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1E5D5" w14:textId="77777777" w:rsidR="00C96375" w:rsidRPr="005D1FFE" w:rsidRDefault="00C96375" w:rsidP="00C96375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Personal Information: </w:t>
      </w:r>
    </w:p>
    <w:p w14:paraId="615AEA4E" w14:textId="77777777" w:rsidR="00C96375" w:rsidRPr="005D1FFE" w:rsidRDefault="00C96375" w:rsidP="00C96375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</w:p>
    <w:tbl>
      <w:tblPr>
        <w:tblStyle w:val="TableGrid"/>
        <w:tblW w:w="9261" w:type="dxa"/>
        <w:tblInd w:w="14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6236"/>
      </w:tblGrid>
      <w:tr w:rsidR="00C96375" w:rsidRPr="005D1FFE" w14:paraId="704BE8C1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B9414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NAME OF THE FIRM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CAE6A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KAMTECH ASSOCIATES PVT. LTD. </w:t>
            </w:r>
          </w:p>
        </w:tc>
      </w:tr>
      <w:tr w:rsidR="00C96375" w:rsidRPr="005D1FFE" w14:paraId="22372521" w14:textId="77777777" w:rsidTr="001D74FA">
        <w:trPr>
          <w:trHeight w:val="528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D228F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PROPOSED POSITION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97E5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>TEAM MEMBER 3 (CAMPAIGN MANAGER)</w:t>
            </w:r>
          </w:p>
        </w:tc>
      </w:tr>
      <w:tr w:rsidR="00C96375" w:rsidRPr="005D1FFE" w14:paraId="0BD171B0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1D0F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NAME OF STAFF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9986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>MR. KATHAN TAPARIA</w:t>
            </w:r>
          </w:p>
        </w:tc>
      </w:tr>
      <w:tr w:rsidR="00C96375" w:rsidRPr="005D1FFE" w14:paraId="51B12503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335C4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NATIONALITY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28F51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INDIAN </w:t>
            </w:r>
          </w:p>
        </w:tc>
      </w:tr>
      <w:tr w:rsidR="00C96375" w:rsidRPr="005D1FFE" w14:paraId="62860591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D768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DATE OF BIRTH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57929" w14:textId="77777777" w:rsidR="00C96375" w:rsidRPr="005D1FFE" w:rsidRDefault="00C96375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26/03/1996 </w:t>
            </w:r>
          </w:p>
        </w:tc>
      </w:tr>
    </w:tbl>
    <w:p w14:paraId="4A906644" w14:textId="77777777" w:rsidR="00C96375" w:rsidRPr="005D1FFE" w:rsidRDefault="00C96375" w:rsidP="00C96375">
      <w:pPr>
        <w:spacing w:line="256" w:lineRule="auto"/>
        <w:rPr>
          <w:rFonts w:ascii="Cambria" w:eastAsia="Calibri" w:hAnsi="Cambria" w:cs="Calibri"/>
          <w:color w:val="000000"/>
          <w:sz w:val="22"/>
          <w:szCs w:val="22"/>
          <w:u w:color="000000"/>
          <w:lang w:val="en-US"/>
        </w:rPr>
      </w:pPr>
    </w:p>
    <w:p w14:paraId="20B00955" w14:textId="77777777" w:rsidR="00C96375" w:rsidRPr="005D1FFE" w:rsidRDefault="00C96375" w:rsidP="00C96375">
      <w:pPr>
        <w:spacing w:line="340" w:lineRule="atLeast"/>
        <w:jc w:val="both"/>
        <w:rPr>
          <w:rFonts w:ascii="Cambria" w:eastAsia="Century Gothic" w:hAnsi="Cambria" w:cs="Century Gothic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Educational Qualification: </w:t>
      </w:r>
    </w:p>
    <w:p w14:paraId="1C62D86C" w14:textId="77777777" w:rsidR="00C96375" w:rsidRPr="005D1FFE" w:rsidRDefault="00C96375" w:rsidP="00C96375">
      <w:pPr>
        <w:spacing w:line="340" w:lineRule="atLeast"/>
        <w:ind w:left="360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tbl>
      <w:tblPr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40"/>
        <w:gridCol w:w="1298"/>
        <w:gridCol w:w="2470"/>
        <w:gridCol w:w="2537"/>
      </w:tblGrid>
      <w:tr w:rsidR="00C96375" w:rsidRPr="005D1FFE" w14:paraId="5BB8FE77" w14:textId="77777777" w:rsidTr="001D74FA">
        <w:trPr>
          <w:trHeight w:val="610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7157935" w14:textId="77777777" w:rsidR="00C96375" w:rsidRPr="005D1FFE" w:rsidRDefault="00C96375" w:rsidP="001D74FA">
            <w:pPr>
              <w:spacing w:line="340" w:lineRule="atLeast"/>
              <w:ind w:left="-271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Degree(s)/Diploma(s) obtained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DD7B528" w14:textId="77777777" w:rsidR="00C96375" w:rsidRPr="005D1FFE" w:rsidRDefault="00C96375" w:rsidP="001D74FA">
            <w:pPr>
              <w:spacing w:line="340" w:lineRule="atLeast"/>
              <w:ind w:left="-3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Time Period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74D7D46" w14:textId="77777777" w:rsidR="00C96375" w:rsidRPr="005D1FFE" w:rsidRDefault="00C96375" w:rsidP="001D74FA">
            <w:pPr>
              <w:spacing w:line="340" w:lineRule="atLeast"/>
              <w:ind w:left="214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Educational Institutions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2CBB3AF" w14:textId="77777777" w:rsidR="00C96375" w:rsidRPr="005D1FFE" w:rsidRDefault="00C96375" w:rsidP="001D74FA">
            <w:pPr>
              <w:spacing w:line="340" w:lineRule="atLeast"/>
              <w:ind w:left="14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Specialization</w:t>
            </w:r>
          </w:p>
        </w:tc>
      </w:tr>
      <w:tr w:rsidR="00C96375" w:rsidRPr="005D1FFE" w14:paraId="0CAFF34A" w14:textId="77777777" w:rsidTr="001D74FA">
        <w:trPr>
          <w:trHeight w:val="950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306F66B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      B. Tech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D2859E3" w14:textId="77777777" w:rsidR="00C96375" w:rsidRPr="005D1FFE" w:rsidRDefault="00C96375" w:rsidP="001D74FA">
            <w:pPr>
              <w:spacing w:line="340" w:lineRule="atLeast"/>
              <w:ind w:left="-338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2014-2018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00D2C56" w14:textId="77777777" w:rsidR="00C96375" w:rsidRPr="005D1FFE" w:rsidRDefault="00C96375" w:rsidP="001D74FA">
            <w:pPr>
              <w:spacing w:line="340" w:lineRule="atLeast"/>
              <w:ind w:left="-211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Manipal University, Jaipur 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46AB50A" w14:textId="77777777" w:rsidR="00C96375" w:rsidRPr="005D1FFE" w:rsidRDefault="00C96375" w:rsidP="001D74FA">
            <w:pPr>
              <w:spacing w:line="340" w:lineRule="atLeast"/>
              <w:ind w:left="7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Mechanical      Engineering </w:t>
            </w:r>
          </w:p>
        </w:tc>
      </w:tr>
      <w:tr w:rsidR="00C96375" w:rsidRPr="005D1FFE" w14:paraId="3E28A2F5" w14:textId="77777777" w:rsidTr="001D74FA">
        <w:trPr>
          <w:trHeight w:val="6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55150944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Senior Secondary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115610" w14:textId="77777777" w:rsidR="00C96375" w:rsidRPr="005D1FFE" w:rsidRDefault="00C96375" w:rsidP="001D74FA">
            <w:pPr>
              <w:spacing w:line="340" w:lineRule="atLeast"/>
              <w:ind w:left="-3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2014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B1F6DEA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CBSE 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FC89C80" w14:textId="77777777" w:rsidR="00C96375" w:rsidRPr="005D1FFE" w:rsidRDefault="00C96375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Science </w:t>
            </w:r>
          </w:p>
        </w:tc>
      </w:tr>
    </w:tbl>
    <w:p w14:paraId="38005D48" w14:textId="77777777" w:rsidR="00C96375" w:rsidRPr="005D1FFE" w:rsidRDefault="00C96375" w:rsidP="00C96375">
      <w:pPr>
        <w:widowControl w:val="0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p w14:paraId="0107698E" w14:textId="77777777" w:rsidR="00C96375" w:rsidRPr="005D1FFE" w:rsidRDefault="00C96375" w:rsidP="00C96375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Work Experience: </w:t>
      </w:r>
    </w:p>
    <w:p w14:paraId="14690A43" w14:textId="77777777" w:rsidR="00C96375" w:rsidRPr="005D1FFE" w:rsidRDefault="00C96375" w:rsidP="00C96375">
      <w:pPr>
        <w:spacing w:line="340" w:lineRule="atLeast"/>
        <w:ind w:left="360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tbl>
      <w:tblPr>
        <w:tblW w:w="8985" w:type="dxa"/>
        <w:tblInd w:w="1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8"/>
        <w:gridCol w:w="3662"/>
        <w:gridCol w:w="1271"/>
        <w:gridCol w:w="2654"/>
      </w:tblGrid>
      <w:tr w:rsidR="00C96375" w:rsidRPr="005D1FFE" w14:paraId="3F1FDD1A" w14:textId="77777777" w:rsidTr="001D74FA">
        <w:trPr>
          <w:trHeight w:val="70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CBB5D1F" w14:textId="77777777" w:rsidR="00C96375" w:rsidRPr="005D1FFE" w:rsidRDefault="00C96375" w:rsidP="001D74FA">
            <w:pPr>
              <w:spacing w:line="340" w:lineRule="atLeast"/>
              <w:ind w:left="-144" w:hanging="142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Period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5AF036C1" w14:textId="77777777" w:rsidR="00C96375" w:rsidRPr="005D1FFE" w:rsidRDefault="00C96375" w:rsidP="001D74FA">
            <w:pPr>
              <w:spacing w:line="340" w:lineRule="atLeast"/>
              <w:ind w:left="-278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Employing organization and your title/position. Contact information for references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C716D0E" w14:textId="77777777" w:rsidR="00C96375" w:rsidRPr="005D1FFE" w:rsidRDefault="00C96375" w:rsidP="001D74FA">
            <w:pPr>
              <w:spacing w:line="340" w:lineRule="atLeast"/>
              <w:ind w:left="-290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Country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67199A3" w14:textId="77777777" w:rsidR="00C96375" w:rsidRPr="005D1FFE" w:rsidRDefault="00C96375" w:rsidP="001D74FA">
            <w:pPr>
              <w:spacing w:line="340" w:lineRule="atLeast"/>
              <w:ind w:left="-193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Summary of activities performed relevant to the Assignment </w:t>
            </w:r>
          </w:p>
        </w:tc>
      </w:tr>
      <w:tr w:rsidR="00C96375" w:rsidRPr="005D1FFE" w14:paraId="0AB28A8D" w14:textId="77777777" w:rsidTr="001D74FA">
        <w:trPr>
          <w:trHeight w:val="21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47214F3" w14:textId="77777777" w:rsidR="00C96375" w:rsidRPr="005D1FFE" w:rsidRDefault="00C96375" w:rsidP="001D74FA">
            <w:pPr>
              <w:spacing w:line="340" w:lineRule="atLeast"/>
              <w:ind w:left="-286"/>
              <w:jc w:val="both"/>
              <w:rPr>
                <w:rFonts w:ascii="Cambria" w:eastAsia="Century Gothic" w:hAnsi="Cambria" w:cs="Century Gothic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03/2019</w:t>
            </w:r>
          </w:p>
          <w:p w14:paraId="679A7455" w14:textId="77777777" w:rsidR="00C96375" w:rsidRPr="005D1FFE" w:rsidRDefault="00C96375" w:rsidP="001D74FA">
            <w:pPr>
              <w:spacing w:line="340" w:lineRule="atLeast"/>
              <w:ind w:left="-286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to Present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B6DDAB7" w14:textId="77777777" w:rsidR="00C96375" w:rsidRPr="005D1FFE" w:rsidRDefault="00C96375" w:rsidP="001D74FA">
            <w:pPr>
              <w:spacing w:line="340" w:lineRule="atLeast"/>
              <w:ind w:left="-323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Kamtech Associates Pvt. Ltd. as a Digital Marketing Manager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C5F4B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Rajasthan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09EA8" w14:textId="77777777" w:rsidR="00C96375" w:rsidRPr="005D1FFE" w:rsidRDefault="00C96375" w:rsidP="00C96375">
            <w:pPr>
              <w:numPr>
                <w:ilvl w:val="0"/>
                <w:numId w:val="35"/>
              </w:numPr>
              <w:ind w:left="451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Amplifying Campaigns</w:t>
            </w:r>
          </w:p>
          <w:p w14:paraId="6F2367C6" w14:textId="77777777" w:rsidR="00C96375" w:rsidRPr="005D1FFE" w:rsidRDefault="00C96375" w:rsidP="00C96375">
            <w:pPr>
              <w:numPr>
                <w:ilvl w:val="0"/>
                <w:numId w:val="35"/>
              </w:numPr>
              <w:ind w:left="451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Execution and Operations of paid advertisements on Social Media Channels (Facebook, Instagram, Twitter)</w:t>
            </w:r>
          </w:p>
          <w:p w14:paraId="3C51017A" w14:textId="77777777" w:rsidR="00C96375" w:rsidRPr="005D1FFE" w:rsidRDefault="00C96375" w:rsidP="00C96375">
            <w:pPr>
              <w:numPr>
                <w:ilvl w:val="0"/>
                <w:numId w:val="35"/>
              </w:numPr>
              <w:ind w:left="451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Market Survey &amp; Validation  </w:t>
            </w:r>
          </w:p>
        </w:tc>
      </w:tr>
      <w:tr w:rsidR="00C96375" w:rsidRPr="005D1FFE" w14:paraId="28D518CE" w14:textId="77777777" w:rsidTr="001D74FA">
        <w:trPr>
          <w:trHeight w:val="299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A05E8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lastRenderedPageBreak/>
              <w:t xml:space="preserve"> 07/2018 to 03/2019</w:t>
            </w:r>
          </w:p>
          <w:p w14:paraId="2A418873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2F1C5E4C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6E5A5E20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1BD9EDA2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127E2B02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  <w:p w14:paraId="0D44A653" w14:textId="77777777" w:rsidR="00C96375" w:rsidRPr="005D1FFE" w:rsidRDefault="00C96375" w:rsidP="001D74FA">
            <w:pPr>
              <w:rPr>
                <w:rFonts w:ascii="Cambria" w:eastAsia="Calibri" w:hAnsi="Cambria" w:cs="Calibri"/>
                <w:sz w:val="22"/>
                <w:szCs w:val="22"/>
                <w:lang w:val="en-US"/>
              </w:rPr>
            </w:pPr>
          </w:p>
          <w:p w14:paraId="1DAD7347" w14:textId="77777777" w:rsidR="00C96375" w:rsidRPr="005D1FFE" w:rsidRDefault="00C96375" w:rsidP="001D74FA">
            <w:pPr>
              <w:rPr>
                <w:rFonts w:eastAsia="Arial Unicode MS"/>
                <w:lang w:val="en-US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C3C51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Urbanclap Technologies Pvt. Ltd. as Category Manager – Cleaning and Pest control  </w:t>
            </w:r>
          </w:p>
          <w:p w14:paraId="1612BAE2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67982034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52185C42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0B982300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6683745D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5C140AEB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07F3D23C" w14:textId="77777777" w:rsidR="00C96375" w:rsidRPr="005D1FFE" w:rsidRDefault="00C96375" w:rsidP="001D74FA">
            <w:pPr>
              <w:rPr>
                <w:rFonts w:ascii="Cambria" w:eastAsia="Arial Unicode MS" w:hAnsi="Cambria"/>
                <w:lang w:val="en-US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4FAC0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Pune, India </w:t>
            </w:r>
          </w:p>
          <w:p w14:paraId="18A45F02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74DD9F99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7540A28C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4BA8B956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sz w:val="22"/>
                <w:szCs w:val="22"/>
                <w:lang w:val="en-US"/>
              </w:rPr>
            </w:pPr>
          </w:p>
          <w:p w14:paraId="22DB0869" w14:textId="77777777" w:rsidR="00C96375" w:rsidRPr="005D1FFE" w:rsidRDefault="00C96375" w:rsidP="001D74FA">
            <w:pPr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</w:p>
          <w:p w14:paraId="47DE7AC3" w14:textId="77777777" w:rsidR="00C96375" w:rsidRPr="005D1FFE" w:rsidRDefault="00C96375" w:rsidP="001D74FA">
            <w:pPr>
              <w:rPr>
                <w:rFonts w:ascii="Cambria" w:hAnsi="Cambria" w:cs="Arial Unicode MS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863C8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Accelerated the category revenue by an average of 15% MoM </w:t>
            </w:r>
          </w:p>
          <w:p w14:paraId="6BB8BA6F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Directed the complete supply operations to cater an average demand surge of 20% MoM, streamlining the bad customer experience</w:t>
            </w:r>
          </w:p>
        </w:tc>
      </w:tr>
      <w:tr w:rsidR="00C96375" w:rsidRPr="005D1FFE" w14:paraId="25E422EE" w14:textId="77777777" w:rsidTr="001D74FA">
        <w:trPr>
          <w:trHeight w:val="225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560A5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01/2018 – 05/2018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94A32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Merkle Sokrati as Business Analyst Intern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0391A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Pune,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B8B97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Modeled the digital campaigns to boost the revenue of an e-commerce client by 2.7X </w:t>
            </w:r>
          </w:p>
          <w:p w14:paraId="1AE6DE20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/>
                <w:color w:val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Improved the cost of acquisition for an OTT client by 52%</w:t>
            </w:r>
            <w:r w:rsidRPr="005D1FFE">
              <w:rPr>
                <w:rFonts w:ascii="Cambria" w:eastAsia="Arial Unicode MS" w:hAnsi="Cambria"/>
                <w:color w:val="000000"/>
                <w:lang w:val="en-US"/>
              </w:rPr>
              <w:t xml:space="preserve"> </w:t>
            </w:r>
          </w:p>
        </w:tc>
      </w:tr>
      <w:tr w:rsidR="00C96375" w:rsidRPr="005D1FFE" w14:paraId="4A68034E" w14:textId="77777777" w:rsidTr="001D74FA">
        <w:trPr>
          <w:trHeight w:val="216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CCBDE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06/2017 to 07/2017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5E176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Urbanclap Technologies pvt. Ltd. As Business develop Intern 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2F3A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Pune,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BA939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Customer acquisition through BTL marketing in newly expanded areas (Navi Mumbai, Thane)  </w:t>
            </w:r>
          </w:p>
          <w:p w14:paraId="1AE7D1CA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Product price analysis of Appliances &amp; Repairs category</w:t>
            </w:r>
          </w:p>
        </w:tc>
      </w:tr>
      <w:tr w:rsidR="00C96375" w:rsidRPr="005D1FFE" w14:paraId="6975633B" w14:textId="77777777" w:rsidTr="001D74FA">
        <w:trPr>
          <w:trHeight w:val="406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3A7C6" w14:textId="77777777" w:rsidR="00C96375" w:rsidRPr="005D1FFE" w:rsidRDefault="00C96375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06/2016 to 07/2016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01A4" w14:textId="77777777" w:rsidR="00C96375" w:rsidRPr="005D1FFE" w:rsidRDefault="00C96375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Honda Cars Indian Limited as Intern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3B895" w14:textId="77777777" w:rsidR="00C96375" w:rsidRPr="005D1FFE" w:rsidRDefault="00C96375" w:rsidP="001D74FA">
            <w:pPr>
              <w:spacing w:line="256" w:lineRule="auto"/>
              <w:ind w:left="-72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1B53" w14:textId="77777777" w:rsidR="00C96375" w:rsidRPr="005D1FFE" w:rsidRDefault="00C96375" w:rsidP="00C96375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/>
                <w:color w:val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Practical Training in Quality Inspection of crankshaft  </w:t>
            </w:r>
          </w:p>
          <w:p w14:paraId="48DE07E8" w14:textId="77777777" w:rsidR="00C96375" w:rsidRPr="005D1FFE" w:rsidRDefault="00C96375" w:rsidP="00C96375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Bachelor Project Report on “Study of crankshaft machining operations, analyzing &amp; prevention of dents” &amp; successful implementation of prototype measures to keep crankshafts safe from microchips expelled during machining </w:t>
            </w:r>
          </w:p>
          <w:p w14:paraId="08E2376F" w14:textId="77777777" w:rsidR="00C96375" w:rsidRPr="005D1FFE" w:rsidRDefault="00C96375" w:rsidP="001D74FA">
            <w:pPr>
              <w:autoSpaceDE w:val="0"/>
              <w:autoSpaceDN w:val="0"/>
              <w:adjustRightInd w:val="0"/>
              <w:rPr>
                <w:rFonts w:ascii="Cambria" w:eastAsia="Arial Unicode MS" w:hAnsi="Cambria"/>
                <w:color w:val="000000"/>
                <w:lang w:val="en-US"/>
              </w:rPr>
            </w:pPr>
          </w:p>
        </w:tc>
      </w:tr>
    </w:tbl>
    <w:p w14:paraId="576CBA54" w14:textId="77777777" w:rsidR="00C96375" w:rsidRPr="005D1FFE" w:rsidRDefault="00C96375" w:rsidP="00C96375">
      <w:pPr>
        <w:widowControl w:val="0"/>
        <w:ind w:left="22" w:hanging="22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p w14:paraId="013517F0" w14:textId="77777777" w:rsidR="00C96375" w:rsidRPr="005D1FFE" w:rsidRDefault="00C96375" w:rsidP="00C96375">
      <w:pPr>
        <w:spacing w:after="5" w:line="360" w:lineRule="auto"/>
        <w:jc w:val="both"/>
        <w:rPr>
          <w:rFonts w:ascii="Cambria" w:eastAsia="Century Gothic" w:hAnsi="Cambria" w:cs="Century Gothic"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 xml:space="preserve">Language Skills: </w:t>
      </w:r>
    </w:p>
    <w:p w14:paraId="6CE4097B" w14:textId="77777777" w:rsidR="00C96375" w:rsidRPr="005D1FFE" w:rsidRDefault="00C96375" w:rsidP="00C96375">
      <w:pPr>
        <w:spacing w:line="256" w:lineRule="auto"/>
        <w:ind w:left="17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tbl>
      <w:tblPr>
        <w:tblW w:w="90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57"/>
        <w:gridCol w:w="2171"/>
        <w:gridCol w:w="1944"/>
        <w:gridCol w:w="1843"/>
      </w:tblGrid>
      <w:tr w:rsidR="00C96375" w:rsidRPr="005D1FFE" w14:paraId="13306758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034CB5D7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Language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0E8A564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Reading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681DAE37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Speaking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55B1705C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Writing</w:t>
            </w:r>
          </w:p>
        </w:tc>
      </w:tr>
      <w:tr w:rsidR="00C96375" w:rsidRPr="005D1FFE" w14:paraId="03D648F6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2F9605A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English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73F23E2D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2F482A40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7E89B449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</w:tr>
      <w:tr w:rsidR="00C96375" w:rsidRPr="005D1FFE" w14:paraId="0648E6B4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EB9C355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Hindi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7877609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2C80F29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FFA7435" w14:textId="77777777" w:rsidR="00C96375" w:rsidRPr="005D1FFE" w:rsidRDefault="00C96375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</w:tr>
    </w:tbl>
    <w:p w14:paraId="35C74BE0" w14:textId="77777777" w:rsidR="00C96375" w:rsidRPr="005D1FFE" w:rsidRDefault="00C96375" w:rsidP="00C96375">
      <w:pPr>
        <w:spacing w:line="244" w:lineRule="auto"/>
        <w:ind w:right="767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p w14:paraId="39B6AAF7" w14:textId="77777777" w:rsidR="00C96375" w:rsidRPr="005D1FFE" w:rsidRDefault="00C96375" w:rsidP="00C96375">
      <w:pPr>
        <w:spacing w:after="5" w:line="252" w:lineRule="auto"/>
        <w:ind w:right="203"/>
        <w:jc w:val="both"/>
        <w:rPr>
          <w:rFonts w:ascii="Cambria" w:eastAsia="Century Gothic" w:hAnsi="Cambria" w:cs="Century Gothic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  <w:t>C</w:t>
      </w: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 xml:space="preserve">ontact information:  </w:t>
      </w:r>
    </w:p>
    <w:p w14:paraId="2FC9905C" w14:textId="77777777" w:rsidR="00C96375" w:rsidRPr="005D1FFE" w:rsidRDefault="00C96375" w:rsidP="00C96375">
      <w:pPr>
        <w:spacing w:after="5" w:line="360" w:lineRule="auto"/>
        <w:ind w:left="252" w:hanging="10"/>
        <w:jc w:val="both"/>
        <w:rPr>
          <w:rFonts w:ascii="Cambria" w:eastAsia="Century Gothic" w:hAnsi="Cambria" w:cs="Century Gothic"/>
          <w:color w:val="000000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u w:color="000000"/>
          <w:lang w:val="en-US"/>
        </w:rPr>
        <w:t>E-mail:</w:t>
      </w:r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</w:t>
      </w:r>
      <w:hyperlink r:id="rId7" w:history="1">
        <w:r w:rsidRPr="005D1FFE">
          <w:rPr>
            <w:rStyle w:val="Hyperlink"/>
            <w:rFonts w:ascii="Cambria" w:eastAsia="Century Gothic" w:hAnsi="Cambria" w:cs="Century Gothic"/>
            <w:lang w:val="en-US"/>
          </w:rPr>
          <w:t>business@kamtech.in</w:t>
        </w:r>
      </w:hyperlink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</w:t>
      </w:r>
    </w:p>
    <w:p w14:paraId="62B3EFF6" w14:textId="77777777" w:rsidR="00C96375" w:rsidRPr="005D1FFE" w:rsidRDefault="00C96375" w:rsidP="00C96375">
      <w:pPr>
        <w:spacing w:after="5" w:line="360" w:lineRule="auto"/>
        <w:ind w:left="252" w:hanging="10"/>
        <w:jc w:val="both"/>
        <w:rPr>
          <w:rFonts w:ascii="Cambria" w:eastAsia="Century Gothic" w:hAnsi="Cambria" w:cs="Century Gothic"/>
          <w:color w:val="000000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u w:color="000000"/>
          <w:lang w:val="it-IT"/>
        </w:rPr>
        <w:t>phone:</w:t>
      </w:r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+91</w:t>
      </w:r>
      <w:r w:rsidRPr="005D1FFE">
        <w:rPr>
          <w:rFonts w:ascii="Cambria" w:eastAsia="Helvetica Neue" w:hAnsi="Cambria" w:cs="Times Roman"/>
          <w:color w:val="000000"/>
          <w:sz w:val="22"/>
          <w:szCs w:val="22"/>
          <w:u w:color="000000"/>
          <w:lang w:val="en-US"/>
        </w:rPr>
        <w:t>7240000407</w:t>
      </w:r>
    </w:p>
    <w:p w14:paraId="2C09A8B4" w14:textId="77777777" w:rsidR="00C96375" w:rsidRPr="005D1FFE" w:rsidRDefault="00C96375" w:rsidP="00C96375">
      <w:pPr>
        <w:spacing w:after="106"/>
        <w:ind w:left="137"/>
        <w:rPr>
          <w:rFonts w:ascii="Cambria" w:hAnsi="Cambria"/>
          <w:b/>
        </w:rPr>
      </w:pPr>
    </w:p>
    <w:p w14:paraId="0999D04B" w14:textId="77777777" w:rsidR="00C96375" w:rsidRPr="005D1FFE" w:rsidRDefault="00C96375" w:rsidP="00C96375">
      <w:pPr>
        <w:spacing w:after="5" w:line="252" w:lineRule="auto"/>
        <w:ind w:right="203"/>
        <w:jc w:val="both"/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  <w:t xml:space="preserve">Certification: </w:t>
      </w:r>
    </w:p>
    <w:p w14:paraId="6CD88AFC" w14:textId="77777777" w:rsidR="00C96375" w:rsidRPr="005D1FFE" w:rsidRDefault="00C96375" w:rsidP="00C96375">
      <w:pPr>
        <w:spacing w:line="360" w:lineRule="auto"/>
        <w:rPr>
          <w:rFonts w:ascii="Cambria" w:hAnsi="Cambria"/>
        </w:rPr>
      </w:pPr>
      <w:r w:rsidRPr="005D1FFE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D8FDE39" wp14:editId="234D12DD">
            <wp:simplePos x="0" y="0"/>
            <wp:positionH relativeFrom="column">
              <wp:posOffset>1955800</wp:posOffset>
            </wp:positionH>
            <wp:positionV relativeFrom="paragraph">
              <wp:posOffset>696595</wp:posOffset>
            </wp:positionV>
            <wp:extent cx="871855" cy="960120"/>
            <wp:effectExtent l="0" t="0" r="4445" b="0"/>
            <wp:wrapNone/>
            <wp:docPr id="85" name="Picture 698" descr="C:\Users\Vikram\Desktop\kam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Vikram\Desktop\kamtech S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ED9802D" wp14:editId="59171AA8">
            <wp:simplePos x="0" y="0"/>
            <wp:positionH relativeFrom="margin">
              <wp:posOffset>3435350</wp:posOffset>
            </wp:positionH>
            <wp:positionV relativeFrom="paragraph">
              <wp:posOffset>868045</wp:posOffset>
            </wp:positionV>
            <wp:extent cx="1133475" cy="339090"/>
            <wp:effectExtent l="0" t="0" r="9525" b="3810"/>
            <wp:wrapNone/>
            <wp:docPr id="86" name="Picture 86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rFonts w:ascii="Cambria" w:hAnsi="Cambria"/>
        </w:rPr>
        <w:t>I, the undersigned, certify that to the best of my knowledge and belief, this CV correctly describes me, my qualifications, and my experience. I understand that any willful misstatement described herein may lead to my disqualification or dismissal, if engaged</w:t>
      </w:r>
    </w:p>
    <w:p w14:paraId="5F0AC9C5" w14:textId="77641DEE" w:rsidR="00EF2B08" w:rsidRDefault="00C96375" w:rsidP="00C96375">
      <w:pPr>
        <w:pStyle w:val="BodyText"/>
        <w:rPr>
          <w:rFonts w:ascii="Book Antiqua" w:hAnsi="Book Antiqua"/>
        </w:rPr>
      </w:pPr>
      <w:r w:rsidRPr="005D1FFE">
        <w:rPr>
          <w:noProof/>
          <w:lang w:val="en-IN" w:eastAsia="en-IN"/>
        </w:rPr>
        <w:drawing>
          <wp:inline distT="0" distB="0" distL="0" distR="0" wp14:anchorId="666696D7" wp14:editId="08B5A0F5">
            <wp:extent cx="828675" cy="45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932" cy="4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255A" w14:textId="7CEECB21" w:rsidR="00762C4D" w:rsidRDefault="00762C4D" w:rsidP="00C96375">
      <w:pPr>
        <w:pStyle w:val="BodyText"/>
        <w:rPr>
          <w:rFonts w:ascii="Book Antiqua" w:hAnsi="Book Antiqua"/>
        </w:rPr>
      </w:pPr>
    </w:p>
    <w:p w14:paraId="6FF39E3B" w14:textId="700A3757" w:rsidR="00762C4D" w:rsidRDefault="00762C4D" w:rsidP="00C96375">
      <w:pPr>
        <w:pStyle w:val="BodyText"/>
        <w:rPr>
          <w:rFonts w:ascii="Book Antiqua" w:hAnsi="Book Antiqua"/>
        </w:rPr>
      </w:pPr>
    </w:p>
    <w:p w14:paraId="52F9F2D3" w14:textId="59E569FC" w:rsidR="00762C4D" w:rsidRDefault="00762C4D" w:rsidP="00C96375">
      <w:pPr>
        <w:pStyle w:val="BodyText"/>
        <w:rPr>
          <w:rFonts w:ascii="Book Antiqua" w:hAnsi="Book Antiqua"/>
        </w:rPr>
      </w:pPr>
    </w:p>
    <w:p w14:paraId="511FC083" w14:textId="4A2944DF" w:rsidR="00762C4D" w:rsidRDefault="00762C4D" w:rsidP="00C96375">
      <w:pPr>
        <w:pStyle w:val="BodyText"/>
        <w:rPr>
          <w:rFonts w:ascii="Book Antiqua" w:hAnsi="Book Antiqua"/>
        </w:rPr>
      </w:pPr>
    </w:p>
    <w:p w14:paraId="2C43EC57" w14:textId="44CE8A77" w:rsidR="00762C4D" w:rsidRDefault="00762C4D" w:rsidP="00C96375">
      <w:pPr>
        <w:pStyle w:val="BodyText"/>
        <w:rPr>
          <w:rFonts w:ascii="Book Antiqua" w:hAnsi="Book Antiqua"/>
        </w:rPr>
      </w:pPr>
    </w:p>
    <w:p w14:paraId="42A2CE4C" w14:textId="7AD115FE" w:rsidR="00762C4D" w:rsidRDefault="00762C4D" w:rsidP="00C96375">
      <w:pPr>
        <w:pStyle w:val="BodyText"/>
        <w:rPr>
          <w:rFonts w:ascii="Book Antiqua" w:hAnsi="Book Antiqua"/>
        </w:rPr>
      </w:pPr>
    </w:p>
    <w:p w14:paraId="4245B00D" w14:textId="067FC974" w:rsidR="00762C4D" w:rsidRDefault="00762C4D" w:rsidP="00C96375">
      <w:pPr>
        <w:pStyle w:val="BodyText"/>
        <w:rPr>
          <w:rFonts w:ascii="Book Antiqua" w:hAnsi="Book Antiqua"/>
        </w:rPr>
      </w:pPr>
    </w:p>
    <w:p w14:paraId="6F601BBD" w14:textId="55150F21" w:rsidR="00762C4D" w:rsidRDefault="00762C4D" w:rsidP="00C96375">
      <w:pPr>
        <w:pStyle w:val="BodyText"/>
        <w:rPr>
          <w:rFonts w:ascii="Book Antiqua" w:hAnsi="Book Antiqua"/>
        </w:rPr>
      </w:pPr>
    </w:p>
    <w:p w14:paraId="23F24D5E" w14:textId="218EC39A" w:rsidR="00762C4D" w:rsidRDefault="00762C4D" w:rsidP="00C96375">
      <w:pPr>
        <w:pStyle w:val="BodyText"/>
        <w:rPr>
          <w:rFonts w:ascii="Book Antiqua" w:hAnsi="Book Antiqua"/>
        </w:rPr>
      </w:pPr>
    </w:p>
    <w:p w14:paraId="7CF2A41D" w14:textId="038EDD15" w:rsidR="00762C4D" w:rsidRDefault="00762C4D" w:rsidP="00C96375">
      <w:pPr>
        <w:pStyle w:val="BodyText"/>
        <w:rPr>
          <w:rFonts w:ascii="Book Antiqua" w:hAnsi="Book Antiqua"/>
        </w:rPr>
      </w:pPr>
    </w:p>
    <w:p w14:paraId="1AC41B83" w14:textId="706042DC" w:rsidR="00762C4D" w:rsidRDefault="00762C4D" w:rsidP="00C96375">
      <w:pPr>
        <w:pStyle w:val="BodyText"/>
        <w:rPr>
          <w:rFonts w:ascii="Book Antiqua" w:hAnsi="Book Antiqua"/>
        </w:rPr>
      </w:pPr>
    </w:p>
    <w:p w14:paraId="75C5DB23" w14:textId="2C4D94A1" w:rsidR="00762C4D" w:rsidRPr="00C96375" w:rsidRDefault="00762C4D" w:rsidP="00C96375">
      <w:pPr>
        <w:pStyle w:val="BodyText"/>
        <w:rPr>
          <w:rFonts w:ascii="Book Antiqua" w:hAnsi="Book Antiqua"/>
        </w:rPr>
      </w:pPr>
      <w:bookmarkStart w:id="0" w:name="_GoBack"/>
      <w:bookmarkEnd w:id="0"/>
    </w:p>
    <w:sectPr w:rsidR="00762C4D" w:rsidRPr="00C9637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7B030" w14:textId="77777777" w:rsidR="00492689" w:rsidRDefault="00492689" w:rsidP="00A21326">
      <w:r>
        <w:separator/>
      </w:r>
    </w:p>
  </w:endnote>
  <w:endnote w:type="continuationSeparator" w:id="0">
    <w:p w14:paraId="6317B430" w14:textId="77777777" w:rsidR="00492689" w:rsidRDefault="00492689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18D0F" w14:textId="77777777" w:rsidR="00492689" w:rsidRDefault="00492689" w:rsidP="00A21326">
      <w:r>
        <w:separator/>
      </w:r>
    </w:p>
  </w:footnote>
  <w:footnote w:type="continuationSeparator" w:id="0">
    <w:p w14:paraId="6C09541F" w14:textId="77777777" w:rsidR="00492689" w:rsidRDefault="00492689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400B2"/>
    <w:multiLevelType w:val="hybridMultilevel"/>
    <w:tmpl w:val="B32AC34A"/>
    <w:lvl w:ilvl="0" w:tplc="475E356C">
      <w:start w:val="201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C3BB8"/>
    <w:multiLevelType w:val="hybridMultilevel"/>
    <w:tmpl w:val="C7F23352"/>
    <w:lvl w:ilvl="0" w:tplc="475E356C">
      <w:start w:val="201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4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6"/>
  </w:num>
  <w:num w:numId="5">
    <w:abstractNumId w:val="28"/>
  </w:num>
  <w:num w:numId="6">
    <w:abstractNumId w:val="1"/>
  </w:num>
  <w:num w:numId="7">
    <w:abstractNumId w:val="27"/>
  </w:num>
  <w:num w:numId="8">
    <w:abstractNumId w:val="21"/>
  </w:num>
  <w:num w:numId="9">
    <w:abstractNumId w:val="7"/>
  </w:num>
  <w:num w:numId="10">
    <w:abstractNumId w:val="17"/>
  </w:num>
  <w:num w:numId="11">
    <w:abstractNumId w:val="29"/>
  </w:num>
  <w:num w:numId="12">
    <w:abstractNumId w:val="2"/>
  </w:num>
  <w:num w:numId="13">
    <w:abstractNumId w:val="33"/>
  </w:num>
  <w:num w:numId="14">
    <w:abstractNumId w:val="0"/>
  </w:num>
  <w:num w:numId="15">
    <w:abstractNumId w:val="15"/>
  </w:num>
  <w:num w:numId="16">
    <w:abstractNumId w:val="11"/>
  </w:num>
  <w:num w:numId="17">
    <w:abstractNumId w:val="19"/>
  </w:num>
  <w:num w:numId="18">
    <w:abstractNumId w:val="20"/>
  </w:num>
  <w:num w:numId="19">
    <w:abstractNumId w:val="31"/>
  </w:num>
  <w:num w:numId="20">
    <w:abstractNumId w:val="10"/>
  </w:num>
  <w:num w:numId="21">
    <w:abstractNumId w:val="4"/>
  </w:num>
  <w:num w:numId="22">
    <w:abstractNumId w:val="26"/>
  </w:num>
  <w:num w:numId="23">
    <w:abstractNumId w:val="18"/>
  </w:num>
  <w:num w:numId="24">
    <w:abstractNumId w:val="14"/>
  </w:num>
  <w:num w:numId="25">
    <w:abstractNumId w:val="25"/>
  </w:num>
  <w:num w:numId="26">
    <w:abstractNumId w:val="5"/>
  </w:num>
  <w:num w:numId="27">
    <w:abstractNumId w:val="24"/>
  </w:num>
  <w:num w:numId="28">
    <w:abstractNumId w:val="22"/>
  </w:num>
  <w:num w:numId="29">
    <w:abstractNumId w:val="3"/>
  </w:num>
  <w:num w:numId="30">
    <w:abstractNumId w:val="32"/>
  </w:num>
  <w:num w:numId="31">
    <w:abstractNumId w:val="8"/>
  </w:num>
  <w:num w:numId="32">
    <w:abstractNumId w:val="12"/>
  </w:num>
  <w:num w:numId="33">
    <w:abstractNumId w:val="35"/>
  </w:num>
  <w:num w:numId="34">
    <w:abstractNumId w:val="34"/>
  </w:num>
  <w:num w:numId="35">
    <w:abstractNumId w:val="3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97EF4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92689"/>
    <w:rsid w:val="004B5307"/>
    <w:rsid w:val="004C2667"/>
    <w:rsid w:val="004C2D1B"/>
    <w:rsid w:val="004D6B1D"/>
    <w:rsid w:val="0054330D"/>
    <w:rsid w:val="00561550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62C4D"/>
    <w:rsid w:val="007B1282"/>
    <w:rsid w:val="007B5592"/>
    <w:rsid w:val="007B70B3"/>
    <w:rsid w:val="007E439C"/>
    <w:rsid w:val="0081255E"/>
    <w:rsid w:val="0081591F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05621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AF5EE8"/>
    <w:rsid w:val="00B141EF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96375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578F"/>
    <w:rsid w:val="00E83345"/>
    <w:rsid w:val="00EA033F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B141EF"/>
  </w:style>
  <w:style w:type="character" w:styleId="Hyperlink">
    <w:name w:val="Hyperlink"/>
    <w:basedOn w:val="DefaultParagraphFont"/>
    <w:uiPriority w:val="99"/>
    <w:rsid w:val="00C96375"/>
    <w:rPr>
      <w:color w:val="0000FF"/>
      <w:u w:val="single"/>
    </w:rPr>
  </w:style>
  <w:style w:type="paragraph" w:styleId="BodyText">
    <w:name w:val="Body Text"/>
    <w:aliases w:val=" Char"/>
    <w:basedOn w:val="Normal"/>
    <w:link w:val="BodyTextChar"/>
    <w:unhideWhenUsed/>
    <w:qFormat/>
    <w:rsid w:val="00C96375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aliases w:val=" Char Char"/>
    <w:basedOn w:val="DefaultParagraphFont"/>
    <w:link w:val="BodyText"/>
    <w:rsid w:val="00C96375"/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siness@kamtech.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root</cp:lastModifiedBy>
  <cp:revision>3</cp:revision>
  <dcterms:created xsi:type="dcterms:W3CDTF">2020-09-08T12:40:00Z</dcterms:created>
  <dcterms:modified xsi:type="dcterms:W3CDTF">2020-09-09T11:38:00Z</dcterms:modified>
</cp:coreProperties>
</file>