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C8F8" w14:textId="77777777" w:rsidR="00F73BFB" w:rsidRDefault="00F73BFB" w:rsidP="00F73BFB">
      <w:pPr>
        <w:bidi w:val="0"/>
        <w:jc w:val="center"/>
        <w:rPr>
          <w:b/>
          <w:bCs/>
          <w:sz w:val="40"/>
          <w:szCs w:val="40"/>
        </w:rPr>
      </w:pPr>
      <w:r w:rsidRPr="00F73BFB">
        <w:rPr>
          <w:b/>
          <w:bCs/>
          <w:sz w:val="40"/>
          <w:szCs w:val="40"/>
          <w:u w:val="single"/>
        </w:rPr>
        <w:t>How to use Interrupt &amp; DMA to Transmit Data</w:t>
      </w:r>
    </w:p>
    <w:p w14:paraId="509E2805" w14:textId="77777777" w:rsidR="00F73BFB" w:rsidRDefault="00F73BFB" w:rsidP="00F73BFB">
      <w:pPr>
        <w:rPr>
          <w:b/>
          <w:bCs/>
          <w:sz w:val="40"/>
          <w:szCs w:val="40"/>
          <w:rtl/>
        </w:rPr>
      </w:pPr>
    </w:p>
    <w:p w14:paraId="45D3FEF2" w14:textId="77777777" w:rsidR="00F73BFB" w:rsidRPr="00F73BFB" w:rsidRDefault="00F73BFB" w:rsidP="00F73BFB">
      <w:pPr>
        <w:rPr>
          <w:b/>
          <w:bCs/>
          <w:sz w:val="40"/>
          <w:szCs w:val="40"/>
        </w:rPr>
      </w:pPr>
      <w:r w:rsidRPr="00F73BFB">
        <w:rPr>
          <w:b/>
          <w:bCs/>
          <w:sz w:val="40"/>
          <w:szCs w:val="40"/>
          <w:rtl/>
        </w:rPr>
        <w:t xml:space="preserve">نحوه استفاده از وقفه و </w:t>
      </w:r>
      <w:r w:rsidRPr="00F73BFB">
        <w:rPr>
          <w:b/>
          <w:bCs/>
          <w:sz w:val="40"/>
          <w:szCs w:val="40"/>
        </w:rPr>
        <w:t>DMA</w:t>
      </w:r>
      <w:r w:rsidRPr="00F73BFB">
        <w:rPr>
          <w:b/>
          <w:bCs/>
          <w:sz w:val="40"/>
          <w:szCs w:val="40"/>
          <w:rtl/>
        </w:rPr>
        <w:t xml:space="preserve"> برای ارسال داده</w:t>
      </w:r>
    </w:p>
    <w:p w14:paraId="70E86566" w14:textId="77777777" w:rsidR="00F73BFB" w:rsidRPr="00F73BFB" w:rsidRDefault="00F73BFB" w:rsidP="00A54778">
      <w:pPr>
        <w:jc w:val="both"/>
        <w:rPr>
          <w:rtl/>
        </w:rPr>
      </w:pPr>
      <w:r w:rsidRPr="00F73BFB">
        <w:rPr>
          <w:rtl/>
        </w:rPr>
        <w:t>این دومین آموزش در مجموعه آموزش</w:t>
      </w:r>
      <w:r w:rsidRPr="00F73BFB">
        <w:rPr>
          <w:rFonts w:cs="Times New Roman" w:hint="cs"/>
          <w:rtl/>
        </w:rPr>
        <w:t>‌</w:t>
      </w:r>
      <w:r w:rsidRPr="00F73BFB">
        <w:rPr>
          <w:rFonts w:hint="cs"/>
          <w:rtl/>
        </w:rPr>
        <w:t>های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مربوط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به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واحد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جانبی</w:t>
      </w:r>
      <w:r w:rsidRPr="00F73BFB">
        <w:rPr>
          <w:rtl/>
        </w:rPr>
        <w:t xml:space="preserve"> </w:t>
      </w:r>
      <w:r w:rsidRPr="00F73BFB">
        <w:t>UART</w:t>
      </w:r>
      <w:r w:rsidRPr="00F73BFB">
        <w:rPr>
          <w:rtl/>
        </w:rPr>
        <w:t xml:space="preserve"> در میکروکنترلرهای </w:t>
      </w:r>
      <w:r w:rsidRPr="00F73BFB">
        <w:t>STM32</w:t>
      </w:r>
      <w:r w:rsidRPr="00F73BFB">
        <w:rPr>
          <w:rtl/>
        </w:rPr>
        <w:t xml:space="preserve"> است. در این مجموعه، روش</w:t>
      </w:r>
      <w:r w:rsidRPr="00F73BFB">
        <w:rPr>
          <w:rFonts w:cs="Times New Roman" w:hint="cs"/>
          <w:rtl/>
        </w:rPr>
        <w:t>‌</w:t>
      </w:r>
      <w:r w:rsidRPr="00F73BFB">
        <w:rPr>
          <w:rFonts w:hint="cs"/>
          <w:rtl/>
        </w:rPr>
        <w:t>های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مختلف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ارسال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و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دریافت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داده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از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طریق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پروتکل</w:t>
      </w:r>
      <w:r w:rsidRPr="00F73BFB">
        <w:rPr>
          <w:rtl/>
        </w:rPr>
        <w:t xml:space="preserve"> </w:t>
      </w:r>
      <w:r w:rsidRPr="00F73BFB">
        <w:t>UART</w:t>
      </w:r>
      <w:r w:rsidRPr="00F73BFB">
        <w:rPr>
          <w:rtl/>
        </w:rPr>
        <w:t xml:space="preserve"> را پوشش خواهیم داد. همچنین حالت</w:t>
      </w:r>
      <w:r w:rsidRPr="00F73BFB">
        <w:rPr>
          <w:rFonts w:cs="Times New Roman" w:hint="cs"/>
          <w:rtl/>
        </w:rPr>
        <w:t>‌</w:t>
      </w:r>
      <w:r w:rsidRPr="00F73BFB">
        <w:rPr>
          <w:rFonts w:hint="cs"/>
          <w:rtl/>
        </w:rPr>
        <w:t>های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مختلف</w:t>
      </w:r>
      <w:r w:rsidRPr="00F73BFB">
        <w:rPr>
          <w:rtl/>
        </w:rPr>
        <w:t xml:space="preserve"> </w:t>
      </w:r>
      <w:r w:rsidRPr="00F73BFB">
        <w:t>UART</w:t>
      </w:r>
      <w:r w:rsidRPr="00F73BFB">
        <w:rPr>
          <w:rtl/>
        </w:rPr>
        <w:t xml:space="preserve"> موجود در میکروکنترلرهای </w:t>
      </w:r>
      <w:r w:rsidRPr="00F73BFB">
        <w:t>STM32</w:t>
      </w:r>
      <w:r w:rsidRPr="00F73BFB">
        <w:rPr>
          <w:rtl/>
        </w:rPr>
        <w:t xml:space="preserve"> و نحوه استفاده از آن</w:t>
      </w:r>
      <w:r w:rsidRPr="00F73BFB">
        <w:rPr>
          <w:rFonts w:cs="Times New Roman" w:hint="cs"/>
          <w:rtl/>
        </w:rPr>
        <w:t>‌</w:t>
      </w:r>
      <w:r w:rsidRPr="00F73BFB">
        <w:rPr>
          <w:rFonts w:hint="cs"/>
          <w:rtl/>
        </w:rPr>
        <w:t>ها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را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خواهیم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دید</w:t>
      </w:r>
      <w:r w:rsidRPr="00F73BFB">
        <w:rPr>
          <w:rtl/>
        </w:rPr>
        <w:t>.</w:t>
      </w:r>
    </w:p>
    <w:p w14:paraId="1E86F1F1" w14:textId="77777777" w:rsidR="00F73BFB" w:rsidRPr="00F73BFB" w:rsidRDefault="00F73BFB" w:rsidP="00A54778">
      <w:pPr>
        <w:jc w:val="both"/>
        <w:rPr>
          <w:rtl/>
        </w:rPr>
      </w:pPr>
      <w:r w:rsidRPr="00F73BFB">
        <w:rPr>
          <w:rtl/>
        </w:rPr>
        <w:t xml:space="preserve">در این آموزش، خواهیم دید که چگونه از وقفه و </w:t>
      </w:r>
      <w:r w:rsidRPr="00F73BFB">
        <w:t>DMA</w:t>
      </w:r>
      <w:r w:rsidRPr="00F73BFB">
        <w:rPr>
          <w:rtl/>
        </w:rPr>
        <w:t xml:space="preserve"> برای ارسال داده از طریق </w:t>
      </w:r>
      <w:r w:rsidRPr="00F73BFB">
        <w:t>UART</w:t>
      </w:r>
      <w:r w:rsidRPr="00F73BFB">
        <w:rPr>
          <w:rtl/>
        </w:rPr>
        <w:t xml:space="preserve"> استفاده کنیم. ما قبلاً پیکربندی و ارسال داده با استفاده از حالت مسدود کننده را در آموزش قبلی پوشش داده</w:t>
      </w:r>
      <w:r w:rsidRPr="00F73BFB">
        <w:rPr>
          <w:rFonts w:cs="Times New Roman" w:hint="cs"/>
          <w:rtl/>
        </w:rPr>
        <w:t>‌</w:t>
      </w:r>
      <w:r w:rsidRPr="00F73BFB">
        <w:rPr>
          <w:rFonts w:hint="cs"/>
          <w:rtl/>
        </w:rPr>
        <w:t>ایم</w:t>
      </w:r>
      <w:r w:rsidRPr="00F73BFB">
        <w:rPr>
          <w:rtl/>
        </w:rPr>
        <w:t xml:space="preserve">. </w:t>
      </w:r>
      <w:r w:rsidRPr="00F73BFB">
        <w:rPr>
          <w:rFonts w:hint="cs"/>
          <w:rtl/>
        </w:rPr>
        <w:t>همچنین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درک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خواهیم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کرد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که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چرا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ارسال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داده</w:t>
      </w:r>
      <w:r w:rsidRPr="00F73BFB">
        <w:rPr>
          <w:rFonts w:cs="Times New Roman" w:hint="cs"/>
          <w:rtl/>
        </w:rPr>
        <w:t>‌</w:t>
      </w:r>
      <w:r w:rsidRPr="00F73BFB">
        <w:rPr>
          <w:rFonts w:hint="cs"/>
          <w:rtl/>
        </w:rPr>
        <w:t>های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بزرگ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در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حالت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مسدود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کننده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مناسب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نیست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و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چگونه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وقفه</w:t>
      </w:r>
      <w:r w:rsidRPr="00F73BFB">
        <w:rPr>
          <w:rtl/>
        </w:rPr>
        <w:t xml:space="preserve"> </w:t>
      </w:r>
      <w:r w:rsidRPr="00F73BFB">
        <w:rPr>
          <w:rFonts w:hint="cs"/>
          <w:rtl/>
        </w:rPr>
        <w:t>یا</w:t>
      </w:r>
      <w:r w:rsidRPr="00F73BFB">
        <w:rPr>
          <w:rtl/>
        </w:rPr>
        <w:t xml:space="preserve"> </w:t>
      </w:r>
      <w:r w:rsidRPr="00F73BFB">
        <w:t>DMA</w:t>
      </w:r>
      <w:r w:rsidRPr="00F73BFB">
        <w:rPr>
          <w:rtl/>
        </w:rPr>
        <w:t xml:space="preserve"> این کار را آسان می</w:t>
      </w:r>
      <w:r w:rsidRPr="00F73BFB">
        <w:rPr>
          <w:rFonts w:cs="Times New Roman" w:hint="cs"/>
          <w:rtl/>
        </w:rPr>
        <w:t>‌</w:t>
      </w:r>
      <w:r w:rsidRPr="00F73BFB">
        <w:rPr>
          <w:rFonts w:hint="cs"/>
          <w:rtl/>
        </w:rPr>
        <w:t>کند</w:t>
      </w:r>
      <w:r w:rsidRPr="00F73BFB">
        <w:rPr>
          <w:rtl/>
        </w:rPr>
        <w:t>.</w:t>
      </w:r>
    </w:p>
    <w:p w14:paraId="59BE7488" w14:textId="77777777" w:rsidR="00A54778" w:rsidRPr="00A54778" w:rsidRDefault="00A54778" w:rsidP="00A54778">
      <w:pPr>
        <w:bidi w:val="0"/>
        <w:jc w:val="center"/>
        <w:rPr>
          <w:b/>
          <w:bCs/>
          <w:sz w:val="40"/>
          <w:szCs w:val="40"/>
          <w:u w:val="single"/>
        </w:rPr>
      </w:pPr>
      <w:r w:rsidRPr="00A54778">
        <w:rPr>
          <w:b/>
          <w:bCs/>
          <w:sz w:val="40"/>
          <w:szCs w:val="40"/>
          <w:u w:val="single"/>
        </w:rPr>
        <w:t>Sending Large data in blocking mode</w:t>
      </w:r>
    </w:p>
    <w:p w14:paraId="5B8028F8" w14:textId="77777777" w:rsidR="00A54778" w:rsidRPr="00A54778" w:rsidRDefault="00A54778" w:rsidP="00A54778">
      <w:pPr>
        <w:jc w:val="both"/>
      </w:pPr>
      <w:r w:rsidRPr="00A54778">
        <w:rPr>
          <w:rtl/>
        </w:rPr>
        <w:t>ارسال داده</w:t>
      </w:r>
      <w:r w:rsidRPr="00A54778">
        <w:rPr>
          <w:rFonts w:cs="Times New Roman" w:hint="cs"/>
          <w:rtl/>
        </w:rPr>
        <w:t>‌</w:t>
      </w:r>
      <w:r w:rsidRPr="00A54778">
        <w:rPr>
          <w:rFonts w:hint="cs"/>
          <w:rtl/>
        </w:rPr>
        <w:t>های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بزرگ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در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حالت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مسدود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کننده</w:t>
      </w:r>
    </w:p>
    <w:p w14:paraId="5EB0A81B" w14:textId="77777777" w:rsidR="00A54778" w:rsidRDefault="00A54778" w:rsidP="00A54778">
      <w:pPr>
        <w:jc w:val="both"/>
        <w:rPr>
          <w:rtl/>
        </w:rPr>
      </w:pPr>
      <w:r w:rsidRPr="00A54778">
        <w:rPr>
          <w:rtl/>
        </w:rPr>
        <w:t>بیایید حالتی را در نظر بگیریم که می</w:t>
      </w:r>
      <w:r w:rsidRPr="00A54778">
        <w:rPr>
          <w:rFonts w:cs="Times New Roman" w:hint="cs"/>
          <w:rtl/>
        </w:rPr>
        <w:t>‌</w:t>
      </w:r>
      <w:r w:rsidRPr="00A54778">
        <w:rPr>
          <w:rFonts w:hint="cs"/>
          <w:rtl/>
        </w:rPr>
        <w:t>خواهیم</w:t>
      </w:r>
      <w:r w:rsidRPr="00A54778">
        <w:rPr>
          <w:rtl/>
        </w:rPr>
        <w:t xml:space="preserve"> 10 </w:t>
      </w:r>
      <w:r w:rsidRPr="00A54778">
        <w:rPr>
          <w:rFonts w:hint="cs"/>
          <w:rtl/>
        </w:rPr>
        <w:t>کیلوبایت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داده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را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به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طور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مداوم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از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طریق</w:t>
      </w:r>
      <w:r w:rsidRPr="00A54778">
        <w:rPr>
          <w:rtl/>
        </w:rPr>
        <w:t xml:space="preserve"> </w:t>
      </w:r>
      <w:r w:rsidRPr="00A54778">
        <w:t>UART</w:t>
      </w:r>
      <w:r w:rsidRPr="00A54778">
        <w:rPr>
          <w:rtl/>
        </w:rPr>
        <w:t xml:space="preserve"> ارسال کنیم. ما همچنین یک </w:t>
      </w:r>
      <w:r w:rsidRPr="00A54778">
        <w:t>LED</w:t>
      </w:r>
      <w:r w:rsidRPr="00A54778">
        <w:rPr>
          <w:rtl/>
        </w:rPr>
        <w:t xml:space="preserve"> را به صورت دوره</w:t>
      </w:r>
      <w:r w:rsidRPr="00A54778">
        <w:rPr>
          <w:rFonts w:cs="Times New Roman" w:hint="cs"/>
          <w:rtl/>
        </w:rPr>
        <w:t>‌</w:t>
      </w:r>
      <w:r w:rsidRPr="00A54778">
        <w:rPr>
          <w:rFonts w:hint="cs"/>
          <w:rtl/>
        </w:rPr>
        <w:t>ای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چشمک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می</w:t>
      </w:r>
      <w:r w:rsidRPr="00A54778">
        <w:rPr>
          <w:rFonts w:cs="Times New Roman" w:hint="cs"/>
          <w:rtl/>
        </w:rPr>
        <w:t>‌</w:t>
      </w:r>
      <w:r w:rsidRPr="00A54778">
        <w:rPr>
          <w:rFonts w:hint="cs"/>
          <w:rtl/>
        </w:rPr>
        <w:t>زنیم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تا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نشان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دهیم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فرآیندی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وجود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دارد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که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باید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در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یک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بازه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زمانی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ثابت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اجرا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شود</w:t>
      </w:r>
      <w:r w:rsidRPr="00A54778">
        <w:rPr>
          <w:rtl/>
        </w:rPr>
        <w:t xml:space="preserve">. </w:t>
      </w:r>
      <w:r w:rsidRPr="00A54778">
        <w:rPr>
          <w:rFonts w:hint="cs"/>
          <w:rtl/>
        </w:rPr>
        <w:t>در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زیر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کد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ارسال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داده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در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حالت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مسدود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کننده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آورده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شده</w:t>
      </w:r>
      <w:r w:rsidRPr="00A54778">
        <w:rPr>
          <w:rtl/>
        </w:rPr>
        <w:t xml:space="preserve"> </w:t>
      </w:r>
      <w:r w:rsidRPr="00A54778">
        <w:rPr>
          <w:rFonts w:hint="cs"/>
          <w:rtl/>
        </w:rPr>
        <w:t>است</w:t>
      </w:r>
      <w:r w:rsidRPr="00A54778">
        <w:rPr>
          <w:rtl/>
        </w:rPr>
        <w:t>.</w:t>
      </w:r>
    </w:p>
    <w:p w14:paraId="703C251D" w14:textId="77777777" w:rsidR="00A54778" w:rsidRPr="00A54778" w:rsidRDefault="00A54778" w:rsidP="00A54778">
      <w:pPr>
        <w:bidi w:val="0"/>
        <w:jc w:val="both"/>
      </w:pPr>
      <w:r w:rsidRPr="00A54778">
        <w:t xml:space="preserve">uint8_t </w:t>
      </w:r>
      <w:proofErr w:type="spellStart"/>
      <w:proofErr w:type="gramStart"/>
      <w:r w:rsidRPr="00A54778">
        <w:t>TxData</w:t>
      </w:r>
      <w:proofErr w:type="spellEnd"/>
      <w:r w:rsidRPr="00A54778">
        <w:t>[</w:t>
      </w:r>
      <w:proofErr w:type="gramEnd"/>
      <w:r w:rsidRPr="00A54778">
        <w:rPr>
          <w:color w:val="ED7D31" w:themeColor="accent2"/>
        </w:rPr>
        <w:t>10240</w:t>
      </w:r>
      <w:r w:rsidRPr="00A54778">
        <w:t>];</w:t>
      </w:r>
    </w:p>
    <w:p w14:paraId="4E68BCC6" w14:textId="77777777" w:rsidR="00A54778" w:rsidRPr="00A54778" w:rsidRDefault="00A54778" w:rsidP="00A54778">
      <w:pPr>
        <w:bidi w:val="0"/>
        <w:jc w:val="both"/>
      </w:pPr>
      <w:r w:rsidRPr="00A54778">
        <w:rPr>
          <w:color w:val="7030A0"/>
        </w:rPr>
        <w:t xml:space="preserve">int </w:t>
      </w:r>
      <w:proofErr w:type="gramStart"/>
      <w:r w:rsidRPr="00A54778">
        <w:rPr>
          <w:color w:val="4472C4" w:themeColor="accent1"/>
        </w:rPr>
        <w:t>main</w:t>
      </w:r>
      <w:r w:rsidRPr="00A54778">
        <w:t>(</w:t>
      </w:r>
      <w:proofErr w:type="gramEnd"/>
      <w:r w:rsidRPr="00A54778">
        <w:t>)</w:t>
      </w:r>
    </w:p>
    <w:p w14:paraId="231EDFDB" w14:textId="77777777" w:rsidR="00A54778" w:rsidRPr="00A54778" w:rsidRDefault="00A54778" w:rsidP="00A54778">
      <w:pPr>
        <w:bidi w:val="0"/>
        <w:jc w:val="both"/>
      </w:pPr>
      <w:r w:rsidRPr="00A54778">
        <w:t>{</w:t>
      </w:r>
    </w:p>
    <w:p w14:paraId="727EABEC" w14:textId="77777777" w:rsidR="00A54778" w:rsidRPr="00A54778" w:rsidRDefault="00A54778" w:rsidP="00A54778">
      <w:pPr>
        <w:bidi w:val="0"/>
        <w:jc w:val="both"/>
      </w:pPr>
      <w:r w:rsidRPr="00A54778">
        <w:t xml:space="preserve">  ...</w:t>
      </w:r>
    </w:p>
    <w:p w14:paraId="00967500" w14:textId="77777777" w:rsidR="00A54778" w:rsidRPr="00A54778" w:rsidRDefault="00A54778" w:rsidP="00A54778">
      <w:pPr>
        <w:bidi w:val="0"/>
        <w:jc w:val="both"/>
      </w:pPr>
      <w:r w:rsidRPr="00A54778">
        <w:t xml:space="preserve">  ...</w:t>
      </w:r>
    </w:p>
    <w:p w14:paraId="271322A5" w14:textId="77777777" w:rsidR="00A54778" w:rsidRPr="00A54778" w:rsidRDefault="00A54778" w:rsidP="00A54778">
      <w:pPr>
        <w:bidi w:val="0"/>
        <w:jc w:val="both"/>
      </w:pPr>
      <w:r w:rsidRPr="00A54778">
        <w:t xml:space="preserve">  /* Fill array with some data */</w:t>
      </w:r>
    </w:p>
    <w:p w14:paraId="2424DCC6" w14:textId="77777777" w:rsidR="00A54778" w:rsidRPr="00A54778" w:rsidRDefault="00A54778" w:rsidP="00A54778">
      <w:pPr>
        <w:bidi w:val="0"/>
        <w:jc w:val="both"/>
      </w:pPr>
      <w:r w:rsidRPr="00A54778">
        <w:t xml:space="preserve">  </w:t>
      </w:r>
      <w:r w:rsidRPr="00A54778">
        <w:rPr>
          <w:color w:val="7030A0"/>
        </w:rPr>
        <w:t xml:space="preserve">for </w:t>
      </w:r>
      <w:r w:rsidRPr="00A54778">
        <w:t xml:space="preserve">(uint32_t </w:t>
      </w:r>
      <w:proofErr w:type="spellStart"/>
      <w:r w:rsidRPr="00A54778">
        <w:t>i</w:t>
      </w:r>
      <w:proofErr w:type="spellEnd"/>
      <w:r w:rsidRPr="00A54778">
        <w:rPr>
          <w:color w:val="4472C4" w:themeColor="accent1"/>
        </w:rPr>
        <w:t>=</w:t>
      </w:r>
      <w:r w:rsidRPr="00A54778">
        <w:rPr>
          <w:color w:val="ED7D31" w:themeColor="accent2"/>
        </w:rPr>
        <w:t>0</w:t>
      </w:r>
      <w:r w:rsidRPr="00A54778">
        <w:t xml:space="preserve">; </w:t>
      </w:r>
      <w:proofErr w:type="spellStart"/>
      <w:r w:rsidRPr="00A54778">
        <w:t>i</w:t>
      </w:r>
      <w:proofErr w:type="spellEnd"/>
      <w:r w:rsidRPr="00A54778">
        <w:rPr>
          <w:color w:val="4472C4" w:themeColor="accent1"/>
        </w:rPr>
        <w:t>&lt;</w:t>
      </w:r>
      <w:r w:rsidRPr="00A54778">
        <w:rPr>
          <w:color w:val="ED7D31" w:themeColor="accent2"/>
        </w:rPr>
        <w:t>10240</w:t>
      </w:r>
      <w:r w:rsidRPr="00A54778">
        <w:t xml:space="preserve">; </w:t>
      </w:r>
      <w:proofErr w:type="spellStart"/>
      <w:r w:rsidRPr="00A54778">
        <w:t>i</w:t>
      </w:r>
      <w:proofErr w:type="spellEnd"/>
      <w:r w:rsidRPr="00A54778">
        <w:rPr>
          <w:color w:val="4472C4" w:themeColor="accent1"/>
        </w:rPr>
        <w:t>++</w:t>
      </w:r>
      <w:r w:rsidRPr="00A54778">
        <w:t>)</w:t>
      </w:r>
    </w:p>
    <w:p w14:paraId="35366C30" w14:textId="77777777" w:rsidR="00A54778" w:rsidRPr="00A54778" w:rsidRDefault="00A54778" w:rsidP="00A54778">
      <w:pPr>
        <w:bidi w:val="0"/>
        <w:jc w:val="both"/>
      </w:pPr>
      <w:r w:rsidRPr="00A54778">
        <w:t>{</w:t>
      </w:r>
    </w:p>
    <w:p w14:paraId="03E13DE1" w14:textId="77777777" w:rsidR="00A54778" w:rsidRPr="00A54778" w:rsidRDefault="00A54778" w:rsidP="00A54778">
      <w:pPr>
        <w:bidi w:val="0"/>
        <w:jc w:val="both"/>
      </w:pPr>
      <w:r w:rsidRPr="00A54778">
        <w:tab/>
        <w:t xml:space="preserve">  </w:t>
      </w:r>
      <w:proofErr w:type="spellStart"/>
      <w:r w:rsidRPr="00A54778">
        <w:t>TxData</w:t>
      </w:r>
      <w:proofErr w:type="spellEnd"/>
      <w:r w:rsidRPr="00A54778">
        <w:t>[</w:t>
      </w:r>
      <w:proofErr w:type="spellStart"/>
      <w:r w:rsidRPr="00A54778">
        <w:t>i</w:t>
      </w:r>
      <w:proofErr w:type="spellEnd"/>
      <w:r w:rsidRPr="00A54778">
        <w:t xml:space="preserve">] = </w:t>
      </w:r>
      <w:proofErr w:type="spellStart"/>
      <w:r w:rsidRPr="00A54778">
        <w:t>i</w:t>
      </w:r>
      <w:proofErr w:type="spellEnd"/>
      <w:r w:rsidRPr="00A54778">
        <w:t>&amp;(</w:t>
      </w:r>
      <w:r w:rsidRPr="00A54778">
        <w:rPr>
          <w:color w:val="ED7D31" w:themeColor="accent2"/>
        </w:rPr>
        <w:t>0xff</w:t>
      </w:r>
      <w:r w:rsidRPr="00A54778">
        <w:t>);</w:t>
      </w:r>
    </w:p>
    <w:p w14:paraId="730F80B1" w14:textId="77777777" w:rsidR="00A54778" w:rsidRPr="00A54778" w:rsidRDefault="00A54778" w:rsidP="00A54778">
      <w:pPr>
        <w:bidi w:val="0"/>
        <w:jc w:val="both"/>
      </w:pPr>
      <w:r w:rsidRPr="00A54778">
        <w:t xml:space="preserve">  }</w:t>
      </w:r>
    </w:p>
    <w:p w14:paraId="34C90558" w14:textId="77777777" w:rsidR="00A54778" w:rsidRPr="00A54778" w:rsidRDefault="00A54778" w:rsidP="00A54778">
      <w:pPr>
        <w:bidi w:val="0"/>
        <w:jc w:val="both"/>
      </w:pPr>
      <w:r w:rsidRPr="00A54778">
        <w:t xml:space="preserve">  </w:t>
      </w:r>
      <w:r w:rsidRPr="00A54778">
        <w:rPr>
          <w:color w:val="7030A0"/>
        </w:rPr>
        <w:t xml:space="preserve">while </w:t>
      </w:r>
      <w:r w:rsidRPr="00A54778">
        <w:t>(1)</w:t>
      </w:r>
    </w:p>
    <w:p w14:paraId="1EDEC694" w14:textId="77777777" w:rsidR="00A54778" w:rsidRPr="00A54778" w:rsidRDefault="00A54778" w:rsidP="00A54778">
      <w:pPr>
        <w:bidi w:val="0"/>
        <w:jc w:val="both"/>
      </w:pPr>
      <w:r w:rsidRPr="00A54778">
        <w:t xml:space="preserve">  {</w:t>
      </w:r>
    </w:p>
    <w:p w14:paraId="6374EBCA" w14:textId="77777777" w:rsidR="00A54778" w:rsidRPr="00A54778" w:rsidRDefault="00A54778" w:rsidP="00A54778">
      <w:pPr>
        <w:bidi w:val="0"/>
        <w:jc w:val="both"/>
      </w:pPr>
      <w:r w:rsidRPr="00A54778">
        <w:t xml:space="preserve">    </w:t>
      </w:r>
      <w:proofErr w:type="spellStart"/>
      <w:r w:rsidRPr="00A54778">
        <w:rPr>
          <w:color w:val="4472C4" w:themeColor="accent1"/>
        </w:rPr>
        <w:t>HAL_UART_</w:t>
      </w:r>
      <w:proofErr w:type="gramStart"/>
      <w:r w:rsidRPr="00A54778">
        <w:rPr>
          <w:color w:val="4472C4" w:themeColor="accent1"/>
        </w:rPr>
        <w:t>Transmit</w:t>
      </w:r>
      <w:proofErr w:type="spellEnd"/>
      <w:r w:rsidRPr="00A54778">
        <w:t>(</w:t>
      </w:r>
      <w:proofErr w:type="gramEnd"/>
      <w:r w:rsidRPr="00A54778">
        <w:t xml:space="preserve">&amp;huart2, </w:t>
      </w:r>
      <w:proofErr w:type="spellStart"/>
      <w:r w:rsidRPr="00A54778">
        <w:t>TxData</w:t>
      </w:r>
      <w:proofErr w:type="spellEnd"/>
      <w:r w:rsidRPr="00A54778">
        <w:t xml:space="preserve">, </w:t>
      </w:r>
      <w:r w:rsidRPr="00A54778">
        <w:rPr>
          <w:color w:val="ED7D31" w:themeColor="accent2"/>
        </w:rPr>
        <w:t>10240</w:t>
      </w:r>
      <w:r w:rsidRPr="00A54778">
        <w:t>, HAL_MAX_DELAY);</w:t>
      </w:r>
    </w:p>
    <w:p w14:paraId="17867DED" w14:textId="77777777" w:rsidR="00A54778" w:rsidRPr="00A54778" w:rsidRDefault="00A54778" w:rsidP="00A54778">
      <w:pPr>
        <w:bidi w:val="0"/>
        <w:jc w:val="both"/>
      </w:pPr>
    </w:p>
    <w:p w14:paraId="1D99A2E6" w14:textId="77777777" w:rsidR="00A54778" w:rsidRPr="00A54778" w:rsidRDefault="00A54778" w:rsidP="00A54778">
      <w:pPr>
        <w:bidi w:val="0"/>
        <w:jc w:val="both"/>
      </w:pPr>
      <w:r w:rsidRPr="00A54778">
        <w:t xml:space="preserve">    </w:t>
      </w:r>
      <w:proofErr w:type="spellStart"/>
      <w:r w:rsidRPr="00A54778">
        <w:rPr>
          <w:color w:val="4472C4" w:themeColor="accent1"/>
        </w:rPr>
        <w:t>HAL_GPIO_</w:t>
      </w:r>
      <w:proofErr w:type="gramStart"/>
      <w:r w:rsidRPr="00A54778">
        <w:rPr>
          <w:color w:val="4472C4" w:themeColor="accent1"/>
        </w:rPr>
        <w:t>TogglePin</w:t>
      </w:r>
      <w:proofErr w:type="spellEnd"/>
      <w:r w:rsidRPr="00A54778">
        <w:t>(</w:t>
      </w:r>
      <w:proofErr w:type="gramEnd"/>
      <w:r w:rsidRPr="00A54778">
        <w:t>GPIOA, GPIO_PIN_5);</w:t>
      </w:r>
    </w:p>
    <w:p w14:paraId="2A0B1511" w14:textId="77777777" w:rsidR="00A54778" w:rsidRPr="00A54778" w:rsidRDefault="00A54778" w:rsidP="00A54778">
      <w:pPr>
        <w:bidi w:val="0"/>
        <w:jc w:val="both"/>
      </w:pPr>
      <w:r w:rsidRPr="00A54778">
        <w:lastRenderedPageBreak/>
        <w:t xml:space="preserve">    </w:t>
      </w:r>
      <w:proofErr w:type="spellStart"/>
      <w:r w:rsidRPr="00A54778">
        <w:rPr>
          <w:color w:val="4472C4" w:themeColor="accent1"/>
        </w:rPr>
        <w:t>HAL_</w:t>
      </w:r>
      <w:proofErr w:type="gramStart"/>
      <w:r w:rsidRPr="00A54778">
        <w:rPr>
          <w:color w:val="4472C4" w:themeColor="accent1"/>
        </w:rPr>
        <w:t>Delay</w:t>
      </w:r>
      <w:proofErr w:type="spellEnd"/>
      <w:r w:rsidRPr="00A54778">
        <w:t>(</w:t>
      </w:r>
      <w:proofErr w:type="gramEnd"/>
      <w:r w:rsidRPr="00A54778">
        <w:rPr>
          <w:color w:val="ED7D31" w:themeColor="accent2"/>
        </w:rPr>
        <w:t>500</w:t>
      </w:r>
      <w:r w:rsidRPr="00A54778">
        <w:t>);</w:t>
      </w:r>
    </w:p>
    <w:p w14:paraId="0633F9E8" w14:textId="77777777" w:rsidR="00A54778" w:rsidRPr="00A54778" w:rsidRDefault="00A54778" w:rsidP="00A54778">
      <w:pPr>
        <w:bidi w:val="0"/>
        <w:jc w:val="both"/>
      </w:pPr>
    </w:p>
    <w:p w14:paraId="1306ECC3" w14:textId="77777777" w:rsidR="00A54778" w:rsidRPr="00A54778" w:rsidRDefault="00A54778" w:rsidP="00A54778">
      <w:pPr>
        <w:bidi w:val="0"/>
        <w:jc w:val="both"/>
      </w:pPr>
      <w:r w:rsidRPr="00A54778">
        <w:t xml:space="preserve">  }</w:t>
      </w:r>
    </w:p>
    <w:p w14:paraId="0BB5A027" w14:textId="77777777" w:rsidR="00A54778" w:rsidRPr="00A54778" w:rsidRDefault="00A54778" w:rsidP="00A54778">
      <w:pPr>
        <w:bidi w:val="0"/>
        <w:jc w:val="both"/>
      </w:pPr>
    </w:p>
    <w:p w14:paraId="4A6AFC88" w14:textId="51CDAB32" w:rsidR="00A54778" w:rsidRDefault="00A54778" w:rsidP="00A54778">
      <w:pPr>
        <w:bidi w:val="0"/>
        <w:jc w:val="both"/>
      </w:pPr>
      <w:r w:rsidRPr="00A54778">
        <w:t>}</w:t>
      </w:r>
    </w:p>
    <w:p w14:paraId="48DF44BA" w14:textId="77777777" w:rsidR="0082544B" w:rsidRPr="0082544B" w:rsidRDefault="0082544B" w:rsidP="0082544B">
      <w:pPr>
        <w:jc w:val="both"/>
      </w:pPr>
      <w:r w:rsidRPr="0082544B">
        <w:rPr>
          <w:rtl/>
        </w:rPr>
        <w:t xml:space="preserve">در اینجا ما یک آرایه 10 کیلوبایتی تعریف کردیم. سپس آرایه را با مقداری داده در تابع </w:t>
      </w:r>
      <w:r w:rsidRPr="0082544B">
        <w:t>main</w:t>
      </w:r>
      <w:r w:rsidRPr="0082544B">
        <w:rPr>
          <w:rtl/>
        </w:rPr>
        <w:t xml:space="preserve"> پر کردیم. داده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ها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در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حلقه</w:t>
      </w:r>
      <w:r w:rsidRPr="0082544B">
        <w:rPr>
          <w:rtl/>
        </w:rPr>
        <w:t xml:space="preserve"> </w:t>
      </w:r>
      <w:r w:rsidRPr="0082544B">
        <w:t>while</w:t>
      </w:r>
      <w:r w:rsidRPr="0082544B">
        <w:rPr>
          <w:rtl/>
        </w:rPr>
        <w:t xml:space="preserve"> به </w:t>
      </w:r>
      <w:r w:rsidRPr="0082544B">
        <w:t>UART</w:t>
      </w:r>
      <w:r w:rsidRPr="0082544B">
        <w:rPr>
          <w:rtl/>
        </w:rPr>
        <w:t xml:space="preserve"> ارسال می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شوند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و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زمان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انتظار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روی</w:t>
      </w:r>
      <w:r w:rsidRPr="0082544B">
        <w:rPr>
          <w:rtl/>
        </w:rPr>
        <w:t xml:space="preserve"> </w:t>
      </w:r>
      <w:r w:rsidRPr="0082544B">
        <w:t>HAL_MAX_DELAY</w:t>
      </w:r>
      <w:r w:rsidRPr="0082544B">
        <w:rPr>
          <w:rtl/>
        </w:rPr>
        <w:t xml:space="preserve"> تنظیم شده است. این اساساً به این معنی است که تابع هرگز </w:t>
      </w:r>
      <w:r w:rsidRPr="0082544B">
        <w:t>timeout</w:t>
      </w:r>
      <w:r w:rsidRPr="0082544B">
        <w:rPr>
          <w:rtl/>
        </w:rPr>
        <w:t xml:space="preserve"> نمی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شود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و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می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تواند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هر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چقدر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زمان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که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برای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ارسال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داده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نیاز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دارد،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صرف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کند</w:t>
      </w:r>
      <w:r w:rsidRPr="0082544B">
        <w:rPr>
          <w:rtl/>
        </w:rPr>
        <w:t xml:space="preserve">. </w:t>
      </w:r>
      <w:r w:rsidRPr="0082544B">
        <w:rPr>
          <w:rFonts w:hint="cs"/>
          <w:rtl/>
        </w:rPr>
        <w:t>پس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از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ارسال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داده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ها،</w:t>
      </w:r>
      <w:r w:rsidRPr="0082544B">
        <w:rPr>
          <w:rtl/>
        </w:rPr>
        <w:t xml:space="preserve"> </w:t>
      </w:r>
      <w:r w:rsidRPr="0082544B">
        <w:t>LED</w:t>
      </w:r>
      <w:r w:rsidRPr="0082544B">
        <w:rPr>
          <w:rtl/>
        </w:rPr>
        <w:t xml:space="preserve"> تغییر وضعیت می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دهد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و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حلقه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هر</w:t>
      </w:r>
      <w:r w:rsidRPr="0082544B">
        <w:rPr>
          <w:rtl/>
        </w:rPr>
        <w:t xml:space="preserve"> 500 </w:t>
      </w:r>
      <w:r w:rsidRPr="0082544B">
        <w:rPr>
          <w:rFonts w:hint="cs"/>
          <w:rtl/>
        </w:rPr>
        <w:t>میلی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ثانیه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تکرار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می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شود</w:t>
      </w:r>
      <w:r w:rsidRPr="0082544B">
        <w:rPr>
          <w:rtl/>
        </w:rPr>
        <w:t>.</w:t>
      </w:r>
    </w:p>
    <w:p w14:paraId="385C6D8F" w14:textId="77777777" w:rsidR="0082544B" w:rsidRPr="0082544B" w:rsidRDefault="0082544B" w:rsidP="0082544B">
      <w:pPr>
        <w:jc w:val="both"/>
        <w:rPr>
          <w:rtl/>
        </w:rPr>
      </w:pPr>
      <w:r w:rsidRPr="0082544B">
        <w:rPr>
          <w:rtl/>
        </w:rPr>
        <w:t xml:space="preserve">همانطور که اشاره کردم، چشمک زدن </w:t>
      </w:r>
      <w:r w:rsidRPr="0082544B">
        <w:t>LED</w:t>
      </w:r>
      <w:r w:rsidRPr="0082544B">
        <w:rPr>
          <w:rtl/>
        </w:rPr>
        <w:t xml:space="preserve"> را می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توان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به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عنوان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فرآیندی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در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نظر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گرفت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که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به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صورت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دوره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ای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اجرا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می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شود</w:t>
      </w:r>
      <w:r w:rsidRPr="0082544B">
        <w:rPr>
          <w:rtl/>
        </w:rPr>
        <w:t xml:space="preserve">. </w:t>
      </w:r>
      <w:r w:rsidRPr="0082544B">
        <w:rPr>
          <w:rFonts w:hint="cs"/>
          <w:rtl/>
        </w:rPr>
        <w:t>انتقال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داده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نباید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بر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نرخ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این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فرآیند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تأثیر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بگذارد</w:t>
      </w:r>
      <w:r w:rsidRPr="0082544B">
        <w:rPr>
          <w:rtl/>
        </w:rPr>
        <w:t>.</w:t>
      </w:r>
    </w:p>
    <w:p w14:paraId="4CE3E68F" w14:textId="1B151F36" w:rsidR="0082544B" w:rsidRDefault="0082544B" w:rsidP="0082544B">
      <w:pPr>
        <w:jc w:val="both"/>
        <w:rPr>
          <w:rtl/>
        </w:rPr>
      </w:pPr>
      <w:r w:rsidRPr="0082544B">
        <w:rPr>
          <w:rtl/>
        </w:rPr>
        <w:t>اما این اتفاق آنطور که انتظار می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رود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رخ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نمی</w:t>
      </w:r>
      <w:r w:rsidRPr="0082544B">
        <w:rPr>
          <w:rFonts w:cs="Times New Roman" w:hint="cs"/>
          <w:rtl/>
        </w:rPr>
        <w:t>‌</w:t>
      </w:r>
      <w:r w:rsidRPr="0082544B">
        <w:rPr>
          <w:rFonts w:hint="cs"/>
          <w:rtl/>
        </w:rPr>
        <w:t>دهد</w:t>
      </w:r>
      <w:r w:rsidRPr="0082544B">
        <w:rPr>
          <w:rtl/>
        </w:rPr>
        <w:t xml:space="preserve">. </w:t>
      </w:r>
      <w:r w:rsidRPr="0082544B">
        <w:rPr>
          <w:rFonts w:hint="cs"/>
          <w:rtl/>
        </w:rPr>
        <w:t>در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زیر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یک</w:t>
      </w:r>
      <w:r w:rsidRPr="0082544B">
        <w:rPr>
          <w:rtl/>
        </w:rPr>
        <w:t xml:space="preserve"> </w:t>
      </w:r>
      <w:r w:rsidRPr="0082544B">
        <w:rPr>
          <w:rFonts w:hint="cs"/>
          <w:rtl/>
        </w:rPr>
        <w:t>فایل</w:t>
      </w:r>
      <w:r w:rsidRPr="0082544B">
        <w:rPr>
          <w:rtl/>
        </w:rPr>
        <w:t xml:space="preserve"> </w:t>
      </w:r>
      <w:r w:rsidRPr="0082544B">
        <w:t>GIF</w:t>
      </w:r>
      <w:r w:rsidRPr="0082544B">
        <w:rPr>
          <w:rtl/>
        </w:rPr>
        <w:t xml:space="preserve"> نشان دهنده نرخ چشمک زدن </w:t>
      </w:r>
      <w:r w:rsidRPr="0082544B">
        <w:t>LED</w:t>
      </w:r>
      <w:r w:rsidRPr="0082544B">
        <w:rPr>
          <w:rtl/>
        </w:rPr>
        <w:t xml:space="preserve"> آورده شده است.</w:t>
      </w:r>
    </w:p>
    <w:p w14:paraId="301D22B5" w14:textId="076164C1" w:rsidR="0082544B" w:rsidRDefault="00A9561C" w:rsidP="0082544B">
      <w:pPr>
        <w:jc w:val="both"/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62F457" wp14:editId="5EC56C56">
            <wp:simplePos x="0" y="0"/>
            <wp:positionH relativeFrom="margin">
              <wp:align>center</wp:align>
            </wp:positionH>
            <wp:positionV relativeFrom="margin">
              <wp:posOffset>4879975</wp:posOffset>
            </wp:positionV>
            <wp:extent cx="3810000" cy="2143125"/>
            <wp:effectExtent l="0" t="0" r="0" b="9525"/>
            <wp:wrapTopAndBottom/>
            <wp:docPr id="18408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0C9445" w14:textId="77777777" w:rsidR="0082544B" w:rsidRDefault="0082544B" w:rsidP="0082544B">
      <w:pPr>
        <w:jc w:val="both"/>
        <w:rPr>
          <w:rtl/>
        </w:rPr>
      </w:pPr>
    </w:p>
    <w:p w14:paraId="78E5D6E4" w14:textId="77777777" w:rsidR="00A9561C" w:rsidRPr="00A9561C" w:rsidRDefault="00A9561C" w:rsidP="00A9561C">
      <w:pPr>
        <w:jc w:val="both"/>
      </w:pPr>
      <w:r w:rsidRPr="00A9561C">
        <w:rPr>
          <w:rtl/>
        </w:rPr>
        <w:t>می</w:t>
      </w:r>
      <w:r w:rsidRPr="00A9561C">
        <w:rPr>
          <w:rFonts w:cs="Times New Roman" w:hint="cs"/>
          <w:rtl/>
        </w:rPr>
        <w:t>‌</w:t>
      </w:r>
      <w:r w:rsidRPr="00A9561C">
        <w:rPr>
          <w:rFonts w:hint="cs"/>
          <w:rtl/>
        </w:rPr>
        <w:t>توانید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ببینید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که</w:t>
      </w:r>
      <w:r w:rsidRPr="00A9561C">
        <w:rPr>
          <w:rtl/>
        </w:rPr>
        <w:t xml:space="preserve"> </w:t>
      </w:r>
      <w:r w:rsidRPr="00A9561C">
        <w:t>LED</w:t>
      </w:r>
      <w:r w:rsidRPr="00A9561C">
        <w:rPr>
          <w:rtl/>
        </w:rPr>
        <w:t xml:space="preserve"> بیش از 500 میلی ثانیه طول می</w:t>
      </w:r>
      <w:r w:rsidRPr="00A9561C">
        <w:rPr>
          <w:rFonts w:cs="Times New Roman" w:hint="cs"/>
          <w:rtl/>
        </w:rPr>
        <w:t>‌</w:t>
      </w:r>
      <w:r w:rsidRPr="00A9561C">
        <w:rPr>
          <w:rFonts w:hint="cs"/>
          <w:rtl/>
        </w:rPr>
        <w:t>کشد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تا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چشمک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بزند</w:t>
      </w:r>
      <w:r w:rsidRPr="00A9561C">
        <w:rPr>
          <w:rtl/>
        </w:rPr>
        <w:t xml:space="preserve">. </w:t>
      </w:r>
      <w:r w:rsidRPr="00A9561C">
        <w:rPr>
          <w:rFonts w:hint="cs"/>
          <w:rtl/>
        </w:rPr>
        <w:t>این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به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این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دلیل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است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که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انتقال</w:t>
      </w:r>
      <w:r w:rsidRPr="00A9561C">
        <w:rPr>
          <w:rtl/>
        </w:rPr>
        <w:t xml:space="preserve"> </w:t>
      </w:r>
      <w:r w:rsidRPr="00A9561C">
        <w:t>UART</w:t>
      </w:r>
      <w:r w:rsidRPr="00A9561C">
        <w:rPr>
          <w:rtl/>
        </w:rPr>
        <w:t xml:space="preserve"> زمان قابل توجهی طول می</w:t>
      </w:r>
      <w:r w:rsidRPr="00A9561C">
        <w:rPr>
          <w:rFonts w:cs="Times New Roman" w:hint="cs"/>
          <w:rtl/>
        </w:rPr>
        <w:t>‌</w:t>
      </w:r>
      <w:r w:rsidRPr="00A9561C">
        <w:rPr>
          <w:rFonts w:hint="cs"/>
          <w:rtl/>
        </w:rPr>
        <w:t>کشد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و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در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حین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انتقال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داده،</w:t>
      </w:r>
      <w:r w:rsidRPr="00A9561C">
        <w:rPr>
          <w:rtl/>
        </w:rPr>
        <w:t xml:space="preserve"> </w:t>
      </w:r>
      <w:r w:rsidRPr="00A9561C">
        <w:t>CPU</w:t>
      </w:r>
      <w:r w:rsidRPr="00A9561C">
        <w:rPr>
          <w:rtl/>
        </w:rPr>
        <w:t xml:space="preserve"> را مسدود می</w:t>
      </w:r>
      <w:r w:rsidRPr="00A9561C">
        <w:rPr>
          <w:rFonts w:cs="Times New Roman" w:hint="cs"/>
          <w:rtl/>
        </w:rPr>
        <w:t>‌</w:t>
      </w:r>
      <w:r w:rsidRPr="00A9561C">
        <w:rPr>
          <w:rFonts w:hint="cs"/>
          <w:rtl/>
        </w:rPr>
        <w:t>کند</w:t>
      </w:r>
      <w:r w:rsidRPr="00A9561C">
        <w:rPr>
          <w:rtl/>
        </w:rPr>
        <w:t xml:space="preserve">. </w:t>
      </w:r>
      <w:r w:rsidRPr="00A9561C">
        <w:rPr>
          <w:rFonts w:hint="cs"/>
          <w:rtl/>
        </w:rPr>
        <w:t>این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بر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سایر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فرآیندها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تأثیر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می</w:t>
      </w:r>
      <w:r w:rsidRPr="00A9561C">
        <w:rPr>
          <w:rFonts w:cs="Times New Roman" w:hint="cs"/>
          <w:rtl/>
        </w:rPr>
        <w:t>‌</w:t>
      </w:r>
      <w:r w:rsidRPr="00A9561C">
        <w:rPr>
          <w:rFonts w:hint="cs"/>
          <w:rtl/>
        </w:rPr>
        <w:t>گذارد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زیرا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آن</w:t>
      </w:r>
      <w:r w:rsidRPr="00A9561C">
        <w:rPr>
          <w:rFonts w:cs="Times New Roman" w:hint="cs"/>
          <w:rtl/>
        </w:rPr>
        <w:t>‌</w:t>
      </w:r>
      <w:r w:rsidRPr="00A9561C">
        <w:rPr>
          <w:rFonts w:hint="cs"/>
          <w:rtl/>
        </w:rPr>
        <w:t>ها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باید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منتظر</w:t>
      </w:r>
      <w:r w:rsidRPr="00A9561C">
        <w:rPr>
          <w:rtl/>
        </w:rPr>
        <w:t xml:space="preserve"> </w:t>
      </w:r>
      <w:r w:rsidRPr="00A9561C">
        <w:t>CPU</w:t>
      </w:r>
      <w:r w:rsidRPr="00A9561C">
        <w:rPr>
          <w:rtl/>
        </w:rPr>
        <w:t xml:space="preserve"> بمانند.</w:t>
      </w:r>
    </w:p>
    <w:p w14:paraId="2471EA75" w14:textId="77777777" w:rsidR="00A9561C" w:rsidRPr="00A9561C" w:rsidRDefault="00A9561C" w:rsidP="00A9561C">
      <w:pPr>
        <w:jc w:val="both"/>
        <w:rPr>
          <w:rtl/>
        </w:rPr>
      </w:pPr>
      <w:r w:rsidRPr="00A9561C">
        <w:rPr>
          <w:rtl/>
        </w:rPr>
        <w:t>این مشکل معمولاً هنگام انتقال حجم زیادی از داده رخ می</w:t>
      </w:r>
      <w:r w:rsidRPr="00A9561C">
        <w:rPr>
          <w:rFonts w:cs="Times New Roman" w:hint="cs"/>
          <w:rtl/>
        </w:rPr>
        <w:t>‌</w:t>
      </w:r>
      <w:r w:rsidRPr="00A9561C">
        <w:rPr>
          <w:rFonts w:hint="cs"/>
          <w:rtl/>
        </w:rPr>
        <w:t>دهد</w:t>
      </w:r>
      <w:r w:rsidRPr="00A9561C">
        <w:rPr>
          <w:rtl/>
        </w:rPr>
        <w:t xml:space="preserve">. </w:t>
      </w:r>
      <w:r w:rsidRPr="00A9561C">
        <w:rPr>
          <w:rFonts w:hint="cs"/>
          <w:rtl/>
        </w:rPr>
        <w:t>داده</w:t>
      </w:r>
      <w:r w:rsidRPr="00A9561C">
        <w:rPr>
          <w:rFonts w:cs="Times New Roman" w:hint="cs"/>
          <w:rtl/>
        </w:rPr>
        <w:t>‌</w:t>
      </w:r>
      <w:r w:rsidRPr="00A9561C">
        <w:rPr>
          <w:rFonts w:hint="cs"/>
          <w:rtl/>
        </w:rPr>
        <w:t>های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کوچک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در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یک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لحظه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منتقل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می</w:t>
      </w:r>
      <w:r w:rsidRPr="00A9561C">
        <w:rPr>
          <w:rFonts w:cs="Times New Roman" w:hint="cs"/>
          <w:rtl/>
        </w:rPr>
        <w:t>‌</w:t>
      </w:r>
      <w:r w:rsidRPr="00A9561C">
        <w:rPr>
          <w:rFonts w:hint="cs"/>
          <w:rtl/>
        </w:rPr>
        <w:t>شوند،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بنابراین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نیازی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به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نگرانی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در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مورد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آن</w:t>
      </w:r>
      <w:r w:rsidRPr="00A9561C">
        <w:rPr>
          <w:rtl/>
        </w:rPr>
        <w:t xml:space="preserve"> </w:t>
      </w:r>
      <w:r w:rsidRPr="00A9561C">
        <w:rPr>
          <w:rFonts w:hint="cs"/>
          <w:rtl/>
        </w:rPr>
        <w:t>نیست</w:t>
      </w:r>
      <w:r w:rsidRPr="00A9561C">
        <w:rPr>
          <w:rtl/>
        </w:rPr>
        <w:t>.</w:t>
      </w:r>
    </w:p>
    <w:p w14:paraId="413C4745" w14:textId="77777777" w:rsidR="00A9561C" w:rsidRPr="00A9561C" w:rsidRDefault="00A9561C" w:rsidP="00A9561C">
      <w:pPr>
        <w:jc w:val="both"/>
        <w:rPr>
          <w:rtl/>
        </w:rPr>
      </w:pPr>
      <w:r w:rsidRPr="00A9561C">
        <w:rPr>
          <w:highlight w:val="yellow"/>
          <w:rtl/>
        </w:rPr>
        <w:t>برای حل این مشکل، داده</w:t>
      </w:r>
      <w:r w:rsidRPr="00A9561C">
        <w:rPr>
          <w:rFonts w:cs="Times New Roman" w:hint="cs"/>
          <w:highlight w:val="yellow"/>
          <w:rtl/>
        </w:rPr>
        <w:t>‌</w:t>
      </w:r>
      <w:r w:rsidRPr="00A9561C">
        <w:rPr>
          <w:rFonts w:hint="cs"/>
          <w:highlight w:val="yellow"/>
          <w:rtl/>
        </w:rPr>
        <w:t>ها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باید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در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پس</w:t>
      </w:r>
      <w:r w:rsidRPr="00A9561C">
        <w:rPr>
          <w:rFonts w:cs="Times New Roman" w:hint="cs"/>
          <w:highlight w:val="yellow"/>
          <w:rtl/>
        </w:rPr>
        <w:t>‌</w:t>
      </w:r>
      <w:r w:rsidRPr="00A9561C">
        <w:rPr>
          <w:rFonts w:hint="cs"/>
          <w:highlight w:val="yellow"/>
          <w:rtl/>
        </w:rPr>
        <w:t>زمینه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منتقل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شوند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در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حالی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که</w:t>
      </w:r>
      <w:r w:rsidRPr="00A9561C">
        <w:rPr>
          <w:highlight w:val="yellow"/>
          <w:rtl/>
        </w:rPr>
        <w:t xml:space="preserve"> </w:t>
      </w:r>
      <w:r w:rsidRPr="00A9561C">
        <w:rPr>
          <w:highlight w:val="yellow"/>
        </w:rPr>
        <w:t>CPU</w:t>
      </w:r>
      <w:r w:rsidRPr="00A9561C">
        <w:rPr>
          <w:highlight w:val="yellow"/>
          <w:rtl/>
        </w:rPr>
        <w:t xml:space="preserve"> می</w:t>
      </w:r>
      <w:r w:rsidRPr="00A9561C">
        <w:rPr>
          <w:rFonts w:cs="Times New Roman" w:hint="cs"/>
          <w:highlight w:val="yellow"/>
          <w:rtl/>
        </w:rPr>
        <w:t>‌</w:t>
      </w:r>
      <w:r w:rsidRPr="00A9561C">
        <w:rPr>
          <w:rFonts w:hint="cs"/>
          <w:highlight w:val="yellow"/>
          <w:rtl/>
        </w:rPr>
        <w:t>تواند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وظایف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دیگر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را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پردازش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کند</w:t>
      </w:r>
      <w:r w:rsidRPr="00A9561C">
        <w:rPr>
          <w:highlight w:val="yellow"/>
          <w:rtl/>
        </w:rPr>
        <w:t xml:space="preserve">. </w:t>
      </w:r>
      <w:r w:rsidRPr="00A9561C">
        <w:rPr>
          <w:rFonts w:hint="cs"/>
          <w:highlight w:val="yellow"/>
          <w:rtl/>
        </w:rPr>
        <w:t>به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همین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دلیل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است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که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ما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در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وهله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اول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از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وقفه</w:t>
      </w:r>
      <w:r w:rsidRPr="00A9561C">
        <w:rPr>
          <w:highlight w:val="yellow"/>
          <w:rtl/>
        </w:rPr>
        <w:t xml:space="preserve"> </w:t>
      </w:r>
      <w:r w:rsidRPr="00A9561C">
        <w:rPr>
          <w:rFonts w:hint="cs"/>
          <w:highlight w:val="yellow"/>
          <w:rtl/>
        </w:rPr>
        <w:t>یا</w:t>
      </w:r>
      <w:r w:rsidRPr="00A9561C">
        <w:rPr>
          <w:highlight w:val="yellow"/>
          <w:rtl/>
        </w:rPr>
        <w:t xml:space="preserve"> </w:t>
      </w:r>
      <w:r w:rsidRPr="00A9561C">
        <w:rPr>
          <w:highlight w:val="yellow"/>
        </w:rPr>
        <w:t>DMA</w:t>
      </w:r>
      <w:r w:rsidRPr="00A9561C">
        <w:rPr>
          <w:highlight w:val="yellow"/>
          <w:rtl/>
        </w:rPr>
        <w:t xml:space="preserve"> استفاده می</w:t>
      </w:r>
      <w:r w:rsidRPr="00A9561C">
        <w:rPr>
          <w:rFonts w:cs="Times New Roman" w:hint="cs"/>
          <w:highlight w:val="yellow"/>
          <w:rtl/>
        </w:rPr>
        <w:t>‌</w:t>
      </w:r>
      <w:r w:rsidRPr="00A9561C">
        <w:rPr>
          <w:rFonts w:hint="cs"/>
          <w:highlight w:val="yellow"/>
          <w:rtl/>
        </w:rPr>
        <w:t>کنیم</w:t>
      </w:r>
      <w:r w:rsidRPr="00A9561C">
        <w:rPr>
          <w:highlight w:val="yellow"/>
          <w:rtl/>
        </w:rPr>
        <w:t>.</w:t>
      </w:r>
    </w:p>
    <w:p w14:paraId="7015002F" w14:textId="77777777" w:rsidR="00A9561C" w:rsidRDefault="00A9561C" w:rsidP="0082544B">
      <w:pPr>
        <w:jc w:val="both"/>
        <w:rPr>
          <w:rtl/>
        </w:rPr>
      </w:pPr>
    </w:p>
    <w:p w14:paraId="6228553C" w14:textId="77777777" w:rsidR="00A9561C" w:rsidRPr="00A9561C" w:rsidRDefault="00A9561C" w:rsidP="00A9561C">
      <w:pPr>
        <w:jc w:val="center"/>
        <w:rPr>
          <w:b/>
          <w:bCs/>
          <w:sz w:val="52"/>
          <w:szCs w:val="52"/>
        </w:rPr>
      </w:pPr>
      <w:r w:rsidRPr="00A9561C">
        <w:rPr>
          <w:b/>
          <w:bCs/>
          <w:sz w:val="52"/>
          <w:szCs w:val="52"/>
          <w:u w:val="single"/>
        </w:rPr>
        <w:lastRenderedPageBreak/>
        <w:t>Using Interrupt</w:t>
      </w:r>
    </w:p>
    <w:p w14:paraId="2C8740C7" w14:textId="77777777" w:rsidR="00985438" w:rsidRPr="00985438" w:rsidRDefault="00985438" w:rsidP="00985438">
      <w:r w:rsidRPr="00985438">
        <w:rPr>
          <w:rtl/>
        </w:rPr>
        <w:t>استفاده از وقفه</w:t>
      </w:r>
    </w:p>
    <w:p w14:paraId="5BCCDC65" w14:textId="5CFD19D4" w:rsidR="00985438" w:rsidRDefault="00985438" w:rsidP="00985438">
      <w:pPr>
        <w:jc w:val="both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60288" behindDoc="0" locked="0" layoutInCell="1" allowOverlap="1" wp14:anchorId="33EA1933" wp14:editId="4314AD71">
            <wp:simplePos x="0" y="0"/>
            <wp:positionH relativeFrom="margin">
              <wp:posOffset>234315</wp:posOffset>
            </wp:positionH>
            <wp:positionV relativeFrom="page">
              <wp:posOffset>2667000</wp:posOffset>
            </wp:positionV>
            <wp:extent cx="6731635" cy="3041015"/>
            <wp:effectExtent l="0" t="0" r="0" b="6985"/>
            <wp:wrapSquare wrapText="bothSides"/>
            <wp:docPr id="1586131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35" cy="304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5438">
        <w:rPr>
          <w:rtl/>
        </w:rPr>
        <w:t>می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توان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از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وقفه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برای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ارسال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داده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به</w:t>
      </w:r>
      <w:r w:rsidRPr="00985438">
        <w:rPr>
          <w:rtl/>
        </w:rPr>
        <w:t xml:space="preserve"> </w:t>
      </w:r>
      <w:r w:rsidRPr="00985438">
        <w:t>UART</w:t>
      </w:r>
      <w:r w:rsidRPr="00985438">
        <w:rPr>
          <w:rtl/>
        </w:rPr>
        <w:t xml:space="preserve"> در پس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زمینه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استفاده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کرد</w:t>
      </w:r>
      <w:r w:rsidRPr="00985438">
        <w:rPr>
          <w:rtl/>
        </w:rPr>
        <w:t xml:space="preserve">. </w:t>
      </w:r>
      <w:r w:rsidRPr="00985438">
        <w:rPr>
          <w:rFonts w:hint="cs"/>
          <w:rtl/>
        </w:rPr>
        <w:t>در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حالی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که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انتقال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در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حال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انجام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است،</w:t>
      </w:r>
      <w:r w:rsidRPr="00985438">
        <w:rPr>
          <w:rtl/>
        </w:rPr>
        <w:t xml:space="preserve"> </w:t>
      </w:r>
      <w:r w:rsidRPr="00985438">
        <w:t>CPU</w:t>
      </w:r>
      <w:r w:rsidRPr="00985438">
        <w:rPr>
          <w:rtl/>
        </w:rPr>
        <w:t xml:space="preserve"> می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تواند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وظایف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دیگر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را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نیز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پردازش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کند</w:t>
      </w:r>
      <w:r w:rsidRPr="00985438">
        <w:rPr>
          <w:rtl/>
        </w:rPr>
        <w:t xml:space="preserve">. </w:t>
      </w:r>
      <w:r w:rsidRPr="00985438">
        <w:rPr>
          <w:rFonts w:hint="cs"/>
          <w:rtl/>
        </w:rPr>
        <w:t>توجه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داشته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باشید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که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حتی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اگر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انتقال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داده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در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پس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زمینه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انجام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شود،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داده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ها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همچنان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توسط</w:t>
      </w:r>
      <w:r w:rsidRPr="00985438">
        <w:rPr>
          <w:rtl/>
        </w:rPr>
        <w:t xml:space="preserve"> </w:t>
      </w:r>
      <w:r w:rsidRPr="00985438">
        <w:t>CPU</w:t>
      </w:r>
      <w:r w:rsidRPr="00985438">
        <w:rPr>
          <w:rtl/>
        </w:rPr>
        <w:t xml:space="preserve"> منتقل می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شوند،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بنابراین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همچنان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بار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روی</w:t>
      </w:r>
      <w:r w:rsidRPr="00985438">
        <w:rPr>
          <w:rtl/>
        </w:rPr>
        <w:t xml:space="preserve"> </w:t>
      </w:r>
      <w:r w:rsidRPr="00985438">
        <w:t>CPU</w:t>
      </w:r>
      <w:r w:rsidRPr="00985438">
        <w:rPr>
          <w:rtl/>
        </w:rPr>
        <w:t xml:space="preserve"> قرار می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گیرد</w:t>
      </w:r>
      <w:r w:rsidRPr="00985438">
        <w:rPr>
          <w:rtl/>
        </w:rPr>
        <w:t xml:space="preserve">. </w:t>
      </w:r>
      <w:r w:rsidRPr="00985438">
        <w:rPr>
          <w:rFonts w:hint="cs"/>
          <w:rtl/>
        </w:rPr>
        <w:t>در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زیر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پیکربندی</w:t>
      </w:r>
      <w:r w:rsidRPr="00985438">
        <w:rPr>
          <w:rtl/>
        </w:rPr>
        <w:t xml:space="preserve"> </w:t>
      </w:r>
      <w:proofErr w:type="spellStart"/>
      <w:r w:rsidRPr="00985438">
        <w:t>CubeMX</w:t>
      </w:r>
      <w:proofErr w:type="spellEnd"/>
      <w:r w:rsidRPr="00985438">
        <w:rPr>
          <w:rtl/>
        </w:rPr>
        <w:t xml:space="preserve"> برای وقفه آورده شده است.</w:t>
      </w:r>
    </w:p>
    <w:p w14:paraId="61A5A502" w14:textId="77777777" w:rsidR="00985438" w:rsidRDefault="00985438" w:rsidP="00985438">
      <w:pPr>
        <w:rPr>
          <w:rtl/>
        </w:rPr>
      </w:pPr>
    </w:p>
    <w:p w14:paraId="457286BC" w14:textId="77777777" w:rsidR="00985438" w:rsidRDefault="00985438" w:rsidP="00985438">
      <w:pPr>
        <w:rPr>
          <w:rtl/>
        </w:rPr>
      </w:pPr>
    </w:p>
    <w:p w14:paraId="78249684" w14:textId="77777777" w:rsidR="00985438" w:rsidRPr="00985438" w:rsidRDefault="00985438" w:rsidP="00985438">
      <w:pPr>
        <w:jc w:val="both"/>
      </w:pPr>
      <w:r w:rsidRPr="00985438">
        <w:rPr>
          <w:rtl/>
        </w:rPr>
        <w:t>من همان پیکربندی استفاده شده در آموزش قبلی را حفظ می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کنم</w:t>
      </w:r>
      <w:r w:rsidRPr="00985438">
        <w:rPr>
          <w:rtl/>
        </w:rPr>
        <w:t xml:space="preserve">. </w:t>
      </w:r>
      <w:r w:rsidRPr="00985438">
        <w:rPr>
          <w:rFonts w:hint="cs"/>
          <w:rtl/>
        </w:rPr>
        <w:t>در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اینجا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ما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فقط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وقفه</w:t>
      </w:r>
      <w:r w:rsidRPr="00985438">
        <w:rPr>
          <w:rtl/>
        </w:rPr>
        <w:t xml:space="preserve"> </w:t>
      </w:r>
      <w:r w:rsidRPr="00985438">
        <w:t>UART</w:t>
      </w:r>
      <w:r w:rsidRPr="00985438">
        <w:rPr>
          <w:rtl/>
        </w:rPr>
        <w:t xml:space="preserve"> را در تب </w:t>
      </w:r>
      <w:r w:rsidRPr="00985438">
        <w:t>NVIC</w:t>
      </w:r>
      <w:r w:rsidRPr="00985438">
        <w:rPr>
          <w:rtl/>
        </w:rPr>
        <w:t xml:space="preserve"> فعال خواهیم کرد.</w:t>
      </w:r>
    </w:p>
    <w:p w14:paraId="2EAF49C1" w14:textId="77777777" w:rsidR="00985438" w:rsidRPr="00985438" w:rsidRDefault="00985438" w:rsidP="00985438">
      <w:pPr>
        <w:jc w:val="both"/>
        <w:rPr>
          <w:rtl/>
        </w:rPr>
      </w:pPr>
      <w:r w:rsidRPr="00985438">
        <w:rPr>
          <w:rtl/>
        </w:rPr>
        <w:t>داده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های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ارسال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شده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با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استفاده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از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وقفه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در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پس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زمینه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منتقل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می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شوند</w:t>
      </w:r>
      <w:r w:rsidRPr="00985438">
        <w:rPr>
          <w:rtl/>
        </w:rPr>
        <w:t xml:space="preserve">. </w:t>
      </w:r>
      <w:r w:rsidRPr="00985438">
        <w:rPr>
          <w:rFonts w:hint="cs"/>
          <w:rtl/>
        </w:rPr>
        <w:t>هنگامی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که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داده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ها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به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طور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کامل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ارسال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شوند،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یک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وقفه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رخ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می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دهد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و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تابع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بازگشتی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اتمام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انتقال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فراخوانی</w:t>
      </w:r>
      <w:r w:rsidRPr="00985438">
        <w:rPr>
          <w:rtl/>
        </w:rPr>
        <w:t xml:space="preserve"> </w:t>
      </w:r>
      <w:r w:rsidRPr="00985438">
        <w:rPr>
          <w:rFonts w:hint="cs"/>
          <w:rtl/>
        </w:rPr>
        <w:t>می</w:t>
      </w:r>
      <w:r w:rsidRPr="00985438">
        <w:rPr>
          <w:rFonts w:cs="Times New Roman" w:hint="cs"/>
          <w:rtl/>
        </w:rPr>
        <w:t>‌</w:t>
      </w:r>
      <w:r w:rsidRPr="00985438">
        <w:rPr>
          <w:rFonts w:hint="cs"/>
          <w:rtl/>
        </w:rPr>
        <w:t>شود</w:t>
      </w:r>
      <w:r w:rsidRPr="00985438">
        <w:rPr>
          <w:rtl/>
        </w:rPr>
        <w:t>.</w:t>
      </w:r>
    </w:p>
    <w:p w14:paraId="3777CA28" w14:textId="77777777" w:rsidR="00985438" w:rsidRPr="00985438" w:rsidRDefault="00985438" w:rsidP="00985438">
      <w:pPr>
        <w:bidi w:val="0"/>
      </w:pPr>
      <w:r w:rsidRPr="00985438">
        <w:rPr>
          <w:color w:val="7030A0"/>
        </w:rPr>
        <w:t xml:space="preserve">int </w:t>
      </w:r>
      <w:proofErr w:type="spellStart"/>
      <w:r w:rsidRPr="00985438">
        <w:t>isSent</w:t>
      </w:r>
      <w:proofErr w:type="spellEnd"/>
      <w:r w:rsidRPr="00985438">
        <w:t xml:space="preserve"> </w:t>
      </w:r>
      <w:r w:rsidRPr="00985438">
        <w:rPr>
          <w:color w:val="4472C4" w:themeColor="accent1"/>
        </w:rPr>
        <w:t xml:space="preserve">= </w:t>
      </w:r>
      <w:r w:rsidRPr="00985438">
        <w:rPr>
          <w:color w:val="ED7D31" w:themeColor="accent2"/>
        </w:rPr>
        <w:t>1</w:t>
      </w:r>
      <w:r w:rsidRPr="00985438">
        <w:t>;</w:t>
      </w:r>
    </w:p>
    <w:p w14:paraId="09933E6C" w14:textId="77777777" w:rsidR="00985438" w:rsidRPr="00985438" w:rsidRDefault="00985438" w:rsidP="00985438">
      <w:pPr>
        <w:bidi w:val="0"/>
      </w:pPr>
      <w:r w:rsidRPr="00985438">
        <w:rPr>
          <w:color w:val="7030A0"/>
        </w:rPr>
        <w:t xml:space="preserve">void </w:t>
      </w:r>
      <w:proofErr w:type="spellStart"/>
      <w:r w:rsidRPr="00985438">
        <w:rPr>
          <w:color w:val="4472C4" w:themeColor="accent1"/>
        </w:rPr>
        <w:t>HAL_UART_</w:t>
      </w:r>
      <w:proofErr w:type="gramStart"/>
      <w:r w:rsidRPr="00985438">
        <w:rPr>
          <w:color w:val="4472C4" w:themeColor="accent1"/>
        </w:rPr>
        <w:t>TxCpltCallback</w:t>
      </w:r>
      <w:proofErr w:type="spellEnd"/>
      <w:r w:rsidRPr="00985438">
        <w:t>(</w:t>
      </w:r>
      <w:proofErr w:type="spellStart"/>
      <w:proofErr w:type="gramEnd"/>
      <w:r w:rsidRPr="00985438">
        <w:t>UART_HandleTypeDef</w:t>
      </w:r>
      <w:proofErr w:type="spellEnd"/>
      <w:r w:rsidRPr="00985438">
        <w:t xml:space="preserve"> *</w:t>
      </w:r>
      <w:proofErr w:type="spellStart"/>
      <w:r w:rsidRPr="00985438">
        <w:t>huart</w:t>
      </w:r>
      <w:proofErr w:type="spellEnd"/>
      <w:r w:rsidRPr="00985438">
        <w:t>)</w:t>
      </w:r>
    </w:p>
    <w:p w14:paraId="70CE5933" w14:textId="77777777" w:rsidR="00985438" w:rsidRPr="00985438" w:rsidRDefault="00985438" w:rsidP="00985438">
      <w:pPr>
        <w:bidi w:val="0"/>
      </w:pPr>
      <w:r w:rsidRPr="00985438">
        <w:t>{</w:t>
      </w:r>
    </w:p>
    <w:p w14:paraId="3740DA8F" w14:textId="77777777" w:rsidR="00985438" w:rsidRPr="00985438" w:rsidRDefault="00985438" w:rsidP="00985438">
      <w:pPr>
        <w:bidi w:val="0"/>
      </w:pPr>
      <w:r w:rsidRPr="00985438">
        <w:tab/>
      </w:r>
      <w:proofErr w:type="spellStart"/>
      <w:r w:rsidRPr="00985438">
        <w:t>isSent</w:t>
      </w:r>
      <w:proofErr w:type="spellEnd"/>
      <w:r w:rsidRPr="00985438">
        <w:t xml:space="preserve"> </w:t>
      </w:r>
      <w:r w:rsidRPr="00985438">
        <w:rPr>
          <w:color w:val="4472C4" w:themeColor="accent1"/>
        </w:rPr>
        <w:t xml:space="preserve">= </w:t>
      </w:r>
      <w:r w:rsidRPr="00985438">
        <w:rPr>
          <w:color w:val="ED7D31" w:themeColor="accent2"/>
        </w:rPr>
        <w:t>1</w:t>
      </w:r>
      <w:r w:rsidRPr="00985438">
        <w:t>;</w:t>
      </w:r>
    </w:p>
    <w:p w14:paraId="4E0D827B" w14:textId="77777777" w:rsidR="00985438" w:rsidRPr="00985438" w:rsidRDefault="00985438" w:rsidP="00985438">
      <w:pPr>
        <w:bidi w:val="0"/>
      </w:pPr>
      <w:r w:rsidRPr="00985438">
        <w:tab/>
      </w:r>
      <w:proofErr w:type="spellStart"/>
      <w:r w:rsidRPr="00985438">
        <w:t>countinterrupt</w:t>
      </w:r>
      <w:proofErr w:type="spellEnd"/>
      <w:r w:rsidRPr="00985438">
        <w:rPr>
          <w:color w:val="4472C4" w:themeColor="accent1"/>
        </w:rPr>
        <w:t>++</w:t>
      </w:r>
      <w:r w:rsidRPr="00985438">
        <w:t>;</w:t>
      </w:r>
    </w:p>
    <w:p w14:paraId="1D46596F" w14:textId="77537D0D" w:rsidR="00985438" w:rsidRDefault="00985438" w:rsidP="00985438">
      <w:pPr>
        <w:bidi w:val="0"/>
      </w:pPr>
      <w:r w:rsidRPr="00985438">
        <w:t>}</w:t>
      </w:r>
    </w:p>
    <w:p w14:paraId="7938A561" w14:textId="77777777" w:rsidR="00985438" w:rsidRPr="00985438" w:rsidRDefault="00985438" w:rsidP="00985438">
      <w:pPr>
        <w:bidi w:val="0"/>
      </w:pPr>
    </w:p>
    <w:p w14:paraId="44CB9EAC" w14:textId="77777777" w:rsidR="00C94864" w:rsidRDefault="00C94864" w:rsidP="00C94864">
      <w:pPr>
        <w:jc w:val="both"/>
        <w:rPr>
          <w:rtl/>
        </w:rPr>
      </w:pPr>
      <w:r w:rsidRPr="00C94864">
        <w:rPr>
          <w:rtl/>
        </w:rPr>
        <w:lastRenderedPageBreak/>
        <w:t>در داخل تابع بازگشتی، ما شمارنده وقفه را افزایش خواهیم داد. این کار تعداد دفعاتی که تابع بازگشتی فراخوانی شده است را پیگیری 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کند</w:t>
      </w:r>
      <w:r w:rsidRPr="00C94864">
        <w:rPr>
          <w:rtl/>
        </w:rPr>
        <w:t xml:space="preserve">. </w:t>
      </w:r>
      <w:r w:rsidRPr="00C94864">
        <w:rPr>
          <w:rFonts w:hint="cs"/>
          <w:rtl/>
        </w:rPr>
        <w:t>ما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همچنین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متغیر</w:t>
      </w:r>
      <w:r w:rsidRPr="00C94864">
        <w:rPr>
          <w:rtl/>
        </w:rPr>
        <w:t xml:space="preserve"> </w:t>
      </w:r>
      <w:proofErr w:type="spellStart"/>
      <w:r w:rsidRPr="00C94864">
        <w:t>isSent</w:t>
      </w:r>
      <w:proofErr w:type="spellEnd"/>
      <w:r w:rsidRPr="00C94864">
        <w:rPr>
          <w:rtl/>
        </w:rPr>
        <w:t xml:space="preserve"> را تنظیم 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کنیم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که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نشان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دهد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داده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ها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منتقل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شده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اند</w:t>
      </w:r>
      <w:r w:rsidRPr="00C94864">
        <w:rPr>
          <w:rtl/>
        </w:rPr>
        <w:t xml:space="preserve">. </w:t>
      </w:r>
      <w:r w:rsidRPr="00C94864">
        <w:rPr>
          <w:rFonts w:hint="cs"/>
          <w:rtl/>
        </w:rPr>
        <w:t>این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کار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برای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اطمینان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از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این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است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که</w:t>
      </w:r>
      <w:r w:rsidRPr="00C94864">
        <w:rPr>
          <w:rtl/>
        </w:rPr>
        <w:t xml:space="preserve"> </w:t>
      </w:r>
      <w:r w:rsidRPr="00C94864">
        <w:t>CPU</w:t>
      </w:r>
      <w:r w:rsidRPr="00C94864">
        <w:rPr>
          <w:rtl/>
        </w:rPr>
        <w:t xml:space="preserve"> داده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ها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را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فقط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پس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از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انتقال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داده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های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قبلی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دوباره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ارسال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کند</w:t>
      </w:r>
      <w:r w:rsidRPr="00C94864">
        <w:rPr>
          <w:rtl/>
        </w:rPr>
        <w:t xml:space="preserve">. </w:t>
      </w:r>
      <w:r w:rsidRPr="00C94864">
        <w:rPr>
          <w:rFonts w:hint="cs"/>
          <w:rtl/>
        </w:rPr>
        <w:t>برای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انجام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این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کار،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ما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تابع</w:t>
      </w:r>
      <w:r w:rsidRPr="00C94864">
        <w:rPr>
          <w:rtl/>
        </w:rPr>
        <w:t xml:space="preserve"> </w:t>
      </w:r>
      <w:r w:rsidRPr="00C94864">
        <w:t>Transmit</w:t>
      </w:r>
      <w:r w:rsidRPr="00C94864">
        <w:rPr>
          <w:rtl/>
        </w:rPr>
        <w:t xml:space="preserve"> را با شرطی که در زیر نشان داده شده است، محافظت خواهیم کرد.</w:t>
      </w:r>
    </w:p>
    <w:p w14:paraId="7B9B601F" w14:textId="77777777" w:rsidR="00C94864" w:rsidRPr="00C94864" w:rsidRDefault="00C94864" w:rsidP="00C94864">
      <w:pPr>
        <w:bidi w:val="0"/>
        <w:jc w:val="both"/>
      </w:pPr>
      <w:r w:rsidRPr="00C94864">
        <w:rPr>
          <w:color w:val="7030A0"/>
        </w:rPr>
        <w:t xml:space="preserve">int </w:t>
      </w:r>
      <w:proofErr w:type="gramStart"/>
      <w:r w:rsidRPr="00C94864">
        <w:rPr>
          <w:color w:val="4472C4" w:themeColor="accent1"/>
        </w:rPr>
        <w:t>main</w:t>
      </w:r>
      <w:r w:rsidRPr="00C94864">
        <w:t>(</w:t>
      </w:r>
      <w:proofErr w:type="gramEnd"/>
      <w:r w:rsidRPr="00C94864">
        <w:t>)</w:t>
      </w:r>
    </w:p>
    <w:p w14:paraId="12C3925B" w14:textId="77777777" w:rsidR="00C94864" w:rsidRPr="00C94864" w:rsidRDefault="00C94864" w:rsidP="00C94864">
      <w:pPr>
        <w:bidi w:val="0"/>
        <w:jc w:val="both"/>
      </w:pPr>
      <w:r w:rsidRPr="00C94864">
        <w:t>{</w:t>
      </w:r>
    </w:p>
    <w:p w14:paraId="73D261BB" w14:textId="77777777" w:rsidR="00C94864" w:rsidRPr="00C94864" w:rsidRDefault="00C94864" w:rsidP="00C94864">
      <w:pPr>
        <w:bidi w:val="0"/>
        <w:jc w:val="both"/>
      </w:pPr>
      <w:r w:rsidRPr="00C94864">
        <w:t xml:space="preserve">  ...</w:t>
      </w:r>
    </w:p>
    <w:p w14:paraId="68FC375F" w14:textId="77777777" w:rsidR="00C94864" w:rsidRPr="00C94864" w:rsidRDefault="00C94864" w:rsidP="00C94864">
      <w:pPr>
        <w:bidi w:val="0"/>
        <w:jc w:val="both"/>
      </w:pPr>
      <w:r w:rsidRPr="00C94864">
        <w:t xml:space="preserve">  ...</w:t>
      </w:r>
    </w:p>
    <w:p w14:paraId="2EE51BD8" w14:textId="77777777" w:rsidR="00C94864" w:rsidRPr="00C94864" w:rsidRDefault="00C94864" w:rsidP="00C94864">
      <w:pPr>
        <w:bidi w:val="0"/>
        <w:jc w:val="both"/>
      </w:pPr>
      <w:r w:rsidRPr="00C94864">
        <w:t xml:space="preserve">  </w:t>
      </w:r>
      <w:r w:rsidRPr="00C94864">
        <w:rPr>
          <w:color w:val="7030A0"/>
        </w:rPr>
        <w:t xml:space="preserve">while </w:t>
      </w:r>
      <w:r w:rsidRPr="00C94864">
        <w:t>(</w:t>
      </w:r>
      <w:r w:rsidRPr="00C94864">
        <w:rPr>
          <w:color w:val="ED7D31" w:themeColor="accent2"/>
        </w:rPr>
        <w:t>1</w:t>
      </w:r>
      <w:r w:rsidRPr="00C94864">
        <w:t>)</w:t>
      </w:r>
    </w:p>
    <w:p w14:paraId="2669E943" w14:textId="77777777" w:rsidR="00C94864" w:rsidRPr="00C94864" w:rsidRDefault="00C94864" w:rsidP="00C94864">
      <w:pPr>
        <w:bidi w:val="0"/>
        <w:jc w:val="both"/>
      </w:pPr>
      <w:r w:rsidRPr="00C94864">
        <w:t xml:space="preserve">  {</w:t>
      </w:r>
    </w:p>
    <w:p w14:paraId="4826873B" w14:textId="77777777" w:rsidR="00C94864" w:rsidRPr="00C94864" w:rsidRDefault="00C94864" w:rsidP="00C94864">
      <w:pPr>
        <w:bidi w:val="0"/>
        <w:jc w:val="both"/>
      </w:pPr>
      <w:r w:rsidRPr="00C94864">
        <w:t xml:space="preserve">    </w:t>
      </w:r>
      <w:r w:rsidRPr="00C94864">
        <w:rPr>
          <w:color w:val="7030A0"/>
        </w:rPr>
        <w:t xml:space="preserve">if </w:t>
      </w:r>
      <w:r w:rsidRPr="00C94864">
        <w:t>(</w:t>
      </w:r>
      <w:proofErr w:type="spellStart"/>
      <w:r w:rsidRPr="00C94864">
        <w:t>isSent</w:t>
      </w:r>
      <w:proofErr w:type="spellEnd"/>
      <w:r w:rsidRPr="00C94864">
        <w:t xml:space="preserve"> </w:t>
      </w:r>
      <w:r w:rsidRPr="00C94864">
        <w:rPr>
          <w:color w:val="4472C4" w:themeColor="accent1"/>
        </w:rPr>
        <w:t>==</w:t>
      </w:r>
      <w:r w:rsidRPr="00C94864">
        <w:t xml:space="preserve"> </w:t>
      </w:r>
      <w:r w:rsidRPr="00C94864">
        <w:rPr>
          <w:color w:val="ED7D31" w:themeColor="accent2"/>
        </w:rPr>
        <w:t>1</w:t>
      </w:r>
      <w:r w:rsidRPr="00C94864">
        <w:t>)</w:t>
      </w:r>
    </w:p>
    <w:p w14:paraId="091EBEC0" w14:textId="77777777" w:rsidR="00C94864" w:rsidRPr="00C94864" w:rsidRDefault="00C94864" w:rsidP="00C94864">
      <w:pPr>
        <w:bidi w:val="0"/>
        <w:jc w:val="both"/>
      </w:pPr>
      <w:r w:rsidRPr="00C94864">
        <w:t xml:space="preserve">    {</w:t>
      </w:r>
    </w:p>
    <w:p w14:paraId="7B8876D5" w14:textId="77777777" w:rsidR="00C94864" w:rsidRPr="00C94864" w:rsidRDefault="00C94864" w:rsidP="00C94864">
      <w:pPr>
        <w:bidi w:val="0"/>
        <w:jc w:val="both"/>
      </w:pPr>
      <w:r w:rsidRPr="00C94864">
        <w:tab/>
        <w:t xml:space="preserve">  </w:t>
      </w:r>
      <w:proofErr w:type="spellStart"/>
      <w:r w:rsidRPr="00C94864">
        <w:rPr>
          <w:color w:val="4472C4" w:themeColor="accent1"/>
        </w:rPr>
        <w:t>HAL_UART_Transmit_</w:t>
      </w:r>
      <w:proofErr w:type="gramStart"/>
      <w:r w:rsidRPr="00C94864">
        <w:rPr>
          <w:color w:val="4472C4" w:themeColor="accent1"/>
        </w:rPr>
        <w:t>IT</w:t>
      </w:r>
      <w:proofErr w:type="spellEnd"/>
      <w:r w:rsidRPr="00C94864">
        <w:t>(</w:t>
      </w:r>
      <w:proofErr w:type="gramEnd"/>
      <w:r w:rsidRPr="00C94864">
        <w:t xml:space="preserve">&amp;huart2, </w:t>
      </w:r>
      <w:proofErr w:type="spellStart"/>
      <w:r w:rsidRPr="00C94864">
        <w:t>TxData</w:t>
      </w:r>
      <w:proofErr w:type="spellEnd"/>
      <w:r w:rsidRPr="00C94864">
        <w:t xml:space="preserve">, </w:t>
      </w:r>
      <w:r w:rsidRPr="00C94864">
        <w:rPr>
          <w:color w:val="ED7D31" w:themeColor="accent2"/>
        </w:rPr>
        <w:t>10240</w:t>
      </w:r>
      <w:r w:rsidRPr="00C94864">
        <w:t>);</w:t>
      </w:r>
    </w:p>
    <w:p w14:paraId="3D43B43A" w14:textId="77777777" w:rsidR="00C94864" w:rsidRPr="00C94864" w:rsidRDefault="00C94864" w:rsidP="00C94864">
      <w:pPr>
        <w:bidi w:val="0"/>
        <w:jc w:val="both"/>
      </w:pPr>
      <w:r w:rsidRPr="00C94864">
        <w:tab/>
        <w:t xml:space="preserve">  </w:t>
      </w:r>
      <w:proofErr w:type="spellStart"/>
      <w:r w:rsidRPr="00C94864">
        <w:t>isSent</w:t>
      </w:r>
      <w:proofErr w:type="spellEnd"/>
      <w:r w:rsidRPr="00C94864">
        <w:t xml:space="preserve"> = </w:t>
      </w:r>
      <w:r w:rsidRPr="00C94864">
        <w:rPr>
          <w:color w:val="ED7D31" w:themeColor="accent2"/>
        </w:rPr>
        <w:t>0</w:t>
      </w:r>
      <w:r w:rsidRPr="00C94864">
        <w:t>;</w:t>
      </w:r>
    </w:p>
    <w:p w14:paraId="6965EFCE" w14:textId="77777777" w:rsidR="00C94864" w:rsidRPr="00C94864" w:rsidRDefault="00C94864" w:rsidP="00C94864">
      <w:pPr>
        <w:bidi w:val="0"/>
        <w:jc w:val="both"/>
      </w:pPr>
      <w:r w:rsidRPr="00C94864">
        <w:t xml:space="preserve">    }</w:t>
      </w:r>
    </w:p>
    <w:p w14:paraId="06ADB0C5" w14:textId="77777777" w:rsidR="00C94864" w:rsidRPr="00C94864" w:rsidRDefault="00C94864" w:rsidP="00C94864">
      <w:pPr>
        <w:bidi w:val="0"/>
        <w:jc w:val="both"/>
      </w:pPr>
      <w:r w:rsidRPr="00C94864">
        <w:t xml:space="preserve">    </w:t>
      </w:r>
      <w:proofErr w:type="spellStart"/>
      <w:r w:rsidRPr="00C94864">
        <w:rPr>
          <w:color w:val="4472C4" w:themeColor="accent1"/>
        </w:rPr>
        <w:t>HAL_GPIO_</w:t>
      </w:r>
      <w:proofErr w:type="gramStart"/>
      <w:r w:rsidRPr="00C94864">
        <w:rPr>
          <w:color w:val="4472C4" w:themeColor="accent1"/>
        </w:rPr>
        <w:t>TogglePin</w:t>
      </w:r>
      <w:proofErr w:type="spellEnd"/>
      <w:r w:rsidRPr="00C94864">
        <w:t>(</w:t>
      </w:r>
      <w:proofErr w:type="gramEnd"/>
      <w:r w:rsidRPr="00C94864">
        <w:t>GPIOA, GPIO_PIN_5);</w:t>
      </w:r>
    </w:p>
    <w:p w14:paraId="50631D81" w14:textId="77777777" w:rsidR="00C94864" w:rsidRPr="00C94864" w:rsidRDefault="00C94864" w:rsidP="00C94864">
      <w:pPr>
        <w:bidi w:val="0"/>
        <w:jc w:val="both"/>
      </w:pPr>
      <w:r w:rsidRPr="00C94864">
        <w:t xml:space="preserve">    </w:t>
      </w:r>
      <w:proofErr w:type="spellStart"/>
      <w:r w:rsidRPr="00C94864">
        <w:rPr>
          <w:color w:val="4472C4" w:themeColor="accent1"/>
        </w:rPr>
        <w:t>HAL_</w:t>
      </w:r>
      <w:proofErr w:type="gramStart"/>
      <w:r w:rsidRPr="00C94864">
        <w:rPr>
          <w:color w:val="4472C4" w:themeColor="accent1"/>
        </w:rPr>
        <w:t>Delay</w:t>
      </w:r>
      <w:proofErr w:type="spellEnd"/>
      <w:r w:rsidRPr="00C94864">
        <w:t>(</w:t>
      </w:r>
      <w:proofErr w:type="gramEnd"/>
      <w:r w:rsidRPr="00C94864">
        <w:rPr>
          <w:color w:val="ED7D31" w:themeColor="accent2"/>
        </w:rPr>
        <w:t>500</w:t>
      </w:r>
      <w:r w:rsidRPr="00C94864">
        <w:t>);</w:t>
      </w:r>
    </w:p>
    <w:p w14:paraId="056FB097" w14:textId="77777777" w:rsidR="00C94864" w:rsidRPr="00C94864" w:rsidRDefault="00C94864" w:rsidP="00C94864">
      <w:pPr>
        <w:bidi w:val="0"/>
        <w:jc w:val="both"/>
      </w:pPr>
      <w:r w:rsidRPr="00C94864">
        <w:t xml:space="preserve">    </w:t>
      </w:r>
      <w:proofErr w:type="spellStart"/>
      <w:r w:rsidRPr="00C94864">
        <w:t>countloop</w:t>
      </w:r>
      <w:proofErr w:type="spellEnd"/>
      <w:r w:rsidRPr="00C94864">
        <w:rPr>
          <w:color w:val="4472C4" w:themeColor="accent1"/>
        </w:rPr>
        <w:t>++</w:t>
      </w:r>
      <w:r w:rsidRPr="00C94864">
        <w:t>;</w:t>
      </w:r>
    </w:p>
    <w:p w14:paraId="28D6325A" w14:textId="77777777" w:rsidR="00C94864" w:rsidRPr="00C94864" w:rsidRDefault="00C94864" w:rsidP="00C94864">
      <w:pPr>
        <w:bidi w:val="0"/>
        <w:jc w:val="both"/>
      </w:pPr>
      <w:r w:rsidRPr="00C94864">
        <w:t xml:space="preserve">  }</w:t>
      </w:r>
    </w:p>
    <w:p w14:paraId="49D602D7" w14:textId="3C566197" w:rsidR="00C94864" w:rsidRDefault="00C94864" w:rsidP="00C94864">
      <w:pPr>
        <w:bidi w:val="0"/>
        <w:jc w:val="both"/>
      </w:pPr>
      <w:r w:rsidRPr="00C94864">
        <w:t>}</w:t>
      </w:r>
    </w:p>
    <w:p w14:paraId="3DDA465C" w14:textId="77777777" w:rsidR="00C94864" w:rsidRPr="00C94864" w:rsidRDefault="00C94864" w:rsidP="00C94864">
      <w:pPr>
        <w:jc w:val="both"/>
      </w:pPr>
      <w:r w:rsidRPr="00C94864">
        <w:rPr>
          <w:rtl/>
        </w:rPr>
        <w:t xml:space="preserve">از تابع </w:t>
      </w:r>
      <w:proofErr w:type="spellStart"/>
      <w:r w:rsidRPr="00C94864">
        <w:t>HAL_UART_Transmit_IT</w:t>
      </w:r>
      <w:proofErr w:type="spellEnd"/>
      <w:r w:rsidRPr="00C94864">
        <w:rPr>
          <w:rtl/>
        </w:rPr>
        <w:t xml:space="preserve"> برای انتقال داده در حالت وقفه استفاده 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شود</w:t>
      </w:r>
      <w:r w:rsidRPr="00C94864">
        <w:rPr>
          <w:rtl/>
        </w:rPr>
        <w:t xml:space="preserve">. </w:t>
      </w:r>
      <w:r w:rsidRPr="00C94864">
        <w:rPr>
          <w:rFonts w:hint="cs"/>
          <w:rtl/>
        </w:rPr>
        <w:t>این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تابع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فقط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در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صورتی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اجرا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شود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که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داده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های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قبلی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منتقل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شده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باشند</w:t>
      </w:r>
      <w:r w:rsidRPr="00C94864">
        <w:rPr>
          <w:rtl/>
        </w:rPr>
        <w:t xml:space="preserve">. </w:t>
      </w:r>
      <w:r w:rsidRPr="00C94864">
        <w:rPr>
          <w:rFonts w:hint="cs"/>
          <w:rtl/>
        </w:rPr>
        <w:t>ما</w:t>
      </w:r>
      <w:r w:rsidRPr="00C94864">
        <w:rPr>
          <w:rtl/>
        </w:rPr>
        <w:t xml:space="preserve"> </w:t>
      </w:r>
      <w:r w:rsidRPr="00C94864">
        <w:t>LED</w:t>
      </w:r>
      <w:r w:rsidRPr="00C94864">
        <w:rPr>
          <w:rtl/>
        </w:rPr>
        <w:t xml:space="preserve"> را با نرخ عادی 500 میلی ثانیه تغییر وضعیت 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دهیم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و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همچنین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شمارنده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حلقه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را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افزایش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دهیم</w:t>
      </w:r>
      <w:r w:rsidRPr="00C94864">
        <w:rPr>
          <w:rtl/>
        </w:rPr>
        <w:t xml:space="preserve">. </w:t>
      </w:r>
      <w:r w:rsidRPr="00C94864">
        <w:rPr>
          <w:rFonts w:hint="cs"/>
          <w:rtl/>
        </w:rPr>
        <w:t>این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کار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تعداد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دفعاتی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که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حلقه</w:t>
      </w:r>
      <w:r w:rsidRPr="00C94864">
        <w:rPr>
          <w:rtl/>
        </w:rPr>
        <w:t xml:space="preserve"> </w:t>
      </w:r>
      <w:r w:rsidRPr="00C94864">
        <w:t>while</w:t>
      </w:r>
      <w:r w:rsidRPr="00C94864">
        <w:rPr>
          <w:rtl/>
        </w:rPr>
        <w:t xml:space="preserve"> اجرا 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شود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را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پیگیری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می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کند</w:t>
      </w:r>
      <w:r w:rsidRPr="00C94864">
        <w:rPr>
          <w:rtl/>
        </w:rPr>
        <w:t xml:space="preserve">. </w:t>
      </w:r>
      <w:r w:rsidRPr="00C94864">
        <w:rPr>
          <w:rFonts w:hint="cs"/>
          <w:rtl/>
        </w:rPr>
        <w:t>در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زیر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تصویری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از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شمارنده</w:t>
      </w:r>
      <w:r w:rsidRPr="00C94864">
        <w:rPr>
          <w:rFonts w:cs="Times New Roman" w:hint="cs"/>
          <w:rtl/>
        </w:rPr>
        <w:t>‌</w:t>
      </w:r>
      <w:r w:rsidRPr="00C94864">
        <w:rPr>
          <w:rFonts w:hint="cs"/>
          <w:rtl/>
        </w:rPr>
        <w:t>های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حلقه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پس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از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اجرای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کد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برای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چند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ثانیه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نشان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داده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شده</w:t>
      </w:r>
      <w:r w:rsidRPr="00C94864">
        <w:rPr>
          <w:rtl/>
        </w:rPr>
        <w:t xml:space="preserve"> </w:t>
      </w:r>
      <w:r w:rsidRPr="00C94864">
        <w:rPr>
          <w:rFonts w:hint="cs"/>
          <w:rtl/>
        </w:rPr>
        <w:t>است</w:t>
      </w:r>
      <w:r w:rsidRPr="00C94864">
        <w:rPr>
          <w:rtl/>
        </w:rPr>
        <w:t>.</w:t>
      </w:r>
    </w:p>
    <w:p w14:paraId="4213DE27" w14:textId="6A6CE0DE" w:rsidR="00C94864" w:rsidRPr="00C94864" w:rsidRDefault="00C94864" w:rsidP="00C94864">
      <w:pPr>
        <w:jc w:val="both"/>
        <w:rPr>
          <w:rFonts w:hint="cs"/>
          <w:rtl/>
        </w:rPr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62336" behindDoc="0" locked="0" layoutInCell="1" allowOverlap="1" wp14:anchorId="6DFB8587" wp14:editId="2ACB07BE">
            <wp:simplePos x="0" y="0"/>
            <wp:positionH relativeFrom="margin">
              <wp:align>center</wp:align>
            </wp:positionH>
            <wp:positionV relativeFrom="page">
              <wp:posOffset>8503285</wp:posOffset>
            </wp:positionV>
            <wp:extent cx="5715000" cy="1590675"/>
            <wp:effectExtent l="0" t="0" r="0" b="9525"/>
            <wp:wrapTopAndBottom/>
            <wp:docPr id="698836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8B4D2E" w14:textId="0F918738" w:rsidR="00985438" w:rsidRDefault="00985438" w:rsidP="00A9561C">
      <w:pPr>
        <w:rPr>
          <w:rtl/>
        </w:rPr>
      </w:pPr>
    </w:p>
    <w:p w14:paraId="3E0221DA" w14:textId="77777777" w:rsidR="004E497B" w:rsidRDefault="004E497B" w:rsidP="004E497B">
      <w:pPr>
        <w:jc w:val="both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E974B4A" wp14:editId="6D5F312D">
            <wp:simplePos x="0" y="0"/>
            <wp:positionH relativeFrom="margin">
              <wp:posOffset>1694815</wp:posOffset>
            </wp:positionH>
            <wp:positionV relativeFrom="paragraph">
              <wp:posOffset>1384935</wp:posOffset>
            </wp:positionV>
            <wp:extent cx="3810000" cy="2143125"/>
            <wp:effectExtent l="0" t="0" r="0" b="9525"/>
            <wp:wrapTopAndBottom/>
            <wp:docPr id="1542781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497B">
        <w:rPr>
          <w:rtl/>
        </w:rPr>
        <w:t>همانطور که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بینید،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شمارنده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وقفه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نصف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شمارنده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حلقه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است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واقع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حلقه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هر</w:t>
      </w:r>
      <w:r w:rsidRPr="004E497B">
        <w:rPr>
          <w:rtl/>
        </w:rPr>
        <w:t xml:space="preserve"> 500 </w:t>
      </w:r>
      <w:r w:rsidRPr="004E497B">
        <w:rPr>
          <w:rFonts w:hint="cs"/>
          <w:rtl/>
        </w:rPr>
        <w:t>میلی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ثانیه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اجرا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وقفه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فقط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پس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ارسال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کامل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حدود</w:t>
      </w:r>
      <w:r w:rsidRPr="004E497B">
        <w:rPr>
          <w:rtl/>
        </w:rPr>
        <w:t xml:space="preserve"> 1 </w:t>
      </w:r>
      <w:r w:rsidRPr="004E497B">
        <w:rPr>
          <w:rFonts w:hint="cs"/>
          <w:rtl/>
        </w:rPr>
        <w:t>ثانیه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طول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کشد،</w:t>
      </w:r>
      <w:r w:rsidRPr="004E497B">
        <w:rPr>
          <w:rFonts w:hint="cs"/>
          <w:rtl/>
        </w:rPr>
        <w:t>اجرا</w:t>
      </w:r>
      <w:r w:rsidRPr="004E497B">
        <w:rPr>
          <w:rtl/>
        </w:rPr>
        <w:t xml:space="preserve">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شود</w:t>
      </w:r>
      <w:r w:rsidRPr="004E497B">
        <w:rPr>
          <w:rtl/>
        </w:rPr>
        <w:t xml:space="preserve">. </w:t>
      </w:r>
    </w:p>
    <w:p w14:paraId="4FD9BA71" w14:textId="3B296485" w:rsidR="004E497B" w:rsidRDefault="004E497B" w:rsidP="004E497B">
      <w:pPr>
        <w:jc w:val="both"/>
        <w:rPr>
          <w:rtl/>
        </w:rPr>
      </w:pPr>
      <w:r w:rsidRPr="004E497B">
        <w:rPr>
          <w:rFonts w:hint="cs"/>
          <w:rtl/>
        </w:rPr>
        <w:t>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زیر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یک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فایل</w:t>
      </w:r>
      <w:r w:rsidRPr="004E497B">
        <w:rPr>
          <w:rtl/>
        </w:rPr>
        <w:t xml:space="preserve"> </w:t>
      </w:r>
      <w:r w:rsidRPr="004E497B">
        <w:t>GIF</w:t>
      </w:r>
      <w:r w:rsidRPr="004E497B">
        <w:rPr>
          <w:rtl/>
        </w:rPr>
        <w:t xml:space="preserve"> نشان دهنده چشمک زدن </w:t>
      </w:r>
      <w:r w:rsidRPr="004E497B">
        <w:t>LED</w:t>
      </w:r>
      <w:r w:rsidRPr="004E497B">
        <w:rPr>
          <w:rtl/>
        </w:rPr>
        <w:t xml:space="preserve"> آورده شده است.</w:t>
      </w:r>
    </w:p>
    <w:p w14:paraId="13026DB4" w14:textId="77777777" w:rsidR="004E497B" w:rsidRDefault="004E497B" w:rsidP="004E497B">
      <w:pPr>
        <w:rPr>
          <w:rtl/>
        </w:rPr>
      </w:pPr>
    </w:p>
    <w:p w14:paraId="54FEABB0" w14:textId="77777777" w:rsidR="004E497B" w:rsidRPr="004E497B" w:rsidRDefault="004E497B" w:rsidP="004E497B">
      <w:pPr>
        <w:jc w:val="both"/>
      </w:pPr>
      <w:r w:rsidRPr="004E497B">
        <w:t>LED</w:t>
      </w:r>
      <w:r w:rsidRPr="004E497B">
        <w:rPr>
          <w:rtl/>
        </w:rPr>
        <w:t xml:space="preserve"> هر 500 میلی ثانیه یک بار چشمک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زند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این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بدان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معناست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که</w:t>
      </w:r>
      <w:r w:rsidRPr="004E497B">
        <w:rPr>
          <w:rtl/>
        </w:rPr>
        <w:t xml:space="preserve"> </w:t>
      </w:r>
      <w:r w:rsidRPr="004E497B">
        <w:t>CPU</w:t>
      </w:r>
      <w:r w:rsidRPr="004E497B">
        <w:rPr>
          <w:rtl/>
        </w:rPr>
        <w:t xml:space="preserve"> برای انتقال داده مسدود نمی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تواند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بقیه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وظایف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حالی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پس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زمینه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منتقل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شوند،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پردازش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کند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بنابراین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توان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وقفه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برای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انتقال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بزرگ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استفاده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کرد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</w:t>
      </w:r>
      <w:r w:rsidRPr="004E497B">
        <w:rPr>
          <w:rtl/>
        </w:rPr>
        <w:t xml:space="preserve"> </w:t>
      </w:r>
      <w:r w:rsidRPr="004E497B">
        <w:t>CPU</w:t>
      </w:r>
      <w:r w:rsidRPr="004E497B">
        <w:rPr>
          <w:rtl/>
        </w:rPr>
        <w:t xml:space="preserve"> همچنان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تواند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سایر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وظایف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طور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معمول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اجرا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کند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اما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انتقال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همچنان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توسط</w:t>
      </w:r>
      <w:r w:rsidRPr="004E497B">
        <w:rPr>
          <w:rtl/>
        </w:rPr>
        <w:t xml:space="preserve"> </w:t>
      </w:r>
      <w:r w:rsidRPr="004E497B">
        <w:t>CPU</w:t>
      </w:r>
      <w:r w:rsidRPr="004E497B">
        <w:rPr>
          <w:rtl/>
        </w:rPr>
        <w:t xml:space="preserve"> انجام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شود،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بنابراین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بار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روی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آن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افزایش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یابد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اگر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خواهید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هر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گاهی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منتقل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کنید،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استفاده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وقفه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خوب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است،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اما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طور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مداوم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منتقل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شوند،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بهتر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t>DMA</w:t>
      </w:r>
      <w:r w:rsidRPr="004E497B">
        <w:rPr>
          <w:rtl/>
        </w:rPr>
        <w:t xml:space="preserve"> استفاده کنید.</w:t>
      </w:r>
    </w:p>
    <w:p w14:paraId="674E2B7C" w14:textId="77777777" w:rsidR="004E497B" w:rsidRDefault="004E497B" w:rsidP="004E497B">
      <w:pPr>
        <w:rPr>
          <w:rtl/>
        </w:rPr>
      </w:pPr>
    </w:p>
    <w:p w14:paraId="1B059FF9" w14:textId="77777777" w:rsidR="004E497B" w:rsidRDefault="004E497B" w:rsidP="004E497B">
      <w:pPr>
        <w:rPr>
          <w:rtl/>
        </w:rPr>
      </w:pPr>
    </w:p>
    <w:p w14:paraId="6A243344" w14:textId="77777777" w:rsidR="004E497B" w:rsidRDefault="004E497B" w:rsidP="004E497B">
      <w:pPr>
        <w:rPr>
          <w:rtl/>
        </w:rPr>
      </w:pPr>
    </w:p>
    <w:p w14:paraId="7F25A417" w14:textId="77777777" w:rsidR="004E497B" w:rsidRDefault="004E497B" w:rsidP="004E497B">
      <w:pPr>
        <w:rPr>
          <w:rtl/>
        </w:rPr>
      </w:pPr>
    </w:p>
    <w:p w14:paraId="5B02B532" w14:textId="77777777" w:rsidR="004E497B" w:rsidRDefault="004E497B" w:rsidP="004E497B">
      <w:pPr>
        <w:rPr>
          <w:rtl/>
        </w:rPr>
      </w:pPr>
    </w:p>
    <w:p w14:paraId="788F5285" w14:textId="77777777" w:rsidR="004E497B" w:rsidRDefault="004E497B" w:rsidP="004E497B">
      <w:pPr>
        <w:rPr>
          <w:rtl/>
        </w:rPr>
      </w:pPr>
    </w:p>
    <w:p w14:paraId="7F4BBA55" w14:textId="77777777" w:rsidR="004E497B" w:rsidRDefault="004E497B" w:rsidP="004E497B">
      <w:pPr>
        <w:rPr>
          <w:rtl/>
        </w:rPr>
      </w:pPr>
    </w:p>
    <w:p w14:paraId="67443EAE" w14:textId="77777777" w:rsidR="004E497B" w:rsidRDefault="004E497B" w:rsidP="004E497B">
      <w:pPr>
        <w:rPr>
          <w:rtl/>
        </w:rPr>
      </w:pPr>
    </w:p>
    <w:p w14:paraId="7B0B853D" w14:textId="77777777" w:rsidR="004E497B" w:rsidRDefault="004E497B" w:rsidP="004E497B">
      <w:pPr>
        <w:rPr>
          <w:rtl/>
        </w:rPr>
      </w:pPr>
    </w:p>
    <w:p w14:paraId="15720EAC" w14:textId="77777777" w:rsidR="004E497B" w:rsidRDefault="004E497B" w:rsidP="004E497B">
      <w:pPr>
        <w:rPr>
          <w:rtl/>
        </w:rPr>
      </w:pPr>
    </w:p>
    <w:p w14:paraId="2E321D71" w14:textId="77777777" w:rsidR="004E497B" w:rsidRDefault="004E497B" w:rsidP="004E497B">
      <w:pPr>
        <w:rPr>
          <w:rtl/>
        </w:rPr>
      </w:pPr>
    </w:p>
    <w:p w14:paraId="3EB3FCE2" w14:textId="77777777" w:rsidR="004E497B" w:rsidRPr="004E497B" w:rsidRDefault="004E497B" w:rsidP="004E497B">
      <w:pPr>
        <w:jc w:val="center"/>
        <w:rPr>
          <w:b/>
          <w:bCs/>
          <w:sz w:val="56"/>
          <w:szCs w:val="56"/>
        </w:rPr>
      </w:pPr>
      <w:r w:rsidRPr="004E497B">
        <w:rPr>
          <w:b/>
          <w:bCs/>
          <w:sz w:val="56"/>
          <w:szCs w:val="56"/>
          <w:u w:val="single"/>
        </w:rPr>
        <w:lastRenderedPageBreak/>
        <w:t>Using DMA</w:t>
      </w:r>
    </w:p>
    <w:p w14:paraId="3551B67A" w14:textId="77777777" w:rsidR="004E497B" w:rsidRPr="004E497B" w:rsidRDefault="004E497B" w:rsidP="004E497B">
      <w:r w:rsidRPr="004E497B">
        <w:rPr>
          <w:rtl/>
        </w:rPr>
        <w:t xml:space="preserve">استفاده از </w:t>
      </w:r>
      <w:r w:rsidRPr="004E497B">
        <w:t>DMA</w:t>
      </w:r>
    </w:p>
    <w:p w14:paraId="1AD23B11" w14:textId="77777777" w:rsidR="004E497B" w:rsidRPr="004E497B" w:rsidRDefault="004E497B" w:rsidP="004E497B">
      <w:pPr>
        <w:jc w:val="both"/>
        <w:rPr>
          <w:rtl/>
        </w:rPr>
      </w:pPr>
      <w:r w:rsidRPr="004E497B">
        <w:rPr>
          <w:rtl/>
        </w:rPr>
        <w:t>دسترسی مستقیم به حافظه (</w:t>
      </w:r>
      <w:r w:rsidRPr="004E497B">
        <w:t>DMA</w:t>
      </w:r>
      <w:r w:rsidRPr="004E497B">
        <w:rPr>
          <w:rtl/>
        </w:rPr>
        <w:t>) برای فراهم کردن انتقال داده با سرعت بالا بین واحدهای جانبی و حافظه و بین حافظه و حافظه استفاده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توانند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سرعت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توسط</w:t>
      </w:r>
      <w:r w:rsidRPr="004E497B">
        <w:rPr>
          <w:rtl/>
        </w:rPr>
        <w:t xml:space="preserve"> </w:t>
      </w:r>
      <w:r w:rsidRPr="004E497B">
        <w:t>DMA</w:t>
      </w:r>
      <w:r w:rsidRPr="004E497B">
        <w:rPr>
          <w:rtl/>
        </w:rPr>
        <w:t xml:space="preserve"> و بدون هیچگونه دخالت </w:t>
      </w:r>
      <w:r w:rsidRPr="004E497B">
        <w:t>CPU</w:t>
      </w:r>
      <w:r w:rsidRPr="004E497B">
        <w:rPr>
          <w:rtl/>
        </w:rPr>
        <w:t xml:space="preserve"> منتقل شوند. این کار منابع </w:t>
      </w:r>
      <w:r w:rsidRPr="004E497B">
        <w:t>CPU</w:t>
      </w:r>
      <w:r w:rsidRPr="004E497B">
        <w:rPr>
          <w:rtl/>
        </w:rPr>
        <w:t xml:space="preserve"> را برای سایر عملیات آزاد نگه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دارد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زیر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پیکربندی</w:t>
      </w:r>
      <w:r w:rsidRPr="004E497B">
        <w:rPr>
          <w:rtl/>
        </w:rPr>
        <w:t xml:space="preserve"> </w:t>
      </w:r>
      <w:proofErr w:type="spellStart"/>
      <w:r w:rsidRPr="004E497B">
        <w:t>CubeMX</w:t>
      </w:r>
      <w:proofErr w:type="spellEnd"/>
      <w:r w:rsidRPr="004E497B">
        <w:rPr>
          <w:rtl/>
        </w:rPr>
        <w:t xml:space="preserve"> برای حالت </w:t>
      </w:r>
      <w:r w:rsidRPr="004E497B">
        <w:t>DMA</w:t>
      </w:r>
      <w:r w:rsidRPr="004E497B">
        <w:rPr>
          <w:rtl/>
        </w:rPr>
        <w:t xml:space="preserve"> آورده شده است.</w:t>
      </w:r>
    </w:p>
    <w:p w14:paraId="053F08BA" w14:textId="77777777" w:rsidR="004E497B" w:rsidRDefault="004E497B" w:rsidP="004E497B">
      <w:pPr>
        <w:rPr>
          <w:rtl/>
        </w:rPr>
      </w:pPr>
    </w:p>
    <w:p w14:paraId="1F425EAE" w14:textId="18834B78" w:rsidR="004E497B" w:rsidRDefault="004E497B" w:rsidP="004E497B">
      <w:pPr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65408" behindDoc="0" locked="0" layoutInCell="1" allowOverlap="1" wp14:anchorId="7FF2EFB7" wp14:editId="2F585C3D">
            <wp:simplePos x="0" y="0"/>
            <wp:positionH relativeFrom="margin">
              <wp:posOffset>895985</wp:posOffset>
            </wp:positionH>
            <wp:positionV relativeFrom="page">
              <wp:posOffset>2733675</wp:posOffset>
            </wp:positionV>
            <wp:extent cx="5399405" cy="4176395"/>
            <wp:effectExtent l="0" t="0" r="0" b="0"/>
            <wp:wrapTopAndBottom/>
            <wp:docPr id="1123909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17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0C611" w14:textId="77777777" w:rsidR="004E497B" w:rsidRPr="004E497B" w:rsidRDefault="004E497B" w:rsidP="00AF3738">
      <w:pPr>
        <w:jc w:val="both"/>
      </w:pPr>
      <w:r w:rsidRPr="004E497B">
        <w:rPr>
          <w:rtl/>
        </w:rPr>
        <w:t xml:space="preserve">درخواست </w:t>
      </w:r>
      <w:r w:rsidRPr="004E497B">
        <w:t>DMA</w:t>
      </w:r>
      <w:r w:rsidRPr="004E497B">
        <w:rPr>
          <w:rtl/>
        </w:rPr>
        <w:t xml:space="preserve"> روی </w:t>
      </w:r>
      <w:r w:rsidRPr="004E497B">
        <w:t>USART_TX</w:t>
      </w:r>
      <w:r w:rsidRPr="004E497B">
        <w:rPr>
          <w:rtl/>
        </w:rPr>
        <w:t xml:space="preserve"> تنظیم شده است زیرا ما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خواهیم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t>DMA</w:t>
      </w:r>
      <w:r w:rsidRPr="004E497B">
        <w:rPr>
          <w:rtl/>
        </w:rPr>
        <w:t xml:space="preserve"> برای ارسال داده استفاده کنیم. جریان </w:t>
      </w:r>
      <w:r w:rsidRPr="004E497B">
        <w:t>DMA</w:t>
      </w:r>
      <w:r w:rsidRPr="004E497B">
        <w:rPr>
          <w:rtl/>
        </w:rPr>
        <w:t xml:space="preserve"> به طور خودکار توسط </w:t>
      </w:r>
      <w:proofErr w:type="spellStart"/>
      <w:r w:rsidRPr="004E497B">
        <w:t>CubeMX</w:t>
      </w:r>
      <w:proofErr w:type="spellEnd"/>
      <w:r w:rsidRPr="004E497B">
        <w:rPr>
          <w:rtl/>
        </w:rPr>
        <w:t xml:space="preserve"> انتخاب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این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اساساً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کانال</w:t>
      </w:r>
      <w:r w:rsidRPr="004E497B">
        <w:rPr>
          <w:rtl/>
        </w:rPr>
        <w:t xml:space="preserve"> </w:t>
      </w:r>
      <w:r w:rsidRPr="004E497B">
        <w:t>DMA</w:t>
      </w:r>
      <w:r w:rsidRPr="004E497B">
        <w:rPr>
          <w:rtl/>
        </w:rPr>
        <w:t xml:space="preserve"> است که ما برای انتقال داده از آن استفاده خواهیم کرد. جهت انتقال از حافظه به واحد جانبی است زیرا ما 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حافظه</w:t>
      </w:r>
      <w:r w:rsidRPr="004E497B">
        <w:rPr>
          <w:rtl/>
        </w:rPr>
        <w:t xml:space="preserve"> </w:t>
      </w:r>
      <w:r w:rsidRPr="004E497B">
        <w:t>MCU</w:t>
      </w:r>
      <w:r w:rsidRPr="004E497B">
        <w:rPr>
          <w:rtl/>
        </w:rPr>
        <w:t xml:space="preserve"> به واحد جانبی </w:t>
      </w:r>
      <w:r w:rsidRPr="004E497B">
        <w:t>UART</w:t>
      </w:r>
      <w:r w:rsidRPr="004E497B">
        <w:rPr>
          <w:rtl/>
        </w:rPr>
        <w:t xml:space="preserve"> ارسال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کنیم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عرض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روی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بایت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تنظیم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شده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زیرا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صورت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یک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بایت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t>UART</w:t>
      </w:r>
      <w:r w:rsidRPr="004E497B">
        <w:rPr>
          <w:rtl/>
        </w:rPr>
        <w:t xml:space="preserve"> ارسال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کنیم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پس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ارسال</w:t>
      </w:r>
      <w:r w:rsidRPr="004E497B">
        <w:rPr>
          <w:rtl/>
        </w:rPr>
        <w:t xml:space="preserve"> 1 </w:t>
      </w:r>
      <w:r w:rsidRPr="004E497B">
        <w:rPr>
          <w:rFonts w:hint="cs"/>
          <w:rtl/>
        </w:rPr>
        <w:t>بایت،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آدرس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حافظه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افزایش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یابد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تا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بتواند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بایت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بعدی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ارسال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کند</w:t>
      </w:r>
      <w:r w:rsidRPr="004E497B">
        <w:rPr>
          <w:rtl/>
        </w:rPr>
        <w:t>.</w:t>
      </w:r>
    </w:p>
    <w:p w14:paraId="102B560B" w14:textId="77777777" w:rsidR="004E497B" w:rsidRPr="004E497B" w:rsidRDefault="004E497B" w:rsidP="00AF3738">
      <w:pPr>
        <w:jc w:val="both"/>
        <w:rPr>
          <w:rtl/>
        </w:rPr>
      </w:pPr>
      <w:r w:rsidRPr="004E497B">
        <w:t>DMA</w:t>
      </w:r>
      <w:r w:rsidRPr="004E497B">
        <w:rPr>
          <w:rtl/>
        </w:rPr>
        <w:t xml:space="preserve">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تواند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در</w:t>
      </w:r>
      <w:r w:rsidRPr="004E497B">
        <w:rPr>
          <w:rtl/>
        </w:rPr>
        <w:t xml:space="preserve"> 2 </w:t>
      </w:r>
      <w:r w:rsidRPr="004E497B">
        <w:rPr>
          <w:rFonts w:hint="cs"/>
          <w:rtl/>
        </w:rPr>
        <w:t>حالت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عادی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حلقوی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کار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کند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حالت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عادی،</w:t>
      </w:r>
      <w:r w:rsidRPr="004E497B">
        <w:rPr>
          <w:rtl/>
        </w:rPr>
        <w:t xml:space="preserve"> </w:t>
      </w:r>
      <w:r w:rsidRPr="004E497B">
        <w:t>DMA</w:t>
      </w:r>
      <w:r w:rsidRPr="004E497B">
        <w:rPr>
          <w:rtl/>
        </w:rPr>
        <w:t xml:space="preserve"> 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یک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بار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ارسال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کند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سپس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طور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خودکار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متوقف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این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دقیقاً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مانند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نحوه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استفاده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وقفه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است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حالت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حلقوی،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جریان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مداوم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است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آدرس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مبدأ،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آدرس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مقصد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و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تعداد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هایی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باید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منتقل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شوند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پس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از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اتمام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انتقال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طور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خودکار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دوباره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بارگذاری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شوند</w:t>
      </w:r>
      <w:r w:rsidRPr="004E497B">
        <w:rPr>
          <w:rtl/>
        </w:rPr>
        <w:t xml:space="preserve">. </w:t>
      </w:r>
      <w:r w:rsidRPr="004E497B">
        <w:rPr>
          <w:rFonts w:hint="cs"/>
          <w:rtl/>
        </w:rPr>
        <w:t>این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t>DMA</w:t>
      </w:r>
      <w:r w:rsidRPr="004E497B">
        <w:rPr>
          <w:rtl/>
        </w:rPr>
        <w:t xml:space="preserve"> اجازه می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دهد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تا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طور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مداوم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داده</w:t>
      </w:r>
      <w:r w:rsidRPr="004E497B">
        <w:rPr>
          <w:rFonts w:cs="Times New Roman" w:hint="cs"/>
          <w:rtl/>
        </w:rPr>
        <w:t>‌</w:t>
      </w:r>
      <w:r w:rsidRPr="004E497B">
        <w:rPr>
          <w:rFonts w:hint="cs"/>
          <w:rtl/>
        </w:rPr>
        <w:t>های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یکسان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ارسال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کند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تا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زمانی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ما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دستور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توقف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را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به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صورت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دستی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صادر</w:t>
      </w:r>
      <w:r w:rsidRPr="004E497B">
        <w:rPr>
          <w:rtl/>
        </w:rPr>
        <w:t xml:space="preserve"> </w:t>
      </w:r>
      <w:r w:rsidRPr="004E497B">
        <w:rPr>
          <w:rFonts w:hint="cs"/>
          <w:rtl/>
        </w:rPr>
        <w:t>کنیم</w:t>
      </w:r>
      <w:r w:rsidRPr="004E497B">
        <w:rPr>
          <w:rtl/>
        </w:rPr>
        <w:t>.</w:t>
      </w:r>
    </w:p>
    <w:p w14:paraId="048B5E98" w14:textId="77777777" w:rsidR="00AF3738" w:rsidRPr="00AF3738" w:rsidRDefault="00AF3738" w:rsidP="00AF3738">
      <w:pPr>
        <w:jc w:val="center"/>
        <w:rPr>
          <w:b/>
          <w:bCs/>
          <w:sz w:val="40"/>
          <w:szCs w:val="40"/>
        </w:rPr>
      </w:pPr>
      <w:r w:rsidRPr="00AF3738">
        <w:rPr>
          <w:b/>
          <w:bCs/>
          <w:sz w:val="40"/>
          <w:szCs w:val="40"/>
        </w:rPr>
        <w:lastRenderedPageBreak/>
        <w:t>Sending data in normal mode</w:t>
      </w:r>
    </w:p>
    <w:p w14:paraId="489A9173" w14:textId="77777777" w:rsidR="00AF3738" w:rsidRPr="00AF3738" w:rsidRDefault="00AF3738" w:rsidP="00AF3738">
      <w:r w:rsidRPr="00AF3738">
        <w:rPr>
          <w:rtl/>
        </w:rPr>
        <w:t>ارسال داده در حالت عادی</w:t>
      </w:r>
    </w:p>
    <w:p w14:paraId="6CCAC217" w14:textId="77777777" w:rsidR="00AF3738" w:rsidRPr="00AF3738" w:rsidRDefault="00AF3738" w:rsidP="00AF3738">
      <w:pPr>
        <w:rPr>
          <w:rtl/>
        </w:rPr>
      </w:pPr>
      <w:r w:rsidRPr="00AF3738">
        <w:rPr>
          <w:rtl/>
        </w:rPr>
        <w:t xml:space="preserve">در حالت عادی، </w:t>
      </w:r>
      <w:r w:rsidRPr="00AF3738">
        <w:t>DMA</w:t>
      </w:r>
      <w:r w:rsidRPr="00AF3738">
        <w:rPr>
          <w:rtl/>
        </w:rPr>
        <w:t xml:space="preserve"> پس از ارسال کامل داده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ها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متوقف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می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شود</w:t>
      </w:r>
      <w:r w:rsidRPr="00AF3738">
        <w:rPr>
          <w:rtl/>
        </w:rPr>
        <w:t xml:space="preserve">. </w:t>
      </w:r>
      <w:r w:rsidRPr="00AF3738">
        <w:rPr>
          <w:rFonts w:hint="cs"/>
          <w:rtl/>
        </w:rPr>
        <w:t>یک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وقفه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رخ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می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دهد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و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تابع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بازگشتی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اتمام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انتقال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فراخوانی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می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شود</w:t>
      </w:r>
      <w:r w:rsidRPr="00AF3738">
        <w:rPr>
          <w:rtl/>
        </w:rPr>
        <w:t xml:space="preserve">. </w:t>
      </w:r>
      <w:r w:rsidRPr="00AF3738">
        <w:rPr>
          <w:rFonts w:hint="cs"/>
          <w:rtl/>
        </w:rPr>
        <w:t>ما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داده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ها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را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به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همان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روشی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که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در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مورد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وقفه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انجام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دادیم،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ارسال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خواهیم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کرد</w:t>
      </w:r>
      <w:r w:rsidRPr="00AF3738">
        <w:rPr>
          <w:rtl/>
        </w:rPr>
        <w:t>.</w:t>
      </w:r>
    </w:p>
    <w:p w14:paraId="4E7E961B" w14:textId="77777777" w:rsidR="00AF3738" w:rsidRPr="00AF3738" w:rsidRDefault="00AF3738" w:rsidP="00AF3738">
      <w:pPr>
        <w:bidi w:val="0"/>
      </w:pPr>
      <w:r w:rsidRPr="00AF3738">
        <w:rPr>
          <w:color w:val="7030A0"/>
        </w:rPr>
        <w:t xml:space="preserve">int </w:t>
      </w:r>
      <w:proofErr w:type="spellStart"/>
      <w:r w:rsidRPr="00AF3738">
        <w:t>isSent</w:t>
      </w:r>
      <w:proofErr w:type="spellEnd"/>
      <w:r w:rsidRPr="00AF3738">
        <w:t xml:space="preserve"> </w:t>
      </w:r>
      <w:r w:rsidRPr="00AF3738">
        <w:rPr>
          <w:color w:val="4472C4" w:themeColor="accent1"/>
        </w:rPr>
        <w:t xml:space="preserve">= </w:t>
      </w:r>
      <w:r w:rsidRPr="00AF3738">
        <w:rPr>
          <w:color w:val="ED7D31" w:themeColor="accent2"/>
        </w:rPr>
        <w:t>1</w:t>
      </w:r>
      <w:r w:rsidRPr="00AF3738">
        <w:t>;</w:t>
      </w:r>
    </w:p>
    <w:p w14:paraId="69515975" w14:textId="77777777" w:rsidR="00AF3738" w:rsidRPr="00AF3738" w:rsidRDefault="00AF3738" w:rsidP="00AF3738">
      <w:pPr>
        <w:bidi w:val="0"/>
      </w:pPr>
      <w:r w:rsidRPr="00AF3738">
        <w:rPr>
          <w:color w:val="7030A0"/>
        </w:rPr>
        <w:t xml:space="preserve">void </w:t>
      </w:r>
      <w:proofErr w:type="spellStart"/>
      <w:r w:rsidRPr="00AF3738">
        <w:rPr>
          <w:color w:val="4472C4" w:themeColor="accent1"/>
        </w:rPr>
        <w:t>HAL_UART_</w:t>
      </w:r>
      <w:proofErr w:type="gramStart"/>
      <w:r w:rsidRPr="00AF3738">
        <w:rPr>
          <w:color w:val="4472C4" w:themeColor="accent1"/>
        </w:rPr>
        <w:t>TxCpltCallback</w:t>
      </w:r>
      <w:proofErr w:type="spellEnd"/>
      <w:r w:rsidRPr="00AF3738">
        <w:t>(</w:t>
      </w:r>
      <w:proofErr w:type="spellStart"/>
      <w:proofErr w:type="gramEnd"/>
      <w:r w:rsidRPr="00AF3738">
        <w:t>UART_HandleTypeDef</w:t>
      </w:r>
      <w:proofErr w:type="spellEnd"/>
      <w:r w:rsidRPr="00AF3738">
        <w:t xml:space="preserve"> *</w:t>
      </w:r>
      <w:proofErr w:type="spellStart"/>
      <w:r w:rsidRPr="00AF3738">
        <w:t>huart</w:t>
      </w:r>
      <w:proofErr w:type="spellEnd"/>
      <w:r w:rsidRPr="00AF3738">
        <w:t>)</w:t>
      </w:r>
    </w:p>
    <w:p w14:paraId="70E1BA90" w14:textId="77777777" w:rsidR="00AF3738" w:rsidRPr="00AF3738" w:rsidRDefault="00AF3738" w:rsidP="00AF3738">
      <w:pPr>
        <w:bidi w:val="0"/>
      </w:pPr>
      <w:r w:rsidRPr="00AF3738">
        <w:t>{</w:t>
      </w:r>
    </w:p>
    <w:p w14:paraId="1EBF1715" w14:textId="77777777" w:rsidR="00AF3738" w:rsidRPr="00AF3738" w:rsidRDefault="00AF3738" w:rsidP="00AF3738">
      <w:pPr>
        <w:bidi w:val="0"/>
      </w:pPr>
      <w:r w:rsidRPr="00AF3738">
        <w:tab/>
      </w:r>
      <w:proofErr w:type="spellStart"/>
      <w:r w:rsidRPr="00AF3738">
        <w:t>isSent</w:t>
      </w:r>
      <w:proofErr w:type="spellEnd"/>
      <w:r w:rsidRPr="00AF3738">
        <w:t xml:space="preserve"> = </w:t>
      </w:r>
      <w:r w:rsidRPr="00AF3738">
        <w:rPr>
          <w:color w:val="ED7D31" w:themeColor="accent2"/>
        </w:rPr>
        <w:t>1</w:t>
      </w:r>
      <w:r w:rsidRPr="00AF3738">
        <w:t>;</w:t>
      </w:r>
    </w:p>
    <w:p w14:paraId="23E54258" w14:textId="77777777" w:rsidR="00AF3738" w:rsidRPr="00AF3738" w:rsidRDefault="00AF3738" w:rsidP="00AF3738">
      <w:pPr>
        <w:bidi w:val="0"/>
      </w:pPr>
      <w:r w:rsidRPr="00AF3738">
        <w:tab/>
      </w:r>
      <w:proofErr w:type="spellStart"/>
      <w:r w:rsidRPr="00AF3738">
        <w:t>countinterrupt</w:t>
      </w:r>
      <w:proofErr w:type="spellEnd"/>
      <w:r w:rsidRPr="00AF3738">
        <w:rPr>
          <w:color w:val="4472C4" w:themeColor="accent1"/>
        </w:rPr>
        <w:t>++</w:t>
      </w:r>
      <w:r w:rsidRPr="00AF3738">
        <w:t>;</w:t>
      </w:r>
    </w:p>
    <w:p w14:paraId="2D2EE8E9" w14:textId="77777777" w:rsidR="00AF3738" w:rsidRPr="00AF3738" w:rsidRDefault="00AF3738" w:rsidP="00AF3738">
      <w:pPr>
        <w:bidi w:val="0"/>
      </w:pPr>
      <w:r w:rsidRPr="00AF3738">
        <w:t>}</w:t>
      </w:r>
    </w:p>
    <w:p w14:paraId="7BA9FC4C" w14:textId="77777777" w:rsidR="00AF3738" w:rsidRPr="00AF3738" w:rsidRDefault="00AF3738" w:rsidP="00AF3738">
      <w:pPr>
        <w:bidi w:val="0"/>
      </w:pPr>
    </w:p>
    <w:p w14:paraId="4340DEA7" w14:textId="77777777" w:rsidR="00AF3738" w:rsidRPr="00AF3738" w:rsidRDefault="00AF3738" w:rsidP="00AF3738">
      <w:pPr>
        <w:bidi w:val="0"/>
      </w:pPr>
      <w:r w:rsidRPr="00AF3738">
        <w:rPr>
          <w:color w:val="7030A0"/>
        </w:rPr>
        <w:t xml:space="preserve">int </w:t>
      </w:r>
      <w:proofErr w:type="gramStart"/>
      <w:r w:rsidRPr="00AF3738">
        <w:rPr>
          <w:color w:val="4472C4" w:themeColor="accent1"/>
        </w:rPr>
        <w:t>main</w:t>
      </w:r>
      <w:r w:rsidRPr="00AF3738">
        <w:t>(</w:t>
      </w:r>
      <w:proofErr w:type="gramEnd"/>
      <w:r w:rsidRPr="00AF3738">
        <w:t>)</w:t>
      </w:r>
    </w:p>
    <w:p w14:paraId="2AAA8E00" w14:textId="77777777" w:rsidR="00AF3738" w:rsidRPr="00AF3738" w:rsidRDefault="00AF3738" w:rsidP="00AF3738">
      <w:pPr>
        <w:bidi w:val="0"/>
      </w:pPr>
      <w:r w:rsidRPr="00AF3738">
        <w:t>{</w:t>
      </w:r>
    </w:p>
    <w:p w14:paraId="6C166DF7" w14:textId="77777777" w:rsidR="00AF3738" w:rsidRPr="00AF3738" w:rsidRDefault="00AF3738" w:rsidP="00AF3738">
      <w:pPr>
        <w:bidi w:val="0"/>
      </w:pPr>
      <w:r w:rsidRPr="00AF3738">
        <w:t xml:space="preserve">  ...</w:t>
      </w:r>
    </w:p>
    <w:p w14:paraId="33858003" w14:textId="77777777" w:rsidR="00AF3738" w:rsidRPr="00AF3738" w:rsidRDefault="00AF3738" w:rsidP="00AF3738">
      <w:pPr>
        <w:bidi w:val="0"/>
      </w:pPr>
      <w:r w:rsidRPr="00AF3738">
        <w:t xml:space="preserve">  ...</w:t>
      </w:r>
    </w:p>
    <w:p w14:paraId="238CC07E" w14:textId="77777777" w:rsidR="00AF3738" w:rsidRPr="00AF3738" w:rsidRDefault="00AF3738" w:rsidP="00AF3738">
      <w:pPr>
        <w:bidi w:val="0"/>
      </w:pPr>
      <w:r w:rsidRPr="00AF3738">
        <w:t xml:space="preserve">  </w:t>
      </w:r>
      <w:r w:rsidRPr="00AF3738">
        <w:rPr>
          <w:color w:val="7030A0"/>
        </w:rPr>
        <w:t xml:space="preserve">while </w:t>
      </w:r>
      <w:r w:rsidRPr="00AF3738">
        <w:t>(</w:t>
      </w:r>
      <w:r w:rsidRPr="00AF3738">
        <w:rPr>
          <w:color w:val="ED7D31" w:themeColor="accent2"/>
        </w:rPr>
        <w:t>1</w:t>
      </w:r>
      <w:r w:rsidRPr="00AF3738">
        <w:t>)</w:t>
      </w:r>
    </w:p>
    <w:p w14:paraId="69C16D99" w14:textId="77777777" w:rsidR="00AF3738" w:rsidRPr="00AF3738" w:rsidRDefault="00AF3738" w:rsidP="00AF3738">
      <w:pPr>
        <w:bidi w:val="0"/>
      </w:pPr>
      <w:r w:rsidRPr="00AF3738">
        <w:t xml:space="preserve">  {</w:t>
      </w:r>
    </w:p>
    <w:p w14:paraId="3C967FE4" w14:textId="77777777" w:rsidR="00AF3738" w:rsidRPr="00AF3738" w:rsidRDefault="00AF3738" w:rsidP="00AF3738">
      <w:pPr>
        <w:bidi w:val="0"/>
      </w:pPr>
      <w:r w:rsidRPr="00AF3738">
        <w:t xml:space="preserve">    </w:t>
      </w:r>
      <w:r w:rsidRPr="00AF3738">
        <w:rPr>
          <w:color w:val="7030A0"/>
        </w:rPr>
        <w:t xml:space="preserve">if </w:t>
      </w:r>
      <w:r w:rsidRPr="00AF3738">
        <w:t>(</w:t>
      </w:r>
      <w:proofErr w:type="spellStart"/>
      <w:r w:rsidRPr="00AF3738">
        <w:t>isSent</w:t>
      </w:r>
      <w:proofErr w:type="spellEnd"/>
      <w:r w:rsidRPr="00AF3738">
        <w:t xml:space="preserve"> </w:t>
      </w:r>
      <w:r w:rsidRPr="00AF3738">
        <w:rPr>
          <w:color w:val="4472C4" w:themeColor="accent1"/>
        </w:rPr>
        <w:t>==</w:t>
      </w:r>
      <w:r w:rsidRPr="00AF3738">
        <w:t xml:space="preserve"> </w:t>
      </w:r>
      <w:r w:rsidRPr="00AF3738">
        <w:rPr>
          <w:color w:val="ED7D31" w:themeColor="accent2"/>
        </w:rPr>
        <w:t>1</w:t>
      </w:r>
      <w:r w:rsidRPr="00AF3738">
        <w:t>)</w:t>
      </w:r>
    </w:p>
    <w:p w14:paraId="74B52A96" w14:textId="77777777" w:rsidR="00AF3738" w:rsidRPr="00AF3738" w:rsidRDefault="00AF3738" w:rsidP="00AF3738">
      <w:pPr>
        <w:bidi w:val="0"/>
      </w:pPr>
      <w:r w:rsidRPr="00AF3738">
        <w:t xml:space="preserve">    {</w:t>
      </w:r>
    </w:p>
    <w:p w14:paraId="652FB7BF" w14:textId="77777777" w:rsidR="00AF3738" w:rsidRPr="00AF3738" w:rsidRDefault="00AF3738" w:rsidP="00AF3738">
      <w:pPr>
        <w:bidi w:val="0"/>
      </w:pPr>
      <w:r w:rsidRPr="00AF3738">
        <w:tab/>
        <w:t xml:space="preserve">  </w:t>
      </w:r>
      <w:proofErr w:type="spellStart"/>
      <w:r w:rsidRPr="00AF3738">
        <w:rPr>
          <w:color w:val="4472C4" w:themeColor="accent1"/>
        </w:rPr>
        <w:t>HAL_UART_Transmit_</w:t>
      </w:r>
      <w:proofErr w:type="gramStart"/>
      <w:r w:rsidRPr="00AF3738">
        <w:rPr>
          <w:color w:val="4472C4" w:themeColor="accent1"/>
        </w:rPr>
        <w:t>DMA</w:t>
      </w:r>
      <w:proofErr w:type="spellEnd"/>
      <w:r w:rsidRPr="00AF3738">
        <w:t>(</w:t>
      </w:r>
      <w:proofErr w:type="gramEnd"/>
      <w:r w:rsidRPr="00AF3738">
        <w:rPr>
          <w:color w:val="00B0F0"/>
        </w:rPr>
        <w:t>&amp;</w:t>
      </w:r>
      <w:r w:rsidRPr="00AF3738">
        <w:t xml:space="preserve">huart2, </w:t>
      </w:r>
      <w:proofErr w:type="spellStart"/>
      <w:r w:rsidRPr="00AF3738">
        <w:t>TxData</w:t>
      </w:r>
      <w:proofErr w:type="spellEnd"/>
      <w:r w:rsidRPr="00AF3738">
        <w:t xml:space="preserve">, </w:t>
      </w:r>
      <w:r w:rsidRPr="00AF3738">
        <w:rPr>
          <w:color w:val="ED7D31" w:themeColor="accent2"/>
        </w:rPr>
        <w:t>10240</w:t>
      </w:r>
      <w:r w:rsidRPr="00AF3738">
        <w:t>);</w:t>
      </w:r>
    </w:p>
    <w:p w14:paraId="72A912F2" w14:textId="77777777" w:rsidR="00AF3738" w:rsidRPr="00AF3738" w:rsidRDefault="00AF3738" w:rsidP="00AF3738">
      <w:pPr>
        <w:bidi w:val="0"/>
      </w:pPr>
      <w:r w:rsidRPr="00AF3738">
        <w:tab/>
        <w:t xml:space="preserve">  </w:t>
      </w:r>
      <w:proofErr w:type="spellStart"/>
      <w:r w:rsidRPr="00AF3738">
        <w:t>isSent</w:t>
      </w:r>
      <w:proofErr w:type="spellEnd"/>
      <w:r w:rsidRPr="00AF3738">
        <w:t xml:space="preserve"> = </w:t>
      </w:r>
      <w:r w:rsidRPr="00AF3738">
        <w:rPr>
          <w:color w:val="ED7D31" w:themeColor="accent2"/>
        </w:rPr>
        <w:t>0</w:t>
      </w:r>
      <w:r w:rsidRPr="00AF3738">
        <w:t>;</w:t>
      </w:r>
    </w:p>
    <w:p w14:paraId="5B48B1B8" w14:textId="77777777" w:rsidR="00AF3738" w:rsidRPr="00AF3738" w:rsidRDefault="00AF3738" w:rsidP="00AF3738">
      <w:pPr>
        <w:bidi w:val="0"/>
      </w:pPr>
      <w:r w:rsidRPr="00AF3738">
        <w:t xml:space="preserve">    }</w:t>
      </w:r>
    </w:p>
    <w:p w14:paraId="0ED6B797" w14:textId="77777777" w:rsidR="00AF3738" w:rsidRPr="00AF3738" w:rsidRDefault="00AF3738" w:rsidP="00AF3738">
      <w:pPr>
        <w:bidi w:val="0"/>
      </w:pPr>
      <w:r w:rsidRPr="00AF3738">
        <w:t xml:space="preserve">    </w:t>
      </w:r>
      <w:proofErr w:type="spellStart"/>
      <w:r w:rsidRPr="00AF3738">
        <w:rPr>
          <w:color w:val="4472C4" w:themeColor="accent1"/>
        </w:rPr>
        <w:t>HAL_GPIO_</w:t>
      </w:r>
      <w:proofErr w:type="gramStart"/>
      <w:r w:rsidRPr="00AF3738">
        <w:rPr>
          <w:color w:val="4472C4" w:themeColor="accent1"/>
        </w:rPr>
        <w:t>TogglePin</w:t>
      </w:r>
      <w:proofErr w:type="spellEnd"/>
      <w:r w:rsidRPr="00AF3738">
        <w:t>(</w:t>
      </w:r>
      <w:proofErr w:type="gramEnd"/>
      <w:r w:rsidRPr="00AF3738">
        <w:t>GPIOA, GPIO_PIN_5);</w:t>
      </w:r>
    </w:p>
    <w:p w14:paraId="5E4DC3DE" w14:textId="77777777" w:rsidR="00AF3738" w:rsidRPr="00AF3738" w:rsidRDefault="00AF3738" w:rsidP="00AF3738">
      <w:pPr>
        <w:bidi w:val="0"/>
      </w:pPr>
      <w:r w:rsidRPr="00AF3738">
        <w:t xml:space="preserve">    </w:t>
      </w:r>
      <w:proofErr w:type="spellStart"/>
      <w:r w:rsidRPr="00AF3738">
        <w:rPr>
          <w:color w:val="4472C4" w:themeColor="accent1"/>
        </w:rPr>
        <w:t>HAL_</w:t>
      </w:r>
      <w:proofErr w:type="gramStart"/>
      <w:r w:rsidRPr="00AF3738">
        <w:rPr>
          <w:color w:val="4472C4" w:themeColor="accent1"/>
        </w:rPr>
        <w:t>Delay</w:t>
      </w:r>
      <w:proofErr w:type="spellEnd"/>
      <w:r w:rsidRPr="00AF3738">
        <w:t>(</w:t>
      </w:r>
      <w:proofErr w:type="gramEnd"/>
      <w:r w:rsidRPr="00AF3738">
        <w:rPr>
          <w:color w:val="ED7D31" w:themeColor="accent2"/>
        </w:rPr>
        <w:t>500</w:t>
      </w:r>
      <w:r w:rsidRPr="00AF3738">
        <w:t>);</w:t>
      </w:r>
    </w:p>
    <w:p w14:paraId="685FF556" w14:textId="77777777" w:rsidR="00AF3738" w:rsidRPr="00AF3738" w:rsidRDefault="00AF3738" w:rsidP="00AF3738">
      <w:pPr>
        <w:bidi w:val="0"/>
      </w:pPr>
      <w:r w:rsidRPr="00AF3738">
        <w:t xml:space="preserve">    </w:t>
      </w:r>
      <w:proofErr w:type="spellStart"/>
      <w:r w:rsidRPr="00AF3738">
        <w:t>countloop</w:t>
      </w:r>
      <w:proofErr w:type="spellEnd"/>
      <w:r w:rsidRPr="00AF3738">
        <w:rPr>
          <w:color w:val="4472C4" w:themeColor="accent1"/>
        </w:rPr>
        <w:t>++</w:t>
      </w:r>
      <w:r w:rsidRPr="00AF3738">
        <w:t>;</w:t>
      </w:r>
    </w:p>
    <w:p w14:paraId="4453CE57" w14:textId="77777777" w:rsidR="00AF3738" w:rsidRPr="00AF3738" w:rsidRDefault="00AF3738" w:rsidP="00AF3738">
      <w:pPr>
        <w:bidi w:val="0"/>
      </w:pPr>
      <w:r w:rsidRPr="00AF3738">
        <w:t xml:space="preserve">  }</w:t>
      </w:r>
    </w:p>
    <w:p w14:paraId="6B19822C" w14:textId="5E1FC13C" w:rsidR="00AF3738" w:rsidRDefault="00AF3738" w:rsidP="00AF3738">
      <w:pPr>
        <w:bidi w:val="0"/>
        <w:rPr>
          <w:rFonts w:hint="cs"/>
        </w:rPr>
      </w:pPr>
      <w:r w:rsidRPr="00AF3738">
        <w:t>}</w:t>
      </w:r>
    </w:p>
    <w:p w14:paraId="4AA814A2" w14:textId="77777777" w:rsidR="00AF3738" w:rsidRPr="00AF3738" w:rsidRDefault="00AF3738" w:rsidP="00AF3738">
      <w:pPr>
        <w:jc w:val="both"/>
      </w:pPr>
      <w:r w:rsidRPr="00AF3738">
        <w:rPr>
          <w:rtl/>
        </w:rPr>
        <w:t xml:space="preserve">از تابع </w:t>
      </w:r>
      <w:proofErr w:type="spellStart"/>
      <w:r w:rsidRPr="00AF3738">
        <w:t>HAL_UART_Transmit_DMA</w:t>
      </w:r>
      <w:proofErr w:type="spellEnd"/>
      <w:r w:rsidRPr="00AF3738">
        <w:rPr>
          <w:rtl/>
        </w:rPr>
        <w:t xml:space="preserve"> برای انتقال داده در حالت </w:t>
      </w:r>
      <w:r w:rsidRPr="00AF3738">
        <w:t>DMA</w:t>
      </w:r>
      <w:r w:rsidRPr="00AF3738">
        <w:rPr>
          <w:rtl/>
        </w:rPr>
        <w:t xml:space="preserve"> استفاده می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شود</w:t>
      </w:r>
      <w:r w:rsidRPr="00AF3738">
        <w:rPr>
          <w:rtl/>
        </w:rPr>
        <w:t xml:space="preserve">. </w:t>
      </w:r>
      <w:r w:rsidRPr="00AF3738">
        <w:rPr>
          <w:rFonts w:hint="cs"/>
          <w:rtl/>
        </w:rPr>
        <w:t>این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تابع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فقط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در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صورتی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اجرا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می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شود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که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داده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های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قبلی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منتقل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شده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باشند</w:t>
      </w:r>
      <w:r w:rsidRPr="00AF3738">
        <w:rPr>
          <w:rtl/>
        </w:rPr>
        <w:t xml:space="preserve">. </w:t>
      </w:r>
      <w:r w:rsidRPr="00AF3738">
        <w:rPr>
          <w:rFonts w:hint="cs"/>
          <w:rtl/>
        </w:rPr>
        <w:t>ما</w:t>
      </w:r>
      <w:r w:rsidRPr="00AF3738">
        <w:rPr>
          <w:rtl/>
        </w:rPr>
        <w:t xml:space="preserve"> </w:t>
      </w:r>
      <w:r w:rsidRPr="00AF3738">
        <w:t>LED</w:t>
      </w:r>
      <w:r w:rsidRPr="00AF3738">
        <w:rPr>
          <w:rtl/>
        </w:rPr>
        <w:t xml:space="preserve"> را با نرخ عادی 500 میلی ثانیه تغییر وضعیت می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دهیم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و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همچنین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شمارنده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حلقه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را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افزایش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می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دهیم</w:t>
      </w:r>
      <w:r w:rsidRPr="00AF3738">
        <w:rPr>
          <w:rtl/>
        </w:rPr>
        <w:t xml:space="preserve">. </w:t>
      </w:r>
      <w:r w:rsidRPr="00AF3738">
        <w:rPr>
          <w:rFonts w:hint="cs"/>
          <w:rtl/>
        </w:rPr>
        <w:t>این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کار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تعداد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دفعاتی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که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حلقه</w:t>
      </w:r>
      <w:r w:rsidRPr="00AF3738">
        <w:rPr>
          <w:rtl/>
        </w:rPr>
        <w:t xml:space="preserve"> </w:t>
      </w:r>
      <w:r w:rsidRPr="00AF3738">
        <w:t>while</w:t>
      </w:r>
      <w:r w:rsidRPr="00AF3738">
        <w:rPr>
          <w:rtl/>
        </w:rPr>
        <w:t xml:space="preserve"> اجرا می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شود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را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پیگیری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می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کند</w:t>
      </w:r>
      <w:r w:rsidRPr="00AF3738">
        <w:rPr>
          <w:rtl/>
        </w:rPr>
        <w:t xml:space="preserve">. </w:t>
      </w:r>
      <w:r w:rsidRPr="00AF3738">
        <w:rPr>
          <w:rFonts w:hint="cs"/>
          <w:rtl/>
        </w:rPr>
        <w:t>در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زیر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تصویری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از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شمارنده</w:t>
      </w:r>
      <w:r w:rsidRPr="00AF3738">
        <w:rPr>
          <w:rFonts w:cs="Times New Roman" w:hint="cs"/>
          <w:rtl/>
        </w:rPr>
        <w:t>‌</w:t>
      </w:r>
      <w:r w:rsidRPr="00AF3738">
        <w:rPr>
          <w:rFonts w:hint="cs"/>
          <w:rtl/>
        </w:rPr>
        <w:t>های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حلقه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پس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از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اجرای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کد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برای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چند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ثانیه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نشان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داده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شده</w:t>
      </w:r>
      <w:r w:rsidRPr="00AF3738">
        <w:rPr>
          <w:rtl/>
        </w:rPr>
        <w:t xml:space="preserve"> </w:t>
      </w:r>
      <w:r w:rsidRPr="00AF3738">
        <w:rPr>
          <w:rFonts w:hint="cs"/>
          <w:rtl/>
        </w:rPr>
        <w:t>است</w:t>
      </w:r>
      <w:r w:rsidRPr="00AF3738">
        <w:rPr>
          <w:rtl/>
        </w:rPr>
        <w:t>.</w:t>
      </w:r>
    </w:p>
    <w:p w14:paraId="3CA3D96E" w14:textId="36E990DA" w:rsidR="004E497B" w:rsidRDefault="002F445D" w:rsidP="004E497B">
      <w:pPr>
        <w:rPr>
          <w:rtl/>
        </w:rPr>
      </w:pPr>
      <w:r>
        <w:rPr>
          <w:noProof/>
          <w:rtl/>
          <w:lang w:val="fa-IR"/>
        </w:rPr>
        <w:lastRenderedPageBreak/>
        <w:drawing>
          <wp:anchor distT="0" distB="0" distL="114300" distR="114300" simplePos="0" relativeHeight="251666432" behindDoc="0" locked="0" layoutInCell="1" allowOverlap="1" wp14:anchorId="7D786E63" wp14:editId="08943ED5">
            <wp:simplePos x="0" y="0"/>
            <wp:positionH relativeFrom="margin">
              <wp:posOffset>742315</wp:posOffset>
            </wp:positionH>
            <wp:positionV relativeFrom="page">
              <wp:posOffset>495300</wp:posOffset>
            </wp:positionV>
            <wp:extent cx="5715000" cy="1590675"/>
            <wp:effectExtent l="0" t="0" r="0" b="9525"/>
            <wp:wrapTopAndBottom/>
            <wp:docPr id="2068974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559F1" w14:textId="77777777" w:rsidR="002F445D" w:rsidRDefault="002F445D" w:rsidP="002F445D">
      <w:pPr>
        <w:rPr>
          <w:rtl/>
        </w:rPr>
      </w:pPr>
    </w:p>
    <w:p w14:paraId="38404DA8" w14:textId="1C1EFB97" w:rsidR="002F445D" w:rsidRDefault="002F445D" w:rsidP="002F445D">
      <w:pPr>
        <w:rPr>
          <w:rtl/>
        </w:rPr>
      </w:pPr>
      <w:r w:rsidRPr="002F445D">
        <w:rPr>
          <w:rtl/>
        </w:rPr>
        <w:t>همانطور که می</w:t>
      </w:r>
      <w:r w:rsidRPr="002F445D">
        <w:rPr>
          <w:rFonts w:cs="Times New Roman" w:hint="cs"/>
          <w:rtl/>
        </w:rPr>
        <w:t>‌</w:t>
      </w:r>
      <w:r w:rsidRPr="002F445D">
        <w:rPr>
          <w:rFonts w:hint="cs"/>
          <w:rtl/>
        </w:rPr>
        <w:t>بینید،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شمارنده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وقفه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نصف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شمارنده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حلقه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است</w:t>
      </w:r>
      <w:r w:rsidRPr="002F445D">
        <w:rPr>
          <w:rtl/>
        </w:rPr>
        <w:t xml:space="preserve">. </w:t>
      </w:r>
      <w:r w:rsidRPr="002F445D">
        <w:rPr>
          <w:rFonts w:hint="cs"/>
          <w:rtl/>
        </w:rPr>
        <w:t>در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واقع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حلقه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هر</w:t>
      </w:r>
      <w:r w:rsidRPr="002F445D">
        <w:rPr>
          <w:rtl/>
        </w:rPr>
        <w:t xml:space="preserve"> 500 </w:t>
      </w:r>
      <w:r w:rsidRPr="002F445D">
        <w:rPr>
          <w:rFonts w:hint="cs"/>
          <w:rtl/>
        </w:rPr>
        <w:t>میلی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ثانیه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اجرا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می</w:t>
      </w:r>
      <w:r w:rsidRPr="002F445D">
        <w:rPr>
          <w:rFonts w:cs="Times New Roman" w:hint="cs"/>
          <w:rtl/>
        </w:rPr>
        <w:t>‌</w:t>
      </w:r>
      <w:r w:rsidRPr="002F445D">
        <w:rPr>
          <w:rFonts w:hint="cs"/>
          <w:rtl/>
        </w:rPr>
        <w:t>شود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و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وقفه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فقط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پس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از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ارسال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کامل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داده</w:t>
      </w:r>
      <w:r w:rsidRPr="002F445D">
        <w:rPr>
          <w:rFonts w:cs="Times New Roman" w:hint="cs"/>
          <w:rtl/>
        </w:rPr>
        <w:t>‌</w:t>
      </w:r>
      <w:r w:rsidRPr="002F445D">
        <w:rPr>
          <w:rFonts w:hint="cs"/>
          <w:rtl/>
        </w:rPr>
        <w:t>ها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که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حدود</w:t>
      </w:r>
      <w:r w:rsidRPr="002F445D">
        <w:rPr>
          <w:rtl/>
        </w:rPr>
        <w:t xml:space="preserve"> 1 </w:t>
      </w:r>
      <w:r w:rsidRPr="002F445D">
        <w:rPr>
          <w:rFonts w:hint="cs"/>
          <w:rtl/>
        </w:rPr>
        <w:t>ثانیه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طول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می</w:t>
      </w:r>
      <w:r w:rsidRPr="002F445D">
        <w:rPr>
          <w:rFonts w:cs="Times New Roman" w:hint="cs"/>
          <w:rtl/>
        </w:rPr>
        <w:t>‌</w:t>
      </w:r>
      <w:r w:rsidRPr="002F445D">
        <w:rPr>
          <w:rFonts w:hint="cs"/>
          <w:rtl/>
        </w:rPr>
        <w:t>کشد،</w:t>
      </w:r>
      <w:r w:rsidRPr="002F445D">
        <w:rPr>
          <w:rFonts w:hint="cs"/>
          <w:rtl/>
        </w:rPr>
        <w:t>اجرا</w:t>
      </w:r>
      <w:r w:rsidRPr="002F445D">
        <w:rPr>
          <w:rtl/>
        </w:rPr>
        <w:t xml:space="preserve"> می</w:t>
      </w:r>
      <w:r w:rsidRPr="002F445D">
        <w:rPr>
          <w:rFonts w:cs="Times New Roman" w:hint="cs"/>
          <w:rtl/>
        </w:rPr>
        <w:t>‌</w:t>
      </w:r>
      <w:r w:rsidRPr="002F445D">
        <w:rPr>
          <w:rFonts w:hint="cs"/>
          <w:rtl/>
        </w:rPr>
        <w:t>شود</w:t>
      </w:r>
      <w:r w:rsidRPr="002F445D">
        <w:rPr>
          <w:rtl/>
        </w:rPr>
        <w:t xml:space="preserve">. </w:t>
      </w:r>
      <w:r w:rsidRPr="002F445D">
        <w:rPr>
          <w:rFonts w:hint="cs"/>
          <w:rtl/>
        </w:rPr>
        <w:t>در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زیر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یک</w:t>
      </w:r>
      <w:r w:rsidRPr="002F445D">
        <w:rPr>
          <w:rtl/>
        </w:rPr>
        <w:t xml:space="preserve"> </w:t>
      </w:r>
      <w:r w:rsidRPr="002F445D">
        <w:rPr>
          <w:rFonts w:hint="cs"/>
          <w:rtl/>
        </w:rPr>
        <w:t>فایل</w:t>
      </w:r>
      <w:r w:rsidRPr="002F445D">
        <w:rPr>
          <w:rtl/>
        </w:rPr>
        <w:t xml:space="preserve"> </w:t>
      </w:r>
      <w:r w:rsidRPr="002F445D">
        <w:t>GIF</w:t>
      </w:r>
      <w:r w:rsidRPr="002F445D">
        <w:rPr>
          <w:rtl/>
        </w:rPr>
        <w:t xml:space="preserve"> نشان دهنده چشمک زدن </w:t>
      </w:r>
      <w:r w:rsidRPr="002F445D">
        <w:t>LED</w:t>
      </w:r>
      <w:r w:rsidRPr="002F445D">
        <w:rPr>
          <w:rtl/>
        </w:rPr>
        <w:t xml:space="preserve"> آورده شده است.</w:t>
      </w:r>
    </w:p>
    <w:p w14:paraId="44AF12DB" w14:textId="3197533C" w:rsidR="002F445D" w:rsidRDefault="002F445D" w:rsidP="002F445D">
      <w:pPr>
        <w:rPr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897EC0B" wp14:editId="6930D610">
            <wp:simplePos x="0" y="0"/>
            <wp:positionH relativeFrom="margin">
              <wp:posOffset>1819910</wp:posOffset>
            </wp:positionH>
            <wp:positionV relativeFrom="paragraph">
              <wp:posOffset>377190</wp:posOffset>
            </wp:positionV>
            <wp:extent cx="3810000" cy="2143125"/>
            <wp:effectExtent l="0" t="0" r="0" b="9525"/>
            <wp:wrapSquare wrapText="bothSides"/>
            <wp:docPr id="1653008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E8D1D7" w14:textId="6FD84496" w:rsidR="002F445D" w:rsidRPr="002F445D" w:rsidRDefault="002F445D" w:rsidP="002F445D"/>
    <w:p w14:paraId="48D56D0D" w14:textId="5196D6AE" w:rsidR="002F445D" w:rsidRDefault="002F445D" w:rsidP="004E497B">
      <w:pPr>
        <w:rPr>
          <w:rtl/>
        </w:rPr>
      </w:pPr>
    </w:p>
    <w:p w14:paraId="379110BF" w14:textId="77777777" w:rsidR="002F445D" w:rsidRDefault="002F445D" w:rsidP="004E497B">
      <w:pPr>
        <w:rPr>
          <w:rtl/>
        </w:rPr>
      </w:pPr>
    </w:p>
    <w:p w14:paraId="4A7AD2D3" w14:textId="77777777" w:rsidR="002F445D" w:rsidRDefault="002F445D" w:rsidP="004E497B">
      <w:pPr>
        <w:rPr>
          <w:rtl/>
        </w:rPr>
      </w:pPr>
    </w:p>
    <w:p w14:paraId="6AF79448" w14:textId="77777777" w:rsidR="002F445D" w:rsidRDefault="002F445D" w:rsidP="004E497B">
      <w:pPr>
        <w:rPr>
          <w:rtl/>
        </w:rPr>
      </w:pPr>
    </w:p>
    <w:p w14:paraId="277F9DEB" w14:textId="77777777" w:rsidR="002F445D" w:rsidRDefault="002F445D" w:rsidP="004E497B">
      <w:pPr>
        <w:rPr>
          <w:rtl/>
        </w:rPr>
      </w:pPr>
    </w:p>
    <w:p w14:paraId="457C9DA1" w14:textId="77777777" w:rsidR="00971F20" w:rsidRDefault="00971F20" w:rsidP="00971F20">
      <w:pPr>
        <w:jc w:val="both"/>
        <w:rPr>
          <w:rtl/>
        </w:rPr>
      </w:pPr>
      <w:r w:rsidRPr="00971F20">
        <w:t>LED</w:t>
      </w:r>
      <w:r w:rsidRPr="00971F20">
        <w:rPr>
          <w:rtl/>
        </w:rPr>
        <w:t xml:space="preserve"> هر 500 میلی ثانیه یک بار چشمک می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زند</w:t>
      </w:r>
      <w:r w:rsidRPr="00971F20">
        <w:rPr>
          <w:rtl/>
        </w:rPr>
        <w:t xml:space="preserve">. </w:t>
      </w:r>
      <w:r w:rsidRPr="00971F20">
        <w:rPr>
          <w:rFonts w:hint="cs"/>
          <w:rtl/>
        </w:rPr>
        <w:t>این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بدان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معناست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که</w:t>
      </w:r>
      <w:r w:rsidRPr="00971F20">
        <w:rPr>
          <w:rtl/>
        </w:rPr>
        <w:t xml:space="preserve"> </w:t>
      </w:r>
      <w:r w:rsidRPr="00971F20">
        <w:t>CPU</w:t>
      </w:r>
      <w:r w:rsidRPr="00971F20">
        <w:rPr>
          <w:rtl/>
        </w:rPr>
        <w:t xml:space="preserve"> برای انتقال داده مسدود نمی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شود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و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می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تواند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بقیه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وظایف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را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در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حالی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که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داده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ها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در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پس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زمینه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منتقل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می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شوند،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پردازش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کند</w:t>
      </w:r>
      <w:r w:rsidRPr="00971F20">
        <w:rPr>
          <w:rtl/>
        </w:rPr>
        <w:t xml:space="preserve">. </w:t>
      </w:r>
      <w:r w:rsidRPr="00971F20">
        <w:rPr>
          <w:rFonts w:hint="cs"/>
          <w:rtl/>
        </w:rPr>
        <w:t>از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آنجایی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که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از</w:t>
      </w:r>
      <w:r w:rsidRPr="00971F20">
        <w:rPr>
          <w:rtl/>
        </w:rPr>
        <w:t xml:space="preserve"> </w:t>
      </w:r>
      <w:r w:rsidRPr="00971F20">
        <w:t>DMA</w:t>
      </w:r>
      <w:r w:rsidRPr="00971F20">
        <w:rPr>
          <w:rtl/>
        </w:rPr>
        <w:t xml:space="preserve"> برای انتقال داده استفاده می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شود،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بار</w:t>
      </w:r>
      <w:r w:rsidRPr="00971F20">
        <w:rPr>
          <w:rtl/>
        </w:rPr>
        <w:t xml:space="preserve"> </w:t>
      </w:r>
      <w:r w:rsidRPr="00971F20">
        <w:t>CPU</w:t>
      </w:r>
      <w:r w:rsidRPr="00971F20">
        <w:rPr>
          <w:rtl/>
        </w:rPr>
        <w:t xml:space="preserve"> نیز کاهش می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یابد</w:t>
      </w:r>
      <w:r w:rsidRPr="00971F20">
        <w:rPr>
          <w:rtl/>
        </w:rPr>
        <w:t xml:space="preserve">. </w:t>
      </w:r>
      <w:r w:rsidRPr="00971F20">
        <w:t>DMA</w:t>
      </w:r>
      <w:r w:rsidRPr="00971F20">
        <w:rPr>
          <w:rtl/>
        </w:rPr>
        <w:t xml:space="preserve"> باید زمانی استفاده شود که می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خواهیم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حجم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بسیار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زیادی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از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داده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را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منتقل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کنیم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یا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اگر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داده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ها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به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طور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مداوم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در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حال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انتقال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هستند</w:t>
      </w:r>
      <w:r w:rsidRPr="00971F20">
        <w:rPr>
          <w:rtl/>
        </w:rPr>
        <w:t xml:space="preserve">. </w:t>
      </w:r>
    </w:p>
    <w:p w14:paraId="2909C6CB" w14:textId="72EE92A4" w:rsidR="00971F20" w:rsidRPr="00971F20" w:rsidRDefault="00971F20" w:rsidP="00971F20">
      <w:pPr>
        <w:jc w:val="both"/>
      </w:pPr>
      <w:r w:rsidRPr="00971F20">
        <w:rPr>
          <w:rFonts w:hint="cs"/>
          <w:rtl/>
        </w:rPr>
        <w:t>برای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انتقال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مداوم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داده،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از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حالت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حلقوی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استفاده</w:t>
      </w:r>
      <w:r w:rsidRPr="00971F20">
        <w:rPr>
          <w:rtl/>
        </w:rPr>
        <w:t xml:space="preserve"> </w:t>
      </w:r>
      <w:r w:rsidRPr="00971F20">
        <w:rPr>
          <w:rFonts w:hint="cs"/>
          <w:rtl/>
        </w:rPr>
        <w:t>می</w:t>
      </w:r>
      <w:r w:rsidRPr="00971F20">
        <w:rPr>
          <w:rFonts w:cs="Times New Roman" w:hint="cs"/>
          <w:rtl/>
        </w:rPr>
        <w:t>‌</w:t>
      </w:r>
      <w:r w:rsidRPr="00971F20">
        <w:rPr>
          <w:rFonts w:hint="cs"/>
          <w:rtl/>
        </w:rPr>
        <w:t>کنیم</w:t>
      </w:r>
      <w:r w:rsidRPr="00971F20">
        <w:rPr>
          <w:rtl/>
        </w:rPr>
        <w:t>.</w:t>
      </w:r>
    </w:p>
    <w:p w14:paraId="775DE721" w14:textId="77777777" w:rsidR="002F445D" w:rsidRDefault="002F445D" w:rsidP="004E497B">
      <w:pPr>
        <w:rPr>
          <w:rtl/>
        </w:rPr>
      </w:pPr>
    </w:p>
    <w:p w14:paraId="37BEC100" w14:textId="0483065A" w:rsidR="002F445D" w:rsidRPr="004E497B" w:rsidRDefault="002F445D" w:rsidP="004E497B"/>
    <w:p w14:paraId="4F6590FC" w14:textId="5644CE18" w:rsidR="00C94864" w:rsidRDefault="00C94864" w:rsidP="00A9561C">
      <w:pPr>
        <w:rPr>
          <w:rFonts w:hint="cs"/>
          <w:rtl/>
        </w:rPr>
      </w:pPr>
    </w:p>
    <w:p w14:paraId="4555D88C" w14:textId="134BCDE2" w:rsidR="00C94864" w:rsidRDefault="00C94864" w:rsidP="00A9561C">
      <w:pPr>
        <w:rPr>
          <w:rtl/>
        </w:rPr>
      </w:pPr>
    </w:p>
    <w:p w14:paraId="72FC5563" w14:textId="1A69D61C" w:rsidR="00C94864" w:rsidRDefault="00C94864" w:rsidP="00A9561C">
      <w:pPr>
        <w:rPr>
          <w:rtl/>
        </w:rPr>
      </w:pPr>
    </w:p>
    <w:p w14:paraId="14D672BB" w14:textId="4C2A35AE" w:rsidR="00C94864" w:rsidRDefault="00C94864" w:rsidP="00A9561C">
      <w:pPr>
        <w:rPr>
          <w:rtl/>
        </w:rPr>
      </w:pPr>
    </w:p>
    <w:p w14:paraId="10AE938D" w14:textId="77777777" w:rsidR="00971F20" w:rsidRPr="00971F20" w:rsidRDefault="00971F20" w:rsidP="00971F20">
      <w:pPr>
        <w:jc w:val="center"/>
        <w:rPr>
          <w:b/>
          <w:bCs/>
          <w:sz w:val="40"/>
          <w:szCs w:val="40"/>
        </w:rPr>
      </w:pPr>
      <w:r w:rsidRPr="00971F20">
        <w:rPr>
          <w:b/>
          <w:bCs/>
          <w:sz w:val="40"/>
          <w:szCs w:val="40"/>
        </w:rPr>
        <w:lastRenderedPageBreak/>
        <w:t>Sending data in circular mode</w:t>
      </w:r>
    </w:p>
    <w:p w14:paraId="4C117812" w14:textId="77777777" w:rsidR="00971F20" w:rsidRPr="00971F20" w:rsidRDefault="00971F20" w:rsidP="00971F20">
      <w:r w:rsidRPr="00971F20">
        <w:rPr>
          <w:rtl/>
        </w:rPr>
        <w:t>ارسال داده در حالت حلقوی</w:t>
      </w:r>
    </w:p>
    <w:p w14:paraId="55383AA1" w14:textId="77777777" w:rsidR="00971F20" w:rsidRPr="00971F20" w:rsidRDefault="00971F20" w:rsidP="00971F20">
      <w:pPr>
        <w:rPr>
          <w:rtl/>
        </w:rPr>
      </w:pPr>
      <w:r w:rsidRPr="00971F20">
        <w:rPr>
          <w:rtl/>
        </w:rPr>
        <w:t xml:space="preserve">ابتدا باید حالت حلقوی را در پیکربندی </w:t>
      </w:r>
      <w:proofErr w:type="spellStart"/>
      <w:r w:rsidRPr="00971F20">
        <w:t>CubeMX</w:t>
      </w:r>
      <w:proofErr w:type="spellEnd"/>
      <w:r w:rsidRPr="00971F20">
        <w:rPr>
          <w:rtl/>
        </w:rPr>
        <w:t xml:space="preserve"> همانطور که در زیر نشان داده شده است انتخاب کنیم.</w:t>
      </w:r>
    </w:p>
    <w:p w14:paraId="43CA0394" w14:textId="17A60050" w:rsidR="00C94864" w:rsidRDefault="00C9578B" w:rsidP="00A9561C">
      <w:pPr>
        <w:rPr>
          <w:rtl/>
        </w:rPr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69504" behindDoc="0" locked="0" layoutInCell="1" allowOverlap="1" wp14:anchorId="4F598327" wp14:editId="1D801ABF">
            <wp:simplePos x="0" y="0"/>
            <wp:positionH relativeFrom="margin">
              <wp:posOffset>900430</wp:posOffset>
            </wp:positionH>
            <wp:positionV relativeFrom="page">
              <wp:posOffset>1847215</wp:posOffset>
            </wp:positionV>
            <wp:extent cx="5399405" cy="4176395"/>
            <wp:effectExtent l="0" t="0" r="0" b="0"/>
            <wp:wrapSquare wrapText="bothSides"/>
            <wp:docPr id="8388903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17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55398" w14:textId="1404CFD6" w:rsidR="00971F20" w:rsidRDefault="00971F20" w:rsidP="00A9561C">
      <w:pPr>
        <w:rPr>
          <w:rtl/>
        </w:rPr>
      </w:pPr>
    </w:p>
    <w:p w14:paraId="0D8B1763" w14:textId="3A346334" w:rsidR="00971F20" w:rsidRDefault="00971F20" w:rsidP="00A9561C">
      <w:pPr>
        <w:rPr>
          <w:rtl/>
        </w:rPr>
      </w:pPr>
    </w:p>
    <w:p w14:paraId="065C8C73" w14:textId="77777777" w:rsidR="00971F20" w:rsidRDefault="00971F20" w:rsidP="00A9561C">
      <w:pPr>
        <w:rPr>
          <w:rtl/>
        </w:rPr>
      </w:pPr>
    </w:p>
    <w:p w14:paraId="2D1D06C9" w14:textId="77777777" w:rsidR="00971F20" w:rsidRDefault="00971F20" w:rsidP="00A9561C">
      <w:pPr>
        <w:rPr>
          <w:rtl/>
        </w:rPr>
      </w:pPr>
    </w:p>
    <w:p w14:paraId="2C6D27A2" w14:textId="77777777" w:rsidR="00971F20" w:rsidRDefault="00971F20" w:rsidP="00A9561C">
      <w:pPr>
        <w:rPr>
          <w:rtl/>
        </w:rPr>
      </w:pPr>
    </w:p>
    <w:p w14:paraId="06E904C2" w14:textId="77777777" w:rsidR="00971F20" w:rsidRDefault="00971F20" w:rsidP="00A9561C">
      <w:pPr>
        <w:rPr>
          <w:rtl/>
        </w:rPr>
      </w:pPr>
    </w:p>
    <w:p w14:paraId="1D9B1648" w14:textId="77777777" w:rsidR="00971F20" w:rsidRDefault="00971F20" w:rsidP="00A9561C">
      <w:pPr>
        <w:rPr>
          <w:rtl/>
        </w:rPr>
      </w:pPr>
    </w:p>
    <w:p w14:paraId="17FB7EFE" w14:textId="77777777" w:rsidR="00971F20" w:rsidRDefault="00971F20" w:rsidP="00A9561C">
      <w:pPr>
        <w:rPr>
          <w:rtl/>
        </w:rPr>
      </w:pPr>
    </w:p>
    <w:p w14:paraId="0772E327" w14:textId="77777777" w:rsidR="00971F20" w:rsidRDefault="00971F20" w:rsidP="00A9561C">
      <w:pPr>
        <w:rPr>
          <w:rtl/>
        </w:rPr>
      </w:pPr>
    </w:p>
    <w:p w14:paraId="36DCA1CF" w14:textId="77777777" w:rsidR="00971F20" w:rsidRDefault="00971F20" w:rsidP="00A9561C">
      <w:pPr>
        <w:rPr>
          <w:rtl/>
        </w:rPr>
      </w:pPr>
    </w:p>
    <w:p w14:paraId="0EC5E49F" w14:textId="77777777" w:rsidR="00971F20" w:rsidRDefault="00971F20" w:rsidP="00A9561C">
      <w:pPr>
        <w:rPr>
          <w:rtl/>
        </w:rPr>
      </w:pPr>
    </w:p>
    <w:p w14:paraId="5964B407" w14:textId="77777777" w:rsidR="00C9578B" w:rsidRPr="00C9578B" w:rsidRDefault="00C9578B" w:rsidP="00C9578B">
      <w:r w:rsidRPr="00C9578B">
        <w:rPr>
          <w:rtl/>
        </w:rPr>
        <w:t>در حالت حلقوی، داده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ها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به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طور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مداوم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ارسال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شوند</w:t>
      </w:r>
      <w:r w:rsidRPr="00C9578B">
        <w:rPr>
          <w:rtl/>
        </w:rPr>
        <w:t xml:space="preserve">. </w:t>
      </w:r>
      <w:r w:rsidRPr="00C9578B">
        <w:rPr>
          <w:rFonts w:hint="cs"/>
          <w:rtl/>
        </w:rPr>
        <w:t>پس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از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ارسال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تمام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داده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ها،</w:t>
      </w:r>
      <w:r w:rsidRPr="00C9578B">
        <w:rPr>
          <w:rtl/>
        </w:rPr>
        <w:t xml:space="preserve"> </w:t>
      </w:r>
      <w:r w:rsidRPr="00C9578B">
        <w:t>DMA</w:t>
      </w:r>
      <w:r w:rsidRPr="00C9578B">
        <w:rPr>
          <w:rtl/>
        </w:rPr>
        <w:t xml:space="preserve"> همان داده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ها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را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دوباره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بارگذاری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کرده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و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ارسال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کند</w:t>
      </w:r>
      <w:r w:rsidRPr="00C9578B">
        <w:rPr>
          <w:rtl/>
        </w:rPr>
        <w:t xml:space="preserve">. </w:t>
      </w:r>
      <w:r w:rsidRPr="00C9578B">
        <w:rPr>
          <w:rFonts w:hint="cs"/>
          <w:rtl/>
        </w:rPr>
        <w:t>همچنین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توانیم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داده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ها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را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در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زمان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اجرا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به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روزرسانی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کرده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و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از</w:t>
      </w:r>
      <w:r w:rsidRPr="00C9578B">
        <w:rPr>
          <w:rtl/>
        </w:rPr>
        <w:t xml:space="preserve"> </w:t>
      </w:r>
      <w:r w:rsidRPr="00C9578B">
        <w:t>DMA</w:t>
      </w:r>
      <w:r w:rsidRPr="00C9578B">
        <w:rPr>
          <w:rtl/>
        </w:rPr>
        <w:t xml:space="preserve"> به طور کارآمدتری استفاده کنیم.</w:t>
      </w:r>
    </w:p>
    <w:p w14:paraId="075B5D0C" w14:textId="6029B972" w:rsidR="00C9578B" w:rsidRPr="00C9578B" w:rsidRDefault="00C9578B" w:rsidP="00C9578B">
      <w:pPr>
        <w:rPr>
          <w:rtl/>
        </w:rPr>
      </w:pPr>
      <w:r w:rsidRPr="00C9578B">
        <w:rPr>
          <w:rtl/>
        </w:rPr>
        <w:t xml:space="preserve">در واقع، در حین انتقال داده از طریق </w:t>
      </w:r>
      <w:r w:rsidRPr="00C9578B">
        <w:t>DMA</w:t>
      </w:r>
      <w:r w:rsidRPr="00C9578B">
        <w:rPr>
          <w:rtl/>
        </w:rPr>
        <w:t>، 2 وقفه</w:t>
      </w:r>
      <w:r>
        <w:rPr>
          <w:rFonts w:ascii="MS Gothic" w:eastAsia="MS Gothic" w:hAnsi="MS Gothic" w:cs="Arial" w:hint="cs"/>
          <w:rtl/>
        </w:rPr>
        <w:t xml:space="preserve"> </w:t>
      </w:r>
      <w:r w:rsidRPr="00C9578B">
        <w:rPr>
          <w:rFonts w:hint="cs"/>
          <w:rtl/>
        </w:rPr>
        <w:t>فعال</w:t>
      </w:r>
      <w:r w:rsidRPr="00C9578B">
        <w:rPr>
          <w:rtl/>
        </w:rPr>
        <w:t xml:space="preserve"> 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شوند</w:t>
      </w:r>
      <w:r w:rsidRPr="00C9578B">
        <w:rPr>
          <w:rtl/>
        </w:rPr>
        <w:t>. تابع بازگشتی اتمام نیمه انتقال هنگامی فراخوانی 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شود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که</w:t>
      </w:r>
      <w:r w:rsidRPr="00C9578B">
        <w:rPr>
          <w:rtl/>
        </w:rPr>
        <w:t xml:space="preserve"> </w:t>
      </w:r>
      <w:r w:rsidRPr="00C9578B">
        <w:t>DMA</w:t>
      </w:r>
      <w:r w:rsidRPr="00C9578B">
        <w:rPr>
          <w:rtl/>
        </w:rPr>
        <w:t xml:space="preserve"> نیمی از داده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ها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را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منتقل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کرده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باشد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و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تابع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بازگشتی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اتمام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انتقال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هنگامی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فراخوانی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شود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که</w:t>
      </w:r>
      <w:r w:rsidRPr="00C9578B">
        <w:rPr>
          <w:rtl/>
        </w:rPr>
        <w:t xml:space="preserve"> </w:t>
      </w:r>
      <w:r w:rsidRPr="00C9578B">
        <w:t>DMA</w:t>
      </w:r>
      <w:r w:rsidRPr="00C9578B">
        <w:rPr>
          <w:rtl/>
        </w:rPr>
        <w:t xml:space="preserve"> تمام داده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ها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را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منتقل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کرده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باشد</w:t>
      </w:r>
      <w:r w:rsidRPr="00C9578B">
        <w:rPr>
          <w:rtl/>
        </w:rPr>
        <w:t xml:space="preserve">. </w:t>
      </w:r>
      <w:r w:rsidRPr="00C9578B">
        <w:rPr>
          <w:rFonts w:hint="cs"/>
          <w:rtl/>
        </w:rPr>
        <w:t>به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عنوان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مثال،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اگر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ما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در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حال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انتقال</w:t>
      </w:r>
      <w:r w:rsidRPr="00C9578B">
        <w:rPr>
          <w:rtl/>
        </w:rPr>
        <w:t xml:space="preserve"> 10 </w:t>
      </w:r>
      <w:r w:rsidRPr="00C9578B">
        <w:rPr>
          <w:rFonts w:hint="cs"/>
          <w:rtl/>
        </w:rPr>
        <w:t>کیلوبایت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داده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باشیم،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تابع</w:t>
      </w:r>
      <w:r w:rsidRPr="00C9578B">
        <w:rPr>
          <w:rtl/>
        </w:rPr>
        <w:t xml:space="preserve"> </w:t>
      </w:r>
      <w:r w:rsidRPr="00C9578B">
        <w:t>HT Callback</w:t>
      </w:r>
      <w:r w:rsidRPr="00C9578B">
        <w:rPr>
          <w:rtl/>
        </w:rPr>
        <w:t xml:space="preserve"> هنگامی فراخوانی 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شود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که</w:t>
      </w:r>
      <w:r w:rsidRPr="00C9578B">
        <w:rPr>
          <w:rtl/>
        </w:rPr>
        <w:t xml:space="preserve"> </w:t>
      </w:r>
      <w:r w:rsidRPr="00C9578B">
        <w:t>DMA</w:t>
      </w:r>
      <w:r w:rsidRPr="00C9578B">
        <w:rPr>
          <w:rtl/>
        </w:rPr>
        <w:t xml:space="preserve"> انتقال 5 کیلوبایت را به پایان رسانده باشد و تابع </w:t>
      </w:r>
      <w:r w:rsidRPr="00C9578B">
        <w:t>TC Callback</w:t>
      </w:r>
      <w:r w:rsidRPr="00C9578B">
        <w:rPr>
          <w:rtl/>
        </w:rPr>
        <w:t xml:space="preserve"> هنگامی فراخوانی 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شود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که</w:t>
      </w:r>
      <w:r w:rsidRPr="00C9578B">
        <w:rPr>
          <w:rtl/>
        </w:rPr>
        <w:t xml:space="preserve"> </w:t>
      </w:r>
      <w:r w:rsidRPr="00C9578B">
        <w:t>DMA</w:t>
      </w:r>
      <w:r w:rsidRPr="00C9578B">
        <w:rPr>
          <w:rtl/>
        </w:rPr>
        <w:t xml:space="preserve"> انتقال 10 کیلوبایت را به پایان رسانده باشد.</w:t>
      </w:r>
    </w:p>
    <w:p w14:paraId="570D3A13" w14:textId="77777777" w:rsidR="00C9578B" w:rsidRPr="00C9578B" w:rsidRDefault="00C9578B" w:rsidP="00C9578B">
      <w:pPr>
        <w:rPr>
          <w:rtl/>
        </w:rPr>
      </w:pPr>
      <w:r w:rsidRPr="00C9578B">
        <w:rPr>
          <w:rtl/>
        </w:rPr>
        <w:t xml:space="preserve">هنگامی که تابع </w:t>
      </w:r>
      <w:r w:rsidRPr="00C9578B">
        <w:t>HT Callback</w:t>
      </w:r>
      <w:r w:rsidRPr="00C9578B">
        <w:rPr>
          <w:rtl/>
        </w:rPr>
        <w:t xml:space="preserve"> فراخوانی 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شود،</w:t>
      </w:r>
      <w:r w:rsidRPr="00C9578B">
        <w:rPr>
          <w:rtl/>
        </w:rPr>
        <w:t xml:space="preserve"> </w:t>
      </w:r>
      <w:r w:rsidRPr="00C9578B">
        <w:t>DMA</w:t>
      </w:r>
      <w:r w:rsidRPr="00C9578B">
        <w:rPr>
          <w:rtl/>
        </w:rPr>
        <w:t xml:space="preserve"> همچنان در حال انتقال نیمه دوم بافر است. در آن زمان، می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توانیم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داده</w:t>
      </w:r>
      <w:r w:rsidRPr="00C9578B">
        <w:rPr>
          <w:rFonts w:cs="Times New Roman" w:hint="cs"/>
          <w:rtl/>
        </w:rPr>
        <w:t>‌</w:t>
      </w:r>
      <w:r w:rsidRPr="00C9578B">
        <w:rPr>
          <w:rFonts w:hint="cs"/>
          <w:rtl/>
        </w:rPr>
        <w:t>های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جدیدی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را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در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نیمه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اول</w:t>
      </w:r>
      <w:r w:rsidRPr="00C9578B">
        <w:rPr>
          <w:rtl/>
        </w:rPr>
        <w:t xml:space="preserve"> </w:t>
      </w:r>
      <w:r w:rsidRPr="00C9578B">
        <w:rPr>
          <w:rFonts w:hint="cs"/>
          <w:rtl/>
        </w:rPr>
        <w:t>بافر</w:t>
      </w:r>
      <w:r w:rsidRPr="00C9578B">
        <w:rPr>
          <w:rtl/>
        </w:rPr>
        <w:t xml:space="preserve"> </w:t>
      </w:r>
      <w:r w:rsidRPr="00C9578B">
        <w:t>TX</w:t>
      </w:r>
      <w:r w:rsidRPr="00C9578B">
        <w:rPr>
          <w:rtl/>
        </w:rPr>
        <w:t xml:space="preserve"> بارگذاری کنیم.</w:t>
      </w:r>
    </w:p>
    <w:p w14:paraId="6D010CF0" w14:textId="77777777" w:rsidR="0014718A" w:rsidRDefault="0014718A" w:rsidP="00A9561C">
      <w:pPr>
        <w:rPr>
          <w:rtl/>
        </w:rPr>
      </w:pPr>
    </w:p>
    <w:p w14:paraId="6F42E4CD" w14:textId="77777777" w:rsidR="005E1CD1" w:rsidRPr="005E1CD1" w:rsidRDefault="005E1CD1" w:rsidP="005E1CD1">
      <w:pPr>
        <w:bidi w:val="0"/>
      </w:pPr>
      <w:r w:rsidRPr="005E1CD1">
        <w:rPr>
          <w:color w:val="7030A0"/>
        </w:rPr>
        <w:lastRenderedPageBreak/>
        <w:t xml:space="preserve">int </w:t>
      </w:r>
      <w:proofErr w:type="spellStart"/>
      <w:r w:rsidRPr="005E1CD1">
        <w:t>indx</w:t>
      </w:r>
      <w:proofErr w:type="spellEnd"/>
      <w:r w:rsidRPr="005E1CD1">
        <w:t xml:space="preserve"> </w:t>
      </w:r>
      <w:r w:rsidRPr="005E1CD1">
        <w:rPr>
          <w:color w:val="4472C4" w:themeColor="accent1"/>
        </w:rPr>
        <w:t xml:space="preserve">= </w:t>
      </w:r>
      <w:proofErr w:type="gramStart"/>
      <w:r w:rsidRPr="005E1CD1">
        <w:rPr>
          <w:color w:val="ED7D31" w:themeColor="accent2"/>
        </w:rPr>
        <w:t>49</w:t>
      </w:r>
      <w:r w:rsidRPr="005E1CD1">
        <w:t xml:space="preserve">;  </w:t>
      </w:r>
      <w:r w:rsidRPr="005E1CD1">
        <w:rPr>
          <w:color w:val="A8D08D" w:themeColor="accent6" w:themeTint="99"/>
        </w:rPr>
        <w:t>/</w:t>
      </w:r>
      <w:proofErr w:type="gramEnd"/>
      <w:r w:rsidRPr="005E1CD1">
        <w:rPr>
          <w:color w:val="A8D08D" w:themeColor="accent6" w:themeTint="99"/>
        </w:rPr>
        <w:t>/ char '1'</w:t>
      </w:r>
    </w:p>
    <w:p w14:paraId="74507A04" w14:textId="77777777" w:rsidR="005E1CD1" w:rsidRPr="005E1CD1" w:rsidRDefault="005E1CD1" w:rsidP="005E1CD1">
      <w:pPr>
        <w:bidi w:val="0"/>
      </w:pPr>
    </w:p>
    <w:p w14:paraId="4E65DADF" w14:textId="77777777" w:rsidR="005E1CD1" w:rsidRPr="005E1CD1" w:rsidRDefault="005E1CD1" w:rsidP="005E1CD1">
      <w:pPr>
        <w:bidi w:val="0"/>
      </w:pPr>
      <w:r w:rsidRPr="005E1CD1">
        <w:rPr>
          <w:color w:val="7030A0"/>
        </w:rPr>
        <w:t xml:space="preserve">void </w:t>
      </w:r>
      <w:proofErr w:type="spellStart"/>
      <w:r w:rsidRPr="005E1CD1">
        <w:rPr>
          <w:color w:val="4472C4" w:themeColor="accent1"/>
        </w:rPr>
        <w:t>HAL_UART_</w:t>
      </w:r>
      <w:proofErr w:type="gramStart"/>
      <w:r w:rsidRPr="005E1CD1">
        <w:rPr>
          <w:color w:val="4472C4" w:themeColor="accent1"/>
        </w:rPr>
        <w:t>TxHalfCpltCallback</w:t>
      </w:r>
      <w:proofErr w:type="spellEnd"/>
      <w:r w:rsidRPr="005E1CD1">
        <w:t>(</w:t>
      </w:r>
      <w:proofErr w:type="spellStart"/>
      <w:proofErr w:type="gramEnd"/>
      <w:r w:rsidRPr="005E1CD1">
        <w:t>UART_HandleTypeDef</w:t>
      </w:r>
      <w:proofErr w:type="spellEnd"/>
      <w:r w:rsidRPr="005E1CD1">
        <w:t xml:space="preserve"> *</w:t>
      </w:r>
      <w:proofErr w:type="spellStart"/>
      <w:r w:rsidRPr="005E1CD1">
        <w:t>huart</w:t>
      </w:r>
      <w:proofErr w:type="spellEnd"/>
      <w:r w:rsidRPr="005E1CD1">
        <w:t>)</w:t>
      </w:r>
    </w:p>
    <w:p w14:paraId="348A7ABF" w14:textId="77777777" w:rsidR="005E1CD1" w:rsidRPr="005E1CD1" w:rsidRDefault="005E1CD1" w:rsidP="005E1CD1">
      <w:pPr>
        <w:bidi w:val="0"/>
      </w:pPr>
      <w:r w:rsidRPr="005E1CD1">
        <w:t>{</w:t>
      </w:r>
    </w:p>
    <w:p w14:paraId="3F93D424" w14:textId="77777777" w:rsidR="005E1CD1" w:rsidRPr="005E1CD1" w:rsidRDefault="005E1CD1" w:rsidP="005E1CD1">
      <w:pPr>
        <w:bidi w:val="0"/>
      </w:pPr>
      <w:r w:rsidRPr="005E1CD1">
        <w:tab/>
        <w:t xml:space="preserve">  </w:t>
      </w:r>
      <w:r w:rsidRPr="005E1CD1">
        <w:rPr>
          <w:color w:val="7030A0"/>
        </w:rPr>
        <w:t xml:space="preserve">for </w:t>
      </w:r>
      <w:r w:rsidRPr="005E1CD1">
        <w:t xml:space="preserve">(uint32_t </w:t>
      </w:r>
      <w:proofErr w:type="spellStart"/>
      <w:r w:rsidRPr="005E1CD1">
        <w:t>i</w:t>
      </w:r>
      <w:proofErr w:type="spellEnd"/>
      <w:r w:rsidRPr="005E1CD1">
        <w:rPr>
          <w:color w:val="4472C4" w:themeColor="accent1"/>
        </w:rPr>
        <w:t>=</w:t>
      </w:r>
      <w:r w:rsidRPr="005E1CD1">
        <w:rPr>
          <w:color w:val="ED7D31" w:themeColor="accent2"/>
        </w:rPr>
        <w:t>0</w:t>
      </w:r>
      <w:r w:rsidRPr="005E1CD1">
        <w:t xml:space="preserve">; </w:t>
      </w:r>
      <w:proofErr w:type="spellStart"/>
      <w:r w:rsidRPr="005E1CD1">
        <w:t>i</w:t>
      </w:r>
      <w:proofErr w:type="spellEnd"/>
      <w:r w:rsidRPr="005E1CD1">
        <w:rPr>
          <w:color w:val="4472C4" w:themeColor="accent1"/>
        </w:rPr>
        <w:t>&lt;</w:t>
      </w:r>
      <w:r w:rsidRPr="005E1CD1">
        <w:rPr>
          <w:color w:val="ED7D31" w:themeColor="accent2"/>
        </w:rPr>
        <w:t>5120</w:t>
      </w:r>
      <w:r w:rsidRPr="005E1CD1">
        <w:t xml:space="preserve">; </w:t>
      </w:r>
      <w:proofErr w:type="spellStart"/>
      <w:r w:rsidRPr="005E1CD1">
        <w:t>i</w:t>
      </w:r>
      <w:proofErr w:type="spellEnd"/>
      <w:r w:rsidRPr="005E1CD1">
        <w:rPr>
          <w:color w:val="4472C4" w:themeColor="accent1"/>
        </w:rPr>
        <w:t>++</w:t>
      </w:r>
      <w:r w:rsidRPr="005E1CD1">
        <w:t>)</w:t>
      </w:r>
    </w:p>
    <w:p w14:paraId="253E525B" w14:textId="77777777" w:rsidR="005E1CD1" w:rsidRPr="005E1CD1" w:rsidRDefault="005E1CD1" w:rsidP="005E1CD1">
      <w:pPr>
        <w:bidi w:val="0"/>
      </w:pPr>
      <w:r w:rsidRPr="005E1CD1">
        <w:tab/>
        <w:t xml:space="preserve">  {</w:t>
      </w:r>
    </w:p>
    <w:p w14:paraId="62EA2866" w14:textId="77777777" w:rsidR="005E1CD1" w:rsidRPr="005E1CD1" w:rsidRDefault="005E1CD1" w:rsidP="005E1CD1">
      <w:pPr>
        <w:bidi w:val="0"/>
      </w:pPr>
      <w:r w:rsidRPr="005E1CD1">
        <w:tab/>
      </w:r>
      <w:r w:rsidRPr="005E1CD1">
        <w:tab/>
        <w:t xml:space="preserve">  </w:t>
      </w:r>
      <w:proofErr w:type="spellStart"/>
      <w:r w:rsidRPr="005E1CD1">
        <w:t>TxData</w:t>
      </w:r>
      <w:proofErr w:type="spellEnd"/>
      <w:r w:rsidRPr="005E1CD1">
        <w:t>[</w:t>
      </w:r>
      <w:proofErr w:type="spellStart"/>
      <w:r w:rsidRPr="005E1CD1">
        <w:t>i</w:t>
      </w:r>
      <w:proofErr w:type="spellEnd"/>
      <w:r w:rsidRPr="005E1CD1">
        <w:t xml:space="preserve">] </w:t>
      </w:r>
      <w:r w:rsidRPr="005E1CD1">
        <w:rPr>
          <w:color w:val="4472C4" w:themeColor="accent1"/>
        </w:rPr>
        <w:t xml:space="preserve">= </w:t>
      </w:r>
      <w:proofErr w:type="spellStart"/>
      <w:r w:rsidRPr="005E1CD1">
        <w:t>indx</w:t>
      </w:r>
      <w:proofErr w:type="spellEnd"/>
      <w:r w:rsidRPr="005E1CD1">
        <w:t>;</w:t>
      </w:r>
    </w:p>
    <w:p w14:paraId="4C1CCBDD" w14:textId="77777777" w:rsidR="005E1CD1" w:rsidRPr="005E1CD1" w:rsidRDefault="005E1CD1" w:rsidP="005E1CD1">
      <w:pPr>
        <w:bidi w:val="0"/>
      </w:pPr>
      <w:r w:rsidRPr="005E1CD1">
        <w:tab/>
        <w:t xml:space="preserve">  }</w:t>
      </w:r>
    </w:p>
    <w:p w14:paraId="07C5ABF7" w14:textId="77777777" w:rsidR="005E1CD1" w:rsidRPr="005E1CD1" w:rsidRDefault="005E1CD1" w:rsidP="005E1CD1">
      <w:pPr>
        <w:bidi w:val="0"/>
      </w:pPr>
      <w:r w:rsidRPr="005E1CD1">
        <w:tab/>
        <w:t xml:space="preserve">  </w:t>
      </w:r>
      <w:proofErr w:type="spellStart"/>
      <w:r w:rsidRPr="005E1CD1">
        <w:t>indx</w:t>
      </w:r>
      <w:proofErr w:type="spellEnd"/>
      <w:r w:rsidRPr="005E1CD1">
        <w:rPr>
          <w:color w:val="4472C4" w:themeColor="accent1"/>
        </w:rPr>
        <w:t>++</w:t>
      </w:r>
      <w:r w:rsidRPr="005E1CD1">
        <w:t>;</w:t>
      </w:r>
    </w:p>
    <w:p w14:paraId="40C3C5B2" w14:textId="4562CB91" w:rsidR="00C9578B" w:rsidRDefault="005E1CD1" w:rsidP="005E1CD1">
      <w:pPr>
        <w:bidi w:val="0"/>
      </w:pPr>
      <w:r w:rsidRPr="005E1CD1">
        <w:t>}</w:t>
      </w:r>
    </w:p>
    <w:p w14:paraId="59533DC5" w14:textId="77777777" w:rsidR="005E1CD1" w:rsidRPr="005E1CD1" w:rsidRDefault="005E1CD1" w:rsidP="005E1CD1">
      <w:r w:rsidRPr="005E1CD1">
        <w:rPr>
          <w:rtl/>
        </w:rPr>
        <w:t xml:space="preserve">به طور مشابه، هنگامی که تابع </w:t>
      </w:r>
      <w:r w:rsidRPr="005E1CD1">
        <w:t>TC callback</w:t>
      </w:r>
      <w:r w:rsidRPr="005E1CD1">
        <w:rPr>
          <w:rtl/>
        </w:rPr>
        <w:t xml:space="preserve"> فراخوانی می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شود،</w:t>
      </w:r>
      <w:r w:rsidRPr="005E1CD1">
        <w:rPr>
          <w:rtl/>
        </w:rPr>
        <w:t xml:space="preserve"> </w:t>
      </w:r>
      <w:r w:rsidRPr="005E1CD1">
        <w:t>DMA</w:t>
      </w:r>
      <w:r w:rsidRPr="005E1CD1">
        <w:rPr>
          <w:rtl/>
        </w:rPr>
        <w:t xml:space="preserve"> شروع به انتقال نیمه اول بافر می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کند</w:t>
      </w:r>
      <w:r w:rsidRPr="005E1CD1">
        <w:rPr>
          <w:rtl/>
        </w:rPr>
        <w:t xml:space="preserve">. </w:t>
      </w:r>
      <w:r w:rsidRPr="005E1CD1">
        <w:rPr>
          <w:rFonts w:hint="cs"/>
          <w:rtl/>
        </w:rPr>
        <w:t>در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آن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زمان،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می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توانیم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داده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های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جدیدی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را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در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نیمه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دوم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بافر</w:t>
      </w:r>
      <w:r w:rsidRPr="005E1CD1">
        <w:rPr>
          <w:rtl/>
        </w:rPr>
        <w:t xml:space="preserve"> </w:t>
      </w:r>
      <w:r w:rsidRPr="005E1CD1">
        <w:t>TX</w:t>
      </w:r>
      <w:r w:rsidRPr="005E1CD1">
        <w:rPr>
          <w:rtl/>
        </w:rPr>
        <w:t xml:space="preserve"> بارگذاری کنیم.</w:t>
      </w:r>
    </w:p>
    <w:p w14:paraId="3325279C" w14:textId="77777777" w:rsidR="005E1CD1" w:rsidRDefault="005E1CD1" w:rsidP="005E1CD1">
      <w:pPr>
        <w:bidi w:val="0"/>
        <w:rPr>
          <w:color w:val="7030A0"/>
          <w:rtl/>
        </w:rPr>
      </w:pPr>
    </w:p>
    <w:p w14:paraId="3614DDC2" w14:textId="573F5177" w:rsidR="005E1CD1" w:rsidRPr="005E1CD1" w:rsidRDefault="005E1CD1" w:rsidP="005E1CD1">
      <w:pPr>
        <w:bidi w:val="0"/>
      </w:pPr>
      <w:r w:rsidRPr="005E1CD1">
        <w:rPr>
          <w:color w:val="7030A0"/>
        </w:rPr>
        <w:t xml:space="preserve">void </w:t>
      </w:r>
      <w:proofErr w:type="spellStart"/>
      <w:r w:rsidRPr="005E1CD1">
        <w:rPr>
          <w:color w:val="4472C4" w:themeColor="accent1"/>
        </w:rPr>
        <w:t>HAL_UART_</w:t>
      </w:r>
      <w:proofErr w:type="gramStart"/>
      <w:r w:rsidRPr="005E1CD1">
        <w:rPr>
          <w:color w:val="4472C4" w:themeColor="accent1"/>
        </w:rPr>
        <w:t>TxCpltCallback</w:t>
      </w:r>
      <w:proofErr w:type="spellEnd"/>
      <w:r w:rsidRPr="005E1CD1">
        <w:t>(</w:t>
      </w:r>
      <w:proofErr w:type="spellStart"/>
      <w:proofErr w:type="gramEnd"/>
      <w:r w:rsidRPr="005E1CD1">
        <w:t>UART_HandleTypeDef</w:t>
      </w:r>
      <w:proofErr w:type="spellEnd"/>
      <w:r w:rsidRPr="005E1CD1">
        <w:t xml:space="preserve"> *</w:t>
      </w:r>
      <w:proofErr w:type="spellStart"/>
      <w:r w:rsidRPr="005E1CD1">
        <w:t>huart</w:t>
      </w:r>
      <w:proofErr w:type="spellEnd"/>
      <w:r w:rsidRPr="005E1CD1">
        <w:t>)</w:t>
      </w:r>
    </w:p>
    <w:p w14:paraId="598C3DA2" w14:textId="77777777" w:rsidR="005E1CD1" w:rsidRPr="005E1CD1" w:rsidRDefault="005E1CD1" w:rsidP="005E1CD1">
      <w:pPr>
        <w:bidi w:val="0"/>
      </w:pPr>
      <w:r w:rsidRPr="005E1CD1">
        <w:t>{</w:t>
      </w:r>
    </w:p>
    <w:p w14:paraId="742547BD" w14:textId="77777777" w:rsidR="005E1CD1" w:rsidRPr="005E1CD1" w:rsidRDefault="005E1CD1" w:rsidP="005E1CD1">
      <w:pPr>
        <w:bidi w:val="0"/>
      </w:pPr>
      <w:r w:rsidRPr="005E1CD1">
        <w:tab/>
        <w:t xml:space="preserve">  </w:t>
      </w:r>
      <w:r w:rsidRPr="005E1CD1">
        <w:rPr>
          <w:color w:val="7030A0"/>
        </w:rPr>
        <w:t xml:space="preserve">for </w:t>
      </w:r>
      <w:r w:rsidRPr="005E1CD1">
        <w:t xml:space="preserve">(uint32_t </w:t>
      </w:r>
      <w:proofErr w:type="spellStart"/>
      <w:r w:rsidRPr="005E1CD1">
        <w:t>i</w:t>
      </w:r>
      <w:proofErr w:type="spellEnd"/>
      <w:r w:rsidRPr="005E1CD1">
        <w:t>=</w:t>
      </w:r>
      <w:r w:rsidRPr="005E1CD1">
        <w:rPr>
          <w:color w:val="ED7D31" w:themeColor="accent2"/>
        </w:rPr>
        <w:t>5120</w:t>
      </w:r>
      <w:r w:rsidRPr="005E1CD1">
        <w:t xml:space="preserve">; </w:t>
      </w:r>
      <w:proofErr w:type="spellStart"/>
      <w:r w:rsidRPr="005E1CD1">
        <w:t>i</w:t>
      </w:r>
      <w:proofErr w:type="spellEnd"/>
      <w:r w:rsidRPr="005E1CD1">
        <w:t>&lt;</w:t>
      </w:r>
      <w:r w:rsidRPr="005E1CD1">
        <w:rPr>
          <w:color w:val="ED7D31" w:themeColor="accent2"/>
        </w:rPr>
        <w:t>10240</w:t>
      </w:r>
      <w:r w:rsidRPr="005E1CD1">
        <w:t xml:space="preserve">; </w:t>
      </w:r>
      <w:proofErr w:type="spellStart"/>
      <w:r w:rsidRPr="005E1CD1">
        <w:t>i</w:t>
      </w:r>
      <w:proofErr w:type="spellEnd"/>
      <w:r w:rsidRPr="005E1CD1">
        <w:t>++)</w:t>
      </w:r>
    </w:p>
    <w:p w14:paraId="553E2056" w14:textId="77777777" w:rsidR="005E1CD1" w:rsidRPr="005E1CD1" w:rsidRDefault="005E1CD1" w:rsidP="005E1CD1">
      <w:pPr>
        <w:bidi w:val="0"/>
      </w:pPr>
      <w:r w:rsidRPr="005E1CD1">
        <w:tab/>
        <w:t xml:space="preserve">  {</w:t>
      </w:r>
    </w:p>
    <w:p w14:paraId="4B6B54B0" w14:textId="77777777" w:rsidR="005E1CD1" w:rsidRPr="005E1CD1" w:rsidRDefault="005E1CD1" w:rsidP="005E1CD1">
      <w:pPr>
        <w:bidi w:val="0"/>
      </w:pPr>
      <w:r w:rsidRPr="005E1CD1">
        <w:tab/>
      </w:r>
      <w:r w:rsidRPr="005E1CD1">
        <w:tab/>
        <w:t xml:space="preserve">  </w:t>
      </w:r>
      <w:proofErr w:type="spellStart"/>
      <w:r w:rsidRPr="005E1CD1">
        <w:t>TxData</w:t>
      </w:r>
      <w:proofErr w:type="spellEnd"/>
      <w:r w:rsidRPr="005E1CD1">
        <w:t>[</w:t>
      </w:r>
      <w:proofErr w:type="spellStart"/>
      <w:r w:rsidRPr="005E1CD1">
        <w:t>i</w:t>
      </w:r>
      <w:proofErr w:type="spellEnd"/>
      <w:r w:rsidRPr="005E1CD1">
        <w:t xml:space="preserve">] = </w:t>
      </w:r>
      <w:proofErr w:type="spellStart"/>
      <w:r w:rsidRPr="005E1CD1">
        <w:t>indx</w:t>
      </w:r>
      <w:proofErr w:type="spellEnd"/>
      <w:r w:rsidRPr="005E1CD1">
        <w:t>;</w:t>
      </w:r>
    </w:p>
    <w:p w14:paraId="6F9CCEC8" w14:textId="77777777" w:rsidR="005E1CD1" w:rsidRPr="005E1CD1" w:rsidRDefault="005E1CD1" w:rsidP="005E1CD1">
      <w:pPr>
        <w:bidi w:val="0"/>
      </w:pPr>
      <w:r w:rsidRPr="005E1CD1">
        <w:tab/>
        <w:t xml:space="preserve">  }</w:t>
      </w:r>
    </w:p>
    <w:p w14:paraId="6DB5CF9B" w14:textId="77777777" w:rsidR="005E1CD1" w:rsidRPr="005E1CD1" w:rsidRDefault="005E1CD1" w:rsidP="005E1CD1">
      <w:pPr>
        <w:bidi w:val="0"/>
      </w:pPr>
      <w:r w:rsidRPr="005E1CD1">
        <w:tab/>
        <w:t xml:space="preserve">  </w:t>
      </w:r>
      <w:proofErr w:type="spellStart"/>
      <w:r w:rsidRPr="005E1CD1">
        <w:t>indx</w:t>
      </w:r>
      <w:proofErr w:type="spellEnd"/>
      <w:r w:rsidRPr="005E1CD1">
        <w:rPr>
          <w:color w:val="4472C4" w:themeColor="accent1"/>
        </w:rPr>
        <w:t>++</w:t>
      </w:r>
      <w:r w:rsidRPr="005E1CD1">
        <w:t>;</w:t>
      </w:r>
    </w:p>
    <w:p w14:paraId="72EA5E5F" w14:textId="77777777" w:rsidR="005E1CD1" w:rsidRPr="005E1CD1" w:rsidRDefault="005E1CD1" w:rsidP="005E1CD1">
      <w:pPr>
        <w:bidi w:val="0"/>
      </w:pPr>
    </w:p>
    <w:p w14:paraId="24336676" w14:textId="77777777" w:rsidR="005E1CD1" w:rsidRPr="005E1CD1" w:rsidRDefault="005E1CD1" w:rsidP="005E1CD1">
      <w:pPr>
        <w:bidi w:val="0"/>
      </w:pPr>
      <w:r w:rsidRPr="005E1CD1">
        <w:tab/>
        <w:t xml:space="preserve">  </w:t>
      </w:r>
      <w:r w:rsidRPr="005E1CD1">
        <w:rPr>
          <w:color w:val="7030A0"/>
        </w:rPr>
        <w:t xml:space="preserve">if </w:t>
      </w:r>
      <w:r w:rsidRPr="005E1CD1">
        <w:t>(</w:t>
      </w:r>
      <w:proofErr w:type="spellStart"/>
      <w:r w:rsidRPr="005E1CD1">
        <w:t>indx</w:t>
      </w:r>
      <w:proofErr w:type="spellEnd"/>
      <w:r w:rsidRPr="005E1CD1">
        <w:rPr>
          <w:color w:val="4472C4" w:themeColor="accent1"/>
        </w:rPr>
        <w:t>&gt;=</w:t>
      </w:r>
      <w:r w:rsidRPr="005E1CD1">
        <w:rPr>
          <w:color w:val="ED7D31" w:themeColor="accent2"/>
        </w:rPr>
        <w:t>60</w:t>
      </w:r>
      <w:r w:rsidRPr="005E1CD1">
        <w:t>)</w:t>
      </w:r>
    </w:p>
    <w:p w14:paraId="62EE91C2" w14:textId="77777777" w:rsidR="005E1CD1" w:rsidRPr="005E1CD1" w:rsidRDefault="005E1CD1" w:rsidP="005E1CD1">
      <w:pPr>
        <w:bidi w:val="0"/>
      </w:pPr>
      <w:r w:rsidRPr="005E1CD1">
        <w:tab/>
        <w:t xml:space="preserve">  {</w:t>
      </w:r>
    </w:p>
    <w:p w14:paraId="755AB7F5" w14:textId="77777777" w:rsidR="005E1CD1" w:rsidRPr="005E1CD1" w:rsidRDefault="005E1CD1" w:rsidP="005E1CD1">
      <w:pPr>
        <w:bidi w:val="0"/>
      </w:pPr>
      <w:r w:rsidRPr="005E1CD1">
        <w:tab/>
      </w:r>
      <w:r w:rsidRPr="005E1CD1">
        <w:tab/>
        <w:t xml:space="preserve">  </w:t>
      </w:r>
      <w:proofErr w:type="spellStart"/>
      <w:r w:rsidRPr="005E1CD1">
        <w:rPr>
          <w:color w:val="4472C4" w:themeColor="accent1"/>
        </w:rPr>
        <w:t>HAL_UART_DMAStop</w:t>
      </w:r>
      <w:proofErr w:type="spellEnd"/>
      <w:r w:rsidRPr="005E1CD1">
        <w:t>(&amp;huart2);</w:t>
      </w:r>
    </w:p>
    <w:p w14:paraId="34503534" w14:textId="77777777" w:rsidR="005E1CD1" w:rsidRPr="005E1CD1" w:rsidRDefault="005E1CD1" w:rsidP="005E1CD1">
      <w:pPr>
        <w:bidi w:val="0"/>
      </w:pPr>
      <w:r w:rsidRPr="005E1CD1">
        <w:tab/>
        <w:t xml:space="preserve">  }</w:t>
      </w:r>
    </w:p>
    <w:p w14:paraId="0415E7D5" w14:textId="77777777" w:rsidR="005E1CD1" w:rsidRPr="005E1CD1" w:rsidRDefault="005E1CD1" w:rsidP="005E1CD1">
      <w:pPr>
        <w:bidi w:val="0"/>
      </w:pPr>
      <w:r w:rsidRPr="005E1CD1">
        <w:tab/>
      </w:r>
      <w:proofErr w:type="spellStart"/>
      <w:r w:rsidRPr="005E1CD1">
        <w:t>isSent</w:t>
      </w:r>
      <w:proofErr w:type="spellEnd"/>
      <w:r w:rsidRPr="005E1CD1">
        <w:t xml:space="preserve"> </w:t>
      </w:r>
      <w:r w:rsidRPr="005E1CD1">
        <w:rPr>
          <w:color w:val="4472C4" w:themeColor="accent1"/>
        </w:rPr>
        <w:t xml:space="preserve">= </w:t>
      </w:r>
      <w:r w:rsidRPr="005E1CD1">
        <w:rPr>
          <w:color w:val="ED7D31" w:themeColor="accent2"/>
        </w:rPr>
        <w:t>1</w:t>
      </w:r>
      <w:r w:rsidRPr="005E1CD1">
        <w:t>;</w:t>
      </w:r>
    </w:p>
    <w:p w14:paraId="576B84FC" w14:textId="77777777" w:rsidR="005E1CD1" w:rsidRPr="005E1CD1" w:rsidRDefault="005E1CD1" w:rsidP="005E1CD1">
      <w:pPr>
        <w:bidi w:val="0"/>
      </w:pPr>
      <w:r w:rsidRPr="005E1CD1">
        <w:tab/>
      </w:r>
      <w:proofErr w:type="spellStart"/>
      <w:r w:rsidRPr="005E1CD1">
        <w:t>countinterrupt</w:t>
      </w:r>
      <w:proofErr w:type="spellEnd"/>
      <w:r w:rsidRPr="005E1CD1">
        <w:rPr>
          <w:color w:val="4472C4" w:themeColor="accent1"/>
        </w:rPr>
        <w:t>++</w:t>
      </w:r>
      <w:r w:rsidRPr="005E1CD1">
        <w:t>;</w:t>
      </w:r>
    </w:p>
    <w:p w14:paraId="1472B17B" w14:textId="52D990A3" w:rsidR="005E1CD1" w:rsidRDefault="005E1CD1" w:rsidP="005E1CD1">
      <w:pPr>
        <w:bidi w:val="0"/>
      </w:pPr>
      <w:r w:rsidRPr="005E1CD1">
        <w:t>}</w:t>
      </w:r>
    </w:p>
    <w:p w14:paraId="0B28FD41" w14:textId="77777777" w:rsidR="005E1CD1" w:rsidRPr="005E1CD1" w:rsidRDefault="005E1CD1" w:rsidP="005E1CD1">
      <w:pPr>
        <w:jc w:val="both"/>
      </w:pPr>
      <w:r w:rsidRPr="005E1CD1">
        <w:rPr>
          <w:rtl/>
        </w:rPr>
        <w:t>به این ترتیب ما داده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های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جدیدی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را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به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طور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موازی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با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انتقال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داده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های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قبلی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در</w:t>
      </w:r>
      <w:r w:rsidRPr="005E1CD1">
        <w:rPr>
          <w:rtl/>
        </w:rPr>
        <w:t xml:space="preserve"> </w:t>
      </w:r>
      <w:r w:rsidRPr="005E1CD1">
        <w:t>DMA</w:t>
      </w:r>
      <w:r w:rsidRPr="005E1CD1">
        <w:rPr>
          <w:rtl/>
        </w:rPr>
        <w:t xml:space="preserve"> بارگذاری می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کنیم</w:t>
      </w:r>
      <w:r w:rsidRPr="005E1CD1">
        <w:rPr>
          <w:rtl/>
        </w:rPr>
        <w:t xml:space="preserve">. </w:t>
      </w:r>
      <w:r w:rsidRPr="005E1CD1">
        <w:rPr>
          <w:rFonts w:hint="cs"/>
          <w:rtl/>
        </w:rPr>
        <w:t>این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حلقه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تا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زمانی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که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دستور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توقف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را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صادر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نکنیم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به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کار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خود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ادامه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می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دهد</w:t>
      </w:r>
      <w:r w:rsidRPr="005E1CD1">
        <w:rPr>
          <w:rtl/>
        </w:rPr>
        <w:t xml:space="preserve">. </w:t>
      </w:r>
      <w:r w:rsidRPr="005E1CD1">
        <w:rPr>
          <w:rFonts w:hint="cs"/>
          <w:rtl/>
        </w:rPr>
        <w:t>در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اینجا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ما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یک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شرط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تعیین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خواهیم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کرد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و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هنگامی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که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شرط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برآورده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شود،</w:t>
      </w:r>
      <w:r w:rsidRPr="005E1CD1">
        <w:rPr>
          <w:rtl/>
        </w:rPr>
        <w:t xml:space="preserve"> </w:t>
      </w:r>
      <w:r w:rsidRPr="005E1CD1">
        <w:t>DMA</w:t>
      </w:r>
      <w:r w:rsidRPr="005E1CD1">
        <w:rPr>
          <w:rtl/>
        </w:rPr>
        <w:t xml:space="preserve"> را متوقف خواهیم کرد. ما همچنان باید یک بار </w:t>
      </w:r>
      <w:r w:rsidRPr="005E1CD1">
        <w:t>DMA</w:t>
      </w:r>
      <w:r w:rsidRPr="005E1CD1">
        <w:rPr>
          <w:rtl/>
        </w:rPr>
        <w:t xml:space="preserve"> را در تابع </w:t>
      </w:r>
      <w:r w:rsidRPr="005E1CD1">
        <w:t>main</w:t>
      </w:r>
      <w:r w:rsidRPr="005E1CD1">
        <w:rPr>
          <w:rtl/>
        </w:rPr>
        <w:t xml:space="preserve"> فراخوانی کنیم تا همه چیز از آنجا شروع شود.</w:t>
      </w:r>
    </w:p>
    <w:p w14:paraId="576EAC15" w14:textId="66DE07D1" w:rsidR="005E1CD1" w:rsidRPr="005E1CD1" w:rsidRDefault="005E1CD1" w:rsidP="005E1CD1">
      <w:pPr>
        <w:bidi w:val="0"/>
      </w:pPr>
      <w:r w:rsidRPr="005E1CD1">
        <w:rPr>
          <w:color w:val="7030A0"/>
        </w:rPr>
        <w:lastRenderedPageBreak/>
        <w:t xml:space="preserve">int </w:t>
      </w:r>
      <w:r w:rsidRPr="005E1CD1">
        <w:rPr>
          <w:color w:val="4472C4" w:themeColor="accent1"/>
        </w:rPr>
        <w:t xml:space="preserve">main </w:t>
      </w:r>
      <w:r w:rsidRPr="005E1CD1">
        <w:t>()</w:t>
      </w:r>
    </w:p>
    <w:p w14:paraId="4BCC7480" w14:textId="77777777" w:rsidR="005E1CD1" w:rsidRPr="005E1CD1" w:rsidRDefault="005E1CD1" w:rsidP="005E1CD1">
      <w:pPr>
        <w:bidi w:val="0"/>
      </w:pPr>
      <w:r w:rsidRPr="005E1CD1">
        <w:t>{</w:t>
      </w:r>
    </w:p>
    <w:p w14:paraId="7D9E284A" w14:textId="77777777" w:rsidR="005E1CD1" w:rsidRPr="005E1CD1" w:rsidRDefault="005E1CD1" w:rsidP="005E1CD1">
      <w:pPr>
        <w:bidi w:val="0"/>
      </w:pPr>
      <w:r w:rsidRPr="005E1CD1">
        <w:t xml:space="preserve">  /* Fill array with some data */</w:t>
      </w:r>
    </w:p>
    <w:p w14:paraId="377C9E43" w14:textId="77777777" w:rsidR="005E1CD1" w:rsidRPr="005E1CD1" w:rsidRDefault="005E1CD1" w:rsidP="005E1CD1">
      <w:pPr>
        <w:bidi w:val="0"/>
      </w:pPr>
      <w:r w:rsidRPr="005E1CD1">
        <w:t xml:space="preserve">  </w:t>
      </w:r>
      <w:r w:rsidRPr="005E1CD1">
        <w:rPr>
          <w:color w:val="7030A0"/>
        </w:rPr>
        <w:t xml:space="preserve">for </w:t>
      </w:r>
      <w:r w:rsidRPr="005E1CD1">
        <w:t xml:space="preserve">(uint32_t </w:t>
      </w:r>
      <w:proofErr w:type="spellStart"/>
      <w:r w:rsidRPr="005E1CD1">
        <w:t>i</w:t>
      </w:r>
      <w:proofErr w:type="spellEnd"/>
      <w:r w:rsidRPr="005E1CD1">
        <w:rPr>
          <w:color w:val="4472C4" w:themeColor="accent1"/>
        </w:rPr>
        <w:t>=</w:t>
      </w:r>
      <w:r w:rsidRPr="005E1CD1">
        <w:rPr>
          <w:color w:val="ED7D31" w:themeColor="accent2"/>
        </w:rPr>
        <w:t>0</w:t>
      </w:r>
      <w:r w:rsidRPr="005E1CD1">
        <w:t xml:space="preserve">; </w:t>
      </w:r>
      <w:proofErr w:type="spellStart"/>
      <w:r w:rsidRPr="005E1CD1">
        <w:t>i</w:t>
      </w:r>
      <w:proofErr w:type="spellEnd"/>
      <w:r w:rsidRPr="005E1CD1">
        <w:t>&lt;</w:t>
      </w:r>
      <w:r w:rsidRPr="005E1CD1">
        <w:rPr>
          <w:color w:val="ED7D31" w:themeColor="accent2"/>
        </w:rPr>
        <w:t>10240</w:t>
      </w:r>
      <w:r w:rsidRPr="005E1CD1">
        <w:t xml:space="preserve">; </w:t>
      </w:r>
      <w:proofErr w:type="spellStart"/>
      <w:r w:rsidRPr="005E1CD1">
        <w:t>i</w:t>
      </w:r>
      <w:proofErr w:type="spellEnd"/>
      <w:r w:rsidRPr="005E1CD1">
        <w:t>++)</w:t>
      </w:r>
    </w:p>
    <w:p w14:paraId="42D04216" w14:textId="77777777" w:rsidR="005E1CD1" w:rsidRPr="005E1CD1" w:rsidRDefault="005E1CD1" w:rsidP="005E1CD1">
      <w:pPr>
        <w:bidi w:val="0"/>
      </w:pPr>
      <w:r w:rsidRPr="005E1CD1">
        <w:t xml:space="preserve">  {</w:t>
      </w:r>
    </w:p>
    <w:p w14:paraId="4A84265A" w14:textId="77777777" w:rsidR="005E1CD1" w:rsidRPr="005E1CD1" w:rsidRDefault="005E1CD1" w:rsidP="005E1CD1">
      <w:pPr>
        <w:bidi w:val="0"/>
      </w:pPr>
      <w:r w:rsidRPr="005E1CD1">
        <w:tab/>
        <w:t xml:space="preserve">  </w:t>
      </w:r>
      <w:proofErr w:type="spellStart"/>
      <w:r w:rsidRPr="005E1CD1">
        <w:t>TxData</w:t>
      </w:r>
      <w:proofErr w:type="spellEnd"/>
      <w:r w:rsidRPr="005E1CD1">
        <w:t>[</w:t>
      </w:r>
      <w:proofErr w:type="spellStart"/>
      <w:r w:rsidRPr="005E1CD1">
        <w:t>i</w:t>
      </w:r>
      <w:proofErr w:type="spellEnd"/>
      <w:r w:rsidRPr="005E1CD1">
        <w:t xml:space="preserve">] </w:t>
      </w:r>
      <w:r w:rsidRPr="005E1CD1">
        <w:rPr>
          <w:color w:val="4472C4" w:themeColor="accent1"/>
        </w:rPr>
        <w:t xml:space="preserve">= </w:t>
      </w:r>
      <w:proofErr w:type="spellStart"/>
      <w:r w:rsidRPr="005E1CD1">
        <w:t>i</w:t>
      </w:r>
      <w:proofErr w:type="spellEnd"/>
      <w:r w:rsidRPr="005E1CD1">
        <w:rPr>
          <w:color w:val="4472C4" w:themeColor="accent1"/>
        </w:rPr>
        <w:t>&amp;</w:t>
      </w:r>
      <w:r w:rsidRPr="005E1CD1">
        <w:t>(</w:t>
      </w:r>
      <w:r w:rsidRPr="005E1CD1">
        <w:rPr>
          <w:color w:val="ED7D31" w:themeColor="accent2"/>
        </w:rPr>
        <w:t>0xff</w:t>
      </w:r>
      <w:r w:rsidRPr="005E1CD1">
        <w:t>);</w:t>
      </w:r>
    </w:p>
    <w:p w14:paraId="4AC014CD" w14:textId="77777777" w:rsidR="005E1CD1" w:rsidRPr="005E1CD1" w:rsidRDefault="005E1CD1" w:rsidP="005E1CD1">
      <w:pPr>
        <w:bidi w:val="0"/>
      </w:pPr>
      <w:r w:rsidRPr="005E1CD1">
        <w:t xml:space="preserve">  }</w:t>
      </w:r>
    </w:p>
    <w:p w14:paraId="45EAC89A" w14:textId="77777777" w:rsidR="005E1CD1" w:rsidRPr="005E1CD1" w:rsidRDefault="005E1CD1" w:rsidP="005E1CD1">
      <w:pPr>
        <w:bidi w:val="0"/>
      </w:pPr>
    </w:p>
    <w:p w14:paraId="5B1E8466" w14:textId="77777777" w:rsidR="005E1CD1" w:rsidRPr="005E1CD1" w:rsidRDefault="005E1CD1" w:rsidP="005E1CD1">
      <w:pPr>
        <w:bidi w:val="0"/>
      </w:pPr>
      <w:r w:rsidRPr="005E1CD1">
        <w:t xml:space="preserve">  </w:t>
      </w:r>
      <w:proofErr w:type="spellStart"/>
      <w:r w:rsidRPr="005E1CD1">
        <w:rPr>
          <w:color w:val="4472C4" w:themeColor="accent1"/>
        </w:rPr>
        <w:t>HAL_UART_Transmit_</w:t>
      </w:r>
      <w:proofErr w:type="gramStart"/>
      <w:r w:rsidRPr="005E1CD1">
        <w:rPr>
          <w:color w:val="4472C4" w:themeColor="accent1"/>
        </w:rPr>
        <w:t>DMA</w:t>
      </w:r>
      <w:proofErr w:type="spellEnd"/>
      <w:r w:rsidRPr="005E1CD1">
        <w:t>(</w:t>
      </w:r>
      <w:proofErr w:type="gramEnd"/>
      <w:r w:rsidRPr="005E1CD1">
        <w:t xml:space="preserve">&amp;huart2, </w:t>
      </w:r>
      <w:proofErr w:type="spellStart"/>
      <w:r w:rsidRPr="005E1CD1">
        <w:t>TxData</w:t>
      </w:r>
      <w:proofErr w:type="spellEnd"/>
      <w:r w:rsidRPr="005E1CD1">
        <w:t xml:space="preserve">, </w:t>
      </w:r>
      <w:r w:rsidRPr="005E1CD1">
        <w:rPr>
          <w:color w:val="ED7D31" w:themeColor="accent2"/>
        </w:rPr>
        <w:t>10240</w:t>
      </w:r>
      <w:r w:rsidRPr="005E1CD1">
        <w:t>);</w:t>
      </w:r>
    </w:p>
    <w:p w14:paraId="3CCA2FB2" w14:textId="77777777" w:rsidR="005E1CD1" w:rsidRPr="005E1CD1" w:rsidRDefault="005E1CD1" w:rsidP="005E1CD1">
      <w:pPr>
        <w:bidi w:val="0"/>
      </w:pPr>
    </w:p>
    <w:p w14:paraId="3394960F" w14:textId="77777777" w:rsidR="005E1CD1" w:rsidRPr="005E1CD1" w:rsidRDefault="005E1CD1" w:rsidP="005E1CD1">
      <w:pPr>
        <w:bidi w:val="0"/>
      </w:pPr>
    </w:p>
    <w:p w14:paraId="664D817B" w14:textId="77777777" w:rsidR="005E1CD1" w:rsidRPr="005E1CD1" w:rsidRDefault="005E1CD1" w:rsidP="005E1CD1">
      <w:pPr>
        <w:bidi w:val="0"/>
      </w:pPr>
    </w:p>
    <w:p w14:paraId="466D4930" w14:textId="77777777" w:rsidR="005E1CD1" w:rsidRPr="005E1CD1" w:rsidRDefault="005E1CD1" w:rsidP="005E1CD1">
      <w:pPr>
        <w:bidi w:val="0"/>
      </w:pPr>
      <w:r w:rsidRPr="005E1CD1">
        <w:t xml:space="preserve">  </w:t>
      </w:r>
      <w:r w:rsidRPr="005E1CD1">
        <w:rPr>
          <w:color w:val="7030A0"/>
        </w:rPr>
        <w:t xml:space="preserve">while </w:t>
      </w:r>
      <w:r w:rsidRPr="005E1CD1">
        <w:t>(1)</w:t>
      </w:r>
    </w:p>
    <w:p w14:paraId="699D99CA" w14:textId="77777777" w:rsidR="005E1CD1" w:rsidRPr="005E1CD1" w:rsidRDefault="005E1CD1" w:rsidP="005E1CD1">
      <w:pPr>
        <w:bidi w:val="0"/>
      </w:pPr>
      <w:r w:rsidRPr="005E1CD1">
        <w:t xml:space="preserve">  {</w:t>
      </w:r>
    </w:p>
    <w:p w14:paraId="5E21D50A" w14:textId="77777777" w:rsidR="005E1CD1" w:rsidRPr="005E1CD1" w:rsidRDefault="005E1CD1" w:rsidP="005E1CD1">
      <w:pPr>
        <w:bidi w:val="0"/>
      </w:pPr>
      <w:r w:rsidRPr="005E1CD1">
        <w:t xml:space="preserve">    </w:t>
      </w:r>
      <w:proofErr w:type="spellStart"/>
      <w:r w:rsidRPr="005E1CD1">
        <w:rPr>
          <w:color w:val="4472C4" w:themeColor="accent1"/>
        </w:rPr>
        <w:t>HAL_GPIO_</w:t>
      </w:r>
      <w:proofErr w:type="gramStart"/>
      <w:r w:rsidRPr="005E1CD1">
        <w:rPr>
          <w:color w:val="4472C4" w:themeColor="accent1"/>
        </w:rPr>
        <w:t>TogglePin</w:t>
      </w:r>
      <w:proofErr w:type="spellEnd"/>
      <w:r w:rsidRPr="005E1CD1">
        <w:t>(</w:t>
      </w:r>
      <w:proofErr w:type="gramEnd"/>
      <w:r w:rsidRPr="005E1CD1">
        <w:t>GPIOA, GPIO_PIN_5);</w:t>
      </w:r>
    </w:p>
    <w:p w14:paraId="52F6C7BC" w14:textId="77777777" w:rsidR="005E1CD1" w:rsidRPr="005E1CD1" w:rsidRDefault="005E1CD1" w:rsidP="005E1CD1">
      <w:pPr>
        <w:bidi w:val="0"/>
      </w:pPr>
      <w:r w:rsidRPr="005E1CD1">
        <w:t xml:space="preserve">    </w:t>
      </w:r>
      <w:proofErr w:type="spellStart"/>
      <w:r w:rsidRPr="005E1CD1">
        <w:rPr>
          <w:color w:val="4472C4" w:themeColor="accent1"/>
        </w:rPr>
        <w:t>HAL_</w:t>
      </w:r>
      <w:proofErr w:type="gramStart"/>
      <w:r w:rsidRPr="005E1CD1">
        <w:rPr>
          <w:color w:val="4472C4" w:themeColor="accent1"/>
        </w:rPr>
        <w:t>Delay</w:t>
      </w:r>
      <w:proofErr w:type="spellEnd"/>
      <w:r w:rsidRPr="005E1CD1">
        <w:t>(</w:t>
      </w:r>
      <w:proofErr w:type="gramEnd"/>
      <w:r w:rsidRPr="005E1CD1">
        <w:rPr>
          <w:color w:val="ED7D31" w:themeColor="accent2"/>
        </w:rPr>
        <w:t>500</w:t>
      </w:r>
      <w:r w:rsidRPr="005E1CD1">
        <w:t>);</w:t>
      </w:r>
    </w:p>
    <w:p w14:paraId="60594EBD" w14:textId="77777777" w:rsidR="005E1CD1" w:rsidRPr="005E1CD1" w:rsidRDefault="005E1CD1" w:rsidP="005E1CD1">
      <w:pPr>
        <w:bidi w:val="0"/>
      </w:pPr>
      <w:r w:rsidRPr="005E1CD1">
        <w:t xml:space="preserve">    </w:t>
      </w:r>
      <w:proofErr w:type="spellStart"/>
      <w:r w:rsidRPr="005E1CD1">
        <w:t>countloop</w:t>
      </w:r>
      <w:proofErr w:type="spellEnd"/>
      <w:r w:rsidRPr="005E1CD1">
        <w:rPr>
          <w:color w:val="4472C4" w:themeColor="accent1"/>
        </w:rPr>
        <w:t>++</w:t>
      </w:r>
      <w:r w:rsidRPr="005E1CD1">
        <w:t>;</w:t>
      </w:r>
    </w:p>
    <w:p w14:paraId="5D2E8186" w14:textId="77777777" w:rsidR="005E1CD1" w:rsidRPr="005E1CD1" w:rsidRDefault="005E1CD1" w:rsidP="005E1CD1">
      <w:pPr>
        <w:bidi w:val="0"/>
      </w:pPr>
      <w:r w:rsidRPr="005E1CD1">
        <w:t xml:space="preserve">  }</w:t>
      </w:r>
    </w:p>
    <w:p w14:paraId="297D0EB5" w14:textId="5C2BDBDA" w:rsidR="00971F20" w:rsidRDefault="005E1CD1" w:rsidP="005E1CD1">
      <w:pPr>
        <w:bidi w:val="0"/>
      </w:pPr>
      <w:r w:rsidRPr="005E1CD1">
        <w:t>}</w:t>
      </w:r>
    </w:p>
    <w:p w14:paraId="29CE6AEC" w14:textId="77777777" w:rsidR="005E1CD1" w:rsidRPr="005E1CD1" w:rsidRDefault="005E1CD1" w:rsidP="005E1CD1">
      <w:pPr>
        <w:jc w:val="both"/>
      </w:pPr>
      <w:r w:rsidRPr="005E1CD1">
        <w:rPr>
          <w:rtl/>
        </w:rPr>
        <w:t>شما می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توانید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نتیجه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را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بهتر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در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ویدیوی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پیوست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شده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در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زیر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مشاهده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کنید</w:t>
      </w:r>
      <w:r w:rsidRPr="005E1CD1">
        <w:rPr>
          <w:rtl/>
        </w:rPr>
        <w:t xml:space="preserve">. </w:t>
      </w:r>
      <w:r w:rsidRPr="005E1CD1">
        <w:rPr>
          <w:rFonts w:hint="cs"/>
          <w:rtl/>
        </w:rPr>
        <w:t>بنابراین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می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توان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از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وقفه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و</w:t>
      </w:r>
      <w:r w:rsidRPr="005E1CD1">
        <w:rPr>
          <w:rtl/>
        </w:rPr>
        <w:t xml:space="preserve"> </w:t>
      </w:r>
      <w:r w:rsidRPr="005E1CD1">
        <w:t>DMA</w:t>
      </w:r>
      <w:r w:rsidRPr="005E1CD1">
        <w:rPr>
          <w:rtl/>
        </w:rPr>
        <w:t xml:space="preserve"> برای ارسال مداوم داده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های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بزرگ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استفاده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کرد</w:t>
      </w:r>
      <w:r w:rsidRPr="005E1CD1">
        <w:rPr>
          <w:rtl/>
        </w:rPr>
        <w:t xml:space="preserve">. </w:t>
      </w:r>
      <w:r w:rsidRPr="005E1CD1">
        <w:rPr>
          <w:rFonts w:hint="cs"/>
          <w:rtl/>
        </w:rPr>
        <w:t>این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به</w:t>
      </w:r>
      <w:r w:rsidRPr="005E1CD1">
        <w:rPr>
          <w:rtl/>
        </w:rPr>
        <w:t xml:space="preserve"> </w:t>
      </w:r>
      <w:r w:rsidRPr="005E1CD1">
        <w:t>CPU</w:t>
      </w:r>
      <w:r w:rsidRPr="005E1CD1">
        <w:rPr>
          <w:rtl/>
        </w:rPr>
        <w:t xml:space="preserve"> اجازه می</w:t>
      </w:r>
      <w:r w:rsidRPr="005E1CD1">
        <w:rPr>
          <w:rFonts w:cs="Times New Roman" w:hint="cs"/>
          <w:rtl/>
        </w:rPr>
        <w:t>‌</w:t>
      </w:r>
      <w:r w:rsidRPr="005E1CD1">
        <w:rPr>
          <w:rFonts w:hint="cs"/>
          <w:rtl/>
        </w:rPr>
        <w:t>دهد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تا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سایر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وظایف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را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به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روشی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مناسب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انجام</w:t>
      </w:r>
      <w:r w:rsidRPr="005E1CD1">
        <w:rPr>
          <w:rtl/>
        </w:rPr>
        <w:t xml:space="preserve"> </w:t>
      </w:r>
      <w:r w:rsidRPr="005E1CD1">
        <w:rPr>
          <w:rFonts w:hint="cs"/>
          <w:rtl/>
        </w:rPr>
        <w:t>دهد</w:t>
      </w:r>
      <w:r w:rsidRPr="005E1CD1">
        <w:rPr>
          <w:rtl/>
        </w:rPr>
        <w:t>.</w:t>
      </w:r>
    </w:p>
    <w:p w14:paraId="240B6316" w14:textId="77777777" w:rsidR="00971F20" w:rsidRDefault="00971F20" w:rsidP="00A9561C">
      <w:pPr>
        <w:rPr>
          <w:rFonts w:hint="cs"/>
          <w:rtl/>
        </w:rPr>
      </w:pPr>
    </w:p>
    <w:p w14:paraId="63E6D336" w14:textId="3DAB5289" w:rsidR="00971F20" w:rsidRDefault="00CC4442" w:rsidP="005E1CD1">
      <w:pPr>
        <w:bidi w:val="0"/>
      </w:pPr>
      <w:hyperlink r:id="rId10" w:history="1">
        <w:r w:rsidRPr="00A0320A">
          <w:rPr>
            <w:rStyle w:val="Hyperlink"/>
          </w:rPr>
          <w:t>https://www.youtube.com/watch?v=JaMwNT0m3Sw&amp;t=1s</w:t>
        </w:r>
      </w:hyperlink>
    </w:p>
    <w:p w14:paraId="6C9F75AC" w14:textId="77777777" w:rsidR="00CC4442" w:rsidRDefault="00CC4442" w:rsidP="00CC4442">
      <w:pPr>
        <w:bidi w:val="0"/>
      </w:pPr>
    </w:p>
    <w:p w14:paraId="3FE93FCF" w14:textId="602A7D9E" w:rsidR="00CC4442" w:rsidRDefault="00CC4442" w:rsidP="00CC4442">
      <w:pPr>
        <w:bidi w:val="0"/>
      </w:pPr>
      <w:hyperlink r:id="rId11" w:history="1">
        <w:r w:rsidRPr="00A0320A">
          <w:rPr>
            <w:rStyle w:val="Hyperlink"/>
          </w:rPr>
          <w:t>https://controllerstech.com/stm32-uart-2-use-interrupt-dma-to-transmit-data/</w:t>
        </w:r>
      </w:hyperlink>
    </w:p>
    <w:p w14:paraId="61494726" w14:textId="77777777" w:rsidR="00CC4442" w:rsidRDefault="00CC4442" w:rsidP="00CC4442">
      <w:pPr>
        <w:bidi w:val="0"/>
      </w:pPr>
    </w:p>
    <w:p w14:paraId="548E11A8" w14:textId="76FA5071" w:rsidR="00971F20" w:rsidRDefault="00971F20" w:rsidP="00A9561C">
      <w:pPr>
        <w:rPr>
          <w:rFonts w:hint="cs"/>
          <w:rtl/>
        </w:rPr>
      </w:pPr>
    </w:p>
    <w:p w14:paraId="46EB8FC4" w14:textId="11012C8D" w:rsidR="00C94864" w:rsidRDefault="00C94864" w:rsidP="00A9561C">
      <w:pPr>
        <w:rPr>
          <w:rFonts w:hint="cs"/>
          <w:rtl/>
        </w:rPr>
      </w:pPr>
    </w:p>
    <w:p w14:paraId="7F896494" w14:textId="40DF38C1" w:rsidR="00985438" w:rsidRDefault="00985438" w:rsidP="00A9561C">
      <w:pPr>
        <w:rPr>
          <w:rtl/>
        </w:rPr>
      </w:pPr>
    </w:p>
    <w:p w14:paraId="5ED08807" w14:textId="477C4B2E" w:rsidR="00985438" w:rsidRPr="0082544B" w:rsidRDefault="00985438" w:rsidP="00A9561C">
      <w:pPr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797A0F0E" wp14:editId="5B6EDF60">
                <wp:extent cx="304800" cy="304800"/>
                <wp:effectExtent l="0" t="0" r="0" b="0"/>
                <wp:docPr id="207742994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025C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08AA1FA6" w14:textId="231C1514" w:rsidR="00F410A7" w:rsidRPr="00A54778" w:rsidRDefault="00F410A7" w:rsidP="00F410A7">
      <w:pPr>
        <w:jc w:val="both"/>
        <w:rPr>
          <w:rFonts w:hint="cs"/>
          <w:rtl/>
        </w:rPr>
      </w:pPr>
    </w:p>
    <w:sectPr w:rsidR="00F410A7" w:rsidRPr="00A54778" w:rsidSect="00EE78EF">
      <w:pgSz w:w="11906" w:h="16838"/>
      <w:pgMar w:top="284" w:right="284" w:bottom="284" w:left="284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D3"/>
    <w:rsid w:val="0014718A"/>
    <w:rsid w:val="002F445D"/>
    <w:rsid w:val="004E497B"/>
    <w:rsid w:val="005E1CD1"/>
    <w:rsid w:val="0082544B"/>
    <w:rsid w:val="00893218"/>
    <w:rsid w:val="008B1716"/>
    <w:rsid w:val="00971F20"/>
    <w:rsid w:val="00985438"/>
    <w:rsid w:val="00A54778"/>
    <w:rsid w:val="00A9561C"/>
    <w:rsid w:val="00AF3738"/>
    <w:rsid w:val="00B02A34"/>
    <w:rsid w:val="00B20DD3"/>
    <w:rsid w:val="00BC593A"/>
    <w:rsid w:val="00C94864"/>
    <w:rsid w:val="00C9578B"/>
    <w:rsid w:val="00CC4442"/>
    <w:rsid w:val="00DD235A"/>
    <w:rsid w:val="00ED3194"/>
    <w:rsid w:val="00ED7C7F"/>
    <w:rsid w:val="00EE78EF"/>
    <w:rsid w:val="00F13F17"/>
    <w:rsid w:val="00F410A7"/>
    <w:rsid w:val="00F7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E2E1C93"/>
  <w15:chartTrackingRefBased/>
  <w15:docId w15:val="{4A77DDE0-37FA-4FB5-BB02-F8A68CE0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Dast Nevis"/>
        <w:kern w:val="2"/>
        <w:sz w:val="28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20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D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D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D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D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D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D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D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D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D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D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D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D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D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D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D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20DD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20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D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4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ontrollerstech.com/stm32-uart-2-use-interrupt-dma-to-transmit-data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youtube.com/watch?v=JaMwNT0m3Sw&amp;t=1s" TargetMode="External"/><Relationship Id="rId4" Type="http://schemas.openxmlformats.org/officeDocument/2006/relationships/image" Target="media/image1.gi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12</Pages>
  <Words>1611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anbarestani</dc:creator>
  <cp:keywords/>
  <dc:description/>
  <cp:lastModifiedBy>esmail anbarestani</cp:lastModifiedBy>
  <cp:revision>6</cp:revision>
  <dcterms:created xsi:type="dcterms:W3CDTF">2025-04-12T10:45:00Z</dcterms:created>
  <dcterms:modified xsi:type="dcterms:W3CDTF">2025-04-12T12:30:00Z</dcterms:modified>
</cp:coreProperties>
</file>