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8AAB" w14:textId="0C2D8AFB" w:rsidR="00AE7DED" w:rsidRDefault="00AE7DED">
      <w:pPr>
        <w:tabs>
          <w:tab w:val="left" w:pos="1134"/>
        </w:tabs>
        <w:ind w:right="-30"/>
        <w:rPr>
          <w:b/>
          <w:sz w:val="28"/>
          <w:lang w:val="de-DE"/>
        </w:rPr>
      </w:pPr>
    </w:p>
    <w:p w14:paraId="3E9C9285" w14:textId="77777777" w:rsidR="00AE7DED" w:rsidRDefault="00AE7DED">
      <w:pPr>
        <w:tabs>
          <w:tab w:val="left" w:pos="1134"/>
        </w:tabs>
        <w:ind w:right="-30"/>
        <w:rPr>
          <w:b/>
          <w:sz w:val="28"/>
          <w:lang w:val="de-DE"/>
        </w:rPr>
      </w:pPr>
    </w:p>
    <w:p w14:paraId="17ADCE56" w14:textId="77777777" w:rsidR="00AE7DED" w:rsidRDefault="00AE7DED">
      <w:pPr>
        <w:tabs>
          <w:tab w:val="left" w:pos="1134"/>
        </w:tabs>
        <w:ind w:right="-30"/>
        <w:rPr>
          <w:b/>
          <w:sz w:val="28"/>
          <w:lang w:val="de-DE"/>
        </w:rPr>
      </w:pPr>
    </w:p>
    <w:p w14:paraId="01D180CE" w14:textId="77777777" w:rsidR="00AE7DED" w:rsidRDefault="00AE7DED">
      <w:pPr>
        <w:shd w:val="pct20" w:color="auto" w:fill="auto"/>
        <w:tabs>
          <w:tab w:val="left" w:pos="1134"/>
        </w:tabs>
        <w:ind w:right="-30"/>
        <w:jc w:val="center"/>
        <w:rPr>
          <w:b/>
          <w:sz w:val="40"/>
          <w:lang w:val="de-DE"/>
        </w:rPr>
      </w:pPr>
    </w:p>
    <w:p w14:paraId="5D46FDDB" w14:textId="77777777" w:rsidR="00AE7DED" w:rsidRDefault="00AE7DED">
      <w:pPr>
        <w:shd w:val="pct20" w:color="auto" w:fill="auto"/>
        <w:tabs>
          <w:tab w:val="left" w:pos="1134"/>
        </w:tabs>
        <w:ind w:right="-30"/>
        <w:jc w:val="center"/>
        <w:rPr>
          <w:b/>
          <w:sz w:val="40"/>
          <w:lang w:val="de-DE"/>
        </w:rPr>
      </w:pPr>
      <w:r>
        <w:rPr>
          <w:b/>
          <w:smallCaps/>
          <w:sz w:val="44"/>
          <w:lang w:val="en"/>
        </w:rPr>
        <w:t>Project: MSS60</w:t>
      </w:r>
    </w:p>
    <w:p w14:paraId="07859C0C" w14:textId="77777777" w:rsidR="00AE7DED" w:rsidRDefault="00AE7DED">
      <w:pPr>
        <w:shd w:val="pct20" w:color="auto" w:fill="auto"/>
        <w:tabs>
          <w:tab w:val="left" w:pos="1134"/>
        </w:tabs>
        <w:ind w:right="-30"/>
        <w:jc w:val="center"/>
        <w:rPr>
          <w:sz w:val="22"/>
          <w:lang w:val="de-DE"/>
        </w:rPr>
      </w:pPr>
    </w:p>
    <w:p w14:paraId="2BC0288A" w14:textId="77777777" w:rsidR="00AE7DED" w:rsidRDefault="00AE7DED">
      <w:pPr>
        <w:shd w:val="pct20" w:color="auto" w:fill="auto"/>
        <w:tabs>
          <w:tab w:val="left" w:pos="1134"/>
        </w:tabs>
        <w:ind w:right="-30"/>
        <w:jc w:val="center"/>
        <w:rPr>
          <w:b/>
          <w:sz w:val="40"/>
          <w:lang w:val="de-DE"/>
        </w:rPr>
      </w:pPr>
      <w:bookmarkStart w:id="0" w:name="Modulname"/>
      <w:r>
        <w:rPr>
          <w:b/>
          <w:smallCaps/>
          <w:sz w:val="40"/>
          <w:lang w:val="en"/>
        </w:rPr>
        <w:t xml:space="preserve">Module: </w:t>
      </w:r>
      <w:proofErr w:type="spellStart"/>
      <w:r>
        <w:rPr>
          <w:b/>
          <w:smallCaps/>
          <w:sz w:val="40"/>
          <w:lang w:val="en"/>
        </w:rPr>
        <w:t>EVTMoment</w:t>
      </w:r>
      <w:proofErr w:type="spellEnd"/>
      <w:r>
        <w:rPr>
          <w:b/>
          <w:smallCaps/>
          <w:sz w:val="40"/>
          <w:lang w:val="en"/>
        </w:rPr>
        <w:t xml:space="preserve"> Realization</w:t>
      </w:r>
      <w:bookmarkEnd w:id="0"/>
    </w:p>
    <w:p w14:paraId="05E0081C" w14:textId="77777777" w:rsidR="00AE7DED" w:rsidRDefault="00AE7DED">
      <w:pPr>
        <w:shd w:val="pct20" w:color="auto" w:fill="auto"/>
        <w:tabs>
          <w:tab w:val="left" w:pos="1134"/>
        </w:tabs>
        <w:ind w:right="-30"/>
        <w:jc w:val="center"/>
        <w:rPr>
          <w:b/>
          <w:sz w:val="40"/>
          <w:lang w:val="de-DE"/>
        </w:rPr>
      </w:pPr>
    </w:p>
    <w:p w14:paraId="7EA3C2B4" w14:textId="77777777" w:rsidR="00AE7DED" w:rsidRDefault="00AE7DED">
      <w:pPr>
        <w:tabs>
          <w:tab w:val="left" w:pos="1134"/>
        </w:tabs>
        <w:ind w:right="-30"/>
        <w:rPr>
          <w:b/>
          <w:sz w:val="28"/>
          <w:lang w:val="de-DE"/>
        </w:rPr>
      </w:pPr>
    </w:p>
    <w:p w14:paraId="6B717DDB" w14:textId="77777777" w:rsidR="00AE7DED" w:rsidRDefault="00AE7DED">
      <w:pPr>
        <w:tabs>
          <w:tab w:val="left" w:pos="1134"/>
        </w:tabs>
        <w:ind w:right="-30"/>
        <w:rPr>
          <w:b/>
          <w:sz w:val="28"/>
          <w:lang w:val="de-DE"/>
        </w:rPr>
      </w:pPr>
    </w:p>
    <w:p w14:paraId="7BF62E2B" w14:textId="77777777" w:rsidR="00AE7DED" w:rsidRDefault="00AE7DED">
      <w:pPr>
        <w:tabs>
          <w:tab w:val="left" w:pos="1134"/>
        </w:tabs>
        <w:ind w:right="-30"/>
        <w:rPr>
          <w:b/>
          <w:sz w:val="28"/>
          <w:lang w:val="de-DE"/>
        </w:rPr>
      </w:pPr>
    </w:p>
    <w:p w14:paraId="2E563251" w14:textId="77777777" w:rsidR="00AE7DED" w:rsidRDefault="00AE7DED">
      <w:pPr>
        <w:tabs>
          <w:tab w:val="left" w:pos="1134"/>
        </w:tabs>
        <w:ind w:right="-30"/>
        <w:rPr>
          <w:b/>
          <w:sz w:val="28"/>
          <w:lang w:val="de-DE"/>
        </w:rPr>
      </w:pPr>
    </w:p>
    <w:p w14:paraId="3BD5094B" w14:textId="77777777" w:rsidR="00AE7DED" w:rsidRDefault="00AE7DED">
      <w:pPr>
        <w:tabs>
          <w:tab w:val="left" w:pos="1134"/>
        </w:tabs>
        <w:ind w:right="-30"/>
        <w:rPr>
          <w:b/>
          <w:sz w:val="28"/>
          <w:lang w:val="de-DE"/>
        </w:rPr>
      </w:pPr>
    </w:p>
    <w:p w14:paraId="76D2611A" w14:textId="77777777" w:rsidR="00AE7DED" w:rsidRDefault="00AE7DED">
      <w:pPr>
        <w:tabs>
          <w:tab w:val="left" w:pos="1134"/>
        </w:tabs>
        <w:ind w:right="-30"/>
        <w:rPr>
          <w:b/>
          <w:sz w:val="28"/>
          <w:lang w:val="de-DE"/>
        </w:rPr>
      </w:pPr>
    </w:p>
    <w:p w14:paraId="7FE420FF" w14:textId="77777777" w:rsidR="00AE7DED" w:rsidRDefault="00AE7DED">
      <w:pPr>
        <w:tabs>
          <w:tab w:val="left" w:pos="1134"/>
        </w:tabs>
        <w:ind w:right="-30"/>
        <w:rPr>
          <w:b/>
          <w:sz w:val="28"/>
          <w:lang w:val="de-DE"/>
        </w:rPr>
      </w:pPr>
    </w:p>
    <w:p w14:paraId="6DD2CEE5" w14:textId="77777777" w:rsidR="00AE7DED" w:rsidRDefault="00AE7DED">
      <w:pPr>
        <w:tabs>
          <w:tab w:val="left" w:pos="1134"/>
        </w:tabs>
        <w:ind w:right="-30"/>
        <w:rPr>
          <w:b/>
          <w:sz w:val="28"/>
          <w:lang w:val="de-DE"/>
        </w:rPr>
      </w:pPr>
    </w:p>
    <w:p w14:paraId="4B58158F" w14:textId="77777777" w:rsidR="00AE7DED" w:rsidRDefault="00AE7DED">
      <w:pPr>
        <w:tabs>
          <w:tab w:val="left" w:pos="1134"/>
        </w:tabs>
        <w:ind w:right="-30"/>
        <w:rPr>
          <w:b/>
          <w:sz w:val="28"/>
          <w:lang w:val="de-DE"/>
        </w:rPr>
      </w:pPr>
    </w:p>
    <w:p w14:paraId="0D3FFE39" w14:textId="77777777" w:rsidR="00AE7DED" w:rsidRDefault="00AE7DED">
      <w:pPr>
        <w:tabs>
          <w:tab w:val="left" w:pos="1134"/>
        </w:tabs>
        <w:rPr>
          <w:b/>
          <w:sz w:val="28"/>
          <w:lang w:val="de-DE"/>
        </w:rPr>
      </w:pPr>
    </w:p>
    <w:p w14:paraId="6B087A11" w14:textId="77777777" w:rsidR="00AE7DED" w:rsidRDefault="00AE7DED">
      <w:pPr>
        <w:tabs>
          <w:tab w:val="left" w:pos="1134"/>
        </w:tabs>
        <w:rPr>
          <w:b/>
          <w:sz w:val="28"/>
          <w:lang w:val="de-DE"/>
        </w:rPr>
      </w:pPr>
    </w:p>
    <w:p w14:paraId="3F3FC235" w14:textId="77777777" w:rsidR="00AE7DED" w:rsidRDefault="00AE7DED">
      <w:pPr>
        <w:tabs>
          <w:tab w:val="left" w:pos="1134"/>
        </w:tabs>
        <w:rPr>
          <w:b/>
          <w:sz w:val="28"/>
          <w:lang w:val="de-DE"/>
        </w:rPr>
      </w:pPr>
    </w:p>
    <w:p w14:paraId="0C0A319D" w14:textId="77777777" w:rsidR="00AE7DED" w:rsidRDefault="00AE7DED">
      <w:pPr>
        <w:tabs>
          <w:tab w:val="left" w:pos="1134"/>
        </w:tabs>
        <w:jc w:val="left"/>
        <w:rPr>
          <w:b/>
          <w:smallCaps/>
          <w:sz w:val="32"/>
          <w:lang w:val="de-DE"/>
        </w:rPr>
      </w:pPr>
      <w:r>
        <w:rPr>
          <w:b/>
          <w:smallCaps/>
          <w:sz w:val="32"/>
          <w:u w:val="single"/>
          <w:lang w:val="en"/>
        </w:rPr>
        <w:t>Authorization</w:t>
      </w:r>
    </w:p>
    <w:p w14:paraId="7E1E1D03" w14:textId="77777777" w:rsidR="00AE7DED" w:rsidRDefault="00AE7DED">
      <w:pPr>
        <w:tabs>
          <w:tab w:val="left" w:pos="1134"/>
        </w:tabs>
        <w:jc w:val="left"/>
        <w:rPr>
          <w:b/>
          <w:smallCaps/>
          <w:sz w:val="32"/>
          <w:lang w:val="de-DE"/>
        </w:rPr>
      </w:pPr>
    </w:p>
    <w:p w14:paraId="644BF925" w14:textId="77777777" w:rsidR="00AE7DED" w:rsidRDefault="00AE7DED">
      <w:pPr>
        <w:jc w:val="left"/>
        <w:rPr>
          <w:b/>
          <w:smallCaps/>
          <w:sz w:val="32"/>
          <w:lang w:val="de-DE"/>
        </w:rPr>
      </w:pPr>
    </w:p>
    <w:p w14:paraId="51A1E06C" w14:textId="77777777" w:rsidR="00AE7DED" w:rsidRDefault="00AE7DED">
      <w:pPr>
        <w:tabs>
          <w:tab w:val="left" w:pos="2410"/>
          <w:tab w:val="left" w:pos="5954"/>
          <w:tab w:val="left" w:pos="6237"/>
          <w:tab w:val="left" w:pos="7230"/>
          <w:tab w:val="left" w:pos="8789"/>
        </w:tabs>
        <w:jc w:val="left"/>
        <w:rPr>
          <w:b/>
          <w:smallCaps/>
          <w:sz w:val="32"/>
          <w:lang w:val="de-DE"/>
        </w:rPr>
      </w:pPr>
      <w:r>
        <w:rPr>
          <w:b/>
          <w:smallCaps/>
          <w:sz w:val="32"/>
          <w:lang w:val="en"/>
        </w:rPr>
        <w:t>Author (ZS-M-57)</w:t>
      </w:r>
      <w:r>
        <w:rPr>
          <w:b/>
          <w:smallCaps/>
          <w:sz w:val="32"/>
          <w:u w:val="single"/>
          <w:lang w:val="en"/>
        </w:rPr>
        <w:tab/>
      </w:r>
      <w:r>
        <w:rPr>
          <w:b/>
          <w:smallCaps/>
          <w:sz w:val="32"/>
          <w:u w:val="single"/>
          <w:lang w:val="en"/>
        </w:rPr>
        <w:tab/>
      </w:r>
      <w:r>
        <w:rPr>
          <w:b/>
          <w:smallCaps/>
          <w:sz w:val="32"/>
          <w:lang w:val="en"/>
        </w:rPr>
        <w:t xml:space="preserve"> Date</w:t>
      </w:r>
      <w:r>
        <w:rPr>
          <w:b/>
          <w:smallCaps/>
          <w:sz w:val="32"/>
          <w:lang w:val="en"/>
        </w:rPr>
        <w:tab/>
      </w:r>
      <w:r>
        <w:rPr>
          <w:b/>
          <w:smallCaps/>
          <w:sz w:val="32"/>
          <w:u w:val="single"/>
          <w:lang w:val="en"/>
        </w:rPr>
        <w:tab/>
      </w:r>
    </w:p>
    <w:p w14:paraId="4A2B8339" w14:textId="77777777" w:rsidR="00AE7DED" w:rsidRDefault="00AE7DED">
      <w:pPr>
        <w:tabs>
          <w:tab w:val="left" w:pos="1134"/>
          <w:tab w:val="left" w:pos="2410"/>
          <w:tab w:val="left" w:pos="2835"/>
          <w:tab w:val="left" w:pos="5954"/>
          <w:tab w:val="left" w:pos="6237"/>
          <w:tab w:val="left" w:pos="7230"/>
          <w:tab w:val="left" w:pos="8789"/>
        </w:tabs>
        <w:jc w:val="left"/>
        <w:rPr>
          <w:b/>
          <w:smallCaps/>
          <w:sz w:val="32"/>
          <w:lang w:val="de-DE"/>
        </w:rPr>
      </w:pPr>
    </w:p>
    <w:p w14:paraId="02560272" w14:textId="77777777" w:rsidR="00AE7DED" w:rsidRDefault="00AE7DED">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(ZS-M-57)</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38A86FA2" w14:textId="77777777" w:rsidR="00AE7DED" w:rsidRDefault="00AE7DED">
      <w:pPr>
        <w:tabs>
          <w:tab w:val="left" w:pos="1134"/>
          <w:tab w:val="left" w:pos="2410"/>
          <w:tab w:val="left" w:pos="5954"/>
          <w:tab w:val="left" w:pos="6237"/>
          <w:tab w:val="left" w:pos="7230"/>
          <w:tab w:val="left" w:pos="8789"/>
        </w:tabs>
        <w:jc w:val="left"/>
        <w:rPr>
          <w:b/>
          <w:smallCaps/>
          <w:sz w:val="32"/>
          <w:lang w:val="de-DE"/>
        </w:rPr>
      </w:pPr>
    </w:p>
    <w:p w14:paraId="30CF77BE" w14:textId="77777777" w:rsidR="00AE7DED" w:rsidRDefault="00AE7DED">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(EA-E-2)</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22316EFF" w14:textId="77777777" w:rsidR="00AE7DED" w:rsidRDefault="00AE7DED">
      <w:pPr>
        <w:tabs>
          <w:tab w:val="left" w:pos="1134"/>
          <w:tab w:val="left" w:pos="2410"/>
          <w:tab w:val="left" w:pos="5954"/>
          <w:tab w:val="left" w:pos="6237"/>
          <w:tab w:val="left" w:pos="8789"/>
        </w:tabs>
        <w:jc w:val="left"/>
        <w:rPr>
          <w:b/>
          <w:smallCaps/>
          <w:sz w:val="32"/>
          <w:lang w:val="de-DE"/>
        </w:rPr>
      </w:pPr>
    </w:p>
    <w:p w14:paraId="5D7BDE3D" w14:textId="77777777" w:rsidR="00AE7DED" w:rsidRDefault="00AE7DED">
      <w:pPr>
        <w:tabs>
          <w:tab w:val="left" w:pos="1134"/>
        </w:tabs>
        <w:jc w:val="left"/>
        <w:rPr>
          <w:b/>
          <w:sz w:val="32"/>
          <w:lang w:val="de-DE"/>
        </w:rPr>
      </w:pPr>
    </w:p>
    <w:p w14:paraId="7409AD70" w14:textId="77777777" w:rsidR="00AE7DED" w:rsidRDefault="00AE7DED">
      <w:pPr>
        <w:tabs>
          <w:tab w:val="left" w:pos="1134"/>
        </w:tabs>
        <w:ind w:right="759"/>
        <w:jc w:val="left"/>
        <w:rPr>
          <w:b/>
          <w:sz w:val="28"/>
          <w:lang w:val="de-DE"/>
        </w:rPr>
      </w:pPr>
      <w:r>
        <w:rPr>
          <w:b/>
          <w:sz w:val="28"/>
          <w:lang w:val="en"/>
        </w:rPr>
        <w:br w:type="page"/>
      </w:r>
      <w:r>
        <w:rPr>
          <w:b/>
          <w:sz w:val="28"/>
          <w:lang w:val="en"/>
        </w:rPr>
        <w:lastRenderedPageBreak/>
        <w:t xml:space="preserve">Changes: </w:t>
      </w:r>
      <w:r>
        <w:rPr>
          <w:b/>
          <w:sz w:val="28"/>
          <w:lang w:val="en"/>
        </w:rPr>
        <w:fldChar w:fldCharType="begin"/>
      </w:r>
      <w:r>
        <w:rPr>
          <w:sz w:val="24"/>
          <w:lang w:val="en"/>
        </w:rPr>
        <w:instrText>tc "</w:instrText>
      </w:r>
      <w:bookmarkStart w:id="1" w:name="_Toc7321844"/>
      <w:r>
        <w:rPr>
          <w:sz w:val="24"/>
          <w:lang w:val="en"/>
        </w:rPr>
        <w:instrText>Änderungen</w:instrText>
      </w:r>
      <w:bookmarkEnd w:id="1"/>
      <w:r>
        <w:rPr>
          <w:sz w:val="24"/>
          <w:lang w:val="en"/>
        </w:rPr>
        <w:instrText>" \l 1</w:instrText>
      </w:r>
      <w:r>
        <w:rPr>
          <w:b/>
          <w:sz w:val="28"/>
          <w:lang w:val="en"/>
        </w:rPr>
        <w:fldChar w:fldCharType="end"/>
      </w:r>
    </w:p>
    <w:p w14:paraId="324F9561" w14:textId="77777777" w:rsidR="00AE7DED" w:rsidRDefault="00AE7DED">
      <w:pPr>
        <w:rPr>
          <w:lang w:val="de-DE"/>
        </w:rPr>
      </w:pPr>
    </w:p>
    <w:p w14:paraId="32226F19" w14:textId="77777777" w:rsidR="00AE7DED" w:rsidRDefault="00AE7DED">
      <w:pPr>
        <w:rPr>
          <w:lang w:val="de-DE"/>
        </w:rPr>
      </w:pPr>
    </w:p>
    <w:tbl>
      <w:tblPr>
        <w:tblW w:w="0" w:type="auto"/>
        <w:tblInd w:w="70" w:type="dxa"/>
        <w:tblLayout w:type="fixed"/>
        <w:tblCellMar>
          <w:left w:w="71" w:type="dxa"/>
          <w:right w:w="71" w:type="dxa"/>
        </w:tblCellMar>
        <w:tblLook w:val="0000" w:firstRow="0" w:lastRow="0" w:firstColumn="0" w:lastColumn="0" w:noHBand="0" w:noVBand="0"/>
      </w:tblPr>
      <w:tblGrid>
        <w:gridCol w:w="1418"/>
        <w:gridCol w:w="1418"/>
        <w:gridCol w:w="6237"/>
      </w:tblGrid>
      <w:tr w:rsidR="00AE7DED" w14:paraId="1E3D7F95" w14:textId="77777777">
        <w:tc>
          <w:tcPr>
            <w:tcW w:w="1418" w:type="dxa"/>
            <w:tcBorders>
              <w:top w:val="single" w:sz="12" w:space="0" w:color="000000"/>
              <w:left w:val="single" w:sz="12" w:space="0" w:color="000000"/>
              <w:bottom w:val="single" w:sz="12" w:space="0" w:color="auto"/>
              <w:right w:val="single" w:sz="6" w:space="0" w:color="000000"/>
            </w:tcBorders>
            <w:shd w:val="pct30" w:color="C0C0C0" w:fill="FFFFFF"/>
          </w:tcPr>
          <w:p w14:paraId="6E0CE925" w14:textId="77777777" w:rsidR="00AE7DED" w:rsidRDefault="00AE7DED">
            <w:pPr>
              <w:jc w:val="center"/>
              <w:rPr>
                <w:b/>
                <w:lang w:val="de-DE"/>
              </w:rPr>
            </w:pPr>
            <w:r>
              <w:rPr>
                <w:b/>
                <w:lang w:val="en"/>
              </w:rPr>
              <w:t>Version</w:t>
            </w:r>
          </w:p>
        </w:tc>
        <w:tc>
          <w:tcPr>
            <w:tcW w:w="1418" w:type="dxa"/>
            <w:tcBorders>
              <w:top w:val="single" w:sz="12" w:space="0" w:color="000000"/>
              <w:right w:val="single" w:sz="6" w:space="0" w:color="000000"/>
            </w:tcBorders>
            <w:shd w:val="pct30" w:color="C0C0C0" w:fill="FFFFFF"/>
          </w:tcPr>
          <w:p w14:paraId="00593332" w14:textId="77777777" w:rsidR="00AE7DED" w:rsidRDefault="00AE7DED">
            <w:pPr>
              <w:jc w:val="center"/>
              <w:rPr>
                <w:b/>
                <w:lang w:val="de-DE"/>
              </w:rPr>
            </w:pPr>
            <w:r>
              <w:rPr>
                <w:b/>
                <w:lang w:val="en"/>
              </w:rPr>
              <w:t>Date</w:t>
            </w:r>
          </w:p>
        </w:tc>
        <w:tc>
          <w:tcPr>
            <w:tcW w:w="6237" w:type="dxa"/>
            <w:tcBorders>
              <w:top w:val="single" w:sz="12" w:space="0" w:color="000000"/>
              <w:left w:val="single" w:sz="6" w:space="0" w:color="000000"/>
              <w:right w:val="single" w:sz="12" w:space="0" w:color="000000"/>
            </w:tcBorders>
            <w:shd w:val="pct30" w:color="C0C0C0" w:fill="FFFFFF"/>
          </w:tcPr>
          <w:p w14:paraId="790DB74A" w14:textId="77777777" w:rsidR="00AE7DED" w:rsidRDefault="00AE7DED">
            <w:pPr>
              <w:rPr>
                <w:b/>
                <w:lang w:val="de-DE"/>
              </w:rPr>
            </w:pPr>
            <w:r>
              <w:rPr>
                <w:b/>
                <w:lang w:val="en"/>
              </w:rPr>
              <w:t>Comment</w:t>
            </w:r>
          </w:p>
        </w:tc>
      </w:tr>
      <w:tr w:rsidR="00AE7DED" w14:paraId="082BC774" w14:textId="77777777">
        <w:tc>
          <w:tcPr>
            <w:tcW w:w="1418" w:type="dxa"/>
            <w:tcBorders>
              <w:top w:val="single" w:sz="12" w:space="0" w:color="auto"/>
              <w:left w:val="single" w:sz="12" w:space="0" w:color="000000"/>
              <w:right w:val="single" w:sz="6" w:space="0" w:color="000000"/>
            </w:tcBorders>
          </w:tcPr>
          <w:p w14:paraId="385435FF" w14:textId="77777777" w:rsidR="00AE7DED" w:rsidRDefault="00AE7DED">
            <w:pPr>
              <w:jc w:val="center"/>
              <w:rPr>
                <w:lang w:val="de-DE"/>
              </w:rPr>
            </w:pPr>
            <w:r>
              <w:rPr>
                <w:lang w:val="en"/>
              </w:rPr>
              <w:t>r310</w:t>
            </w:r>
          </w:p>
        </w:tc>
        <w:tc>
          <w:tcPr>
            <w:tcW w:w="1418" w:type="dxa"/>
            <w:tcBorders>
              <w:top w:val="single" w:sz="12" w:space="0" w:color="auto"/>
              <w:right w:val="single" w:sz="6" w:space="0" w:color="000000"/>
            </w:tcBorders>
          </w:tcPr>
          <w:p w14:paraId="11A83A53" w14:textId="77777777" w:rsidR="00AE7DED" w:rsidRDefault="00AE7DED">
            <w:pPr>
              <w:jc w:val="center"/>
              <w:rPr>
                <w:lang w:val="de-DE"/>
              </w:rPr>
            </w:pPr>
            <w:r>
              <w:rPr>
                <w:lang w:val="en"/>
              </w:rPr>
              <w:t>31.08.2004</w:t>
            </w:r>
          </w:p>
        </w:tc>
        <w:tc>
          <w:tcPr>
            <w:tcW w:w="6237" w:type="dxa"/>
            <w:tcBorders>
              <w:top w:val="single" w:sz="12" w:space="0" w:color="auto"/>
              <w:left w:val="single" w:sz="6" w:space="0" w:color="000000"/>
              <w:right w:val="single" w:sz="12" w:space="0" w:color="000000"/>
            </w:tcBorders>
          </w:tcPr>
          <w:p w14:paraId="7DD24EF3" w14:textId="77777777" w:rsidR="00AE7DED" w:rsidRDefault="00AE7DED">
            <w:pPr>
              <w:rPr>
                <w:lang w:val="de-DE"/>
              </w:rPr>
            </w:pPr>
            <w:r>
              <w:rPr>
                <w:lang w:val="en"/>
              </w:rPr>
              <w:t>First version</w:t>
            </w:r>
          </w:p>
        </w:tc>
      </w:tr>
      <w:tr w:rsidR="00AE7DED" w14:paraId="23CC2D6F" w14:textId="77777777">
        <w:tc>
          <w:tcPr>
            <w:tcW w:w="1418" w:type="dxa"/>
            <w:tcBorders>
              <w:top w:val="single" w:sz="6" w:space="0" w:color="auto"/>
              <w:left w:val="single" w:sz="12" w:space="0" w:color="000000"/>
              <w:bottom w:val="single" w:sz="6" w:space="0" w:color="auto"/>
              <w:right w:val="single" w:sz="6" w:space="0" w:color="000000"/>
            </w:tcBorders>
          </w:tcPr>
          <w:p w14:paraId="128F5455" w14:textId="77777777" w:rsidR="00AE7DED" w:rsidRDefault="00AE7DED">
            <w:pPr>
              <w:jc w:val="center"/>
              <w:rPr>
                <w:lang w:val="de-DE"/>
              </w:rPr>
            </w:pPr>
            <w:r>
              <w:rPr>
                <w:lang w:val="en"/>
              </w:rPr>
              <w:t>r320</w:t>
            </w:r>
          </w:p>
        </w:tc>
        <w:tc>
          <w:tcPr>
            <w:tcW w:w="1418" w:type="dxa"/>
            <w:tcBorders>
              <w:top w:val="single" w:sz="6" w:space="0" w:color="auto"/>
              <w:bottom w:val="single" w:sz="6" w:space="0" w:color="auto"/>
              <w:right w:val="single" w:sz="6" w:space="0" w:color="000000"/>
            </w:tcBorders>
          </w:tcPr>
          <w:p w14:paraId="1FA2F448" w14:textId="77777777" w:rsidR="00AE7DED" w:rsidRDefault="00AE7DED">
            <w:pPr>
              <w:jc w:val="center"/>
              <w:rPr>
                <w:lang w:val="de-DE"/>
              </w:rPr>
            </w:pPr>
            <w:r>
              <w:rPr>
                <w:lang w:val="en"/>
              </w:rPr>
              <w:t>27.10.2004</w:t>
            </w:r>
          </w:p>
        </w:tc>
        <w:tc>
          <w:tcPr>
            <w:tcW w:w="6237" w:type="dxa"/>
            <w:tcBorders>
              <w:top w:val="single" w:sz="6" w:space="0" w:color="auto"/>
              <w:left w:val="single" w:sz="6" w:space="0" w:color="000000"/>
              <w:bottom w:val="single" w:sz="6" w:space="0" w:color="auto"/>
              <w:right w:val="single" w:sz="12" w:space="0" w:color="000000"/>
            </w:tcBorders>
          </w:tcPr>
          <w:p w14:paraId="498238DC" w14:textId="77777777" w:rsidR="00AE7DED" w:rsidRDefault="00AE7DED">
            <w:pPr>
              <w:rPr>
                <w:lang w:val="de-DE"/>
              </w:rPr>
            </w:pPr>
            <w:r>
              <w:rPr>
                <w:lang w:val="en"/>
              </w:rPr>
              <w:t xml:space="preserve">Add </w:t>
            </w:r>
            <w:proofErr w:type="spellStart"/>
            <w:r>
              <w:rPr>
                <w:lang w:val="en"/>
              </w:rPr>
              <w:t>Minihub</w:t>
            </w:r>
            <w:proofErr w:type="spellEnd"/>
          </w:p>
        </w:tc>
      </w:tr>
      <w:tr w:rsidR="00AE7DED" w14:paraId="257ED4B9" w14:textId="77777777">
        <w:tc>
          <w:tcPr>
            <w:tcW w:w="1418" w:type="dxa"/>
            <w:tcBorders>
              <w:top w:val="single" w:sz="6" w:space="0" w:color="auto"/>
              <w:left w:val="single" w:sz="12" w:space="0" w:color="000000"/>
              <w:bottom w:val="single" w:sz="6" w:space="0" w:color="auto"/>
              <w:right w:val="single" w:sz="6" w:space="0" w:color="000000"/>
            </w:tcBorders>
          </w:tcPr>
          <w:p w14:paraId="6AF7C92C" w14:textId="77777777" w:rsidR="00AE7DED" w:rsidRDefault="00AE7DED">
            <w:pPr>
              <w:jc w:val="center"/>
              <w:rPr>
                <w:lang w:val="de-DE"/>
              </w:rPr>
            </w:pPr>
            <w:r>
              <w:rPr>
                <w:lang w:val="en"/>
              </w:rPr>
              <w:t>r320</w:t>
            </w:r>
          </w:p>
        </w:tc>
        <w:tc>
          <w:tcPr>
            <w:tcW w:w="1418" w:type="dxa"/>
            <w:tcBorders>
              <w:top w:val="single" w:sz="6" w:space="0" w:color="auto"/>
              <w:bottom w:val="single" w:sz="6" w:space="0" w:color="auto"/>
              <w:right w:val="single" w:sz="6" w:space="0" w:color="000000"/>
            </w:tcBorders>
          </w:tcPr>
          <w:p w14:paraId="3EED929F" w14:textId="77777777" w:rsidR="00AE7DED" w:rsidRDefault="00AE7DED">
            <w:pPr>
              <w:jc w:val="center"/>
              <w:rPr>
                <w:lang w:val="de-DE"/>
              </w:rPr>
            </w:pPr>
            <w:r>
              <w:rPr>
                <w:lang w:val="en"/>
              </w:rPr>
              <w:t>06.11.2004</w:t>
            </w:r>
          </w:p>
        </w:tc>
        <w:tc>
          <w:tcPr>
            <w:tcW w:w="6237" w:type="dxa"/>
            <w:tcBorders>
              <w:top w:val="single" w:sz="6" w:space="0" w:color="auto"/>
              <w:left w:val="single" w:sz="6" w:space="0" w:color="000000"/>
              <w:bottom w:val="single" w:sz="6" w:space="0" w:color="auto"/>
              <w:right w:val="single" w:sz="12" w:space="0" w:color="000000"/>
            </w:tcBorders>
          </w:tcPr>
          <w:p w14:paraId="3B1EBE7F" w14:textId="77777777" w:rsidR="00AE7DED" w:rsidRDefault="00AE7DED">
            <w:pPr>
              <w:rPr>
                <w:lang w:val="de-DE"/>
              </w:rPr>
            </w:pPr>
            <w:r>
              <w:rPr>
                <w:lang w:val="en"/>
              </w:rPr>
              <w:t>Conversion of air mass to [mg/l*ASP]</w:t>
            </w:r>
          </w:p>
        </w:tc>
      </w:tr>
      <w:tr w:rsidR="00AE7DED" w14:paraId="110D11F8" w14:textId="77777777">
        <w:tc>
          <w:tcPr>
            <w:tcW w:w="1418" w:type="dxa"/>
            <w:tcBorders>
              <w:top w:val="single" w:sz="6" w:space="0" w:color="auto"/>
              <w:left w:val="single" w:sz="12" w:space="0" w:color="000000"/>
              <w:bottom w:val="single" w:sz="6" w:space="0" w:color="auto"/>
              <w:right w:val="single" w:sz="6" w:space="0" w:color="000000"/>
            </w:tcBorders>
          </w:tcPr>
          <w:p w14:paraId="0DB374BB" w14:textId="77777777" w:rsidR="00AE7DED" w:rsidRDefault="00AE7DED">
            <w:pPr>
              <w:jc w:val="center"/>
              <w:rPr>
                <w:lang w:val="de-DE"/>
              </w:rPr>
            </w:pPr>
            <w:r>
              <w:rPr>
                <w:lang w:val="en"/>
              </w:rPr>
              <w:t>r320</w:t>
            </w:r>
          </w:p>
        </w:tc>
        <w:tc>
          <w:tcPr>
            <w:tcW w:w="1418" w:type="dxa"/>
            <w:tcBorders>
              <w:top w:val="single" w:sz="6" w:space="0" w:color="auto"/>
              <w:bottom w:val="single" w:sz="6" w:space="0" w:color="auto"/>
              <w:right w:val="single" w:sz="6" w:space="0" w:color="000000"/>
            </w:tcBorders>
          </w:tcPr>
          <w:p w14:paraId="3891F443" w14:textId="77777777" w:rsidR="00AE7DED" w:rsidRDefault="00AE7DED">
            <w:pPr>
              <w:jc w:val="center"/>
              <w:rPr>
                <w:lang w:val="de-DE"/>
              </w:rPr>
            </w:pPr>
            <w:r>
              <w:rPr>
                <w:lang w:val="en"/>
              </w:rPr>
              <w:t>06.11.2004</w:t>
            </w:r>
          </w:p>
        </w:tc>
        <w:tc>
          <w:tcPr>
            <w:tcW w:w="6237" w:type="dxa"/>
            <w:tcBorders>
              <w:top w:val="single" w:sz="6" w:space="0" w:color="auto"/>
              <w:left w:val="single" w:sz="6" w:space="0" w:color="000000"/>
              <w:bottom w:val="single" w:sz="6" w:space="0" w:color="auto"/>
              <w:right w:val="single" w:sz="12" w:space="0" w:color="000000"/>
            </w:tcBorders>
          </w:tcPr>
          <w:p w14:paraId="52548F5F" w14:textId="77777777" w:rsidR="00AE7DED" w:rsidRDefault="00AE7DED">
            <w:pPr>
              <w:rPr>
                <w:lang w:val="de-DE"/>
              </w:rPr>
            </w:pPr>
            <w:r>
              <w:rPr>
                <w:lang w:val="en"/>
              </w:rPr>
              <w:t>Pre-position angle refers to ES</w:t>
            </w:r>
          </w:p>
        </w:tc>
      </w:tr>
      <w:tr w:rsidR="00AE7DED" w14:paraId="0D3CE69D" w14:textId="77777777">
        <w:tc>
          <w:tcPr>
            <w:tcW w:w="1418" w:type="dxa"/>
            <w:tcBorders>
              <w:top w:val="single" w:sz="6" w:space="0" w:color="auto"/>
              <w:left w:val="single" w:sz="12" w:space="0" w:color="000000"/>
              <w:bottom w:val="single" w:sz="6" w:space="0" w:color="auto"/>
              <w:right w:val="single" w:sz="6" w:space="0" w:color="000000"/>
            </w:tcBorders>
          </w:tcPr>
          <w:p w14:paraId="3D77247F" w14:textId="77777777" w:rsidR="00AE7DED" w:rsidRDefault="00AE7DED">
            <w:pPr>
              <w:jc w:val="center"/>
              <w:rPr>
                <w:lang w:val="de-DE"/>
              </w:rPr>
            </w:pPr>
            <w:r>
              <w:rPr>
                <w:lang w:val="en"/>
              </w:rPr>
              <w:t>r330</w:t>
            </w:r>
          </w:p>
        </w:tc>
        <w:tc>
          <w:tcPr>
            <w:tcW w:w="1418" w:type="dxa"/>
            <w:tcBorders>
              <w:top w:val="single" w:sz="6" w:space="0" w:color="auto"/>
              <w:bottom w:val="single" w:sz="6" w:space="0" w:color="auto"/>
              <w:right w:val="single" w:sz="6" w:space="0" w:color="000000"/>
            </w:tcBorders>
          </w:tcPr>
          <w:p w14:paraId="1EBFE7F7" w14:textId="77777777" w:rsidR="00AE7DED" w:rsidRDefault="00AE7DED">
            <w:pPr>
              <w:jc w:val="center"/>
              <w:rPr>
                <w:lang w:val="de-DE"/>
              </w:rPr>
            </w:pPr>
            <w:r>
              <w:rPr>
                <w:lang w:val="en"/>
              </w:rPr>
              <w:t>04.12.2004</w:t>
            </w:r>
          </w:p>
        </w:tc>
        <w:tc>
          <w:tcPr>
            <w:tcW w:w="6237" w:type="dxa"/>
            <w:tcBorders>
              <w:top w:val="single" w:sz="6" w:space="0" w:color="auto"/>
              <w:left w:val="single" w:sz="6" w:space="0" w:color="000000"/>
              <w:bottom w:val="single" w:sz="6" w:space="0" w:color="auto"/>
              <w:right w:val="single" w:sz="12" w:space="0" w:color="000000"/>
            </w:tcBorders>
          </w:tcPr>
          <w:p w14:paraId="4332C1AD" w14:textId="77777777" w:rsidR="00AE7DED" w:rsidRDefault="00AE7DED">
            <w:pPr>
              <w:rPr>
                <w:lang w:val="de-DE"/>
              </w:rPr>
            </w:pPr>
            <w:proofErr w:type="spellStart"/>
            <w:r>
              <w:rPr>
                <w:lang w:val="en"/>
              </w:rPr>
              <w:t>Minihub</w:t>
            </w:r>
            <w:proofErr w:type="spellEnd"/>
            <w:r>
              <w:rPr>
                <w:lang w:val="en"/>
              </w:rPr>
              <w:t xml:space="preserve"> changed from 4V to 3V</w:t>
            </w:r>
          </w:p>
        </w:tc>
      </w:tr>
      <w:tr w:rsidR="00AE7DED" w14:paraId="3F26D0C7" w14:textId="77777777">
        <w:tc>
          <w:tcPr>
            <w:tcW w:w="1418" w:type="dxa"/>
            <w:tcBorders>
              <w:top w:val="single" w:sz="6" w:space="0" w:color="auto"/>
              <w:left w:val="single" w:sz="12" w:space="0" w:color="000000"/>
              <w:bottom w:val="single" w:sz="6" w:space="0" w:color="auto"/>
              <w:right w:val="single" w:sz="6" w:space="0" w:color="000000"/>
            </w:tcBorders>
          </w:tcPr>
          <w:p w14:paraId="7467C390" w14:textId="77777777" w:rsidR="00AE7DED" w:rsidRDefault="00AE7DED">
            <w:pPr>
              <w:jc w:val="center"/>
              <w:rPr>
                <w:lang w:val="de-DE"/>
              </w:rPr>
            </w:pPr>
            <w:r>
              <w:rPr>
                <w:lang w:val="en"/>
              </w:rPr>
              <w:t>r370</w:t>
            </w:r>
          </w:p>
        </w:tc>
        <w:tc>
          <w:tcPr>
            <w:tcW w:w="1418" w:type="dxa"/>
            <w:tcBorders>
              <w:top w:val="single" w:sz="6" w:space="0" w:color="auto"/>
              <w:bottom w:val="single" w:sz="6" w:space="0" w:color="auto"/>
              <w:right w:val="single" w:sz="6" w:space="0" w:color="000000"/>
            </w:tcBorders>
          </w:tcPr>
          <w:p w14:paraId="4BC663CC" w14:textId="77777777" w:rsidR="00AE7DED" w:rsidRDefault="00AE7DED">
            <w:pPr>
              <w:jc w:val="center"/>
              <w:rPr>
                <w:lang w:val="de-DE"/>
              </w:rPr>
            </w:pPr>
            <w:r>
              <w:rPr>
                <w:lang w:val="en"/>
              </w:rPr>
              <w:t>27.03.2005</w:t>
            </w:r>
          </w:p>
        </w:tc>
        <w:tc>
          <w:tcPr>
            <w:tcW w:w="6237" w:type="dxa"/>
            <w:tcBorders>
              <w:top w:val="single" w:sz="6" w:space="0" w:color="auto"/>
              <w:left w:val="single" w:sz="6" w:space="0" w:color="000000"/>
              <w:bottom w:val="single" w:sz="6" w:space="0" w:color="auto"/>
              <w:right w:val="single" w:sz="12" w:space="0" w:color="000000"/>
            </w:tcBorders>
          </w:tcPr>
          <w:p w14:paraId="14EF65F3" w14:textId="77777777" w:rsidR="00AE7DED" w:rsidRDefault="00AE7DED">
            <w:pPr>
              <w:rPr>
                <w:lang w:val="de-DE"/>
              </w:rPr>
            </w:pPr>
            <w:r>
              <w:rPr>
                <w:lang w:val="en"/>
              </w:rPr>
              <w:t>Brake operation 4takt added</w:t>
            </w:r>
          </w:p>
        </w:tc>
      </w:tr>
      <w:tr w:rsidR="00AE7DED" w14:paraId="7F162827" w14:textId="77777777">
        <w:tc>
          <w:tcPr>
            <w:tcW w:w="1418" w:type="dxa"/>
            <w:tcBorders>
              <w:top w:val="single" w:sz="6" w:space="0" w:color="auto"/>
              <w:left w:val="single" w:sz="12" w:space="0" w:color="000000"/>
              <w:bottom w:val="single" w:sz="12" w:space="0" w:color="auto"/>
              <w:right w:val="single" w:sz="6" w:space="0" w:color="000000"/>
            </w:tcBorders>
          </w:tcPr>
          <w:p w14:paraId="4F24304B" w14:textId="77777777" w:rsidR="00AE7DED" w:rsidRDefault="00AE7DED">
            <w:pPr>
              <w:jc w:val="center"/>
              <w:rPr>
                <w:lang w:val="de-DE"/>
              </w:rPr>
            </w:pPr>
            <w:r>
              <w:rPr>
                <w:lang w:val="en"/>
              </w:rPr>
              <w:t>r390</w:t>
            </w:r>
          </w:p>
        </w:tc>
        <w:tc>
          <w:tcPr>
            <w:tcW w:w="1418" w:type="dxa"/>
            <w:tcBorders>
              <w:top w:val="single" w:sz="6" w:space="0" w:color="auto"/>
              <w:bottom w:val="single" w:sz="12" w:space="0" w:color="auto"/>
              <w:right w:val="single" w:sz="6" w:space="0" w:color="000000"/>
            </w:tcBorders>
          </w:tcPr>
          <w:p w14:paraId="3A5D8A75" w14:textId="77777777" w:rsidR="00AE7DED" w:rsidRDefault="00AE7DED">
            <w:pPr>
              <w:jc w:val="center"/>
              <w:rPr>
                <w:lang w:val="de-DE"/>
              </w:rPr>
            </w:pPr>
            <w:r>
              <w:rPr>
                <w:lang w:val="en"/>
              </w:rPr>
              <w:t>25.04.2005</w:t>
            </w:r>
          </w:p>
        </w:tc>
        <w:tc>
          <w:tcPr>
            <w:tcW w:w="6237" w:type="dxa"/>
            <w:tcBorders>
              <w:top w:val="single" w:sz="6" w:space="0" w:color="auto"/>
              <w:left w:val="single" w:sz="6" w:space="0" w:color="000000"/>
              <w:bottom w:val="single" w:sz="12" w:space="0" w:color="auto"/>
              <w:right w:val="single" w:sz="12" w:space="0" w:color="000000"/>
            </w:tcBorders>
          </w:tcPr>
          <w:p w14:paraId="319582D8" w14:textId="77777777" w:rsidR="00AE7DED" w:rsidRDefault="00AE7DED">
            <w:pPr>
              <w:rPr>
                <w:lang w:val="de-DE"/>
              </w:rPr>
            </w:pPr>
            <w:proofErr w:type="spellStart"/>
            <w:r>
              <w:rPr>
                <w:lang w:val="en"/>
              </w:rPr>
              <w:t>ti_ende</w:t>
            </w:r>
            <w:proofErr w:type="spellEnd"/>
            <w:r>
              <w:rPr>
                <w:lang w:val="en"/>
              </w:rPr>
              <w:t xml:space="preserve"> and it control edges expanded at the start of K-&gt;KF</w:t>
            </w:r>
          </w:p>
          <w:p w14:paraId="4FC9783A" w14:textId="77777777" w:rsidR="00AE7DED" w:rsidRDefault="00AE7DED">
            <w:pPr>
              <w:rPr>
                <w:lang w:val="de-DE"/>
              </w:rPr>
            </w:pPr>
            <w:r>
              <w:rPr>
                <w:lang w:val="en"/>
              </w:rPr>
              <w:t>Changed the calculation of the density correction in the start</w:t>
            </w:r>
          </w:p>
        </w:tc>
      </w:tr>
    </w:tbl>
    <w:p w14:paraId="100F4D44" w14:textId="77777777" w:rsidR="00AE7DED" w:rsidRDefault="00AE7DED">
      <w:pPr>
        <w:rPr>
          <w:lang w:val="de-DE"/>
        </w:rPr>
      </w:pPr>
    </w:p>
    <w:p w14:paraId="3613EF2A" w14:textId="77777777" w:rsidR="00AE7DED" w:rsidRDefault="00AE7DED">
      <w:pPr>
        <w:rPr>
          <w:lang w:val="de-DE"/>
        </w:rPr>
      </w:pPr>
    </w:p>
    <w:p w14:paraId="35CAE058" w14:textId="77777777" w:rsidR="00AE7DED" w:rsidRDefault="00AE7DED">
      <w:pPr>
        <w:rPr>
          <w:lang w:val="de-DE"/>
        </w:rPr>
      </w:pPr>
    </w:p>
    <w:p w14:paraId="430D71C0" w14:textId="77777777" w:rsidR="00AE7DED" w:rsidRDefault="00AE7DED">
      <w:pPr>
        <w:rPr>
          <w:lang w:val="de-DE"/>
        </w:rPr>
      </w:pPr>
    </w:p>
    <w:p w14:paraId="75D1AE29" w14:textId="77777777" w:rsidR="00AE7DED" w:rsidRDefault="00AE7DED">
      <w:pPr>
        <w:rPr>
          <w:lang w:val="de-DE"/>
        </w:rPr>
      </w:pPr>
    </w:p>
    <w:p w14:paraId="08134BD1" w14:textId="77777777" w:rsidR="00AE7DED" w:rsidRDefault="00AE7DED">
      <w:pPr>
        <w:rPr>
          <w:lang w:val="de-DE"/>
        </w:rPr>
      </w:pPr>
    </w:p>
    <w:p w14:paraId="67503A36" w14:textId="77777777" w:rsidR="00AE7DED" w:rsidRDefault="00AE7DED">
      <w:pPr>
        <w:rPr>
          <w:lang w:val="de-DE"/>
        </w:rPr>
      </w:pPr>
    </w:p>
    <w:p w14:paraId="0BD606AE" w14:textId="77777777" w:rsidR="00AE7DED" w:rsidRDefault="00AE7DED">
      <w:pPr>
        <w:rPr>
          <w:lang w:val="de-DE"/>
        </w:rPr>
      </w:pPr>
      <w:r>
        <w:rPr>
          <w:lang w:val="de-DE"/>
        </w:rPr>
        <w:br w:type="page"/>
      </w:r>
    </w:p>
    <w:p w14:paraId="2CCB0B9E" w14:textId="77777777" w:rsidR="00AE7DED" w:rsidRDefault="00AE7DED">
      <w:pPr>
        <w:rPr>
          <w:lang w:val="de-DE"/>
        </w:rPr>
      </w:pPr>
    </w:p>
    <w:p w14:paraId="04896E0A" w14:textId="77777777" w:rsidR="00AE7DED" w:rsidRDefault="00AE7DED">
      <w:pPr>
        <w:tabs>
          <w:tab w:val="left" w:pos="1418"/>
          <w:tab w:val="left" w:pos="2835"/>
        </w:tabs>
        <w:ind w:right="850"/>
        <w:jc w:val="center"/>
        <w:rPr>
          <w:b/>
          <w:sz w:val="24"/>
          <w:lang w:val="de-DE"/>
        </w:rPr>
      </w:pPr>
      <w:r>
        <w:rPr>
          <w:b/>
          <w:sz w:val="24"/>
          <w:lang w:val="en"/>
        </w:rPr>
        <w:t>Table</w:t>
      </w:r>
    </w:p>
    <w:p w14:paraId="274F2D9B" w14:textId="77777777" w:rsidR="00AE7DED" w:rsidRDefault="00AE7DED">
      <w:pPr>
        <w:tabs>
          <w:tab w:val="left" w:pos="1418"/>
          <w:tab w:val="left" w:pos="2835"/>
        </w:tabs>
        <w:ind w:right="850"/>
        <w:rPr>
          <w:sz w:val="24"/>
          <w:lang w:val="de-DE"/>
        </w:rPr>
      </w:pPr>
    </w:p>
    <w:p w14:paraId="23956116" w14:textId="77777777" w:rsidR="00AE7DED" w:rsidRDefault="00AE7DED">
      <w:pPr>
        <w:tabs>
          <w:tab w:val="left" w:pos="1418"/>
          <w:tab w:val="left" w:pos="2835"/>
        </w:tabs>
        <w:ind w:right="850"/>
        <w:rPr>
          <w:sz w:val="24"/>
          <w:lang w:val="de-DE"/>
        </w:rPr>
      </w:pPr>
    </w:p>
    <w:p w14:paraId="34BA514D" w14:textId="77777777" w:rsidR="00AE7DED" w:rsidRDefault="00AE7DED">
      <w:pPr>
        <w:tabs>
          <w:tab w:val="left" w:pos="1418"/>
          <w:tab w:val="left" w:pos="2835"/>
        </w:tabs>
        <w:ind w:right="850"/>
        <w:rPr>
          <w:sz w:val="24"/>
          <w:lang w:val="de-DE"/>
        </w:rPr>
      </w:pPr>
    </w:p>
    <w:p w14:paraId="6ACDB550" w14:textId="77777777" w:rsidR="00AE7DED" w:rsidRDefault="00AE7DED">
      <w:pPr>
        <w:tabs>
          <w:tab w:val="left" w:pos="1418"/>
          <w:tab w:val="left" w:pos="2835"/>
        </w:tabs>
        <w:ind w:right="850"/>
        <w:rPr>
          <w:sz w:val="24"/>
          <w:lang w:val="de-DE"/>
        </w:rPr>
      </w:pPr>
    </w:p>
    <w:p w14:paraId="70B19CB2" w14:textId="77777777" w:rsidR="00AE7DED" w:rsidRPr="00AE7DED" w:rsidRDefault="00AE7DED">
      <w:pPr>
        <w:pStyle w:val="TOC1"/>
        <w:rPr>
          <w:rFonts w:ascii="Times New Roman" w:hAnsi="Times New Roman"/>
          <w:b w:val="0"/>
          <w:caps w:val="0"/>
          <w:noProof/>
          <w:sz w:val="24"/>
          <w:szCs w:val="24"/>
          <w:lang w:val="de-DE"/>
        </w:rPr>
      </w:pPr>
      <w:r>
        <w:rPr>
          <w:b w:val="0"/>
          <w:caps w:val="0"/>
          <w:smallCaps/>
          <w:lang w:val="en"/>
        </w:rPr>
        <w:fldChar w:fldCharType="begin"/>
      </w:r>
      <w:r>
        <w:rPr>
          <w:b w:val="0"/>
          <w:caps w:val="0"/>
          <w:smallCaps/>
          <w:lang w:val="en"/>
        </w:rPr>
        <w:instrText xml:space="preserve"> TOC \o "1-3" \f </w:instrText>
      </w:r>
      <w:r>
        <w:rPr>
          <w:b w:val="0"/>
          <w:caps w:val="0"/>
          <w:smallCaps/>
          <w:lang w:val="en"/>
        </w:rPr>
        <w:fldChar w:fldCharType="separate"/>
      </w:r>
      <w:r>
        <w:rPr>
          <w:noProof/>
          <w:sz w:val="24"/>
          <w:lang w:val="en"/>
        </w:rPr>
        <w:t>Amendments</w:t>
      </w:r>
      <w:r w:rsidRPr="00AE7DED">
        <w:rPr>
          <w:noProof/>
          <w:lang w:val="en"/>
        </w:rPr>
        <w:tab/>
      </w:r>
      <w:r>
        <w:rPr>
          <w:noProof/>
          <w:lang w:val="en"/>
        </w:rPr>
        <w:fldChar w:fldCharType="begin"/>
      </w:r>
      <w:r w:rsidRPr="00AE7DED">
        <w:rPr>
          <w:noProof/>
          <w:lang w:val="en"/>
        </w:rPr>
        <w:instrText xml:space="preserve"> PAGEREF _Toc7321844 \h </w:instrText>
      </w:r>
      <w:r>
        <w:rPr>
          <w:noProof/>
          <w:lang w:val="en"/>
        </w:rPr>
      </w:r>
      <w:r>
        <w:rPr>
          <w:noProof/>
          <w:lang w:val="en"/>
        </w:rPr>
        <w:fldChar w:fldCharType="separate"/>
      </w:r>
      <w:r w:rsidRPr="00AE7DED">
        <w:rPr>
          <w:noProof/>
          <w:lang w:val="en"/>
        </w:rPr>
        <w:t>2</w:t>
      </w:r>
      <w:r>
        <w:rPr>
          <w:noProof/>
          <w:lang w:val="en"/>
        </w:rPr>
        <w:fldChar w:fldCharType="end"/>
      </w:r>
    </w:p>
    <w:p w14:paraId="68D54263" w14:textId="77777777" w:rsidR="00AE7DED" w:rsidRPr="00AE7DED" w:rsidRDefault="00AE7DED">
      <w:pPr>
        <w:pStyle w:val="TOC1"/>
        <w:tabs>
          <w:tab w:val="left" w:pos="400"/>
        </w:tabs>
        <w:rPr>
          <w:rFonts w:ascii="Times New Roman" w:hAnsi="Times New Roman"/>
          <w:b w:val="0"/>
          <w:caps w:val="0"/>
          <w:noProof/>
          <w:sz w:val="24"/>
          <w:szCs w:val="24"/>
          <w:lang w:val="de-DE"/>
        </w:rPr>
      </w:pPr>
      <w:r>
        <w:rPr>
          <w:noProof/>
          <w:szCs w:val="28"/>
          <w:lang w:val="en"/>
        </w:rPr>
        <w:t>1</w:t>
      </w:r>
      <w:r w:rsidRPr="00AE7DED">
        <w:rPr>
          <w:b w:val="0"/>
          <w:caps w:val="0"/>
          <w:noProof/>
          <w:sz w:val="24"/>
          <w:szCs w:val="24"/>
          <w:lang w:val="en"/>
        </w:rPr>
        <w:tab/>
      </w:r>
      <w:r>
        <w:rPr>
          <w:noProof/>
          <w:szCs w:val="28"/>
          <w:lang w:val="en"/>
        </w:rPr>
        <w:t>Functional description</w:t>
      </w:r>
      <w:r w:rsidRPr="00AE7DED">
        <w:rPr>
          <w:noProof/>
          <w:lang w:val="en"/>
        </w:rPr>
        <w:tab/>
      </w:r>
      <w:r>
        <w:rPr>
          <w:noProof/>
          <w:lang w:val="en"/>
        </w:rPr>
        <w:fldChar w:fldCharType="begin"/>
      </w:r>
      <w:r w:rsidRPr="00AE7DED">
        <w:rPr>
          <w:noProof/>
          <w:lang w:val="en"/>
        </w:rPr>
        <w:instrText xml:space="preserve"> PAGEREF _Toc7321845 \h </w:instrText>
      </w:r>
      <w:r>
        <w:rPr>
          <w:noProof/>
          <w:lang w:val="en"/>
        </w:rPr>
      </w:r>
      <w:r>
        <w:rPr>
          <w:noProof/>
          <w:lang w:val="en"/>
        </w:rPr>
        <w:fldChar w:fldCharType="separate"/>
      </w:r>
      <w:r w:rsidRPr="00AE7DED">
        <w:rPr>
          <w:noProof/>
          <w:lang w:val="en"/>
        </w:rPr>
        <w:t>4</w:t>
      </w:r>
      <w:r>
        <w:rPr>
          <w:noProof/>
          <w:lang w:val="en"/>
        </w:rPr>
        <w:fldChar w:fldCharType="end"/>
      </w:r>
    </w:p>
    <w:p w14:paraId="5860B531"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1.1</w:t>
      </w:r>
      <w:r w:rsidRPr="00AE7DED">
        <w:rPr>
          <w:smallCaps w:val="0"/>
          <w:noProof/>
          <w:sz w:val="24"/>
          <w:szCs w:val="24"/>
          <w:lang w:val="en"/>
        </w:rPr>
        <w:tab/>
      </w:r>
      <w:r>
        <w:rPr>
          <w:noProof/>
          <w:szCs w:val="24"/>
          <w:lang w:val="en"/>
        </w:rPr>
        <w:t>Function diagram (overview)</w:t>
      </w:r>
      <w:r w:rsidRPr="00AE7DED">
        <w:rPr>
          <w:noProof/>
          <w:lang w:val="en"/>
        </w:rPr>
        <w:tab/>
      </w:r>
      <w:r>
        <w:rPr>
          <w:noProof/>
          <w:lang w:val="en"/>
        </w:rPr>
        <w:fldChar w:fldCharType="begin"/>
      </w:r>
      <w:r w:rsidRPr="00AE7DED">
        <w:rPr>
          <w:noProof/>
          <w:lang w:val="en"/>
        </w:rPr>
        <w:instrText xml:space="preserve"> PAGEREF _Toc7321846 \h </w:instrText>
      </w:r>
      <w:r>
        <w:rPr>
          <w:noProof/>
          <w:lang w:val="en"/>
        </w:rPr>
      </w:r>
      <w:r>
        <w:rPr>
          <w:noProof/>
          <w:lang w:val="en"/>
        </w:rPr>
        <w:fldChar w:fldCharType="separate"/>
      </w:r>
      <w:r w:rsidRPr="00AE7DED">
        <w:rPr>
          <w:noProof/>
          <w:lang w:val="en"/>
        </w:rPr>
        <w:t>4</w:t>
      </w:r>
      <w:r>
        <w:rPr>
          <w:noProof/>
          <w:lang w:val="en"/>
        </w:rPr>
        <w:fldChar w:fldCharType="end"/>
      </w:r>
    </w:p>
    <w:p w14:paraId="111401DA"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1.2</w:t>
      </w:r>
      <w:r w:rsidRPr="00AE7DED">
        <w:rPr>
          <w:smallCaps w:val="0"/>
          <w:noProof/>
          <w:sz w:val="24"/>
          <w:szCs w:val="24"/>
          <w:lang w:val="en"/>
        </w:rPr>
        <w:tab/>
      </w:r>
      <w:r>
        <w:rPr>
          <w:noProof/>
          <w:szCs w:val="24"/>
          <w:lang w:val="en"/>
        </w:rPr>
        <w:t>Functional diagram basic control edges</w:t>
      </w:r>
      <w:r w:rsidRPr="00AE7DED">
        <w:rPr>
          <w:noProof/>
          <w:lang w:val="en"/>
        </w:rPr>
        <w:tab/>
      </w:r>
      <w:r>
        <w:rPr>
          <w:noProof/>
          <w:lang w:val="en"/>
        </w:rPr>
        <w:fldChar w:fldCharType="begin"/>
      </w:r>
      <w:r w:rsidRPr="00AE7DED">
        <w:rPr>
          <w:noProof/>
          <w:lang w:val="en"/>
        </w:rPr>
        <w:instrText xml:space="preserve"> PAGEREF _Toc7321847 \h </w:instrText>
      </w:r>
      <w:r>
        <w:rPr>
          <w:noProof/>
          <w:lang w:val="en"/>
        </w:rPr>
      </w:r>
      <w:r>
        <w:rPr>
          <w:noProof/>
          <w:lang w:val="en"/>
        </w:rPr>
        <w:fldChar w:fldCharType="separate"/>
      </w:r>
      <w:r w:rsidRPr="00AE7DED">
        <w:rPr>
          <w:noProof/>
          <w:lang w:val="en"/>
        </w:rPr>
        <w:t>5</w:t>
      </w:r>
      <w:r>
        <w:rPr>
          <w:noProof/>
          <w:lang w:val="en"/>
        </w:rPr>
        <w:fldChar w:fldCharType="end"/>
      </w:r>
    </w:p>
    <w:p w14:paraId="4797D4FF"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1.3</w:t>
      </w:r>
      <w:r w:rsidRPr="00AE7DED">
        <w:rPr>
          <w:smallCaps w:val="0"/>
          <w:noProof/>
          <w:sz w:val="24"/>
          <w:szCs w:val="24"/>
          <w:lang w:val="en"/>
        </w:rPr>
        <w:tab/>
      </w:r>
      <w:r>
        <w:rPr>
          <w:noProof/>
          <w:szCs w:val="24"/>
          <w:lang w:val="en"/>
        </w:rPr>
        <w:t>Description</w:t>
      </w:r>
      <w:r w:rsidRPr="00AE7DED">
        <w:rPr>
          <w:noProof/>
          <w:lang w:val="en"/>
        </w:rPr>
        <w:tab/>
      </w:r>
      <w:r>
        <w:rPr>
          <w:noProof/>
          <w:lang w:val="en"/>
        </w:rPr>
        <w:fldChar w:fldCharType="begin"/>
      </w:r>
      <w:r w:rsidRPr="00AE7DED">
        <w:rPr>
          <w:noProof/>
          <w:lang w:val="en"/>
        </w:rPr>
        <w:instrText xml:space="preserve"> PAGEREF _Toc7321848 \h </w:instrText>
      </w:r>
      <w:r>
        <w:rPr>
          <w:noProof/>
          <w:lang w:val="en"/>
        </w:rPr>
      </w:r>
      <w:r>
        <w:rPr>
          <w:noProof/>
          <w:lang w:val="en"/>
        </w:rPr>
        <w:fldChar w:fldCharType="separate"/>
      </w:r>
      <w:r w:rsidRPr="00AE7DED">
        <w:rPr>
          <w:noProof/>
          <w:lang w:val="en"/>
        </w:rPr>
        <w:t>6</w:t>
      </w:r>
      <w:r>
        <w:rPr>
          <w:noProof/>
          <w:lang w:val="en"/>
        </w:rPr>
        <w:fldChar w:fldCharType="end"/>
      </w:r>
    </w:p>
    <w:p w14:paraId="26D31B72"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1.4</w:t>
      </w:r>
      <w:r w:rsidRPr="00AE7DED">
        <w:rPr>
          <w:smallCaps w:val="0"/>
          <w:noProof/>
          <w:sz w:val="24"/>
          <w:szCs w:val="24"/>
          <w:lang w:val="en"/>
        </w:rPr>
        <w:tab/>
      </w:r>
      <w:r>
        <w:rPr>
          <w:noProof/>
          <w:szCs w:val="24"/>
          <w:lang w:val="en"/>
        </w:rPr>
        <w:t>Do not apply Bit</w:t>
      </w:r>
      <w:r w:rsidRPr="00AE7DED">
        <w:rPr>
          <w:noProof/>
          <w:lang w:val="en"/>
        </w:rPr>
        <w:tab/>
      </w:r>
      <w:r>
        <w:rPr>
          <w:noProof/>
          <w:lang w:val="en"/>
        </w:rPr>
        <w:fldChar w:fldCharType="begin"/>
      </w:r>
      <w:r w:rsidRPr="00AE7DED">
        <w:rPr>
          <w:noProof/>
          <w:lang w:val="en"/>
        </w:rPr>
        <w:instrText xml:space="preserve"> PAGEREF _Toc7321849 \h </w:instrText>
      </w:r>
      <w:r>
        <w:rPr>
          <w:noProof/>
          <w:lang w:val="en"/>
        </w:rPr>
      </w:r>
      <w:r>
        <w:rPr>
          <w:noProof/>
          <w:lang w:val="en"/>
        </w:rPr>
        <w:fldChar w:fldCharType="separate"/>
      </w:r>
      <w:r w:rsidRPr="00AE7DED">
        <w:rPr>
          <w:noProof/>
          <w:lang w:val="en"/>
        </w:rPr>
        <w:t>7</w:t>
      </w:r>
      <w:r>
        <w:rPr>
          <w:noProof/>
          <w:lang w:val="en"/>
        </w:rPr>
        <w:fldChar w:fldCharType="end"/>
      </w:r>
    </w:p>
    <w:p w14:paraId="0BD0B1F8"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1.5</w:t>
      </w:r>
      <w:r w:rsidRPr="00AE7DED">
        <w:rPr>
          <w:smallCaps w:val="0"/>
          <w:noProof/>
          <w:sz w:val="24"/>
          <w:szCs w:val="24"/>
          <w:lang w:val="en"/>
        </w:rPr>
        <w:tab/>
      </w:r>
      <w:r>
        <w:rPr>
          <w:noProof/>
          <w:szCs w:val="24"/>
          <w:lang w:val="en"/>
        </w:rPr>
        <w:t>Cylinder-individual control edge correction</w:t>
      </w:r>
      <w:r w:rsidRPr="00AE7DED">
        <w:rPr>
          <w:noProof/>
          <w:lang w:val="en"/>
        </w:rPr>
        <w:tab/>
      </w:r>
      <w:r>
        <w:rPr>
          <w:noProof/>
          <w:lang w:val="en"/>
        </w:rPr>
        <w:fldChar w:fldCharType="begin"/>
      </w:r>
      <w:r w:rsidRPr="00AE7DED">
        <w:rPr>
          <w:noProof/>
          <w:lang w:val="en"/>
        </w:rPr>
        <w:instrText xml:space="preserve"> PAGEREF _Toc7321850 \h </w:instrText>
      </w:r>
      <w:r>
        <w:rPr>
          <w:noProof/>
          <w:lang w:val="en"/>
        </w:rPr>
      </w:r>
      <w:r>
        <w:rPr>
          <w:noProof/>
          <w:lang w:val="en"/>
        </w:rPr>
        <w:fldChar w:fldCharType="separate"/>
      </w:r>
      <w:r w:rsidRPr="00AE7DED">
        <w:rPr>
          <w:noProof/>
          <w:lang w:val="en"/>
        </w:rPr>
        <w:t>8</w:t>
      </w:r>
      <w:r>
        <w:rPr>
          <w:noProof/>
          <w:lang w:val="en"/>
        </w:rPr>
        <w:fldChar w:fldCharType="end"/>
      </w:r>
    </w:p>
    <w:p w14:paraId="60482A7E"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1.6</w:t>
      </w:r>
      <w:r w:rsidRPr="00AE7DED">
        <w:rPr>
          <w:smallCaps w:val="0"/>
          <w:noProof/>
          <w:sz w:val="24"/>
          <w:szCs w:val="24"/>
          <w:lang w:val="en"/>
        </w:rPr>
        <w:tab/>
      </w:r>
      <w:r>
        <w:rPr>
          <w:noProof/>
          <w:szCs w:val="24"/>
          <w:lang w:val="en"/>
        </w:rPr>
        <w:t>Inlet-Closing Corrections</w:t>
      </w:r>
      <w:r w:rsidRPr="00AE7DED">
        <w:rPr>
          <w:noProof/>
          <w:lang w:val="en"/>
        </w:rPr>
        <w:tab/>
      </w:r>
      <w:r>
        <w:rPr>
          <w:noProof/>
          <w:lang w:val="en"/>
        </w:rPr>
        <w:fldChar w:fldCharType="begin"/>
      </w:r>
      <w:r w:rsidRPr="00AE7DED">
        <w:rPr>
          <w:noProof/>
          <w:lang w:val="en"/>
        </w:rPr>
        <w:instrText xml:space="preserve"> PAGEREF _Toc7321851 \h </w:instrText>
      </w:r>
      <w:r>
        <w:rPr>
          <w:noProof/>
          <w:lang w:val="en"/>
        </w:rPr>
      </w:r>
      <w:r>
        <w:rPr>
          <w:noProof/>
          <w:lang w:val="en"/>
        </w:rPr>
        <w:fldChar w:fldCharType="separate"/>
      </w:r>
      <w:r w:rsidRPr="00AE7DED">
        <w:rPr>
          <w:noProof/>
          <w:lang w:val="en"/>
        </w:rPr>
        <w:t>9</w:t>
      </w:r>
      <w:r>
        <w:rPr>
          <w:noProof/>
          <w:lang w:val="en"/>
        </w:rPr>
        <w:fldChar w:fldCharType="end"/>
      </w:r>
    </w:p>
    <w:p w14:paraId="4B9314D7" w14:textId="77777777" w:rsidR="00AE7DED" w:rsidRPr="00AE7DED" w:rsidRDefault="00AE7DED">
      <w:pPr>
        <w:pStyle w:val="TOC3"/>
        <w:tabs>
          <w:tab w:val="left" w:pos="1200"/>
        </w:tabs>
        <w:rPr>
          <w:rFonts w:ascii="Times New Roman" w:hAnsi="Times New Roman"/>
          <w:i w:val="0"/>
          <w:noProof/>
          <w:sz w:val="24"/>
          <w:szCs w:val="24"/>
          <w:lang w:val="de-DE"/>
        </w:rPr>
      </w:pPr>
      <w:r>
        <w:rPr>
          <w:noProof/>
          <w:lang w:val="en"/>
        </w:rPr>
        <w:t>1.6.1</w:t>
      </w:r>
      <w:r w:rsidRPr="00AE7DED">
        <w:rPr>
          <w:i w:val="0"/>
          <w:noProof/>
          <w:sz w:val="24"/>
          <w:szCs w:val="24"/>
          <w:lang w:val="en"/>
        </w:rPr>
        <w:tab/>
      </w:r>
      <w:r>
        <w:rPr>
          <w:noProof/>
          <w:lang w:val="en"/>
        </w:rPr>
        <w:t>Density correction has been replaced by DKR!</w:t>
      </w:r>
      <w:r>
        <w:rPr>
          <w:lang w:val="en"/>
        </w:rPr>
        <w:t xml:space="preserve"> </w:t>
      </w:r>
      <w:r w:rsidRPr="00AE7DED">
        <w:rPr>
          <w:noProof/>
          <w:lang w:val="en"/>
        </w:rPr>
        <w:tab/>
      </w:r>
      <w:r>
        <w:rPr>
          <w:noProof/>
          <w:lang w:val="en"/>
        </w:rPr>
        <w:fldChar w:fldCharType="begin"/>
      </w:r>
      <w:r w:rsidRPr="00AE7DED">
        <w:rPr>
          <w:noProof/>
          <w:lang w:val="en"/>
        </w:rPr>
        <w:instrText xml:space="preserve"> PAGEREF _Toc7321852 \h </w:instrText>
      </w:r>
      <w:r>
        <w:rPr>
          <w:noProof/>
          <w:lang w:val="en"/>
        </w:rPr>
      </w:r>
      <w:r>
        <w:rPr>
          <w:noProof/>
          <w:lang w:val="en"/>
        </w:rPr>
        <w:fldChar w:fldCharType="separate"/>
      </w:r>
      <w:r w:rsidRPr="00AE7DED">
        <w:rPr>
          <w:noProof/>
          <w:lang w:val="en"/>
        </w:rPr>
        <w:t>9</w:t>
      </w:r>
      <w:r>
        <w:rPr>
          <w:noProof/>
          <w:lang w:val="en"/>
        </w:rPr>
        <w:fldChar w:fldCharType="end"/>
      </w:r>
    </w:p>
    <w:p w14:paraId="6493599D" w14:textId="77777777" w:rsidR="00AE7DED" w:rsidRPr="00AE7DED" w:rsidRDefault="00AE7DED">
      <w:pPr>
        <w:pStyle w:val="TOC3"/>
        <w:tabs>
          <w:tab w:val="left" w:pos="1200"/>
        </w:tabs>
        <w:rPr>
          <w:rFonts w:ascii="Times New Roman" w:hAnsi="Times New Roman"/>
          <w:i w:val="0"/>
          <w:noProof/>
          <w:sz w:val="24"/>
          <w:szCs w:val="24"/>
          <w:lang w:val="de-DE"/>
        </w:rPr>
      </w:pPr>
      <w:r>
        <w:rPr>
          <w:noProof/>
          <w:lang w:val="en"/>
        </w:rPr>
        <w:t>1.6.2</w:t>
      </w:r>
      <w:r w:rsidRPr="00AE7DED">
        <w:rPr>
          <w:i w:val="0"/>
          <w:noProof/>
          <w:sz w:val="24"/>
          <w:szCs w:val="24"/>
          <w:lang w:val="en"/>
        </w:rPr>
        <w:tab/>
      </w:r>
      <w:r>
        <w:rPr>
          <w:noProof/>
          <w:lang w:val="en"/>
        </w:rPr>
        <w:t>ZW efficiency correction (not yet implemented!)</w:t>
      </w:r>
      <w:r>
        <w:rPr>
          <w:lang w:val="en"/>
        </w:rPr>
        <w:t xml:space="preserve"> </w:t>
      </w:r>
      <w:r w:rsidRPr="00AE7DED">
        <w:rPr>
          <w:noProof/>
          <w:lang w:val="en"/>
        </w:rPr>
        <w:tab/>
      </w:r>
      <w:r>
        <w:rPr>
          <w:noProof/>
          <w:lang w:val="en"/>
        </w:rPr>
        <w:fldChar w:fldCharType="begin"/>
      </w:r>
      <w:r w:rsidRPr="00AE7DED">
        <w:rPr>
          <w:noProof/>
          <w:lang w:val="en"/>
        </w:rPr>
        <w:instrText xml:space="preserve"> PAGEREF _Toc7321853 \h </w:instrText>
      </w:r>
      <w:r>
        <w:rPr>
          <w:noProof/>
          <w:lang w:val="en"/>
        </w:rPr>
      </w:r>
      <w:r>
        <w:rPr>
          <w:noProof/>
          <w:lang w:val="en"/>
        </w:rPr>
        <w:fldChar w:fldCharType="separate"/>
      </w:r>
      <w:r w:rsidRPr="00AE7DED">
        <w:rPr>
          <w:noProof/>
          <w:lang w:val="en"/>
        </w:rPr>
        <w:t>9</w:t>
      </w:r>
      <w:r>
        <w:rPr>
          <w:noProof/>
          <w:lang w:val="en"/>
        </w:rPr>
        <w:fldChar w:fldCharType="end"/>
      </w:r>
    </w:p>
    <w:p w14:paraId="03E1D041"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1.7</w:t>
      </w:r>
      <w:r w:rsidRPr="00AE7DED">
        <w:rPr>
          <w:smallCaps w:val="0"/>
          <w:noProof/>
          <w:sz w:val="24"/>
          <w:szCs w:val="24"/>
          <w:lang w:val="en"/>
        </w:rPr>
        <w:tab/>
      </w:r>
      <w:r>
        <w:rPr>
          <w:noProof/>
          <w:szCs w:val="24"/>
          <w:lang w:val="en"/>
        </w:rPr>
        <w:t>Outlet-Opens Delay</w:t>
      </w:r>
      <w:r w:rsidRPr="00AE7DED">
        <w:rPr>
          <w:noProof/>
          <w:lang w:val="en"/>
        </w:rPr>
        <w:tab/>
      </w:r>
      <w:r>
        <w:rPr>
          <w:noProof/>
          <w:lang w:val="en"/>
        </w:rPr>
        <w:fldChar w:fldCharType="begin"/>
      </w:r>
      <w:r w:rsidRPr="00AE7DED">
        <w:rPr>
          <w:noProof/>
          <w:lang w:val="en"/>
        </w:rPr>
        <w:instrText xml:space="preserve"> PAGEREF _Toc7321854 \h </w:instrText>
      </w:r>
      <w:r>
        <w:rPr>
          <w:noProof/>
          <w:lang w:val="en"/>
        </w:rPr>
      </w:r>
      <w:r>
        <w:rPr>
          <w:noProof/>
          <w:lang w:val="en"/>
        </w:rPr>
        <w:fldChar w:fldCharType="separate"/>
      </w:r>
      <w:r w:rsidRPr="00AE7DED">
        <w:rPr>
          <w:noProof/>
          <w:lang w:val="en"/>
        </w:rPr>
        <w:t>9</w:t>
      </w:r>
      <w:r>
        <w:rPr>
          <w:noProof/>
          <w:lang w:val="en"/>
        </w:rPr>
        <w:fldChar w:fldCharType="end"/>
      </w:r>
    </w:p>
    <w:p w14:paraId="08FEF687"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1.8</w:t>
      </w:r>
      <w:r w:rsidRPr="00AE7DED">
        <w:rPr>
          <w:smallCaps w:val="0"/>
          <w:noProof/>
          <w:sz w:val="24"/>
          <w:szCs w:val="24"/>
          <w:lang w:val="en"/>
        </w:rPr>
        <w:tab/>
      </w:r>
      <w:r>
        <w:rPr>
          <w:noProof/>
          <w:szCs w:val="24"/>
          <w:lang w:val="en"/>
        </w:rPr>
        <w:t>Minihub</w:t>
      </w:r>
      <w:r w:rsidRPr="00AE7DED">
        <w:rPr>
          <w:noProof/>
          <w:lang w:val="en"/>
        </w:rPr>
        <w:tab/>
      </w:r>
      <w:r>
        <w:rPr>
          <w:noProof/>
          <w:lang w:val="en"/>
        </w:rPr>
        <w:fldChar w:fldCharType="begin"/>
      </w:r>
      <w:r w:rsidRPr="00AE7DED">
        <w:rPr>
          <w:noProof/>
          <w:lang w:val="en"/>
        </w:rPr>
        <w:instrText xml:space="preserve"> PAGEREF _Toc7321855 \h </w:instrText>
      </w:r>
      <w:r>
        <w:rPr>
          <w:noProof/>
          <w:lang w:val="en"/>
        </w:rPr>
      </w:r>
      <w:r>
        <w:rPr>
          <w:noProof/>
          <w:lang w:val="en"/>
        </w:rPr>
        <w:fldChar w:fldCharType="separate"/>
      </w:r>
      <w:r w:rsidRPr="00AE7DED">
        <w:rPr>
          <w:noProof/>
          <w:lang w:val="en"/>
        </w:rPr>
        <w:t>10</w:t>
      </w:r>
      <w:r>
        <w:rPr>
          <w:noProof/>
          <w:lang w:val="en"/>
        </w:rPr>
        <w:fldChar w:fldCharType="end"/>
      </w:r>
    </w:p>
    <w:p w14:paraId="38445343" w14:textId="77777777" w:rsidR="00AE7DED" w:rsidRPr="00AE7DED" w:rsidRDefault="00AE7DED">
      <w:pPr>
        <w:pStyle w:val="TOC2"/>
        <w:tabs>
          <w:tab w:val="left" w:pos="800"/>
        </w:tabs>
        <w:rPr>
          <w:rFonts w:ascii="Times New Roman" w:hAnsi="Times New Roman"/>
          <w:smallCaps w:val="0"/>
          <w:noProof/>
          <w:sz w:val="24"/>
          <w:szCs w:val="24"/>
          <w:lang w:val="de-DE"/>
        </w:rPr>
      </w:pPr>
      <w:r>
        <w:rPr>
          <w:noProof/>
          <w:szCs w:val="24"/>
          <w:lang w:val="en"/>
        </w:rPr>
        <w:t>1.9</w:t>
      </w:r>
      <w:r w:rsidRPr="00AE7DED">
        <w:rPr>
          <w:smallCaps w:val="0"/>
          <w:noProof/>
          <w:sz w:val="24"/>
          <w:szCs w:val="24"/>
          <w:lang w:val="en"/>
        </w:rPr>
        <w:tab/>
      </w:r>
      <w:r>
        <w:rPr>
          <w:noProof/>
          <w:szCs w:val="24"/>
          <w:lang w:val="en"/>
        </w:rPr>
        <w:t>Air mass adaptation (not yet implemented!)</w:t>
      </w:r>
      <w:r>
        <w:rPr>
          <w:lang w:val="en"/>
        </w:rPr>
        <w:t xml:space="preserve"> </w:t>
      </w:r>
      <w:r w:rsidRPr="00AE7DED">
        <w:rPr>
          <w:noProof/>
          <w:lang w:val="en"/>
        </w:rPr>
        <w:tab/>
      </w:r>
      <w:r>
        <w:rPr>
          <w:noProof/>
          <w:lang w:val="en"/>
        </w:rPr>
        <w:fldChar w:fldCharType="begin"/>
      </w:r>
      <w:r w:rsidRPr="00AE7DED">
        <w:rPr>
          <w:noProof/>
          <w:lang w:val="en"/>
        </w:rPr>
        <w:instrText xml:space="preserve"> PAGEREF _Toc7321856 \h </w:instrText>
      </w:r>
      <w:r>
        <w:rPr>
          <w:noProof/>
          <w:lang w:val="en"/>
        </w:rPr>
      </w:r>
      <w:r>
        <w:rPr>
          <w:noProof/>
          <w:lang w:val="en"/>
        </w:rPr>
        <w:fldChar w:fldCharType="separate"/>
      </w:r>
      <w:r w:rsidRPr="00AE7DED">
        <w:rPr>
          <w:noProof/>
          <w:lang w:val="en"/>
        </w:rPr>
        <w:t>10</w:t>
      </w:r>
      <w:r>
        <w:rPr>
          <w:noProof/>
          <w:lang w:val="en"/>
        </w:rPr>
        <w:fldChar w:fldCharType="end"/>
      </w:r>
    </w:p>
    <w:p w14:paraId="303B105A" w14:textId="77777777" w:rsidR="00AE7DED" w:rsidRPr="00AE7DED" w:rsidRDefault="00AE7DED">
      <w:pPr>
        <w:pStyle w:val="TOC2"/>
        <w:tabs>
          <w:tab w:val="left" w:pos="1000"/>
        </w:tabs>
        <w:rPr>
          <w:rFonts w:ascii="Times New Roman" w:hAnsi="Times New Roman"/>
          <w:smallCaps w:val="0"/>
          <w:noProof/>
          <w:sz w:val="24"/>
          <w:szCs w:val="24"/>
          <w:lang w:val="de-DE"/>
        </w:rPr>
      </w:pPr>
      <w:r>
        <w:rPr>
          <w:noProof/>
          <w:szCs w:val="24"/>
          <w:lang w:val="en"/>
        </w:rPr>
        <w:t>1.10</w:t>
      </w:r>
      <w:r w:rsidRPr="00AE7DED">
        <w:rPr>
          <w:smallCaps w:val="0"/>
          <w:noProof/>
          <w:sz w:val="24"/>
          <w:szCs w:val="24"/>
          <w:lang w:val="en"/>
        </w:rPr>
        <w:tab/>
      </w:r>
      <w:r>
        <w:rPr>
          <w:noProof/>
          <w:szCs w:val="24"/>
          <w:lang w:val="en"/>
        </w:rPr>
        <w:t>Conversion of ml_soll_korr_eff to injection time</w:t>
      </w:r>
      <w:r w:rsidRPr="00AE7DED">
        <w:rPr>
          <w:noProof/>
          <w:lang w:val="en"/>
        </w:rPr>
        <w:tab/>
      </w:r>
      <w:r>
        <w:rPr>
          <w:noProof/>
          <w:lang w:val="en"/>
        </w:rPr>
        <w:fldChar w:fldCharType="begin"/>
      </w:r>
      <w:r w:rsidRPr="00AE7DED">
        <w:rPr>
          <w:noProof/>
          <w:lang w:val="en"/>
        </w:rPr>
        <w:instrText xml:space="preserve"> PAGEREF _Toc7321857 \h </w:instrText>
      </w:r>
      <w:r>
        <w:rPr>
          <w:noProof/>
          <w:lang w:val="en"/>
        </w:rPr>
      </w:r>
      <w:r>
        <w:rPr>
          <w:noProof/>
          <w:lang w:val="en"/>
        </w:rPr>
        <w:fldChar w:fldCharType="separate"/>
      </w:r>
      <w:r w:rsidRPr="00AE7DED">
        <w:rPr>
          <w:noProof/>
          <w:lang w:val="en"/>
        </w:rPr>
        <w:t>11</w:t>
      </w:r>
      <w:r>
        <w:rPr>
          <w:noProof/>
          <w:lang w:val="en"/>
        </w:rPr>
        <w:fldChar w:fldCharType="end"/>
      </w:r>
    </w:p>
    <w:p w14:paraId="64EF0C75" w14:textId="77777777" w:rsidR="00AE7DED" w:rsidRPr="00AE7DED" w:rsidRDefault="00AE7DED">
      <w:pPr>
        <w:pStyle w:val="TOC2"/>
        <w:tabs>
          <w:tab w:val="left" w:pos="1000"/>
        </w:tabs>
        <w:rPr>
          <w:rFonts w:ascii="Times New Roman" w:hAnsi="Times New Roman"/>
          <w:smallCaps w:val="0"/>
          <w:noProof/>
          <w:sz w:val="24"/>
          <w:szCs w:val="24"/>
          <w:lang w:val="de-DE"/>
        </w:rPr>
      </w:pPr>
      <w:r>
        <w:rPr>
          <w:noProof/>
          <w:szCs w:val="24"/>
          <w:lang w:val="en"/>
        </w:rPr>
        <w:t>1.11</w:t>
      </w:r>
      <w:r w:rsidRPr="00AE7DED">
        <w:rPr>
          <w:smallCaps w:val="0"/>
          <w:noProof/>
          <w:sz w:val="24"/>
          <w:szCs w:val="24"/>
          <w:lang w:val="en"/>
        </w:rPr>
        <w:tab/>
      </w:r>
      <w:r>
        <w:rPr>
          <w:noProof/>
          <w:szCs w:val="24"/>
          <w:lang w:val="en"/>
        </w:rPr>
        <w:t>Conversion of ml_soll_korr_eff into air mass flow</w:t>
      </w:r>
      <w:r w:rsidRPr="00AE7DED">
        <w:rPr>
          <w:noProof/>
          <w:lang w:val="en"/>
        </w:rPr>
        <w:tab/>
      </w:r>
      <w:r>
        <w:rPr>
          <w:noProof/>
          <w:lang w:val="en"/>
        </w:rPr>
        <w:fldChar w:fldCharType="begin"/>
      </w:r>
      <w:r w:rsidRPr="00AE7DED">
        <w:rPr>
          <w:noProof/>
          <w:lang w:val="en"/>
        </w:rPr>
        <w:instrText xml:space="preserve"> PAGEREF _Toc7321858 \h </w:instrText>
      </w:r>
      <w:r>
        <w:rPr>
          <w:noProof/>
          <w:lang w:val="en"/>
        </w:rPr>
      </w:r>
      <w:r>
        <w:rPr>
          <w:noProof/>
          <w:lang w:val="en"/>
        </w:rPr>
        <w:fldChar w:fldCharType="separate"/>
      </w:r>
      <w:r w:rsidRPr="00AE7DED">
        <w:rPr>
          <w:noProof/>
          <w:lang w:val="en"/>
        </w:rPr>
        <w:t>11</w:t>
      </w:r>
      <w:r>
        <w:rPr>
          <w:noProof/>
          <w:lang w:val="en"/>
        </w:rPr>
        <w:fldChar w:fldCharType="end"/>
      </w:r>
    </w:p>
    <w:p w14:paraId="41BDD472" w14:textId="77777777" w:rsidR="00AE7DED" w:rsidRPr="00AE7DED" w:rsidRDefault="00AE7DED">
      <w:pPr>
        <w:pStyle w:val="TOC2"/>
        <w:tabs>
          <w:tab w:val="left" w:pos="1000"/>
        </w:tabs>
        <w:rPr>
          <w:rFonts w:ascii="Times New Roman" w:hAnsi="Times New Roman"/>
          <w:smallCaps w:val="0"/>
          <w:noProof/>
          <w:sz w:val="24"/>
          <w:szCs w:val="24"/>
          <w:lang w:val="de-DE"/>
        </w:rPr>
      </w:pPr>
      <w:r>
        <w:rPr>
          <w:noProof/>
          <w:szCs w:val="24"/>
          <w:lang w:val="en"/>
        </w:rPr>
        <w:t>1.12</w:t>
      </w:r>
      <w:r w:rsidRPr="00AE7DED">
        <w:rPr>
          <w:smallCaps w:val="0"/>
          <w:noProof/>
          <w:sz w:val="24"/>
          <w:szCs w:val="24"/>
          <w:lang w:val="en"/>
        </w:rPr>
        <w:tab/>
      </w:r>
      <w:r>
        <w:rPr>
          <w:noProof/>
          <w:szCs w:val="24"/>
          <w:lang w:val="en"/>
        </w:rPr>
        <w:t>Conversion of air mass flow into relative filling</w:t>
      </w:r>
      <w:r w:rsidRPr="00AE7DED">
        <w:rPr>
          <w:noProof/>
          <w:lang w:val="en"/>
        </w:rPr>
        <w:tab/>
      </w:r>
      <w:r>
        <w:rPr>
          <w:noProof/>
          <w:lang w:val="en"/>
        </w:rPr>
        <w:fldChar w:fldCharType="begin"/>
      </w:r>
      <w:r w:rsidRPr="00AE7DED">
        <w:rPr>
          <w:noProof/>
          <w:lang w:val="en"/>
        </w:rPr>
        <w:instrText xml:space="preserve"> PAGEREF _Toc7321859 \h </w:instrText>
      </w:r>
      <w:r>
        <w:rPr>
          <w:noProof/>
          <w:lang w:val="en"/>
        </w:rPr>
      </w:r>
      <w:r>
        <w:rPr>
          <w:noProof/>
          <w:lang w:val="en"/>
        </w:rPr>
        <w:fldChar w:fldCharType="separate"/>
      </w:r>
      <w:r w:rsidRPr="00AE7DED">
        <w:rPr>
          <w:noProof/>
          <w:lang w:val="en"/>
        </w:rPr>
        <w:t>11</w:t>
      </w:r>
      <w:r>
        <w:rPr>
          <w:noProof/>
          <w:lang w:val="en"/>
        </w:rPr>
        <w:fldChar w:fldCharType="end"/>
      </w:r>
    </w:p>
    <w:p w14:paraId="2A8C017E" w14:textId="77777777" w:rsidR="00AE7DED" w:rsidRPr="00AE7DED" w:rsidRDefault="00AE7DED">
      <w:pPr>
        <w:pStyle w:val="TOC2"/>
        <w:tabs>
          <w:tab w:val="left" w:pos="1000"/>
        </w:tabs>
        <w:rPr>
          <w:rFonts w:ascii="Times New Roman" w:hAnsi="Times New Roman"/>
          <w:smallCaps w:val="0"/>
          <w:noProof/>
          <w:sz w:val="24"/>
          <w:szCs w:val="24"/>
          <w:lang w:val="de-DE"/>
        </w:rPr>
      </w:pPr>
      <w:r>
        <w:rPr>
          <w:noProof/>
          <w:szCs w:val="24"/>
          <w:lang w:val="en"/>
        </w:rPr>
        <w:t>1.13</w:t>
      </w:r>
      <w:r w:rsidRPr="00AE7DED">
        <w:rPr>
          <w:smallCaps w:val="0"/>
          <w:noProof/>
          <w:sz w:val="24"/>
          <w:szCs w:val="24"/>
          <w:lang w:val="en"/>
        </w:rPr>
        <w:tab/>
      </w:r>
      <w:r>
        <w:rPr>
          <w:noProof/>
          <w:szCs w:val="24"/>
          <w:lang w:val="en"/>
        </w:rPr>
        <w:t>Function diagram air mass adaptation</w:t>
      </w:r>
      <w:r w:rsidRPr="00AE7DED">
        <w:rPr>
          <w:noProof/>
          <w:lang w:val="en"/>
        </w:rPr>
        <w:tab/>
      </w:r>
      <w:r>
        <w:rPr>
          <w:noProof/>
          <w:lang w:val="en"/>
        </w:rPr>
        <w:fldChar w:fldCharType="begin"/>
      </w:r>
      <w:r w:rsidRPr="00AE7DED">
        <w:rPr>
          <w:noProof/>
          <w:lang w:val="en"/>
        </w:rPr>
        <w:instrText xml:space="preserve"> PAGEREF _Toc7321860 \h </w:instrText>
      </w:r>
      <w:r>
        <w:rPr>
          <w:noProof/>
          <w:lang w:val="en"/>
        </w:rPr>
      </w:r>
      <w:r>
        <w:rPr>
          <w:noProof/>
          <w:lang w:val="en"/>
        </w:rPr>
        <w:fldChar w:fldCharType="separate"/>
      </w:r>
      <w:r w:rsidRPr="00AE7DED">
        <w:rPr>
          <w:noProof/>
          <w:lang w:val="en"/>
        </w:rPr>
        <w:t>13</w:t>
      </w:r>
      <w:r>
        <w:rPr>
          <w:noProof/>
          <w:lang w:val="en"/>
        </w:rPr>
        <w:fldChar w:fldCharType="end"/>
      </w:r>
    </w:p>
    <w:p w14:paraId="5821FDB6" w14:textId="77777777" w:rsidR="00AE7DED" w:rsidRPr="00AE7DED" w:rsidRDefault="00AE7DED">
      <w:pPr>
        <w:pStyle w:val="TOC1"/>
        <w:tabs>
          <w:tab w:val="left" w:pos="400"/>
        </w:tabs>
        <w:rPr>
          <w:rFonts w:ascii="Times New Roman" w:hAnsi="Times New Roman"/>
          <w:b w:val="0"/>
          <w:caps w:val="0"/>
          <w:noProof/>
          <w:sz w:val="24"/>
          <w:szCs w:val="24"/>
          <w:lang w:val="de-DE"/>
        </w:rPr>
      </w:pPr>
      <w:r>
        <w:rPr>
          <w:noProof/>
          <w:szCs w:val="28"/>
          <w:lang w:val="en"/>
        </w:rPr>
        <w:t>2</w:t>
      </w:r>
      <w:r w:rsidRPr="00AE7DED">
        <w:rPr>
          <w:b w:val="0"/>
          <w:caps w:val="0"/>
          <w:noProof/>
          <w:sz w:val="24"/>
          <w:szCs w:val="24"/>
          <w:lang w:val="en"/>
        </w:rPr>
        <w:tab/>
      </w:r>
      <w:r>
        <w:rPr>
          <w:noProof/>
          <w:szCs w:val="28"/>
          <w:lang w:val="en"/>
        </w:rPr>
        <w:t>Data of moment realization</w:t>
      </w:r>
      <w:r w:rsidRPr="00AE7DED">
        <w:rPr>
          <w:noProof/>
          <w:lang w:val="en"/>
        </w:rPr>
        <w:tab/>
      </w:r>
      <w:r>
        <w:rPr>
          <w:noProof/>
          <w:lang w:val="en"/>
        </w:rPr>
        <w:fldChar w:fldCharType="begin"/>
      </w:r>
      <w:r w:rsidRPr="00AE7DED">
        <w:rPr>
          <w:noProof/>
          <w:lang w:val="en"/>
        </w:rPr>
        <w:instrText xml:space="preserve"> PAGEREF _Toc7321861 \h </w:instrText>
      </w:r>
      <w:r>
        <w:rPr>
          <w:noProof/>
          <w:lang w:val="en"/>
        </w:rPr>
      </w:r>
      <w:r>
        <w:rPr>
          <w:noProof/>
          <w:lang w:val="en"/>
        </w:rPr>
        <w:fldChar w:fldCharType="separate"/>
      </w:r>
      <w:r w:rsidRPr="00AE7DED">
        <w:rPr>
          <w:noProof/>
          <w:lang w:val="en"/>
        </w:rPr>
        <w:t>14</w:t>
      </w:r>
      <w:r>
        <w:rPr>
          <w:noProof/>
          <w:lang w:val="en"/>
        </w:rPr>
        <w:fldChar w:fldCharType="end"/>
      </w:r>
    </w:p>
    <w:p w14:paraId="2B0F1F23" w14:textId="77777777" w:rsidR="00AE7DED" w:rsidRDefault="00AE7DED">
      <w:pPr>
        <w:pStyle w:val="TOC2"/>
        <w:rPr>
          <w:lang w:val="de-DE"/>
        </w:rPr>
      </w:pPr>
      <w:r>
        <w:rPr>
          <w:b/>
          <w:caps/>
          <w:smallCaps w:val="0"/>
          <w:lang w:val="de-DE"/>
        </w:rPr>
        <w:fldChar w:fldCharType="end"/>
      </w:r>
    </w:p>
    <w:p w14:paraId="7E2A4A64" w14:textId="77777777" w:rsidR="00AE7DED" w:rsidRDefault="00AE7DED">
      <w:pPr>
        <w:rPr>
          <w:lang w:val="de-DE"/>
        </w:rPr>
      </w:pPr>
    </w:p>
    <w:p w14:paraId="3774E5E0" w14:textId="77777777" w:rsidR="00AE7DED" w:rsidRDefault="00AE7DED">
      <w:pPr>
        <w:rPr>
          <w:lang w:val="de-DE"/>
        </w:rPr>
      </w:pPr>
    </w:p>
    <w:p w14:paraId="1AA38C7B" w14:textId="77777777" w:rsidR="00AE7DED" w:rsidRDefault="00AE7DED">
      <w:pPr>
        <w:rPr>
          <w:lang w:val="de-DE"/>
        </w:rPr>
      </w:pPr>
    </w:p>
    <w:p w14:paraId="0F5116D0" w14:textId="77777777" w:rsidR="00AE7DED" w:rsidRDefault="00AE7DED">
      <w:pPr>
        <w:rPr>
          <w:lang w:val="de-DE"/>
        </w:rPr>
      </w:pPr>
    </w:p>
    <w:p w14:paraId="34E4F205" w14:textId="77777777" w:rsidR="00AE7DED" w:rsidRDefault="00AE7DED">
      <w:pPr>
        <w:rPr>
          <w:lang w:val="de-DE"/>
        </w:rPr>
        <w:sectPr w:rsidR="00AE7DED">
          <w:headerReference w:type="default" r:id="rId7"/>
          <w:footerReference w:type="default" r:id="rId8"/>
          <w:pgSz w:w="11907" w:h="16840" w:code="9"/>
          <w:pgMar w:top="2381" w:right="1418" w:bottom="1985" w:left="1418" w:header="992" w:footer="720" w:gutter="0"/>
          <w:cols w:space="720"/>
        </w:sectPr>
      </w:pPr>
      <w:r>
        <w:rPr>
          <w:lang w:val="de-DE"/>
        </w:rPr>
        <w:t xml:space="preserve"> </w:t>
      </w:r>
    </w:p>
    <w:p w14:paraId="4E257618" w14:textId="77777777" w:rsidR="00AE7DED" w:rsidRDefault="00AE7DED">
      <w:pPr>
        <w:pStyle w:val="Heading1"/>
        <w:spacing w:before="120" w:after="120"/>
        <w:rPr>
          <w:lang w:val="de-DE"/>
        </w:rPr>
      </w:pPr>
      <w:bookmarkStart w:id="2" w:name="_Toc7321845"/>
      <w:r>
        <w:rPr>
          <w:lang w:val="en"/>
        </w:rPr>
        <w:lastRenderedPageBreak/>
        <w:t>Description</w:t>
      </w:r>
      <w:bookmarkEnd w:id="2"/>
    </w:p>
    <w:p w14:paraId="0E304D1D" w14:textId="77777777" w:rsidR="00AE7DED" w:rsidRDefault="00AE7DED">
      <w:pPr>
        <w:pStyle w:val="Heading2"/>
        <w:spacing w:before="120" w:after="120"/>
        <w:rPr>
          <w:lang w:val="de-DE"/>
        </w:rPr>
      </w:pPr>
      <w:bookmarkStart w:id="3" w:name="_Toc7321846"/>
      <w:r>
        <w:rPr>
          <w:lang w:val="en"/>
        </w:rPr>
        <w:t>Function diagram (overview)</w:t>
      </w:r>
      <w:bookmarkEnd w:id="3"/>
    </w:p>
    <w:p w14:paraId="6E0B1591" w14:textId="77777777" w:rsidR="00AE7DED" w:rsidRDefault="00A63C7E">
      <w:pPr>
        <w:rPr>
          <w:lang w:val="de-DE"/>
        </w:rPr>
      </w:pPr>
      <w:r>
        <w:rPr>
          <w:noProof/>
          <w:lang w:val="de-DE"/>
        </w:rPr>
        <w:drawing>
          <wp:inline distT="0" distB="0" distL="0" distR="0" wp14:anchorId="43CE11AD" wp14:editId="5389043F">
            <wp:extent cx="6380480" cy="43465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480" cy="4346575"/>
                    </a:xfrm>
                    <a:prstGeom prst="rect">
                      <a:avLst/>
                    </a:prstGeom>
                    <a:noFill/>
                    <a:ln>
                      <a:noFill/>
                    </a:ln>
                  </pic:spPr>
                </pic:pic>
              </a:graphicData>
            </a:graphic>
          </wp:inline>
        </w:drawing>
      </w:r>
    </w:p>
    <w:p w14:paraId="3A47592E" w14:textId="77777777" w:rsidR="00AE7DED" w:rsidRDefault="00AE7DED">
      <w:pPr>
        <w:pStyle w:val="Heading2"/>
        <w:rPr>
          <w:lang w:val="de-DE"/>
        </w:rPr>
      </w:pPr>
      <w:bookmarkStart w:id="4" w:name="_Toc7321847"/>
      <w:r>
        <w:rPr>
          <w:lang w:val="en"/>
        </w:rPr>
        <w:lastRenderedPageBreak/>
        <w:t>Functional diagram basic control edges</w:t>
      </w:r>
      <w:bookmarkEnd w:id="4"/>
    </w:p>
    <w:p w14:paraId="5E351D24" w14:textId="77777777" w:rsidR="00AE7DED" w:rsidRDefault="00AE7DED">
      <w:pPr>
        <w:rPr>
          <w:lang w:val="de-DE"/>
        </w:rPr>
      </w:pPr>
    </w:p>
    <w:p w14:paraId="36ABC957" w14:textId="77777777" w:rsidR="00AE7DED" w:rsidRDefault="00A63C7E">
      <w:pPr>
        <w:rPr>
          <w:lang w:val="de-DE"/>
        </w:rPr>
      </w:pPr>
      <w:r>
        <w:rPr>
          <w:noProof/>
          <w:lang w:val="de-DE"/>
        </w:rPr>
        <w:drawing>
          <wp:inline distT="0" distB="0" distL="0" distR="0" wp14:anchorId="4A74BC07" wp14:editId="7B5E3BE5">
            <wp:extent cx="7908925" cy="42989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8925" cy="4298950"/>
                    </a:xfrm>
                    <a:prstGeom prst="rect">
                      <a:avLst/>
                    </a:prstGeom>
                    <a:noFill/>
                    <a:ln>
                      <a:noFill/>
                    </a:ln>
                  </pic:spPr>
                </pic:pic>
              </a:graphicData>
            </a:graphic>
          </wp:inline>
        </w:drawing>
      </w:r>
    </w:p>
    <w:p w14:paraId="7757F195" w14:textId="77777777" w:rsidR="00AE7DED" w:rsidRDefault="00AE7DED">
      <w:pPr>
        <w:rPr>
          <w:lang w:val="de-DE"/>
        </w:rPr>
        <w:sectPr w:rsidR="00AE7DED">
          <w:pgSz w:w="16840" w:h="11907" w:orient="landscape" w:code="9"/>
          <w:pgMar w:top="1418" w:right="2381" w:bottom="1418" w:left="1985" w:header="992" w:footer="720" w:gutter="0"/>
          <w:cols w:space="720"/>
        </w:sectPr>
      </w:pPr>
    </w:p>
    <w:p w14:paraId="03DBDF50" w14:textId="77777777" w:rsidR="00AE7DED" w:rsidRDefault="00AE7DED">
      <w:pPr>
        <w:pStyle w:val="Heading2"/>
        <w:rPr>
          <w:lang w:val="de-DE"/>
        </w:rPr>
      </w:pPr>
      <w:bookmarkStart w:id="5" w:name="_Toc7321848"/>
      <w:r>
        <w:rPr>
          <w:lang w:val="en"/>
        </w:rPr>
        <w:lastRenderedPageBreak/>
        <w:t>Description</w:t>
      </w:r>
      <w:bookmarkEnd w:id="5"/>
    </w:p>
    <w:p w14:paraId="2512AF0B" w14:textId="77777777" w:rsidR="00AE7DED" w:rsidRDefault="00AE7DED">
      <w:pPr>
        <w:rPr>
          <w:lang w:val="de-DE"/>
        </w:rPr>
      </w:pPr>
    </w:p>
    <w:p w14:paraId="58D20E90" w14:textId="77777777" w:rsidR="00AE7DED" w:rsidRDefault="00AE7DED">
      <w:pPr>
        <w:rPr>
          <w:lang w:val="de-DE"/>
        </w:rPr>
      </w:pPr>
      <w:r>
        <w:rPr>
          <w:lang w:val="en"/>
        </w:rPr>
        <w:t xml:space="preserve">According to the applicable operating mode </w:t>
      </w:r>
      <w:proofErr w:type="spellStart"/>
      <w:r>
        <w:rPr>
          <w:b/>
          <w:bCs/>
          <w:lang w:val="en"/>
        </w:rPr>
        <w:t>bm_evt_state</w:t>
      </w:r>
      <w:proofErr w:type="spellEnd"/>
      <w:r>
        <w:rPr>
          <w:lang w:val="en"/>
        </w:rPr>
        <w:t xml:space="preserve">  (see operating mode manager), the moment realization selects the basic characteristic fields of this operating mode:</w:t>
      </w:r>
    </w:p>
    <w:p w14:paraId="0D8594CA" w14:textId="77777777" w:rsidR="00AE7DED" w:rsidRDefault="00AE7DED">
      <w:pPr>
        <w:rPr>
          <w:lang w:val="de-DE"/>
        </w:rPr>
      </w:pPr>
    </w:p>
    <w:p w14:paraId="58A9C121" w14:textId="77777777" w:rsidR="00AE7DED" w:rsidRDefault="00A63C7E">
      <w:pPr>
        <w:rPr>
          <w:lang w:val="de-DE"/>
        </w:rPr>
      </w:pPr>
      <w:r>
        <w:rPr>
          <w:noProof/>
        </w:rPr>
        <w:drawing>
          <wp:inline distT="0" distB="0" distL="0" distR="0" wp14:anchorId="692CBAD9" wp14:editId="7408FE01">
            <wp:extent cx="5752465" cy="532257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5322570"/>
                    </a:xfrm>
                    <a:prstGeom prst="rect">
                      <a:avLst/>
                    </a:prstGeom>
                    <a:noFill/>
                    <a:ln>
                      <a:noFill/>
                    </a:ln>
                  </pic:spPr>
                </pic:pic>
              </a:graphicData>
            </a:graphic>
          </wp:inline>
        </w:drawing>
      </w:r>
    </w:p>
    <w:p w14:paraId="0362EE3A" w14:textId="77777777" w:rsidR="00AE7DED" w:rsidRDefault="00AE7DED">
      <w:pPr>
        <w:rPr>
          <w:lang w:val="de-DE"/>
        </w:rPr>
      </w:pPr>
    </w:p>
    <w:p w14:paraId="0559D561" w14:textId="77777777" w:rsidR="00AE7DED" w:rsidRDefault="00AE7DED">
      <w:pPr>
        <w:rPr>
          <w:lang w:val="de-DE"/>
        </w:rPr>
      </w:pPr>
    </w:p>
    <w:p w14:paraId="625BA774" w14:textId="77777777" w:rsidR="00AE7DED" w:rsidRDefault="00AE7DED">
      <w:pPr>
        <w:rPr>
          <w:lang w:val="de-DE"/>
        </w:rPr>
      </w:pPr>
    </w:p>
    <w:p w14:paraId="7133F656" w14:textId="77777777" w:rsidR="00AE7DED" w:rsidRDefault="00AE7DED">
      <w:pPr>
        <w:rPr>
          <w:lang w:val="de-DE"/>
        </w:rPr>
      </w:pPr>
      <w:r>
        <w:rPr>
          <w:lang w:val="en"/>
        </w:rPr>
        <w:t xml:space="preserve">For </w:t>
      </w:r>
      <w:proofErr w:type="spellStart"/>
      <w:r>
        <w:rPr>
          <w:lang w:val="en"/>
        </w:rPr>
        <w:t>vollast</w:t>
      </w:r>
      <w:proofErr w:type="spellEnd"/>
      <w:r>
        <w:rPr>
          <w:lang w:val="en"/>
        </w:rPr>
        <w:t xml:space="preserve">  (B_VL =</w:t>
      </w:r>
      <w:r>
        <w:rPr>
          <w:b/>
          <w:bCs/>
          <w:lang w:val="en"/>
        </w:rPr>
        <w:t>1</w:t>
      </w:r>
      <w:r>
        <w:rPr>
          <w:lang w:val="en"/>
        </w:rPr>
        <w:t>), a baseline set isselected. Aseparate record is selected for the start (</w:t>
      </w:r>
      <w:r>
        <w:rPr>
          <w:b/>
          <w:bCs/>
          <w:lang w:val="en"/>
        </w:rPr>
        <w:t>B_START = 1</w:t>
      </w:r>
      <w:r>
        <w:rPr>
          <w:lang w:val="en"/>
        </w:rPr>
        <w:t xml:space="preserve">). In addition,  a manually regenerated set of control parameters can be selected via the parameter </w:t>
      </w:r>
      <w:r>
        <w:rPr>
          <w:b/>
          <w:bCs/>
          <w:lang w:val="en"/>
        </w:rPr>
        <w:t>B_MAN_STKN.</w:t>
      </w:r>
    </w:p>
    <w:p w14:paraId="717E4257" w14:textId="77777777" w:rsidR="00AE7DED" w:rsidRDefault="00AE7DED">
      <w:pPr>
        <w:rPr>
          <w:lang w:val="de-DE"/>
        </w:rPr>
      </w:pPr>
    </w:p>
    <w:p w14:paraId="13C4029D" w14:textId="77777777" w:rsidR="00AE7DED" w:rsidRDefault="00AE7DED">
      <w:pPr>
        <w:rPr>
          <w:lang w:val="de-DE"/>
        </w:rPr>
      </w:pPr>
    </w:p>
    <w:p w14:paraId="61A4F003" w14:textId="77777777" w:rsidR="00AE7DED" w:rsidRDefault="00AE7DED">
      <w:pPr>
        <w:rPr>
          <w:lang w:val="de-DE"/>
        </w:rPr>
      </w:pPr>
    </w:p>
    <w:p w14:paraId="0F989F06" w14:textId="77777777" w:rsidR="00AE7DED" w:rsidRDefault="00AE7DED">
      <w:pPr>
        <w:rPr>
          <w:lang w:val="de-DE"/>
        </w:rPr>
      </w:pPr>
    </w:p>
    <w:p w14:paraId="6D196D49" w14:textId="77777777" w:rsidR="00AE7DED" w:rsidRDefault="00AE7DED">
      <w:pPr>
        <w:rPr>
          <w:lang w:val="de-DE"/>
        </w:rPr>
      </w:pPr>
      <w:r>
        <w:rPr>
          <w:lang w:val="en"/>
        </w:rPr>
        <w:t>The basic control parameter set consists of:</w:t>
      </w:r>
    </w:p>
    <w:p w14:paraId="03828DFF" w14:textId="77777777" w:rsidR="00AE7DED" w:rsidRDefault="00AE7DED">
      <w:pPr>
        <w:rPr>
          <w:lang w:val="de-DE"/>
        </w:rPr>
      </w:pPr>
    </w:p>
    <w:p w14:paraId="428E2882" w14:textId="77777777" w:rsidR="00AE7DED" w:rsidRDefault="00AE7DED">
      <w:pPr>
        <w:numPr>
          <w:ilvl w:val="0"/>
          <w:numId w:val="2"/>
        </w:numPr>
        <w:rPr>
          <w:lang w:val="de-DE"/>
        </w:rPr>
      </w:pPr>
      <w:proofErr w:type="spellStart"/>
      <w:r>
        <w:rPr>
          <w:b/>
          <w:bCs/>
          <w:lang w:val="en"/>
        </w:rPr>
        <w:t>eo_bas</w:t>
      </w:r>
      <w:proofErr w:type="spellEnd"/>
      <w:r>
        <w:rPr>
          <w:lang w:val="en"/>
        </w:rPr>
        <w:t xml:space="preserve"> (inlet-opens-control edge in °KW according to  </w:t>
      </w:r>
      <w:proofErr w:type="spellStart"/>
      <w:r>
        <w:rPr>
          <w:lang w:val="en"/>
        </w:rPr>
        <w:t>ZündOT</w:t>
      </w:r>
      <w:proofErr w:type="spellEnd"/>
      <w:r>
        <w:rPr>
          <w:lang w:val="en"/>
        </w:rPr>
        <w:t>)</w:t>
      </w:r>
    </w:p>
    <w:p w14:paraId="62B4D7E5" w14:textId="77777777" w:rsidR="00AE7DED" w:rsidRDefault="00AE7DED">
      <w:pPr>
        <w:numPr>
          <w:ilvl w:val="0"/>
          <w:numId w:val="2"/>
        </w:numPr>
        <w:rPr>
          <w:lang w:val="de-DE"/>
        </w:rPr>
      </w:pPr>
      <w:proofErr w:type="spellStart"/>
      <w:r>
        <w:rPr>
          <w:b/>
          <w:bCs/>
          <w:lang w:val="en"/>
        </w:rPr>
        <w:t>as_bas</w:t>
      </w:r>
      <w:proofErr w:type="spellEnd"/>
      <w:r>
        <w:rPr>
          <w:lang w:val="en"/>
        </w:rPr>
        <w:t xml:space="preserve"> (exhaust-close-control edge in °KW according to  </w:t>
      </w:r>
      <w:proofErr w:type="spellStart"/>
      <w:r>
        <w:rPr>
          <w:lang w:val="en"/>
        </w:rPr>
        <w:t>ZündOT</w:t>
      </w:r>
      <w:proofErr w:type="spellEnd"/>
      <w:r>
        <w:rPr>
          <w:lang w:val="en"/>
        </w:rPr>
        <w:t>))</w:t>
      </w:r>
    </w:p>
    <w:p w14:paraId="4ECB4FC5" w14:textId="77777777" w:rsidR="00AE7DED" w:rsidRDefault="00AE7DED">
      <w:pPr>
        <w:numPr>
          <w:ilvl w:val="0"/>
          <w:numId w:val="2"/>
        </w:numPr>
        <w:rPr>
          <w:lang w:val="de-DE"/>
        </w:rPr>
      </w:pPr>
      <w:proofErr w:type="spellStart"/>
      <w:r>
        <w:rPr>
          <w:b/>
          <w:bCs/>
          <w:lang w:val="en"/>
        </w:rPr>
        <w:t>es_bas</w:t>
      </w:r>
      <w:proofErr w:type="spellEnd"/>
      <w:r>
        <w:rPr>
          <w:lang w:val="en"/>
        </w:rPr>
        <w:t xml:space="preserve"> (inlet-closing-control edge in °KW according to  </w:t>
      </w:r>
      <w:proofErr w:type="spellStart"/>
      <w:r>
        <w:rPr>
          <w:lang w:val="en"/>
        </w:rPr>
        <w:t>ZündOT</w:t>
      </w:r>
      <w:proofErr w:type="spellEnd"/>
      <w:r>
        <w:rPr>
          <w:lang w:val="en"/>
        </w:rPr>
        <w:t>)</w:t>
      </w:r>
    </w:p>
    <w:p w14:paraId="68C021C3" w14:textId="77777777" w:rsidR="00AE7DED" w:rsidRDefault="00AE7DED">
      <w:pPr>
        <w:numPr>
          <w:ilvl w:val="0"/>
          <w:numId w:val="2"/>
        </w:numPr>
        <w:rPr>
          <w:lang w:val="de-DE"/>
        </w:rPr>
      </w:pPr>
      <w:proofErr w:type="spellStart"/>
      <w:r>
        <w:rPr>
          <w:b/>
          <w:bCs/>
          <w:lang w:val="en"/>
        </w:rPr>
        <w:t>ao_bas</w:t>
      </w:r>
      <w:proofErr w:type="spellEnd"/>
      <w:r>
        <w:rPr>
          <w:lang w:val="en"/>
        </w:rPr>
        <w:t xml:space="preserve"> (outlet-opens-control edge in °KW according to  </w:t>
      </w:r>
      <w:proofErr w:type="spellStart"/>
      <w:r>
        <w:rPr>
          <w:lang w:val="en"/>
        </w:rPr>
        <w:t>ZündOT</w:t>
      </w:r>
      <w:proofErr w:type="spellEnd"/>
      <w:r>
        <w:rPr>
          <w:lang w:val="en"/>
        </w:rPr>
        <w:t>)</w:t>
      </w:r>
    </w:p>
    <w:p w14:paraId="2DDC36F1" w14:textId="77777777" w:rsidR="00AE7DED" w:rsidRDefault="00AE7DED">
      <w:pPr>
        <w:numPr>
          <w:ilvl w:val="0"/>
          <w:numId w:val="2"/>
        </w:numPr>
        <w:rPr>
          <w:lang w:val="de-DE"/>
        </w:rPr>
      </w:pPr>
      <w:proofErr w:type="spellStart"/>
      <w:r>
        <w:rPr>
          <w:b/>
          <w:bCs/>
          <w:lang w:val="en"/>
        </w:rPr>
        <w:t>wdk_soll_evt</w:t>
      </w:r>
      <w:proofErr w:type="spellEnd"/>
      <w:r>
        <w:rPr>
          <w:lang w:val="en"/>
        </w:rPr>
        <w:t xml:space="preserve"> (basic throttle position in %)</w:t>
      </w:r>
    </w:p>
    <w:p w14:paraId="7434941D" w14:textId="77777777" w:rsidR="00AE7DED" w:rsidRDefault="00AE7DED">
      <w:pPr>
        <w:numPr>
          <w:ilvl w:val="0"/>
          <w:numId w:val="2"/>
        </w:numPr>
        <w:rPr>
          <w:lang w:val="de-DE"/>
        </w:rPr>
      </w:pPr>
      <w:proofErr w:type="spellStart"/>
      <w:r>
        <w:rPr>
          <w:b/>
          <w:bCs/>
          <w:lang w:val="en"/>
        </w:rPr>
        <w:t>tz_bas</w:t>
      </w:r>
      <w:proofErr w:type="spellEnd"/>
      <w:r>
        <w:rPr>
          <w:lang w:val="en"/>
        </w:rPr>
        <w:t xml:space="preserve"> (base ignition angle in °KW before  </w:t>
      </w:r>
      <w:proofErr w:type="spellStart"/>
      <w:r>
        <w:rPr>
          <w:lang w:val="en"/>
        </w:rPr>
        <w:t>ZündOT</w:t>
      </w:r>
      <w:proofErr w:type="spellEnd"/>
      <w:r>
        <w:rPr>
          <w:lang w:val="en"/>
        </w:rPr>
        <w:t>))</w:t>
      </w:r>
    </w:p>
    <w:p w14:paraId="20231133" w14:textId="77777777" w:rsidR="00AE7DED" w:rsidRDefault="00AE7DED">
      <w:pPr>
        <w:numPr>
          <w:ilvl w:val="0"/>
          <w:numId w:val="2"/>
        </w:numPr>
        <w:rPr>
          <w:lang w:val="de-DE"/>
        </w:rPr>
      </w:pPr>
      <w:proofErr w:type="spellStart"/>
      <w:r>
        <w:rPr>
          <w:b/>
          <w:bCs/>
          <w:lang w:val="en"/>
        </w:rPr>
        <w:t>ti_ende_evt</w:t>
      </w:r>
      <w:proofErr w:type="spellEnd"/>
      <w:r>
        <w:rPr>
          <w:lang w:val="en"/>
        </w:rPr>
        <w:t xml:space="preserve"> (injecting in °KW before inlet Closes)</w:t>
      </w:r>
    </w:p>
    <w:p w14:paraId="7C57A452" w14:textId="77777777" w:rsidR="00AE7DED" w:rsidRDefault="00AE7DED">
      <w:pPr>
        <w:numPr>
          <w:ilvl w:val="0"/>
          <w:numId w:val="2"/>
        </w:numPr>
        <w:rPr>
          <w:lang w:val="de-DE"/>
        </w:rPr>
      </w:pPr>
      <w:proofErr w:type="spellStart"/>
      <w:r>
        <w:rPr>
          <w:b/>
          <w:bCs/>
          <w:lang w:val="en"/>
        </w:rPr>
        <w:t>ml_soll_bas</w:t>
      </w:r>
      <w:proofErr w:type="spellEnd"/>
      <w:r>
        <w:rPr>
          <w:lang w:val="en"/>
        </w:rPr>
        <w:t xml:space="preserve"> (base air mass in mg/l*ASP)</w:t>
      </w:r>
    </w:p>
    <w:p w14:paraId="4947D2FA" w14:textId="77777777" w:rsidR="00AE7DED" w:rsidRDefault="00AE7DED">
      <w:pPr>
        <w:pStyle w:val="Index1"/>
        <w:rPr>
          <w:lang w:val="de-DE"/>
        </w:rPr>
      </w:pPr>
    </w:p>
    <w:p w14:paraId="63759DF4" w14:textId="77777777" w:rsidR="00AE7DED" w:rsidRDefault="00AE7DED">
      <w:pPr>
        <w:rPr>
          <w:lang w:val="de-DE"/>
        </w:rPr>
      </w:pPr>
      <w:r>
        <w:rPr>
          <w:lang w:val="en"/>
        </w:rPr>
        <w:t>The DISA is held in the power position in all modes except full load.  At the  full load,  a speed query NMIN_DISA &lt; n &lt; NMAX_DISA whether to switch in moments position  (see Disa.doc).</w:t>
      </w:r>
    </w:p>
    <w:p w14:paraId="32399161" w14:textId="77777777" w:rsidR="00AE7DED" w:rsidRDefault="00AE7DED">
      <w:pPr>
        <w:rPr>
          <w:lang w:val="de-DE"/>
        </w:rPr>
      </w:pPr>
      <w:r>
        <w:rPr>
          <w:lang w:val="en"/>
        </w:rPr>
        <w:t>The control parameters (basic parameters + corrections) are cycle-</w:t>
      </w:r>
      <w:proofErr w:type="spellStart"/>
      <w:r>
        <w:rPr>
          <w:lang w:val="en"/>
        </w:rPr>
        <w:t>consistentexcept</w:t>
      </w:r>
      <w:proofErr w:type="spellEnd"/>
      <w:r>
        <w:rPr>
          <w:lang w:val="en"/>
        </w:rPr>
        <w:t xml:space="preserve"> for the DISA position and the </w:t>
      </w:r>
      <w:proofErr w:type="spellStart"/>
      <w:r>
        <w:rPr>
          <w:lang w:val="en"/>
        </w:rPr>
        <w:t>throttleposition</w:t>
      </w:r>
      <w:proofErr w:type="spellEnd"/>
      <w:r>
        <w:rPr>
          <w:lang w:val="en"/>
        </w:rPr>
        <w:t>, i.e. related to a working play of a cylinder (see operating mode manager).</w:t>
      </w:r>
    </w:p>
    <w:p w14:paraId="658AF3C1" w14:textId="77777777" w:rsidR="00AE7DED" w:rsidRDefault="00AE7DED">
      <w:pPr>
        <w:rPr>
          <w:lang w:val="de-DE"/>
        </w:rPr>
      </w:pPr>
      <w:r>
        <w:rPr>
          <w:lang w:val="en"/>
        </w:rPr>
        <w:t>DISA and throttle valve are synchronized as well as possible with the other cycle-synchronous control parameters by speed-dependent drive time offsets.</w:t>
      </w:r>
    </w:p>
    <w:p w14:paraId="1EB611D3" w14:textId="77777777" w:rsidR="00AE7DED" w:rsidRDefault="00AE7DED">
      <w:pPr>
        <w:rPr>
          <w:lang w:val="de-DE"/>
        </w:rPr>
      </w:pPr>
      <w:r>
        <w:rPr>
          <w:lang w:val="en"/>
        </w:rPr>
        <w:t>The basic parameters are stationary at 960mbar and 20°C.</w:t>
      </w:r>
    </w:p>
    <w:p w14:paraId="49D695E8" w14:textId="77777777" w:rsidR="00AE7DED" w:rsidRDefault="00AE7DED">
      <w:pPr>
        <w:rPr>
          <w:lang w:val="de-DE"/>
        </w:rPr>
      </w:pPr>
      <w:r>
        <w:rPr>
          <w:lang w:val="en"/>
        </w:rPr>
        <w:t xml:space="preserve">The characteristic fields are applied via </w:t>
      </w:r>
      <w:proofErr w:type="spellStart"/>
      <w:r>
        <w:rPr>
          <w:b/>
          <w:bCs/>
          <w:lang w:val="en"/>
        </w:rPr>
        <w:t>wi</w:t>
      </w:r>
      <w:proofErr w:type="spellEnd"/>
      <w:r>
        <w:rPr>
          <w:lang w:val="en"/>
        </w:rPr>
        <w:t xml:space="preserve">  and  </w:t>
      </w:r>
      <w:r>
        <w:rPr>
          <w:b/>
          <w:bCs/>
          <w:lang w:val="en"/>
        </w:rPr>
        <w:t>n.</w:t>
      </w:r>
      <w:r>
        <w:rPr>
          <w:lang w:val="en"/>
        </w:rPr>
        <w:t xml:space="preserve">  </w:t>
      </w:r>
    </w:p>
    <w:p w14:paraId="4841BF58" w14:textId="77777777" w:rsidR="00AE7DED" w:rsidRDefault="00AE7DED">
      <w:pPr>
        <w:rPr>
          <w:lang w:val="de-DE"/>
        </w:rPr>
      </w:pPr>
    </w:p>
    <w:p w14:paraId="1D56798C" w14:textId="77777777" w:rsidR="00AE7DED" w:rsidRDefault="00AE7DED">
      <w:pPr>
        <w:rPr>
          <w:lang w:val="de-DE"/>
        </w:rPr>
      </w:pPr>
    </w:p>
    <w:p w14:paraId="1981BCE3" w14:textId="77777777" w:rsidR="00AE7DED" w:rsidRDefault="00AE7DED">
      <w:pPr>
        <w:pStyle w:val="Heading2"/>
        <w:rPr>
          <w:lang w:val="de-DE"/>
        </w:rPr>
      </w:pPr>
      <w:bookmarkStart w:id="6" w:name="_Toc7321849"/>
      <w:r>
        <w:rPr>
          <w:lang w:val="en"/>
        </w:rPr>
        <w:t>Do not apply  Bit</w:t>
      </w:r>
      <w:bookmarkEnd w:id="6"/>
    </w:p>
    <w:p w14:paraId="21381FD1" w14:textId="77777777" w:rsidR="00AE7DED" w:rsidRDefault="00AE7DED">
      <w:pPr>
        <w:rPr>
          <w:lang w:val="de-DE"/>
        </w:rPr>
      </w:pPr>
      <w:r>
        <w:rPr>
          <w:lang w:val="en"/>
        </w:rPr>
        <w:t>In order for the valve control to correctly apply the control edges in each operating mode, a so-called "do not apply  bit" (</w:t>
      </w:r>
      <w:proofErr w:type="spellStart"/>
      <w:r>
        <w:rPr>
          <w:b/>
          <w:bCs/>
          <w:lang w:val="en"/>
        </w:rPr>
        <w:t>bm_msk_stkn</w:t>
      </w:r>
      <w:proofErr w:type="spellEnd"/>
      <w:r>
        <w:rPr>
          <w:lang w:val="en"/>
        </w:rPr>
        <w:t>) is set by theMSS60 and transmitted via CAN. In this bit, it is encoded which control edges are used and which are not applied.</w:t>
      </w:r>
    </w:p>
    <w:p w14:paraId="0129561E" w14:textId="77777777" w:rsidR="00AE7DED" w:rsidRDefault="00AE7DED">
      <w:pPr>
        <w:rPr>
          <w:lang w:val="de-DE"/>
        </w:rPr>
      </w:pPr>
      <w:r>
        <w:rPr>
          <w:lang w:val="en"/>
        </w:rPr>
        <w:t>The bit is encoded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3"/>
        <w:gridCol w:w="1132"/>
        <w:gridCol w:w="1133"/>
        <w:gridCol w:w="1132"/>
        <w:gridCol w:w="1133"/>
        <w:gridCol w:w="1132"/>
        <w:gridCol w:w="1133"/>
      </w:tblGrid>
      <w:tr w:rsidR="00AE7DED" w14:paraId="69DE7924" w14:textId="77777777">
        <w:trPr>
          <w:jc w:val="center"/>
        </w:trPr>
        <w:tc>
          <w:tcPr>
            <w:tcW w:w="1160" w:type="dxa"/>
          </w:tcPr>
          <w:p w14:paraId="29D9716D" w14:textId="77777777" w:rsidR="00AE7DED" w:rsidRDefault="00AE7DED">
            <w:pPr>
              <w:jc w:val="center"/>
              <w:rPr>
                <w:lang w:val="de-DE"/>
              </w:rPr>
            </w:pPr>
            <w:r>
              <w:rPr>
                <w:lang w:val="en"/>
              </w:rPr>
              <w:t>as2</w:t>
            </w:r>
          </w:p>
        </w:tc>
        <w:tc>
          <w:tcPr>
            <w:tcW w:w="1161" w:type="dxa"/>
          </w:tcPr>
          <w:p w14:paraId="15E122BE" w14:textId="77777777" w:rsidR="00AE7DED" w:rsidRDefault="00AE7DED">
            <w:pPr>
              <w:jc w:val="center"/>
              <w:rPr>
                <w:lang w:val="de-DE"/>
              </w:rPr>
            </w:pPr>
            <w:r>
              <w:rPr>
                <w:lang w:val="en"/>
              </w:rPr>
              <w:t>ao2</w:t>
            </w:r>
          </w:p>
        </w:tc>
        <w:tc>
          <w:tcPr>
            <w:tcW w:w="1161" w:type="dxa"/>
          </w:tcPr>
          <w:p w14:paraId="78FE7E37" w14:textId="77777777" w:rsidR="00AE7DED" w:rsidRDefault="00AE7DED">
            <w:pPr>
              <w:jc w:val="center"/>
              <w:rPr>
                <w:lang w:val="de-DE"/>
              </w:rPr>
            </w:pPr>
            <w:r>
              <w:rPr>
                <w:lang w:val="en"/>
              </w:rPr>
              <w:t>as1</w:t>
            </w:r>
          </w:p>
        </w:tc>
        <w:tc>
          <w:tcPr>
            <w:tcW w:w="1161" w:type="dxa"/>
          </w:tcPr>
          <w:p w14:paraId="563D0C76" w14:textId="77777777" w:rsidR="00AE7DED" w:rsidRDefault="00AE7DED">
            <w:pPr>
              <w:jc w:val="center"/>
              <w:rPr>
                <w:lang w:val="de-DE"/>
              </w:rPr>
            </w:pPr>
            <w:r>
              <w:rPr>
                <w:lang w:val="en"/>
              </w:rPr>
              <w:t>ao1</w:t>
            </w:r>
          </w:p>
        </w:tc>
        <w:tc>
          <w:tcPr>
            <w:tcW w:w="1161" w:type="dxa"/>
          </w:tcPr>
          <w:p w14:paraId="7F13F27D" w14:textId="77777777" w:rsidR="00AE7DED" w:rsidRDefault="00AE7DED">
            <w:pPr>
              <w:jc w:val="center"/>
              <w:rPr>
                <w:lang w:val="de-DE"/>
              </w:rPr>
            </w:pPr>
            <w:r>
              <w:rPr>
                <w:lang w:val="en"/>
              </w:rPr>
              <w:t>es2</w:t>
            </w:r>
          </w:p>
        </w:tc>
        <w:tc>
          <w:tcPr>
            <w:tcW w:w="1161" w:type="dxa"/>
          </w:tcPr>
          <w:p w14:paraId="3B4AADA1" w14:textId="77777777" w:rsidR="00AE7DED" w:rsidRDefault="00AE7DED">
            <w:pPr>
              <w:jc w:val="center"/>
              <w:rPr>
                <w:lang w:val="de-DE"/>
              </w:rPr>
            </w:pPr>
            <w:r>
              <w:rPr>
                <w:lang w:val="en"/>
              </w:rPr>
              <w:t>eo2</w:t>
            </w:r>
          </w:p>
        </w:tc>
        <w:tc>
          <w:tcPr>
            <w:tcW w:w="1161" w:type="dxa"/>
          </w:tcPr>
          <w:p w14:paraId="3AF3DC05" w14:textId="77777777" w:rsidR="00AE7DED" w:rsidRDefault="00AE7DED">
            <w:pPr>
              <w:jc w:val="center"/>
              <w:rPr>
                <w:lang w:val="de-DE"/>
              </w:rPr>
            </w:pPr>
            <w:r>
              <w:rPr>
                <w:lang w:val="en"/>
              </w:rPr>
              <w:t>es1</w:t>
            </w:r>
          </w:p>
        </w:tc>
        <w:tc>
          <w:tcPr>
            <w:tcW w:w="1161" w:type="dxa"/>
          </w:tcPr>
          <w:p w14:paraId="384C8030" w14:textId="77777777" w:rsidR="00AE7DED" w:rsidRDefault="00AE7DED">
            <w:pPr>
              <w:jc w:val="center"/>
              <w:rPr>
                <w:lang w:val="de-DE"/>
              </w:rPr>
            </w:pPr>
            <w:r>
              <w:rPr>
                <w:lang w:val="en"/>
              </w:rPr>
              <w:t>eo1</w:t>
            </w:r>
          </w:p>
        </w:tc>
      </w:tr>
    </w:tbl>
    <w:p w14:paraId="16DA53C4" w14:textId="77777777" w:rsidR="00AE7DED" w:rsidRDefault="00AE7DED">
      <w:pPr>
        <w:rPr>
          <w:lang w:val="de-DE"/>
        </w:rPr>
      </w:pPr>
    </w:p>
    <w:p w14:paraId="50CC3914" w14:textId="77777777" w:rsidR="00AE7DED" w:rsidRDefault="00AE7DED">
      <w:pPr>
        <w:rPr>
          <w:lang w:val="de-DE"/>
        </w:rPr>
      </w:pPr>
      <w:r>
        <w:rPr>
          <w:lang w:val="en"/>
        </w:rPr>
        <w:t>In the case of cylinder shutdown, for example, the calculated control edges for cylinders 2 and 3 may not be executed; in this bit is then the value 00000000 (00h) for these cylinders.</w:t>
      </w:r>
    </w:p>
    <w:p w14:paraId="45B69AEB" w14:textId="77777777" w:rsidR="00AE7DED" w:rsidRDefault="00AE7DED">
      <w:pPr>
        <w:rPr>
          <w:lang w:val="de-DE"/>
        </w:rPr>
      </w:pPr>
    </w:p>
    <w:p w14:paraId="0961FD5F" w14:textId="77777777" w:rsidR="00AE7DED" w:rsidRDefault="00AE7DED">
      <w:pPr>
        <w:pStyle w:val="Index1"/>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2"/>
        <w:gridCol w:w="1814"/>
        <w:gridCol w:w="1815"/>
        <w:gridCol w:w="1815"/>
        <w:gridCol w:w="1815"/>
      </w:tblGrid>
      <w:tr w:rsidR="00AE7DED" w14:paraId="6BBCAC78" w14:textId="77777777">
        <w:tc>
          <w:tcPr>
            <w:tcW w:w="1856" w:type="dxa"/>
            <w:shd w:val="clear" w:color="auto" w:fill="B3B3B3"/>
          </w:tcPr>
          <w:p w14:paraId="0F41CA61" w14:textId="77777777" w:rsidR="00AE7DED" w:rsidRDefault="00AE7DED">
            <w:r>
              <w:rPr>
                <w:lang w:val="en"/>
              </w:rPr>
              <w:t>State</w:t>
            </w:r>
          </w:p>
        </w:tc>
        <w:tc>
          <w:tcPr>
            <w:tcW w:w="1857" w:type="dxa"/>
            <w:shd w:val="clear" w:color="auto" w:fill="B3B3B3"/>
          </w:tcPr>
          <w:p w14:paraId="69FDACCC" w14:textId="77777777" w:rsidR="00AE7DED" w:rsidRDefault="00AE7DED">
            <w:r>
              <w:rPr>
                <w:lang w:val="en"/>
              </w:rPr>
              <w:t>Cylinder 1</w:t>
            </w:r>
          </w:p>
        </w:tc>
        <w:tc>
          <w:tcPr>
            <w:tcW w:w="1858" w:type="dxa"/>
            <w:shd w:val="clear" w:color="auto" w:fill="B3B3B3"/>
          </w:tcPr>
          <w:p w14:paraId="43DB0BD7" w14:textId="77777777" w:rsidR="00AE7DED" w:rsidRDefault="00AE7DED">
            <w:r>
              <w:rPr>
                <w:lang w:val="en"/>
              </w:rPr>
              <w:t>Cylinder 2</w:t>
            </w:r>
          </w:p>
        </w:tc>
        <w:tc>
          <w:tcPr>
            <w:tcW w:w="1858" w:type="dxa"/>
            <w:shd w:val="clear" w:color="auto" w:fill="B3B3B3"/>
          </w:tcPr>
          <w:p w14:paraId="45620901" w14:textId="77777777" w:rsidR="00AE7DED" w:rsidRDefault="00AE7DED">
            <w:r>
              <w:rPr>
                <w:lang w:val="en"/>
              </w:rPr>
              <w:t>Cylinder 3</w:t>
            </w:r>
          </w:p>
        </w:tc>
        <w:tc>
          <w:tcPr>
            <w:tcW w:w="1858" w:type="dxa"/>
            <w:shd w:val="clear" w:color="auto" w:fill="B3B3B3"/>
          </w:tcPr>
          <w:p w14:paraId="5D00334B" w14:textId="77777777" w:rsidR="00AE7DED" w:rsidRDefault="00AE7DED">
            <w:r>
              <w:rPr>
                <w:lang w:val="en"/>
              </w:rPr>
              <w:t>Cylinder 4</w:t>
            </w:r>
          </w:p>
        </w:tc>
      </w:tr>
      <w:tr w:rsidR="00AE7DED" w14:paraId="77F024C9" w14:textId="77777777">
        <w:tc>
          <w:tcPr>
            <w:tcW w:w="1856" w:type="dxa"/>
          </w:tcPr>
          <w:p w14:paraId="40316AD5" w14:textId="77777777" w:rsidR="00AE7DED" w:rsidRDefault="00AE7DED">
            <w:r>
              <w:rPr>
                <w:lang w:val="en"/>
              </w:rPr>
              <w:t>0</w:t>
            </w:r>
          </w:p>
        </w:tc>
        <w:tc>
          <w:tcPr>
            <w:tcW w:w="1857" w:type="dxa"/>
          </w:tcPr>
          <w:p w14:paraId="42DC554E" w14:textId="77777777" w:rsidR="00AE7DED" w:rsidRDefault="00AE7DED">
            <w:proofErr w:type="spellStart"/>
            <w:r>
              <w:rPr>
                <w:lang w:val="en"/>
              </w:rPr>
              <w:t>Ffh</w:t>
            </w:r>
            <w:proofErr w:type="spellEnd"/>
          </w:p>
        </w:tc>
        <w:tc>
          <w:tcPr>
            <w:tcW w:w="1858" w:type="dxa"/>
          </w:tcPr>
          <w:p w14:paraId="19C168B4" w14:textId="77777777" w:rsidR="00AE7DED" w:rsidRDefault="00AE7DED">
            <w:r>
              <w:rPr>
                <w:lang w:val="en"/>
              </w:rPr>
              <w:t>00h</w:t>
            </w:r>
          </w:p>
        </w:tc>
        <w:tc>
          <w:tcPr>
            <w:tcW w:w="1858" w:type="dxa"/>
          </w:tcPr>
          <w:p w14:paraId="2BDA934A" w14:textId="77777777" w:rsidR="00AE7DED" w:rsidRDefault="00AE7DED">
            <w:r>
              <w:rPr>
                <w:lang w:val="en"/>
              </w:rPr>
              <w:t>00h</w:t>
            </w:r>
          </w:p>
        </w:tc>
        <w:tc>
          <w:tcPr>
            <w:tcW w:w="1858" w:type="dxa"/>
          </w:tcPr>
          <w:p w14:paraId="7B5145D0" w14:textId="77777777" w:rsidR="00AE7DED" w:rsidRDefault="00AE7DED">
            <w:proofErr w:type="spellStart"/>
            <w:r>
              <w:rPr>
                <w:lang w:val="en"/>
              </w:rPr>
              <w:t>Ffh</w:t>
            </w:r>
            <w:proofErr w:type="spellEnd"/>
          </w:p>
        </w:tc>
      </w:tr>
      <w:tr w:rsidR="00AE7DED" w14:paraId="4A96001B" w14:textId="77777777">
        <w:tc>
          <w:tcPr>
            <w:tcW w:w="1856" w:type="dxa"/>
          </w:tcPr>
          <w:p w14:paraId="52C02655" w14:textId="77777777" w:rsidR="00AE7DED" w:rsidRDefault="00AE7DED">
            <w:r>
              <w:rPr>
                <w:lang w:val="en"/>
              </w:rPr>
              <w:t>1</w:t>
            </w:r>
          </w:p>
        </w:tc>
        <w:tc>
          <w:tcPr>
            <w:tcW w:w="1857" w:type="dxa"/>
          </w:tcPr>
          <w:p w14:paraId="308B79B3" w14:textId="77777777" w:rsidR="00AE7DED" w:rsidRDefault="00AE7DED">
            <w:r>
              <w:rPr>
                <w:lang w:val="en"/>
              </w:rPr>
              <w:t xml:space="preserve">3Fh / </w:t>
            </w:r>
            <w:proofErr w:type="spellStart"/>
            <w:r>
              <w:rPr>
                <w:lang w:val="en"/>
              </w:rPr>
              <w:t>CFh</w:t>
            </w:r>
            <w:proofErr w:type="spellEnd"/>
            <w:r>
              <w:rPr>
                <w:lang w:val="en"/>
              </w:rPr>
              <w:t xml:space="preserve">  (180</w:t>
            </w:r>
            <w:r>
              <w:rPr>
                <w:lang w:val="en"/>
              </w:rPr>
              <w:sym w:font="Symbol" w:char="F0B0"/>
            </w:r>
            <w:r>
              <w:rPr>
                <w:lang w:val="en"/>
              </w:rPr>
              <w:t>)</w:t>
            </w:r>
          </w:p>
        </w:tc>
        <w:tc>
          <w:tcPr>
            <w:tcW w:w="1858" w:type="dxa"/>
          </w:tcPr>
          <w:p w14:paraId="71C8944D" w14:textId="77777777" w:rsidR="00AE7DED" w:rsidRDefault="00AE7DED">
            <w:r>
              <w:rPr>
                <w:lang w:val="en"/>
              </w:rPr>
              <w:t>00h</w:t>
            </w:r>
          </w:p>
        </w:tc>
        <w:tc>
          <w:tcPr>
            <w:tcW w:w="1858" w:type="dxa"/>
          </w:tcPr>
          <w:p w14:paraId="36EE4ABB" w14:textId="77777777" w:rsidR="00AE7DED" w:rsidRDefault="00AE7DED">
            <w:r>
              <w:rPr>
                <w:lang w:val="en"/>
              </w:rPr>
              <w:t>00h</w:t>
            </w:r>
          </w:p>
        </w:tc>
        <w:tc>
          <w:tcPr>
            <w:tcW w:w="1858" w:type="dxa"/>
          </w:tcPr>
          <w:p w14:paraId="6EB5AC0A" w14:textId="77777777" w:rsidR="00AE7DED" w:rsidRDefault="00AE7DED">
            <w:r>
              <w:rPr>
                <w:lang w:val="en"/>
              </w:rPr>
              <w:t xml:space="preserve">3Fh / </w:t>
            </w:r>
            <w:proofErr w:type="spellStart"/>
            <w:r>
              <w:rPr>
                <w:lang w:val="en"/>
              </w:rPr>
              <w:t>CFh</w:t>
            </w:r>
            <w:proofErr w:type="spellEnd"/>
            <w:r>
              <w:rPr>
                <w:lang w:val="en"/>
              </w:rPr>
              <w:t xml:space="preserve">  (180</w:t>
            </w:r>
            <w:r>
              <w:rPr>
                <w:lang w:val="en"/>
              </w:rPr>
              <w:sym w:font="Symbol" w:char="F0B0"/>
            </w:r>
            <w:r>
              <w:rPr>
                <w:lang w:val="en"/>
              </w:rPr>
              <w:t>)</w:t>
            </w:r>
          </w:p>
        </w:tc>
      </w:tr>
      <w:tr w:rsidR="00AE7DED" w14:paraId="1D7BE95B" w14:textId="77777777">
        <w:tc>
          <w:tcPr>
            <w:tcW w:w="1856" w:type="dxa"/>
          </w:tcPr>
          <w:p w14:paraId="778EEB0A" w14:textId="77777777" w:rsidR="00AE7DED" w:rsidRDefault="00AE7DED">
            <w:r>
              <w:rPr>
                <w:lang w:val="en"/>
              </w:rPr>
              <w:t>2</w:t>
            </w:r>
          </w:p>
        </w:tc>
        <w:tc>
          <w:tcPr>
            <w:tcW w:w="1857" w:type="dxa"/>
          </w:tcPr>
          <w:p w14:paraId="40DBD9AA" w14:textId="77777777" w:rsidR="00AE7DED" w:rsidRDefault="00AE7DED">
            <w:r>
              <w:rPr>
                <w:lang w:val="en"/>
              </w:rPr>
              <w:t>3Ch / C3h (720</w:t>
            </w:r>
            <w:r>
              <w:rPr>
                <w:lang w:val="en"/>
              </w:rPr>
              <w:sym w:font="Symbol" w:char="F0B0"/>
            </w:r>
            <w:r>
              <w:rPr>
                <w:lang w:val="en"/>
              </w:rPr>
              <w:t>)</w:t>
            </w:r>
          </w:p>
        </w:tc>
        <w:tc>
          <w:tcPr>
            <w:tcW w:w="1858" w:type="dxa"/>
          </w:tcPr>
          <w:p w14:paraId="4D3A327D" w14:textId="77777777" w:rsidR="00AE7DED" w:rsidRDefault="00AE7DED">
            <w:r>
              <w:rPr>
                <w:lang w:val="en"/>
              </w:rPr>
              <w:t>3Ch / C3h (720</w:t>
            </w:r>
            <w:r>
              <w:rPr>
                <w:lang w:val="en"/>
              </w:rPr>
              <w:sym w:font="Symbol" w:char="F0B0"/>
            </w:r>
            <w:r>
              <w:rPr>
                <w:lang w:val="en"/>
              </w:rPr>
              <w:t>)</w:t>
            </w:r>
          </w:p>
        </w:tc>
        <w:tc>
          <w:tcPr>
            <w:tcW w:w="1858" w:type="dxa"/>
          </w:tcPr>
          <w:p w14:paraId="4CAFB62F" w14:textId="77777777" w:rsidR="00AE7DED" w:rsidRDefault="00AE7DED">
            <w:r>
              <w:rPr>
                <w:lang w:val="en"/>
              </w:rPr>
              <w:t>3Ch / C3h (720</w:t>
            </w:r>
            <w:r>
              <w:rPr>
                <w:lang w:val="en"/>
              </w:rPr>
              <w:sym w:font="Symbol" w:char="F0B0"/>
            </w:r>
            <w:r>
              <w:rPr>
                <w:lang w:val="en"/>
              </w:rPr>
              <w:t>)</w:t>
            </w:r>
          </w:p>
        </w:tc>
        <w:tc>
          <w:tcPr>
            <w:tcW w:w="1858" w:type="dxa"/>
          </w:tcPr>
          <w:p w14:paraId="0BECFB93" w14:textId="77777777" w:rsidR="00AE7DED" w:rsidRDefault="00AE7DED">
            <w:r>
              <w:rPr>
                <w:lang w:val="en"/>
              </w:rPr>
              <w:t>3Ch / C3h (720</w:t>
            </w:r>
            <w:r>
              <w:rPr>
                <w:lang w:val="en"/>
              </w:rPr>
              <w:sym w:font="Symbol" w:char="F0B0"/>
            </w:r>
            <w:r>
              <w:rPr>
                <w:lang w:val="en"/>
              </w:rPr>
              <w:t>)</w:t>
            </w:r>
          </w:p>
        </w:tc>
      </w:tr>
      <w:tr w:rsidR="00AE7DED" w14:paraId="2B476E23" w14:textId="77777777">
        <w:tc>
          <w:tcPr>
            <w:tcW w:w="1856" w:type="dxa"/>
          </w:tcPr>
          <w:p w14:paraId="35B40F51" w14:textId="77777777" w:rsidR="00AE7DED" w:rsidRDefault="00AE7DED">
            <w:r>
              <w:rPr>
                <w:lang w:val="en"/>
              </w:rPr>
              <w:t>3</w:t>
            </w:r>
          </w:p>
        </w:tc>
        <w:tc>
          <w:tcPr>
            <w:tcW w:w="1857" w:type="dxa"/>
          </w:tcPr>
          <w:p w14:paraId="57BC664C" w14:textId="77777777" w:rsidR="00AE7DED" w:rsidRDefault="00AE7DED">
            <w:r>
              <w:rPr>
                <w:lang w:val="en"/>
              </w:rPr>
              <w:t xml:space="preserve">3Fh / </w:t>
            </w:r>
            <w:proofErr w:type="spellStart"/>
            <w:r>
              <w:rPr>
                <w:lang w:val="en"/>
              </w:rPr>
              <w:t>CFh</w:t>
            </w:r>
            <w:proofErr w:type="spellEnd"/>
            <w:r>
              <w:rPr>
                <w:lang w:val="en"/>
              </w:rPr>
              <w:t xml:space="preserve">  (720</w:t>
            </w:r>
            <w:r>
              <w:rPr>
                <w:lang w:val="en"/>
              </w:rPr>
              <w:sym w:font="Symbol" w:char="F0B0"/>
            </w:r>
            <w:r>
              <w:rPr>
                <w:lang w:val="en"/>
              </w:rPr>
              <w:t>)</w:t>
            </w:r>
          </w:p>
        </w:tc>
        <w:tc>
          <w:tcPr>
            <w:tcW w:w="1858" w:type="dxa"/>
          </w:tcPr>
          <w:p w14:paraId="71AD6393" w14:textId="77777777" w:rsidR="00AE7DED" w:rsidRDefault="00AE7DED">
            <w:r>
              <w:rPr>
                <w:lang w:val="en"/>
              </w:rPr>
              <w:t xml:space="preserve">3Fh / </w:t>
            </w:r>
            <w:proofErr w:type="spellStart"/>
            <w:r>
              <w:rPr>
                <w:lang w:val="en"/>
              </w:rPr>
              <w:t>CFh</w:t>
            </w:r>
            <w:proofErr w:type="spellEnd"/>
            <w:r>
              <w:rPr>
                <w:lang w:val="en"/>
              </w:rPr>
              <w:t xml:space="preserve">  (720</w:t>
            </w:r>
            <w:r>
              <w:rPr>
                <w:lang w:val="en"/>
              </w:rPr>
              <w:sym w:font="Symbol" w:char="F0B0"/>
            </w:r>
            <w:r>
              <w:rPr>
                <w:lang w:val="en"/>
              </w:rPr>
              <w:t>)</w:t>
            </w:r>
          </w:p>
        </w:tc>
        <w:tc>
          <w:tcPr>
            <w:tcW w:w="1858" w:type="dxa"/>
          </w:tcPr>
          <w:p w14:paraId="23D1E2CF" w14:textId="77777777" w:rsidR="00AE7DED" w:rsidRDefault="00AE7DED">
            <w:r>
              <w:rPr>
                <w:lang w:val="en"/>
              </w:rPr>
              <w:t xml:space="preserve">3Fh / </w:t>
            </w:r>
            <w:proofErr w:type="spellStart"/>
            <w:r>
              <w:rPr>
                <w:lang w:val="en"/>
              </w:rPr>
              <w:t>CFh</w:t>
            </w:r>
            <w:proofErr w:type="spellEnd"/>
            <w:r>
              <w:rPr>
                <w:lang w:val="en"/>
              </w:rPr>
              <w:t xml:space="preserve">  (720</w:t>
            </w:r>
            <w:r>
              <w:rPr>
                <w:lang w:val="en"/>
              </w:rPr>
              <w:sym w:font="Symbol" w:char="F0B0"/>
            </w:r>
            <w:r>
              <w:rPr>
                <w:lang w:val="en"/>
              </w:rPr>
              <w:t>)</w:t>
            </w:r>
          </w:p>
        </w:tc>
        <w:tc>
          <w:tcPr>
            <w:tcW w:w="1858" w:type="dxa"/>
          </w:tcPr>
          <w:p w14:paraId="45F6E1F6" w14:textId="77777777" w:rsidR="00AE7DED" w:rsidRDefault="00AE7DED">
            <w:r>
              <w:rPr>
                <w:lang w:val="en"/>
              </w:rPr>
              <w:t xml:space="preserve">3Fh / </w:t>
            </w:r>
            <w:proofErr w:type="spellStart"/>
            <w:r>
              <w:rPr>
                <w:lang w:val="en"/>
              </w:rPr>
              <w:t>CFh</w:t>
            </w:r>
            <w:proofErr w:type="spellEnd"/>
            <w:r>
              <w:rPr>
                <w:lang w:val="en"/>
              </w:rPr>
              <w:t xml:space="preserve">  (720</w:t>
            </w:r>
            <w:r>
              <w:rPr>
                <w:lang w:val="en"/>
              </w:rPr>
              <w:sym w:font="Symbol" w:char="F0B0"/>
            </w:r>
            <w:r>
              <w:rPr>
                <w:lang w:val="en"/>
              </w:rPr>
              <w:t>)</w:t>
            </w:r>
          </w:p>
        </w:tc>
      </w:tr>
      <w:tr w:rsidR="00AE7DED" w14:paraId="1E30A4EA" w14:textId="77777777">
        <w:tc>
          <w:tcPr>
            <w:tcW w:w="1856" w:type="dxa"/>
          </w:tcPr>
          <w:p w14:paraId="6E591166" w14:textId="77777777" w:rsidR="00AE7DED" w:rsidRDefault="00AE7DED">
            <w:r>
              <w:rPr>
                <w:lang w:val="en"/>
              </w:rPr>
              <w:t>4, 5, 13</w:t>
            </w:r>
          </w:p>
        </w:tc>
        <w:tc>
          <w:tcPr>
            <w:tcW w:w="1857" w:type="dxa"/>
          </w:tcPr>
          <w:p w14:paraId="69FD6A57" w14:textId="77777777" w:rsidR="00AE7DED" w:rsidRDefault="00AE7DED">
            <w:proofErr w:type="spellStart"/>
            <w:r>
              <w:rPr>
                <w:lang w:val="en"/>
              </w:rPr>
              <w:t>Ffh</w:t>
            </w:r>
            <w:proofErr w:type="spellEnd"/>
          </w:p>
        </w:tc>
        <w:tc>
          <w:tcPr>
            <w:tcW w:w="1858" w:type="dxa"/>
          </w:tcPr>
          <w:p w14:paraId="39E58836" w14:textId="77777777" w:rsidR="00AE7DED" w:rsidRDefault="00AE7DED">
            <w:proofErr w:type="spellStart"/>
            <w:r>
              <w:rPr>
                <w:lang w:val="en"/>
              </w:rPr>
              <w:t>Ffh</w:t>
            </w:r>
            <w:proofErr w:type="spellEnd"/>
          </w:p>
        </w:tc>
        <w:tc>
          <w:tcPr>
            <w:tcW w:w="1858" w:type="dxa"/>
          </w:tcPr>
          <w:p w14:paraId="35A75C14" w14:textId="77777777" w:rsidR="00AE7DED" w:rsidRDefault="00AE7DED">
            <w:proofErr w:type="spellStart"/>
            <w:r>
              <w:rPr>
                <w:lang w:val="en"/>
              </w:rPr>
              <w:t>Ffh</w:t>
            </w:r>
            <w:proofErr w:type="spellEnd"/>
          </w:p>
        </w:tc>
        <w:tc>
          <w:tcPr>
            <w:tcW w:w="1858" w:type="dxa"/>
          </w:tcPr>
          <w:p w14:paraId="70844AA6" w14:textId="77777777" w:rsidR="00AE7DED" w:rsidRDefault="00AE7DED">
            <w:proofErr w:type="spellStart"/>
            <w:r>
              <w:rPr>
                <w:lang w:val="en"/>
              </w:rPr>
              <w:t>Ffh</w:t>
            </w:r>
            <w:proofErr w:type="spellEnd"/>
          </w:p>
        </w:tc>
      </w:tr>
      <w:tr w:rsidR="00AE7DED" w14:paraId="79252A01" w14:textId="77777777">
        <w:tc>
          <w:tcPr>
            <w:tcW w:w="1856" w:type="dxa"/>
          </w:tcPr>
          <w:p w14:paraId="4B3359FB" w14:textId="77777777" w:rsidR="00AE7DED" w:rsidRDefault="00AE7DED">
            <w:r>
              <w:rPr>
                <w:lang w:val="en"/>
              </w:rPr>
              <w:t>6</w:t>
            </w:r>
          </w:p>
        </w:tc>
        <w:tc>
          <w:tcPr>
            <w:tcW w:w="1857" w:type="dxa"/>
          </w:tcPr>
          <w:p w14:paraId="0C0FDC23" w14:textId="77777777" w:rsidR="00AE7DED" w:rsidRDefault="00AE7DED">
            <w:r>
              <w:rPr>
                <w:lang w:val="en"/>
              </w:rPr>
              <w:t>F0h</w:t>
            </w:r>
          </w:p>
        </w:tc>
        <w:tc>
          <w:tcPr>
            <w:tcW w:w="1858" w:type="dxa"/>
          </w:tcPr>
          <w:p w14:paraId="577CD80C" w14:textId="77777777" w:rsidR="00AE7DED" w:rsidRDefault="00AE7DED">
            <w:r>
              <w:rPr>
                <w:lang w:val="en"/>
              </w:rPr>
              <w:t>F0h</w:t>
            </w:r>
          </w:p>
        </w:tc>
        <w:tc>
          <w:tcPr>
            <w:tcW w:w="1858" w:type="dxa"/>
          </w:tcPr>
          <w:p w14:paraId="6B791A13" w14:textId="77777777" w:rsidR="00AE7DED" w:rsidRDefault="00AE7DED">
            <w:r>
              <w:rPr>
                <w:lang w:val="en"/>
              </w:rPr>
              <w:t>F0h</w:t>
            </w:r>
          </w:p>
        </w:tc>
        <w:tc>
          <w:tcPr>
            <w:tcW w:w="1858" w:type="dxa"/>
          </w:tcPr>
          <w:p w14:paraId="1FEA4350" w14:textId="77777777" w:rsidR="00AE7DED" w:rsidRDefault="00AE7DED">
            <w:r>
              <w:rPr>
                <w:lang w:val="en"/>
              </w:rPr>
              <w:t>F0h</w:t>
            </w:r>
          </w:p>
        </w:tc>
      </w:tr>
    </w:tbl>
    <w:p w14:paraId="21C94F51" w14:textId="77777777" w:rsidR="00AE7DED" w:rsidRDefault="00AE7DED">
      <w:pPr>
        <w:rPr>
          <w:lang w:val="de-DE"/>
        </w:rPr>
      </w:pPr>
    </w:p>
    <w:p w14:paraId="42F4A015" w14:textId="77777777" w:rsidR="00AE7DED" w:rsidRDefault="00AE7DED">
      <w:pPr>
        <w:rPr>
          <w:lang w:val="de-DE"/>
        </w:rPr>
      </w:pPr>
      <w:r>
        <w:rPr>
          <w:lang w:val="en"/>
        </w:rPr>
        <w:t xml:space="preserve">In </w:t>
      </w:r>
      <w:r>
        <w:rPr>
          <w:b/>
          <w:bCs/>
          <w:lang w:val="en"/>
        </w:rPr>
        <w:t>addition,</w:t>
      </w:r>
      <w:r>
        <w:rPr>
          <w:lang w:val="en"/>
        </w:rPr>
        <w:t xml:space="preserve"> the valves can be completely closed via the parameter K_MR_VENTZU_EIN in brake mode 4V (</w:t>
      </w:r>
      <w:proofErr w:type="spellStart"/>
      <w:r>
        <w:rPr>
          <w:b/>
          <w:bCs/>
          <w:lang w:val="en"/>
        </w:rPr>
        <w:t>bm_msk_stkn</w:t>
      </w:r>
      <w:proofErr w:type="spellEnd"/>
      <w:r>
        <w:rPr>
          <w:b/>
          <w:bCs/>
          <w:lang w:val="en"/>
        </w:rPr>
        <w:t>=0)</w:t>
      </w:r>
      <w:r>
        <w:rPr>
          <w:lang w:val="en"/>
        </w:rPr>
        <w:t>.</w:t>
      </w:r>
    </w:p>
    <w:p w14:paraId="3DAE0E4F" w14:textId="77777777" w:rsidR="00AE7DED" w:rsidRDefault="00AE7DED">
      <w:pPr>
        <w:rPr>
          <w:lang w:val="de-DE"/>
        </w:rPr>
      </w:pPr>
    </w:p>
    <w:p w14:paraId="5967CDE1" w14:textId="77777777" w:rsidR="00AE7DED" w:rsidRDefault="00AE7DED">
      <w:pPr>
        <w:rPr>
          <w:lang w:val="de-DE"/>
        </w:rPr>
      </w:pPr>
    </w:p>
    <w:p w14:paraId="7E522121" w14:textId="77777777" w:rsidR="00AE7DED" w:rsidRDefault="00AE7DED">
      <w:pPr>
        <w:rPr>
          <w:lang w:val="de-DE"/>
        </w:rPr>
      </w:pPr>
    </w:p>
    <w:p w14:paraId="2FCDDA83" w14:textId="77777777" w:rsidR="00AE7DED" w:rsidRDefault="00AE7DED">
      <w:pPr>
        <w:rPr>
          <w:lang w:val="de-DE"/>
        </w:rPr>
      </w:pPr>
    </w:p>
    <w:p w14:paraId="0744A03F" w14:textId="77777777" w:rsidR="00AE7DED" w:rsidRDefault="00AE7DED">
      <w:pPr>
        <w:rPr>
          <w:lang w:val="de-DE"/>
        </w:rPr>
      </w:pPr>
    </w:p>
    <w:p w14:paraId="6EC43D64" w14:textId="77777777" w:rsidR="00AE7DED" w:rsidRDefault="00AE7DED">
      <w:pPr>
        <w:rPr>
          <w:lang w:val="de-DE"/>
        </w:rPr>
      </w:pPr>
    </w:p>
    <w:p w14:paraId="7974217B" w14:textId="77777777" w:rsidR="00AE7DED" w:rsidRDefault="00AE7DED">
      <w:pPr>
        <w:pStyle w:val="Heading2"/>
        <w:rPr>
          <w:lang w:val="de-DE"/>
        </w:rPr>
      </w:pPr>
      <w:bookmarkStart w:id="7" w:name="_Toc7321721"/>
      <w:bookmarkStart w:id="8" w:name="_Toc7321850"/>
      <w:r>
        <w:rPr>
          <w:lang w:val="en"/>
        </w:rPr>
        <w:lastRenderedPageBreak/>
        <w:t>Cylinder-individual control edge correction</w:t>
      </w:r>
      <w:bookmarkEnd w:id="7"/>
      <w:bookmarkEnd w:id="8"/>
    </w:p>
    <w:p w14:paraId="77356B22" w14:textId="77777777" w:rsidR="00AE7DED" w:rsidRDefault="00AE7DED">
      <w:pPr>
        <w:rPr>
          <w:lang w:val="de-DE"/>
        </w:rPr>
      </w:pPr>
    </w:p>
    <w:p w14:paraId="575BF681" w14:textId="77777777" w:rsidR="00AE7DED" w:rsidRDefault="00AE7DED">
      <w:pPr>
        <w:rPr>
          <w:lang w:val="de-DE"/>
        </w:rPr>
      </w:pPr>
      <w:r>
        <w:rPr>
          <w:lang w:val="en"/>
        </w:rPr>
        <w:t>In order to be able to equate the cylinder filling and the residual gas content of the cylinders, cylinder-individual control edge corrections are required.</w:t>
      </w:r>
    </w:p>
    <w:p w14:paraId="7E0C9624" w14:textId="77777777" w:rsidR="00AE7DED" w:rsidRDefault="00AE7DED">
      <w:pPr>
        <w:rPr>
          <w:lang w:val="de-DE"/>
        </w:rPr>
      </w:pPr>
    </w:p>
    <w:p w14:paraId="43E8D6C4" w14:textId="77777777" w:rsidR="00AE7DED" w:rsidRDefault="00AE7DED">
      <w:pPr>
        <w:rPr>
          <w:lang w:val="de-DE"/>
        </w:rPr>
      </w:pPr>
      <w:r>
        <w:rPr>
          <w:lang w:val="en"/>
        </w:rPr>
        <w:t>Therefore, the 4 control edges (</w:t>
      </w:r>
      <w:proofErr w:type="spellStart"/>
      <w:r>
        <w:rPr>
          <w:lang w:val="en"/>
        </w:rPr>
        <w:t>ao_bas</w:t>
      </w:r>
      <w:proofErr w:type="spellEnd"/>
      <w:r>
        <w:rPr>
          <w:lang w:val="en"/>
        </w:rPr>
        <w:t xml:space="preserve">, </w:t>
      </w:r>
      <w:proofErr w:type="spellStart"/>
      <w:r>
        <w:rPr>
          <w:lang w:val="en"/>
        </w:rPr>
        <w:t>as_bas</w:t>
      </w:r>
      <w:proofErr w:type="spellEnd"/>
      <w:r>
        <w:rPr>
          <w:lang w:val="en"/>
        </w:rPr>
        <w:t xml:space="preserve">,  </w:t>
      </w:r>
      <w:proofErr w:type="spellStart"/>
      <w:r>
        <w:rPr>
          <w:lang w:val="en"/>
        </w:rPr>
        <w:t>eo_bas</w:t>
      </w:r>
      <w:proofErr w:type="spellEnd"/>
      <w:r>
        <w:rPr>
          <w:lang w:val="en"/>
        </w:rPr>
        <w:t xml:space="preserve">,   </w:t>
      </w:r>
      <w:proofErr w:type="spellStart"/>
      <w:r>
        <w:rPr>
          <w:lang w:val="en"/>
        </w:rPr>
        <w:t>es_bas</w:t>
      </w:r>
      <w:proofErr w:type="spellEnd"/>
      <w:r>
        <w:rPr>
          <w:lang w:val="en"/>
        </w:rPr>
        <w:t xml:space="preserve">) </w:t>
      </w:r>
      <w:proofErr w:type="spellStart"/>
      <w:r>
        <w:rPr>
          <w:lang w:val="en"/>
        </w:rPr>
        <w:t>canbe</w:t>
      </w:r>
      <w:proofErr w:type="spellEnd"/>
      <w:r>
        <w:rPr>
          <w:lang w:val="en"/>
        </w:rPr>
        <w:t xml:space="preserve"> changed with an offset. These offsets, each an array for  </w:t>
      </w:r>
      <w:proofErr w:type="spellStart"/>
      <w:r>
        <w:rPr>
          <w:lang w:val="en"/>
        </w:rPr>
        <w:t>ao</w:t>
      </w:r>
      <w:proofErr w:type="spellEnd"/>
      <w:r>
        <w:rPr>
          <w:lang w:val="en"/>
        </w:rPr>
        <w:t>/</w:t>
      </w:r>
      <w:proofErr w:type="spellStart"/>
      <w:r>
        <w:rPr>
          <w:lang w:val="en"/>
        </w:rPr>
        <w:t>eo</w:t>
      </w:r>
      <w:proofErr w:type="spellEnd"/>
      <w:r>
        <w:rPr>
          <w:lang w:val="en"/>
        </w:rPr>
        <w:t>/es can be set as a manual correction via the application system.</w:t>
      </w:r>
    </w:p>
    <w:p w14:paraId="5684086D" w14:textId="77777777" w:rsidR="00AE7DED" w:rsidRDefault="00AE7DED">
      <w:pPr>
        <w:rPr>
          <w:lang w:val="de-DE"/>
        </w:rPr>
      </w:pPr>
      <w:r>
        <w:rPr>
          <w:lang w:val="en"/>
        </w:rPr>
        <w:t>The name of the arrays is:</w:t>
      </w:r>
    </w:p>
    <w:p w14:paraId="224414AB" w14:textId="77777777" w:rsidR="00AE7DED" w:rsidRPr="00AE7DED" w:rsidRDefault="00AE7DED">
      <w:r w:rsidRPr="00AE7DED">
        <w:rPr>
          <w:lang w:val="en"/>
        </w:rPr>
        <w:t>K_MR_AO_KORR[1..8]</w:t>
      </w:r>
    </w:p>
    <w:p w14:paraId="28D99A25" w14:textId="77777777" w:rsidR="00AE7DED" w:rsidRPr="00AE7DED" w:rsidRDefault="00AE7DED">
      <w:r w:rsidRPr="00AE7DED">
        <w:rPr>
          <w:lang w:val="en"/>
        </w:rPr>
        <w:t>K_MR_AS_KORR[1..8]</w:t>
      </w:r>
    </w:p>
    <w:p w14:paraId="3EFB55DB" w14:textId="77777777" w:rsidR="00AE7DED" w:rsidRDefault="00AE7DED">
      <w:pPr>
        <w:rPr>
          <w:lang w:val="de-DE"/>
        </w:rPr>
      </w:pPr>
      <w:r>
        <w:rPr>
          <w:lang w:val="en"/>
        </w:rPr>
        <w:t>K_MR_EO_KORR[1..8]</w:t>
      </w:r>
    </w:p>
    <w:p w14:paraId="4B199949" w14:textId="77777777" w:rsidR="00AE7DED" w:rsidRDefault="00AE7DED">
      <w:pPr>
        <w:rPr>
          <w:lang w:val="de-DE"/>
        </w:rPr>
      </w:pPr>
      <w:r>
        <w:rPr>
          <w:lang w:val="en"/>
        </w:rPr>
        <w:t>K_MR_ES_KORR[1..8]</w:t>
      </w:r>
    </w:p>
    <w:p w14:paraId="301A607C" w14:textId="77777777" w:rsidR="00AE7DED" w:rsidRDefault="00AE7DED">
      <w:pPr>
        <w:rPr>
          <w:lang w:val="de-DE"/>
        </w:rPr>
      </w:pPr>
      <w:r>
        <w:rPr>
          <w:lang w:val="en"/>
        </w:rPr>
        <w:t>The index of arrays refers to the physical cylinder. So: Index=1 is for cylinder 1 index 8 for cylinder 8 etc.</w:t>
      </w:r>
    </w:p>
    <w:p w14:paraId="7EF43C26" w14:textId="77777777" w:rsidR="00AE7DED" w:rsidRDefault="00AE7DED">
      <w:pPr>
        <w:rPr>
          <w:lang w:val="de-DE"/>
        </w:rPr>
      </w:pPr>
    </w:p>
    <w:p w14:paraId="7AB48C77" w14:textId="77777777" w:rsidR="00AE7DED" w:rsidRDefault="00AE7DED">
      <w:pPr>
        <w:rPr>
          <w:lang w:val="de-DE"/>
        </w:rPr>
      </w:pPr>
    </w:p>
    <w:p w14:paraId="7B7DAB6F" w14:textId="77777777" w:rsidR="00AE7DED" w:rsidRDefault="00AE7DED">
      <w:pPr>
        <w:rPr>
          <w:lang w:val="de-DE"/>
        </w:rPr>
      </w:pPr>
      <w:r>
        <w:rPr>
          <w:lang w:val="en"/>
        </w:rPr>
        <w:t>(last4.gif)</w:t>
      </w:r>
    </w:p>
    <w:p w14:paraId="1F26CB6B" w14:textId="77777777" w:rsidR="00AE7DED" w:rsidRDefault="00A63C7E">
      <w:pPr>
        <w:rPr>
          <w:lang w:val="de-DE"/>
        </w:rPr>
      </w:pPr>
      <w:r>
        <w:rPr>
          <w:noProof/>
          <w:lang w:val="de-DE"/>
        </w:rPr>
        <w:drawing>
          <wp:inline distT="0" distB="0" distL="0" distR="0" wp14:anchorId="18057124" wp14:editId="23D22076">
            <wp:extent cx="5759450" cy="23609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360930"/>
                    </a:xfrm>
                    <a:prstGeom prst="rect">
                      <a:avLst/>
                    </a:prstGeom>
                    <a:noFill/>
                    <a:ln>
                      <a:noFill/>
                    </a:ln>
                  </pic:spPr>
                </pic:pic>
              </a:graphicData>
            </a:graphic>
          </wp:inline>
        </w:drawing>
      </w:r>
    </w:p>
    <w:p w14:paraId="2E5698B8" w14:textId="77777777" w:rsidR="00AE7DED" w:rsidRDefault="00AE7DED">
      <w:pPr>
        <w:rPr>
          <w:lang w:val="de-DE"/>
        </w:rPr>
      </w:pPr>
    </w:p>
    <w:p w14:paraId="4B2DA44F" w14:textId="77777777" w:rsidR="00AE7DED" w:rsidRDefault="00AE7DED">
      <w:pPr>
        <w:rPr>
          <w:lang w:val="de-DE"/>
        </w:rPr>
      </w:pPr>
    </w:p>
    <w:p w14:paraId="31053FE5" w14:textId="77777777" w:rsidR="00AE7DED" w:rsidRDefault="00AE7DED">
      <w:pPr>
        <w:rPr>
          <w:lang w:val="de-DE"/>
        </w:rPr>
      </w:pPr>
    </w:p>
    <w:p w14:paraId="3170FBD3" w14:textId="77777777" w:rsidR="00AE7DED" w:rsidRDefault="00AE7DED">
      <w:pPr>
        <w:rPr>
          <w:lang w:val="de-DE"/>
        </w:rPr>
      </w:pPr>
    </w:p>
    <w:p w14:paraId="56799A01" w14:textId="77777777" w:rsidR="00AE7DED" w:rsidRDefault="00AE7DED">
      <w:pPr>
        <w:rPr>
          <w:lang w:val="de-DE"/>
        </w:rPr>
      </w:pPr>
      <w:r>
        <w:rPr>
          <w:lang w:val="de-DE"/>
        </w:rPr>
        <w:br w:type="page"/>
      </w:r>
    </w:p>
    <w:p w14:paraId="1215F5BA" w14:textId="77777777" w:rsidR="00AE7DED" w:rsidRDefault="00AE7DED">
      <w:pPr>
        <w:pStyle w:val="Heading2"/>
        <w:rPr>
          <w:lang w:val="de-DE"/>
        </w:rPr>
      </w:pPr>
      <w:bookmarkStart w:id="9" w:name="_Toc7321851"/>
      <w:r>
        <w:rPr>
          <w:lang w:val="en"/>
        </w:rPr>
        <w:lastRenderedPageBreak/>
        <w:t>Inlet-closing corrections</w:t>
      </w:r>
      <w:bookmarkEnd w:id="9"/>
    </w:p>
    <w:p w14:paraId="6F80A07B" w14:textId="77777777" w:rsidR="00AE7DED" w:rsidRDefault="00AE7DED">
      <w:pPr>
        <w:pStyle w:val="Heading3"/>
        <w:rPr>
          <w:lang w:val="de-DE"/>
        </w:rPr>
      </w:pPr>
      <w:bookmarkStart w:id="10" w:name="_Toc7321852"/>
      <w:r>
        <w:rPr>
          <w:lang w:val="en"/>
        </w:rPr>
        <w:t>Density correction has been replaced by DKR!</w:t>
      </w:r>
      <w:bookmarkEnd w:id="10"/>
    </w:p>
    <w:p w14:paraId="34998C90" w14:textId="77777777" w:rsidR="00AE7DED" w:rsidRDefault="00AE7DED">
      <w:pPr>
        <w:rPr>
          <w:lang w:val="de-DE"/>
        </w:rPr>
      </w:pPr>
    </w:p>
    <w:p w14:paraId="01B25026" w14:textId="77777777" w:rsidR="00AE7DED" w:rsidRDefault="00AE7DED">
      <w:pPr>
        <w:rPr>
          <w:lang w:val="de-DE"/>
        </w:rPr>
      </w:pPr>
      <w:r>
        <w:rPr>
          <w:lang w:val="en"/>
        </w:rPr>
        <w:t xml:space="preserve">The ambient pressure and ambient temperature, which deviate from the standard state, are combined in the factor </w:t>
      </w:r>
      <w:proofErr w:type="spellStart"/>
      <w:r>
        <w:rPr>
          <w:b/>
          <w:bCs/>
          <w:lang w:val="en"/>
        </w:rPr>
        <w:t>rf_pt_korr</w:t>
      </w:r>
      <w:proofErr w:type="spellEnd"/>
      <w:r>
        <w:rPr>
          <w:lang w:val="en"/>
        </w:rPr>
        <w:t xml:space="preserve">  and compensated in an inlet-closing correction.</w:t>
      </w:r>
    </w:p>
    <w:p w14:paraId="30B9817F" w14:textId="77777777" w:rsidR="00AE7DED" w:rsidRDefault="00AE7DED">
      <w:pPr>
        <w:rPr>
          <w:lang w:val="de-DE"/>
        </w:rPr>
      </w:pPr>
      <w:r>
        <w:rPr>
          <w:lang w:val="en"/>
        </w:rPr>
        <w:t xml:space="preserve">If </w:t>
      </w:r>
      <w:r>
        <w:rPr>
          <w:b/>
          <w:bCs/>
          <w:lang w:val="en"/>
        </w:rPr>
        <w:t>the Wi</w:t>
      </w:r>
      <w:r>
        <w:rPr>
          <w:lang w:val="en"/>
        </w:rPr>
        <w:t xml:space="preserve"> and the same AÖ, AS and EÖ control edges remain the same, the inlet close is  </w:t>
      </w:r>
      <w:r>
        <w:rPr>
          <w:b/>
          <w:bCs/>
          <w:lang w:val="en"/>
        </w:rPr>
        <w:t>KL_ES_VOLUM</w:t>
      </w:r>
      <w:r>
        <w:rPr>
          <w:lang w:val="en"/>
        </w:rPr>
        <w:t xml:space="preserve"> converted KL_ES_VOLUM into an actual volume via a volume characteristic curve. Subsequently, the density ratio actual/set density leads to a new desired air volume. This is  converted back into an inlet-closing control edge via the inverse characteristic </w:t>
      </w:r>
      <w:proofErr w:type="spellStart"/>
      <w:r>
        <w:rPr>
          <w:b/>
          <w:bCs/>
          <w:lang w:val="en"/>
        </w:rPr>
        <w:t>KL_ES_VOLUM_inv</w:t>
      </w:r>
      <w:proofErr w:type="spellEnd"/>
      <w:r>
        <w:rPr>
          <w:b/>
          <w:bCs/>
          <w:lang w:val="en"/>
        </w:rPr>
        <w:t>.</w:t>
      </w:r>
    </w:p>
    <w:p w14:paraId="57A9A7C0" w14:textId="77777777" w:rsidR="00AE7DED" w:rsidRDefault="00AE7DED">
      <w:pPr>
        <w:rPr>
          <w:lang w:val="de-DE"/>
        </w:rPr>
      </w:pPr>
    </w:p>
    <w:p w14:paraId="22954D97" w14:textId="77777777" w:rsidR="00AE7DED" w:rsidRDefault="00AE7DED">
      <w:pPr>
        <w:rPr>
          <w:lang w:val="de-DE"/>
        </w:rPr>
      </w:pPr>
      <w:r>
        <w:rPr>
          <w:lang w:val="en"/>
        </w:rPr>
        <w:t xml:space="preserve">This procedure keeps the load point constant under different environmental conditions and in particular does not change the thermodynamically relevant influencing variables(residual gas,  </w:t>
      </w:r>
      <w:proofErr w:type="spellStart"/>
      <w:r>
        <w:rPr>
          <w:lang w:val="en"/>
        </w:rPr>
        <w:t>etc</w:t>
      </w:r>
      <w:proofErr w:type="spellEnd"/>
      <w:r>
        <w:rPr>
          <w:lang w:val="en"/>
        </w:rPr>
        <w:t>).).</w:t>
      </w:r>
    </w:p>
    <w:p w14:paraId="54CE4F5A" w14:textId="77777777" w:rsidR="00AE7DED" w:rsidRDefault="00AE7DED">
      <w:pPr>
        <w:rPr>
          <w:lang w:val="de-DE"/>
        </w:rPr>
      </w:pPr>
    </w:p>
    <w:p w14:paraId="09C72410" w14:textId="77777777" w:rsidR="00AE7DED" w:rsidRDefault="00AE7DED">
      <w:pPr>
        <w:rPr>
          <w:lang w:val="de-DE"/>
        </w:rPr>
      </w:pPr>
      <w:r>
        <w:rPr>
          <w:lang w:val="en"/>
        </w:rPr>
        <w:t>The inlet-closing correction is limited at the full load and in the top  partial load.</w:t>
      </w:r>
    </w:p>
    <w:p w14:paraId="37BF30A9" w14:textId="77777777" w:rsidR="00AE7DED" w:rsidRDefault="00AE7DED">
      <w:pPr>
        <w:pStyle w:val="Heading3"/>
        <w:rPr>
          <w:lang w:val="de-DE"/>
        </w:rPr>
      </w:pPr>
      <w:bookmarkStart w:id="11" w:name="_Toc7321853"/>
      <w:r>
        <w:rPr>
          <w:lang w:val="en"/>
        </w:rPr>
        <w:t>ZW efficiency correction (not yet implemented!)</w:t>
      </w:r>
      <w:bookmarkEnd w:id="11"/>
    </w:p>
    <w:p w14:paraId="3CBA9BBC" w14:textId="77777777" w:rsidR="00AE7DED" w:rsidRDefault="00AE7DED">
      <w:pPr>
        <w:rPr>
          <w:lang w:val="de-DE"/>
        </w:rPr>
      </w:pPr>
    </w:p>
    <w:p w14:paraId="5DF55B0E" w14:textId="77777777" w:rsidR="00AE7DED" w:rsidRDefault="00AE7DED">
      <w:pPr>
        <w:rPr>
          <w:lang w:val="de-DE"/>
        </w:rPr>
      </w:pPr>
      <w:r>
        <w:rPr>
          <w:lang w:val="en"/>
        </w:rPr>
        <w:t>Similarly, in THE case of ZW late positions, which are caused by knock control and other functions, the air mass is increased via the inlet-closing edge to compensate for the moment drop.</w:t>
      </w:r>
    </w:p>
    <w:p w14:paraId="28B3072C" w14:textId="77777777" w:rsidR="00AE7DED" w:rsidRDefault="00AE7DED">
      <w:pPr>
        <w:rPr>
          <w:lang w:val="de-DE"/>
        </w:rPr>
      </w:pPr>
    </w:p>
    <w:p w14:paraId="7726E9B7" w14:textId="77777777" w:rsidR="00AE7DED" w:rsidRDefault="00AE7DED">
      <w:pPr>
        <w:rPr>
          <w:lang w:val="de-DE"/>
        </w:rPr>
      </w:pPr>
      <w:r>
        <w:rPr>
          <w:lang w:val="en"/>
        </w:rPr>
        <w:t>This correction is only applied for ZW-late position, which undesirably reduce the motor torque.</w:t>
      </w:r>
    </w:p>
    <w:p w14:paraId="2AE0FD4E" w14:textId="77777777" w:rsidR="00AE7DED" w:rsidRDefault="00AE7DED">
      <w:pPr>
        <w:rPr>
          <w:lang w:val="de-DE"/>
        </w:rPr>
      </w:pPr>
    </w:p>
    <w:p w14:paraId="14625B80" w14:textId="77777777" w:rsidR="00AE7DED" w:rsidRDefault="00AE7DED">
      <w:pPr>
        <w:rPr>
          <w:lang w:val="de-DE"/>
        </w:rPr>
      </w:pPr>
      <w:r>
        <w:rPr>
          <w:lang w:val="en"/>
        </w:rPr>
        <w:t>The correction is made using the same characteristic curves. The moment ratio  actual-moment/max-moment, defined as ignition angle efficiency, is determined. The  moment drop is compensated by an air mass increase (reverse value of the moment ratio  actual-moment/max-moment).</w:t>
      </w:r>
    </w:p>
    <w:p w14:paraId="1C5CFFE4" w14:textId="77777777" w:rsidR="00AE7DED" w:rsidRDefault="00AE7DED">
      <w:pPr>
        <w:rPr>
          <w:lang w:val="de-DE"/>
        </w:rPr>
      </w:pPr>
    </w:p>
    <w:p w14:paraId="36D17EC2" w14:textId="77777777" w:rsidR="00AE7DED" w:rsidRDefault="00AE7DED">
      <w:pPr>
        <w:rPr>
          <w:lang w:val="de-DE"/>
        </w:rPr>
      </w:pPr>
      <w:r>
        <w:rPr>
          <w:lang w:val="en"/>
        </w:rPr>
        <w:t xml:space="preserve">The resulting control parameter sets keep the moment </w:t>
      </w:r>
      <w:proofErr w:type="spellStart"/>
      <w:r>
        <w:rPr>
          <w:b/>
          <w:bCs/>
          <w:lang w:val="en"/>
        </w:rPr>
        <w:t>wi</w:t>
      </w:r>
      <w:proofErr w:type="spellEnd"/>
      <w:r>
        <w:rPr>
          <w:lang w:val="en"/>
        </w:rPr>
        <w:t xml:space="preserve">  constant. The inlet-closing correction reduces the residual gas content at ignition angle late positions due to the constant remaining control edges (knocking inclination is reduced).</w:t>
      </w:r>
    </w:p>
    <w:p w14:paraId="1DF8A368" w14:textId="77777777" w:rsidR="00AE7DED" w:rsidRDefault="00AE7DED">
      <w:pPr>
        <w:rPr>
          <w:lang w:val="de-DE"/>
        </w:rPr>
      </w:pPr>
    </w:p>
    <w:p w14:paraId="66A198D5" w14:textId="77777777" w:rsidR="00AE7DED" w:rsidRDefault="00AE7DED">
      <w:pPr>
        <w:rPr>
          <w:lang w:val="de-DE"/>
        </w:rPr>
      </w:pPr>
      <w:r>
        <w:rPr>
          <w:lang w:val="en"/>
        </w:rPr>
        <w:t xml:space="preserve">The inlet-closing correction due to late ignition angle leads to a higher air mass. This is opened in the air mass path over </w:t>
      </w:r>
      <w:proofErr w:type="spellStart"/>
      <w:r>
        <w:rPr>
          <w:b/>
          <w:bCs/>
          <w:lang w:val="en"/>
        </w:rPr>
        <w:t>md_eva_ve</w:t>
      </w:r>
      <w:proofErr w:type="spellEnd"/>
      <w:r>
        <w:rPr>
          <w:b/>
          <w:bCs/>
          <w:lang w:val="en"/>
        </w:rPr>
        <w:t>.</w:t>
      </w:r>
    </w:p>
    <w:p w14:paraId="60710B3A" w14:textId="77777777" w:rsidR="00AE7DED" w:rsidRDefault="00AE7DED">
      <w:pPr>
        <w:rPr>
          <w:lang w:val="de-DE"/>
        </w:rPr>
      </w:pPr>
    </w:p>
    <w:p w14:paraId="6BC8A6D4" w14:textId="77777777" w:rsidR="00AE7DED" w:rsidRDefault="00AE7DED">
      <w:pPr>
        <w:rPr>
          <w:lang w:val="de-DE"/>
        </w:rPr>
      </w:pPr>
    </w:p>
    <w:p w14:paraId="0BB50F66" w14:textId="77777777" w:rsidR="00AE7DED" w:rsidRDefault="00AE7DED">
      <w:pPr>
        <w:pStyle w:val="Heading2"/>
        <w:rPr>
          <w:lang w:val="de-DE"/>
        </w:rPr>
      </w:pPr>
      <w:bookmarkStart w:id="12" w:name="_Toc7321854"/>
      <w:r>
        <w:rPr>
          <w:lang w:val="en"/>
        </w:rPr>
        <w:t>Exit-Opens Delay</w:t>
      </w:r>
      <w:bookmarkEnd w:id="12"/>
    </w:p>
    <w:p w14:paraId="3C1C839D" w14:textId="77777777" w:rsidR="00AE7DED" w:rsidRDefault="00AE7DED">
      <w:pPr>
        <w:rPr>
          <w:lang w:val="de-DE"/>
        </w:rPr>
      </w:pPr>
    </w:p>
    <w:p w14:paraId="2CF1E36C" w14:textId="77777777" w:rsidR="00AE7DED" w:rsidRDefault="00AE7DED">
      <w:pPr>
        <w:rPr>
          <w:lang w:val="de-DE"/>
        </w:rPr>
      </w:pPr>
      <w:r>
        <w:rPr>
          <w:lang w:val="en"/>
        </w:rPr>
        <w:t>The burnt fuel-air mixture, which is located in the cylinder, must  also be pushed out with the AÖ control edge, which  fits to the control edges with which the fresh air was sucked in. The control edge outlet Opens is therefore thermodynamically part of the previous working game.</w:t>
      </w:r>
    </w:p>
    <w:p w14:paraId="56AE615A" w14:textId="77777777" w:rsidR="00AE7DED" w:rsidRDefault="00AE7DED">
      <w:pPr>
        <w:rPr>
          <w:lang w:val="de-DE"/>
        </w:rPr>
      </w:pPr>
      <w:r>
        <w:rPr>
          <w:lang w:val="en"/>
        </w:rPr>
        <w:t xml:space="preserve">However, since the calculation of the control edges is always carried out in the same segment, AÖ must be delayed by exactly one working play (720  </w:t>
      </w:r>
      <w:proofErr w:type="spellStart"/>
      <w:r>
        <w:rPr>
          <w:lang w:val="en"/>
        </w:rPr>
        <w:t>grdKW</w:t>
      </w:r>
      <w:proofErr w:type="spellEnd"/>
      <w:r>
        <w:rPr>
          <w:lang w:val="en"/>
        </w:rPr>
        <w:t>) in order to be transferred to the valve control unit via CAN.</w:t>
      </w:r>
    </w:p>
    <w:p w14:paraId="7AD99F98" w14:textId="77777777" w:rsidR="00AE7DED" w:rsidRDefault="00AE7DED">
      <w:pPr>
        <w:rPr>
          <w:lang w:val="de-DE"/>
        </w:rPr>
      </w:pPr>
    </w:p>
    <w:p w14:paraId="09CC8BA0" w14:textId="77777777" w:rsidR="00AE7DED" w:rsidRDefault="00AE7DED">
      <w:pPr>
        <w:rPr>
          <w:lang w:val="de-DE"/>
        </w:rPr>
      </w:pPr>
    </w:p>
    <w:p w14:paraId="071520EA" w14:textId="77777777" w:rsidR="00AE7DED" w:rsidRDefault="00AE7DED">
      <w:pPr>
        <w:pStyle w:val="Heading2"/>
        <w:rPr>
          <w:lang w:val="de-DE"/>
        </w:rPr>
      </w:pPr>
      <w:bookmarkStart w:id="13" w:name="_Toc7321855"/>
      <w:proofErr w:type="spellStart"/>
      <w:r>
        <w:rPr>
          <w:lang w:val="en"/>
        </w:rPr>
        <w:lastRenderedPageBreak/>
        <w:t>Minihub</w:t>
      </w:r>
      <w:bookmarkEnd w:id="13"/>
      <w:proofErr w:type="spellEnd"/>
    </w:p>
    <w:p w14:paraId="509C75CB" w14:textId="77777777" w:rsidR="00AE7DED" w:rsidRDefault="00AE7DED">
      <w:pPr>
        <w:rPr>
          <w:lang w:val="de-DE"/>
        </w:rPr>
      </w:pPr>
    </w:p>
    <w:p w14:paraId="1D5FBCD9" w14:textId="77777777" w:rsidR="00AE7DED" w:rsidRDefault="00AE7DED">
      <w:pPr>
        <w:rPr>
          <w:lang w:val="de-DE"/>
        </w:rPr>
      </w:pPr>
      <w:r>
        <w:rPr>
          <w:lang w:val="en"/>
        </w:rPr>
        <w:t xml:space="preserve">The </w:t>
      </w:r>
      <w:proofErr w:type="spellStart"/>
      <w:r>
        <w:rPr>
          <w:lang w:val="en"/>
        </w:rPr>
        <w:t>Minihub</w:t>
      </w:r>
      <w:proofErr w:type="spellEnd"/>
      <w:r>
        <w:rPr>
          <w:lang w:val="en"/>
        </w:rPr>
        <w:t xml:space="preserve"> operating state is used in the lower load range at low speeds and allows the engine to operate quietly.</w:t>
      </w:r>
    </w:p>
    <w:p w14:paraId="7CDC8AF9" w14:textId="77777777" w:rsidR="00AE7DED" w:rsidRDefault="00AE7DED">
      <w:pPr>
        <w:rPr>
          <w:lang w:val="de-DE"/>
        </w:rPr>
      </w:pPr>
      <w:r>
        <w:rPr>
          <w:lang w:val="en"/>
        </w:rPr>
        <w:t xml:space="preserve">The amplitude of the control valves is specified by the MSS60, transferred via CAN to the </w:t>
      </w:r>
      <w:proofErr w:type="spellStart"/>
      <w:r>
        <w:rPr>
          <w:lang w:val="en"/>
        </w:rPr>
        <w:t>dSpace</w:t>
      </w:r>
      <w:proofErr w:type="spellEnd"/>
      <w:r>
        <w:rPr>
          <w:lang w:val="en"/>
        </w:rPr>
        <w:t xml:space="preserve">  systems and regulated there. The  </w:t>
      </w:r>
      <w:proofErr w:type="spellStart"/>
      <w:r>
        <w:rPr>
          <w:lang w:val="en"/>
        </w:rPr>
        <w:t>ministroke</w:t>
      </w:r>
      <w:proofErr w:type="spellEnd"/>
      <w:r>
        <w:rPr>
          <w:lang w:val="en"/>
        </w:rPr>
        <w:t xml:space="preserve">  is currently only intended for the inlet valves, the outlet valves are operated with full stroke in alternating mode (3V) (</w:t>
      </w:r>
      <w:proofErr w:type="spellStart"/>
      <w:r>
        <w:rPr>
          <w:b/>
          <w:bCs/>
          <w:lang w:val="en"/>
        </w:rPr>
        <w:t>mr_minilift_ex</w:t>
      </w:r>
      <w:proofErr w:type="spellEnd"/>
      <w:r>
        <w:rPr>
          <w:lang w:val="en"/>
        </w:rPr>
        <w:t xml:space="preserve"> </w:t>
      </w:r>
      <w:r>
        <w:rPr>
          <w:b/>
          <w:bCs/>
          <w:lang w:val="en"/>
        </w:rPr>
        <w:t xml:space="preserve"> = 0</w:t>
      </w:r>
      <w:r>
        <w:rPr>
          <w:lang w:val="en"/>
        </w:rPr>
        <w:t>).</w:t>
      </w:r>
    </w:p>
    <w:p w14:paraId="33CC70DD" w14:textId="77777777" w:rsidR="00AE7DED" w:rsidRDefault="00AE7DED">
      <w:pPr>
        <w:rPr>
          <w:lang w:val="de-DE"/>
        </w:rPr>
      </w:pPr>
      <w:r>
        <w:rPr>
          <w:lang w:val="en"/>
        </w:rPr>
        <w:t xml:space="preserve">With the help of the application constants </w:t>
      </w:r>
      <w:r>
        <w:rPr>
          <w:b/>
          <w:bCs/>
          <w:lang w:val="en"/>
        </w:rPr>
        <w:t>K_MR_MINILIFT_INT,</w:t>
      </w:r>
      <w:r>
        <w:rPr>
          <w:lang w:val="en"/>
        </w:rPr>
        <w:t xml:space="preserve">  the amplitude can be set.</w:t>
      </w:r>
    </w:p>
    <w:p w14:paraId="4512923F" w14:textId="77777777" w:rsidR="00AE7DED" w:rsidRDefault="00AE7DED">
      <w:pPr>
        <w:rPr>
          <w:lang w:val="de-DE"/>
        </w:rPr>
      </w:pPr>
      <w:r>
        <w:rPr>
          <w:lang w:val="en"/>
        </w:rPr>
        <w:t xml:space="preserve">The </w:t>
      </w:r>
      <w:proofErr w:type="spellStart"/>
      <w:r>
        <w:rPr>
          <w:b/>
          <w:bCs/>
          <w:lang w:val="en"/>
        </w:rPr>
        <w:t>mr_minilift_int</w:t>
      </w:r>
      <w:proofErr w:type="spellEnd"/>
      <w:r>
        <w:rPr>
          <w:lang w:val="en"/>
        </w:rPr>
        <w:t xml:space="preserve"> variable displays the value of the set valve stroke height, which is passed to the CAN. Due to programmatic reasons of the  </w:t>
      </w:r>
      <w:proofErr w:type="spellStart"/>
      <w:r>
        <w:rPr>
          <w:lang w:val="en"/>
        </w:rPr>
        <w:t>dSpacesystems</w:t>
      </w:r>
      <w:proofErr w:type="spellEnd"/>
      <w:r>
        <w:rPr>
          <w:lang w:val="en"/>
        </w:rPr>
        <w:t xml:space="preserve">, </w:t>
      </w:r>
      <w:r>
        <w:rPr>
          <w:b/>
          <w:bCs/>
          <w:lang w:val="en"/>
        </w:rPr>
        <w:t xml:space="preserve"> </w:t>
      </w:r>
      <w:proofErr w:type="spellStart"/>
      <w:r>
        <w:rPr>
          <w:b/>
          <w:bCs/>
          <w:lang w:val="en"/>
        </w:rPr>
        <w:t>mr_minilift_int</w:t>
      </w:r>
      <w:proofErr w:type="spellEnd"/>
      <w:r>
        <w:rPr>
          <w:lang w:val="en"/>
        </w:rPr>
        <w:t xml:space="preserve"> must  be sent to the CAN delayed by one segment (180grdKW).</w:t>
      </w:r>
    </w:p>
    <w:p w14:paraId="74814B0F" w14:textId="77777777" w:rsidR="00AE7DED" w:rsidRDefault="00AE7DED">
      <w:pPr>
        <w:rPr>
          <w:lang w:val="de-DE"/>
        </w:rPr>
      </w:pPr>
    </w:p>
    <w:p w14:paraId="1F2965ED" w14:textId="77777777" w:rsidR="00AE7DED" w:rsidRDefault="00AE7DED">
      <w:pPr>
        <w:rPr>
          <w:lang w:val="de-DE"/>
        </w:rPr>
      </w:pPr>
    </w:p>
    <w:p w14:paraId="12380918" w14:textId="77777777" w:rsidR="00AE7DED" w:rsidRDefault="00AE7DED">
      <w:pPr>
        <w:rPr>
          <w:lang w:val="de-DE"/>
        </w:rPr>
      </w:pPr>
    </w:p>
    <w:p w14:paraId="0AC1A8F3" w14:textId="77777777" w:rsidR="00AE7DED" w:rsidRDefault="00AE7DED">
      <w:pPr>
        <w:pStyle w:val="Heading2"/>
        <w:rPr>
          <w:lang w:val="de-DE"/>
        </w:rPr>
      </w:pPr>
      <w:bookmarkStart w:id="14" w:name="_Toc7321856"/>
      <w:r>
        <w:rPr>
          <w:lang w:val="en"/>
        </w:rPr>
        <w:t>Air mass adaptation (not yet implemented!)</w:t>
      </w:r>
      <w:bookmarkEnd w:id="14"/>
    </w:p>
    <w:p w14:paraId="427B33D7" w14:textId="77777777" w:rsidR="00AE7DED" w:rsidRDefault="00AE7DED">
      <w:pPr>
        <w:rPr>
          <w:lang w:val="de-DE"/>
        </w:rPr>
      </w:pPr>
    </w:p>
    <w:p w14:paraId="0B80967A" w14:textId="77777777" w:rsidR="00AE7DED" w:rsidRDefault="00AE7DED">
      <w:pPr>
        <w:rPr>
          <w:lang w:val="de-DE"/>
        </w:rPr>
      </w:pPr>
      <w:r>
        <w:rPr>
          <w:lang w:val="en"/>
        </w:rPr>
        <w:t xml:space="preserve">The aim of the air mass adaptation is to compensate for air mass errors in the piloted air mass calculation. A comparison of the measured air mass </w:t>
      </w:r>
      <w:proofErr w:type="spellStart"/>
      <w:r>
        <w:rPr>
          <w:b/>
          <w:bCs/>
          <w:lang w:val="en"/>
        </w:rPr>
        <w:t>ml_ist_aw</w:t>
      </w:r>
      <w:proofErr w:type="spellEnd"/>
      <w:r>
        <w:rPr>
          <w:lang w:val="en"/>
        </w:rPr>
        <w:t xml:space="preserve">  to the piloted air mass  </w:t>
      </w:r>
      <w:proofErr w:type="spellStart"/>
      <w:r>
        <w:rPr>
          <w:b/>
          <w:bCs/>
          <w:lang w:val="en"/>
        </w:rPr>
        <w:t>ml_soll_bas</w:t>
      </w:r>
      <w:proofErr w:type="spellEnd"/>
      <w:r>
        <w:rPr>
          <w:lang w:val="en"/>
        </w:rPr>
        <w:t xml:space="preserve"> is carried out. The difference is fed to an adaptation characteristic field via a PT1 filter.</w:t>
      </w:r>
    </w:p>
    <w:p w14:paraId="5F1971DA" w14:textId="77777777" w:rsidR="00AE7DED" w:rsidRDefault="00AE7DED">
      <w:pPr>
        <w:rPr>
          <w:lang w:val="de-DE"/>
        </w:rPr>
      </w:pPr>
    </w:p>
    <w:p w14:paraId="6E31A67D" w14:textId="77777777" w:rsidR="00AE7DED" w:rsidRDefault="00AE7DED">
      <w:pPr>
        <w:rPr>
          <w:lang w:val="de-DE"/>
        </w:rPr>
      </w:pPr>
      <w:r>
        <w:rPr>
          <w:lang w:val="en"/>
        </w:rPr>
        <w:t>Actual air mass determination is carried out via HFM (ml) and lambda probe adaptation  (</w:t>
      </w:r>
      <w:proofErr w:type="spellStart"/>
      <w:r>
        <w:rPr>
          <w:b/>
          <w:bCs/>
          <w:lang w:val="en"/>
        </w:rPr>
        <w:t>f_ti_a</w:t>
      </w:r>
      <w:proofErr w:type="spellEnd"/>
      <w:r>
        <w:rPr>
          <w:b/>
          <w:bCs/>
          <w:lang w:val="en"/>
        </w:rPr>
        <w:t>*</w:t>
      </w:r>
      <w:proofErr w:type="spellStart"/>
      <w:r>
        <w:rPr>
          <w:b/>
          <w:bCs/>
          <w:lang w:val="en"/>
        </w:rPr>
        <w:t>ml_soll_bas</w:t>
      </w:r>
      <w:proofErr w:type="spellEnd"/>
      <w:r>
        <w:rPr>
          <w:lang w:val="en"/>
        </w:rPr>
        <w:t xml:space="preserve">). The actual air mass determination can be weighted between HFM and lambda probe adaptation over the characteristic KF_FAK_ML_HFM_LAM.  </w:t>
      </w:r>
      <w:r>
        <w:rPr>
          <w:b/>
          <w:bCs/>
          <w:lang w:val="en"/>
        </w:rPr>
        <w:t>KF_FAK_ML_HFM_LAM</w:t>
      </w:r>
      <w:r>
        <w:rPr>
          <w:lang w:val="en"/>
        </w:rPr>
        <w:t xml:space="preserve">  </w:t>
      </w:r>
    </w:p>
    <w:p w14:paraId="01CCF1A4" w14:textId="77777777" w:rsidR="00AE7DED" w:rsidRDefault="00AE7DED">
      <w:pPr>
        <w:rPr>
          <w:lang w:val="de-DE"/>
        </w:rPr>
      </w:pPr>
    </w:p>
    <w:p w14:paraId="2E5EC72B" w14:textId="77777777" w:rsidR="00AE7DED" w:rsidRDefault="00AE7DED">
      <w:pPr>
        <w:rPr>
          <w:lang w:val="de-DE"/>
        </w:rPr>
      </w:pPr>
      <w:r>
        <w:rPr>
          <w:lang w:val="en"/>
        </w:rPr>
        <w:t>Adaptation conditions:</w:t>
      </w:r>
    </w:p>
    <w:p w14:paraId="050B8502" w14:textId="77777777" w:rsidR="00AE7DED" w:rsidRDefault="00AE7DED">
      <w:pPr>
        <w:numPr>
          <w:ilvl w:val="0"/>
          <w:numId w:val="3"/>
        </w:numPr>
        <w:rPr>
          <w:lang w:val="de-DE"/>
        </w:rPr>
      </w:pPr>
      <w:r>
        <w:rPr>
          <w:lang w:val="en"/>
        </w:rPr>
        <w:t>Lambda regulation is in progress</w:t>
      </w:r>
    </w:p>
    <w:p w14:paraId="25FA53AD" w14:textId="77777777" w:rsidR="00AE7DED" w:rsidRDefault="00AE7DED">
      <w:pPr>
        <w:numPr>
          <w:ilvl w:val="0"/>
          <w:numId w:val="3"/>
        </w:numPr>
        <w:rPr>
          <w:lang w:val="de-DE"/>
        </w:rPr>
      </w:pPr>
      <w:proofErr w:type="spellStart"/>
      <w:r>
        <w:rPr>
          <w:lang w:val="en"/>
        </w:rPr>
        <w:t>wi</w:t>
      </w:r>
      <w:proofErr w:type="spellEnd"/>
      <w:r>
        <w:rPr>
          <w:lang w:val="en"/>
        </w:rPr>
        <w:t xml:space="preserve"> below threshold</w:t>
      </w:r>
    </w:p>
    <w:p w14:paraId="0F68E54C" w14:textId="77777777" w:rsidR="00AE7DED" w:rsidRDefault="00AE7DED">
      <w:pPr>
        <w:numPr>
          <w:ilvl w:val="0"/>
          <w:numId w:val="3"/>
        </w:numPr>
        <w:rPr>
          <w:lang w:val="de-DE"/>
        </w:rPr>
      </w:pPr>
      <w:r>
        <w:rPr>
          <w:lang w:val="en"/>
        </w:rPr>
        <w:t>B_TL</w:t>
      </w:r>
    </w:p>
    <w:p w14:paraId="46315918" w14:textId="77777777" w:rsidR="00AE7DED" w:rsidRDefault="00AE7DED">
      <w:pPr>
        <w:numPr>
          <w:ilvl w:val="0"/>
          <w:numId w:val="3"/>
        </w:numPr>
        <w:rPr>
          <w:lang w:val="de-DE"/>
        </w:rPr>
      </w:pPr>
      <w:r>
        <w:rPr>
          <w:lang w:val="en"/>
        </w:rPr>
        <w:t>Motor operating warm</w:t>
      </w:r>
    </w:p>
    <w:p w14:paraId="6E33C84E" w14:textId="77777777" w:rsidR="00AE7DED" w:rsidRDefault="00AE7DED">
      <w:pPr>
        <w:rPr>
          <w:lang w:val="de-DE"/>
        </w:rPr>
      </w:pPr>
      <w:proofErr w:type="spellStart"/>
      <w:r>
        <w:rPr>
          <w:b/>
          <w:bCs/>
          <w:lang w:val="en"/>
        </w:rPr>
        <w:t>ml_korr_diff_bas</w:t>
      </w:r>
      <w:proofErr w:type="spellEnd"/>
      <w:r>
        <w:rPr>
          <w:lang w:val="en"/>
        </w:rPr>
        <w:t xml:space="preserve"> &lt; Threshold; otherwise error detection</w:t>
      </w:r>
    </w:p>
    <w:p w14:paraId="53984954" w14:textId="77777777" w:rsidR="00AE7DED" w:rsidRDefault="00AE7DED">
      <w:pPr>
        <w:rPr>
          <w:lang w:val="de-DE"/>
        </w:rPr>
      </w:pPr>
    </w:p>
    <w:p w14:paraId="1441F210" w14:textId="77777777" w:rsidR="00AE7DED" w:rsidRDefault="00AE7DED">
      <w:pPr>
        <w:rPr>
          <w:lang w:val="de-DE"/>
        </w:rPr>
      </w:pPr>
      <w:proofErr w:type="spellStart"/>
      <w:r>
        <w:rPr>
          <w:b/>
          <w:bCs/>
          <w:lang w:val="en"/>
        </w:rPr>
        <w:t>ml_korr_diff_bas</w:t>
      </w:r>
      <w:proofErr w:type="spellEnd"/>
      <w:r>
        <w:rPr>
          <w:b/>
          <w:bCs/>
          <w:lang w:val="en"/>
        </w:rPr>
        <w:t xml:space="preserve"> = 0 !!!</w:t>
      </w:r>
    </w:p>
    <w:p w14:paraId="40EFFB6C" w14:textId="77777777" w:rsidR="00AE7DED" w:rsidRDefault="00AE7DED">
      <w:pPr>
        <w:rPr>
          <w:lang w:val="de-DE"/>
        </w:rPr>
      </w:pPr>
      <w:r>
        <w:rPr>
          <w:lang w:val="en"/>
        </w:rPr>
        <w:t>The air mass adaptation is not yet implemented!!! Needs to  be specified in more detail. A separate adaptation characteristic field would have to be stored for each mode of operation.</w:t>
      </w:r>
    </w:p>
    <w:p w14:paraId="518D2D22" w14:textId="77777777" w:rsidR="00AE7DED" w:rsidRDefault="00AE7DED">
      <w:pPr>
        <w:rPr>
          <w:lang w:val="de-DE"/>
        </w:rPr>
      </w:pPr>
    </w:p>
    <w:p w14:paraId="30095575" w14:textId="77777777" w:rsidR="00AE7DED" w:rsidRDefault="00AE7DED">
      <w:pPr>
        <w:rPr>
          <w:lang w:val="de-DE"/>
        </w:rPr>
      </w:pPr>
    </w:p>
    <w:p w14:paraId="712036C1" w14:textId="77777777" w:rsidR="00AE7DED" w:rsidRDefault="00AE7DED">
      <w:pPr>
        <w:rPr>
          <w:lang w:val="de-DE"/>
        </w:rPr>
      </w:pPr>
    </w:p>
    <w:p w14:paraId="7BE16E5D" w14:textId="77777777" w:rsidR="00AE7DED" w:rsidRDefault="00AE7DED">
      <w:pPr>
        <w:rPr>
          <w:lang w:val="de-DE"/>
        </w:rPr>
      </w:pPr>
    </w:p>
    <w:p w14:paraId="1253E77D" w14:textId="77777777" w:rsidR="00AE7DED" w:rsidRDefault="00AE7DED">
      <w:pPr>
        <w:rPr>
          <w:lang w:val="de-DE"/>
        </w:rPr>
      </w:pPr>
    </w:p>
    <w:p w14:paraId="37E46A12" w14:textId="77777777" w:rsidR="00AE7DED" w:rsidRDefault="00AE7DED">
      <w:pPr>
        <w:rPr>
          <w:lang w:val="de-DE"/>
        </w:rPr>
      </w:pPr>
    </w:p>
    <w:p w14:paraId="50C60F34" w14:textId="77777777" w:rsidR="00AE7DED" w:rsidRDefault="00AE7DED">
      <w:pPr>
        <w:rPr>
          <w:lang w:val="de-DE"/>
        </w:rPr>
      </w:pPr>
    </w:p>
    <w:p w14:paraId="59420F7C" w14:textId="77777777" w:rsidR="00AE7DED" w:rsidRDefault="00AE7DED">
      <w:pPr>
        <w:rPr>
          <w:lang w:val="de-DE"/>
        </w:rPr>
      </w:pPr>
    </w:p>
    <w:p w14:paraId="565900D5" w14:textId="77777777" w:rsidR="00AE7DED" w:rsidRDefault="00AE7DED">
      <w:pPr>
        <w:rPr>
          <w:lang w:val="de-DE"/>
        </w:rPr>
      </w:pPr>
    </w:p>
    <w:p w14:paraId="2F81BDBA" w14:textId="77777777" w:rsidR="00AE7DED" w:rsidRDefault="00AE7DED">
      <w:pPr>
        <w:rPr>
          <w:lang w:val="de-DE"/>
        </w:rPr>
      </w:pPr>
    </w:p>
    <w:p w14:paraId="1F5853F3" w14:textId="77777777" w:rsidR="00AE7DED" w:rsidRDefault="00AE7DED">
      <w:pPr>
        <w:rPr>
          <w:lang w:val="de-DE"/>
        </w:rPr>
      </w:pPr>
    </w:p>
    <w:p w14:paraId="1A9960C7" w14:textId="77777777" w:rsidR="00AE7DED" w:rsidRDefault="00AE7DED">
      <w:pPr>
        <w:rPr>
          <w:lang w:val="de-DE"/>
        </w:rPr>
      </w:pPr>
    </w:p>
    <w:p w14:paraId="0922816C" w14:textId="77777777" w:rsidR="00AE7DED" w:rsidRDefault="00AE7DED">
      <w:pPr>
        <w:rPr>
          <w:lang w:val="de-DE"/>
        </w:rPr>
      </w:pPr>
    </w:p>
    <w:p w14:paraId="0BCBB885" w14:textId="77777777" w:rsidR="00AE7DED" w:rsidRDefault="00AE7DED">
      <w:pPr>
        <w:rPr>
          <w:lang w:val="de-DE"/>
        </w:rPr>
      </w:pPr>
    </w:p>
    <w:p w14:paraId="21728735" w14:textId="77777777" w:rsidR="00AE7DED" w:rsidRDefault="00AE7DED">
      <w:pPr>
        <w:rPr>
          <w:lang w:val="de-DE"/>
        </w:rPr>
      </w:pPr>
    </w:p>
    <w:p w14:paraId="41B9BB45" w14:textId="77777777" w:rsidR="00AE7DED" w:rsidRDefault="00AE7DED">
      <w:pPr>
        <w:pStyle w:val="Heading2"/>
        <w:rPr>
          <w:lang w:val="de-DE"/>
        </w:rPr>
      </w:pPr>
      <w:bookmarkStart w:id="15" w:name="_Toc7321857"/>
      <w:r>
        <w:rPr>
          <w:lang w:val="en"/>
        </w:rPr>
        <w:lastRenderedPageBreak/>
        <w:t xml:space="preserve">Conversion of </w:t>
      </w:r>
      <w:proofErr w:type="spellStart"/>
      <w:r>
        <w:rPr>
          <w:lang w:val="en"/>
        </w:rPr>
        <w:t>ml_soll_korr_eff</w:t>
      </w:r>
      <w:proofErr w:type="spellEnd"/>
      <w:r>
        <w:rPr>
          <w:lang w:val="en"/>
        </w:rPr>
        <w:t xml:space="preserve">  to injection time</w:t>
      </w:r>
      <w:bookmarkEnd w:id="15"/>
    </w:p>
    <w:p w14:paraId="0D5216B1" w14:textId="77777777" w:rsidR="00AE7DED" w:rsidRDefault="00AE7DED">
      <w:pPr>
        <w:rPr>
          <w:lang w:val="de-DE"/>
        </w:rPr>
      </w:pPr>
      <w:r>
        <w:rPr>
          <w:lang w:val="en"/>
        </w:rPr>
        <w:t xml:space="preserve">The load size </w:t>
      </w:r>
      <w:proofErr w:type="spellStart"/>
      <w:r>
        <w:rPr>
          <w:b/>
          <w:bCs/>
          <w:lang w:val="en"/>
        </w:rPr>
        <w:t>tl</w:t>
      </w:r>
      <w:proofErr w:type="spellEnd"/>
      <w:r>
        <w:rPr>
          <w:lang w:val="en"/>
        </w:rPr>
        <w:t xml:space="preserve">  and from this also the injection time  </w:t>
      </w:r>
      <w:proofErr w:type="spellStart"/>
      <w:r>
        <w:rPr>
          <w:b/>
          <w:bCs/>
          <w:lang w:val="en"/>
        </w:rPr>
        <w:t>ti</w:t>
      </w:r>
      <w:proofErr w:type="spellEnd"/>
      <w:r>
        <w:rPr>
          <w:lang w:val="en"/>
        </w:rPr>
        <w:t xml:space="preserve">  is calculated in a cycle-consistent way from  </w:t>
      </w:r>
      <w:proofErr w:type="spellStart"/>
      <w:r>
        <w:rPr>
          <w:b/>
          <w:bCs/>
          <w:lang w:val="en"/>
        </w:rPr>
        <w:t>ml_soll_korr_eff</w:t>
      </w:r>
      <w:proofErr w:type="spellEnd"/>
      <w:r>
        <w:rPr>
          <w:b/>
          <w:bCs/>
          <w:lang w:val="en"/>
        </w:rPr>
        <w:t>.</w:t>
      </w:r>
      <w:r>
        <w:rPr>
          <w:lang w:val="en"/>
        </w:rPr>
        <w:t xml:space="preserve">  </w:t>
      </w:r>
    </w:p>
    <w:p w14:paraId="213D48DD" w14:textId="77777777" w:rsidR="00AE7DED" w:rsidRDefault="00AE7DED">
      <w:pPr>
        <w:rPr>
          <w:lang w:val="de-DE"/>
        </w:rPr>
      </w:pPr>
      <w:r>
        <w:rPr>
          <w:lang w:val="en"/>
        </w:rPr>
        <w:t xml:space="preserve">The injection time </w:t>
      </w:r>
      <w:proofErr w:type="spellStart"/>
      <w:r>
        <w:rPr>
          <w:b/>
          <w:bCs/>
          <w:lang w:val="en"/>
        </w:rPr>
        <w:t>ti</w:t>
      </w:r>
      <w:proofErr w:type="spellEnd"/>
      <w:r>
        <w:rPr>
          <w:lang w:val="en"/>
        </w:rPr>
        <w:t xml:space="preserve">  will be calculated cycle-consistent for each cylinder and every working game.</w:t>
      </w:r>
    </w:p>
    <w:p w14:paraId="4721017A" w14:textId="77777777" w:rsidR="00AE7DED" w:rsidRDefault="00AE7DED">
      <w:pPr>
        <w:rPr>
          <w:lang w:val="de-DE"/>
        </w:rPr>
      </w:pPr>
    </w:p>
    <w:p w14:paraId="58429231" w14:textId="77777777" w:rsidR="00AE7DED" w:rsidRDefault="00AE7DED">
      <w:pPr>
        <w:rPr>
          <w:lang w:val="de-DE"/>
        </w:rPr>
      </w:pPr>
    </w:p>
    <w:p w14:paraId="0CEF38B9" w14:textId="77777777" w:rsidR="00AE7DED" w:rsidRDefault="00AE7DED">
      <w:pPr>
        <w:pStyle w:val="Heading2"/>
        <w:rPr>
          <w:lang w:val="de-DE"/>
        </w:rPr>
      </w:pPr>
      <w:bookmarkStart w:id="16" w:name="_Toc7321858"/>
      <w:r>
        <w:rPr>
          <w:lang w:val="en"/>
        </w:rPr>
        <w:t xml:space="preserve">Conversion of </w:t>
      </w:r>
      <w:proofErr w:type="spellStart"/>
      <w:r>
        <w:rPr>
          <w:lang w:val="en"/>
        </w:rPr>
        <w:t>ml_soll_korr_eff</w:t>
      </w:r>
      <w:proofErr w:type="spellEnd"/>
      <w:r>
        <w:rPr>
          <w:lang w:val="en"/>
        </w:rPr>
        <w:t xml:space="preserve">  into the air mass flow</w:t>
      </w:r>
      <w:bookmarkEnd w:id="16"/>
    </w:p>
    <w:p w14:paraId="505FB94B" w14:textId="77777777" w:rsidR="00AE7DED" w:rsidRDefault="00AE7DED">
      <w:pPr>
        <w:rPr>
          <w:lang w:val="de-DE"/>
        </w:rPr>
      </w:pPr>
      <w:r>
        <w:rPr>
          <w:lang w:val="en"/>
        </w:rPr>
        <w:t>The target air mass flow is not required for the basic application. For exhaust gas temperature models or adaptation with the HFM, the target air mass flow can be calculated over the moving average via a working play (4 segments with 4 cylinders):</w:t>
      </w:r>
    </w:p>
    <w:p w14:paraId="035452E8" w14:textId="77777777" w:rsidR="00AE7DED" w:rsidRDefault="00AE7DED">
      <w:pPr>
        <w:rPr>
          <w:lang w:val="de-DE"/>
        </w:rPr>
      </w:pPr>
    </w:p>
    <w:p w14:paraId="54FD4DE5" w14:textId="77777777" w:rsidR="00AE7DED" w:rsidRDefault="006538FD">
      <w:pPr>
        <w:rPr>
          <w:lang w:val="de-DE"/>
        </w:rPr>
      </w:pPr>
      <w:r>
        <w:rPr>
          <w:noProof/>
          <w:position w:val="-30"/>
          <w:lang w:val="de-DE"/>
        </w:rPr>
        <w:object w:dxaOrig="9200" w:dyaOrig="680" w14:anchorId="4F34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9.95pt;height:33.85pt;mso-width-percent:0;mso-height-percent:0;mso-width-percent:0;mso-height-percent:0" o:ole="">
            <v:imagedata r:id="rId13" o:title=""/>
          </v:shape>
          <o:OLEObject Type="Embed" ProgID="Equation.3" ShapeID="_x0000_i1026" DrawAspect="Content" ObjectID="_1662916792" r:id="rId14"/>
        </w:object>
      </w:r>
    </w:p>
    <w:p w14:paraId="14A22C34" w14:textId="77777777" w:rsidR="00AE7DED" w:rsidRDefault="00AE7DED">
      <w:pPr>
        <w:rPr>
          <w:lang w:val="de-DE"/>
        </w:rPr>
      </w:pPr>
    </w:p>
    <w:p w14:paraId="2C86817C" w14:textId="77777777" w:rsidR="00AE7DED" w:rsidRDefault="00AE7DED">
      <w:pPr>
        <w:rPr>
          <w:lang w:val="de-DE"/>
        </w:rPr>
      </w:pPr>
      <w:r>
        <w:rPr>
          <w:lang w:val="en"/>
        </w:rPr>
        <w:t xml:space="preserve">The air mass flow results from the moving average formation of all cylinders. For a switched-off </w:t>
      </w:r>
      <w:r>
        <w:rPr>
          <w:b/>
          <w:bCs/>
          <w:lang w:val="en"/>
        </w:rPr>
        <w:t xml:space="preserve">cylinder, </w:t>
      </w:r>
      <w:proofErr w:type="spellStart"/>
      <w:r>
        <w:rPr>
          <w:b/>
          <w:bCs/>
          <w:lang w:val="en"/>
        </w:rPr>
        <w:t>the</w:t>
      </w:r>
      <w:r>
        <w:rPr>
          <w:lang w:val="en"/>
        </w:rPr>
        <w:t>value</w:t>
      </w:r>
      <w:proofErr w:type="spellEnd"/>
      <w:r>
        <w:rPr>
          <w:lang w:val="en"/>
        </w:rPr>
        <w:t xml:space="preserve"> 0 is used for </w:t>
      </w:r>
      <w:proofErr w:type="spellStart"/>
      <w:r>
        <w:rPr>
          <w:lang w:val="en"/>
        </w:rPr>
        <w:t>ml_soll_korr_eff</w:t>
      </w:r>
      <w:r>
        <w:rPr>
          <w:b/>
          <w:bCs/>
          <w:vertAlign w:val="subscript"/>
          <w:lang w:val="en"/>
        </w:rPr>
        <w:t>i</w:t>
      </w:r>
      <w:proofErr w:type="spellEnd"/>
      <w:r>
        <w:rPr>
          <w:lang w:val="en"/>
        </w:rPr>
        <w:t xml:space="preserve">  </w:t>
      </w:r>
      <w:proofErr w:type="spellStart"/>
      <w:r>
        <w:rPr>
          <w:lang w:val="en"/>
        </w:rPr>
        <w:t>i</w:t>
      </w:r>
      <w:proofErr w:type="spellEnd"/>
      <w:r>
        <w:rPr>
          <w:lang w:val="en"/>
        </w:rPr>
        <w:t xml:space="preserve">. The air mass flow  </w:t>
      </w:r>
      <w:r>
        <w:rPr>
          <w:b/>
          <w:bCs/>
          <w:lang w:val="en"/>
        </w:rPr>
        <w:t>ml</w:t>
      </w:r>
      <w:r>
        <w:rPr>
          <w:lang w:val="en"/>
        </w:rPr>
        <w:t xml:space="preserve"> is output in [kg/h].</w:t>
      </w:r>
    </w:p>
    <w:p w14:paraId="3F224D89" w14:textId="77777777" w:rsidR="00AE7DED" w:rsidRDefault="00AE7DED">
      <w:pPr>
        <w:pStyle w:val="Index1"/>
        <w:rPr>
          <w:lang w:val="de-DE"/>
        </w:rPr>
      </w:pPr>
    </w:p>
    <w:p w14:paraId="2205524B" w14:textId="77777777" w:rsidR="00AE7DED" w:rsidRDefault="00AE7DED">
      <w:pPr>
        <w:pStyle w:val="Heading2"/>
        <w:rPr>
          <w:lang w:val="de-DE"/>
        </w:rPr>
      </w:pPr>
      <w:bookmarkStart w:id="17" w:name="_Toc7321859"/>
      <w:r>
        <w:rPr>
          <w:lang w:val="en"/>
        </w:rPr>
        <w:t>Conversion of air mass flow into relative filling</w:t>
      </w:r>
      <w:bookmarkEnd w:id="17"/>
    </w:p>
    <w:p w14:paraId="4132D2B3" w14:textId="77777777" w:rsidR="00AE7DED" w:rsidRDefault="00AE7DED">
      <w:pPr>
        <w:rPr>
          <w:lang w:val="de-DE"/>
        </w:rPr>
      </w:pPr>
      <w:r>
        <w:rPr>
          <w:lang w:val="en"/>
        </w:rPr>
        <w:t>For the conversion  to  rf is calculated according to the following formula:</w:t>
      </w:r>
    </w:p>
    <w:p w14:paraId="55C9F37E" w14:textId="77777777" w:rsidR="00AE7DED" w:rsidRDefault="00AE7DED">
      <w:pPr>
        <w:rPr>
          <w:lang w:val="de-DE"/>
        </w:rPr>
      </w:pPr>
    </w:p>
    <w:p w14:paraId="3F8F1A24" w14:textId="77777777" w:rsidR="00AE7DED" w:rsidRDefault="006538FD">
      <w:pPr>
        <w:rPr>
          <w:lang w:val="de-DE"/>
        </w:rPr>
      </w:pPr>
      <w:r>
        <w:rPr>
          <w:noProof/>
          <w:position w:val="-34"/>
          <w:lang w:val="de-DE"/>
        </w:rPr>
        <w:object w:dxaOrig="6399" w:dyaOrig="720" w14:anchorId="72639995">
          <v:shape id="_x0000_i1025" type="#_x0000_t75" alt="" style="width:319.7pt;height:36pt;mso-width-percent:0;mso-height-percent:0;mso-width-percent:0;mso-height-percent:0" o:ole="">
            <v:imagedata r:id="rId15" o:title=""/>
          </v:shape>
          <o:OLEObject Type="Embed" ProgID="Equation.3" ShapeID="_x0000_i1025" DrawAspect="Content" ObjectID="_1662916793" r:id="rId16"/>
        </w:object>
      </w:r>
    </w:p>
    <w:p w14:paraId="6FEAAA19" w14:textId="77777777" w:rsidR="00AE7DED" w:rsidRDefault="00AE7DED">
      <w:pPr>
        <w:rPr>
          <w:lang w:val="de-DE"/>
        </w:rPr>
      </w:pPr>
    </w:p>
    <w:p w14:paraId="188C64D0" w14:textId="77777777" w:rsidR="00AE7DED" w:rsidRDefault="00AE7DED">
      <w:pPr>
        <w:rPr>
          <w:lang w:val="de-DE"/>
        </w:rPr>
      </w:pPr>
      <w:r>
        <w:rPr>
          <w:lang w:val="en"/>
        </w:rPr>
        <w:t xml:space="preserve">The relative fill </w:t>
      </w:r>
      <w:r>
        <w:rPr>
          <w:b/>
          <w:bCs/>
          <w:lang w:val="en"/>
        </w:rPr>
        <w:t>rf</w:t>
      </w:r>
      <w:r>
        <w:rPr>
          <w:lang w:val="en"/>
        </w:rPr>
        <w:t xml:space="preserve">  has the unit [%].</w:t>
      </w:r>
    </w:p>
    <w:p w14:paraId="5D045069" w14:textId="77777777" w:rsidR="00AE7DED" w:rsidRDefault="00AE7DED">
      <w:pPr>
        <w:rPr>
          <w:lang w:val="de-DE"/>
        </w:rPr>
      </w:pPr>
    </w:p>
    <w:p w14:paraId="098DA59D" w14:textId="77777777" w:rsidR="00AE7DED" w:rsidRDefault="00AE7DED">
      <w:pPr>
        <w:rPr>
          <w:lang w:val="de-DE"/>
        </w:rPr>
      </w:pPr>
    </w:p>
    <w:p w14:paraId="1A1726DE" w14:textId="77777777" w:rsidR="00AE7DED" w:rsidRDefault="00AE7DED">
      <w:pPr>
        <w:rPr>
          <w:lang w:val="de-DE"/>
        </w:rPr>
      </w:pPr>
    </w:p>
    <w:p w14:paraId="053ADA49" w14:textId="77777777" w:rsidR="00AE7DED" w:rsidRDefault="00AE7DED">
      <w:pPr>
        <w:rPr>
          <w:lang w:val="de-DE"/>
        </w:rPr>
      </w:pPr>
    </w:p>
    <w:p w14:paraId="3DD4C882" w14:textId="77777777" w:rsidR="00AE7DED" w:rsidRDefault="00AE7DED">
      <w:pPr>
        <w:rPr>
          <w:lang w:val="de-DE"/>
        </w:rPr>
      </w:pPr>
    </w:p>
    <w:p w14:paraId="271D0097" w14:textId="77777777" w:rsidR="00AE7DED" w:rsidRDefault="00AE7DED">
      <w:pPr>
        <w:rPr>
          <w:lang w:val="de-DE"/>
        </w:rPr>
      </w:pPr>
    </w:p>
    <w:p w14:paraId="1EAC60C6" w14:textId="77777777" w:rsidR="00AE7DED" w:rsidRDefault="00AE7DED">
      <w:pPr>
        <w:rPr>
          <w:lang w:val="de-DE"/>
        </w:rPr>
      </w:pPr>
    </w:p>
    <w:p w14:paraId="56093D15" w14:textId="77777777" w:rsidR="00AE7DED" w:rsidRDefault="00AE7DED">
      <w:pPr>
        <w:rPr>
          <w:lang w:val="de-DE"/>
        </w:rPr>
      </w:pPr>
    </w:p>
    <w:p w14:paraId="3B792E76" w14:textId="77777777" w:rsidR="00AE7DED" w:rsidRDefault="00AE7DED">
      <w:pPr>
        <w:rPr>
          <w:lang w:val="de-DE"/>
        </w:rPr>
        <w:sectPr w:rsidR="00AE7DED">
          <w:pgSz w:w="11907" w:h="16840" w:code="9"/>
          <w:pgMar w:top="2381" w:right="1418" w:bottom="1985" w:left="1418" w:header="992" w:footer="720" w:gutter="0"/>
          <w:cols w:space="720"/>
        </w:sectPr>
      </w:pPr>
    </w:p>
    <w:p w14:paraId="32F84AEC" w14:textId="77777777" w:rsidR="00AE7DED" w:rsidRDefault="00AE7DED">
      <w:pPr>
        <w:pStyle w:val="Heading2"/>
        <w:rPr>
          <w:lang w:val="de-DE"/>
        </w:rPr>
      </w:pPr>
      <w:bookmarkStart w:id="18" w:name="_Toc7321860"/>
      <w:r>
        <w:rPr>
          <w:lang w:val="en"/>
        </w:rPr>
        <w:lastRenderedPageBreak/>
        <w:t>Function diagram air mass adaptation</w:t>
      </w:r>
      <w:bookmarkEnd w:id="18"/>
    </w:p>
    <w:p w14:paraId="7A5F0258" w14:textId="77777777" w:rsidR="00AE7DED" w:rsidRDefault="00A63C7E">
      <w:pPr>
        <w:rPr>
          <w:lang w:val="de-DE"/>
        </w:rPr>
      </w:pPr>
      <w:r>
        <w:rPr>
          <w:noProof/>
          <w:lang w:val="de-DE"/>
        </w:rPr>
        <w:drawing>
          <wp:inline distT="0" distB="0" distL="0" distR="0" wp14:anchorId="33D73BE7" wp14:editId="6321E88E">
            <wp:extent cx="7908925" cy="262699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8925" cy="2626995"/>
                    </a:xfrm>
                    <a:prstGeom prst="rect">
                      <a:avLst/>
                    </a:prstGeom>
                    <a:noFill/>
                    <a:ln>
                      <a:noFill/>
                    </a:ln>
                  </pic:spPr>
                </pic:pic>
              </a:graphicData>
            </a:graphic>
          </wp:inline>
        </w:drawing>
      </w:r>
    </w:p>
    <w:p w14:paraId="29E9D62B" w14:textId="77777777" w:rsidR="00AE7DED" w:rsidRDefault="00AE7DED">
      <w:pPr>
        <w:rPr>
          <w:lang w:val="de-DE"/>
        </w:rPr>
        <w:sectPr w:rsidR="00AE7DED">
          <w:pgSz w:w="16840" w:h="11907" w:orient="landscape" w:code="9"/>
          <w:pgMar w:top="1418" w:right="2381" w:bottom="1418" w:left="1985" w:header="992" w:footer="720" w:gutter="0"/>
          <w:cols w:space="720"/>
        </w:sectPr>
      </w:pPr>
    </w:p>
    <w:p w14:paraId="0AC9EE31" w14:textId="77777777" w:rsidR="00AE7DED" w:rsidRDefault="00AE7DED">
      <w:pPr>
        <w:rPr>
          <w:lang w:val="de-DE"/>
        </w:rPr>
      </w:pPr>
    </w:p>
    <w:p w14:paraId="7FC3749C" w14:textId="77777777" w:rsidR="00AE7DED" w:rsidRDefault="00AE7DED">
      <w:pPr>
        <w:pStyle w:val="Heading1"/>
        <w:rPr>
          <w:lang w:val="de-DE"/>
        </w:rPr>
      </w:pPr>
      <w:bookmarkStart w:id="19" w:name="_Toc490444989"/>
      <w:bookmarkStart w:id="20" w:name="_Toc7321861"/>
      <w:r>
        <w:rPr>
          <w:lang w:val="en"/>
        </w:rPr>
        <w:t xml:space="preserve">Data </w:t>
      </w:r>
      <w:proofErr w:type="spellStart"/>
      <w:r>
        <w:rPr>
          <w:lang w:val="en"/>
        </w:rPr>
        <w:t>d</w:t>
      </w:r>
      <w:bookmarkEnd w:id="19"/>
      <w:r>
        <w:rPr>
          <w:lang w:val="en"/>
        </w:rPr>
        <w:t>he</w:t>
      </w:r>
      <w:proofErr w:type="spellEnd"/>
      <w:r>
        <w:rPr>
          <w:lang w:val="en"/>
        </w:rPr>
        <w:t xml:space="preserve">  Moment realization</w:t>
      </w:r>
      <w:bookmarkEnd w:id="20"/>
    </w:p>
    <w:p w14:paraId="085D8853" w14:textId="77777777" w:rsidR="00AE7DED" w:rsidRDefault="00AE7DED">
      <w:pPr>
        <w:rPr>
          <w:lang w:val="de-DE"/>
        </w:rPr>
      </w:pPr>
    </w:p>
    <w:p w14:paraId="0743912D" w14:textId="77777777" w:rsidR="00AE7DED" w:rsidRDefault="00AE7DED">
      <w:pPr>
        <w:rPr>
          <w:lang w:val="de-DE"/>
        </w:rPr>
      </w:pPr>
      <w:r>
        <w:rPr>
          <w:lang w:val="en"/>
        </w:rPr>
        <w:t>The function is calculated in the angle-synchronous task.</w:t>
      </w:r>
    </w:p>
    <w:p w14:paraId="46252797" w14:textId="77777777" w:rsidR="00AE7DED" w:rsidRDefault="00AE7DED">
      <w:pPr>
        <w:rPr>
          <w:lang w:val="de-DE"/>
        </w:rPr>
      </w:pPr>
    </w:p>
    <w:p w14:paraId="1A6CA732" w14:textId="77777777" w:rsidR="00AE7DED" w:rsidRDefault="00AE7DED">
      <w:pPr>
        <w:rPr>
          <w:lang w:val="de-DE"/>
        </w:rPr>
      </w:pPr>
      <w:r>
        <w:rPr>
          <w:lang w:val="en"/>
        </w:rPr>
        <w:t>Description of the calculated variables:</w:t>
      </w:r>
    </w:p>
    <w:p w14:paraId="5556ECC0" w14:textId="77777777" w:rsidR="00AE7DED" w:rsidRDefault="00AE7DED">
      <w:pPr>
        <w:rPr>
          <w:lang w:val="de-D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5811"/>
        <w:gridCol w:w="674"/>
      </w:tblGrid>
      <w:tr w:rsidR="00AE7DED" w14:paraId="169963EE" w14:textId="77777777">
        <w:tc>
          <w:tcPr>
            <w:tcW w:w="2802" w:type="dxa"/>
          </w:tcPr>
          <w:p w14:paraId="02C55573" w14:textId="77777777" w:rsidR="00AE7DED" w:rsidRDefault="00AE7DED">
            <w:pPr>
              <w:jc w:val="left"/>
              <w:rPr>
                <w:lang w:val="de-DE"/>
              </w:rPr>
            </w:pPr>
            <w:proofErr w:type="spellStart"/>
            <w:r>
              <w:rPr>
                <w:lang w:val="en"/>
              </w:rPr>
              <w:t>ao_aw</w:t>
            </w:r>
            <w:proofErr w:type="spellEnd"/>
          </w:p>
        </w:tc>
        <w:tc>
          <w:tcPr>
            <w:tcW w:w="5811" w:type="dxa"/>
          </w:tcPr>
          <w:p w14:paraId="676BCC21" w14:textId="77777777" w:rsidR="00AE7DED" w:rsidRDefault="00AE7DED">
            <w:pPr>
              <w:jc w:val="left"/>
              <w:rPr>
                <w:lang w:val="de-DE"/>
              </w:rPr>
            </w:pPr>
            <w:r>
              <w:rPr>
                <w:lang w:val="en"/>
              </w:rPr>
              <w:t xml:space="preserve">Outlet Opens, current value, delayed by 720 </w:t>
            </w:r>
            <w:proofErr w:type="spellStart"/>
            <w:r>
              <w:rPr>
                <w:lang w:val="en"/>
              </w:rPr>
              <w:t>grdKW</w:t>
            </w:r>
            <w:proofErr w:type="spellEnd"/>
          </w:p>
        </w:tc>
        <w:tc>
          <w:tcPr>
            <w:tcW w:w="674" w:type="dxa"/>
          </w:tcPr>
          <w:p w14:paraId="2D830667" w14:textId="77777777" w:rsidR="00AE7DED" w:rsidRDefault="00AE7DED">
            <w:pPr>
              <w:rPr>
                <w:lang w:val="de-DE"/>
              </w:rPr>
            </w:pPr>
            <w:proofErr w:type="spellStart"/>
            <w:r>
              <w:rPr>
                <w:lang w:val="en"/>
              </w:rPr>
              <w:t>Uw</w:t>
            </w:r>
            <w:proofErr w:type="spellEnd"/>
          </w:p>
        </w:tc>
      </w:tr>
      <w:tr w:rsidR="00AE7DED" w14:paraId="5DC12C61" w14:textId="77777777">
        <w:tc>
          <w:tcPr>
            <w:tcW w:w="2802" w:type="dxa"/>
          </w:tcPr>
          <w:p w14:paraId="159B5204" w14:textId="77777777" w:rsidR="00AE7DED" w:rsidRDefault="00AE7DED">
            <w:pPr>
              <w:jc w:val="left"/>
              <w:rPr>
                <w:lang w:val="de-DE"/>
              </w:rPr>
            </w:pPr>
            <w:proofErr w:type="spellStart"/>
            <w:r>
              <w:rPr>
                <w:lang w:val="en"/>
              </w:rPr>
              <w:t>as_aw</w:t>
            </w:r>
            <w:proofErr w:type="spellEnd"/>
          </w:p>
        </w:tc>
        <w:tc>
          <w:tcPr>
            <w:tcW w:w="5811" w:type="dxa"/>
          </w:tcPr>
          <w:p w14:paraId="02A631E8" w14:textId="77777777" w:rsidR="00AE7DED" w:rsidRDefault="00AE7DED">
            <w:pPr>
              <w:jc w:val="left"/>
              <w:rPr>
                <w:lang w:val="de-DE"/>
              </w:rPr>
            </w:pPr>
            <w:r>
              <w:rPr>
                <w:lang w:val="en"/>
              </w:rPr>
              <w:t>Outlet Closes, current value</w:t>
            </w:r>
          </w:p>
        </w:tc>
        <w:tc>
          <w:tcPr>
            <w:tcW w:w="674" w:type="dxa"/>
          </w:tcPr>
          <w:p w14:paraId="3CD54B93" w14:textId="77777777" w:rsidR="00AE7DED" w:rsidRDefault="00AE7DED">
            <w:pPr>
              <w:rPr>
                <w:lang w:val="de-DE"/>
              </w:rPr>
            </w:pPr>
            <w:proofErr w:type="spellStart"/>
            <w:r>
              <w:rPr>
                <w:lang w:val="en"/>
              </w:rPr>
              <w:t>Uw</w:t>
            </w:r>
            <w:proofErr w:type="spellEnd"/>
          </w:p>
        </w:tc>
      </w:tr>
      <w:tr w:rsidR="00AE7DED" w14:paraId="7C050B57" w14:textId="77777777">
        <w:tc>
          <w:tcPr>
            <w:tcW w:w="2802" w:type="dxa"/>
          </w:tcPr>
          <w:p w14:paraId="56D07E3F" w14:textId="77777777" w:rsidR="00AE7DED" w:rsidRDefault="00AE7DED">
            <w:pPr>
              <w:jc w:val="left"/>
              <w:rPr>
                <w:lang w:val="de-DE"/>
              </w:rPr>
            </w:pPr>
            <w:proofErr w:type="spellStart"/>
            <w:r>
              <w:rPr>
                <w:lang w:val="en"/>
              </w:rPr>
              <w:t>eo_aw</w:t>
            </w:r>
            <w:proofErr w:type="spellEnd"/>
          </w:p>
        </w:tc>
        <w:tc>
          <w:tcPr>
            <w:tcW w:w="5811" w:type="dxa"/>
          </w:tcPr>
          <w:p w14:paraId="17881E24" w14:textId="77777777" w:rsidR="00AE7DED" w:rsidRDefault="00AE7DED">
            <w:pPr>
              <w:jc w:val="left"/>
              <w:rPr>
                <w:lang w:val="de-DE"/>
              </w:rPr>
            </w:pPr>
            <w:r>
              <w:rPr>
                <w:lang w:val="en"/>
              </w:rPr>
              <w:t>Inlet Opens, current value</w:t>
            </w:r>
          </w:p>
        </w:tc>
        <w:tc>
          <w:tcPr>
            <w:tcW w:w="674" w:type="dxa"/>
          </w:tcPr>
          <w:p w14:paraId="5BF90A17" w14:textId="77777777" w:rsidR="00AE7DED" w:rsidRDefault="00AE7DED">
            <w:pPr>
              <w:rPr>
                <w:lang w:val="de-DE"/>
              </w:rPr>
            </w:pPr>
            <w:proofErr w:type="spellStart"/>
            <w:r>
              <w:rPr>
                <w:lang w:val="en"/>
              </w:rPr>
              <w:t>Uw</w:t>
            </w:r>
            <w:proofErr w:type="spellEnd"/>
          </w:p>
        </w:tc>
      </w:tr>
      <w:tr w:rsidR="00AE7DED" w14:paraId="6C1E8FF2" w14:textId="77777777">
        <w:tc>
          <w:tcPr>
            <w:tcW w:w="2802" w:type="dxa"/>
          </w:tcPr>
          <w:p w14:paraId="6890F387" w14:textId="77777777" w:rsidR="00AE7DED" w:rsidRDefault="00AE7DED">
            <w:pPr>
              <w:jc w:val="left"/>
              <w:rPr>
                <w:lang w:val="de-DE"/>
              </w:rPr>
            </w:pPr>
            <w:proofErr w:type="spellStart"/>
            <w:r>
              <w:rPr>
                <w:lang w:val="en"/>
              </w:rPr>
              <w:t>es_bas</w:t>
            </w:r>
            <w:proofErr w:type="spellEnd"/>
          </w:p>
        </w:tc>
        <w:tc>
          <w:tcPr>
            <w:tcW w:w="5811" w:type="dxa"/>
          </w:tcPr>
          <w:p w14:paraId="1BDB63AD" w14:textId="77777777" w:rsidR="00AE7DED" w:rsidRDefault="00AE7DED">
            <w:pPr>
              <w:jc w:val="left"/>
              <w:rPr>
                <w:lang w:val="de-DE"/>
              </w:rPr>
            </w:pPr>
            <w:r>
              <w:rPr>
                <w:lang w:val="en"/>
              </w:rPr>
              <w:t>Inlet, Closes, base</w:t>
            </w:r>
          </w:p>
        </w:tc>
        <w:tc>
          <w:tcPr>
            <w:tcW w:w="674" w:type="dxa"/>
          </w:tcPr>
          <w:p w14:paraId="4A8BB153" w14:textId="77777777" w:rsidR="00AE7DED" w:rsidRDefault="00AE7DED">
            <w:pPr>
              <w:rPr>
                <w:lang w:val="de-DE"/>
              </w:rPr>
            </w:pPr>
            <w:proofErr w:type="spellStart"/>
            <w:r>
              <w:rPr>
                <w:lang w:val="en"/>
              </w:rPr>
              <w:t>Uw</w:t>
            </w:r>
            <w:proofErr w:type="spellEnd"/>
          </w:p>
        </w:tc>
      </w:tr>
      <w:tr w:rsidR="00AE7DED" w14:paraId="73C19152" w14:textId="77777777">
        <w:tc>
          <w:tcPr>
            <w:tcW w:w="2802" w:type="dxa"/>
          </w:tcPr>
          <w:p w14:paraId="6B852C19" w14:textId="77777777" w:rsidR="00AE7DED" w:rsidRDefault="00AE7DED">
            <w:pPr>
              <w:jc w:val="left"/>
              <w:rPr>
                <w:lang w:val="de-DE"/>
              </w:rPr>
            </w:pPr>
            <w:proofErr w:type="spellStart"/>
            <w:r>
              <w:rPr>
                <w:lang w:val="en"/>
              </w:rPr>
              <w:t>es_aw</w:t>
            </w:r>
            <w:proofErr w:type="spellEnd"/>
          </w:p>
        </w:tc>
        <w:tc>
          <w:tcPr>
            <w:tcW w:w="5811" w:type="dxa"/>
          </w:tcPr>
          <w:p w14:paraId="6EF9BE94" w14:textId="77777777" w:rsidR="00AE7DED" w:rsidRDefault="00AE7DED">
            <w:pPr>
              <w:jc w:val="left"/>
              <w:rPr>
                <w:lang w:val="de-DE"/>
              </w:rPr>
            </w:pPr>
            <w:r>
              <w:rPr>
                <w:lang w:val="en"/>
              </w:rPr>
              <w:t>Inlet Closes, current value (density corrected)</w:t>
            </w:r>
          </w:p>
        </w:tc>
        <w:tc>
          <w:tcPr>
            <w:tcW w:w="674" w:type="dxa"/>
          </w:tcPr>
          <w:p w14:paraId="7E112B93" w14:textId="77777777" w:rsidR="00AE7DED" w:rsidRDefault="00AE7DED">
            <w:pPr>
              <w:rPr>
                <w:lang w:val="de-DE"/>
              </w:rPr>
            </w:pPr>
            <w:proofErr w:type="spellStart"/>
            <w:r>
              <w:rPr>
                <w:lang w:val="en"/>
              </w:rPr>
              <w:t>Uw</w:t>
            </w:r>
            <w:proofErr w:type="spellEnd"/>
          </w:p>
        </w:tc>
      </w:tr>
      <w:tr w:rsidR="00AE7DED" w14:paraId="4B797D8A" w14:textId="77777777">
        <w:tc>
          <w:tcPr>
            <w:tcW w:w="2802" w:type="dxa"/>
          </w:tcPr>
          <w:p w14:paraId="63F0FEC8" w14:textId="77777777" w:rsidR="00AE7DED" w:rsidRDefault="00AE7DED">
            <w:pPr>
              <w:jc w:val="left"/>
              <w:rPr>
                <w:lang w:val="de-DE"/>
              </w:rPr>
            </w:pPr>
            <w:proofErr w:type="spellStart"/>
            <w:r>
              <w:rPr>
                <w:lang w:val="en"/>
              </w:rPr>
              <w:t>ml_soll_bas</w:t>
            </w:r>
            <w:proofErr w:type="spellEnd"/>
          </w:p>
        </w:tc>
        <w:tc>
          <w:tcPr>
            <w:tcW w:w="5811" w:type="dxa"/>
          </w:tcPr>
          <w:p w14:paraId="2F6B3292" w14:textId="77777777" w:rsidR="00AE7DED" w:rsidRDefault="00AE7DED">
            <w:pPr>
              <w:jc w:val="left"/>
              <w:rPr>
                <w:lang w:val="de-DE"/>
              </w:rPr>
            </w:pPr>
            <w:r>
              <w:rPr>
                <w:lang w:val="en"/>
              </w:rPr>
              <w:t>Should air mass, base  [mg/l*ASP]</w:t>
            </w:r>
          </w:p>
        </w:tc>
        <w:tc>
          <w:tcPr>
            <w:tcW w:w="674" w:type="dxa"/>
          </w:tcPr>
          <w:p w14:paraId="3E7FE4CE" w14:textId="77777777" w:rsidR="00AE7DED" w:rsidRDefault="00AE7DED">
            <w:pPr>
              <w:rPr>
                <w:lang w:val="de-DE"/>
              </w:rPr>
            </w:pPr>
            <w:proofErr w:type="spellStart"/>
            <w:r>
              <w:rPr>
                <w:lang w:val="en"/>
              </w:rPr>
              <w:t>Uw</w:t>
            </w:r>
            <w:proofErr w:type="spellEnd"/>
          </w:p>
        </w:tc>
      </w:tr>
      <w:tr w:rsidR="00AE7DED" w14:paraId="0F5FD267" w14:textId="77777777">
        <w:tc>
          <w:tcPr>
            <w:tcW w:w="2802" w:type="dxa"/>
          </w:tcPr>
          <w:p w14:paraId="0ED1F4A6" w14:textId="77777777" w:rsidR="00AE7DED" w:rsidRDefault="00AE7DED">
            <w:pPr>
              <w:jc w:val="left"/>
              <w:rPr>
                <w:lang w:val="de-DE"/>
              </w:rPr>
            </w:pPr>
            <w:proofErr w:type="spellStart"/>
            <w:r>
              <w:rPr>
                <w:lang w:val="en"/>
              </w:rPr>
              <w:t>ml_soll_korr</w:t>
            </w:r>
            <w:proofErr w:type="spellEnd"/>
          </w:p>
        </w:tc>
        <w:tc>
          <w:tcPr>
            <w:tcW w:w="5811" w:type="dxa"/>
          </w:tcPr>
          <w:p w14:paraId="27A32BCB" w14:textId="77777777" w:rsidR="00AE7DED" w:rsidRDefault="00AE7DED">
            <w:pPr>
              <w:jc w:val="left"/>
              <w:rPr>
                <w:lang w:val="de-DE"/>
              </w:rPr>
            </w:pPr>
            <w:r>
              <w:rPr>
                <w:lang w:val="en"/>
              </w:rPr>
              <w:t>Target air mass, corrected with adaptation</w:t>
            </w:r>
          </w:p>
        </w:tc>
        <w:tc>
          <w:tcPr>
            <w:tcW w:w="674" w:type="dxa"/>
          </w:tcPr>
          <w:p w14:paraId="39D3DA05" w14:textId="77777777" w:rsidR="00AE7DED" w:rsidRDefault="00AE7DED">
            <w:pPr>
              <w:rPr>
                <w:lang w:val="de-DE"/>
              </w:rPr>
            </w:pPr>
            <w:proofErr w:type="spellStart"/>
            <w:r>
              <w:rPr>
                <w:lang w:val="en"/>
              </w:rPr>
              <w:t>Uw</w:t>
            </w:r>
            <w:proofErr w:type="spellEnd"/>
          </w:p>
        </w:tc>
      </w:tr>
      <w:tr w:rsidR="00AE7DED" w14:paraId="1605E211" w14:textId="77777777">
        <w:tc>
          <w:tcPr>
            <w:tcW w:w="2802" w:type="dxa"/>
          </w:tcPr>
          <w:p w14:paraId="6A177210" w14:textId="77777777" w:rsidR="00AE7DED" w:rsidRDefault="00AE7DED">
            <w:pPr>
              <w:jc w:val="left"/>
              <w:rPr>
                <w:lang w:val="de-DE"/>
              </w:rPr>
            </w:pPr>
            <w:proofErr w:type="spellStart"/>
            <w:r>
              <w:rPr>
                <w:lang w:val="en"/>
              </w:rPr>
              <w:t>ml_soll_korr_eff</w:t>
            </w:r>
            <w:proofErr w:type="spellEnd"/>
          </w:p>
        </w:tc>
        <w:tc>
          <w:tcPr>
            <w:tcW w:w="5811" w:type="dxa"/>
          </w:tcPr>
          <w:p w14:paraId="207FB5F1" w14:textId="77777777" w:rsidR="00AE7DED" w:rsidRDefault="00AE7DED">
            <w:pPr>
              <w:jc w:val="left"/>
              <w:rPr>
                <w:lang w:val="de-DE"/>
              </w:rPr>
            </w:pPr>
            <w:r>
              <w:rPr>
                <w:lang w:val="en"/>
              </w:rPr>
              <w:t>Target air mass, corrected with adaptation and ZW</w:t>
            </w:r>
          </w:p>
        </w:tc>
        <w:tc>
          <w:tcPr>
            <w:tcW w:w="674" w:type="dxa"/>
          </w:tcPr>
          <w:p w14:paraId="5E73A821" w14:textId="77777777" w:rsidR="00AE7DED" w:rsidRDefault="00AE7DED">
            <w:pPr>
              <w:rPr>
                <w:lang w:val="de-DE"/>
              </w:rPr>
            </w:pPr>
            <w:proofErr w:type="spellStart"/>
            <w:r>
              <w:rPr>
                <w:lang w:val="en"/>
              </w:rPr>
              <w:t>Uw</w:t>
            </w:r>
            <w:proofErr w:type="spellEnd"/>
          </w:p>
        </w:tc>
      </w:tr>
      <w:tr w:rsidR="00AE7DED" w14:paraId="233342D5" w14:textId="77777777">
        <w:tc>
          <w:tcPr>
            <w:tcW w:w="2802" w:type="dxa"/>
          </w:tcPr>
          <w:p w14:paraId="7ABE651D" w14:textId="77777777" w:rsidR="00AE7DED" w:rsidRDefault="00AE7DED">
            <w:pPr>
              <w:jc w:val="left"/>
              <w:rPr>
                <w:lang w:val="de-DE"/>
              </w:rPr>
            </w:pPr>
            <w:proofErr w:type="spellStart"/>
            <w:r>
              <w:rPr>
                <w:lang w:val="en"/>
              </w:rPr>
              <w:t>ml_hfm</w:t>
            </w:r>
            <w:proofErr w:type="spellEnd"/>
          </w:p>
        </w:tc>
        <w:tc>
          <w:tcPr>
            <w:tcW w:w="5811" w:type="dxa"/>
          </w:tcPr>
          <w:p w14:paraId="7539F98D" w14:textId="77777777" w:rsidR="00AE7DED" w:rsidRDefault="00AE7DED">
            <w:pPr>
              <w:jc w:val="left"/>
              <w:rPr>
                <w:lang w:val="de-DE"/>
              </w:rPr>
            </w:pPr>
            <w:r>
              <w:rPr>
                <w:lang w:val="en"/>
              </w:rPr>
              <w:t>Air mass of HFM [kg/h]</w:t>
            </w:r>
          </w:p>
        </w:tc>
        <w:tc>
          <w:tcPr>
            <w:tcW w:w="674" w:type="dxa"/>
          </w:tcPr>
          <w:p w14:paraId="4C278557" w14:textId="77777777" w:rsidR="00AE7DED" w:rsidRDefault="00AE7DED">
            <w:pPr>
              <w:rPr>
                <w:lang w:val="de-DE"/>
              </w:rPr>
            </w:pPr>
            <w:proofErr w:type="spellStart"/>
            <w:r>
              <w:rPr>
                <w:lang w:val="en"/>
              </w:rPr>
              <w:t>Uw</w:t>
            </w:r>
            <w:proofErr w:type="spellEnd"/>
          </w:p>
        </w:tc>
      </w:tr>
      <w:tr w:rsidR="00AE7DED" w14:paraId="671D9014" w14:textId="77777777">
        <w:tc>
          <w:tcPr>
            <w:tcW w:w="2802" w:type="dxa"/>
          </w:tcPr>
          <w:p w14:paraId="0097B242" w14:textId="77777777" w:rsidR="00AE7DED" w:rsidRDefault="00AE7DED">
            <w:pPr>
              <w:jc w:val="left"/>
              <w:rPr>
                <w:lang w:val="de-DE"/>
              </w:rPr>
            </w:pPr>
            <w:r>
              <w:rPr>
                <w:lang w:val="en"/>
              </w:rPr>
              <w:t>Ml</w:t>
            </w:r>
          </w:p>
        </w:tc>
        <w:tc>
          <w:tcPr>
            <w:tcW w:w="5811" w:type="dxa"/>
          </w:tcPr>
          <w:p w14:paraId="569E4F63" w14:textId="77777777" w:rsidR="00AE7DED" w:rsidRDefault="00AE7DED">
            <w:pPr>
              <w:jc w:val="left"/>
              <w:rPr>
                <w:lang w:val="de-DE"/>
              </w:rPr>
            </w:pPr>
            <w:r>
              <w:rPr>
                <w:lang w:val="en"/>
              </w:rPr>
              <w:t>Air mass [kg/h] calculated on basic air mass qualifiers</w:t>
            </w:r>
          </w:p>
        </w:tc>
        <w:tc>
          <w:tcPr>
            <w:tcW w:w="674" w:type="dxa"/>
          </w:tcPr>
          <w:p w14:paraId="125878C3" w14:textId="77777777" w:rsidR="00AE7DED" w:rsidRDefault="00AE7DED">
            <w:pPr>
              <w:rPr>
                <w:lang w:val="de-DE"/>
              </w:rPr>
            </w:pPr>
            <w:proofErr w:type="spellStart"/>
            <w:r>
              <w:rPr>
                <w:lang w:val="en"/>
              </w:rPr>
              <w:t>Uw</w:t>
            </w:r>
            <w:proofErr w:type="spellEnd"/>
          </w:p>
        </w:tc>
      </w:tr>
      <w:tr w:rsidR="00AE7DED" w14:paraId="0AF3C081" w14:textId="77777777">
        <w:tc>
          <w:tcPr>
            <w:tcW w:w="2802" w:type="dxa"/>
          </w:tcPr>
          <w:p w14:paraId="742D34CA" w14:textId="77777777" w:rsidR="00AE7DED" w:rsidRDefault="00AE7DED">
            <w:pPr>
              <w:jc w:val="left"/>
              <w:rPr>
                <w:lang w:val="de-DE"/>
              </w:rPr>
            </w:pPr>
            <w:proofErr w:type="spellStart"/>
            <w:r>
              <w:rPr>
                <w:lang w:val="en"/>
              </w:rPr>
              <w:t>ml_korr_diff_bas</w:t>
            </w:r>
            <w:proofErr w:type="spellEnd"/>
          </w:p>
        </w:tc>
        <w:tc>
          <w:tcPr>
            <w:tcW w:w="5811" w:type="dxa"/>
          </w:tcPr>
          <w:p w14:paraId="054F2E4F" w14:textId="77777777" w:rsidR="00AE7DED" w:rsidRDefault="00AE7DED">
            <w:pPr>
              <w:jc w:val="left"/>
              <w:rPr>
                <w:lang w:val="de-DE"/>
              </w:rPr>
            </w:pPr>
            <w:r>
              <w:rPr>
                <w:lang w:val="en"/>
              </w:rPr>
              <w:t>Adapted delta target air mass----------- = 0!!!</w:t>
            </w:r>
          </w:p>
        </w:tc>
        <w:tc>
          <w:tcPr>
            <w:tcW w:w="674" w:type="dxa"/>
          </w:tcPr>
          <w:p w14:paraId="49B0492B" w14:textId="77777777" w:rsidR="00AE7DED" w:rsidRDefault="00AE7DED">
            <w:pPr>
              <w:rPr>
                <w:lang w:val="de-DE"/>
              </w:rPr>
            </w:pPr>
            <w:proofErr w:type="spellStart"/>
            <w:r>
              <w:rPr>
                <w:lang w:val="en"/>
              </w:rPr>
              <w:t>Uw</w:t>
            </w:r>
            <w:proofErr w:type="spellEnd"/>
          </w:p>
        </w:tc>
      </w:tr>
      <w:tr w:rsidR="00AE7DED" w14:paraId="002DC771" w14:textId="77777777">
        <w:tc>
          <w:tcPr>
            <w:tcW w:w="2802" w:type="dxa"/>
          </w:tcPr>
          <w:p w14:paraId="442CCC16" w14:textId="77777777" w:rsidR="00AE7DED" w:rsidRDefault="00AE7DED">
            <w:pPr>
              <w:jc w:val="left"/>
              <w:rPr>
                <w:lang w:val="de-DE"/>
              </w:rPr>
            </w:pPr>
            <w:proofErr w:type="spellStart"/>
            <w:r>
              <w:rPr>
                <w:lang w:val="en"/>
              </w:rPr>
              <w:t>ml_diff_hfm_lam</w:t>
            </w:r>
            <w:proofErr w:type="spellEnd"/>
          </w:p>
        </w:tc>
        <w:tc>
          <w:tcPr>
            <w:tcW w:w="5811" w:type="dxa"/>
          </w:tcPr>
          <w:p w14:paraId="059E3CD1" w14:textId="77777777" w:rsidR="00AE7DED" w:rsidRDefault="00AE7DED">
            <w:pPr>
              <w:jc w:val="left"/>
              <w:rPr>
                <w:lang w:val="de-DE"/>
              </w:rPr>
            </w:pPr>
            <w:r>
              <w:rPr>
                <w:lang w:val="en"/>
              </w:rPr>
              <w:t>----------------------</w:t>
            </w:r>
          </w:p>
        </w:tc>
        <w:tc>
          <w:tcPr>
            <w:tcW w:w="674" w:type="dxa"/>
          </w:tcPr>
          <w:p w14:paraId="228FC2B8" w14:textId="77777777" w:rsidR="00AE7DED" w:rsidRDefault="00AE7DED">
            <w:pPr>
              <w:rPr>
                <w:lang w:val="de-DE"/>
              </w:rPr>
            </w:pPr>
          </w:p>
        </w:tc>
      </w:tr>
      <w:tr w:rsidR="00AE7DED" w14:paraId="092722DF" w14:textId="77777777">
        <w:tc>
          <w:tcPr>
            <w:tcW w:w="2802" w:type="dxa"/>
          </w:tcPr>
          <w:p w14:paraId="7748EF2C" w14:textId="77777777" w:rsidR="00AE7DED" w:rsidRDefault="00AE7DED">
            <w:pPr>
              <w:jc w:val="left"/>
              <w:rPr>
                <w:lang w:val="de-DE"/>
              </w:rPr>
            </w:pPr>
            <w:proofErr w:type="spellStart"/>
            <w:r>
              <w:rPr>
                <w:lang w:val="en"/>
              </w:rPr>
              <w:t>wdk_soll_evt</w:t>
            </w:r>
            <w:proofErr w:type="spellEnd"/>
          </w:p>
        </w:tc>
        <w:tc>
          <w:tcPr>
            <w:tcW w:w="5811" w:type="dxa"/>
          </w:tcPr>
          <w:p w14:paraId="440C62DF" w14:textId="77777777" w:rsidR="00AE7DED" w:rsidRDefault="00AE7DED">
            <w:pPr>
              <w:jc w:val="left"/>
              <w:rPr>
                <w:lang w:val="de-DE"/>
              </w:rPr>
            </w:pPr>
            <w:r>
              <w:rPr>
                <w:lang w:val="en"/>
              </w:rPr>
              <w:t>Target throttle angle in %</w:t>
            </w:r>
          </w:p>
        </w:tc>
        <w:tc>
          <w:tcPr>
            <w:tcW w:w="674" w:type="dxa"/>
          </w:tcPr>
          <w:p w14:paraId="2A39DEDA" w14:textId="77777777" w:rsidR="00AE7DED" w:rsidRDefault="00AE7DED">
            <w:pPr>
              <w:rPr>
                <w:lang w:val="de-DE"/>
              </w:rPr>
            </w:pPr>
            <w:proofErr w:type="spellStart"/>
            <w:r>
              <w:rPr>
                <w:lang w:val="en"/>
              </w:rPr>
              <w:t>Uw</w:t>
            </w:r>
            <w:proofErr w:type="spellEnd"/>
          </w:p>
        </w:tc>
      </w:tr>
      <w:tr w:rsidR="00AE7DED" w14:paraId="46C35CD3" w14:textId="77777777">
        <w:tc>
          <w:tcPr>
            <w:tcW w:w="2802" w:type="dxa"/>
          </w:tcPr>
          <w:p w14:paraId="3D71780A" w14:textId="77777777" w:rsidR="00AE7DED" w:rsidRDefault="00AE7DED">
            <w:pPr>
              <w:jc w:val="left"/>
              <w:rPr>
                <w:lang w:val="de-DE"/>
              </w:rPr>
            </w:pPr>
            <w:proofErr w:type="spellStart"/>
            <w:r>
              <w:rPr>
                <w:lang w:val="en"/>
              </w:rPr>
              <w:t>tz_bas</w:t>
            </w:r>
            <w:proofErr w:type="spellEnd"/>
          </w:p>
        </w:tc>
        <w:tc>
          <w:tcPr>
            <w:tcW w:w="5811" w:type="dxa"/>
          </w:tcPr>
          <w:p w14:paraId="4516E5DC" w14:textId="77777777" w:rsidR="00AE7DED" w:rsidRDefault="00AE7DED">
            <w:pPr>
              <w:jc w:val="left"/>
              <w:rPr>
                <w:lang w:val="de-DE"/>
              </w:rPr>
            </w:pPr>
            <w:r>
              <w:rPr>
                <w:lang w:val="en"/>
              </w:rPr>
              <w:t>Base ignition angle</w:t>
            </w:r>
          </w:p>
        </w:tc>
        <w:tc>
          <w:tcPr>
            <w:tcW w:w="674" w:type="dxa"/>
          </w:tcPr>
          <w:p w14:paraId="1A7CF4AD" w14:textId="77777777" w:rsidR="00AE7DED" w:rsidRDefault="00AE7DED">
            <w:pPr>
              <w:rPr>
                <w:lang w:val="de-DE"/>
              </w:rPr>
            </w:pPr>
            <w:proofErr w:type="spellStart"/>
            <w:r>
              <w:rPr>
                <w:lang w:val="en"/>
              </w:rPr>
              <w:t>Sw</w:t>
            </w:r>
            <w:proofErr w:type="spellEnd"/>
          </w:p>
        </w:tc>
      </w:tr>
      <w:tr w:rsidR="00AE7DED" w14:paraId="698F951E" w14:textId="77777777">
        <w:tc>
          <w:tcPr>
            <w:tcW w:w="2802" w:type="dxa"/>
          </w:tcPr>
          <w:p w14:paraId="4FCCEB89" w14:textId="77777777" w:rsidR="00AE7DED" w:rsidRDefault="00AE7DED">
            <w:pPr>
              <w:jc w:val="left"/>
              <w:rPr>
                <w:lang w:val="de-DE"/>
              </w:rPr>
            </w:pPr>
            <w:proofErr w:type="spellStart"/>
            <w:r>
              <w:rPr>
                <w:lang w:val="en"/>
              </w:rPr>
              <w:t>ti_ende_evt</w:t>
            </w:r>
            <w:proofErr w:type="spellEnd"/>
          </w:p>
        </w:tc>
        <w:tc>
          <w:tcPr>
            <w:tcW w:w="5811" w:type="dxa"/>
          </w:tcPr>
          <w:p w14:paraId="0374BB4B" w14:textId="77777777" w:rsidR="00AE7DED" w:rsidRDefault="00AE7DED">
            <w:pPr>
              <w:jc w:val="left"/>
              <w:rPr>
                <w:lang w:val="de-DE"/>
              </w:rPr>
            </w:pPr>
            <w:r>
              <w:rPr>
                <w:lang w:val="en"/>
              </w:rPr>
              <w:t xml:space="preserve">Pre-position angle </w:t>
            </w:r>
            <w:proofErr w:type="spellStart"/>
            <w:r>
              <w:rPr>
                <w:lang w:val="en"/>
              </w:rPr>
              <w:t>evt</w:t>
            </w:r>
            <w:proofErr w:type="spellEnd"/>
            <w:r>
              <w:rPr>
                <w:lang w:val="en"/>
              </w:rPr>
              <w:t xml:space="preserve">  related to  </w:t>
            </w:r>
            <w:proofErr w:type="spellStart"/>
            <w:r>
              <w:rPr>
                <w:lang w:val="en"/>
              </w:rPr>
              <w:t>ZündOT</w:t>
            </w:r>
            <w:proofErr w:type="spellEnd"/>
          </w:p>
        </w:tc>
        <w:tc>
          <w:tcPr>
            <w:tcW w:w="674" w:type="dxa"/>
          </w:tcPr>
          <w:p w14:paraId="3041DB87" w14:textId="77777777" w:rsidR="00AE7DED" w:rsidRDefault="00AE7DED">
            <w:pPr>
              <w:rPr>
                <w:lang w:val="de-DE"/>
              </w:rPr>
            </w:pPr>
            <w:proofErr w:type="spellStart"/>
            <w:r>
              <w:rPr>
                <w:lang w:val="en"/>
              </w:rPr>
              <w:t>Uw</w:t>
            </w:r>
            <w:proofErr w:type="spellEnd"/>
          </w:p>
        </w:tc>
      </w:tr>
      <w:tr w:rsidR="00AE7DED" w14:paraId="1D034C84" w14:textId="77777777">
        <w:tc>
          <w:tcPr>
            <w:tcW w:w="2802" w:type="dxa"/>
          </w:tcPr>
          <w:p w14:paraId="4458A040" w14:textId="77777777" w:rsidR="00AE7DED" w:rsidRDefault="00AE7DED">
            <w:pPr>
              <w:jc w:val="left"/>
              <w:rPr>
                <w:lang w:val="de-DE"/>
              </w:rPr>
            </w:pPr>
            <w:proofErr w:type="spellStart"/>
            <w:r>
              <w:rPr>
                <w:lang w:val="en"/>
              </w:rPr>
              <w:t>bm_msk_stkn</w:t>
            </w:r>
            <w:proofErr w:type="spellEnd"/>
          </w:p>
        </w:tc>
        <w:tc>
          <w:tcPr>
            <w:tcW w:w="5811" w:type="dxa"/>
          </w:tcPr>
          <w:p w14:paraId="170896DC" w14:textId="77777777" w:rsidR="00AE7DED" w:rsidRDefault="00AE7DED">
            <w:pPr>
              <w:jc w:val="left"/>
              <w:rPr>
                <w:lang w:val="de-DE"/>
              </w:rPr>
            </w:pPr>
            <w:r>
              <w:rPr>
                <w:lang w:val="en"/>
              </w:rPr>
              <w:t>do not apply  bit</w:t>
            </w:r>
          </w:p>
        </w:tc>
        <w:tc>
          <w:tcPr>
            <w:tcW w:w="674" w:type="dxa"/>
          </w:tcPr>
          <w:p w14:paraId="3F904712" w14:textId="77777777" w:rsidR="00AE7DED" w:rsidRDefault="00AE7DED">
            <w:pPr>
              <w:rPr>
                <w:lang w:val="de-DE"/>
              </w:rPr>
            </w:pPr>
            <w:proofErr w:type="spellStart"/>
            <w:r>
              <w:rPr>
                <w:lang w:val="en"/>
              </w:rPr>
              <w:t>Ub</w:t>
            </w:r>
            <w:proofErr w:type="spellEnd"/>
          </w:p>
        </w:tc>
      </w:tr>
      <w:tr w:rsidR="00AE7DED" w14:paraId="1BBCAF63" w14:textId="77777777">
        <w:tc>
          <w:tcPr>
            <w:tcW w:w="2802" w:type="dxa"/>
          </w:tcPr>
          <w:p w14:paraId="229B28AA" w14:textId="77777777" w:rsidR="00AE7DED" w:rsidRDefault="00AE7DED">
            <w:pPr>
              <w:jc w:val="left"/>
              <w:rPr>
                <w:lang w:val="de-DE"/>
              </w:rPr>
            </w:pPr>
            <w:proofErr w:type="spellStart"/>
            <w:r>
              <w:rPr>
                <w:lang w:val="en"/>
              </w:rPr>
              <w:t>mr_minilift_int</w:t>
            </w:r>
            <w:proofErr w:type="spellEnd"/>
          </w:p>
        </w:tc>
        <w:tc>
          <w:tcPr>
            <w:tcW w:w="5811" w:type="dxa"/>
          </w:tcPr>
          <w:p w14:paraId="3573CAE4" w14:textId="77777777" w:rsidR="00AE7DED" w:rsidRDefault="00AE7DED">
            <w:pPr>
              <w:jc w:val="left"/>
              <w:rPr>
                <w:lang w:val="de-DE"/>
              </w:rPr>
            </w:pPr>
            <w:r>
              <w:rPr>
                <w:lang w:val="en"/>
              </w:rPr>
              <w:t xml:space="preserve">Amplitude </w:t>
            </w:r>
            <w:proofErr w:type="spellStart"/>
            <w:r>
              <w:rPr>
                <w:lang w:val="en"/>
              </w:rPr>
              <w:t>Minihub</w:t>
            </w:r>
            <w:proofErr w:type="spellEnd"/>
            <w:r>
              <w:rPr>
                <w:lang w:val="en"/>
              </w:rPr>
              <w:t xml:space="preserve">  Inlet</w:t>
            </w:r>
          </w:p>
        </w:tc>
        <w:tc>
          <w:tcPr>
            <w:tcW w:w="674" w:type="dxa"/>
          </w:tcPr>
          <w:p w14:paraId="363B4B18" w14:textId="77777777" w:rsidR="00AE7DED" w:rsidRDefault="00AE7DED">
            <w:pPr>
              <w:rPr>
                <w:lang w:val="de-DE"/>
              </w:rPr>
            </w:pPr>
            <w:proofErr w:type="spellStart"/>
            <w:r>
              <w:rPr>
                <w:lang w:val="en"/>
              </w:rPr>
              <w:t>Ub</w:t>
            </w:r>
            <w:proofErr w:type="spellEnd"/>
          </w:p>
        </w:tc>
      </w:tr>
      <w:tr w:rsidR="00AE7DED" w14:paraId="51F967BE" w14:textId="77777777">
        <w:tc>
          <w:tcPr>
            <w:tcW w:w="2802" w:type="dxa"/>
          </w:tcPr>
          <w:p w14:paraId="30A1305F" w14:textId="77777777" w:rsidR="00AE7DED" w:rsidRDefault="00AE7DED">
            <w:pPr>
              <w:jc w:val="left"/>
              <w:rPr>
                <w:lang w:val="de-DE"/>
              </w:rPr>
            </w:pPr>
            <w:proofErr w:type="spellStart"/>
            <w:r>
              <w:rPr>
                <w:lang w:val="en"/>
              </w:rPr>
              <w:t>mr_minilift_ex</w:t>
            </w:r>
            <w:proofErr w:type="spellEnd"/>
          </w:p>
        </w:tc>
        <w:tc>
          <w:tcPr>
            <w:tcW w:w="5811" w:type="dxa"/>
          </w:tcPr>
          <w:p w14:paraId="32C98A53" w14:textId="77777777" w:rsidR="00AE7DED" w:rsidRDefault="00AE7DED">
            <w:pPr>
              <w:jc w:val="left"/>
              <w:rPr>
                <w:lang w:val="de-DE"/>
              </w:rPr>
            </w:pPr>
            <w:r>
              <w:rPr>
                <w:lang w:val="en"/>
              </w:rPr>
              <w:t xml:space="preserve">Amplitude </w:t>
            </w:r>
            <w:proofErr w:type="spellStart"/>
            <w:r>
              <w:rPr>
                <w:lang w:val="en"/>
              </w:rPr>
              <w:t>Minihub</w:t>
            </w:r>
            <w:proofErr w:type="spellEnd"/>
            <w:r>
              <w:rPr>
                <w:lang w:val="en"/>
              </w:rPr>
              <w:t xml:space="preserve">  Outlet = 0</w:t>
            </w:r>
          </w:p>
        </w:tc>
        <w:tc>
          <w:tcPr>
            <w:tcW w:w="674" w:type="dxa"/>
          </w:tcPr>
          <w:p w14:paraId="78CC5582" w14:textId="77777777" w:rsidR="00AE7DED" w:rsidRDefault="00AE7DED">
            <w:pPr>
              <w:rPr>
                <w:lang w:val="de-DE"/>
              </w:rPr>
            </w:pPr>
            <w:proofErr w:type="spellStart"/>
            <w:r>
              <w:rPr>
                <w:lang w:val="en"/>
              </w:rPr>
              <w:t>Ub</w:t>
            </w:r>
            <w:proofErr w:type="spellEnd"/>
          </w:p>
        </w:tc>
      </w:tr>
    </w:tbl>
    <w:p w14:paraId="680DC641" w14:textId="77777777" w:rsidR="00AE7DED" w:rsidRDefault="00AE7DED">
      <w:pPr>
        <w:rPr>
          <w:lang w:val="de-DE"/>
        </w:rPr>
      </w:pPr>
    </w:p>
    <w:p w14:paraId="737B8A78" w14:textId="77777777" w:rsidR="00AE7DED" w:rsidRDefault="00AE7DED">
      <w:pPr>
        <w:rPr>
          <w:lang w:val="de-DE"/>
        </w:rPr>
      </w:pPr>
    </w:p>
    <w:p w14:paraId="657C1C25" w14:textId="77777777" w:rsidR="00AE7DED" w:rsidRDefault="00AE7DED">
      <w:pPr>
        <w:rPr>
          <w:lang w:val="de-DE"/>
        </w:rPr>
      </w:pPr>
    </w:p>
    <w:p w14:paraId="6550AFB3" w14:textId="77777777" w:rsidR="00AE7DED" w:rsidRDefault="00AE7DED">
      <w:pPr>
        <w:rPr>
          <w:lang w:val="de-DE"/>
        </w:rPr>
      </w:pPr>
      <w:r>
        <w:rPr>
          <w:lang w:val="de-DE"/>
        </w:rPr>
        <w:br w:type="page"/>
      </w:r>
    </w:p>
    <w:p w14:paraId="63715452" w14:textId="77777777" w:rsidR="00AE7DED" w:rsidRDefault="00AE7DED">
      <w:pPr>
        <w:rPr>
          <w:lang w:val="de-DE"/>
        </w:rPr>
      </w:pPr>
      <w:r>
        <w:rPr>
          <w:lang w:val="en"/>
        </w:rPr>
        <w:lastRenderedPageBreak/>
        <w:t>Description of the application data:</w:t>
      </w:r>
    </w:p>
    <w:p w14:paraId="0DBCB605" w14:textId="77777777" w:rsidR="00AE7DED" w:rsidRDefault="00AE7DED">
      <w:pPr>
        <w:rPr>
          <w:lang w:val="de-D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5386"/>
        <w:gridCol w:w="1099"/>
      </w:tblGrid>
      <w:tr w:rsidR="00AE7DED" w14:paraId="140C76FD" w14:textId="77777777">
        <w:tc>
          <w:tcPr>
            <w:tcW w:w="2802" w:type="dxa"/>
          </w:tcPr>
          <w:p w14:paraId="1B9F8455" w14:textId="77777777" w:rsidR="00AE7DED" w:rsidRDefault="00AE7DED">
            <w:pPr>
              <w:rPr>
                <w:lang w:val="de-DE"/>
              </w:rPr>
            </w:pPr>
            <w:proofErr w:type="spellStart"/>
            <w:r>
              <w:rPr>
                <w:lang w:val="en"/>
              </w:rPr>
              <w:t>K_TI_ENDE_x</w:t>
            </w:r>
            <w:proofErr w:type="spellEnd"/>
          </w:p>
        </w:tc>
        <w:tc>
          <w:tcPr>
            <w:tcW w:w="5386" w:type="dxa"/>
          </w:tcPr>
          <w:p w14:paraId="51A4724A" w14:textId="77777777" w:rsidR="00AE7DED" w:rsidRDefault="00AE7DED">
            <w:pPr>
              <w:rPr>
                <w:lang w:val="de-DE"/>
              </w:rPr>
            </w:pPr>
            <w:r>
              <w:rPr>
                <w:lang w:val="en"/>
              </w:rPr>
              <w:t xml:space="preserve">Preposition angle at </w:t>
            </w:r>
            <w:proofErr w:type="spellStart"/>
            <w:r>
              <w:rPr>
                <w:lang w:val="en"/>
              </w:rPr>
              <w:t>bm_evt_state</w:t>
            </w:r>
            <w:proofErr w:type="spellEnd"/>
            <w:r>
              <w:rPr>
                <w:lang w:val="en"/>
              </w:rPr>
              <w:t>=x</w:t>
            </w:r>
          </w:p>
        </w:tc>
        <w:tc>
          <w:tcPr>
            <w:tcW w:w="1099" w:type="dxa"/>
          </w:tcPr>
          <w:p w14:paraId="2CC170AD" w14:textId="77777777" w:rsidR="00AE7DED" w:rsidRDefault="00AE7DED">
            <w:pPr>
              <w:rPr>
                <w:lang w:val="de-DE"/>
              </w:rPr>
            </w:pPr>
            <w:proofErr w:type="spellStart"/>
            <w:r>
              <w:rPr>
                <w:lang w:val="en"/>
              </w:rPr>
              <w:t>Uw</w:t>
            </w:r>
            <w:proofErr w:type="spellEnd"/>
          </w:p>
        </w:tc>
      </w:tr>
      <w:tr w:rsidR="00AE7DED" w14:paraId="4AC561DC" w14:textId="77777777">
        <w:tc>
          <w:tcPr>
            <w:tcW w:w="2802" w:type="dxa"/>
          </w:tcPr>
          <w:p w14:paraId="3D3D8F18" w14:textId="77777777" w:rsidR="00AE7DED" w:rsidRDefault="00AE7DED">
            <w:pPr>
              <w:rPr>
                <w:lang w:val="de-DE"/>
              </w:rPr>
            </w:pPr>
            <w:r>
              <w:rPr>
                <w:lang w:val="en"/>
              </w:rPr>
              <w:t>K_TI_ENDE_VL</w:t>
            </w:r>
          </w:p>
        </w:tc>
        <w:tc>
          <w:tcPr>
            <w:tcW w:w="5386" w:type="dxa"/>
          </w:tcPr>
          <w:p w14:paraId="7DA7549F" w14:textId="77777777" w:rsidR="00AE7DED" w:rsidRDefault="00AE7DED">
            <w:pPr>
              <w:rPr>
                <w:lang w:val="de-DE"/>
              </w:rPr>
            </w:pPr>
            <w:r>
              <w:rPr>
                <w:lang w:val="en"/>
              </w:rPr>
              <w:t>Pre-position angle for bulk load operation</w:t>
            </w:r>
          </w:p>
        </w:tc>
        <w:tc>
          <w:tcPr>
            <w:tcW w:w="1099" w:type="dxa"/>
          </w:tcPr>
          <w:p w14:paraId="17664DDA" w14:textId="77777777" w:rsidR="00AE7DED" w:rsidRDefault="00AE7DED">
            <w:pPr>
              <w:rPr>
                <w:lang w:val="de-DE"/>
              </w:rPr>
            </w:pPr>
            <w:proofErr w:type="spellStart"/>
            <w:r>
              <w:rPr>
                <w:lang w:val="en"/>
              </w:rPr>
              <w:t>Uw</w:t>
            </w:r>
            <w:proofErr w:type="spellEnd"/>
          </w:p>
        </w:tc>
      </w:tr>
      <w:tr w:rsidR="00AE7DED" w14:paraId="02A9804F" w14:textId="77777777">
        <w:tc>
          <w:tcPr>
            <w:tcW w:w="2802" w:type="dxa"/>
          </w:tcPr>
          <w:p w14:paraId="11482192" w14:textId="77777777" w:rsidR="00AE7DED" w:rsidRDefault="00AE7DED">
            <w:pPr>
              <w:rPr>
                <w:lang w:val="de-DE"/>
              </w:rPr>
            </w:pPr>
            <w:r>
              <w:rPr>
                <w:lang w:val="en"/>
              </w:rPr>
              <w:t>KF_TI_ENDE_START</w:t>
            </w:r>
          </w:p>
        </w:tc>
        <w:tc>
          <w:tcPr>
            <w:tcW w:w="5386" w:type="dxa"/>
          </w:tcPr>
          <w:p w14:paraId="173CA00E" w14:textId="77777777" w:rsidR="00AE7DED" w:rsidRDefault="00AE7DED">
            <w:pPr>
              <w:rPr>
                <w:lang w:val="de-DE"/>
              </w:rPr>
            </w:pPr>
            <w:r>
              <w:rPr>
                <w:lang w:val="en"/>
              </w:rPr>
              <w:t>Pre-storage angle for start</w:t>
            </w:r>
          </w:p>
        </w:tc>
        <w:tc>
          <w:tcPr>
            <w:tcW w:w="1099" w:type="dxa"/>
          </w:tcPr>
          <w:p w14:paraId="0BD4ED8A"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39B89466" w14:textId="77777777">
        <w:tc>
          <w:tcPr>
            <w:tcW w:w="2802" w:type="dxa"/>
          </w:tcPr>
          <w:p w14:paraId="3BABFA84" w14:textId="77777777" w:rsidR="00AE7DED" w:rsidRDefault="00AE7DED">
            <w:pPr>
              <w:rPr>
                <w:lang w:val="de-DE"/>
              </w:rPr>
            </w:pPr>
            <w:r>
              <w:rPr>
                <w:lang w:val="en"/>
              </w:rPr>
              <w:t>K_TI_ENDE_MAN</w:t>
            </w:r>
          </w:p>
        </w:tc>
        <w:tc>
          <w:tcPr>
            <w:tcW w:w="5386" w:type="dxa"/>
          </w:tcPr>
          <w:p w14:paraId="4FB66D0D" w14:textId="77777777" w:rsidR="00AE7DED" w:rsidRDefault="00AE7DED">
            <w:pPr>
              <w:rPr>
                <w:lang w:val="de-DE"/>
              </w:rPr>
            </w:pPr>
            <w:r>
              <w:rPr>
                <w:lang w:val="en"/>
              </w:rPr>
              <w:t>Pre-storage angle for manual mode</w:t>
            </w:r>
          </w:p>
        </w:tc>
        <w:tc>
          <w:tcPr>
            <w:tcW w:w="1099" w:type="dxa"/>
          </w:tcPr>
          <w:p w14:paraId="24826710" w14:textId="77777777" w:rsidR="00AE7DED" w:rsidRDefault="00AE7DED">
            <w:pPr>
              <w:rPr>
                <w:lang w:val="de-DE"/>
              </w:rPr>
            </w:pPr>
            <w:proofErr w:type="spellStart"/>
            <w:r>
              <w:rPr>
                <w:lang w:val="en"/>
              </w:rPr>
              <w:t>Uw</w:t>
            </w:r>
            <w:proofErr w:type="spellEnd"/>
          </w:p>
        </w:tc>
      </w:tr>
      <w:tr w:rsidR="00AE7DED" w14:paraId="2C86F573" w14:textId="77777777">
        <w:tc>
          <w:tcPr>
            <w:tcW w:w="2802" w:type="dxa"/>
          </w:tcPr>
          <w:p w14:paraId="7921E0BF" w14:textId="77777777" w:rsidR="00AE7DED" w:rsidRDefault="00AE7DED">
            <w:pPr>
              <w:rPr>
                <w:lang w:val="de-DE"/>
              </w:rPr>
            </w:pPr>
            <w:r>
              <w:rPr>
                <w:lang w:val="en"/>
              </w:rPr>
              <w:t>B_MAN_STKN</w:t>
            </w:r>
          </w:p>
        </w:tc>
        <w:tc>
          <w:tcPr>
            <w:tcW w:w="5386" w:type="dxa"/>
          </w:tcPr>
          <w:p w14:paraId="23B7FB78" w14:textId="77777777" w:rsidR="00AE7DED" w:rsidRDefault="00AE7DED">
            <w:pPr>
              <w:rPr>
                <w:lang w:val="de-DE"/>
              </w:rPr>
            </w:pPr>
            <w:r>
              <w:rPr>
                <w:lang w:val="en"/>
              </w:rPr>
              <w:t>Switching to manual mode</w:t>
            </w:r>
          </w:p>
        </w:tc>
        <w:tc>
          <w:tcPr>
            <w:tcW w:w="1099" w:type="dxa"/>
          </w:tcPr>
          <w:p w14:paraId="6436FCA3" w14:textId="77777777" w:rsidR="00AE7DED" w:rsidRDefault="00AE7DED">
            <w:pPr>
              <w:rPr>
                <w:lang w:val="de-DE"/>
              </w:rPr>
            </w:pPr>
            <w:proofErr w:type="spellStart"/>
            <w:r>
              <w:rPr>
                <w:lang w:val="en"/>
              </w:rPr>
              <w:t>Ub</w:t>
            </w:r>
            <w:proofErr w:type="spellEnd"/>
          </w:p>
        </w:tc>
      </w:tr>
      <w:tr w:rsidR="00AE7DED" w14:paraId="5473657F" w14:textId="77777777">
        <w:tc>
          <w:tcPr>
            <w:tcW w:w="2802" w:type="dxa"/>
          </w:tcPr>
          <w:p w14:paraId="5082F666" w14:textId="77777777" w:rsidR="00AE7DED" w:rsidRDefault="00AE7DED">
            <w:pPr>
              <w:rPr>
                <w:lang w:val="de-DE"/>
              </w:rPr>
            </w:pPr>
            <w:r>
              <w:rPr>
                <w:lang w:val="en"/>
              </w:rPr>
              <w:t>K_MR_VENTZU_EIN</w:t>
            </w:r>
          </w:p>
        </w:tc>
        <w:tc>
          <w:tcPr>
            <w:tcW w:w="5386" w:type="dxa"/>
          </w:tcPr>
          <w:p w14:paraId="4B3374AE" w14:textId="77777777" w:rsidR="00AE7DED" w:rsidRDefault="00AE7DED">
            <w:pPr>
              <w:rPr>
                <w:lang w:val="de-DE"/>
              </w:rPr>
            </w:pPr>
            <w:r>
              <w:rPr>
                <w:lang w:val="en"/>
              </w:rPr>
              <w:t>manual holding of the valves only for brakes</w:t>
            </w:r>
          </w:p>
        </w:tc>
        <w:tc>
          <w:tcPr>
            <w:tcW w:w="1099" w:type="dxa"/>
          </w:tcPr>
          <w:p w14:paraId="101017F2" w14:textId="77777777" w:rsidR="00AE7DED" w:rsidRDefault="00AE7DED">
            <w:pPr>
              <w:rPr>
                <w:lang w:val="de-DE"/>
              </w:rPr>
            </w:pPr>
            <w:proofErr w:type="spellStart"/>
            <w:r>
              <w:rPr>
                <w:lang w:val="en"/>
              </w:rPr>
              <w:t>Ub</w:t>
            </w:r>
            <w:proofErr w:type="spellEnd"/>
          </w:p>
        </w:tc>
      </w:tr>
      <w:tr w:rsidR="00AE7DED" w14:paraId="7157556E" w14:textId="77777777">
        <w:tc>
          <w:tcPr>
            <w:tcW w:w="2802" w:type="dxa"/>
          </w:tcPr>
          <w:p w14:paraId="6A099705" w14:textId="77777777" w:rsidR="00AE7DED" w:rsidRDefault="00AE7DED">
            <w:pPr>
              <w:rPr>
                <w:lang w:val="de-DE"/>
              </w:rPr>
            </w:pPr>
            <w:r>
              <w:rPr>
                <w:lang w:val="en"/>
              </w:rPr>
              <w:t>K_STKN_AO_MAN</w:t>
            </w:r>
          </w:p>
        </w:tc>
        <w:tc>
          <w:tcPr>
            <w:tcW w:w="5386" w:type="dxa"/>
          </w:tcPr>
          <w:p w14:paraId="0CF38B83" w14:textId="77777777" w:rsidR="00AE7DED" w:rsidRDefault="00AE7DED">
            <w:pPr>
              <w:rPr>
                <w:lang w:val="de-DE"/>
              </w:rPr>
            </w:pPr>
            <w:r>
              <w:rPr>
                <w:lang w:val="en"/>
              </w:rPr>
              <w:t>Exhaust Opens for manual mode</w:t>
            </w:r>
          </w:p>
        </w:tc>
        <w:tc>
          <w:tcPr>
            <w:tcW w:w="1099" w:type="dxa"/>
          </w:tcPr>
          <w:p w14:paraId="763BDB41" w14:textId="77777777" w:rsidR="00AE7DED" w:rsidRDefault="00AE7DED">
            <w:pPr>
              <w:rPr>
                <w:lang w:val="de-DE"/>
              </w:rPr>
            </w:pPr>
            <w:proofErr w:type="spellStart"/>
            <w:r>
              <w:rPr>
                <w:lang w:val="en"/>
              </w:rPr>
              <w:t>Uw</w:t>
            </w:r>
            <w:proofErr w:type="spellEnd"/>
          </w:p>
        </w:tc>
      </w:tr>
      <w:tr w:rsidR="00AE7DED" w14:paraId="5241E60E" w14:textId="77777777">
        <w:tc>
          <w:tcPr>
            <w:tcW w:w="2802" w:type="dxa"/>
          </w:tcPr>
          <w:p w14:paraId="3E7550E0" w14:textId="77777777" w:rsidR="00AE7DED" w:rsidRDefault="00AE7DED">
            <w:pPr>
              <w:rPr>
                <w:lang w:val="de-DE"/>
              </w:rPr>
            </w:pPr>
            <w:r>
              <w:rPr>
                <w:lang w:val="en"/>
              </w:rPr>
              <w:t>K_STKN_AS_MAN</w:t>
            </w:r>
          </w:p>
        </w:tc>
        <w:tc>
          <w:tcPr>
            <w:tcW w:w="5386" w:type="dxa"/>
          </w:tcPr>
          <w:p w14:paraId="35AC7B37" w14:textId="77777777" w:rsidR="00AE7DED" w:rsidRDefault="00AE7DED">
            <w:pPr>
              <w:rPr>
                <w:lang w:val="de-DE"/>
              </w:rPr>
            </w:pPr>
            <w:r>
              <w:rPr>
                <w:lang w:val="en"/>
              </w:rPr>
              <w:t>Exhaust Closes for manual mode</w:t>
            </w:r>
          </w:p>
        </w:tc>
        <w:tc>
          <w:tcPr>
            <w:tcW w:w="1099" w:type="dxa"/>
          </w:tcPr>
          <w:p w14:paraId="34FFBEA7" w14:textId="77777777" w:rsidR="00AE7DED" w:rsidRDefault="00AE7DED">
            <w:pPr>
              <w:rPr>
                <w:lang w:val="de-DE"/>
              </w:rPr>
            </w:pPr>
            <w:proofErr w:type="spellStart"/>
            <w:r>
              <w:rPr>
                <w:lang w:val="en"/>
              </w:rPr>
              <w:t>Uw</w:t>
            </w:r>
            <w:proofErr w:type="spellEnd"/>
          </w:p>
        </w:tc>
      </w:tr>
      <w:tr w:rsidR="00AE7DED" w14:paraId="655AC09E" w14:textId="77777777">
        <w:tc>
          <w:tcPr>
            <w:tcW w:w="2802" w:type="dxa"/>
          </w:tcPr>
          <w:p w14:paraId="45239BAD" w14:textId="77777777" w:rsidR="00AE7DED" w:rsidRDefault="00AE7DED">
            <w:pPr>
              <w:rPr>
                <w:lang w:val="de-DE"/>
              </w:rPr>
            </w:pPr>
            <w:r>
              <w:rPr>
                <w:lang w:val="en"/>
              </w:rPr>
              <w:t>K_STKN_EO_MAN</w:t>
            </w:r>
          </w:p>
        </w:tc>
        <w:tc>
          <w:tcPr>
            <w:tcW w:w="5386" w:type="dxa"/>
          </w:tcPr>
          <w:p w14:paraId="0218079B" w14:textId="77777777" w:rsidR="00AE7DED" w:rsidRDefault="00AE7DED">
            <w:pPr>
              <w:rPr>
                <w:lang w:val="de-DE"/>
              </w:rPr>
            </w:pPr>
            <w:r>
              <w:rPr>
                <w:lang w:val="en"/>
              </w:rPr>
              <w:t>Inlet Opens for manual mode</w:t>
            </w:r>
          </w:p>
        </w:tc>
        <w:tc>
          <w:tcPr>
            <w:tcW w:w="1099" w:type="dxa"/>
          </w:tcPr>
          <w:p w14:paraId="6EE86AEC" w14:textId="77777777" w:rsidR="00AE7DED" w:rsidRDefault="00AE7DED">
            <w:pPr>
              <w:rPr>
                <w:lang w:val="de-DE"/>
              </w:rPr>
            </w:pPr>
            <w:proofErr w:type="spellStart"/>
            <w:r>
              <w:rPr>
                <w:lang w:val="en"/>
              </w:rPr>
              <w:t>Uw</w:t>
            </w:r>
            <w:proofErr w:type="spellEnd"/>
          </w:p>
        </w:tc>
      </w:tr>
      <w:tr w:rsidR="00AE7DED" w14:paraId="078337A6" w14:textId="77777777">
        <w:tc>
          <w:tcPr>
            <w:tcW w:w="2802" w:type="dxa"/>
          </w:tcPr>
          <w:p w14:paraId="659C58EB" w14:textId="77777777" w:rsidR="00AE7DED" w:rsidRDefault="00AE7DED">
            <w:pPr>
              <w:rPr>
                <w:lang w:val="de-DE"/>
              </w:rPr>
            </w:pPr>
            <w:r>
              <w:rPr>
                <w:lang w:val="en"/>
              </w:rPr>
              <w:t>K_STKN_ES_MAN</w:t>
            </w:r>
          </w:p>
        </w:tc>
        <w:tc>
          <w:tcPr>
            <w:tcW w:w="5386" w:type="dxa"/>
          </w:tcPr>
          <w:p w14:paraId="3A0C2250" w14:textId="77777777" w:rsidR="00AE7DED" w:rsidRDefault="00AE7DED">
            <w:pPr>
              <w:rPr>
                <w:lang w:val="de-DE"/>
              </w:rPr>
            </w:pPr>
            <w:r>
              <w:rPr>
                <w:lang w:val="en"/>
              </w:rPr>
              <w:t>Inlet Closes for manual mode</w:t>
            </w:r>
          </w:p>
        </w:tc>
        <w:tc>
          <w:tcPr>
            <w:tcW w:w="1099" w:type="dxa"/>
          </w:tcPr>
          <w:p w14:paraId="7E8D22F6" w14:textId="77777777" w:rsidR="00AE7DED" w:rsidRDefault="00AE7DED">
            <w:pPr>
              <w:rPr>
                <w:lang w:val="de-DE"/>
              </w:rPr>
            </w:pPr>
            <w:proofErr w:type="spellStart"/>
            <w:r>
              <w:rPr>
                <w:lang w:val="en"/>
              </w:rPr>
              <w:t>Uw</w:t>
            </w:r>
            <w:proofErr w:type="spellEnd"/>
          </w:p>
        </w:tc>
      </w:tr>
      <w:tr w:rsidR="00AE7DED" w14:paraId="7FB14242" w14:textId="77777777">
        <w:tc>
          <w:tcPr>
            <w:tcW w:w="2802" w:type="dxa"/>
          </w:tcPr>
          <w:p w14:paraId="4FFA8D95" w14:textId="77777777" w:rsidR="00AE7DED" w:rsidRDefault="00AE7DED">
            <w:pPr>
              <w:rPr>
                <w:lang w:val="de-DE"/>
              </w:rPr>
            </w:pPr>
            <w:r>
              <w:rPr>
                <w:lang w:val="en"/>
              </w:rPr>
              <w:t>K_ML_SOLL_MAN</w:t>
            </w:r>
          </w:p>
        </w:tc>
        <w:tc>
          <w:tcPr>
            <w:tcW w:w="5386" w:type="dxa"/>
          </w:tcPr>
          <w:p w14:paraId="5A166265" w14:textId="77777777" w:rsidR="00AE7DED" w:rsidRDefault="00AE7DED">
            <w:pPr>
              <w:rPr>
                <w:lang w:val="de-DE"/>
              </w:rPr>
            </w:pPr>
            <w:r>
              <w:rPr>
                <w:lang w:val="en"/>
              </w:rPr>
              <w:t>Should air mass for manual mode</w:t>
            </w:r>
          </w:p>
        </w:tc>
        <w:tc>
          <w:tcPr>
            <w:tcW w:w="1099" w:type="dxa"/>
          </w:tcPr>
          <w:p w14:paraId="27C9B1A8" w14:textId="77777777" w:rsidR="00AE7DED" w:rsidRDefault="00AE7DED">
            <w:pPr>
              <w:rPr>
                <w:lang w:val="de-DE"/>
              </w:rPr>
            </w:pPr>
            <w:proofErr w:type="spellStart"/>
            <w:r>
              <w:rPr>
                <w:lang w:val="en"/>
              </w:rPr>
              <w:t>Uw</w:t>
            </w:r>
            <w:proofErr w:type="spellEnd"/>
          </w:p>
        </w:tc>
      </w:tr>
      <w:tr w:rsidR="00AE7DED" w14:paraId="64D936EE" w14:textId="77777777">
        <w:tc>
          <w:tcPr>
            <w:tcW w:w="2802" w:type="dxa"/>
          </w:tcPr>
          <w:p w14:paraId="4E47E213" w14:textId="77777777" w:rsidR="00AE7DED" w:rsidRDefault="00AE7DED">
            <w:pPr>
              <w:rPr>
                <w:lang w:val="de-DE"/>
              </w:rPr>
            </w:pPr>
            <w:r>
              <w:rPr>
                <w:lang w:val="en"/>
              </w:rPr>
              <w:t>K_WDK_MAN</w:t>
            </w:r>
          </w:p>
        </w:tc>
        <w:tc>
          <w:tcPr>
            <w:tcW w:w="5386" w:type="dxa"/>
          </w:tcPr>
          <w:p w14:paraId="36B8D5BC" w14:textId="77777777" w:rsidR="00AE7DED" w:rsidRDefault="00AE7DED">
            <w:pPr>
              <w:rPr>
                <w:lang w:val="de-DE"/>
              </w:rPr>
            </w:pPr>
            <w:r>
              <w:rPr>
                <w:lang w:val="en"/>
              </w:rPr>
              <w:t>Throttle angle for manual mode</w:t>
            </w:r>
          </w:p>
        </w:tc>
        <w:tc>
          <w:tcPr>
            <w:tcW w:w="1099" w:type="dxa"/>
          </w:tcPr>
          <w:p w14:paraId="6BEC572C" w14:textId="77777777" w:rsidR="00AE7DED" w:rsidRDefault="00AE7DED">
            <w:pPr>
              <w:rPr>
                <w:lang w:val="de-DE"/>
              </w:rPr>
            </w:pPr>
            <w:proofErr w:type="spellStart"/>
            <w:r>
              <w:rPr>
                <w:lang w:val="en"/>
              </w:rPr>
              <w:t>Uw</w:t>
            </w:r>
            <w:proofErr w:type="spellEnd"/>
          </w:p>
        </w:tc>
      </w:tr>
      <w:tr w:rsidR="00AE7DED" w14:paraId="25F5C98A" w14:textId="77777777">
        <w:tc>
          <w:tcPr>
            <w:tcW w:w="2802" w:type="dxa"/>
          </w:tcPr>
          <w:p w14:paraId="7C1D43B7" w14:textId="77777777" w:rsidR="00AE7DED" w:rsidRDefault="00AE7DED">
            <w:pPr>
              <w:rPr>
                <w:lang w:val="de-DE"/>
              </w:rPr>
            </w:pPr>
            <w:r>
              <w:rPr>
                <w:lang w:val="en"/>
              </w:rPr>
              <w:t>K_TZ_MAN</w:t>
            </w:r>
          </w:p>
        </w:tc>
        <w:tc>
          <w:tcPr>
            <w:tcW w:w="5386" w:type="dxa"/>
          </w:tcPr>
          <w:p w14:paraId="09BBBBF8" w14:textId="77777777" w:rsidR="00AE7DED" w:rsidRDefault="00AE7DED">
            <w:pPr>
              <w:rPr>
                <w:lang w:val="de-DE"/>
              </w:rPr>
            </w:pPr>
            <w:r>
              <w:rPr>
                <w:lang w:val="en"/>
              </w:rPr>
              <w:t>Ignition angle for manual mode</w:t>
            </w:r>
          </w:p>
        </w:tc>
        <w:tc>
          <w:tcPr>
            <w:tcW w:w="1099" w:type="dxa"/>
          </w:tcPr>
          <w:p w14:paraId="0226CF92" w14:textId="77777777" w:rsidR="00AE7DED" w:rsidRDefault="00AE7DED">
            <w:pPr>
              <w:rPr>
                <w:lang w:val="de-DE"/>
              </w:rPr>
            </w:pPr>
            <w:proofErr w:type="spellStart"/>
            <w:r>
              <w:rPr>
                <w:lang w:val="en"/>
              </w:rPr>
              <w:t>Sw</w:t>
            </w:r>
            <w:proofErr w:type="spellEnd"/>
          </w:p>
        </w:tc>
      </w:tr>
      <w:tr w:rsidR="00AE7DED" w14:paraId="052A00DD" w14:textId="77777777">
        <w:tc>
          <w:tcPr>
            <w:tcW w:w="2802" w:type="dxa"/>
          </w:tcPr>
          <w:p w14:paraId="61418122" w14:textId="77777777" w:rsidR="00AE7DED" w:rsidRDefault="00AE7DED">
            <w:pPr>
              <w:rPr>
                <w:lang w:val="de-DE"/>
              </w:rPr>
            </w:pPr>
            <w:r>
              <w:rPr>
                <w:lang w:val="en"/>
              </w:rPr>
              <w:t>K_STKN_AO_START</w:t>
            </w:r>
          </w:p>
        </w:tc>
        <w:tc>
          <w:tcPr>
            <w:tcW w:w="5386" w:type="dxa"/>
          </w:tcPr>
          <w:p w14:paraId="2903E991" w14:textId="77777777" w:rsidR="00AE7DED" w:rsidRDefault="00AE7DED">
            <w:pPr>
              <w:rPr>
                <w:lang w:val="de-DE"/>
              </w:rPr>
            </w:pPr>
            <w:r>
              <w:rPr>
                <w:lang w:val="en"/>
              </w:rPr>
              <w:t>Outlet Opens for Start</w:t>
            </w:r>
          </w:p>
        </w:tc>
        <w:tc>
          <w:tcPr>
            <w:tcW w:w="1099" w:type="dxa"/>
          </w:tcPr>
          <w:p w14:paraId="16242EF4" w14:textId="77777777" w:rsidR="00AE7DED" w:rsidRDefault="00AE7DED">
            <w:pPr>
              <w:rPr>
                <w:lang w:val="de-DE"/>
              </w:rPr>
            </w:pPr>
            <w:proofErr w:type="spellStart"/>
            <w:r>
              <w:rPr>
                <w:lang w:val="en"/>
              </w:rPr>
              <w:t>Uw</w:t>
            </w:r>
            <w:proofErr w:type="spellEnd"/>
          </w:p>
        </w:tc>
      </w:tr>
      <w:tr w:rsidR="00AE7DED" w14:paraId="32874A67" w14:textId="77777777">
        <w:tc>
          <w:tcPr>
            <w:tcW w:w="2802" w:type="dxa"/>
          </w:tcPr>
          <w:p w14:paraId="376FD6EF" w14:textId="77777777" w:rsidR="00AE7DED" w:rsidRDefault="00AE7DED">
            <w:pPr>
              <w:rPr>
                <w:lang w:val="de-DE"/>
              </w:rPr>
            </w:pPr>
            <w:r>
              <w:rPr>
                <w:lang w:val="en"/>
              </w:rPr>
              <w:t>K_STKN_AS_START</w:t>
            </w:r>
          </w:p>
        </w:tc>
        <w:tc>
          <w:tcPr>
            <w:tcW w:w="5386" w:type="dxa"/>
          </w:tcPr>
          <w:p w14:paraId="58954E96" w14:textId="77777777" w:rsidR="00AE7DED" w:rsidRDefault="00AE7DED">
            <w:pPr>
              <w:rPr>
                <w:lang w:val="de-DE"/>
              </w:rPr>
            </w:pPr>
            <w:r>
              <w:rPr>
                <w:lang w:val="en"/>
              </w:rPr>
              <w:t>Outlet Closes for Start</w:t>
            </w:r>
          </w:p>
        </w:tc>
        <w:tc>
          <w:tcPr>
            <w:tcW w:w="1099" w:type="dxa"/>
          </w:tcPr>
          <w:p w14:paraId="72F4C06F" w14:textId="77777777" w:rsidR="00AE7DED" w:rsidRDefault="00AE7DED">
            <w:pPr>
              <w:rPr>
                <w:lang w:val="de-DE"/>
              </w:rPr>
            </w:pPr>
            <w:proofErr w:type="spellStart"/>
            <w:r>
              <w:rPr>
                <w:lang w:val="en"/>
              </w:rPr>
              <w:t>Uw</w:t>
            </w:r>
            <w:proofErr w:type="spellEnd"/>
          </w:p>
        </w:tc>
      </w:tr>
      <w:tr w:rsidR="00AE7DED" w14:paraId="42DD7B4D" w14:textId="77777777">
        <w:tc>
          <w:tcPr>
            <w:tcW w:w="2802" w:type="dxa"/>
          </w:tcPr>
          <w:p w14:paraId="0B3E1070" w14:textId="77777777" w:rsidR="00AE7DED" w:rsidRDefault="00AE7DED">
            <w:pPr>
              <w:rPr>
                <w:lang w:val="de-DE"/>
              </w:rPr>
            </w:pPr>
            <w:r>
              <w:rPr>
                <w:lang w:val="en"/>
              </w:rPr>
              <w:t>K_STKN_EO_START</w:t>
            </w:r>
          </w:p>
        </w:tc>
        <w:tc>
          <w:tcPr>
            <w:tcW w:w="5386" w:type="dxa"/>
          </w:tcPr>
          <w:p w14:paraId="670942F2" w14:textId="77777777" w:rsidR="00AE7DED" w:rsidRDefault="00AE7DED">
            <w:pPr>
              <w:rPr>
                <w:lang w:val="de-DE"/>
              </w:rPr>
            </w:pPr>
            <w:r>
              <w:rPr>
                <w:lang w:val="en"/>
              </w:rPr>
              <w:t>Entrance Opens for Start</w:t>
            </w:r>
          </w:p>
        </w:tc>
        <w:tc>
          <w:tcPr>
            <w:tcW w:w="1099" w:type="dxa"/>
          </w:tcPr>
          <w:p w14:paraId="695A28D6" w14:textId="77777777" w:rsidR="00AE7DED" w:rsidRDefault="00AE7DED">
            <w:pPr>
              <w:rPr>
                <w:lang w:val="de-DE"/>
              </w:rPr>
            </w:pPr>
            <w:proofErr w:type="spellStart"/>
            <w:r>
              <w:rPr>
                <w:lang w:val="en"/>
              </w:rPr>
              <w:t>Uw</w:t>
            </w:r>
            <w:proofErr w:type="spellEnd"/>
          </w:p>
        </w:tc>
      </w:tr>
      <w:tr w:rsidR="00AE7DED" w14:paraId="3077455A" w14:textId="77777777">
        <w:tc>
          <w:tcPr>
            <w:tcW w:w="2802" w:type="dxa"/>
          </w:tcPr>
          <w:p w14:paraId="45CFFF7B" w14:textId="77777777" w:rsidR="00AE7DED" w:rsidRDefault="00AE7DED">
            <w:pPr>
              <w:rPr>
                <w:lang w:val="de-DE"/>
              </w:rPr>
            </w:pPr>
            <w:r>
              <w:rPr>
                <w:lang w:val="en"/>
              </w:rPr>
              <w:t>KF_STKN_ES_START</w:t>
            </w:r>
          </w:p>
        </w:tc>
        <w:tc>
          <w:tcPr>
            <w:tcW w:w="5386" w:type="dxa"/>
          </w:tcPr>
          <w:p w14:paraId="5788E899" w14:textId="77777777" w:rsidR="00AE7DED" w:rsidRDefault="00AE7DED">
            <w:pPr>
              <w:rPr>
                <w:lang w:val="de-DE"/>
              </w:rPr>
            </w:pPr>
            <w:r>
              <w:rPr>
                <w:lang w:val="en"/>
              </w:rPr>
              <w:t>Entrance Closes for start</w:t>
            </w:r>
          </w:p>
        </w:tc>
        <w:tc>
          <w:tcPr>
            <w:tcW w:w="1099" w:type="dxa"/>
          </w:tcPr>
          <w:p w14:paraId="3A502A65"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5C03A262" w14:textId="77777777">
        <w:tc>
          <w:tcPr>
            <w:tcW w:w="2802" w:type="dxa"/>
          </w:tcPr>
          <w:p w14:paraId="6AAC4D4F" w14:textId="77777777" w:rsidR="00AE7DED" w:rsidRDefault="00AE7DED">
            <w:pPr>
              <w:rPr>
                <w:lang w:val="de-DE"/>
              </w:rPr>
            </w:pPr>
            <w:r>
              <w:rPr>
                <w:lang w:val="en"/>
              </w:rPr>
              <w:t>K_MR_MINILIFT_INT</w:t>
            </w:r>
          </w:p>
        </w:tc>
        <w:tc>
          <w:tcPr>
            <w:tcW w:w="5386" w:type="dxa"/>
          </w:tcPr>
          <w:p w14:paraId="6F1EB1B4" w14:textId="77777777" w:rsidR="00AE7DED" w:rsidRDefault="00AE7DED">
            <w:pPr>
              <w:rPr>
                <w:lang w:val="de-DE"/>
              </w:rPr>
            </w:pPr>
            <w:r>
              <w:rPr>
                <w:lang w:val="en"/>
              </w:rPr>
              <w:t xml:space="preserve">Amplitude </w:t>
            </w:r>
            <w:proofErr w:type="spellStart"/>
            <w:r>
              <w:rPr>
                <w:lang w:val="en"/>
              </w:rPr>
              <w:t>Minihub</w:t>
            </w:r>
            <w:proofErr w:type="spellEnd"/>
            <w:r>
              <w:rPr>
                <w:lang w:val="en"/>
              </w:rPr>
              <w:t xml:space="preserve">  for inlet</w:t>
            </w:r>
          </w:p>
        </w:tc>
        <w:tc>
          <w:tcPr>
            <w:tcW w:w="1099" w:type="dxa"/>
          </w:tcPr>
          <w:p w14:paraId="079436B6" w14:textId="77777777" w:rsidR="00AE7DED" w:rsidRDefault="00AE7DED">
            <w:pPr>
              <w:rPr>
                <w:lang w:val="de-DE"/>
              </w:rPr>
            </w:pPr>
            <w:proofErr w:type="spellStart"/>
            <w:r>
              <w:rPr>
                <w:lang w:val="en"/>
              </w:rPr>
              <w:t>Ub</w:t>
            </w:r>
            <w:proofErr w:type="spellEnd"/>
          </w:p>
        </w:tc>
      </w:tr>
      <w:tr w:rsidR="00AE7DED" w14:paraId="6ABA5EED" w14:textId="77777777">
        <w:tc>
          <w:tcPr>
            <w:tcW w:w="2802" w:type="dxa"/>
          </w:tcPr>
          <w:p w14:paraId="12796145" w14:textId="77777777" w:rsidR="00AE7DED" w:rsidRDefault="00AE7DED">
            <w:pPr>
              <w:rPr>
                <w:lang w:val="de-DE"/>
              </w:rPr>
            </w:pPr>
            <w:r>
              <w:rPr>
                <w:lang w:val="en"/>
              </w:rPr>
              <w:t>K_ML_SOLL_START</w:t>
            </w:r>
          </w:p>
        </w:tc>
        <w:tc>
          <w:tcPr>
            <w:tcW w:w="5386" w:type="dxa"/>
          </w:tcPr>
          <w:p w14:paraId="55955B79" w14:textId="77777777" w:rsidR="00AE7DED" w:rsidRDefault="00AE7DED">
            <w:pPr>
              <w:rPr>
                <w:lang w:val="de-DE"/>
              </w:rPr>
            </w:pPr>
            <w:r>
              <w:rPr>
                <w:lang w:val="en"/>
              </w:rPr>
              <w:t>Should air mass for start-up</w:t>
            </w:r>
          </w:p>
        </w:tc>
        <w:tc>
          <w:tcPr>
            <w:tcW w:w="1099" w:type="dxa"/>
          </w:tcPr>
          <w:p w14:paraId="5DE30EC4" w14:textId="77777777" w:rsidR="00AE7DED" w:rsidRDefault="00AE7DED">
            <w:pPr>
              <w:rPr>
                <w:lang w:val="de-DE"/>
              </w:rPr>
            </w:pPr>
            <w:proofErr w:type="spellStart"/>
            <w:r>
              <w:rPr>
                <w:lang w:val="en"/>
              </w:rPr>
              <w:t>Uw</w:t>
            </w:r>
            <w:proofErr w:type="spellEnd"/>
          </w:p>
        </w:tc>
      </w:tr>
      <w:tr w:rsidR="00AE7DED" w14:paraId="244E9DE8" w14:textId="77777777">
        <w:tc>
          <w:tcPr>
            <w:tcW w:w="2802" w:type="dxa"/>
          </w:tcPr>
          <w:p w14:paraId="0AD88F41" w14:textId="77777777" w:rsidR="00AE7DED" w:rsidRDefault="00AE7DED">
            <w:pPr>
              <w:rPr>
                <w:lang w:val="de-DE"/>
              </w:rPr>
            </w:pPr>
            <w:r>
              <w:rPr>
                <w:lang w:val="en"/>
              </w:rPr>
              <w:t>K_WDK_START</w:t>
            </w:r>
          </w:p>
        </w:tc>
        <w:tc>
          <w:tcPr>
            <w:tcW w:w="5386" w:type="dxa"/>
          </w:tcPr>
          <w:p w14:paraId="30FC6C55" w14:textId="77777777" w:rsidR="00AE7DED" w:rsidRDefault="00AE7DED">
            <w:pPr>
              <w:rPr>
                <w:lang w:val="de-DE"/>
              </w:rPr>
            </w:pPr>
            <w:r>
              <w:rPr>
                <w:lang w:val="en"/>
              </w:rPr>
              <w:t>Throttle angle for start</w:t>
            </w:r>
          </w:p>
        </w:tc>
        <w:tc>
          <w:tcPr>
            <w:tcW w:w="1099" w:type="dxa"/>
          </w:tcPr>
          <w:p w14:paraId="5ED4C9CD" w14:textId="77777777" w:rsidR="00AE7DED" w:rsidRDefault="00AE7DED">
            <w:pPr>
              <w:rPr>
                <w:lang w:val="de-DE"/>
              </w:rPr>
            </w:pPr>
            <w:proofErr w:type="spellStart"/>
            <w:r>
              <w:rPr>
                <w:lang w:val="en"/>
              </w:rPr>
              <w:t>Uw</w:t>
            </w:r>
            <w:proofErr w:type="spellEnd"/>
          </w:p>
        </w:tc>
      </w:tr>
      <w:tr w:rsidR="00AE7DED" w14:paraId="3CABEF5A" w14:textId="77777777">
        <w:tc>
          <w:tcPr>
            <w:tcW w:w="2802" w:type="dxa"/>
          </w:tcPr>
          <w:p w14:paraId="770C9E5A" w14:textId="77777777" w:rsidR="00AE7DED" w:rsidRPr="00AE7DED" w:rsidRDefault="00AE7DED">
            <w:r w:rsidRPr="00AE7DED">
              <w:rPr>
                <w:lang w:val="en"/>
              </w:rPr>
              <w:t>KL_TZ_START_N_EVT</w:t>
            </w:r>
          </w:p>
        </w:tc>
        <w:tc>
          <w:tcPr>
            <w:tcW w:w="5386" w:type="dxa"/>
          </w:tcPr>
          <w:p w14:paraId="3A23D111" w14:textId="77777777" w:rsidR="00AE7DED" w:rsidRDefault="00AE7DED">
            <w:pPr>
              <w:rPr>
                <w:lang w:val="de-DE"/>
              </w:rPr>
            </w:pPr>
            <w:r>
              <w:rPr>
                <w:lang w:val="en"/>
              </w:rPr>
              <w:t>Ignition angle at start f(n)</w:t>
            </w:r>
          </w:p>
        </w:tc>
        <w:tc>
          <w:tcPr>
            <w:tcW w:w="1099" w:type="dxa"/>
          </w:tcPr>
          <w:p w14:paraId="0B184216" w14:textId="77777777" w:rsidR="00AE7DED" w:rsidRDefault="00AE7DED">
            <w:pPr>
              <w:rPr>
                <w:lang w:val="de-DE"/>
              </w:rPr>
            </w:pPr>
            <w:proofErr w:type="spellStart"/>
            <w:r>
              <w:rPr>
                <w:lang w:val="en"/>
              </w:rPr>
              <w:t>uw</w:t>
            </w:r>
            <w:proofErr w:type="spellEnd"/>
            <w:r>
              <w:rPr>
                <w:lang w:val="en"/>
              </w:rPr>
              <w:t>/</w:t>
            </w:r>
            <w:proofErr w:type="spellStart"/>
            <w:r>
              <w:rPr>
                <w:lang w:val="en"/>
              </w:rPr>
              <w:t>sw</w:t>
            </w:r>
            <w:proofErr w:type="spellEnd"/>
          </w:p>
        </w:tc>
      </w:tr>
      <w:tr w:rsidR="00AE7DED" w14:paraId="0648AEDB" w14:textId="77777777">
        <w:tc>
          <w:tcPr>
            <w:tcW w:w="2802" w:type="dxa"/>
          </w:tcPr>
          <w:p w14:paraId="2B0A33BA" w14:textId="77777777" w:rsidR="00AE7DED" w:rsidRPr="00AE7DED" w:rsidRDefault="00AE7DED">
            <w:r w:rsidRPr="00AE7DED">
              <w:rPr>
                <w:lang w:val="en"/>
              </w:rPr>
              <w:t>KL_TZ_START_TMOT_EVT</w:t>
            </w:r>
          </w:p>
        </w:tc>
        <w:tc>
          <w:tcPr>
            <w:tcW w:w="5386" w:type="dxa"/>
          </w:tcPr>
          <w:p w14:paraId="416F2CDA" w14:textId="77777777" w:rsidR="00AE7DED" w:rsidRDefault="00AE7DED">
            <w:pPr>
              <w:rPr>
                <w:lang w:val="de-DE"/>
              </w:rPr>
            </w:pPr>
            <w:r>
              <w:rPr>
                <w:lang w:val="en"/>
              </w:rPr>
              <w:t>Ignition angle at start f(</w:t>
            </w:r>
            <w:proofErr w:type="spellStart"/>
            <w:r>
              <w:rPr>
                <w:lang w:val="en"/>
              </w:rPr>
              <w:t>tmot</w:t>
            </w:r>
            <w:proofErr w:type="spellEnd"/>
            <w:r>
              <w:rPr>
                <w:lang w:val="en"/>
              </w:rPr>
              <w:t>)</w:t>
            </w:r>
          </w:p>
        </w:tc>
        <w:tc>
          <w:tcPr>
            <w:tcW w:w="1099" w:type="dxa"/>
          </w:tcPr>
          <w:p w14:paraId="61188F92" w14:textId="77777777" w:rsidR="00AE7DED" w:rsidRDefault="00AE7DED">
            <w:pPr>
              <w:rPr>
                <w:lang w:val="de-DE"/>
              </w:rPr>
            </w:pPr>
            <w:proofErr w:type="spellStart"/>
            <w:r>
              <w:rPr>
                <w:lang w:val="en"/>
              </w:rPr>
              <w:t>ub</w:t>
            </w:r>
            <w:proofErr w:type="spellEnd"/>
            <w:r>
              <w:rPr>
                <w:lang w:val="en"/>
              </w:rPr>
              <w:t>/</w:t>
            </w:r>
            <w:proofErr w:type="spellStart"/>
            <w:r>
              <w:rPr>
                <w:lang w:val="en"/>
              </w:rPr>
              <w:t>sw</w:t>
            </w:r>
            <w:proofErr w:type="spellEnd"/>
          </w:p>
        </w:tc>
      </w:tr>
      <w:tr w:rsidR="00AE7DED" w14:paraId="1A6ABA30" w14:textId="77777777">
        <w:tc>
          <w:tcPr>
            <w:tcW w:w="2802" w:type="dxa"/>
          </w:tcPr>
          <w:p w14:paraId="2D68C0BB" w14:textId="77777777" w:rsidR="00AE7DED" w:rsidRDefault="00AE7DED">
            <w:pPr>
              <w:rPr>
                <w:lang w:val="de-DE"/>
              </w:rPr>
            </w:pPr>
            <w:r>
              <w:rPr>
                <w:lang w:val="en"/>
              </w:rPr>
              <w:t>KL_STKN_AO_VL</w:t>
            </w:r>
          </w:p>
        </w:tc>
        <w:tc>
          <w:tcPr>
            <w:tcW w:w="5386" w:type="dxa"/>
          </w:tcPr>
          <w:p w14:paraId="26B6901D" w14:textId="77777777" w:rsidR="00AE7DED" w:rsidRDefault="00AE7DED">
            <w:pPr>
              <w:rPr>
                <w:lang w:val="de-DE"/>
              </w:rPr>
            </w:pPr>
            <w:r>
              <w:rPr>
                <w:lang w:val="en"/>
              </w:rPr>
              <w:t>Exhaust Opens for bulk load operation</w:t>
            </w:r>
          </w:p>
        </w:tc>
        <w:tc>
          <w:tcPr>
            <w:tcW w:w="1099" w:type="dxa"/>
          </w:tcPr>
          <w:p w14:paraId="44C37BA1"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2366A24D" w14:textId="77777777">
        <w:tc>
          <w:tcPr>
            <w:tcW w:w="2802" w:type="dxa"/>
          </w:tcPr>
          <w:p w14:paraId="0B759018" w14:textId="77777777" w:rsidR="00AE7DED" w:rsidRDefault="00AE7DED">
            <w:pPr>
              <w:rPr>
                <w:lang w:val="de-DE"/>
              </w:rPr>
            </w:pPr>
            <w:r>
              <w:rPr>
                <w:lang w:val="en"/>
              </w:rPr>
              <w:t>KL_STKN_AS_VL</w:t>
            </w:r>
          </w:p>
        </w:tc>
        <w:tc>
          <w:tcPr>
            <w:tcW w:w="5386" w:type="dxa"/>
          </w:tcPr>
          <w:p w14:paraId="3825953A" w14:textId="77777777" w:rsidR="00AE7DED" w:rsidRDefault="00AE7DED">
            <w:pPr>
              <w:rPr>
                <w:lang w:val="de-DE"/>
              </w:rPr>
            </w:pPr>
            <w:r>
              <w:rPr>
                <w:lang w:val="en"/>
              </w:rPr>
              <w:t>Exhaust Closes for bulk load operation</w:t>
            </w:r>
          </w:p>
        </w:tc>
        <w:tc>
          <w:tcPr>
            <w:tcW w:w="1099" w:type="dxa"/>
          </w:tcPr>
          <w:p w14:paraId="14DAA7DE"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7DD81AD6" w14:textId="77777777">
        <w:tc>
          <w:tcPr>
            <w:tcW w:w="2802" w:type="dxa"/>
          </w:tcPr>
          <w:p w14:paraId="336D35B8" w14:textId="77777777" w:rsidR="00AE7DED" w:rsidRDefault="00AE7DED">
            <w:pPr>
              <w:rPr>
                <w:lang w:val="de-DE"/>
              </w:rPr>
            </w:pPr>
            <w:r>
              <w:rPr>
                <w:lang w:val="en"/>
              </w:rPr>
              <w:t>KL_STKN_EO_VL</w:t>
            </w:r>
          </w:p>
        </w:tc>
        <w:tc>
          <w:tcPr>
            <w:tcW w:w="5386" w:type="dxa"/>
          </w:tcPr>
          <w:p w14:paraId="7FB2B433" w14:textId="77777777" w:rsidR="00AE7DED" w:rsidRDefault="00AE7DED">
            <w:pPr>
              <w:rPr>
                <w:lang w:val="de-DE"/>
              </w:rPr>
            </w:pPr>
            <w:r>
              <w:rPr>
                <w:lang w:val="en"/>
              </w:rPr>
              <w:t>Inlet Opens for bulk load operation</w:t>
            </w:r>
          </w:p>
        </w:tc>
        <w:tc>
          <w:tcPr>
            <w:tcW w:w="1099" w:type="dxa"/>
          </w:tcPr>
          <w:p w14:paraId="05B7F900"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5BFD5324" w14:textId="77777777">
        <w:tc>
          <w:tcPr>
            <w:tcW w:w="2802" w:type="dxa"/>
          </w:tcPr>
          <w:p w14:paraId="668A7987" w14:textId="77777777" w:rsidR="00AE7DED" w:rsidRDefault="00AE7DED">
            <w:pPr>
              <w:rPr>
                <w:lang w:val="de-DE"/>
              </w:rPr>
            </w:pPr>
            <w:r>
              <w:rPr>
                <w:lang w:val="en"/>
              </w:rPr>
              <w:t>KL_STKN_ES_VL</w:t>
            </w:r>
          </w:p>
        </w:tc>
        <w:tc>
          <w:tcPr>
            <w:tcW w:w="5386" w:type="dxa"/>
          </w:tcPr>
          <w:p w14:paraId="69651E8F" w14:textId="77777777" w:rsidR="00AE7DED" w:rsidRDefault="00AE7DED">
            <w:pPr>
              <w:rPr>
                <w:lang w:val="de-DE"/>
              </w:rPr>
            </w:pPr>
            <w:r>
              <w:rPr>
                <w:lang w:val="en"/>
              </w:rPr>
              <w:t>Inlet Closes for bulk load operation</w:t>
            </w:r>
          </w:p>
        </w:tc>
        <w:tc>
          <w:tcPr>
            <w:tcW w:w="1099" w:type="dxa"/>
          </w:tcPr>
          <w:p w14:paraId="67525114"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7B81C9F1" w14:textId="77777777">
        <w:tc>
          <w:tcPr>
            <w:tcW w:w="2802" w:type="dxa"/>
          </w:tcPr>
          <w:p w14:paraId="206B74FB" w14:textId="77777777" w:rsidR="00AE7DED" w:rsidRDefault="00AE7DED">
            <w:pPr>
              <w:rPr>
                <w:lang w:val="de-DE"/>
              </w:rPr>
            </w:pPr>
            <w:r>
              <w:rPr>
                <w:lang w:val="en"/>
              </w:rPr>
              <w:t>KL_ML_SOLL_VL</w:t>
            </w:r>
          </w:p>
        </w:tc>
        <w:tc>
          <w:tcPr>
            <w:tcW w:w="5386" w:type="dxa"/>
          </w:tcPr>
          <w:p w14:paraId="5573800C" w14:textId="77777777" w:rsidR="00AE7DED" w:rsidRDefault="00AE7DED">
            <w:pPr>
              <w:rPr>
                <w:lang w:val="de-DE"/>
              </w:rPr>
            </w:pPr>
            <w:r>
              <w:rPr>
                <w:lang w:val="en"/>
              </w:rPr>
              <w:t>Should air mass for bulk load operation</w:t>
            </w:r>
          </w:p>
        </w:tc>
        <w:tc>
          <w:tcPr>
            <w:tcW w:w="1099" w:type="dxa"/>
          </w:tcPr>
          <w:p w14:paraId="4B043569"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2F01D43A" w14:textId="77777777">
        <w:tc>
          <w:tcPr>
            <w:tcW w:w="2802" w:type="dxa"/>
          </w:tcPr>
          <w:p w14:paraId="3D2D29B9" w14:textId="77777777" w:rsidR="00AE7DED" w:rsidRDefault="00AE7DED">
            <w:pPr>
              <w:rPr>
                <w:lang w:val="de-DE"/>
              </w:rPr>
            </w:pPr>
            <w:r>
              <w:rPr>
                <w:lang w:val="en"/>
              </w:rPr>
              <w:t>KL_WDK_VL</w:t>
            </w:r>
          </w:p>
        </w:tc>
        <w:tc>
          <w:tcPr>
            <w:tcW w:w="5386" w:type="dxa"/>
          </w:tcPr>
          <w:p w14:paraId="08A66BC3" w14:textId="77777777" w:rsidR="00AE7DED" w:rsidRDefault="00AE7DED">
            <w:pPr>
              <w:rPr>
                <w:lang w:val="de-DE"/>
              </w:rPr>
            </w:pPr>
            <w:r>
              <w:rPr>
                <w:lang w:val="en"/>
              </w:rPr>
              <w:t>Throttle angle for full load operation</w:t>
            </w:r>
          </w:p>
        </w:tc>
        <w:tc>
          <w:tcPr>
            <w:tcW w:w="1099" w:type="dxa"/>
          </w:tcPr>
          <w:p w14:paraId="7380CB3D"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5DDBB84A" w14:textId="77777777">
        <w:tc>
          <w:tcPr>
            <w:tcW w:w="2802" w:type="dxa"/>
          </w:tcPr>
          <w:p w14:paraId="743792A7" w14:textId="77777777" w:rsidR="00AE7DED" w:rsidRDefault="00AE7DED">
            <w:pPr>
              <w:rPr>
                <w:lang w:val="de-DE"/>
              </w:rPr>
            </w:pPr>
            <w:r>
              <w:rPr>
                <w:lang w:val="en"/>
              </w:rPr>
              <w:t>KL_TZ_VL</w:t>
            </w:r>
          </w:p>
        </w:tc>
        <w:tc>
          <w:tcPr>
            <w:tcW w:w="5386" w:type="dxa"/>
          </w:tcPr>
          <w:p w14:paraId="13020BDA" w14:textId="77777777" w:rsidR="00AE7DED" w:rsidRDefault="00AE7DED">
            <w:pPr>
              <w:rPr>
                <w:lang w:val="de-DE"/>
              </w:rPr>
            </w:pPr>
            <w:r>
              <w:rPr>
                <w:lang w:val="en"/>
              </w:rPr>
              <w:t>Ignition angle for full-load operation</w:t>
            </w:r>
          </w:p>
        </w:tc>
        <w:tc>
          <w:tcPr>
            <w:tcW w:w="1099" w:type="dxa"/>
          </w:tcPr>
          <w:p w14:paraId="508D7559" w14:textId="77777777" w:rsidR="00AE7DED" w:rsidRDefault="00AE7DED">
            <w:pPr>
              <w:rPr>
                <w:lang w:val="de-DE"/>
              </w:rPr>
            </w:pPr>
            <w:proofErr w:type="spellStart"/>
            <w:r>
              <w:rPr>
                <w:lang w:val="en"/>
              </w:rPr>
              <w:t>uw</w:t>
            </w:r>
            <w:proofErr w:type="spellEnd"/>
            <w:r>
              <w:rPr>
                <w:lang w:val="en"/>
              </w:rPr>
              <w:t>/</w:t>
            </w:r>
            <w:proofErr w:type="spellStart"/>
            <w:r>
              <w:rPr>
                <w:lang w:val="en"/>
              </w:rPr>
              <w:t>sw</w:t>
            </w:r>
            <w:proofErr w:type="spellEnd"/>
          </w:p>
        </w:tc>
      </w:tr>
      <w:tr w:rsidR="00AE7DED" w14:paraId="762893AC" w14:textId="77777777">
        <w:tc>
          <w:tcPr>
            <w:tcW w:w="2802" w:type="dxa"/>
          </w:tcPr>
          <w:p w14:paraId="5139CA5F" w14:textId="77777777" w:rsidR="00AE7DED" w:rsidRDefault="00AE7DED">
            <w:pPr>
              <w:rPr>
                <w:lang w:val="de-DE"/>
              </w:rPr>
            </w:pPr>
            <w:r>
              <w:rPr>
                <w:lang w:val="en"/>
              </w:rPr>
              <w:t>KL_ES_VOLUM</w:t>
            </w:r>
          </w:p>
        </w:tc>
        <w:tc>
          <w:tcPr>
            <w:tcW w:w="5386" w:type="dxa"/>
          </w:tcPr>
          <w:p w14:paraId="31157009" w14:textId="77777777" w:rsidR="00AE7DED" w:rsidRDefault="00AE7DED">
            <w:pPr>
              <w:rPr>
                <w:lang w:val="de-DE"/>
              </w:rPr>
            </w:pPr>
            <w:r>
              <w:rPr>
                <w:lang w:val="en"/>
              </w:rPr>
              <w:t>Conversion Inlet Closes -&gt; Volume</w:t>
            </w:r>
          </w:p>
        </w:tc>
        <w:tc>
          <w:tcPr>
            <w:tcW w:w="1099" w:type="dxa"/>
          </w:tcPr>
          <w:p w14:paraId="1E77D4BA"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37BE01C8" w14:textId="77777777">
        <w:tc>
          <w:tcPr>
            <w:tcW w:w="2802" w:type="dxa"/>
          </w:tcPr>
          <w:p w14:paraId="0DB61EDB" w14:textId="77777777" w:rsidR="00AE7DED" w:rsidRDefault="00AE7DED">
            <w:pPr>
              <w:rPr>
                <w:lang w:val="de-DE"/>
              </w:rPr>
            </w:pPr>
            <w:proofErr w:type="spellStart"/>
            <w:r>
              <w:rPr>
                <w:lang w:val="en"/>
              </w:rPr>
              <w:t>KL_ES_VOLUM_inv</w:t>
            </w:r>
            <w:proofErr w:type="spellEnd"/>
          </w:p>
        </w:tc>
        <w:tc>
          <w:tcPr>
            <w:tcW w:w="5386" w:type="dxa"/>
          </w:tcPr>
          <w:p w14:paraId="1ECA644B" w14:textId="77777777" w:rsidR="00AE7DED" w:rsidRDefault="00AE7DED">
            <w:pPr>
              <w:rPr>
                <w:lang w:val="de-DE"/>
              </w:rPr>
            </w:pPr>
            <w:r>
              <w:rPr>
                <w:lang w:val="en"/>
              </w:rPr>
              <w:t xml:space="preserve">inverse characteristic of KL_ES_VOLUM not </w:t>
            </w:r>
            <w:proofErr w:type="spellStart"/>
            <w:r>
              <w:rPr>
                <w:lang w:val="en"/>
              </w:rPr>
              <w:t>applable</w:t>
            </w:r>
            <w:proofErr w:type="spellEnd"/>
            <w:r>
              <w:rPr>
                <w:lang w:val="en"/>
              </w:rPr>
              <w:t>!</w:t>
            </w:r>
          </w:p>
        </w:tc>
        <w:tc>
          <w:tcPr>
            <w:tcW w:w="1099" w:type="dxa"/>
          </w:tcPr>
          <w:p w14:paraId="55765594"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26F03E3A" w14:textId="77777777">
        <w:tc>
          <w:tcPr>
            <w:tcW w:w="2802" w:type="dxa"/>
          </w:tcPr>
          <w:p w14:paraId="0F572888" w14:textId="77777777" w:rsidR="00AE7DED" w:rsidRDefault="00AE7DED">
            <w:pPr>
              <w:rPr>
                <w:lang w:val="de-DE"/>
              </w:rPr>
            </w:pPr>
            <w:proofErr w:type="spellStart"/>
            <w:r>
              <w:rPr>
                <w:lang w:val="en"/>
              </w:rPr>
              <w:t>KF_STKN_AO_BAS_x</w:t>
            </w:r>
            <w:proofErr w:type="spellEnd"/>
          </w:p>
        </w:tc>
        <w:tc>
          <w:tcPr>
            <w:tcW w:w="5386" w:type="dxa"/>
          </w:tcPr>
          <w:p w14:paraId="1DBA98D7" w14:textId="77777777" w:rsidR="00AE7DED" w:rsidRDefault="00AE7DED">
            <w:pPr>
              <w:rPr>
                <w:lang w:val="de-DE"/>
              </w:rPr>
            </w:pPr>
            <w:r>
              <w:rPr>
                <w:lang w:val="en"/>
              </w:rPr>
              <w:t xml:space="preserve">Outlet Opens at </w:t>
            </w:r>
            <w:proofErr w:type="spellStart"/>
            <w:r>
              <w:rPr>
                <w:lang w:val="en"/>
              </w:rPr>
              <w:t>bm_evt_state</w:t>
            </w:r>
            <w:proofErr w:type="spellEnd"/>
            <w:r>
              <w:rPr>
                <w:lang w:val="en"/>
              </w:rPr>
              <w:t>=x</w:t>
            </w:r>
          </w:p>
        </w:tc>
        <w:tc>
          <w:tcPr>
            <w:tcW w:w="1099" w:type="dxa"/>
          </w:tcPr>
          <w:p w14:paraId="1A8622C2"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558D71F9" w14:textId="77777777">
        <w:tc>
          <w:tcPr>
            <w:tcW w:w="2802" w:type="dxa"/>
          </w:tcPr>
          <w:p w14:paraId="698FF110" w14:textId="77777777" w:rsidR="00AE7DED" w:rsidRDefault="00AE7DED">
            <w:pPr>
              <w:rPr>
                <w:lang w:val="de-DE"/>
              </w:rPr>
            </w:pPr>
            <w:proofErr w:type="spellStart"/>
            <w:r>
              <w:rPr>
                <w:lang w:val="en"/>
              </w:rPr>
              <w:t>KF_STKN_AS_BAS_x</w:t>
            </w:r>
            <w:proofErr w:type="spellEnd"/>
          </w:p>
        </w:tc>
        <w:tc>
          <w:tcPr>
            <w:tcW w:w="5386" w:type="dxa"/>
          </w:tcPr>
          <w:p w14:paraId="521FE347" w14:textId="77777777" w:rsidR="00AE7DED" w:rsidRDefault="00AE7DED">
            <w:pPr>
              <w:rPr>
                <w:lang w:val="de-DE"/>
              </w:rPr>
            </w:pPr>
            <w:r>
              <w:rPr>
                <w:lang w:val="en"/>
              </w:rPr>
              <w:t xml:space="preserve">Outlet Closes at </w:t>
            </w:r>
            <w:proofErr w:type="spellStart"/>
            <w:r>
              <w:rPr>
                <w:lang w:val="en"/>
              </w:rPr>
              <w:t>bm_evt_state</w:t>
            </w:r>
            <w:proofErr w:type="spellEnd"/>
            <w:r>
              <w:rPr>
                <w:lang w:val="en"/>
              </w:rPr>
              <w:t>=x</w:t>
            </w:r>
          </w:p>
        </w:tc>
        <w:tc>
          <w:tcPr>
            <w:tcW w:w="1099" w:type="dxa"/>
          </w:tcPr>
          <w:p w14:paraId="2C5F0D49"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20736334" w14:textId="77777777">
        <w:tc>
          <w:tcPr>
            <w:tcW w:w="2802" w:type="dxa"/>
          </w:tcPr>
          <w:p w14:paraId="2E5A5019" w14:textId="77777777" w:rsidR="00AE7DED" w:rsidRPr="00AE7DED" w:rsidRDefault="00AE7DED">
            <w:pPr>
              <w:rPr>
                <w:lang w:val="fr-FR"/>
              </w:rPr>
            </w:pPr>
            <w:proofErr w:type="spellStart"/>
            <w:r w:rsidRPr="00AE7DED">
              <w:rPr>
                <w:lang w:val="en"/>
              </w:rPr>
              <w:t>KF_STKN_EO_BAS_x</w:t>
            </w:r>
            <w:proofErr w:type="spellEnd"/>
          </w:p>
        </w:tc>
        <w:tc>
          <w:tcPr>
            <w:tcW w:w="5386" w:type="dxa"/>
          </w:tcPr>
          <w:p w14:paraId="59BFA579" w14:textId="77777777" w:rsidR="00AE7DED" w:rsidRDefault="00AE7DED">
            <w:pPr>
              <w:rPr>
                <w:lang w:val="de-DE"/>
              </w:rPr>
            </w:pPr>
            <w:r>
              <w:rPr>
                <w:lang w:val="en"/>
              </w:rPr>
              <w:t xml:space="preserve">Inlet Opens at </w:t>
            </w:r>
            <w:proofErr w:type="spellStart"/>
            <w:r>
              <w:rPr>
                <w:lang w:val="en"/>
              </w:rPr>
              <w:t>bm_evt_state</w:t>
            </w:r>
            <w:proofErr w:type="spellEnd"/>
            <w:r>
              <w:rPr>
                <w:lang w:val="en"/>
              </w:rPr>
              <w:t>=x</w:t>
            </w:r>
          </w:p>
        </w:tc>
        <w:tc>
          <w:tcPr>
            <w:tcW w:w="1099" w:type="dxa"/>
          </w:tcPr>
          <w:p w14:paraId="283BFD5B"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5DABC030" w14:textId="77777777">
        <w:tc>
          <w:tcPr>
            <w:tcW w:w="2802" w:type="dxa"/>
          </w:tcPr>
          <w:p w14:paraId="05B17EE3" w14:textId="77777777" w:rsidR="00AE7DED" w:rsidRDefault="00AE7DED">
            <w:pPr>
              <w:rPr>
                <w:lang w:val="de-DE"/>
              </w:rPr>
            </w:pPr>
            <w:proofErr w:type="spellStart"/>
            <w:r>
              <w:rPr>
                <w:lang w:val="en"/>
              </w:rPr>
              <w:t>KF_STKN_ES_BAS_x</w:t>
            </w:r>
            <w:proofErr w:type="spellEnd"/>
          </w:p>
        </w:tc>
        <w:tc>
          <w:tcPr>
            <w:tcW w:w="5386" w:type="dxa"/>
          </w:tcPr>
          <w:p w14:paraId="055D7866" w14:textId="77777777" w:rsidR="00AE7DED" w:rsidRDefault="00AE7DED">
            <w:pPr>
              <w:rPr>
                <w:lang w:val="de-DE"/>
              </w:rPr>
            </w:pPr>
            <w:r>
              <w:rPr>
                <w:lang w:val="en"/>
              </w:rPr>
              <w:t xml:space="preserve">Inlet Closes at </w:t>
            </w:r>
            <w:proofErr w:type="spellStart"/>
            <w:r>
              <w:rPr>
                <w:lang w:val="en"/>
              </w:rPr>
              <w:t>bm_evt_state</w:t>
            </w:r>
            <w:proofErr w:type="spellEnd"/>
            <w:r>
              <w:rPr>
                <w:lang w:val="en"/>
              </w:rPr>
              <w:t>=x</w:t>
            </w:r>
          </w:p>
        </w:tc>
        <w:tc>
          <w:tcPr>
            <w:tcW w:w="1099" w:type="dxa"/>
          </w:tcPr>
          <w:p w14:paraId="6DE0A1CA"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11C9E98F" w14:textId="77777777">
        <w:tc>
          <w:tcPr>
            <w:tcW w:w="2802" w:type="dxa"/>
          </w:tcPr>
          <w:p w14:paraId="20F8CA61" w14:textId="77777777" w:rsidR="00AE7DED" w:rsidRDefault="00AE7DED">
            <w:pPr>
              <w:rPr>
                <w:lang w:val="de-DE"/>
              </w:rPr>
            </w:pPr>
            <w:proofErr w:type="spellStart"/>
            <w:r>
              <w:rPr>
                <w:lang w:val="en"/>
              </w:rPr>
              <w:t>KF_ML_SOLL_BAS_x</w:t>
            </w:r>
            <w:proofErr w:type="spellEnd"/>
          </w:p>
        </w:tc>
        <w:tc>
          <w:tcPr>
            <w:tcW w:w="5386" w:type="dxa"/>
          </w:tcPr>
          <w:p w14:paraId="0378B605" w14:textId="77777777" w:rsidR="00AE7DED" w:rsidRDefault="00AE7DED">
            <w:pPr>
              <w:rPr>
                <w:lang w:val="de-DE"/>
              </w:rPr>
            </w:pPr>
            <w:r>
              <w:rPr>
                <w:lang w:val="en"/>
              </w:rPr>
              <w:t xml:space="preserve">Should air mass at </w:t>
            </w:r>
            <w:proofErr w:type="spellStart"/>
            <w:r>
              <w:rPr>
                <w:lang w:val="en"/>
              </w:rPr>
              <w:t>bm_evt_state</w:t>
            </w:r>
            <w:proofErr w:type="spellEnd"/>
            <w:r>
              <w:rPr>
                <w:lang w:val="en"/>
              </w:rPr>
              <w:t>=x</w:t>
            </w:r>
          </w:p>
        </w:tc>
        <w:tc>
          <w:tcPr>
            <w:tcW w:w="1099" w:type="dxa"/>
          </w:tcPr>
          <w:p w14:paraId="48EB9BEF"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52D7A827" w14:textId="77777777">
        <w:tc>
          <w:tcPr>
            <w:tcW w:w="2802" w:type="dxa"/>
          </w:tcPr>
          <w:p w14:paraId="0A11BC3D" w14:textId="77777777" w:rsidR="00AE7DED" w:rsidRDefault="00AE7DED">
            <w:pPr>
              <w:rPr>
                <w:lang w:val="de-DE"/>
              </w:rPr>
            </w:pPr>
            <w:proofErr w:type="spellStart"/>
            <w:r>
              <w:rPr>
                <w:lang w:val="en"/>
              </w:rPr>
              <w:t>KF_WDK_BAS_x</w:t>
            </w:r>
            <w:proofErr w:type="spellEnd"/>
          </w:p>
        </w:tc>
        <w:tc>
          <w:tcPr>
            <w:tcW w:w="5386" w:type="dxa"/>
          </w:tcPr>
          <w:p w14:paraId="656F26DB" w14:textId="77777777" w:rsidR="00AE7DED" w:rsidRDefault="00AE7DED">
            <w:pPr>
              <w:rPr>
                <w:lang w:val="de-DE"/>
              </w:rPr>
            </w:pPr>
            <w:r>
              <w:rPr>
                <w:lang w:val="en"/>
              </w:rPr>
              <w:t xml:space="preserve">Throttle angle at </w:t>
            </w:r>
            <w:proofErr w:type="spellStart"/>
            <w:r>
              <w:rPr>
                <w:lang w:val="en"/>
              </w:rPr>
              <w:t>bm_evt_state</w:t>
            </w:r>
            <w:proofErr w:type="spellEnd"/>
            <w:r>
              <w:rPr>
                <w:lang w:val="en"/>
              </w:rPr>
              <w:t>=x</w:t>
            </w:r>
          </w:p>
        </w:tc>
        <w:tc>
          <w:tcPr>
            <w:tcW w:w="1099" w:type="dxa"/>
          </w:tcPr>
          <w:p w14:paraId="74329053"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uw</w:t>
            </w:r>
            <w:proofErr w:type="spellEnd"/>
          </w:p>
        </w:tc>
      </w:tr>
      <w:tr w:rsidR="00AE7DED" w14:paraId="74CD39CD" w14:textId="77777777">
        <w:tc>
          <w:tcPr>
            <w:tcW w:w="2802" w:type="dxa"/>
          </w:tcPr>
          <w:p w14:paraId="365ABE81" w14:textId="77777777" w:rsidR="00AE7DED" w:rsidRDefault="00AE7DED">
            <w:pPr>
              <w:rPr>
                <w:lang w:val="de-DE"/>
              </w:rPr>
            </w:pPr>
            <w:r>
              <w:rPr>
                <w:lang w:val="en"/>
              </w:rPr>
              <w:t>KL_WDK_BAS_6</w:t>
            </w:r>
          </w:p>
        </w:tc>
        <w:tc>
          <w:tcPr>
            <w:tcW w:w="5386" w:type="dxa"/>
          </w:tcPr>
          <w:p w14:paraId="524B28A3" w14:textId="77777777" w:rsidR="00AE7DED" w:rsidRDefault="00AE7DED">
            <w:pPr>
              <w:rPr>
                <w:lang w:val="de-DE"/>
              </w:rPr>
            </w:pPr>
            <w:r>
              <w:rPr>
                <w:lang w:val="en"/>
              </w:rPr>
              <w:t xml:space="preserve">Throttle angle at </w:t>
            </w:r>
            <w:proofErr w:type="spellStart"/>
            <w:r>
              <w:rPr>
                <w:lang w:val="en"/>
              </w:rPr>
              <w:t>bm_evt_state</w:t>
            </w:r>
            <w:proofErr w:type="spellEnd"/>
            <w:r>
              <w:rPr>
                <w:lang w:val="en"/>
              </w:rPr>
              <w:t>=6 (brakes 4T)</w:t>
            </w:r>
          </w:p>
        </w:tc>
        <w:tc>
          <w:tcPr>
            <w:tcW w:w="1099" w:type="dxa"/>
          </w:tcPr>
          <w:p w14:paraId="2862E3E3"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p>
        </w:tc>
      </w:tr>
      <w:tr w:rsidR="00AE7DED" w14:paraId="27BB0D3C" w14:textId="77777777">
        <w:tc>
          <w:tcPr>
            <w:tcW w:w="2802" w:type="dxa"/>
          </w:tcPr>
          <w:p w14:paraId="002F7279" w14:textId="77777777" w:rsidR="00AE7DED" w:rsidRDefault="00AE7DED">
            <w:pPr>
              <w:rPr>
                <w:lang w:val="de-DE"/>
              </w:rPr>
            </w:pPr>
            <w:proofErr w:type="spellStart"/>
            <w:r>
              <w:rPr>
                <w:lang w:val="en"/>
              </w:rPr>
              <w:t>KF_TZ_BAS_x</w:t>
            </w:r>
            <w:proofErr w:type="spellEnd"/>
          </w:p>
        </w:tc>
        <w:tc>
          <w:tcPr>
            <w:tcW w:w="5386" w:type="dxa"/>
          </w:tcPr>
          <w:p w14:paraId="37474F52" w14:textId="77777777" w:rsidR="00AE7DED" w:rsidRDefault="00AE7DED">
            <w:pPr>
              <w:rPr>
                <w:lang w:val="de-DE"/>
              </w:rPr>
            </w:pPr>
            <w:r>
              <w:rPr>
                <w:lang w:val="en"/>
              </w:rPr>
              <w:t xml:space="preserve">Base ignition angle at </w:t>
            </w:r>
            <w:proofErr w:type="spellStart"/>
            <w:r>
              <w:rPr>
                <w:lang w:val="en"/>
              </w:rPr>
              <w:t>bm_evt_state</w:t>
            </w:r>
            <w:proofErr w:type="spellEnd"/>
            <w:r>
              <w:rPr>
                <w:lang w:val="en"/>
              </w:rPr>
              <w:t>=x</w:t>
            </w:r>
          </w:p>
        </w:tc>
        <w:tc>
          <w:tcPr>
            <w:tcW w:w="1099" w:type="dxa"/>
          </w:tcPr>
          <w:p w14:paraId="45BABB95" w14:textId="77777777" w:rsidR="00AE7DED" w:rsidRDefault="00AE7DED">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sw</w:t>
            </w:r>
            <w:proofErr w:type="spellEnd"/>
          </w:p>
        </w:tc>
      </w:tr>
    </w:tbl>
    <w:p w14:paraId="4DF782EC" w14:textId="77777777" w:rsidR="00AE7DED" w:rsidRDefault="00AE7DED">
      <w:pPr>
        <w:rPr>
          <w:lang w:val="de-DE"/>
        </w:rPr>
      </w:pPr>
    </w:p>
    <w:p w14:paraId="2B66868E" w14:textId="77777777" w:rsidR="00AE7DED" w:rsidRDefault="00AE7DED">
      <w:pPr>
        <w:rPr>
          <w:lang w:val="de-DE"/>
        </w:rPr>
      </w:pPr>
    </w:p>
    <w:p w14:paraId="1744C1DE" w14:textId="6411711E" w:rsidR="00AE7DED" w:rsidRDefault="00AE7DED">
      <w:pPr>
        <w:rPr>
          <w:lang w:val="de-DE"/>
        </w:rPr>
      </w:pPr>
    </w:p>
    <w:sectPr w:rsidR="00AE7DED">
      <w:pgSz w:w="11907" w:h="16840" w:code="9"/>
      <w:pgMar w:top="2381" w:right="1418" w:bottom="1985" w:left="1418" w:header="9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39AFD" w14:textId="77777777" w:rsidR="006538FD" w:rsidRDefault="006538FD">
      <w:r>
        <w:rPr>
          <w:lang w:val="en"/>
        </w:rPr>
        <w:separator/>
      </w:r>
    </w:p>
  </w:endnote>
  <w:endnote w:type="continuationSeparator" w:id="0">
    <w:p w14:paraId="3AAF42A4" w14:textId="77777777" w:rsidR="006538FD" w:rsidRDefault="006538F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 w:type="dxa"/>
      <w:tblLayout w:type="fixed"/>
      <w:tblCellMar>
        <w:left w:w="70" w:type="dxa"/>
        <w:right w:w="70" w:type="dxa"/>
      </w:tblCellMar>
      <w:tblLook w:val="0000" w:firstRow="0" w:lastRow="0" w:firstColumn="0" w:lastColumn="0" w:noHBand="0" w:noVBand="0"/>
    </w:tblPr>
    <w:tblGrid>
      <w:gridCol w:w="1204"/>
      <w:gridCol w:w="214"/>
      <w:gridCol w:w="920"/>
      <w:gridCol w:w="498"/>
      <w:gridCol w:w="636"/>
      <w:gridCol w:w="782"/>
      <w:gridCol w:w="1345"/>
      <w:gridCol w:w="640"/>
      <w:gridCol w:w="2904"/>
    </w:tblGrid>
    <w:tr w:rsidR="00AE7DED" w14:paraId="506AB20F" w14:textId="77777777">
      <w:trPr>
        <w:cantSplit/>
        <w:trHeight w:hRule="exact" w:val="48"/>
      </w:trPr>
      <w:tc>
        <w:tcPr>
          <w:tcW w:w="1204" w:type="dxa"/>
          <w:tcBorders>
            <w:top w:val="single" w:sz="6" w:space="0" w:color="auto"/>
            <w:left w:val="single" w:sz="6" w:space="0" w:color="auto"/>
          </w:tcBorders>
        </w:tcPr>
        <w:p w14:paraId="2E1F8153" w14:textId="77777777" w:rsidR="00AE7DED" w:rsidRDefault="00AE7DED">
          <w:pPr>
            <w:pStyle w:val="Footer"/>
          </w:pPr>
        </w:p>
      </w:tc>
      <w:tc>
        <w:tcPr>
          <w:tcW w:w="1134" w:type="dxa"/>
          <w:gridSpan w:val="2"/>
          <w:tcBorders>
            <w:top w:val="single" w:sz="6" w:space="0" w:color="auto"/>
          </w:tcBorders>
        </w:tcPr>
        <w:p w14:paraId="09B10AF9" w14:textId="77777777" w:rsidR="00AE7DED" w:rsidRDefault="00AE7DED">
          <w:pPr>
            <w:pStyle w:val="Footer"/>
          </w:pPr>
        </w:p>
      </w:tc>
      <w:tc>
        <w:tcPr>
          <w:tcW w:w="1134" w:type="dxa"/>
          <w:gridSpan w:val="2"/>
          <w:tcBorders>
            <w:top w:val="single" w:sz="6" w:space="0" w:color="auto"/>
          </w:tcBorders>
        </w:tcPr>
        <w:p w14:paraId="67FEA050" w14:textId="77777777" w:rsidR="00AE7DED" w:rsidRDefault="00AE7DED">
          <w:pPr>
            <w:pStyle w:val="Footer"/>
          </w:pPr>
        </w:p>
      </w:tc>
      <w:tc>
        <w:tcPr>
          <w:tcW w:w="2127" w:type="dxa"/>
          <w:gridSpan w:val="2"/>
          <w:tcBorders>
            <w:top w:val="single" w:sz="6" w:space="0" w:color="auto"/>
          </w:tcBorders>
        </w:tcPr>
        <w:p w14:paraId="2E58FD32" w14:textId="77777777" w:rsidR="00AE7DED" w:rsidRDefault="00AE7DED">
          <w:pPr>
            <w:pStyle w:val="Footer"/>
          </w:pPr>
        </w:p>
      </w:tc>
      <w:tc>
        <w:tcPr>
          <w:tcW w:w="3544" w:type="dxa"/>
          <w:gridSpan w:val="2"/>
          <w:tcBorders>
            <w:top w:val="single" w:sz="6" w:space="0" w:color="auto"/>
            <w:right w:val="single" w:sz="6" w:space="0" w:color="auto"/>
          </w:tcBorders>
        </w:tcPr>
        <w:p w14:paraId="26F642BA" w14:textId="77777777" w:rsidR="00AE7DED" w:rsidRDefault="00AE7DED">
          <w:pPr>
            <w:pStyle w:val="Footer"/>
          </w:pPr>
        </w:p>
      </w:tc>
    </w:tr>
    <w:tr w:rsidR="00AE7DED" w14:paraId="721B5AB7"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283DD725" w14:textId="77777777" w:rsidR="00AE7DED" w:rsidRDefault="00AE7DED">
          <w:pPr>
            <w:pStyle w:val="Footer"/>
            <w:rPr>
              <w:position w:val="-6"/>
              <w:sz w:val="18"/>
              <w:lang w:val="de-DE"/>
            </w:rPr>
          </w:pPr>
        </w:p>
      </w:tc>
      <w:tc>
        <w:tcPr>
          <w:tcW w:w="1418" w:type="dxa"/>
          <w:gridSpan w:val="2"/>
          <w:tcBorders>
            <w:top w:val="single" w:sz="6" w:space="0" w:color="auto"/>
            <w:left w:val="single" w:sz="6" w:space="0" w:color="auto"/>
            <w:bottom w:val="single" w:sz="6" w:space="0" w:color="auto"/>
            <w:right w:val="single" w:sz="6" w:space="0" w:color="auto"/>
          </w:tcBorders>
        </w:tcPr>
        <w:p w14:paraId="67737D48" w14:textId="77777777" w:rsidR="00AE7DED" w:rsidRDefault="00AE7DED">
          <w:pPr>
            <w:pStyle w:val="Footer"/>
            <w:jc w:val="center"/>
            <w:rPr>
              <w:b/>
              <w:position w:val="-6"/>
              <w:sz w:val="18"/>
              <w:lang w:val="de-DE"/>
            </w:rPr>
          </w:pPr>
          <w:r>
            <w:rPr>
              <w:b/>
              <w:position w:val="-6"/>
              <w:sz w:val="18"/>
              <w:lang w:val="en"/>
            </w:rPr>
            <w:t>Department</w:t>
          </w:r>
        </w:p>
      </w:tc>
      <w:tc>
        <w:tcPr>
          <w:tcW w:w="1418" w:type="dxa"/>
          <w:gridSpan w:val="2"/>
          <w:tcBorders>
            <w:top w:val="single" w:sz="6" w:space="0" w:color="auto"/>
            <w:left w:val="single" w:sz="6" w:space="0" w:color="auto"/>
            <w:bottom w:val="single" w:sz="6" w:space="0" w:color="auto"/>
            <w:right w:val="single" w:sz="6" w:space="0" w:color="auto"/>
          </w:tcBorders>
        </w:tcPr>
        <w:p w14:paraId="549A2100" w14:textId="77777777" w:rsidR="00AE7DED" w:rsidRDefault="00AE7DED">
          <w:pPr>
            <w:pStyle w:val="Footer"/>
            <w:jc w:val="center"/>
            <w:rPr>
              <w:b/>
              <w:position w:val="-6"/>
              <w:sz w:val="18"/>
              <w:lang w:val="de-DE"/>
            </w:rPr>
          </w:pPr>
          <w:r>
            <w:rPr>
              <w:b/>
              <w:position w:val="-6"/>
              <w:sz w:val="18"/>
              <w:lang w:val="en"/>
            </w:rPr>
            <w:t>Date</w:t>
          </w:r>
        </w:p>
      </w:tc>
      <w:tc>
        <w:tcPr>
          <w:tcW w:w="1985" w:type="dxa"/>
          <w:gridSpan w:val="2"/>
          <w:tcBorders>
            <w:top w:val="single" w:sz="6" w:space="0" w:color="auto"/>
            <w:left w:val="single" w:sz="6" w:space="0" w:color="auto"/>
            <w:bottom w:val="single" w:sz="6" w:space="0" w:color="auto"/>
            <w:right w:val="single" w:sz="6" w:space="0" w:color="auto"/>
          </w:tcBorders>
        </w:tcPr>
        <w:p w14:paraId="37F0E1C8" w14:textId="77777777" w:rsidR="00AE7DED" w:rsidRDefault="00AE7DED">
          <w:pPr>
            <w:pStyle w:val="Footer"/>
            <w:jc w:val="center"/>
            <w:rPr>
              <w:b/>
              <w:position w:val="-6"/>
              <w:sz w:val="18"/>
              <w:lang w:val="de-DE"/>
            </w:rPr>
          </w:pPr>
          <w:r>
            <w:rPr>
              <w:b/>
              <w:position w:val="-6"/>
              <w:sz w:val="18"/>
              <w:lang w:val="en"/>
            </w:rPr>
            <w:t>Name</w:t>
          </w:r>
        </w:p>
      </w:tc>
      <w:tc>
        <w:tcPr>
          <w:tcW w:w="2904" w:type="dxa"/>
          <w:tcBorders>
            <w:top w:val="single" w:sz="6" w:space="0" w:color="auto"/>
            <w:left w:val="single" w:sz="6" w:space="0" w:color="auto"/>
            <w:bottom w:val="single" w:sz="6" w:space="0" w:color="auto"/>
            <w:right w:val="single" w:sz="6" w:space="0" w:color="auto"/>
          </w:tcBorders>
        </w:tcPr>
        <w:p w14:paraId="2F1274E6" w14:textId="77777777" w:rsidR="00AE7DED" w:rsidRDefault="00AE7DED">
          <w:pPr>
            <w:pStyle w:val="Footer"/>
            <w:jc w:val="center"/>
            <w:rPr>
              <w:b/>
              <w:position w:val="-6"/>
              <w:sz w:val="18"/>
              <w:lang w:val="de-DE"/>
            </w:rPr>
          </w:pPr>
          <w:r>
            <w:rPr>
              <w:b/>
              <w:position w:val="-6"/>
              <w:sz w:val="18"/>
              <w:lang w:val="en"/>
            </w:rPr>
            <w:t>Filename</w:t>
          </w:r>
        </w:p>
      </w:tc>
    </w:tr>
    <w:tr w:rsidR="00AE7DED" w14:paraId="7DC5E6BA"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1E742368" w14:textId="77777777" w:rsidR="00AE7DED" w:rsidRDefault="00AE7DED">
          <w:pPr>
            <w:pStyle w:val="Footer"/>
            <w:jc w:val="center"/>
            <w:rPr>
              <w:b/>
              <w:position w:val="-6"/>
              <w:sz w:val="18"/>
              <w:vertAlign w:val="superscript"/>
              <w:lang w:val="de-DE"/>
            </w:rPr>
          </w:pPr>
          <w:r>
            <w:rPr>
              <w:b/>
              <w:position w:val="-6"/>
              <w:sz w:val="18"/>
              <w:vertAlign w:val="superscript"/>
              <w:lang w:val="en"/>
            </w:rPr>
            <w:t>Author</w:t>
          </w:r>
        </w:p>
      </w:tc>
      <w:tc>
        <w:tcPr>
          <w:tcW w:w="1418" w:type="dxa"/>
          <w:gridSpan w:val="2"/>
          <w:tcBorders>
            <w:top w:val="single" w:sz="6" w:space="0" w:color="auto"/>
            <w:left w:val="single" w:sz="6" w:space="0" w:color="auto"/>
            <w:bottom w:val="single" w:sz="6" w:space="0" w:color="auto"/>
            <w:right w:val="single" w:sz="6" w:space="0" w:color="auto"/>
          </w:tcBorders>
        </w:tcPr>
        <w:p w14:paraId="687F093F" w14:textId="77777777" w:rsidR="00AE7DED" w:rsidRDefault="00AE7DED">
          <w:pPr>
            <w:pStyle w:val="Footer"/>
            <w:jc w:val="center"/>
            <w:rPr>
              <w:position w:val="-6"/>
              <w:sz w:val="18"/>
              <w:vertAlign w:val="superscript"/>
              <w:lang w:val="de-DE"/>
            </w:rPr>
          </w:pPr>
          <w:r>
            <w:rPr>
              <w:position w:val="-6"/>
              <w:sz w:val="18"/>
              <w:vertAlign w:val="superscript"/>
              <w:lang w:val="en"/>
            </w:rPr>
            <w:t>ZS-M-57</w:t>
          </w:r>
        </w:p>
      </w:tc>
      <w:tc>
        <w:tcPr>
          <w:tcW w:w="1418" w:type="dxa"/>
          <w:gridSpan w:val="2"/>
          <w:tcBorders>
            <w:top w:val="single" w:sz="6" w:space="0" w:color="auto"/>
            <w:left w:val="single" w:sz="6" w:space="0" w:color="auto"/>
            <w:bottom w:val="single" w:sz="6" w:space="0" w:color="auto"/>
            <w:right w:val="single" w:sz="6" w:space="0" w:color="auto"/>
          </w:tcBorders>
        </w:tcPr>
        <w:p w14:paraId="6C92A620" w14:textId="77777777" w:rsidR="00AE7DED" w:rsidRDefault="00AE7DED">
          <w:pPr>
            <w:pStyle w:val="Footer"/>
            <w:jc w:val="center"/>
            <w:rPr>
              <w:position w:val="-6"/>
              <w:sz w:val="18"/>
              <w:vertAlign w:val="superscript"/>
              <w:lang w:val="de-DE"/>
            </w:rPr>
          </w:pPr>
          <w:r>
            <w:rPr>
              <w:position w:val="-6"/>
              <w:sz w:val="18"/>
              <w:vertAlign w:val="superscript"/>
              <w:lang w:val="en"/>
            </w:rPr>
            <w:t>03.04.04</w:t>
          </w:r>
        </w:p>
      </w:tc>
      <w:tc>
        <w:tcPr>
          <w:tcW w:w="1985" w:type="dxa"/>
          <w:gridSpan w:val="2"/>
          <w:tcBorders>
            <w:top w:val="single" w:sz="6" w:space="0" w:color="auto"/>
            <w:left w:val="single" w:sz="6" w:space="0" w:color="auto"/>
            <w:bottom w:val="single" w:sz="6" w:space="0" w:color="auto"/>
            <w:right w:val="single" w:sz="6" w:space="0" w:color="auto"/>
          </w:tcBorders>
        </w:tcPr>
        <w:p w14:paraId="50FC1D93" w14:textId="77777777" w:rsidR="00AE7DED" w:rsidRDefault="00AE7DED">
          <w:pPr>
            <w:pStyle w:val="Footer"/>
            <w:jc w:val="center"/>
            <w:rPr>
              <w:position w:val="-6"/>
              <w:sz w:val="18"/>
              <w:vertAlign w:val="superscript"/>
              <w:lang w:val="de-DE"/>
            </w:rPr>
          </w:pPr>
          <w:r>
            <w:rPr>
              <w:position w:val="-6"/>
              <w:sz w:val="18"/>
              <w:vertAlign w:val="superscript"/>
              <w:lang w:val="en"/>
            </w:rPr>
            <w:t>Frank</w:t>
          </w:r>
        </w:p>
      </w:tc>
      <w:tc>
        <w:tcPr>
          <w:tcW w:w="2904" w:type="dxa"/>
          <w:tcBorders>
            <w:top w:val="single" w:sz="6" w:space="0" w:color="auto"/>
            <w:left w:val="single" w:sz="6" w:space="0" w:color="auto"/>
            <w:bottom w:val="single" w:sz="6" w:space="0" w:color="auto"/>
            <w:right w:val="single" w:sz="6" w:space="0" w:color="auto"/>
          </w:tcBorders>
        </w:tcPr>
        <w:p w14:paraId="7307654B" w14:textId="77777777" w:rsidR="00AE7DED" w:rsidRDefault="00AE7DED">
          <w:pPr>
            <w:pStyle w:val="Footer"/>
            <w:jc w:val="center"/>
            <w:rPr>
              <w:position w:val="-6"/>
              <w:sz w:val="18"/>
              <w:vertAlign w:val="superscript"/>
              <w:lang w:val="de-DE"/>
            </w:rPr>
          </w:pPr>
          <w:r>
            <w:rPr>
              <w:position w:val="-6"/>
              <w:sz w:val="18"/>
              <w:vertAlign w:val="superscript"/>
              <w:lang w:val="en"/>
            </w:rPr>
            <w:fldChar w:fldCharType="begin"/>
          </w:r>
          <w:r>
            <w:rPr>
              <w:position w:val="-6"/>
              <w:sz w:val="18"/>
              <w:vertAlign w:val="superscript"/>
              <w:lang w:val="en"/>
            </w:rPr>
            <w:instrText xml:space="preserve"> FILENAME  \* MERGEFORMAT </w:instrText>
          </w:r>
          <w:r>
            <w:rPr>
              <w:position w:val="-6"/>
              <w:sz w:val="18"/>
              <w:vertAlign w:val="superscript"/>
              <w:lang w:val="en"/>
            </w:rPr>
            <w:fldChar w:fldCharType="separate"/>
          </w:r>
          <w:r>
            <w:rPr>
              <w:noProof/>
              <w:position w:val="-6"/>
              <w:sz w:val="18"/>
              <w:vertAlign w:val="superscript"/>
              <w:lang w:val="en"/>
            </w:rPr>
            <w:t>Evt_momentenrealisierung.doc</w:t>
          </w:r>
          <w:r>
            <w:rPr>
              <w:position w:val="-6"/>
              <w:sz w:val="18"/>
              <w:vertAlign w:val="superscript"/>
              <w:lang w:val="en"/>
            </w:rPr>
            <w:fldChar w:fldCharType="end"/>
          </w:r>
        </w:p>
      </w:tc>
    </w:tr>
  </w:tbl>
  <w:p w14:paraId="2C3170C5" w14:textId="77777777" w:rsidR="00AE7DED" w:rsidRDefault="00AE7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0D21A" w14:textId="77777777" w:rsidR="006538FD" w:rsidRDefault="006538FD">
      <w:r>
        <w:rPr>
          <w:lang w:val="en"/>
        </w:rPr>
        <w:separator/>
      </w:r>
    </w:p>
  </w:footnote>
  <w:footnote w:type="continuationSeparator" w:id="0">
    <w:p w14:paraId="054066D0" w14:textId="77777777" w:rsidR="006538FD" w:rsidRDefault="006538F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CellMar>
        <w:left w:w="3" w:type="dxa"/>
        <w:right w:w="3" w:type="dxa"/>
      </w:tblCellMar>
      <w:tblLook w:val="0000" w:firstRow="0" w:lastRow="0" w:firstColumn="0" w:lastColumn="0" w:noHBand="0" w:noVBand="0"/>
    </w:tblPr>
    <w:tblGrid>
      <w:gridCol w:w="3047"/>
      <w:gridCol w:w="4536"/>
      <w:gridCol w:w="1559"/>
    </w:tblGrid>
    <w:tr w:rsidR="00AE7DED" w14:paraId="782EA3B7" w14:textId="77777777">
      <w:trPr>
        <w:cantSplit/>
        <w:trHeight w:hRule="exact" w:val="840"/>
      </w:trPr>
      <w:tc>
        <w:tcPr>
          <w:tcW w:w="3047" w:type="dxa"/>
          <w:tcBorders>
            <w:top w:val="single" w:sz="6" w:space="0" w:color="auto"/>
            <w:left w:val="single" w:sz="6" w:space="0" w:color="auto"/>
            <w:bottom w:val="single" w:sz="6" w:space="0" w:color="auto"/>
          </w:tcBorders>
        </w:tcPr>
        <w:p w14:paraId="2F66C6B4" w14:textId="77777777" w:rsidR="00AE7DED" w:rsidRDefault="00AE7DED">
          <w:pPr>
            <w:pStyle w:val="Header"/>
            <w:spacing w:line="120" w:lineRule="exact"/>
          </w:pPr>
        </w:p>
        <w:p w14:paraId="14E1BEC3" w14:textId="77777777" w:rsidR="00AE7DED" w:rsidRDefault="00A63C7E">
          <w:pPr>
            <w:pStyle w:val="Header"/>
            <w:tabs>
              <w:tab w:val="clear" w:pos="9071"/>
              <w:tab w:val="right" w:pos="9072"/>
            </w:tabs>
          </w:pPr>
          <w:r>
            <w:rPr>
              <w:noProof/>
              <w:lang w:val="en"/>
            </w:rPr>
            <w:drawing>
              <wp:inline distT="0" distB="0" distL="0" distR="0" wp14:anchorId="054C029F" wp14:editId="500D4E0D">
                <wp:extent cx="1903730" cy="42291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3730" cy="422910"/>
                        </a:xfrm>
                        <a:prstGeom prst="rect">
                          <a:avLst/>
                        </a:prstGeom>
                        <a:noFill/>
                        <a:ln>
                          <a:noFill/>
                        </a:ln>
                      </pic:spPr>
                    </pic:pic>
                  </a:graphicData>
                </a:graphic>
              </wp:inline>
            </w:drawing>
          </w:r>
        </w:p>
      </w:tc>
      <w:tc>
        <w:tcPr>
          <w:tcW w:w="4536" w:type="dxa"/>
          <w:tcBorders>
            <w:top w:val="single" w:sz="6" w:space="0" w:color="auto"/>
            <w:left w:val="single" w:sz="6" w:space="0" w:color="auto"/>
            <w:bottom w:val="single" w:sz="6" w:space="0" w:color="auto"/>
            <w:right w:val="single" w:sz="6" w:space="0" w:color="auto"/>
          </w:tcBorders>
        </w:tcPr>
        <w:p w14:paraId="335FEA60" w14:textId="77777777" w:rsidR="00AE7DED" w:rsidRDefault="00AE7DED">
          <w:pPr>
            <w:pStyle w:val="Header"/>
            <w:tabs>
              <w:tab w:val="clear" w:pos="9071"/>
              <w:tab w:val="left" w:pos="568"/>
              <w:tab w:val="left" w:pos="1418"/>
              <w:tab w:val="left" w:pos="2977"/>
              <w:tab w:val="left" w:pos="3828"/>
              <w:tab w:val="right" w:pos="9072"/>
            </w:tabs>
            <w:spacing w:line="240" w:lineRule="exact"/>
            <w:jc w:val="center"/>
            <w:rPr>
              <w:b/>
              <w:lang w:val="de-DE"/>
            </w:rPr>
          </w:pPr>
        </w:p>
        <w:p w14:paraId="01AF2CCF" w14:textId="77777777" w:rsidR="00AE7DED" w:rsidRDefault="00AE7DED">
          <w:pPr>
            <w:pStyle w:val="Header"/>
            <w:tabs>
              <w:tab w:val="clear" w:pos="9071"/>
              <w:tab w:val="left" w:pos="568"/>
              <w:tab w:val="left" w:pos="1418"/>
              <w:tab w:val="left" w:pos="2977"/>
              <w:tab w:val="left" w:pos="3828"/>
              <w:tab w:val="right" w:pos="9072"/>
            </w:tabs>
            <w:spacing w:line="280" w:lineRule="exact"/>
            <w:rPr>
              <w:lang w:val="de-DE"/>
            </w:rPr>
          </w:pPr>
          <w:r>
            <w:rPr>
              <w:b/>
              <w:lang w:val="en"/>
            </w:rPr>
            <w:t xml:space="preserve"> MSS60 EVT Moment Realization</w:t>
          </w:r>
          <w:r>
            <w:rPr>
              <w:lang w:val="en"/>
            </w:rPr>
            <w:t xml:space="preserve"> </w:t>
          </w:r>
        </w:p>
      </w:tc>
      <w:tc>
        <w:tcPr>
          <w:tcW w:w="1559" w:type="dxa"/>
          <w:tcBorders>
            <w:top w:val="single" w:sz="6" w:space="0" w:color="auto"/>
            <w:left w:val="single" w:sz="6" w:space="0" w:color="auto"/>
            <w:bottom w:val="single" w:sz="6" w:space="0" w:color="auto"/>
            <w:right w:val="single" w:sz="6" w:space="0" w:color="auto"/>
          </w:tcBorders>
        </w:tcPr>
        <w:p w14:paraId="3856C310" w14:textId="77777777" w:rsidR="00AE7DED" w:rsidRDefault="00AE7DED">
          <w:pPr>
            <w:pStyle w:val="Header"/>
            <w:tabs>
              <w:tab w:val="clear" w:pos="9071"/>
              <w:tab w:val="right" w:pos="9072"/>
            </w:tabs>
            <w:spacing w:line="240" w:lineRule="exact"/>
            <w:jc w:val="center"/>
            <w:rPr>
              <w:lang w:val="de-DE"/>
            </w:rPr>
          </w:pPr>
        </w:p>
        <w:p w14:paraId="738609B0" w14:textId="77777777" w:rsidR="00AE7DED" w:rsidRDefault="00AE7DED">
          <w:pPr>
            <w:pStyle w:val="Header"/>
            <w:tabs>
              <w:tab w:val="clear" w:pos="9071"/>
              <w:tab w:val="right" w:pos="9072"/>
            </w:tabs>
            <w:spacing w:line="280" w:lineRule="exact"/>
            <w:jc w:val="center"/>
            <w:rPr>
              <w:lang w:val="de-DE"/>
            </w:rPr>
          </w:pPr>
          <w:r>
            <w:rPr>
              <w:lang w:val="en"/>
            </w:rPr>
            <w:t xml:space="preserve">Page </w:t>
          </w:r>
          <w:r>
            <w:rPr>
              <w:lang w:val="en"/>
            </w:rPr>
            <w:fldChar w:fldCharType="begin"/>
          </w:r>
          <w:r>
            <w:rPr>
              <w:lang w:val="en"/>
            </w:rPr>
            <w:instrText xml:space="preserve"> PAGE </w:instrText>
          </w:r>
          <w:r>
            <w:rPr>
              <w:lang w:val="en"/>
            </w:rPr>
            <w:fldChar w:fldCharType="separate"/>
          </w:r>
          <w:r>
            <w:rPr>
              <w:noProof/>
              <w:lang w:val="en"/>
            </w:rPr>
            <w:t>2</w:t>
          </w:r>
          <w:r>
            <w:rPr>
              <w:lang w:val="en"/>
            </w:rPr>
            <w:fldChar w:fldCharType="end"/>
          </w:r>
          <w:r>
            <w:rPr>
              <w:lang w:val="en"/>
            </w:rPr>
            <w:t xml:space="preserve"> Of </w:t>
          </w:r>
          <w:r>
            <w:rPr>
              <w:lang w:val="en"/>
            </w:rPr>
            <w:fldChar w:fldCharType="begin"/>
          </w:r>
          <w:r>
            <w:rPr>
              <w:lang w:val="en"/>
            </w:rPr>
            <w:instrText xml:space="preserve"> NUMPAGES </w:instrText>
          </w:r>
          <w:r>
            <w:rPr>
              <w:lang w:val="en"/>
            </w:rPr>
            <w:fldChar w:fldCharType="separate"/>
          </w:r>
          <w:r>
            <w:rPr>
              <w:noProof/>
              <w:lang w:val="en"/>
            </w:rPr>
            <w:t>14</w:t>
          </w:r>
          <w:r>
            <w:rPr>
              <w:lang w:val="en"/>
            </w:rPr>
            <w:fldChar w:fldCharType="end"/>
          </w:r>
        </w:p>
      </w:tc>
    </w:tr>
  </w:tbl>
  <w:p w14:paraId="304B8A35" w14:textId="77777777" w:rsidR="00AE7DED" w:rsidRDefault="00AE7DED">
    <w:pPr>
      <w:pStyle w:val="Header"/>
      <w:tabs>
        <w:tab w:val="clear" w:pos="9071"/>
        <w:tab w:val="right" w:pos="9072"/>
      </w:tabs>
      <w:ind w:right="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C2405E4"/>
    <w:lvl w:ilvl="0">
      <w:start w:val="1"/>
      <w:numFmt w:val="decimal"/>
      <w:pStyle w:val="Heading1"/>
      <w:lvlText w:val="%1"/>
      <w:legacy w:legacy="1" w:legacySpace="144" w:legacyIndent="708"/>
      <w:lvlJc w:val="left"/>
      <w:pPr>
        <w:ind w:left="709" w:hanging="708"/>
      </w:pPr>
    </w:lvl>
    <w:lvl w:ilvl="1">
      <w:start w:val="1"/>
      <w:numFmt w:val="decimal"/>
      <w:pStyle w:val="Heading2"/>
      <w:lvlText w:val="%1.%2"/>
      <w:legacy w:legacy="1" w:legacySpace="144" w:legacyIndent="708"/>
      <w:lvlJc w:val="left"/>
      <w:pPr>
        <w:ind w:left="0" w:hanging="708"/>
      </w:pPr>
    </w:lvl>
    <w:lvl w:ilvl="2">
      <w:start w:val="1"/>
      <w:numFmt w:val="decimal"/>
      <w:pStyle w:val="Heading3"/>
      <w:lvlText w:val="%1.%2.%3"/>
      <w:legacy w:legacy="1" w:legacySpace="144" w:legacyIndent="708"/>
      <w:lvlJc w:val="left"/>
      <w:pPr>
        <w:ind w:left="0" w:hanging="708"/>
      </w:pPr>
    </w:lvl>
    <w:lvl w:ilvl="3">
      <w:start w:val="1"/>
      <w:numFmt w:val="decimal"/>
      <w:pStyle w:val="Heading4"/>
      <w:lvlText w:val="%1.%2.%3.%4"/>
      <w:legacy w:legacy="1" w:legacySpace="144" w:legacyIndent="708"/>
      <w:lvlJc w:val="left"/>
      <w:pPr>
        <w:ind w:left="2832" w:hanging="708"/>
      </w:pPr>
    </w:lvl>
    <w:lvl w:ilvl="4">
      <w:start w:val="1"/>
      <w:numFmt w:val="decimal"/>
      <w:pStyle w:val="Heading5"/>
      <w:lvlText w:val="%1.%2.%3.%4.%5"/>
      <w:legacy w:legacy="1" w:legacySpace="144" w:legacyIndent="708"/>
      <w:lvlJc w:val="left"/>
      <w:pPr>
        <w:ind w:left="3540" w:hanging="708"/>
      </w:pPr>
    </w:lvl>
    <w:lvl w:ilvl="5">
      <w:start w:val="1"/>
      <w:numFmt w:val="decimal"/>
      <w:pStyle w:val="Heading6"/>
      <w:lvlText w:val="%1.%2.%3.%4.%5.%6"/>
      <w:legacy w:legacy="1" w:legacySpace="144" w:legacyIndent="708"/>
      <w:lvlJc w:val="left"/>
      <w:pPr>
        <w:ind w:left="4248" w:hanging="708"/>
      </w:pPr>
    </w:lvl>
    <w:lvl w:ilvl="6">
      <w:start w:val="1"/>
      <w:numFmt w:val="decimal"/>
      <w:pStyle w:val="Heading7"/>
      <w:lvlText w:val="%1.%2.%3.%4.%5.%6.%7"/>
      <w:legacy w:legacy="1" w:legacySpace="144" w:legacyIndent="708"/>
      <w:lvlJc w:val="left"/>
      <w:pPr>
        <w:ind w:left="4956" w:hanging="708"/>
      </w:pPr>
    </w:lvl>
    <w:lvl w:ilvl="7">
      <w:start w:val="1"/>
      <w:numFmt w:val="decimal"/>
      <w:pStyle w:val="Heading8"/>
      <w:lvlText w:val="%1.%2.%3.%4.%5.%6.%7.%8"/>
      <w:legacy w:legacy="1" w:legacySpace="144" w:legacyIndent="708"/>
      <w:lvlJc w:val="left"/>
      <w:pPr>
        <w:ind w:left="5664" w:hanging="708"/>
      </w:pPr>
    </w:lvl>
    <w:lvl w:ilvl="8">
      <w:start w:val="1"/>
      <w:numFmt w:val="decimal"/>
      <w:pStyle w:val="Heading9"/>
      <w:lvlText w:val="%1.%2.%3.%4.%5.%6.%7.%8.%9"/>
      <w:legacy w:legacy="1" w:legacySpace="144" w:legacyIndent="708"/>
      <w:lvlJc w:val="left"/>
      <w:pPr>
        <w:ind w:left="6372" w:hanging="708"/>
      </w:pPr>
    </w:lvl>
  </w:abstractNum>
  <w:abstractNum w:abstractNumId="1" w15:restartNumberingAfterBreak="0">
    <w:nsid w:val="05C331B0"/>
    <w:multiLevelType w:val="hybridMultilevel"/>
    <w:tmpl w:val="F642C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3C51CE"/>
    <w:multiLevelType w:val="hybridMultilevel"/>
    <w:tmpl w:val="364ED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intFractionalCharacterWidth/>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ED"/>
    <w:rsid w:val="006538FD"/>
    <w:rsid w:val="006B7060"/>
    <w:rsid w:val="00A63C7E"/>
    <w:rsid w:val="00AE7DED"/>
    <w:rsid w:val="00CB4740"/>
    <w:rsid w:val="00DE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D53CF0"/>
  <w15:chartTrackingRefBased/>
  <w15:docId w15:val="{39911069-1053-3C42-A90A-835F2A0C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rFonts w:ascii="Arial" w:hAnsi="Arial"/>
      <w:lang w:val="en-GB"/>
    </w:rPr>
  </w:style>
  <w:style w:type="paragraph" w:styleId="Heading1">
    <w:name w:val="heading 1"/>
    <w:basedOn w:val="Normal"/>
    <w:next w:val="Normal"/>
    <w:qFormat/>
    <w:pPr>
      <w:keepNext/>
      <w:keepLines/>
      <w:numPr>
        <w:numId w:val="1"/>
      </w:numPr>
      <w:tabs>
        <w:tab w:val="left" w:pos="567"/>
        <w:tab w:val="left" w:pos="709"/>
        <w:tab w:val="left" w:leader="dot" w:pos="7938"/>
        <w:tab w:val="right" w:pos="9072"/>
      </w:tabs>
      <w:spacing w:before="360" w:after="360"/>
      <w:ind w:hanging="709"/>
      <w:outlineLvl w:val="0"/>
    </w:pPr>
    <w:rPr>
      <w:b/>
      <w:smallCaps/>
      <w:sz w:val="28"/>
    </w:rPr>
  </w:style>
  <w:style w:type="paragraph" w:styleId="Heading2">
    <w:name w:val="heading 2"/>
    <w:basedOn w:val="Heading1"/>
    <w:next w:val="Normal"/>
    <w:qFormat/>
    <w:pPr>
      <w:numPr>
        <w:ilvl w:val="1"/>
      </w:numPr>
      <w:spacing w:before="240"/>
      <w:ind w:firstLine="0"/>
      <w:outlineLvl w:val="1"/>
    </w:pPr>
    <w:rPr>
      <w:i/>
      <w:sz w:val="24"/>
    </w:rPr>
  </w:style>
  <w:style w:type="paragraph" w:styleId="Heading3">
    <w:name w:val="heading 3"/>
    <w:basedOn w:val="Normal"/>
    <w:next w:val="Normal"/>
    <w:qFormat/>
    <w:pPr>
      <w:keepNext/>
      <w:keepLines/>
      <w:numPr>
        <w:ilvl w:val="2"/>
        <w:numId w:val="1"/>
      </w:numPr>
      <w:spacing w:before="240" w:after="240"/>
      <w:ind w:firstLine="0"/>
      <w:outlineLvl w:val="2"/>
    </w:pPr>
    <w:rPr>
      <w:b/>
      <w:smallCaps/>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pPr>
      <w:tabs>
        <w:tab w:val="right" w:leader="dot" w:pos="9071"/>
      </w:tabs>
      <w:ind w:left="198"/>
      <w:jc w:val="left"/>
    </w:pPr>
    <w:rPr>
      <w:smallCaps/>
    </w:rPr>
  </w:style>
  <w:style w:type="paragraph" w:styleId="TOC1">
    <w:name w:val="toc 1"/>
    <w:basedOn w:val="Normal"/>
    <w:next w:val="Normal"/>
    <w:semiHidden/>
    <w:pPr>
      <w:tabs>
        <w:tab w:val="right" w:leader="dot" w:pos="9071"/>
      </w:tabs>
      <w:spacing w:before="120" w:after="120"/>
      <w:jc w:val="left"/>
    </w:pPr>
    <w:rPr>
      <w:b/>
      <w:caps/>
    </w:rPr>
  </w:style>
  <w:style w:type="paragraph" w:styleId="Index1">
    <w:name w:val="index 1"/>
    <w:basedOn w:val="Normal"/>
    <w:next w:val="Normal"/>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TOC3">
    <w:name w:val="toc 3"/>
    <w:basedOn w:val="Normal"/>
    <w:next w:val="Normal"/>
    <w:semiHidden/>
    <w:pPr>
      <w:tabs>
        <w:tab w:val="right" w:leader="dot" w:pos="9071"/>
      </w:tabs>
      <w:ind w:left="400"/>
      <w:jc w:val="left"/>
    </w:pPr>
    <w:rPr>
      <w:i/>
    </w:rPr>
  </w:style>
  <w:style w:type="paragraph" w:styleId="TOC4">
    <w:name w:val="toc 4"/>
    <w:basedOn w:val="Normal"/>
    <w:next w:val="Normal"/>
    <w:semiHidden/>
    <w:pPr>
      <w:tabs>
        <w:tab w:val="right" w:leader="dot" w:pos="9071"/>
      </w:tabs>
      <w:ind w:left="600"/>
      <w:jc w:val="left"/>
    </w:pPr>
    <w:rPr>
      <w:rFonts w:ascii="Times New Roman" w:hAnsi="Times New Roman"/>
      <w:sz w:val="18"/>
    </w:rPr>
  </w:style>
  <w:style w:type="paragraph" w:styleId="TOC5">
    <w:name w:val="toc 5"/>
    <w:basedOn w:val="Normal"/>
    <w:next w:val="Normal"/>
    <w:semiHidden/>
    <w:pPr>
      <w:tabs>
        <w:tab w:val="right" w:leader="dot" w:pos="9071"/>
      </w:tabs>
      <w:ind w:left="800"/>
      <w:jc w:val="left"/>
    </w:pPr>
    <w:rPr>
      <w:rFonts w:ascii="Times New Roman" w:hAnsi="Times New Roman"/>
      <w:sz w:val="18"/>
    </w:rPr>
  </w:style>
  <w:style w:type="paragraph" w:styleId="TOC6">
    <w:name w:val="toc 6"/>
    <w:basedOn w:val="Normal"/>
    <w:next w:val="Normal"/>
    <w:semiHidden/>
    <w:pPr>
      <w:tabs>
        <w:tab w:val="right" w:leader="dot" w:pos="9071"/>
      </w:tabs>
      <w:ind w:left="1000"/>
      <w:jc w:val="left"/>
    </w:pPr>
    <w:rPr>
      <w:rFonts w:ascii="Times New Roman" w:hAnsi="Times New Roman"/>
      <w:sz w:val="18"/>
    </w:rPr>
  </w:style>
  <w:style w:type="paragraph" w:styleId="TOC7">
    <w:name w:val="toc 7"/>
    <w:basedOn w:val="Normal"/>
    <w:next w:val="Normal"/>
    <w:semiHidden/>
    <w:pPr>
      <w:tabs>
        <w:tab w:val="right" w:leader="dot" w:pos="9071"/>
      </w:tabs>
      <w:ind w:left="1200"/>
      <w:jc w:val="left"/>
    </w:pPr>
    <w:rPr>
      <w:rFonts w:ascii="Times New Roman" w:hAnsi="Times New Roman"/>
      <w:sz w:val="18"/>
    </w:rPr>
  </w:style>
  <w:style w:type="paragraph" w:styleId="TOC8">
    <w:name w:val="toc 8"/>
    <w:basedOn w:val="Normal"/>
    <w:next w:val="Normal"/>
    <w:semiHidden/>
    <w:pPr>
      <w:tabs>
        <w:tab w:val="right" w:leader="dot" w:pos="9071"/>
      </w:tabs>
      <w:ind w:left="1400"/>
      <w:jc w:val="left"/>
    </w:pPr>
    <w:rPr>
      <w:rFonts w:ascii="Times New Roman" w:hAnsi="Times New Roman"/>
      <w:sz w:val="18"/>
    </w:rPr>
  </w:style>
  <w:style w:type="paragraph" w:styleId="TOC9">
    <w:name w:val="toc 9"/>
    <w:basedOn w:val="Normal"/>
    <w:next w:val="Normal"/>
    <w:semiHidden/>
    <w:pPr>
      <w:tabs>
        <w:tab w:val="right" w:leader="dot" w:pos="9071"/>
      </w:tabs>
      <w:ind w:left="1600"/>
      <w:jc w:val="left"/>
    </w:pPr>
    <w:rPr>
      <w:rFonts w:ascii="Times New Roman" w:hAnsi="Times New Roman"/>
      <w:sz w:val="18"/>
    </w:rPr>
  </w:style>
  <w:style w:type="paragraph" w:customStyle="1" w:styleId="DocumentMap1">
    <w:name w:val="Document Map1"/>
    <w:basedOn w:val="Normal"/>
    <w:pPr>
      <w:shd w:val="clear" w:color="auto" w:fill="000080"/>
    </w:pPr>
    <w:rPr>
      <w:rFonts w:ascii="Tahoma" w:hAnsi="Tahoma"/>
    </w:rPr>
  </w:style>
  <w:style w:type="paragraph" w:customStyle="1" w:styleId="PseudoCode">
    <w:name w:val="PseudoCode"/>
    <w:basedOn w:val="Normal"/>
    <w:rPr>
      <w:rFonts w:ascii="Courier" w:hAnsi="Courier"/>
    </w:rPr>
  </w:style>
  <w:style w:type="paragraph" w:styleId="Caption">
    <w:name w:val="caption"/>
    <w:basedOn w:val="Normal"/>
    <w:next w:val="Normal"/>
    <w:qFormat/>
    <w:pPr>
      <w:spacing w:before="120" w:after="120"/>
    </w:pPr>
    <w:rPr>
      <w:b/>
    </w:rPr>
  </w:style>
  <w:style w:type="paragraph" w:styleId="BodyText">
    <w:name w:val="Body Text"/>
    <w:basedOn w:val="Normal"/>
    <w:pPr>
      <w:jc w:val="left"/>
    </w:pPr>
    <w:rPr>
      <w:sz w:val="16"/>
      <w:lang w:val="de-DE"/>
    </w:rPr>
  </w:style>
  <w:style w:type="character" w:styleId="PlaceholderText">
    <w:name w:val="Placeholder Text"/>
    <w:basedOn w:val="DefaultParagraphFont"/>
    <w:uiPriority w:val="99"/>
    <w:semiHidden/>
    <w:rsid w:val="00CB47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2007</Words>
  <Characters>11442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Modulbeschreibung Zündung</vt:lpstr>
    </vt:vector>
  </TitlesOfParts>
  <Company>BMW AG</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Modulbeschreibung Zündung</dc:title>
  <dc:subject>RSM 2</dc:subject>
  <dc:creator>BMW User</dc:creator>
  <cp:keywords/>
  <dc:description/>
  <cp:lastModifiedBy>Microsoft Office User</cp:lastModifiedBy>
  <cp:revision>1</cp:revision>
  <cp:lastPrinted>2000-09-01T18:36:00Z</cp:lastPrinted>
  <dcterms:created xsi:type="dcterms:W3CDTF">2020-09-30T03:31:00Z</dcterms:created>
  <dcterms:modified xsi:type="dcterms:W3CDTF">2020-09-30T03:33:00Z</dcterms:modified>
</cp:coreProperties>
</file>