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33C9E" w14:textId="4EBE09B2" w:rsidR="00A5437B" w:rsidRPr="00A5437B" w:rsidRDefault="00AA3EFD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Basel Problem</w:t>
      </w:r>
      <w:r w:rsidR="00A5437B" w:rsidRPr="00A5437B">
        <w:rPr>
          <w:rFonts w:ascii="Times New Roman" w:eastAsiaTheme="minorEastAsia" w:hAnsi="Times New Roman" w:cs="Times New Roman"/>
          <w:sz w:val="24"/>
          <w:szCs w:val="24"/>
        </w:rPr>
        <w:t xml:space="preserve"> Solution</w:t>
      </w:r>
    </w:p>
    <w:p w14:paraId="0AA93E09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A5437B">
        <w:rPr>
          <w:rFonts w:ascii="Times New Roman" w:eastAsiaTheme="minorEastAsia" w:hAnsi="Times New Roman" w:cs="Times New Roman"/>
          <w:sz w:val="24"/>
          <w:szCs w:val="24"/>
        </w:rPr>
        <w:t>[</w:t>
      </w:r>
      <w:r w:rsidRPr="00A5437B">
        <w:rPr>
          <w:rFonts w:ascii="Times New Roman" w:eastAsiaTheme="minorEastAsia" w:hAnsi="Times New Roman" w:cs="Times New Roman"/>
          <w:i/>
          <w:iCs/>
          <w:sz w:val="24"/>
          <w:szCs w:val="24"/>
        </w:rPr>
        <w:t>Revised</w:t>
      </w:r>
      <w:r w:rsidRPr="00A5437B">
        <w:rPr>
          <w:rFonts w:ascii="Times New Roman" w:eastAsiaTheme="minorEastAsia" w:hAnsi="Times New Roman" w:cs="Times New Roman"/>
          <w:sz w:val="24"/>
          <w:szCs w:val="24"/>
        </w:rPr>
        <w:t>]</w:t>
      </w:r>
    </w:p>
    <w:p w14:paraId="19BDA16F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A5437B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A5437B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A5437B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A5437B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1AE6E1B7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A5437B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266DDA69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A5437B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A5437B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5F60B912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A5437B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1CA8D9F5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BE4D7F" w14:textId="324C1F14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=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>n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 xml:space="preserve"> = ζ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id-ID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 xml:space="preserve"> →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id-ID"/>
                        </w:rPr>
                        <m:t xml:space="preserve"> -8,3275%</m:t>
                      </m:r>
                    </m:e>
                  </m:d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π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</m:t>
                  </m:r>
                </m:den>
              </m:f>
            </m:e>
          </m:d>
        </m:oMath>
      </m:oMathPara>
    </w:p>
    <w:p w14:paraId="2F22E002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7F8715C" w14:textId="77C09EA4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7 ×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- 24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-2</m:t>
              </m:r>
            </m:e>
          </m:d>
        </m:oMath>
      </m:oMathPara>
    </w:p>
    <w:p w14:paraId="36EFBEDC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79DB49" w14:textId="7F937D9C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π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x = 1</m:t>
                              </m:r>
                            </m:e>
                          </m:d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  <w:lang w:val="id-ID"/>
                                </w:rPr>
                                <m:t>n = ζ</m:t>
                              </m:r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  <w:lang w:val="id-ID"/>
                                    </w:rPr>
                                    <m:t>s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  <w:lang w:val="id-ID"/>
                                </w:rPr>
                                <m:t xml:space="preserve"> → </m:t>
                              </m:r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  <w:lang w:val="id-ID"/>
                                    </w:rPr>
                                    <m:t xml:space="preserve"> -8,3275%</m:t>
                                  </m:r>
                                </m:e>
                              </m:d>
                            </m:e>
                          </m:d>
                        </m:sup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</m:num>
                                <m:den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sup>
                                  </m:sSup>
                                </m:den>
                              </m:f>
                            </m:e>
                          </m:d>
                        </m:e>
                      </m:nary>
                    </m:e>
                  </m:d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sup>
          </m:sSup>
        </m:oMath>
      </m:oMathPara>
    </w:p>
    <w:p w14:paraId="53B5D7F1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22A1E88" w14:textId="5FFD5671" w:rsidR="00A5437B" w:rsidRPr="00A5437B" w:rsidRDefault="00AA3EFD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7 × </m:t>
                  </m:r>
                  <m:rad>
                    <m:ra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deg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6 × 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nary>
                                <m:naryPr>
                                  <m:chr m:val="∑"/>
                                  <m:limLoc m:val="undOvr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naryPr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 = 1</m:t>
                                      </m:r>
                                    </m:e>
                                  </m:d>
                                </m:sub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  <w:lang w:val="id-ID"/>
                                        </w:rPr>
                                        <m:t>n = ζ</m:t>
                                      </m:r>
                                      <m:d>
                                        <m:dPr>
                                          <m:begChr m:val="{"/>
                                          <m:endChr m:val="}"/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  <w:lang w:val="id-ID"/>
                                            </w:rPr>
                                            <m:t>s</m:t>
                                          </m:r>
                                        </m:e>
                                      </m:d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  <w:lang w:val="id-ID"/>
                                        </w:rPr>
                                        <m:t xml:space="preserve"> → </m:t>
                                      </m:r>
                                      <m:d>
                                        <m:dPr>
                                          <m:begChr m:val="{"/>
                                          <m:endChr m:val="}"/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  <w:lang w:val="id-ID"/>
                                            </w:rPr>
                                            <m:t xml:space="preserve"> -8,3275%</m:t>
                                          </m:r>
                                        </m:e>
                                      </m:d>
                                    </m:e>
                                  </m:d>
                                </m:sup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n</m:t>
                                              </m:r>
                                            </m:sup>
                                          </m:sSup>
                                        </m:den>
                                      </m:f>
                                    </m:e>
                                  </m:d>
                                </m:e>
                              </m:nary>
                            </m:e>
                          </m:d>
                        </m:e>
                      </m:d>
                    </m:e>
                  </m:ra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- 24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-2</m:t>
              </m:r>
            </m:e>
          </m:d>
        </m:oMath>
      </m:oMathPara>
    </w:p>
    <w:p w14:paraId="0D8B41C1" w14:textId="77777777" w:rsidR="00AA3EFD" w:rsidRPr="00A5437B" w:rsidRDefault="00AA3EFD" w:rsidP="00AA3EFD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2663672" w14:textId="19C3656B" w:rsidR="00AA3EFD" w:rsidRPr="00A5437B" w:rsidRDefault="00AA3EFD" w:rsidP="00AA3EFD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=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>n = ζ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id-ID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 xml:space="preserve"> →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id-ID"/>
                        </w:rPr>
                        <m:t xml:space="preserve"> -8,3275%</m:t>
                      </m:r>
                    </m:e>
                  </m:d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7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</m:t>
                  </m:r>
                </m:den>
              </m:f>
            </m:e>
          </m:d>
        </m:oMath>
      </m:oMathPara>
    </w:p>
    <w:p w14:paraId="3DE250A2" w14:textId="77777777" w:rsidR="00AA3EFD" w:rsidRPr="00A5437B" w:rsidRDefault="00AA3EFD" w:rsidP="00AA3EFD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E3C1EA2" w14:textId="23145E5B" w:rsidR="00AA3EFD" w:rsidRPr="00A5437B" w:rsidRDefault="00AA3EFD" w:rsidP="00AA3EFD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=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>n = ζ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id-ID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 xml:space="preserve"> →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id-ID"/>
                        </w:rPr>
                        <m:t xml:space="preserve"> -8,3275%</m:t>
                      </m:r>
                    </m:e>
                  </m:d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hAnsi="Cambria Math" w:cs="Times New Roman"/>
              <w:sz w:val="24"/>
              <w:szCs w:val="24"/>
            </w:rPr>
            <m:t>1,6462585034013605442176870748299</m:t>
          </m:r>
        </m:oMath>
      </m:oMathPara>
    </w:p>
    <w:p w14:paraId="4B0062FB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8E2251A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A5437B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46B64231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A5437B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 Technology and Artificial Intelligent</w:t>
      </w:r>
    </w:p>
    <w:p w14:paraId="59163348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A5437B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A5437B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p w14:paraId="5EB534B6" w14:textId="137E3E13" w:rsidR="00A5437B" w:rsidRPr="00A5437B" w:rsidRDefault="00A5437B" w:rsidP="00AA3EFD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[1 </w:t>
      </w:r>
      <w:proofErr w:type="spellStart"/>
      <w:r w:rsidRPr="00A5437B">
        <w:rPr>
          <w:rFonts w:ascii="Times New Roman" w:eastAsiaTheme="minorEastAsia" w:hAnsi="Times New Roman" w:cs="Times New Roman"/>
          <w:sz w:val="24"/>
          <w:szCs w:val="24"/>
        </w:rPr>
        <w:t>Tesalonicenses</w:t>
      </w:r>
      <w:proofErr w:type="spellEnd"/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gramStart"/>
      <w:r w:rsidRPr="00A5437B">
        <w:rPr>
          <w:rFonts w:ascii="Times New Roman" w:eastAsiaTheme="minorEastAsia" w:hAnsi="Times New Roman" w:cs="Times New Roman"/>
          <w:sz w:val="24"/>
          <w:szCs w:val="24"/>
        </w:rPr>
        <w:t>2 :</w:t>
      </w:r>
      <w:proofErr w:type="gramEnd"/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 15]</w:t>
      </w:r>
    </w:p>
    <w:sectPr w:rsidR="00A5437B" w:rsidRPr="00A5437B" w:rsidSect="00A5437B"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625F1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00339A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918EB3" w14:textId="77777777" w:rsidR="00000000" w:rsidRDefault="00000000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92BB3B" w14:textId="77777777" w:rsidR="00000000" w:rsidRDefault="000000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48EB1B04" w14:textId="77777777" w:rsidR="00000000" w:rsidRDefault="00000000">
        <w:pPr>
          <w:pStyle w:val="Header"/>
        </w:pPr>
        <w:r>
          <w:pict w14:anchorId="5E482A7C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9268752" o:spid="_x0000_s1025" type="#_x0000_t136" style="position:absolute;margin-left:0;margin-top:0;width:544.4pt;height:14.9pt;rotation:315;z-index:-251657216;mso-position-horizontal:center;mso-position-horizontal-relative:margin;mso-position-vertical:center;mso-position-vertical-relative:margin" o:allowincell="f" fillcolor="#c1e4f5 [660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6BB7D" w14:textId="77777777" w:rsidR="00000000" w:rsidRDefault="000000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37B"/>
    <w:rsid w:val="00A5437B"/>
    <w:rsid w:val="00AA3EFD"/>
    <w:rsid w:val="00DD7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EF1734"/>
  <w15:chartTrackingRefBased/>
  <w15:docId w15:val="{3B2F0C89-647B-4526-96D4-9BA26C816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437B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A5437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A5437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A5437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A5437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A5437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A5437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A5437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A5437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A5437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A543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A543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A543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A5437B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A5437B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A5437B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A5437B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A5437B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A5437B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A543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A54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A5437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A54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A5437B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id-ID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A5437B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A5437B"/>
    <w:pPr>
      <w:spacing w:line="278" w:lineRule="auto"/>
      <w:ind w:left="720"/>
      <w:contextualSpacing/>
    </w:pPr>
    <w:rPr>
      <w:kern w:val="2"/>
      <w:sz w:val="24"/>
      <w:szCs w:val="24"/>
      <w:lang w:val="id-ID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A5437B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A543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id-ID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A5437B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A543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A543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A5437B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A543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A5437B"/>
    <w:rPr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header" Target="header2.xml"/><Relationship Id="rId10" Type="http://schemas.openxmlformats.org/officeDocument/2006/relationships/fontTable" Target="fontTable.xml"/><Relationship Id="rId4" Type="http://schemas.openxmlformats.org/officeDocument/2006/relationships/header" Target="header1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114</Words>
  <Characters>656</Characters>
  <Application>Microsoft Office Word</Application>
  <DocSecurity>0</DocSecurity>
  <Lines>5</Lines>
  <Paragraphs>1</Paragraphs>
  <ScaleCrop>false</ScaleCrop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</dc:creator>
  <cp:keywords/>
  <dc:description/>
  <cp:lastModifiedBy>samuel P</cp:lastModifiedBy>
  <cp:revision>1</cp:revision>
  <dcterms:created xsi:type="dcterms:W3CDTF">2026-05-08T05:51:00Z</dcterms:created>
  <dcterms:modified xsi:type="dcterms:W3CDTF">2026-05-08T06:08:00Z</dcterms:modified>
</cp:coreProperties>
</file>