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                                                        </w:t>
      </w:r>
      <w:bookmarkStart w:id="0" w:name="_GoBack"/>
      <w:r/>
      <w:bookmarkEnd w:id="0"/>
      <w:r>
        <w:t xml:space="preserve">REQUISITOS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  <w:t xml:space="preserve">      Projeto: Sistema de gerenciamento de estoque de uma adega</w:t>
      </w:r>
      <w:r>
        <w:rPr>
          <w:highlight w:val="none"/>
        </w:rPr>
      </w:r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Requisitos Funcionais 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Cadastro de Produtos: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o cadastro (bebidas, tipos, fornecedores, etc).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Controle de Estoque: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a entrada e saída de produtos no estoque, com atualização automática das quantidades.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Alerta de Estoque Baixo: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gerar alertas quando a quantidade de um produto atingir o mínimo definido.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Relatórios de Estoque: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gerar relatórios de estoque atual, movimentações e produtos mais vendidos.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Histórico de Movimentações: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manter o histórico de entradas e saídas de cada produto.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Busca e Filtros: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permitir buscar e filtrar produtos por nome, marca e tipo.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Requisitos Não Funcionais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Usabilidade: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ter uma interface intuitiva e fácil de usar,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Desempenho: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ser capaz de processar consultas ao estoque em no máximo 2 segundos.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rFonts w:ascii="Times New Roman" w:hAnsi="Times New Roman" w:eastAsia="Times New Roman" w:cs="Times New Roman"/>
          <w:sz w:val="24"/>
          <w:szCs w:val="24"/>
        </w:rPr>
      </w:pPr>
      <w:r>
        <w:t xml:space="preserve"> Disponibilidade: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estar disponível 100% do tempo, Só não em manutenções.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Escalabilidade: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O sistema deve ser capaz de suportar aumento de produtos, usuários e transações sem perda de desempenho.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t xml:space="preserve"> Compatibilidade:</w:t>
      </w:r>
      <w:r/>
      <w:r/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>
          <w:highlight w:val="none"/>
        </w:rPr>
      </w:pPr>
      <w:r>
        <w:t xml:space="preserve">O sistema deve ser acessível por navegadores modernos e responsivo para uso em celulares.</w:t>
      </w:r>
      <w:r>
        <w:rPr>
          <w:highlight w:val="none"/>
        </w:rPr>
      </w:r>
      <w:r>
        <w:rPr>
          <w:highlight w:val="none"/>
        </w:rPr>
      </w:r>
    </w:p>
    <w:p>
      <w:pPr>
        <w:pBdr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</w:pBdr>
        <w:spacing/>
        <w:ind w:right="0" w:firstLine="0" w:left="0"/>
        <w:rPr/>
      </w:pPr>
      <w:r>
        <w:rPr>
          <w:highlight w:val="none"/>
        </w:rPr>
      </w:r>
      <w:r/>
      <w:r/>
    </w:p>
    <w:p>
      <w:pPr>
        <w:pBdr/>
        <w:spacing/>
        <w:ind/>
        <w:jc w:val="center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40" cy="52307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7754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5230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25.20pt;height:411.87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  <w:t xml:space="preserve">   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  <w:t xml:space="preserve">Link do Figma:</w:t>
      </w:r>
      <w:r>
        <w:rPr>
          <w:highlight w:val="none"/>
        </w:rPr>
      </w:r>
    </w:p>
    <w:p>
      <w:pPr>
        <w:pBdr/>
        <w:spacing/>
        <w:ind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9" w:tooltip="https://www.figma.com/design/M5qFnlKJzi7L5qtk0nQhIS/Prototipo-Adega-control?node-id=0-1&amp;t=R7Eu7IfEs9Zcbywc-1" w:history="1">
        <w:r>
          <w:rPr>
            <w:rStyle w:val="186"/>
            <w:highlight w:val="none"/>
          </w:rPr>
          <w:t xml:space="preserve">https://www.figma.com/design/M5qFnlKJzi7L5qtk0nQhIS/Prototipo-Adega-control?node-id=0-1&amp;t=R7Eu7IfEs9Zcbywc-1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hyperlink" Target="https://www.figma.com/design/M5qFnlKJzi7L5qtk0nQhIS/Prototipo-Adega-control?node-id=0-1&amp;t=R7Eu7IfEs9Zcbywc-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revision>2</cp:revision>
  <dcterms:created xsi:type="dcterms:W3CDTF">2025-05-27T17:26:27Z</dcterms:created>
  <dcterms:modified xsi:type="dcterms:W3CDTF">2025-05-27T17:37:52Z</dcterms:modified>
</cp:coreProperties>
</file>