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60" w:rsidRPr="00CF5760" w:rsidRDefault="00CF5760" w:rsidP="00CF5760">
      <w:pPr>
        <w:jc w:val="right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Aarón Sánchez Stefanov</w:t>
      </w:r>
    </w:p>
    <w:p w:rsidR="00CF5760" w:rsidRPr="00F473FC" w:rsidRDefault="00CF5760">
      <w:pPr>
        <w:rPr>
          <w:b/>
          <w:sz w:val="36"/>
          <w:szCs w:val="36"/>
          <w:lang w:val="es-ES"/>
        </w:rPr>
      </w:pPr>
      <w:r w:rsidRPr="00F473FC">
        <w:rPr>
          <w:b/>
          <w:sz w:val="36"/>
          <w:szCs w:val="36"/>
          <w:lang w:val="es-ES"/>
        </w:rPr>
        <w:t>Pràctica 1</w:t>
      </w:r>
      <w:bookmarkStart w:id="0" w:name="_GoBack"/>
      <w:bookmarkEnd w:id="0"/>
    </w:p>
    <w:p w:rsidR="00CF5760" w:rsidRPr="00F473FC" w:rsidRDefault="00CF5760">
      <w:pPr>
        <w:rPr>
          <w:b/>
          <w:sz w:val="28"/>
          <w:szCs w:val="28"/>
          <w:lang w:val="es-ES"/>
        </w:rPr>
      </w:pPr>
      <w:r w:rsidRPr="00F473FC">
        <w:rPr>
          <w:b/>
          <w:sz w:val="28"/>
          <w:szCs w:val="28"/>
          <w:lang w:val="es-ES"/>
        </w:rPr>
        <w:t>1.</w:t>
      </w:r>
    </w:p>
    <w:p w:rsidR="00CF5760" w:rsidRDefault="00CF5760">
      <w:pPr>
        <w:rPr>
          <w:lang w:val="es-ES"/>
        </w:rPr>
      </w:pPr>
      <w:r>
        <w:rPr>
          <w:lang w:val="es-ES"/>
        </w:rPr>
        <w:t>Placa base ATX:</w:t>
      </w:r>
    </w:p>
    <w:p w:rsidR="00CF5760" w:rsidRDefault="00CF5760">
      <w:pPr>
        <w:rPr>
          <w:lang w:val="es-ES"/>
        </w:rPr>
      </w:pPr>
      <w:r>
        <w:rPr>
          <w:lang w:val="es-ES"/>
        </w:rPr>
        <w:t>Gigaoctet X299 UD4 Pro</w:t>
      </w:r>
    </w:p>
    <w:p w:rsidR="00651A14" w:rsidRDefault="00CF5760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10E0CCF" wp14:editId="330E272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828800" cy="1828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29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A14" w:rsidRPr="00651A14" w:rsidRDefault="00651A14" w:rsidP="00651A14">
      <w:pPr>
        <w:rPr>
          <w:lang w:val="es-ES"/>
        </w:rPr>
      </w:pPr>
    </w:p>
    <w:p w:rsidR="00651A14" w:rsidRPr="00651A14" w:rsidRDefault="00651A14" w:rsidP="00651A14">
      <w:pPr>
        <w:rPr>
          <w:lang w:val="es-ES"/>
        </w:rPr>
      </w:pPr>
    </w:p>
    <w:p w:rsidR="00651A14" w:rsidRPr="00651A14" w:rsidRDefault="00651A14" w:rsidP="00651A14">
      <w:pPr>
        <w:rPr>
          <w:lang w:val="es-ES"/>
        </w:rPr>
      </w:pPr>
    </w:p>
    <w:p w:rsidR="00651A14" w:rsidRPr="00651A14" w:rsidRDefault="00651A14" w:rsidP="00651A14">
      <w:pPr>
        <w:rPr>
          <w:lang w:val="es-ES"/>
        </w:rPr>
      </w:pPr>
    </w:p>
    <w:p w:rsidR="00651A14" w:rsidRPr="00651A14" w:rsidRDefault="00651A14" w:rsidP="00651A14">
      <w:pPr>
        <w:rPr>
          <w:lang w:val="es-ES"/>
        </w:rPr>
      </w:pPr>
    </w:p>
    <w:p w:rsidR="00651A14" w:rsidRDefault="00651A14" w:rsidP="00651A14">
      <w:pPr>
        <w:rPr>
          <w:lang w:val="es-ES"/>
        </w:rPr>
      </w:pPr>
    </w:p>
    <w:p w:rsidR="00CF5760" w:rsidRDefault="00651A14" w:rsidP="00651A14">
      <w:pPr>
        <w:rPr>
          <w:lang w:val="es-ES"/>
        </w:rPr>
      </w:pPr>
      <w:r w:rsidRPr="00651A14">
        <w:rPr>
          <w:lang w:val="es-ES"/>
        </w:rPr>
        <w:t>Suporta processa</w:t>
      </w:r>
      <w:r w:rsidR="00151C96">
        <w:rPr>
          <w:lang w:val="es-ES"/>
        </w:rPr>
        <w:t>dor</w:t>
      </w:r>
      <w:r>
        <w:rPr>
          <w:lang w:val="es-ES"/>
        </w:rPr>
        <w:t>s de la família Intel® Core</w:t>
      </w:r>
      <w:r w:rsidRPr="00651A14">
        <w:rPr>
          <w:lang w:val="es-ES"/>
        </w:rPr>
        <w:t xml:space="preserve"> X-sèries</w:t>
      </w:r>
      <w:r>
        <w:rPr>
          <w:lang w:val="es-ES"/>
        </w:rPr>
        <w:t xml:space="preserve">, memòries compatibles </w:t>
      </w:r>
      <w:r w:rsidRPr="00651A14">
        <w:rPr>
          <w:lang w:val="es-ES"/>
        </w:rPr>
        <w:t>DDR4</w:t>
      </w:r>
      <w:r>
        <w:rPr>
          <w:lang w:val="es-ES"/>
        </w:rPr>
        <w:t xml:space="preserve">-SDRAM i  </w:t>
      </w:r>
      <w:r w:rsidRPr="00651A14">
        <w:rPr>
          <w:lang w:val="es-ES"/>
        </w:rPr>
        <w:t>8</w:t>
      </w:r>
      <w:r>
        <w:rPr>
          <w:lang w:val="es-ES"/>
        </w:rPr>
        <w:t xml:space="preserve"> ranures de memòria DIMM, el chipet és un Intel X299 i per últim</w:t>
      </w:r>
      <w:r w:rsidR="000F1F61">
        <w:rPr>
          <w:lang w:val="es-ES"/>
        </w:rPr>
        <w:t xml:space="preserve">o tipus de ranures d'expansió: 2 ranures M.2 (M) i 5 ranures </w:t>
      </w:r>
      <w:r w:rsidRPr="00651A14">
        <w:rPr>
          <w:lang w:val="es-ES"/>
        </w:rPr>
        <w:t>P</w:t>
      </w:r>
      <w:r w:rsidR="000F1F61">
        <w:rPr>
          <w:lang w:val="es-ES"/>
        </w:rPr>
        <w:t>CI Express x16 Gen (3.x).</w:t>
      </w:r>
    </w:p>
    <w:p w:rsidR="000F1F61" w:rsidRDefault="000F1F61" w:rsidP="00651A14">
      <w:pPr>
        <w:rPr>
          <w:lang w:val="es-ES"/>
        </w:rPr>
      </w:pPr>
    </w:p>
    <w:p w:rsidR="000F1F61" w:rsidRDefault="000F1F61" w:rsidP="00651A14">
      <w:pPr>
        <w:rPr>
          <w:lang w:val="es-ES"/>
        </w:rPr>
      </w:pPr>
      <w:r>
        <w:rPr>
          <w:lang w:val="es-ES"/>
        </w:rPr>
        <w:t>Placa Base MicroATX:</w:t>
      </w:r>
    </w:p>
    <w:p w:rsidR="00651A14" w:rsidRDefault="000F1F61" w:rsidP="00651A14">
      <w:pPr>
        <w:rPr>
          <w:lang w:val="es-ES"/>
        </w:rPr>
      </w:pPr>
      <w:r>
        <w:rPr>
          <w:lang w:val="es-ES"/>
        </w:rPr>
        <w:t>Asus PREVALGA B560M-A</w:t>
      </w:r>
    </w:p>
    <w:p w:rsidR="000F1F61" w:rsidRDefault="000F1F61" w:rsidP="00651A1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952625" cy="1952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60m-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14" w:rsidRDefault="000F1F61" w:rsidP="00651A14">
      <w:pPr>
        <w:rPr>
          <w:lang w:val="es-ES"/>
        </w:rPr>
      </w:pPr>
      <w:r>
        <w:rPr>
          <w:lang w:val="es-ES"/>
        </w:rPr>
        <w:t>Suporta processadors de 11a generació compatible amb Intel Core i5, i7 i i9, memòries compatibles DDR$-SDRAM i 4 ranures de memòria SOTA-DIMM, el chipset és un Intel B560 i finalment tipus de ranures d'expansió: 1 ranura PCI Express x16 Gen (3.x) i 1 ranura PCI Express x16 (Gen 4.x).</w:t>
      </w:r>
    </w:p>
    <w:p w:rsidR="000F1F61" w:rsidRDefault="000F1F61" w:rsidP="00651A14">
      <w:pPr>
        <w:rPr>
          <w:lang w:val="es-ES"/>
        </w:rPr>
      </w:pPr>
    </w:p>
    <w:p w:rsidR="000F1F61" w:rsidRDefault="000F1F61" w:rsidP="00651A14">
      <w:pPr>
        <w:rPr>
          <w:lang w:val="es-ES"/>
        </w:rPr>
      </w:pPr>
    </w:p>
    <w:p w:rsidR="000F1F61" w:rsidRDefault="000F1F61" w:rsidP="00651A14">
      <w:pPr>
        <w:rPr>
          <w:lang w:val="es-ES"/>
        </w:rPr>
      </w:pPr>
    </w:p>
    <w:p w:rsidR="000F1F61" w:rsidRDefault="000F1F61" w:rsidP="00651A14">
      <w:pPr>
        <w:rPr>
          <w:lang w:val="es-ES"/>
        </w:rPr>
      </w:pPr>
    </w:p>
    <w:p w:rsidR="000F1F61" w:rsidRDefault="000F1F61" w:rsidP="00651A14">
      <w:pPr>
        <w:rPr>
          <w:lang w:val="es-ES"/>
        </w:rPr>
      </w:pPr>
      <w:r>
        <w:rPr>
          <w:lang w:val="es-ES"/>
        </w:rPr>
        <w:t>Placa Base mini-ITX:</w:t>
      </w:r>
    </w:p>
    <w:p w:rsidR="00DB0973" w:rsidRDefault="00DB0973" w:rsidP="00651A14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4F845F6" wp14:editId="13A0A4FE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1866900" cy="1866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Gigaoctet B450 I Aorus Pro WIFI</w:t>
      </w:r>
    </w:p>
    <w:p w:rsidR="00DB0973" w:rsidRDefault="00DB0973" w:rsidP="00651A14">
      <w:pPr>
        <w:rPr>
          <w:lang w:val="es-ES"/>
        </w:rPr>
      </w:pPr>
    </w:p>
    <w:p w:rsidR="00DB0973" w:rsidRDefault="00DB0973" w:rsidP="00DB0973">
      <w:pPr>
        <w:rPr>
          <w:lang w:val="es-ES"/>
        </w:rPr>
      </w:pPr>
    </w:p>
    <w:p w:rsidR="00DB0973" w:rsidRDefault="00DB0973" w:rsidP="00DB0973">
      <w:pPr>
        <w:rPr>
          <w:lang w:val="es-ES"/>
        </w:rPr>
      </w:pPr>
    </w:p>
    <w:p w:rsidR="00DB0973" w:rsidRDefault="00DB0973" w:rsidP="00DB0973">
      <w:pPr>
        <w:rPr>
          <w:lang w:val="es-ES"/>
        </w:rPr>
      </w:pPr>
    </w:p>
    <w:p w:rsidR="00DB0973" w:rsidRDefault="00DB0973" w:rsidP="00DB0973">
      <w:pPr>
        <w:rPr>
          <w:lang w:val="es-ES"/>
        </w:rPr>
      </w:pPr>
    </w:p>
    <w:p w:rsidR="00DB0973" w:rsidRDefault="00DB0973" w:rsidP="00DB0973">
      <w:pPr>
        <w:rPr>
          <w:lang w:val="es-ES"/>
        </w:rPr>
      </w:pPr>
    </w:p>
    <w:p w:rsidR="00DB0973" w:rsidRDefault="00DB0973" w:rsidP="00DB0973">
      <w:pPr>
        <w:rPr>
          <w:lang w:val="es-ES"/>
        </w:rPr>
      </w:pPr>
    </w:p>
    <w:p w:rsidR="000F1F61" w:rsidRDefault="00F473FC" w:rsidP="00DB0973">
      <w:pPr>
        <w:rPr>
          <w:lang w:val="es-ES"/>
        </w:rPr>
      </w:pPr>
      <w:r>
        <w:rPr>
          <w:lang w:val="es-ES"/>
        </w:rPr>
        <w:t>Suporta processadors AMD Ryzen de 2a generació, Ryzen amb Radeon Vega Graphics i Athlon, memòries compatibles DDR4-SDRAM amb 2 ranures DIMM, el chipset és un AMD B450 i finalment tipus de ranures d'expasión: 1 ranura x16 PCI Express i 1 ranura M.2(M).</w:t>
      </w:r>
    </w:p>
    <w:p w:rsidR="00F473FC" w:rsidRDefault="00F473FC" w:rsidP="00DB0973">
      <w:pPr>
        <w:rPr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AC6D27" w:rsidRDefault="00AC6D27" w:rsidP="00DB0973">
      <w:pPr>
        <w:rPr>
          <w:b/>
          <w:color w:val="000000" w:themeColor="text1"/>
          <w:sz w:val="28"/>
          <w:szCs w:val="28"/>
          <w:lang w:val="es-ES"/>
        </w:rPr>
      </w:pPr>
    </w:p>
    <w:p w:rsidR="00F473FC" w:rsidRDefault="00F473FC" w:rsidP="00DB0973">
      <w:pPr>
        <w:rPr>
          <w:b/>
          <w:lang w:val="es-ES"/>
        </w:rPr>
      </w:pPr>
      <w:r w:rsidRPr="00F473FC">
        <w:rPr>
          <w:b/>
          <w:color w:val="000000" w:themeColor="text1"/>
          <w:sz w:val="28"/>
          <w:szCs w:val="28"/>
          <w:lang w:val="es-ES"/>
        </w:rPr>
        <w:lastRenderedPageBreak/>
        <w:t>2</w:t>
      </w:r>
      <w:r w:rsidRPr="00F473FC">
        <w:rPr>
          <w:b/>
          <w:lang w:val="es-ES"/>
        </w:rPr>
        <w:t>.</w:t>
      </w:r>
    </w:p>
    <w:p w:rsidR="00F473FC" w:rsidRDefault="00F473FC" w:rsidP="00DB0973">
      <w:pPr>
        <w:rPr>
          <w:lang w:val="es-ES"/>
        </w:rPr>
      </w:pPr>
      <w:r>
        <w:rPr>
          <w:lang w:val="es-ES"/>
        </w:rPr>
        <w:t>Chipset AMD B450:</w:t>
      </w:r>
    </w:p>
    <w:p w:rsidR="002B3A10" w:rsidRDefault="002B3A10" w:rsidP="00DB0973">
      <w:pPr>
        <w:rPr>
          <w:lang w:val="es-ES"/>
        </w:rPr>
      </w:pPr>
      <w:r>
        <w:rPr>
          <w:lang w:val="es-ES"/>
        </w:rPr>
        <w:t xml:space="preserve">Dissenyat </w:t>
      </w:r>
      <w:r w:rsidR="00F473FC" w:rsidRPr="00F473FC">
        <w:rPr>
          <w:lang w:val="es-ES"/>
        </w:rPr>
        <w:t xml:space="preserve">per als processadors </w:t>
      </w:r>
      <w:r>
        <w:rPr>
          <w:lang w:val="es-ES"/>
        </w:rPr>
        <w:t xml:space="preserve">que funcionen amb el socket AM4, </w:t>
      </w:r>
      <w:r w:rsidRPr="002B3A10">
        <w:rPr>
          <w:lang w:val="es-ES"/>
        </w:rPr>
        <w:t>podrem utilitzar processadors</w:t>
      </w:r>
      <w:r>
        <w:rPr>
          <w:lang w:val="es-ES"/>
        </w:rPr>
        <w:t xml:space="preserve"> com per exemple començant per l'AMD</w:t>
      </w:r>
      <w:r w:rsidRPr="002B3A10">
        <w:rPr>
          <w:lang w:val="es-ES"/>
        </w:rPr>
        <w:t xml:space="preserve"> Athlon i acabant pels últims AMD Ryzen de segona generació. El chipset pot ser utilitzat en plaques per a qualsevol mena de dispositiu: HTPC, mini-ITX o ordinadors d'alta gamma.</w:t>
      </w:r>
      <w:r>
        <w:rPr>
          <w:lang w:val="es-ES"/>
        </w:rPr>
        <w:t xml:space="preserve"> Aquest </w:t>
      </w:r>
      <w:r w:rsidRPr="002B3A10">
        <w:rPr>
          <w:lang w:val="es-ES"/>
        </w:rPr>
        <w:t xml:space="preserve">arriba desbloquejat, per la qual cosa ens permet esprémer de la mateixa forma tot el potencial del </w:t>
      </w:r>
      <w:r>
        <w:rPr>
          <w:lang w:val="es-ES"/>
        </w:rPr>
        <w:t xml:space="preserve">nostre processador AMD Ryzen </w:t>
      </w:r>
      <w:r w:rsidRPr="002B3A10">
        <w:rPr>
          <w:lang w:val="es-ES"/>
        </w:rPr>
        <w:t>de segona generació</w:t>
      </w:r>
      <w:r>
        <w:rPr>
          <w:lang w:val="es-ES"/>
        </w:rPr>
        <w:t>, e ste</w:t>
      </w:r>
      <w:r w:rsidRPr="002B3A10">
        <w:rPr>
          <w:lang w:val="es-ES"/>
        </w:rPr>
        <w:t>chipset accepta fins a dues connexions USB 3.1 Gen 2, dues connexions USB 3.1 Gen 1, 6 connexions USB 3.0, 6 x PCIe 2.0 i 6x SATA III. Amb aquest chipset podrem aprofitar totes les funcions que posa AMD a la nostra disposició, com fer OC de la nostra RAM i CPU, així com connectar 24 dispositius PCIe 3.0. A més, comptem amb la tecnologia StoreMI d'AMD que ens permet aconseguir velocitats SSD en els nostres discos durs.</w:t>
      </w:r>
      <w:r>
        <w:rPr>
          <w:lang w:val="es-ES"/>
        </w:rPr>
        <w:t xml:space="preserve"> (Placa base que incorpora aquest chipset). (Gigaoctet B450 I Aorus Pro Wifi).</w:t>
      </w:r>
    </w:p>
    <w:p w:rsidR="002B3A10" w:rsidRPr="002B3A10" w:rsidRDefault="00AC6D27" w:rsidP="00DB0973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BD799E1" wp14:editId="7937278C">
            <wp:simplePos x="0" y="0"/>
            <wp:positionH relativeFrom="margin">
              <wp:posOffset>35477</wp:posOffset>
            </wp:positionH>
            <wp:positionV relativeFrom="paragraph">
              <wp:posOffset>14794</wp:posOffset>
            </wp:positionV>
            <wp:extent cx="2042556" cy="18669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55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B3A10" w:rsidRDefault="002B3A10" w:rsidP="00DB0973">
      <w:pPr>
        <w:rPr>
          <w:b/>
          <w:lang w:val="es-ES"/>
        </w:rPr>
      </w:pPr>
    </w:p>
    <w:p w:rsidR="002B3A10" w:rsidRDefault="002B3A10" w:rsidP="00DB0973">
      <w:pPr>
        <w:rPr>
          <w:b/>
          <w:lang w:val="es-ES"/>
        </w:rPr>
      </w:pPr>
    </w:p>
    <w:p w:rsidR="002B3A10" w:rsidRDefault="002B3A10" w:rsidP="00DB0973">
      <w:pPr>
        <w:rPr>
          <w:b/>
          <w:lang w:val="es-ES"/>
        </w:rPr>
      </w:pPr>
    </w:p>
    <w:p w:rsidR="002B3A10" w:rsidRDefault="002B3A10" w:rsidP="00DB0973">
      <w:pPr>
        <w:rPr>
          <w:b/>
          <w:lang w:val="es-ES"/>
        </w:rPr>
      </w:pPr>
    </w:p>
    <w:p w:rsidR="002B3A10" w:rsidRDefault="002B3A10" w:rsidP="00DB0973">
      <w:pPr>
        <w:rPr>
          <w:b/>
          <w:lang w:val="es-ES"/>
        </w:rPr>
      </w:pPr>
    </w:p>
    <w:p w:rsidR="002B3A10" w:rsidRDefault="002B3A10" w:rsidP="00DB0973">
      <w:pPr>
        <w:rPr>
          <w:b/>
          <w:lang w:val="es-ES"/>
        </w:rPr>
      </w:pPr>
    </w:p>
    <w:p w:rsidR="002B3A10" w:rsidRDefault="002B3A10" w:rsidP="00DB0973">
      <w:pPr>
        <w:rPr>
          <w:b/>
          <w:lang w:val="es-ES"/>
        </w:rPr>
      </w:pPr>
    </w:p>
    <w:p w:rsidR="00AC6D27" w:rsidRDefault="00AC6D27" w:rsidP="00DB097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522602" cy="311133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4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32" cy="31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27" w:rsidRDefault="00AC6D27" w:rsidP="00DB0973">
      <w:pPr>
        <w:rPr>
          <w:lang w:val="es-ES"/>
        </w:rPr>
      </w:pPr>
    </w:p>
    <w:p w:rsidR="00AC6D27" w:rsidRDefault="00AC6D27" w:rsidP="00DB0973">
      <w:pPr>
        <w:rPr>
          <w:lang w:val="es-ES"/>
        </w:rPr>
      </w:pPr>
    </w:p>
    <w:p w:rsidR="002B3A10" w:rsidRPr="002B3A10" w:rsidRDefault="002B3A10" w:rsidP="00DB0973">
      <w:pPr>
        <w:rPr>
          <w:lang w:val="es-ES"/>
        </w:rPr>
      </w:pPr>
      <w:r w:rsidRPr="002B3A10">
        <w:rPr>
          <w:lang w:val="es-ES"/>
        </w:rPr>
        <w:lastRenderedPageBreak/>
        <w:t>Chipset</w:t>
      </w:r>
      <w:r>
        <w:rPr>
          <w:lang w:val="es-ES"/>
        </w:rPr>
        <w:t xml:space="preserve"> Intel X299:</w:t>
      </w:r>
    </w:p>
    <w:p w:rsidR="00F473FC" w:rsidRPr="00F473FC" w:rsidRDefault="00AC6D27" w:rsidP="00F473FC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27E14F9C" wp14:editId="09B7E4D3">
            <wp:simplePos x="0" y="0"/>
            <wp:positionH relativeFrom="margin">
              <wp:posOffset>3004309</wp:posOffset>
            </wp:positionH>
            <wp:positionV relativeFrom="paragraph">
              <wp:posOffset>927966</wp:posOffset>
            </wp:positionV>
            <wp:extent cx="2054431" cy="2054431"/>
            <wp:effectExtent l="0" t="0" r="3175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29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31" cy="205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2DA">
        <w:rPr>
          <w:lang w:val="es-ES"/>
        </w:rPr>
        <w:t>Pertany a la sèrie 200 de chipsets Intel per a equips d'oficina, velocitat del bus 8 GT/s, litografia 22 nm, compatible amb overclocking, posa</w:t>
      </w:r>
      <w:r>
        <w:rPr>
          <w:lang w:val="es-ES"/>
        </w:rPr>
        <w:t>e 2 DIMM per canal,</w:t>
      </w:r>
      <w:r w:rsidR="00D112DA">
        <w:rPr>
          <w:lang w:val="es-ES"/>
        </w:rPr>
        <w:t xml:space="preserve"> amb PCI</w:t>
      </w:r>
      <w:r>
        <w:rPr>
          <w:lang w:val="es-ES"/>
        </w:rPr>
        <w:t>e 3,0</w:t>
      </w:r>
      <w:r w:rsidR="00D112DA">
        <w:rPr>
          <w:lang w:val="es-ES"/>
        </w:rPr>
        <w:t xml:space="preserve">, compta amb una quantitat màxima de 24 línies PCI Express, una quantitat màxima de 8 ports SATA de 6 GB/s, compatible amb la memòria Intel Optane, tecnologia de so Intel d'alta definició i tecnologia </w:t>
      </w:r>
      <w:r>
        <w:rPr>
          <w:lang w:val="es-ES"/>
        </w:rPr>
        <w:t>Intel Rapid Storage i posseeix la versió 11 de microprogramari Intel EM. (Placa Base que incorpora aquest chipset). (Gigaoctet x299 UD4 Pro).</w:t>
      </w:r>
    </w:p>
    <w:p w:rsidR="00F473FC" w:rsidRPr="00F473FC" w:rsidRDefault="00F473FC" w:rsidP="00F473FC">
      <w:pPr>
        <w:rPr>
          <w:lang w:val="es-ES"/>
        </w:rPr>
      </w:pPr>
    </w:p>
    <w:p w:rsidR="00F473FC" w:rsidRPr="00F473FC" w:rsidRDefault="00F473FC" w:rsidP="00F473FC">
      <w:pPr>
        <w:rPr>
          <w:lang w:val="es-ES"/>
        </w:rPr>
      </w:pPr>
    </w:p>
    <w:p w:rsidR="00F473FC" w:rsidRPr="00F473FC" w:rsidRDefault="00F473FC" w:rsidP="00F473FC">
      <w:pPr>
        <w:rPr>
          <w:lang w:val="es-ES"/>
        </w:rPr>
      </w:pPr>
    </w:p>
    <w:p w:rsidR="00F473FC" w:rsidRPr="00F473FC" w:rsidRDefault="00F473FC" w:rsidP="00F473FC">
      <w:pPr>
        <w:rPr>
          <w:lang w:val="es-ES"/>
        </w:rPr>
      </w:pPr>
    </w:p>
    <w:p w:rsidR="00F473FC" w:rsidRPr="00F473FC" w:rsidRDefault="00F473FC" w:rsidP="00F473FC">
      <w:pPr>
        <w:rPr>
          <w:lang w:val="es-ES"/>
        </w:rPr>
      </w:pPr>
    </w:p>
    <w:p w:rsidR="00F473FC" w:rsidRDefault="00AC6D27" w:rsidP="00F473FC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28560A41" wp14:editId="07D42108">
            <wp:simplePos x="0" y="0"/>
            <wp:positionH relativeFrom="margin">
              <wp:align>center</wp:align>
            </wp:positionH>
            <wp:positionV relativeFrom="paragraph">
              <wp:posOffset>312478</wp:posOffset>
            </wp:positionV>
            <wp:extent cx="5915660" cy="4702175"/>
            <wp:effectExtent l="0" t="0" r="889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x29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D27" w:rsidRDefault="00AC6D27" w:rsidP="00F473FC">
      <w:pPr>
        <w:ind w:firstLine="708"/>
        <w:rPr>
          <w:lang w:val="es-ES"/>
        </w:rPr>
      </w:pPr>
    </w:p>
    <w:p w:rsidR="00AC6D27" w:rsidRPr="00AC6D27" w:rsidRDefault="00AC6D27" w:rsidP="00AC6D27">
      <w:pPr>
        <w:rPr>
          <w:lang w:val="es-ES"/>
        </w:rPr>
      </w:pPr>
    </w:p>
    <w:p w:rsidR="00321CE8" w:rsidRDefault="00321CE8" w:rsidP="00AC6D27">
      <w:pPr>
        <w:rPr>
          <w:lang w:val="es-ES"/>
        </w:rPr>
      </w:pPr>
    </w:p>
    <w:p w:rsidR="00321CE8" w:rsidRDefault="00321CE8" w:rsidP="00AC6D27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3.</w:t>
      </w:r>
    </w:p>
    <w:p w:rsidR="00E02167" w:rsidRDefault="00E02167" w:rsidP="00AC6D27">
      <w:pPr>
        <w:rPr>
          <w:lang w:val="es-ES"/>
        </w:rPr>
      </w:pPr>
      <w:r>
        <w:rPr>
          <w:lang w:val="es-ES"/>
        </w:rPr>
        <w:t>PCI-Express x16:</w:t>
      </w:r>
    </w:p>
    <w:p w:rsidR="00E02167" w:rsidRDefault="00C37D25" w:rsidP="00AC6D27">
      <w:pPr>
        <w:rPr>
          <w:lang w:val="es-ES"/>
        </w:rPr>
      </w:pPr>
      <w:r w:rsidRPr="00C37D25">
        <w:rPr>
          <w:noProof/>
          <w:highlight w:val="yellow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606223CF" wp14:editId="30049D88">
            <wp:simplePos x="0" y="0"/>
            <wp:positionH relativeFrom="column">
              <wp:posOffset>3574085</wp:posOffset>
            </wp:positionH>
            <wp:positionV relativeFrom="paragraph">
              <wp:posOffset>10268</wp:posOffset>
            </wp:positionV>
            <wp:extent cx="2328545" cy="23285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167" w:rsidRPr="00C37D25">
        <w:rPr>
          <w:highlight w:val="yellow"/>
          <w:lang w:val="es-ES"/>
        </w:rPr>
        <w:t>Digitus Targeta Add-On M.2 NVMe SSD PCI Express 3.0 x16</w:t>
      </w:r>
    </w:p>
    <w:p w:rsidR="00E02167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02167" w:rsidRPr="00E02167">
        <w:rPr>
          <w:lang w:val="es-ES"/>
        </w:rPr>
        <w:t>Nombre de ranures M.2 (M): 1</w:t>
      </w:r>
    </w:p>
    <w:p w:rsidR="00E02167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02167" w:rsidRPr="00E02167">
        <w:rPr>
          <w:lang w:val="es-ES"/>
        </w:rPr>
        <w:t>Revisió SATA: 3.0</w:t>
      </w:r>
    </w:p>
    <w:p w:rsidR="00E02167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02167" w:rsidRPr="00E02167">
        <w:rPr>
          <w:lang w:val="es-ES"/>
        </w:rPr>
        <w:t>NVMe: Si</w:t>
      </w:r>
    </w:p>
    <w:p w:rsidR="00E02167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02167" w:rsidRPr="00E02167">
        <w:rPr>
          <w:lang w:val="es-ES"/>
        </w:rPr>
        <w:t>Estàndard de la targeta d'expansió: PCIe 3.0</w:t>
      </w:r>
    </w:p>
    <w:p w:rsidR="00E02167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02167" w:rsidRPr="00E02167">
        <w:rPr>
          <w:lang w:val="es-ES"/>
        </w:rPr>
        <w:t>Interfície d'eixida: M.2</w:t>
      </w:r>
    </w:p>
    <w:p w:rsidR="00E02167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02167" w:rsidRPr="00E02167">
        <w:rPr>
          <w:lang w:val="es-ES"/>
        </w:rPr>
        <w:t>Interfície d'host: PCIe</w:t>
      </w:r>
    </w:p>
    <w:p w:rsidR="00E02167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02167" w:rsidRPr="00E02167">
        <w:rPr>
          <w:lang w:val="es-ES"/>
        </w:rPr>
        <w:t>Taxa de transferència de dades (max): 6 Gbit/s</w:t>
      </w:r>
    </w:p>
    <w:p w:rsidR="00E02167" w:rsidRDefault="00E02167" w:rsidP="00AC6D27">
      <w:pPr>
        <w:rPr>
          <w:lang w:val="es-ES"/>
        </w:rPr>
      </w:pPr>
    </w:p>
    <w:p w:rsidR="00E02167" w:rsidRDefault="00E02167" w:rsidP="00AC6D27">
      <w:pPr>
        <w:rPr>
          <w:lang w:val="es-ES"/>
        </w:rPr>
      </w:pPr>
    </w:p>
    <w:p w:rsidR="00E42640" w:rsidRDefault="00E42640" w:rsidP="00AC6D27">
      <w:pPr>
        <w:rPr>
          <w:lang w:val="es-ES"/>
        </w:rPr>
      </w:pPr>
      <w:r>
        <w:rPr>
          <w:lang w:val="es-ES"/>
        </w:rPr>
        <w:t>PCI-Express x8:</w:t>
      </w:r>
    </w:p>
    <w:p w:rsidR="00C37D25" w:rsidRDefault="00C37D25" w:rsidP="00AC6D27">
      <w:pPr>
        <w:rPr>
          <w:lang w:val="es-ES"/>
        </w:rPr>
      </w:pPr>
      <w:r w:rsidRPr="00C37D25">
        <w:rPr>
          <w:noProof/>
          <w:highlight w:val="yellow"/>
          <w:lang w:val="es-ES" w:eastAsia="es-ES"/>
        </w:rPr>
        <w:drawing>
          <wp:anchor distT="0" distB="0" distL="114300" distR="114300" simplePos="0" relativeHeight="251667456" behindDoc="0" locked="0" layoutInCell="1" allowOverlap="1" wp14:anchorId="3D74684C" wp14:editId="35D1FAF6">
            <wp:simplePos x="0" y="0"/>
            <wp:positionH relativeFrom="column">
              <wp:posOffset>3171140</wp:posOffset>
            </wp:positionH>
            <wp:positionV relativeFrom="paragraph">
              <wp:posOffset>15240</wp:posOffset>
            </wp:positionV>
            <wp:extent cx="1365662" cy="1365662"/>
            <wp:effectExtent l="0" t="0" r="635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662" cy="136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D25">
        <w:rPr>
          <w:highlight w:val="yellow"/>
          <w:lang w:val="es-ES"/>
        </w:rPr>
        <w:t>Startech Targeta de Xarxa PCIe 10Gb SFP+</w:t>
      </w:r>
    </w:p>
    <w:p w:rsidR="00C37D25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151C96">
        <w:rPr>
          <w:lang w:val="es-ES"/>
        </w:rPr>
        <w:t>1 Tipus(s) de Connector(</w:t>
      </w:r>
      <w:r w:rsidRPr="00C37D25">
        <w:rPr>
          <w:lang w:val="es-ES"/>
        </w:rPr>
        <w:t>s): PCI Express x8</w:t>
      </w:r>
    </w:p>
    <w:p w:rsidR="00C37D25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151C96">
        <w:rPr>
          <w:lang w:val="es-ES"/>
        </w:rPr>
        <w:t xml:space="preserve">1 </w:t>
      </w:r>
      <w:r w:rsidRPr="00C37D25">
        <w:rPr>
          <w:lang w:val="es-ES"/>
        </w:rPr>
        <w:t>Ports Externs: Dúplex de fibra òptica LC</w:t>
      </w:r>
    </w:p>
    <w:p w:rsidR="00C37D25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Pr="00C37D25">
        <w:rPr>
          <w:lang w:val="es-ES"/>
        </w:rPr>
        <w:t>Quantitat de Ports: 1</w:t>
      </w:r>
    </w:p>
    <w:p w:rsidR="00C37D25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Pr="00C37D25">
        <w:rPr>
          <w:lang w:val="es-ES"/>
        </w:rPr>
        <w:t>Interfície: Fibra òptica (Ethernet 10 Gigabit)</w:t>
      </w:r>
    </w:p>
    <w:p w:rsidR="00C37D25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Pr="00C37D25">
        <w:rPr>
          <w:lang w:val="es-ES"/>
        </w:rPr>
        <w:t>Taxa de Transferència de Dades Màxima: 20000 Mbps (20 Gbps) - Dúplex complet</w:t>
      </w:r>
    </w:p>
    <w:p w:rsidR="00C37D25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Pr="00C37D25">
        <w:rPr>
          <w:lang w:val="es-ES"/>
        </w:rPr>
        <w:t>Xarxes Compatibles: 10 Gbps</w:t>
      </w:r>
    </w:p>
    <w:p w:rsidR="00C37D25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Pr="00C37D25">
        <w:rPr>
          <w:lang w:val="es-ES"/>
        </w:rPr>
        <w:t>Protocols Admesos: IEEE 802.3ad (Link Aggregation), IEEE 802.3x (Flow Control Support), IEEE 802.1Q (VLAN tagging)</w:t>
      </w:r>
    </w:p>
    <w:p w:rsidR="00E42640" w:rsidRDefault="00E42640" w:rsidP="00AC6D27">
      <w:pPr>
        <w:rPr>
          <w:lang w:val="es-ES"/>
        </w:rPr>
      </w:pPr>
    </w:p>
    <w:p w:rsidR="00E42640" w:rsidRDefault="00C37D25" w:rsidP="00AC6D27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29C713A8" wp14:editId="5549D5EE">
            <wp:simplePos x="0" y="0"/>
            <wp:positionH relativeFrom="margin">
              <wp:posOffset>3551242</wp:posOffset>
            </wp:positionH>
            <wp:positionV relativeFrom="paragraph">
              <wp:posOffset>158387</wp:posOffset>
            </wp:positionV>
            <wp:extent cx="2006930" cy="20069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22" cy="2023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640" w:rsidRDefault="00E42640" w:rsidP="00AC6D27">
      <w:pPr>
        <w:rPr>
          <w:lang w:val="es-ES"/>
        </w:rPr>
      </w:pPr>
      <w:r>
        <w:rPr>
          <w:lang w:val="es-ES"/>
        </w:rPr>
        <w:t>PCI-Express x4:</w:t>
      </w:r>
    </w:p>
    <w:p w:rsidR="00E42640" w:rsidRDefault="00E42640" w:rsidP="00AC6D27">
      <w:pPr>
        <w:rPr>
          <w:lang w:val="es-ES"/>
        </w:rPr>
      </w:pPr>
      <w:r w:rsidRPr="00C37D25">
        <w:rPr>
          <w:highlight w:val="yellow"/>
          <w:lang w:val="es-ES"/>
        </w:rPr>
        <w:t>SilverStone ECM20 Adaptador PCIe a M.2</w:t>
      </w:r>
    </w:p>
    <w:p w:rsidR="00E42640" w:rsidRPr="00E42640" w:rsidRDefault="00C37D25" w:rsidP="00E42640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Converteix un port M.2 (lletra M) en una interfície PCI-E x4</w:t>
      </w:r>
    </w:p>
    <w:p w:rsidR="00E42640" w:rsidRPr="00E42640" w:rsidRDefault="00C37D25" w:rsidP="00E42640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Converteix un segon port M.2 (lletra B) en interfície SATA</w:t>
      </w:r>
    </w:p>
    <w:p w:rsidR="00E42640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Accepta dos SSD M.2 simultàniament</w:t>
      </w:r>
    </w:p>
    <w:p w:rsidR="00E42640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Inclou sòcol d'expansió addicional de perfil baix</w:t>
      </w:r>
    </w:p>
    <w:p w:rsidR="00E42640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Interfície PCI Express X4 / SATA 6Gbps</w:t>
      </w:r>
    </w:p>
    <w:p w:rsidR="00E42640" w:rsidRDefault="00E42640" w:rsidP="00AC6D27">
      <w:pPr>
        <w:rPr>
          <w:lang w:val="es-ES"/>
        </w:rPr>
      </w:pPr>
    </w:p>
    <w:p w:rsidR="00E42640" w:rsidRDefault="00E42640" w:rsidP="00AC6D27">
      <w:pPr>
        <w:rPr>
          <w:lang w:val="es-ES"/>
        </w:rPr>
      </w:pPr>
    </w:p>
    <w:p w:rsidR="00E42640" w:rsidRDefault="00E02167" w:rsidP="00AC6D27">
      <w:pPr>
        <w:rPr>
          <w:lang w:val="es-ES"/>
        </w:rPr>
      </w:pPr>
      <w:r>
        <w:rPr>
          <w:lang w:val="es-ES"/>
        </w:rPr>
        <w:t>PCI-Express x1:</w:t>
      </w:r>
    </w:p>
    <w:p w:rsidR="00E42640" w:rsidRDefault="00C37D25" w:rsidP="00AC6D27">
      <w:pPr>
        <w:rPr>
          <w:lang w:val="es-ES"/>
        </w:rPr>
      </w:pPr>
      <w:r w:rsidRPr="00C37D25">
        <w:rPr>
          <w:noProof/>
          <w:highlight w:val="yellow"/>
          <w:lang w:val="es-ES" w:eastAsia="es-ES"/>
        </w:rPr>
        <w:drawing>
          <wp:anchor distT="0" distB="0" distL="114300" distR="114300" simplePos="0" relativeHeight="251668480" behindDoc="0" locked="0" layoutInCell="1" allowOverlap="1" wp14:anchorId="3C9A67B3" wp14:editId="0A8922CF">
            <wp:simplePos x="0" y="0"/>
            <wp:positionH relativeFrom="column">
              <wp:posOffset>3503295</wp:posOffset>
            </wp:positionH>
            <wp:positionV relativeFrom="paragraph">
              <wp:posOffset>12065</wp:posOffset>
            </wp:positionV>
            <wp:extent cx="2018665" cy="2018665"/>
            <wp:effectExtent l="0" t="0" r="635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640" w:rsidRPr="00C37D25">
        <w:rPr>
          <w:highlight w:val="yellow"/>
          <w:lang w:val="es-ES"/>
        </w:rPr>
        <w:t>Conceptronic Targeta PCI Express 2 Ports USB3.0</w:t>
      </w:r>
    </w:p>
    <w:p w:rsidR="00E42640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USB 3.0 Super Speed</w:t>
      </w:r>
    </w:p>
    <w:p w:rsidR="00E42640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Velocitat de transferència de dades de fins a 4,8 Gbps</w:t>
      </w:r>
    </w:p>
    <w:p w:rsidR="00E42640" w:rsidRDefault="00C37D25" w:rsidP="00AC6D27">
      <w:pPr>
        <w:rPr>
          <w:lang w:val="es-ES"/>
        </w:rPr>
      </w:pPr>
      <w:r>
        <w:rPr>
          <w:lang w:val="es-ES"/>
        </w:rPr>
        <w:t xml:space="preserve">- </w:t>
      </w:r>
      <w:r w:rsidR="00E42640" w:rsidRPr="00E42640">
        <w:rPr>
          <w:lang w:val="es-ES"/>
        </w:rPr>
        <w:t>2 ports USB utilitzant una sola ranura</w:t>
      </w:r>
    </w:p>
    <w:p w:rsidR="00F473FC" w:rsidRPr="00AC6D27" w:rsidRDefault="00AC6D27" w:rsidP="00AC6D27">
      <w:pPr>
        <w:rPr>
          <w:lang w:val="es-ES"/>
        </w:rPr>
      </w:pPr>
      <w:r>
        <w:rPr>
          <w:lang w:val="es-ES"/>
        </w:rPr>
        <w:br w:type="textWrapping" w:clear="all"/>
      </w:r>
      <w:r>
        <w:rPr>
          <w:lang w:val="es-ES"/>
        </w:rPr>
        <w:tab/>
      </w:r>
    </w:p>
    <w:sectPr w:rsidR="00F473FC" w:rsidRPr="00AC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555" w:rsidRDefault="00FF6555" w:rsidP="00AC6D27">
      <w:pPr>
        <w:spacing w:after="0" w:line="240" w:lineRule="auto"/>
      </w:pPr>
      <w:r>
        <w:separator/>
      </w:r>
    </w:p>
  </w:endnote>
  <w:endnote w:type="continuationSeparator" w:id="0">
    <w:p w:rsidR="00FF6555" w:rsidRDefault="00FF6555" w:rsidP="00AC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555" w:rsidRDefault="00FF6555" w:rsidP="00AC6D27">
      <w:pPr>
        <w:spacing w:after="0" w:line="240" w:lineRule="auto"/>
      </w:pPr>
      <w:r>
        <w:separator/>
      </w:r>
    </w:p>
  </w:footnote>
  <w:footnote w:type="continuationSeparator" w:id="0">
    <w:p w:rsidR="00FF6555" w:rsidRDefault="00FF6555" w:rsidP="00AC6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60"/>
    <w:rsid w:val="000F1F61"/>
    <w:rsid w:val="00151C96"/>
    <w:rsid w:val="00190346"/>
    <w:rsid w:val="001F28AD"/>
    <w:rsid w:val="002B3A10"/>
    <w:rsid w:val="00321CE8"/>
    <w:rsid w:val="00486B09"/>
    <w:rsid w:val="00613734"/>
    <w:rsid w:val="00651A14"/>
    <w:rsid w:val="00AC6D27"/>
    <w:rsid w:val="00C37D25"/>
    <w:rsid w:val="00CF0307"/>
    <w:rsid w:val="00CF5760"/>
    <w:rsid w:val="00D112DA"/>
    <w:rsid w:val="00DB0973"/>
    <w:rsid w:val="00E02167"/>
    <w:rsid w:val="00E42640"/>
    <w:rsid w:val="00F473FC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BB78E-0128-4BC5-953E-54549B5B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D27"/>
  </w:style>
  <w:style w:type="paragraph" w:styleId="Piedepgina">
    <w:name w:val="footer"/>
    <w:basedOn w:val="Normal"/>
    <w:link w:val="PiedepginaCar"/>
    <w:uiPriority w:val="99"/>
    <w:unhideWhenUsed/>
    <w:rsid w:val="00AC6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Cuenta Microsoft</cp:lastModifiedBy>
  <cp:revision>2</cp:revision>
  <dcterms:created xsi:type="dcterms:W3CDTF">2021-11-21T12:13:00Z</dcterms:created>
  <dcterms:modified xsi:type="dcterms:W3CDTF">2021-11-21T12:13:00Z</dcterms:modified>
</cp:coreProperties>
</file>