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5FA" w:rsidRDefault="007B62FF" w:rsidP="007B62FF">
      <w:pPr>
        <w:jc w:val="center"/>
        <w:rPr>
          <w:rFonts w:ascii="Times New Roman" w:hAnsi="Times New Roman" w:cs="Times New Roman"/>
          <w:b/>
          <w:sz w:val="32"/>
          <w:szCs w:val="32"/>
          <w:u w:val="single"/>
        </w:rPr>
      </w:pPr>
      <w:r w:rsidRPr="007B62FF">
        <w:rPr>
          <w:rFonts w:ascii="Times New Roman" w:hAnsi="Times New Roman" w:cs="Times New Roman"/>
          <w:b/>
          <w:sz w:val="32"/>
          <w:szCs w:val="32"/>
          <w:u w:val="single"/>
        </w:rPr>
        <w:t>Infosys Springboard Virtual Internship 6.0 Completion Report</w:t>
      </w:r>
    </w:p>
    <w:p w:rsidR="007B62FF" w:rsidRDefault="007B62FF" w:rsidP="007B62FF">
      <w:pPr>
        <w:jc w:val="center"/>
        <w:rPr>
          <w:rFonts w:ascii="Times New Roman" w:hAnsi="Times New Roman" w:cs="Times New Roman"/>
          <w:b/>
          <w:sz w:val="32"/>
          <w:szCs w:val="32"/>
          <w:u w:val="single"/>
        </w:rPr>
      </w:pPr>
    </w:p>
    <w:p w:rsidR="007B62FF" w:rsidRDefault="007B62FF" w:rsidP="007B62FF">
      <w:pPr>
        <w:ind w:left="0"/>
        <w:jc w:val="both"/>
        <w:rPr>
          <w:rFonts w:ascii="Times New Roman" w:hAnsi="Times New Roman" w:cs="Times New Roman"/>
          <w:b/>
          <w:sz w:val="24"/>
          <w:szCs w:val="24"/>
        </w:rPr>
      </w:pPr>
      <w:r w:rsidRPr="007B62FF">
        <w:rPr>
          <w:rFonts w:ascii="Times New Roman" w:hAnsi="Times New Roman" w:cs="Times New Roman"/>
          <w:b/>
          <w:sz w:val="24"/>
          <w:szCs w:val="24"/>
        </w:rPr>
        <w:t>Team Details</w:t>
      </w:r>
    </w:p>
    <w:p w:rsidR="007F38EA" w:rsidRPr="007B62FF" w:rsidRDefault="007F38EA" w:rsidP="007B62FF">
      <w:pPr>
        <w:ind w:left="0"/>
        <w:jc w:val="both"/>
        <w:rPr>
          <w:rFonts w:ascii="Times New Roman" w:hAnsi="Times New Roman" w:cs="Times New Roman"/>
          <w:b/>
          <w:sz w:val="24"/>
          <w:szCs w:val="24"/>
        </w:rPr>
      </w:pPr>
    </w:p>
    <w:p w:rsidR="007B62FF" w:rsidRPr="007B62FF" w:rsidRDefault="007B62FF" w:rsidP="007B62FF">
      <w:pPr>
        <w:ind w:left="0"/>
        <w:jc w:val="both"/>
        <w:rPr>
          <w:rFonts w:ascii="Times New Roman" w:hAnsi="Times New Roman" w:cs="Times New Roman"/>
          <w:sz w:val="24"/>
          <w:szCs w:val="24"/>
        </w:rPr>
      </w:pPr>
      <w:r w:rsidRPr="007B62FF">
        <w:rPr>
          <w:rFonts w:ascii="Times New Roman" w:hAnsi="Times New Roman" w:cs="Times New Roman"/>
          <w:sz w:val="24"/>
          <w:szCs w:val="24"/>
        </w:rPr>
        <w:t>Beach Number: 08</w:t>
      </w:r>
    </w:p>
    <w:p w:rsidR="007B62FF" w:rsidRDefault="007B62FF" w:rsidP="007B62FF">
      <w:pPr>
        <w:ind w:left="0"/>
        <w:jc w:val="both"/>
        <w:rPr>
          <w:rFonts w:ascii="Times New Roman" w:hAnsi="Times New Roman" w:cs="Times New Roman"/>
          <w:sz w:val="24"/>
          <w:szCs w:val="24"/>
        </w:rPr>
      </w:pPr>
      <w:r>
        <w:rPr>
          <w:rFonts w:ascii="Times New Roman" w:hAnsi="Times New Roman" w:cs="Times New Roman"/>
          <w:sz w:val="24"/>
          <w:szCs w:val="24"/>
        </w:rPr>
        <w:t>Start data</w:t>
      </w:r>
      <w:r w:rsidRPr="007B62FF">
        <w:rPr>
          <w:rFonts w:ascii="Times New Roman" w:hAnsi="Times New Roman" w:cs="Times New Roman"/>
          <w:sz w:val="24"/>
          <w:szCs w:val="24"/>
        </w:rPr>
        <w:t>:</w:t>
      </w:r>
      <w:r w:rsidR="007F38EA">
        <w:rPr>
          <w:rFonts w:ascii="Times New Roman" w:hAnsi="Times New Roman" w:cs="Times New Roman"/>
          <w:sz w:val="24"/>
          <w:szCs w:val="24"/>
        </w:rPr>
        <w:t xml:space="preserve"> 22-NOV-25</w:t>
      </w:r>
    </w:p>
    <w:p w:rsidR="007B62FF" w:rsidRPr="007F38EA" w:rsidRDefault="007B62FF" w:rsidP="007B62FF">
      <w:pPr>
        <w:ind w:left="0"/>
        <w:jc w:val="both"/>
        <w:rPr>
          <w:rFonts w:ascii="Times New Roman" w:hAnsi="Times New Roman" w:cs="Times New Roman"/>
          <w:sz w:val="24"/>
          <w:szCs w:val="24"/>
        </w:rPr>
      </w:pPr>
      <w:r w:rsidRPr="007F38EA">
        <w:rPr>
          <w:rFonts w:ascii="Times New Roman" w:hAnsi="Times New Roman" w:cs="Times New Roman"/>
          <w:sz w:val="24"/>
          <w:szCs w:val="24"/>
        </w:rPr>
        <w:t>Names:</w:t>
      </w:r>
    </w:p>
    <w:p w:rsidR="007B62FF" w:rsidRPr="007B62FF" w:rsidRDefault="007B62FF" w:rsidP="007B62FF">
      <w:pPr>
        <w:ind w:left="0"/>
        <w:jc w:val="both"/>
        <w:rPr>
          <w:rFonts w:ascii="Times New Roman" w:hAnsi="Times New Roman" w:cs="Times New Roman"/>
          <w:b/>
          <w:sz w:val="24"/>
          <w:szCs w:val="24"/>
        </w:rPr>
      </w:pPr>
    </w:p>
    <w:tbl>
      <w:tblPr>
        <w:tblStyle w:val="TableGrid"/>
        <w:tblW w:w="0" w:type="auto"/>
        <w:tblInd w:w="250" w:type="dxa"/>
        <w:tblLook w:val="04A0"/>
      </w:tblPr>
      <w:tblGrid>
        <w:gridCol w:w="992"/>
        <w:gridCol w:w="3969"/>
      </w:tblGrid>
      <w:tr w:rsidR="007B62FF" w:rsidTr="000C509C">
        <w:tc>
          <w:tcPr>
            <w:tcW w:w="992" w:type="dxa"/>
          </w:tcPr>
          <w:p w:rsidR="007B62FF" w:rsidRPr="007B62FF" w:rsidRDefault="007B62FF" w:rsidP="007B62FF">
            <w:pPr>
              <w:ind w:left="0"/>
              <w:jc w:val="center"/>
              <w:rPr>
                <w:rFonts w:ascii="Times New Roman" w:hAnsi="Times New Roman" w:cs="Times New Roman"/>
                <w:b/>
                <w:sz w:val="24"/>
                <w:szCs w:val="24"/>
              </w:rPr>
            </w:pPr>
            <w:proofErr w:type="spellStart"/>
            <w:r w:rsidRPr="007B62FF">
              <w:rPr>
                <w:rFonts w:ascii="Times New Roman" w:hAnsi="Times New Roman" w:cs="Times New Roman"/>
                <w:b/>
                <w:sz w:val="24"/>
                <w:szCs w:val="24"/>
              </w:rPr>
              <w:t>S.No</w:t>
            </w:r>
            <w:proofErr w:type="spellEnd"/>
            <w:r w:rsidRPr="007B62FF">
              <w:rPr>
                <w:rFonts w:ascii="Times New Roman" w:hAnsi="Times New Roman" w:cs="Times New Roman"/>
                <w:b/>
                <w:sz w:val="24"/>
                <w:szCs w:val="24"/>
              </w:rPr>
              <w:t>.</w:t>
            </w:r>
          </w:p>
        </w:tc>
        <w:tc>
          <w:tcPr>
            <w:tcW w:w="3969" w:type="dxa"/>
          </w:tcPr>
          <w:p w:rsidR="007B62FF" w:rsidRPr="007B62FF" w:rsidRDefault="007B62FF" w:rsidP="007B62FF">
            <w:pPr>
              <w:ind w:left="0"/>
              <w:jc w:val="center"/>
              <w:rPr>
                <w:rFonts w:ascii="Times New Roman" w:hAnsi="Times New Roman" w:cs="Times New Roman"/>
                <w:b/>
                <w:sz w:val="24"/>
                <w:szCs w:val="24"/>
              </w:rPr>
            </w:pPr>
            <w:r w:rsidRPr="007B62FF">
              <w:rPr>
                <w:rFonts w:ascii="Times New Roman" w:hAnsi="Times New Roman" w:cs="Times New Roman"/>
                <w:b/>
                <w:sz w:val="24"/>
                <w:szCs w:val="24"/>
              </w:rPr>
              <w:t>NAME</w:t>
            </w:r>
          </w:p>
        </w:tc>
      </w:tr>
      <w:tr w:rsidR="007B62FF" w:rsidTr="000C509C">
        <w:tc>
          <w:tcPr>
            <w:tcW w:w="992" w:type="dxa"/>
          </w:tcPr>
          <w:p w:rsidR="007B62FF" w:rsidRDefault="007B62FF" w:rsidP="007B62FF">
            <w:pPr>
              <w:ind w:left="0"/>
              <w:jc w:val="right"/>
              <w:rPr>
                <w:rFonts w:ascii="Times New Roman" w:hAnsi="Times New Roman" w:cs="Times New Roman"/>
                <w:sz w:val="24"/>
                <w:szCs w:val="24"/>
              </w:rPr>
            </w:pPr>
            <w:r>
              <w:rPr>
                <w:rFonts w:ascii="Times New Roman" w:hAnsi="Times New Roman" w:cs="Times New Roman"/>
                <w:sz w:val="24"/>
                <w:szCs w:val="24"/>
              </w:rPr>
              <w:t>1</w:t>
            </w:r>
          </w:p>
        </w:tc>
        <w:tc>
          <w:tcPr>
            <w:tcW w:w="3969" w:type="dxa"/>
          </w:tcPr>
          <w:p w:rsidR="007B62FF" w:rsidRDefault="007B62FF" w:rsidP="007B62FF">
            <w:pPr>
              <w:ind w:left="0"/>
              <w:jc w:val="both"/>
              <w:rPr>
                <w:rFonts w:ascii="Times New Roman" w:hAnsi="Times New Roman" w:cs="Times New Roman"/>
                <w:sz w:val="24"/>
                <w:szCs w:val="24"/>
              </w:rPr>
            </w:pPr>
            <w:proofErr w:type="spellStart"/>
            <w:r>
              <w:rPr>
                <w:rFonts w:ascii="Times New Roman" w:hAnsi="Times New Roman" w:cs="Times New Roman"/>
                <w:sz w:val="24"/>
                <w:szCs w:val="24"/>
              </w:rPr>
              <w:t>Keerthana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Sanivada</w:t>
            </w:r>
            <w:proofErr w:type="spellEnd"/>
          </w:p>
        </w:tc>
      </w:tr>
      <w:tr w:rsidR="007B62FF" w:rsidTr="000C509C">
        <w:tc>
          <w:tcPr>
            <w:tcW w:w="992" w:type="dxa"/>
          </w:tcPr>
          <w:p w:rsidR="007B62FF" w:rsidRDefault="007B62FF" w:rsidP="007B62FF">
            <w:pPr>
              <w:ind w:left="0"/>
              <w:jc w:val="right"/>
              <w:rPr>
                <w:rFonts w:ascii="Times New Roman" w:hAnsi="Times New Roman" w:cs="Times New Roman"/>
                <w:sz w:val="24"/>
                <w:szCs w:val="24"/>
              </w:rPr>
            </w:pPr>
            <w:r>
              <w:rPr>
                <w:rFonts w:ascii="Times New Roman" w:hAnsi="Times New Roman" w:cs="Times New Roman"/>
                <w:sz w:val="24"/>
                <w:szCs w:val="24"/>
              </w:rPr>
              <w:t>2</w:t>
            </w:r>
          </w:p>
        </w:tc>
        <w:tc>
          <w:tcPr>
            <w:tcW w:w="3969" w:type="dxa"/>
          </w:tcPr>
          <w:p w:rsidR="007B62FF" w:rsidRDefault="007B62FF" w:rsidP="007B62FF">
            <w:pPr>
              <w:ind w:left="0"/>
              <w:jc w:val="both"/>
              <w:rPr>
                <w:rFonts w:ascii="Times New Roman" w:hAnsi="Times New Roman" w:cs="Times New Roman"/>
                <w:sz w:val="24"/>
                <w:szCs w:val="24"/>
              </w:rPr>
            </w:pPr>
            <w:proofErr w:type="spellStart"/>
            <w:r>
              <w:rPr>
                <w:rFonts w:ascii="Times New Roman" w:hAnsi="Times New Roman" w:cs="Times New Roman"/>
                <w:sz w:val="24"/>
                <w:szCs w:val="24"/>
              </w:rPr>
              <w:t>Thanuja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Vanjarapu</w:t>
            </w:r>
            <w:proofErr w:type="spellEnd"/>
          </w:p>
        </w:tc>
      </w:tr>
      <w:tr w:rsidR="007B62FF" w:rsidTr="000C509C">
        <w:tc>
          <w:tcPr>
            <w:tcW w:w="992" w:type="dxa"/>
          </w:tcPr>
          <w:p w:rsidR="007B62FF" w:rsidRDefault="007B62FF" w:rsidP="007B62FF">
            <w:pPr>
              <w:ind w:left="0"/>
              <w:jc w:val="right"/>
              <w:rPr>
                <w:rFonts w:ascii="Times New Roman" w:hAnsi="Times New Roman" w:cs="Times New Roman"/>
                <w:sz w:val="24"/>
                <w:szCs w:val="24"/>
              </w:rPr>
            </w:pPr>
            <w:r>
              <w:rPr>
                <w:rFonts w:ascii="Times New Roman" w:hAnsi="Times New Roman" w:cs="Times New Roman"/>
                <w:sz w:val="24"/>
                <w:szCs w:val="24"/>
              </w:rPr>
              <w:t>3</w:t>
            </w:r>
          </w:p>
        </w:tc>
        <w:tc>
          <w:tcPr>
            <w:tcW w:w="3969" w:type="dxa"/>
          </w:tcPr>
          <w:p w:rsidR="007B62FF" w:rsidRDefault="007B62FF" w:rsidP="007B62FF">
            <w:pPr>
              <w:ind w:left="0"/>
              <w:jc w:val="both"/>
              <w:rPr>
                <w:rFonts w:ascii="Times New Roman" w:hAnsi="Times New Roman" w:cs="Times New Roman"/>
                <w:sz w:val="24"/>
                <w:szCs w:val="24"/>
              </w:rPr>
            </w:pPr>
            <w:r>
              <w:rPr>
                <w:rFonts w:ascii="Times New Roman" w:hAnsi="Times New Roman" w:cs="Times New Roman"/>
                <w:sz w:val="24"/>
                <w:szCs w:val="24"/>
              </w:rPr>
              <w:t xml:space="preserve">Sri </w:t>
            </w:r>
            <w:proofErr w:type="spellStart"/>
            <w:r>
              <w:rPr>
                <w:rFonts w:ascii="Times New Roman" w:hAnsi="Times New Roman" w:cs="Times New Roman"/>
                <w:sz w:val="24"/>
                <w:szCs w:val="24"/>
              </w:rPr>
              <w:t>Anjhanee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Kunchanapalli</w:t>
            </w:r>
            <w:proofErr w:type="spellEnd"/>
          </w:p>
        </w:tc>
      </w:tr>
      <w:tr w:rsidR="007B62FF" w:rsidTr="000C509C">
        <w:tc>
          <w:tcPr>
            <w:tcW w:w="992" w:type="dxa"/>
          </w:tcPr>
          <w:p w:rsidR="007B62FF" w:rsidRDefault="007B62FF" w:rsidP="007B62FF">
            <w:pPr>
              <w:ind w:left="0"/>
              <w:jc w:val="right"/>
              <w:rPr>
                <w:rFonts w:ascii="Times New Roman" w:hAnsi="Times New Roman" w:cs="Times New Roman"/>
                <w:sz w:val="24"/>
                <w:szCs w:val="24"/>
              </w:rPr>
            </w:pPr>
            <w:r>
              <w:rPr>
                <w:rFonts w:ascii="Times New Roman" w:hAnsi="Times New Roman" w:cs="Times New Roman"/>
                <w:sz w:val="24"/>
                <w:szCs w:val="24"/>
              </w:rPr>
              <w:t>4</w:t>
            </w:r>
          </w:p>
        </w:tc>
        <w:tc>
          <w:tcPr>
            <w:tcW w:w="3969" w:type="dxa"/>
          </w:tcPr>
          <w:p w:rsidR="007B62FF" w:rsidRDefault="007B62FF" w:rsidP="007B62FF">
            <w:pPr>
              <w:ind w:left="0"/>
              <w:jc w:val="both"/>
              <w:rPr>
                <w:rFonts w:ascii="Times New Roman" w:hAnsi="Times New Roman" w:cs="Times New Roman"/>
                <w:sz w:val="24"/>
                <w:szCs w:val="24"/>
              </w:rPr>
            </w:pPr>
            <w:proofErr w:type="spellStart"/>
            <w:r>
              <w:rPr>
                <w:rFonts w:ascii="Times New Roman" w:hAnsi="Times New Roman" w:cs="Times New Roman"/>
                <w:sz w:val="24"/>
                <w:szCs w:val="24"/>
              </w:rPr>
              <w:t>Hemanthraj</w:t>
            </w:r>
            <w:proofErr w:type="spellEnd"/>
            <w:r>
              <w:rPr>
                <w:rFonts w:ascii="Times New Roman" w:hAnsi="Times New Roman" w:cs="Times New Roman"/>
                <w:sz w:val="24"/>
                <w:szCs w:val="24"/>
              </w:rPr>
              <w:t xml:space="preserve"> D</w:t>
            </w:r>
          </w:p>
        </w:tc>
      </w:tr>
      <w:tr w:rsidR="007B62FF" w:rsidTr="000C509C">
        <w:tc>
          <w:tcPr>
            <w:tcW w:w="992" w:type="dxa"/>
          </w:tcPr>
          <w:p w:rsidR="007B62FF" w:rsidRDefault="007B62FF" w:rsidP="007B62FF">
            <w:pPr>
              <w:ind w:left="0"/>
              <w:jc w:val="right"/>
              <w:rPr>
                <w:rFonts w:ascii="Times New Roman" w:hAnsi="Times New Roman" w:cs="Times New Roman"/>
                <w:sz w:val="24"/>
                <w:szCs w:val="24"/>
              </w:rPr>
            </w:pPr>
            <w:r>
              <w:rPr>
                <w:rFonts w:ascii="Times New Roman" w:hAnsi="Times New Roman" w:cs="Times New Roman"/>
                <w:sz w:val="24"/>
                <w:szCs w:val="24"/>
              </w:rPr>
              <w:t>5</w:t>
            </w:r>
          </w:p>
        </w:tc>
        <w:tc>
          <w:tcPr>
            <w:tcW w:w="3969" w:type="dxa"/>
          </w:tcPr>
          <w:p w:rsidR="007B62FF" w:rsidRDefault="007B62FF" w:rsidP="007B62FF">
            <w:pPr>
              <w:ind w:left="0"/>
              <w:jc w:val="both"/>
              <w:rPr>
                <w:rFonts w:ascii="Times New Roman" w:hAnsi="Times New Roman" w:cs="Times New Roman"/>
                <w:sz w:val="24"/>
                <w:szCs w:val="24"/>
              </w:rPr>
            </w:pPr>
            <w:r>
              <w:rPr>
                <w:rFonts w:ascii="Times New Roman" w:hAnsi="Times New Roman" w:cs="Times New Roman"/>
                <w:sz w:val="24"/>
                <w:szCs w:val="24"/>
              </w:rPr>
              <w:t>Deepak P</w:t>
            </w:r>
          </w:p>
        </w:tc>
      </w:tr>
    </w:tbl>
    <w:p w:rsidR="007B62FF" w:rsidRPr="007B62FF" w:rsidRDefault="007B62FF" w:rsidP="007B62FF">
      <w:pPr>
        <w:ind w:left="0"/>
        <w:jc w:val="both"/>
        <w:rPr>
          <w:rFonts w:ascii="Times New Roman" w:hAnsi="Times New Roman" w:cs="Times New Roman"/>
          <w:sz w:val="24"/>
          <w:szCs w:val="24"/>
        </w:rPr>
      </w:pPr>
      <w:r w:rsidRPr="007B62FF">
        <w:rPr>
          <w:rFonts w:ascii="Times New Roman" w:hAnsi="Times New Roman" w:cs="Times New Roman"/>
          <w:sz w:val="24"/>
          <w:szCs w:val="24"/>
        </w:rPr>
        <w:t xml:space="preserve"> </w:t>
      </w:r>
    </w:p>
    <w:p w:rsidR="007B62FF" w:rsidRDefault="007B62FF" w:rsidP="007B62FF">
      <w:pPr>
        <w:ind w:left="0"/>
        <w:jc w:val="both"/>
        <w:rPr>
          <w:rFonts w:ascii="Times New Roman" w:hAnsi="Times New Roman" w:cs="Times New Roman"/>
          <w:sz w:val="24"/>
          <w:szCs w:val="24"/>
        </w:rPr>
      </w:pPr>
      <w:r>
        <w:rPr>
          <w:rFonts w:ascii="Times New Roman" w:hAnsi="Times New Roman" w:cs="Times New Roman"/>
          <w:sz w:val="24"/>
          <w:szCs w:val="24"/>
        </w:rPr>
        <w:t xml:space="preserve">Internship Duration: </w:t>
      </w:r>
      <w:r w:rsidR="002422B3">
        <w:rPr>
          <w:rFonts w:ascii="Times New Roman" w:hAnsi="Times New Roman" w:cs="Times New Roman"/>
          <w:sz w:val="24"/>
          <w:szCs w:val="24"/>
        </w:rPr>
        <w:t>8 Weeks</w:t>
      </w:r>
    </w:p>
    <w:p w:rsidR="007B62FF" w:rsidRDefault="007B62FF" w:rsidP="007B62FF">
      <w:pPr>
        <w:ind w:left="0"/>
        <w:jc w:val="both"/>
        <w:rPr>
          <w:rFonts w:ascii="Times New Roman" w:hAnsi="Times New Roman" w:cs="Times New Roman"/>
          <w:sz w:val="24"/>
          <w:szCs w:val="24"/>
        </w:rPr>
      </w:pPr>
    </w:p>
    <w:p w:rsidR="007B62FF" w:rsidRDefault="007B62FF" w:rsidP="007B62FF">
      <w:pPr>
        <w:ind w:left="0"/>
        <w:jc w:val="both"/>
        <w:rPr>
          <w:rFonts w:ascii="Times New Roman" w:hAnsi="Times New Roman" w:cs="Times New Roman"/>
          <w:sz w:val="24"/>
          <w:szCs w:val="24"/>
        </w:rPr>
      </w:pPr>
    </w:p>
    <w:p w:rsidR="007F38EA" w:rsidRDefault="007F38EA" w:rsidP="007B62FF">
      <w:pPr>
        <w:ind w:left="0"/>
        <w:jc w:val="both"/>
        <w:rPr>
          <w:rFonts w:ascii="Times New Roman" w:hAnsi="Times New Roman" w:cs="Times New Roman"/>
          <w:sz w:val="24"/>
          <w:szCs w:val="24"/>
        </w:rPr>
      </w:pPr>
    </w:p>
    <w:p w:rsidR="00A2080E" w:rsidRDefault="007B62FF" w:rsidP="00A2080E">
      <w:pPr>
        <w:pStyle w:val="ListParagraph"/>
        <w:numPr>
          <w:ilvl w:val="0"/>
          <w:numId w:val="2"/>
        </w:numPr>
        <w:jc w:val="both"/>
        <w:rPr>
          <w:rFonts w:ascii="Times New Roman" w:hAnsi="Times New Roman" w:cs="Times New Roman"/>
          <w:b/>
          <w:sz w:val="28"/>
          <w:szCs w:val="28"/>
        </w:rPr>
      </w:pPr>
      <w:r>
        <w:rPr>
          <w:rFonts w:ascii="Times New Roman" w:hAnsi="Times New Roman" w:cs="Times New Roman"/>
          <w:b/>
          <w:sz w:val="28"/>
          <w:szCs w:val="28"/>
        </w:rPr>
        <w:t>Project Title</w:t>
      </w:r>
    </w:p>
    <w:p w:rsidR="00A2080E" w:rsidRDefault="00A2080E" w:rsidP="00A2080E">
      <w:pPr>
        <w:jc w:val="both"/>
        <w:rPr>
          <w:rFonts w:ascii="Times New Roman" w:hAnsi="Times New Roman" w:cs="Times New Roman"/>
          <w:b/>
          <w:sz w:val="28"/>
          <w:szCs w:val="28"/>
        </w:rPr>
      </w:pPr>
    </w:p>
    <w:p w:rsidR="00A2080E" w:rsidRPr="005703AB" w:rsidRDefault="00A2080E" w:rsidP="00A2080E">
      <w:pPr>
        <w:jc w:val="both"/>
        <w:rPr>
          <w:rFonts w:ascii="Times New Roman" w:hAnsi="Times New Roman" w:cs="Times New Roman"/>
          <w:b/>
          <w:sz w:val="24"/>
          <w:szCs w:val="24"/>
        </w:rPr>
      </w:pPr>
      <w:r w:rsidRPr="005703AB">
        <w:rPr>
          <w:rFonts w:ascii="Times New Roman" w:hAnsi="Times New Roman" w:cs="Times New Roman"/>
          <w:b/>
          <w:sz w:val="24"/>
          <w:szCs w:val="24"/>
        </w:rPr>
        <w:t>SMART HOME ENERGY MANAGEMENT SYSTEM</w:t>
      </w:r>
      <w:r w:rsidR="007F38EA" w:rsidRPr="005703AB">
        <w:rPr>
          <w:rFonts w:ascii="Times New Roman" w:hAnsi="Times New Roman" w:cs="Times New Roman"/>
          <w:b/>
          <w:sz w:val="24"/>
          <w:szCs w:val="24"/>
        </w:rPr>
        <w:t xml:space="preserve"> (SHEMS)</w:t>
      </w:r>
    </w:p>
    <w:p w:rsidR="00A2080E" w:rsidRPr="00A2080E" w:rsidRDefault="00A2080E" w:rsidP="00A2080E">
      <w:pPr>
        <w:jc w:val="both"/>
        <w:rPr>
          <w:rFonts w:ascii="Times New Roman" w:hAnsi="Times New Roman" w:cs="Times New Roman"/>
          <w:b/>
          <w:sz w:val="28"/>
          <w:szCs w:val="28"/>
        </w:rPr>
      </w:pPr>
      <w:r w:rsidRPr="00A2080E">
        <w:rPr>
          <w:rFonts w:ascii="Times New Roman" w:hAnsi="Times New Roman" w:cs="Times New Roman"/>
          <w:b/>
          <w:sz w:val="28"/>
          <w:szCs w:val="28"/>
        </w:rPr>
        <w:t xml:space="preserve"> </w:t>
      </w:r>
    </w:p>
    <w:p w:rsidR="00A2080E" w:rsidRDefault="00A2080E" w:rsidP="00A2080E">
      <w:pPr>
        <w:pStyle w:val="ListParagraph"/>
        <w:numPr>
          <w:ilvl w:val="0"/>
          <w:numId w:val="2"/>
        </w:numPr>
        <w:jc w:val="both"/>
        <w:rPr>
          <w:rFonts w:ascii="Times New Roman" w:hAnsi="Times New Roman" w:cs="Times New Roman"/>
          <w:b/>
          <w:sz w:val="28"/>
          <w:szCs w:val="28"/>
        </w:rPr>
      </w:pPr>
      <w:r>
        <w:rPr>
          <w:rFonts w:ascii="Times New Roman" w:hAnsi="Times New Roman" w:cs="Times New Roman"/>
          <w:b/>
          <w:sz w:val="28"/>
          <w:szCs w:val="28"/>
        </w:rPr>
        <w:t>Project Objective</w:t>
      </w:r>
    </w:p>
    <w:p w:rsidR="00A2080E" w:rsidRDefault="00A2080E" w:rsidP="00A2080E">
      <w:pPr>
        <w:jc w:val="both"/>
        <w:rPr>
          <w:rFonts w:ascii="Times New Roman" w:hAnsi="Times New Roman" w:cs="Times New Roman"/>
          <w:b/>
          <w:sz w:val="28"/>
          <w:szCs w:val="28"/>
        </w:rPr>
      </w:pPr>
    </w:p>
    <w:p w:rsidR="002422B3" w:rsidRPr="002422B3" w:rsidRDefault="002422B3" w:rsidP="002422B3">
      <w:pPr>
        <w:ind w:left="426" w:firstLine="283"/>
        <w:jc w:val="both"/>
        <w:rPr>
          <w:rFonts w:ascii="Times New Roman" w:hAnsi="Times New Roman" w:cs="Times New Roman"/>
          <w:sz w:val="24"/>
        </w:rPr>
      </w:pPr>
      <w:r w:rsidRPr="002422B3">
        <w:rPr>
          <w:rFonts w:ascii="Times New Roman" w:hAnsi="Times New Roman" w:cs="Times New Roman"/>
          <w:sz w:val="24"/>
        </w:rPr>
        <w:t>The Smart Home Energy Management System (SHEMS) is a web-based application designed to monitor, manage, and optimize electricity usage within a smart home environment. With the increasing demand for energy efficiency and cost reduction, SHEMS provides homeowners with an intelligent platform to track appliance-level power consumption, identify energy wastage, and implement automation for better control.</w:t>
      </w:r>
    </w:p>
    <w:p w:rsidR="002422B3" w:rsidRPr="002422B3" w:rsidRDefault="002422B3" w:rsidP="002422B3">
      <w:pPr>
        <w:ind w:left="426" w:firstLine="283"/>
        <w:jc w:val="both"/>
        <w:rPr>
          <w:rFonts w:ascii="Times New Roman" w:hAnsi="Times New Roman" w:cs="Times New Roman"/>
          <w:b/>
          <w:sz w:val="32"/>
          <w:szCs w:val="28"/>
        </w:rPr>
      </w:pPr>
      <w:r w:rsidRPr="002422B3">
        <w:rPr>
          <w:rFonts w:ascii="Times New Roman" w:hAnsi="Times New Roman" w:cs="Times New Roman"/>
          <w:sz w:val="24"/>
        </w:rPr>
        <w:t>The system aims to bridge the gap between traditional electricity monitoring methods and modern smart home requirements. Instead of relying only on monthly electricity bills, SHEMS offers real-time insights, device management capabilities, and predictive analytics that help users make informed decisions to reduce energy consumption. The application is developed using Java Spring Boot, follows a layered architecture, and integrates secure authentication, device control, and scalable module-based expansion.</w:t>
      </w:r>
    </w:p>
    <w:p w:rsidR="00A2080E" w:rsidRPr="00A2080E" w:rsidRDefault="00A2080E" w:rsidP="00A2080E">
      <w:pPr>
        <w:jc w:val="both"/>
        <w:rPr>
          <w:rFonts w:ascii="Times New Roman" w:hAnsi="Times New Roman" w:cs="Times New Roman"/>
          <w:b/>
          <w:sz w:val="28"/>
          <w:szCs w:val="28"/>
        </w:rPr>
      </w:pPr>
    </w:p>
    <w:p w:rsidR="00A2080E" w:rsidRDefault="00A2080E" w:rsidP="00A2080E">
      <w:pPr>
        <w:pStyle w:val="ListParagraph"/>
        <w:numPr>
          <w:ilvl w:val="0"/>
          <w:numId w:val="2"/>
        </w:numPr>
        <w:jc w:val="both"/>
        <w:rPr>
          <w:rFonts w:ascii="Times New Roman" w:hAnsi="Times New Roman" w:cs="Times New Roman"/>
          <w:b/>
          <w:sz w:val="28"/>
          <w:szCs w:val="28"/>
        </w:rPr>
      </w:pPr>
      <w:r>
        <w:rPr>
          <w:rFonts w:ascii="Times New Roman" w:hAnsi="Times New Roman" w:cs="Times New Roman"/>
          <w:b/>
          <w:sz w:val="28"/>
          <w:szCs w:val="28"/>
        </w:rPr>
        <w:t>Project Description in Detail</w:t>
      </w:r>
    </w:p>
    <w:p w:rsidR="00A2080E" w:rsidRDefault="00A2080E" w:rsidP="00A2080E">
      <w:pPr>
        <w:jc w:val="both"/>
        <w:rPr>
          <w:rFonts w:ascii="Times New Roman" w:hAnsi="Times New Roman" w:cs="Times New Roman"/>
          <w:b/>
          <w:sz w:val="28"/>
          <w:szCs w:val="28"/>
        </w:rPr>
      </w:pPr>
    </w:p>
    <w:p w:rsidR="002422B3" w:rsidRPr="002422B3" w:rsidRDefault="002422B3" w:rsidP="002422B3">
      <w:pPr>
        <w:ind w:left="426" w:firstLine="283"/>
        <w:jc w:val="both"/>
        <w:rPr>
          <w:rFonts w:ascii="Times New Roman" w:hAnsi="Times New Roman" w:cs="Times New Roman"/>
          <w:sz w:val="24"/>
        </w:rPr>
      </w:pPr>
      <w:r w:rsidRPr="002422B3">
        <w:rPr>
          <w:rFonts w:ascii="Times New Roman" w:hAnsi="Times New Roman" w:cs="Times New Roman"/>
          <w:sz w:val="24"/>
        </w:rPr>
        <w:t xml:space="preserve">Smart homes today consist of multiple electrical appliances that operate continuously, often leading to unnecessary power wastage and high electricity costs. In conventional households, users lack visibility into which devices consume the most energy, and there is no intelligent mechanism to automate or optimize usage. This results in inefficient </w:t>
      </w:r>
      <w:r w:rsidRPr="002422B3">
        <w:rPr>
          <w:rFonts w:ascii="Times New Roman" w:hAnsi="Times New Roman" w:cs="Times New Roman"/>
          <w:sz w:val="24"/>
        </w:rPr>
        <w:lastRenderedPageBreak/>
        <w:t>consumption patterns, unexpected billing, and potential safety concerns such as overheating or abnormal power draw.</w:t>
      </w:r>
    </w:p>
    <w:p w:rsidR="002422B3" w:rsidRPr="002422B3" w:rsidRDefault="002422B3" w:rsidP="002422B3">
      <w:pPr>
        <w:ind w:left="426" w:firstLine="283"/>
        <w:jc w:val="both"/>
        <w:rPr>
          <w:rFonts w:ascii="Times New Roman" w:hAnsi="Times New Roman" w:cs="Times New Roman"/>
          <w:sz w:val="24"/>
        </w:rPr>
      </w:pPr>
      <w:r w:rsidRPr="002422B3">
        <w:rPr>
          <w:rFonts w:ascii="Times New Roman" w:hAnsi="Times New Roman" w:cs="Times New Roman"/>
          <w:sz w:val="24"/>
        </w:rPr>
        <w:t>To address these challenges, the Smart Home Energy Management System (SHEMS) provides a structured and intelligent solution that enables users to monitor energy usage in real time, manage appliances digitally, and implement smart automation rules. The system is divided into multiple functional modules to ensure scalability and maintainability.</w:t>
      </w:r>
    </w:p>
    <w:p w:rsidR="002422B3" w:rsidRPr="002422B3" w:rsidRDefault="002422B3" w:rsidP="002422B3">
      <w:pPr>
        <w:ind w:left="426" w:firstLine="283"/>
        <w:jc w:val="both"/>
        <w:rPr>
          <w:rFonts w:ascii="Times New Roman" w:hAnsi="Times New Roman" w:cs="Times New Roman"/>
          <w:sz w:val="24"/>
        </w:rPr>
      </w:pPr>
      <w:r w:rsidRPr="002422B3">
        <w:rPr>
          <w:rFonts w:ascii="Times New Roman" w:hAnsi="Times New Roman" w:cs="Times New Roman"/>
          <w:sz w:val="24"/>
        </w:rPr>
        <w:t>As part of the current implementation, Module 1 (Authentication &amp; Role Management) ensures secure system access through user login, role-based authorization, and session handling. Module 2 (Smart Device Management) enables users to add, view, update, and control home appliances through a centralized dashboard. These foundational modules establish the core security and device interaction layer of the project.</w:t>
      </w:r>
    </w:p>
    <w:p w:rsidR="002422B3" w:rsidRPr="002422B3" w:rsidRDefault="002422B3" w:rsidP="002422B3">
      <w:pPr>
        <w:ind w:left="426" w:firstLine="283"/>
        <w:jc w:val="both"/>
        <w:rPr>
          <w:rFonts w:ascii="Times New Roman" w:hAnsi="Times New Roman" w:cs="Times New Roman"/>
          <w:sz w:val="24"/>
        </w:rPr>
      </w:pPr>
      <w:r w:rsidRPr="002422B3">
        <w:rPr>
          <w:rFonts w:ascii="Times New Roman" w:hAnsi="Times New Roman" w:cs="Times New Roman"/>
          <w:sz w:val="24"/>
        </w:rPr>
        <w:t>The system follows a 4-layer architecture consisting of Presentation, Service, Repository, and Model layers, ensuring clean separation of concerns and ease of future enhancements. Upcoming modules such as real-time energy tracking, analytics dashboards, scheduling automation, and alert notifications will further extend the system into a complete smart energy optimization platform.</w:t>
      </w:r>
    </w:p>
    <w:p w:rsidR="00A2080E" w:rsidRPr="002422B3" w:rsidRDefault="002422B3" w:rsidP="002422B3">
      <w:pPr>
        <w:ind w:left="426" w:firstLine="283"/>
        <w:jc w:val="both"/>
        <w:rPr>
          <w:rFonts w:ascii="Times New Roman" w:hAnsi="Times New Roman" w:cs="Times New Roman"/>
          <w:sz w:val="24"/>
        </w:rPr>
      </w:pPr>
      <w:r w:rsidRPr="002422B3">
        <w:rPr>
          <w:rFonts w:ascii="Times New Roman" w:hAnsi="Times New Roman" w:cs="Times New Roman"/>
          <w:sz w:val="24"/>
        </w:rPr>
        <w:t>Overall, SHEMS transforms traditional energy consumption into a transparent, manageable, and optimized smart-home experience, helping users reduce electricity costs, improve safety, and adopt energy-efficient l</w:t>
      </w:r>
      <w:r>
        <w:rPr>
          <w:rFonts w:ascii="Times New Roman" w:hAnsi="Times New Roman" w:cs="Times New Roman"/>
          <w:sz w:val="24"/>
        </w:rPr>
        <w:t>iving practices.</w:t>
      </w:r>
    </w:p>
    <w:p w:rsidR="00A2080E" w:rsidRDefault="00A2080E" w:rsidP="00A2080E">
      <w:pPr>
        <w:jc w:val="both"/>
        <w:rPr>
          <w:rFonts w:ascii="Times New Roman" w:hAnsi="Times New Roman" w:cs="Times New Roman"/>
          <w:b/>
          <w:sz w:val="28"/>
          <w:szCs w:val="28"/>
        </w:rPr>
      </w:pPr>
    </w:p>
    <w:p w:rsidR="00A2080E" w:rsidRPr="00A2080E" w:rsidRDefault="00A2080E" w:rsidP="00A2080E">
      <w:pPr>
        <w:jc w:val="both"/>
        <w:rPr>
          <w:rFonts w:ascii="Times New Roman" w:hAnsi="Times New Roman" w:cs="Times New Roman"/>
          <w:b/>
          <w:sz w:val="28"/>
          <w:szCs w:val="28"/>
        </w:rPr>
      </w:pPr>
    </w:p>
    <w:p w:rsidR="00A2080E" w:rsidRDefault="00A2080E" w:rsidP="00A2080E">
      <w:pPr>
        <w:pStyle w:val="ListParagraph"/>
        <w:numPr>
          <w:ilvl w:val="0"/>
          <w:numId w:val="2"/>
        </w:numPr>
        <w:jc w:val="both"/>
        <w:rPr>
          <w:rFonts w:ascii="Times New Roman" w:hAnsi="Times New Roman" w:cs="Times New Roman"/>
          <w:b/>
          <w:sz w:val="28"/>
          <w:szCs w:val="28"/>
        </w:rPr>
      </w:pPr>
      <w:r>
        <w:rPr>
          <w:rFonts w:ascii="Times New Roman" w:hAnsi="Times New Roman" w:cs="Times New Roman"/>
          <w:b/>
          <w:sz w:val="28"/>
          <w:szCs w:val="28"/>
        </w:rPr>
        <w:t>Timeline Overview</w:t>
      </w:r>
    </w:p>
    <w:p w:rsidR="008809CC" w:rsidRDefault="008809CC" w:rsidP="008809CC">
      <w:pPr>
        <w:jc w:val="both"/>
        <w:rPr>
          <w:rFonts w:ascii="Times New Roman" w:hAnsi="Times New Roman" w:cs="Times New Roman"/>
          <w:b/>
          <w:sz w:val="28"/>
          <w:szCs w:val="28"/>
        </w:rPr>
      </w:pPr>
    </w:p>
    <w:tbl>
      <w:tblPr>
        <w:tblW w:w="9797" w:type="dxa"/>
        <w:tblCellMar>
          <w:top w:w="15" w:type="dxa"/>
          <w:left w:w="15" w:type="dxa"/>
          <w:bottom w:w="15" w:type="dxa"/>
          <w:right w:w="15" w:type="dxa"/>
        </w:tblCellMar>
        <w:tblLook w:val="04A0"/>
      </w:tblPr>
      <w:tblGrid>
        <w:gridCol w:w="1093"/>
        <w:gridCol w:w="4142"/>
        <w:gridCol w:w="4562"/>
      </w:tblGrid>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right="-195"/>
              <w:jc w:val="center"/>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center"/>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Activities Planned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center"/>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Activities Completed</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Project introduction, technology selection discussion, project statement, expected outcomes, milestones planning, system architecture, database schema, deployment diagram, component diagram, identification of Modules 1 to 6 and their main classes.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Conducted project kickoff meeting, finalized project scope and objectives, selected technology stack, designed system architecture and database schema, prepared deployment and component diagrams, identified core modules and performed a deep dive into Module 1 classes.</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Defining system rules for all modules including authentication rules, smart device management rules, real-time data handling rules, analytics dashboard rules, scheduling and automation rules, notification rules, and database schema constraints.</w:t>
            </w:r>
            <w:r w:rsidR="0046405F">
              <w:rPr>
                <w:rFonts w:ascii="Times New Roman" w:eastAsia="Times New Roman" w:hAnsi="Times New Roman" w:cs="Times New Roman"/>
                <w:color w:val="000000"/>
                <w:sz w:val="24"/>
              </w:rPr>
              <w:t xml:space="preserve"> </w:t>
            </w:r>
            <w:r w:rsidRPr="0046405F">
              <w:rPr>
                <w:rFonts w:ascii="Times New Roman" w:eastAsia="Times New Roman" w:hAnsi="Times New Roman" w:cs="Times New Roman"/>
                <w:color w:val="000000"/>
                <w:sz w:val="24"/>
              </w:rPr>
              <w:t>Implementation and presentation of Module 1 (Authentication &amp; User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Finalized login, access control, and role-based rules for Module 1; defined device registration and validation rules for Module 2; established data integrity and energy storage rules for Module 3; dashboard accuracy and interaction rules for Module 4; scheduling, automation, and notification rules; discussed failure scenarios and system limitations.</w:t>
            </w:r>
            <w:r w:rsidR="0046405F">
              <w:rPr>
                <w:rFonts w:ascii="Times New Roman" w:eastAsia="Times New Roman" w:hAnsi="Times New Roman" w:cs="Times New Roman"/>
                <w:color w:val="000000"/>
                <w:sz w:val="24"/>
              </w:rPr>
              <w:t xml:space="preserve"> </w:t>
            </w:r>
            <w:r w:rsidRPr="0046405F">
              <w:rPr>
                <w:rFonts w:ascii="Times New Roman" w:eastAsia="Times New Roman" w:hAnsi="Times New Roman" w:cs="Times New Roman"/>
                <w:color w:val="000000"/>
                <w:sz w:val="24"/>
              </w:rPr>
              <w:t xml:space="preserve">Presented </w:t>
            </w:r>
            <w:proofErr w:type="spellStart"/>
            <w:r w:rsidRPr="0046405F">
              <w:rPr>
                <w:rFonts w:ascii="Times New Roman" w:eastAsia="Times New Roman" w:hAnsi="Times New Roman" w:cs="Times New Roman"/>
                <w:b/>
                <w:bCs/>
                <w:color w:val="000000"/>
                <w:sz w:val="24"/>
              </w:rPr>
              <w:t>MIlestone</w:t>
            </w:r>
            <w:proofErr w:type="spellEnd"/>
            <w:r w:rsidRPr="0046405F">
              <w:rPr>
                <w:rFonts w:ascii="Times New Roman" w:eastAsia="Times New Roman" w:hAnsi="Times New Roman" w:cs="Times New Roman"/>
                <w:b/>
                <w:bCs/>
                <w:color w:val="000000"/>
                <w:sz w:val="24"/>
              </w:rPr>
              <w:t xml:space="preserve"> 1</w:t>
            </w:r>
            <w:r w:rsidRPr="0046405F">
              <w:rPr>
                <w:rFonts w:ascii="Times New Roman" w:eastAsia="Times New Roman" w:hAnsi="Times New Roman" w:cs="Times New Roman"/>
                <w:color w:val="000000"/>
                <w:sz w:val="24"/>
              </w:rPr>
              <w:t xml:space="preserve"> (Authentication &amp; User Access). </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 xml:space="preserve">Designing class skeletons for Modules 1 to 6, defining attributes, methods, and </w:t>
            </w:r>
            <w:proofErr w:type="spellStart"/>
            <w:r w:rsidRPr="0046405F">
              <w:rPr>
                <w:rFonts w:ascii="Times New Roman" w:eastAsia="Times New Roman" w:hAnsi="Times New Roman" w:cs="Times New Roman"/>
                <w:color w:val="000000"/>
                <w:sz w:val="24"/>
              </w:rPr>
              <w:lastRenderedPageBreak/>
              <w:t>pseudocode</w:t>
            </w:r>
            <w:proofErr w:type="spellEnd"/>
            <w:r w:rsidRPr="0046405F">
              <w:rPr>
                <w:rFonts w:ascii="Times New Roman" w:eastAsia="Times New Roman" w:hAnsi="Times New Roman" w:cs="Times New Roman"/>
                <w:color w:val="000000"/>
                <w:sz w:val="24"/>
              </w:rPr>
              <w:t xml:space="preserve"> logic; identifying possible problems and solutions for each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lastRenderedPageBreak/>
              <w:t xml:space="preserve">Prepared detailed </w:t>
            </w:r>
            <w:proofErr w:type="spellStart"/>
            <w:r w:rsidRPr="0046405F">
              <w:rPr>
                <w:rFonts w:ascii="Times New Roman" w:eastAsia="Times New Roman" w:hAnsi="Times New Roman" w:cs="Times New Roman"/>
                <w:color w:val="000000"/>
                <w:sz w:val="24"/>
              </w:rPr>
              <w:t>pseudocodes</w:t>
            </w:r>
            <w:proofErr w:type="spellEnd"/>
            <w:r w:rsidRPr="0046405F">
              <w:rPr>
                <w:rFonts w:ascii="Times New Roman" w:eastAsia="Times New Roman" w:hAnsi="Times New Roman" w:cs="Times New Roman"/>
                <w:color w:val="000000"/>
                <w:sz w:val="24"/>
              </w:rPr>
              <w:t xml:space="preserve"> for all major classes across modules, discussed class-level </w:t>
            </w:r>
            <w:r w:rsidRPr="0046405F">
              <w:rPr>
                <w:rFonts w:ascii="Times New Roman" w:eastAsia="Times New Roman" w:hAnsi="Times New Roman" w:cs="Times New Roman"/>
                <w:color w:val="000000"/>
                <w:sz w:val="24"/>
              </w:rPr>
              <w:lastRenderedPageBreak/>
              <w:t>logic, analyzed module-wise problems, and proposed solutions for handling errors, failures, and edge cases.</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lastRenderedPageBreak/>
              <w:t>Week-4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Scenario-based understanding and Java coding demonstrations to understand module logic and real-time behavior. Implementation and conceptual presentation of Module 2(Smart Device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 xml:space="preserve">Solved multiple scenario-based Java problems, demonstrated logic using stacks, rules, and automation flows, and gained practical understanding of how modules interact during real-time </w:t>
            </w:r>
            <w:proofErr w:type="spellStart"/>
            <w:r w:rsidRPr="0046405F">
              <w:rPr>
                <w:rFonts w:ascii="Times New Roman" w:eastAsia="Times New Roman" w:hAnsi="Times New Roman" w:cs="Times New Roman"/>
                <w:color w:val="000000"/>
                <w:sz w:val="24"/>
              </w:rPr>
              <w:t>execution.Delivered</w:t>
            </w:r>
            <w:proofErr w:type="spellEnd"/>
            <w:r w:rsidRPr="0046405F">
              <w:rPr>
                <w:rFonts w:ascii="Times New Roman" w:eastAsia="Times New Roman" w:hAnsi="Times New Roman" w:cs="Times New Roman"/>
                <w:color w:val="000000"/>
                <w:sz w:val="24"/>
              </w:rPr>
              <w:t xml:space="preserve"> </w:t>
            </w:r>
            <w:r w:rsidRPr="0046405F">
              <w:rPr>
                <w:rFonts w:ascii="Times New Roman" w:eastAsia="Times New Roman" w:hAnsi="Times New Roman" w:cs="Times New Roman"/>
                <w:b/>
                <w:bCs/>
                <w:color w:val="000000"/>
                <w:sz w:val="24"/>
              </w:rPr>
              <w:t xml:space="preserve">Milestone2 </w:t>
            </w:r>
            <w:r w:rsidRPr="0046405F">
              <w:rPr>
                <w:rFonts w:ascii="Times New Roman" w:eastAsia="Times New Roman" w:hAnsi="Times New Roman" w:cs="Times New Roman"/>
                <w:color w:val="000000"/>
                <w:sz w:val="24"/>
              </w:rPr>
              <w:t>(Smart Device Management)</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Group-wise activities and discussions to analyze real-world failure cases and collaborative problem-solving.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Teams were divided and group activities were conducted; each group analyzed specific system failures and proposed solutions, improving understanding of real-world smart home challenges.</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Implementation and conceptual presentation of Module 3 (Real-Time Energy Monitoring &amp; Alerts). Implementation of Module 1 (Authentication &amp; User Access) as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 xml:space="preserve">Presented </w:t>
            </w:r>
            <w:r w:rsidRPr="0046405F">
              <w:rPr>
                <w:rFonts w:ascii="Times New Roman" w:eastAsia="Times New Roman" w:hAnsi="Times New Roman" w:cs="Times New Roman"/>
                <w:b/>
                <w:bCs/>
                <w:color w:val="000000"/>
                <w:sz w:val="24"/>
              </w:rPr>
              <w:t xml:space="preserve">Milestone 3 </w:t>
            </w:r>
            <w:r w:rsidRPr="0046405F">
              <w:rPr>
                <w:rFonts w:ascii="Times New Roman" w:eastAsia="Times New Roman" w:hAnsi="Times New Roman" w:cs="Times New Roman"/>
                <w:color w:val="000000"/>
                <w:sz w:val="24"/>
              </w:rPr>
              <w:t>explaining real-time data tracking, energy usage rules, alerts, and analytics concepts using diagrams and scenarios.</w:t>
            </w:r>
            <w:r w:rsidR="0046405F">
              <w:rPr>
                <w:rFonts w:ascii="Times New Roman" w:eastAsia="Times New Roman" w:hAnsi="Times New Roman" w:cs="Times New Roman"/>
                <w:color w:val="000000"/>
                <w:sz w:val="24"/>
              </w:rPr>
              <w:t xml:space="preserve"> </w:t>
            </w:r>
            <w:r w:rsidRPr="0046405F">
              <w:rPr>
                <w:rFonts w:ascii="Times New Roman" w:eastAsia="Times New Roman" w:hAnsi="Times New Roman" w:cs="Times New Roman"/>
                <w:color w:val="000000"/>
                <w:sz w:val="24"/>
              </w:rPr>
              <w:t>Successfully implemented Module 1, covering authentication concepts and design as a Team.</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Testing of Module 1 (Authentication &amp; User Access) along with database integration.</w:t>
            </w:r>
            <w:r w:rsidR="0046405F">
              <w:rPr>
                <w:rFonts w:ascii="Times New Roman" w:eastAsia="Times New Roman" w:hAnsi="Times New Roman" w:cs="Times New Roman"/>
                <w:color w:val="000000"/>
                <w:sz w:val="24"/>
              </w:rPr>
              <w:t xml:space="preserve"> </w:t>
            </w:r>
            <w:r w:rsidRPr="0046405F">
              <w:rPr>
                <w:rFonts w:ascii="Times New Roman" w:eastAsia="Times New Roman" w:hAnsi="Times New Roman" w:cs="Times New Roman"/>
                <w:color w:val="000000"/>
                <w:sz w:val="24"/>
              </w:rPr>
              <w:t>Implementation of Module 2 (Smart Device Management) and integration with Module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 xml:space="preserve">Tested login and role-based access rules, verified database operations using </w:t>
            </w:r>
            <w:proofErr w:type="spellStart"/>
            <w:r w:rsidRPr="0046405F">
              <w:rPr>
                <w:rFonts w:ascii="Times New Roman" w:eastAsia="Times New Roman" w:hAnsi="Times New Roman" w:cs="Times New Roman"/>
                <w:color w:val="000000"/>
                <w:sz w:val="24"/>
              </w:rPr>
              <w:t>MySQL</w:t>
            </w:r>
            <w:proofErr w:type="spellEnd"/>
            <w:r w:rsidRPr="0046405F">
              <w:rPr>
                <w:rFonts w:ascii="Times New Roman" w:eastAsia="Times New Roman" w:hAnsi="Times New Roman" w:cs="Times New Roman"/>
                <w:color w:val="000000"/>
                <w:sz w:val="24"/>
              </w:rPr>
              <w:t>.</w:t>
            </w:r>
            <w:r w:rsidR="0046405F">
              <w:rPr>
                <w:rFonts w:ascii="Times New Roman" w:eastAsia="Times New Roman" w:hAnsi="Times New Roman" w:cs="Times New Roman"/>
                <w:color w:val="000000"/>
                <w:sz w:val="24"/>
              </w:rPr>
              <w:t xml:space="preserve">  </w:t>
            </w:r>
            <w:r w:rsidRPr="0046405F">
              <w:rPr>
                <w:rFonts w:ascii="Times New Roman" w:eastAsia="Times New Roman" w:hAnsi="Times New Roman" w:cs="Times New Roman"/>
                <w:color w:val="000000"/>
                <w:sz w:val="24"/>
              </w:rPr>
              <w:t xml:space="preserve">Implemented device registration and control features, connected Module 2 with authentication flow, tested device operations, and presented </w:t>
            </w:r>
            <w:r w:rsidRPr="0046405F">
              <w:rPr>
                <w:rFonts w:ascii="Times New Roman" w:eastAsia="Times New Roman" w:hAnsi="Times New Roman" w:cs="Times New Roman"/>
                <w:b/>
                <w:bCs/>
                <w:color w:val="000000"/>
                <w:sz w:val="24"/>
              </w:rPr>
              <w:t>Module1,</w:t>
            </w:r>
            <w:r w:rsidR="0046405F">
              <w:rPr>
                <w:rFonts w:ascii="Times New Roman" w:eastAsia="Times New Roman" w:hAnsi="Times New Roman" w:cs="Times New Roman"/>
                <w:b/>
                <w:bCs/>
                <w:color w:val="000000"/>
                <w:sz w:val="24"/>
              </w:rPr>
              <w:t xml:space="preserve"> </w:t>
            </w:r>
            <w:r w:rsidRPr="0046405F">
              <w:rPr>
                <w:rFonts w:ascii="Times New Roman" w:eastAsia="Times New Roman" w:hAnsi="Times New Roman" w:cs="Times New Roman"/>
                <w:b/>
                <w:bCs/>
                <w:color w:val="000000"/>
                <w:sz w:val="24"/>
              </w:rPr>
              <w:t>2 Working</w:t>
            </w:r>
            <w:r w:rsidRPr="0046405F">
              <w:rPr>
                <w:rFonts w:ascii="Times New Roman" w:eastAsia="Times New Roman" w:hAnsi="Times New Roman" w:cs="Times New Roman"/>
                <w:color w:val="000000"/>
                <w:sz w:val="24"/>
              </w:rPr>
              <w:t>.</w:t>
            </w:r>
          </w:p>
        </w:tc>
      </w:tr>
      <w:tr w:rsidR="008809CC" w:rsidRPr="008809CC" w:rsidTr="0046405F">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rPr>
              <w:t>Week-8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Combined implementation presentation of Module 1 and Module 2 as a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809CC" w:rsidRPr="0046405F" w:rsidRDefault="008809CC" w:rsidP="0046405F">
            <w:pPr>
              <w:spacing w:line="0" w:lineRule="atLeast"/>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color w:val="000000"/>
                <w:sz w:val="24"/>
              </w:rPr>
              <w:t xml:space="preserve">Delivered </w:t>
            </w:r>
            <w:r w:rsidRPr="0046405F">
              <w:rPr>
                <w:rFonts w:ascii="Times New Roman" w:eastAsia="Times New Roman" w:hAnsi="Times New Roman" w:cs="Times New Roman"/>
                <w:b/>
                <w:bCs/>
                <w:color w:val="000000"/>
                <w:sz w:val="24"/>
              </w:rPr>
              <w:t>Milestone 4</w:t>
            </w:r>
            <w:r w:rsidRPr="0046405F">
              <w:rPr>
                <w:rFonts w:ascii="Times New Roman" w:eastAsia="Times New Roman" w:hAnsi="Times New Roman" w:cs="Times New Roman"/>
                <w:color w:val="000000"/>
                <w:sz w:val="24"/>
              </w:rPr>
              <w:t xml:space="preserve"> demonstrating working implementation of authentication and device management modules with database integration and application flow.</w:t>
            </w:r>
            <w:r w:rsidR="0046405F">
              <w:rPr>
                <w:rFonts w:ascii="Times New Roman" w:eastAsia="Times New Roman" w:hAnsi="Times New Roman" w:cs="Times New Roman"/>
                <w:color w:val="000000"/>
                <w:sz w:val="24"/>
              </w:rPr>
              <w:t xml:space="preserve"> </w:t>
            </w:r>
            <w:r w:rsidRPr="0046405F">
              <w:rPr>
                <w:rFonts w:ascii="Times New Roman" w:eastAsia="Times New Roman" w:hAnsi="Times New Roman" w:cs="Times New Roman"/>
                <w:color w:val="000000"/>
                <w:sz w:val="24"/>
              </w:rPr>
              <w:t>Prepared README documentation, summarized commits and milestones</w:t>
            </w:r>
          </w:p>
        </w:tc>
      </w:tr>
    </w:tbl>
    <w:p w:rsidR="00A2080E" w:rsidRPr="00A2080E" w:rsidRDefault="00A2080E" w:rsidP="002422B3">
      <w:pPr>
        <w:ind w:left="0"/>
        <w:jc w:val="both"/>
        <w:rPr>
          <w:rFonts w:ascii="Times New Roman" w:hAnsi="Times New Roman" w:cs="Times New Roman"/>
          <w:b/>
          <w:sz w:val="28"/>
          <w:szCs w:val="28"/>
        </w:rPr>
      </w:pPr>
    </w:p>
    <w:p w:rsidR="00A2080E" w:rsidRDefault="00A2080E" w:rsidP="00A2080E">
      <w:pPr>
        <w:pStyle w:val="ListParagraph"/>
        <w:numPr>
          <w:ilvl w:val="0"/>
          <w:numId w:val="2"/>
        </w:numPr>
        <w:jc w:val="both"/>
        <w:rPr>
          <w:rFonts w:ascii="Times New Roman" w:hAnsi="Times New Roman" w:cs="Times New Roman"/>
          <w:b/>
          <w:sz w:val="28"/>
          <w:szCs w:val="28"/>
        </w:rPr>
      </w:pPr>
    </w:p>
    <w:p w:rsidR="00A2080E" w:rsidRDefault="00A2080E" w:rsidP="00A2080E">
      <w:pPr>
        <w:pStyle w:val="ListParagraph"/>
        <w:numPr>
          <w:ilvl w:val="0"/>
          <w:numId w:val="6"/>
        </w:numPr>
        <w:jc w:val="both"/>
        <w:rPr>
          <w:rFonts w:ascii="Times New Roman" w:hAnsi="Times New Roman" w:cs="Times New Roman"/>
          <w:b/>
          <w:sz w:val="28"/>
          <w:szCs w:val="28"/>
        </w:rPr>
      </w:pPr>
      <w:r>
        <w:rPr>
          <w:rFonts w:ascii="Times New Roman" w:hAnsi="Times New Roman" w:cs="Times New Roman"/>
          <w:b/>
          <w:sz w:val="28"/>
          <w:szCs w:val="28"/>
        </w:rPr>
        <w:t>Key Milestones</w:t>
      </w:r>
    </w:p>
    <w:p w:rsidR="007A1547" w:rsidRDefault="007A1547" w:rsidP="007A1547">
      <w:pPr>
        <w:jc w:val="both"/>
        <w:rPr>
          <w:rFonts w:ascii="Times New Roman" w:hAnsi="Times New Roman" w:cs="Times New Roman"/>
          <w:b/>
          <w:sz w:val="28"/>
          <w:szCs w:val="28"/>
        </w:rPr>
      </w:pPr>
    </w:p>
    <w:p w:rsidR="007A1547" w:rsidRPr="007A1547" w:rsidRDefault="007A1547" w:rsidP="007A1547">
      <w:pPr>
        <w:jc w:val="both"/>
        <w:rPr>
          <w:rFonts w:ascii="Times New Roman" w:hAnsi="Times New Roman" w:cs="Times New Roman"/>
          <w:sz w:val="24"/>
          <w:szCs w:val="24"/>
        </w:rPr>
      </w:pPr>
      <w:r w:rsidRPr="007A1547">
        <w:rPr>
          <w:rFonts w:ascii="Times New Roman" w:hAnsi="Times New Roman" w:cs="Times New Roman"/>
          <w:sz w:val="24"/>
          <w:szCs w:val="24"/>
        </w:rPr>
        <w:t>The developmen</w:t>
      </w:r>
      <w:r>
        <w:rPr>
          <w:rFonts w:ascii="Times New Roman" w:hAnsi="Times New Roman" w:cs="Times New Roman"/>
          <w:sz w:val="24"/>
          <w:szCs w:val="24"/>
        </w:rPr>
        <w:t xml:space="preserve">t of the </w:t>
      </w:r>
      <w:r w:rsidRPr="007A1547">
        <w:rPr>
          <w:rFonts w:ascii="Times New Roman" w:hAnsi="Times New Roman" w:cs="Times New Roman"/>
          <w:b/>
          <w:sz w:val="24"/>
          <w:szCs w:val="24"/>
        </w:rPr>
        <w:t>Smart Home Energy Management System (SHEMS)</w:t>
      </w:r>
      <w:r w:rsidRPr="007A1547">
        <w:rPr>
          <w:rFonts w:ascii="Times New Roman" w:hAnsi="Times New Roman" w:cs="Times New Roman"/>
          <w:sz w:val="24"/>
          <w:szCs w:val="24"/>
        </w:rPr>
        <w:t xml:space="preserve"> was carried out in a phased and milestone-driven manner to ensure systematic progress, architectural clarity, and secure feature implementation. Each milestone marked a significant advancement in functionality, stability, and readiness of the system.</w:t>
      </w:r>
    </w:p>
    <w:p w:rsidR="00A2080E" w:rsidRDefault="00A2080E" w:rsidP="00A2080E">
      <w:pPr>
        <w:jc w:val="both"/>
        <w:rPr>
          <w:rFonts w:ascii="Times New Roman" w:hAnsi="Times New Roman" w:cs="Times New Roman"/>
          <w:b/>
          <w:sz w:val="28"/>
          <w:szCs w:val="28"/>
        </w:rPr>
      </w:pPr>
    </w:p>
    <w:tbl>
      <w:tblPr>
        <w:tblStyle w:val="TableGrid"/>
        <w:tblW w:w="0" w:type="auto"/>
        <w:tblInd w:w="720" w:type="dxa"/>
        <w:tblLook w:val="04A0"/>
      </w:tblPr>
      <w:tblGrid>
        <w:gridCol w:w="2985"/>
        <w:gridCol w:w="2963"/>
        <w:gridCol w:w="2908"/>
      </w:tblGrid>
      <w:tr w:rsidR="007A1547" w:rsidTr="00BA7CFA">
        <w:tc>
          <w:tcPr>
            <w:tcW w:w="3192" w:type="dxa"/>
          </w:tcPr>
          <w:p w:rsidR="00BA7CFA" w:rsidRDefault="00BA7CFA" w:rsidP="00BA7CFA">
            <w:pPr>
              <w:ind w:left="0"/>
              <w:jc w:val="center"/>
              <w:rPr>
                <w:rFonts w:ascii="Times New Roman" w:hAnsi="Times New Roman" w:cs="Times New Roman"/>
                <w:b/>
                <w:sz w:val="28"/>
                <w:szCs w:val="28"/>
              </w:rPr>
            </w:pPr>
            <w:r>
              <w:rPr>
                <w:rFonts w:ascii="Times New Roman" w:hAnsi="Times New Roman" w:cs="Times New Roman"/>
                <w:b/>
                <w:sz w:val="28"/>
                <w:szCs w:val="28"/>
              </w:rPr>
              <w:lastRenderedPageBreak/>
              <w:t>Milestone</w:t>
            </w:r>
          </w:p>
        </w:tc>
        <w:tc>
          <w:tcPr>
            <w:tcW w:w="3192" w:type="dxa"/>
          </w:tcPr>
          <w:p w:rsidR="00BA7CFA" w:rsidRDefault="00BA7CFA" w:rsidP="00BA7CFA">
            <w:pPr>
              <w:ind w:left="0"/>
              <w:jc w:val="center"/>
              <w:rPr>
                <w:rFonts w:ascii="Times New Roman" w:hAnsi="Times New Roman" w:cs="Times New Roman"/>
                <w:b/>
                <w:sz w:val="28"/>
                <w:szCs w:val="28"/>
              </w:rPr>
            </w:pPr>
            <w:r>
              <w:rPr>
                <w:rFonts w:ascii="Times New Roman" w:hAnsi="Times New Roman" w:cs="Times New Roman"/>
                <w:b/>
                <w:sz w:val="28"/>
                <w:szCs w:val="28"/>
              </w:rPr>
              <w:t>Description</w:t>
            </w:r>
          </w:p>
        </w:tc>
        <w:tc>
          <w:tcPr>
            <w:tcW w:w="3192" w:type="dxa"/>
          </w:tcPr>
          <w:p w:rsidR="00BA7CFA" w:rsidRDefault="007A1547" w:rsidP="00BA7CFA">
            <w:pPr>
              <w:ind w:left="0"/>
              <w:jc w:val="center"/>
              <w:rPr>
                <w:rFonts w:ascii="Times New Roman" w:hAnsi="Times New Roman" w:cs="Times New Roman"/>
                <w:b/>
                <w:sz w:val="28"/>
                <w:szCs w:val="28"/>
              </w:rPr>
            </w:pPr>
            <w:r>
              <w:rPr>
                <w:rFonts w:ascii="Times New Roman" w:hAnsi="Times New Roman" w:cs="Times New Roman"/>
                <w:b/>
                <w:sz w:val="28"/>
                <w:szCs w:val="28"/>
              </w:rPr>
              <w:t>Status</w:t>
            </w:r>
          </w:p>
        </w:tc>
      </w:tr>
      <w:tr w:rsidR="007A1547" w:rsidTr="00BA7CFA">
        <w:tc>
          <w:tcPr>
            <w:tcW w:w="3192" w:type="dxa"/>
          </w:tcPr>
          <w:p w:rsidR="00BA7CFA" w:rsidRPr="007A1547" w:rsidRDefault="007A1547" w:rsidP="007A1547">
            <w:pPr>
              <w:ind w:left="0"/>
              <w:rPr>
                <w:rFonts w:ascii="Times New Roman" w:hAnsi="Times New Roman" w:cs="Times New Roman"/>
                <w:b/>
                <w:sz w:val="24"/>
                <w:szCs w:val="24"/>
              </w:rPr>
            </w:pPr>
            <w:r w:rsidRPr="007A1547">
              <w:rPr>
                <w:rFonts w:ascii="Times New Roman" w:hAnsi="Times New Roman" w:cs="Times New Roman"/>
                <w:b/>
                <w:sz w:val="24"/>
                <w:szCs w:val="24"/>
              </w:rPr>
              <w:t>Project Initiation &amp; Requirement Analysis</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Finalized project objectives, identified system scope, studied smart home energy management concepts, and defined user roles and access policies.</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Completed</w:t>
            </w:r>
          </w:p>
        </w:tc>
      </w:tr>
      <w:tr w:rsidR="007A1547" w:rsidTr="00BA7CFA">
        <w:tc>
          <w:tcPr>
            <w:tcW w:w="3192" w:type="dxa"/>
          </w:tcPr>
          <w:p w:rsidR="00BA7CFA" w:rsidRPr="007A1547" w:rsidRDefault="007A1547" w:rsidP="007A1547">
            <w:pPr>
              <w:ind w:left="0"/>
              <w:rPr>
                <w:rFonts w:ascii="Times New Roman" w:hAnsi="Times New Roman" w:cs="Times New Roman"/>
                <w:b/>
                <w:sz w:val="24"/>
                <w:szCs w:val="24"/>
              </w:rPr>
            </w:pPr>
            <w:r w:rsidRPr="007A1547">
              <w:rPr>
                <w:rFonts w:ascii="Times New Roman" w:hAnsi="Times New Roman" w:cs="Times New Roman"/>
                <w:b/>
                <w:sz w:val="24"/>
                <w:szCs w:val="24"/>
              </w:rPr>
              <w:t>System Architecture Design</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Designed layered architecture including Controller, Service, Repository, and Entity layers. Established separation of concerns and security boundaries.</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Completed</w:t>
            </w:r>
          </w:p>
        </w:tc>
      </w:tr>
      <w:tr w:rsidR="007A1547" w:rsidTr="00BA7CFA">
        <w:tc>
          <w:tcPr>
            <w:tcW w:w="3192" w:type="dxa"/>
          </w:tcPr>
          <w:p w:rsidR="00BA7CFA" w:rsidRPr="007A1547" w:rsidRDefault="007A1547" w:rsidP="007A1547">
            <w:pPr>
              <w:ind w:left="0"/>
              <w:rPr>
                <w:rFonts w:ascii="Times New Roman" w:hAnsi="Times New Roman" w:cs="Times New Roman"/>
                <w:b/>
                <w:sz w:val="24"/>
                <w:szCs w:val="28"/>
              </w:rPr>
            </w:pPr>
            <w:r w:rsidRPr="007A1547">
              <w:rPr>
                <w:rFonts w:ascii="Times New Roman" w:hAnsi="Times New Roman" w:cs="Times New Roman"/>
                <w:b/>
                <w:sz w:val="24"/>
                <w:szCs w:val="28"/>
              </w:rPr>
              <w:t>Authentication &amp; Authorization Module</w:t>
            </w:r>
          </w:p>
        </w:tc>
        <w:tc>
          <w:tcPr>
            <w:tcW w:w="3192" w:type="dxa"/>
          </w:tcPr>
          <w:p w:rsidR="00BA7CFA" w:rsidRPr="007A1547" w:rsidRDefault="007A1547" w:rsidP="007A1547">
            <w:pPr>
              <w:ind w:left="0"/>
              <w:rPr>
                <w:rFonts w:ascii="Times New Roman" w:hAnsi="Times New Roman" w:cs="Times New Roman"/>
                <w:sz w:val="24"/>
                <w:szCs w:val="28"/>
              </w:rPr>
            </w:pPr>
            <w:r w:rsidRPr="007A1547">
              <w:rPr>
                <w:rFonts w:ascii="Times New Roman" w:hAnsi="Times New Roman" w:cs="Times New Roman"/>
                <w:sz w:val="24"/>
                <w:szCs w:val="28"/>
              </w:rPr>
              <w:t>Implemented secure user registration and login with role-based access control using Spring Security. Enforced single active admin session and prevented unauthorized access.</w:t>
            </w:r>
          </w:p>
        </w:tc>
        <w:tc>
          <w:tcPr>
            <w:tcW w:w="3192" w:type="dxa"/>
          </w:tcPr>
          <w:p w:rsidR="00BA7CFA" w:rsidRPr="007A1547" w:rsidRDefault="007A1547" w:rsidP="007A1547">
            <w:pPr>
              <w:ind w:left="0"/>
              <w:rPr>
                <w:rFonts w:ascii="Times New Roman" w:hAnsi="Times New Roman" w:cs="Times New Roman"/>
                <w:sz w:val="24"/>
                <w:szCs w:val="28"/>
              </w:rPr>
            </w:pPr>
            <w:r w:rsidRPr="007A1547">
              <w:rPr>
                <w:rFonts w:ascii="Times New Roman" w:hAnsi="Times New Roman" w:cs="Times New Roman"/>
                <w:sz w:val="24"/>
                <w:szCs w:val="28"/>
              </w:rPr>
              <w:t>Completed</w:t>
            </w:r>
          </w:p>
        </w:tc>
      </w:tr>
      <w:tr w:rsidR="007A1547" w:rsidTr="00BA7CFA">
        <w:tc>
          <w:tcPr>
            <w:tcW w:w="3192" w:type="dxa"/>
          </w:tcPr>
          <w:p w:rsidR="00BA7CFA" w:rsidRPr="007A1547" w:rsidRDefault="007A1547" w:rsidP="007A1547">
            <w:pPr>
              <w:ind w:left="0"/>
              <w:rPr>
                <w:rFonts w:ascii="Times New Roman" w:hAnsi="Times New Roman" w:cs="Times New Roman"/>
                <w:b/>
                <w:sz w:val="24"/>
                <w:szCs w:val="24"/>
              </w:rPr>
            </w:pPr>
            <w:r w:rsidRPr="007A1547">
              <w:rPr>
                <w:rFonts w:ascii="Times New Roman" w:hAnsi="Times New Roman" w:cs="Times New Roman"/>
                <w:b/>
                <w:sz w:val="24"/>
                <w:szCs w:val="24"/>
              </w:rPr>
              <w:t>Smart Device Management Module</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Developed device registration, ON/OFF control, and device status monitoring with strict role-based permissions. Linked devices securely to authenticated users.</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Completed</w:t>
            </w:r>
          </w:p>
        </w:tc>
      </w:tr>
      <w:tr w:rsidR="007A1547" w:rsidTr="00BA7CFA">
        <w:tc>
          <w:tcPr>
            <w:tcW w:w="3192" w:type="dxa"/>
          </w:tcPr>
          <w:p w:rsidR="007A1547" w:rsidRPr="007A1547" w:rsidRDefault="007A1547" w:rsidP="007A1547">
            <w:pPr>
              <w:ind w:left="0"/>
              <w:rPr>
                <w:rFonts w:ascii="Times New Roman" w:hAnsi="Times New Roman" w:cs="Times New Roman"/>
                <w:b/>
                <w:sz w:val="24"/>
                <w:szCs w:val="24"/>
              </w:rPr>
            </w:pPr>
            <w:r w:rsidRPr="007A1547">
              <w:rPr>
                <w:rFonts w:ascii="Times New Roman" w:hAnsi="Times New Roman" w:cs="Times New Roman"/>
                <w:b/>
                <w:sz w:val="24"/>
                <w:szCs w:val="24"/>
              </w:rPr>
              <w:t>Backend–Frontend Integration</w:t>
            </w:r>
          </w:p>
        </w:tc>
        <w:tc>
          <w:tcPr>
            <w:tcW w:w="3192" w:type="dxa"/>
          </w:tcPr>
          <w:p w:rsidR="007A1547"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 xml:space="preserve">Integrated backend APIs with frontend using </w:t>
            </w:r>
            <w:proofErr w:type="spellStart"/>
            <w:r w:rsidRPr="007A1547">
              <w:rPr>
                <w:rFonts w:ascii="Times New Roman" w:hAnsi="Times New Roman" w:cs="Times New Roman"/>
                <w:sz w:val="24"/>
                <w:szCs w:val="24"/>
              </w:rPr>
              <w:t>Thymeleaf</w:t>
            </w:r>
            <w:proofErr w:type="spellEnd"/>
            <w:r w:rsidRPr="007A1547">
              <w:rPr>
                <w:rFonts w:ascii="Times New Roman" w:hAnsi="Times New Roman" w:cs="Times New Roman"/>
                <w:sz w:val="24"/>
                <w:szCs w:val="24"/>
              </w:rPr>
              <w:t xml:space="preserve"> to enable secure user interaction with device controls and dashboards.</w:t>
            </w:r>
          </w:p>
        </w:tc>
        <w:tc>
          <w:tcPr>
            <w:tcW w:w="3192" w:type="dxa"/>
          </w:tcPr>
          <w:p w:rsidR="007A1547"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Completed</w:t>
            </w:r>
          </w:p>
        </w:tc>
      </w:tr>
      <w:tr w:rsidR="007A1547" w:rsidTr="00BA7CFA">
        <w:tc>
          <w:tcPr>
            <w:tcW w:w="3192" w:type="dxa"/>
          </w:tcPr>
          <w:p w:rsidR="007A1547" w:rsidRPr="007A1547" w:rsidRDefault="007A1547" w:rsidP="007A1547">
            <w:pPr>
              <w:ind w:left="0"/>
              <w:rPr>
                <w:rFonts w:ascii="Times New Roman" w:hAnsi="Times New Roman" w:cs="Times New Roman"/>
                <w:b/>
                <w:sz w:val="24"/>
                <w:szCs w:val="24"/>
              </w:rPr>
            </w:pPr>
            <w:r w:rsidRPr="007A1547">
              <w:rPr>
                <w:rFonts w:ascii="Times New Roman" w:hAnsi="Times New Roman" w:cs="Times New Roman"/>
                <w:b/>
                <w:sz w:val="24"/>
                <w:szCs w:val="24"/>
              </w:rPr>
              <w:t>Testing &amp; Validation</w:t>
            </w:r>
          </w:p>
        </w:tc>
        <w:tc>
          <w:tcPr>
            <w:tcW w:w="3192" w:type="dxa"/>
          </w:tcPr>
          <w:p w:rsidR="007A1547"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Performed functional testing of authentication flows, role permissions, and device control operations using Postman and application logs.</w:t>
            </w:r>
          </w:p>
        </w:tc>
        <w:tc>
          <w:tcPr>
            <w:tcW w:w="3192" w:type="dxa"/>
          </w:tcPr>
          <w:p w:rsidR="007A1547"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Completed</w:t>
            </w:r>
          </w:p>
        </w:tc>
      </w:tr>
      <w:tr w:rsidR="007A1547" w:rsidTr="00BA7CFA">
        <w:tc>
          <w:tcPr>
            <w:tcW w:w="3192" w:type="dxa"/>
          </w:tcPr>
          <w:p w:rsidR="00BA7CFA" w:rsidRPr="007A1547" w:rsidRDefault="007A1547" w:rsidP="007A1547">
            <w:pPr>
              <w:ind w:left="0"/>
              <w:rPr>
                <w:rFonts w:ascii="Times New Roman" w:hAnsi="Times New Roman" w:cs="Times New Roman"/>
                <w:b/>
                <w:sz w:val="24"/>
                <w:szCs w:val="24"/>
              </w:rPr>
            </w:pPr>
            <w:r w:rsidRPr="007A1547">
              <w:rPr>
                <w:rFonts w:ascii="Times New Roman" w:hAnsi="Times New Roman" w:cs="Times New Roman"/>
                <w:b/>
                <w:sz w:val="24"/>
                <w:szCs w:val="24"/>
              </w:rPr>
              <w:t>Documentation &amp; Future Planning</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Prepared detailed project documentation and outlined future enhancements such as energy analytics, automation rules, and alert systems.</w:t>
            </w:r>
          </w:p>
        </w:tc>
        <w:tc>
          <w:tcPr>
            <w:tcW w:w="3192" w:type="dxa"/>
          </w:tcPr>
          <w:p w:rsidR="00BA7CFA" w:rsidRPr="007A1547" w:rsidRDefault="007A1547" w:rsidP="007A1547">
            <w:pPr>
              <w:ind w:left="0"/>
              <w:rPr>
                <w:rFonts w:ascii="Times New Roman" w:hAnsi="Times New Roman" w:cs="Times New Roman"/>
                <w:sz w:val="24"/>
                <w:szCs w:val="24"/>
              </w:rPr>
            </w:pPr>
            <w:r w:rsidRPr="007A1547">
              <w:rPr>
                <w:rFonts w:ascii="Times New Roman" w:hAnsi="Times New Roman" w:cs="Times New Roman"/>
                <w:sz w:val="24"/>
                <w:szCs w:val="24"/>
              </w:rPr>
              <w:t>Completed</w:t>
            </w:r>
          </w:p>
        </w:tc>
      </w:tr>
    </w:tbl>
    <w:p w:rsidR="00A2080E" w:rsidRDefault="00A2080E" w:rsidP="00A2080E">
      <w:pPr>
        <w:jc w:val="both"/>
        <w:rPr>
          <w:rFonts w:ascii="Times New Roman" w:hAnsi="Times New Roman" w:cs="Times New Roman"/>
          <w:b/>
          <w:sz w:val="28"/>
          <w:szCs w:val="28"/>
        </w:rPr>
      </w:pPr>
    </w:p>
    <w:p w:rsidR="00A2080E" w:rsidRPr="00A2080E" w:rsidRDefault="00A2080E" w:rsidP="00A2080E">
      <w:pPr>
        <w:jc w:val="both"/>
        <w:rPr>
          <w:rFonts w:ascii="Times New Roman" w:hAnsi="Times New Roman" w:cs="Times New Roman"/>
          <w:b/>
          <w:sz w:val="28"/>
          <w:szCs w:val="28"/>
        </w:rPr>
      </w:pPr>
    </w:p>
    <w:p w:rsidR="00A2080E" w:rsidRDefault="00A2080E" w:rsidP="00A2080E">
      <w:pPr>
        <w:pStyle w:val="ListParagraph"/>
        <w:numPr>
          <w:ilvl w:val="0"/>
          <w:numId w:val="6"/>
        </w:numPr>
        <w:jc w:val="both"/>
        <w:rPr>
          <w:rFonts w:ascii="Times New Roman" w:hAnsi="Times New Roman" w:cs="Times New Roman"/>
          <w:b/>
          <w:sz w:val="28"/>
          <w:szCs w:val="28"/>
        </w:rPr>
      </w:pPr>
      <w:r w:rsidRPr="00A2080E">
        <w:rPr>
          <w:rFonts w:ascii="Times New Roman" w:hAnsi="Times New Roman" w:cs="Times New Roman"/>
          <w:b/>
          <w:sz w:val="28"/>
          <w:szCs w:val="28"/>
        </w:rPr>
        <w:t xml:space="preserve"> Project Execution Details </w:t>
      </w:r>
    </w:p>
    <w:p w:rsidR="00BA7CFA" w:rsidRDefault="00BA7CFA" w:rsidP="00BA7CFA">
      <w:pPr>
        <w:jc w:val="both"/>
        <w:rPr>
          <w:rFonts w:ascii="Times New Roman" w:hAnsi="Times New Roman" w:cs="Times New Roman"/>
          <w:b/>
          <w:sz w:val="28"/>
          <w:szCs w:val="28"/>
        </w:rPr>
      </w:pPr>
    </w:p>
    <w:p w:rsidR="000C509C" w:rsidRPr="000C509C" w:rsidRDefault="000C509C" w:rsidP="000C509C">
      <w:pPr>
        <w:jc w:val="both"/>
        <w:rPr>
          <w:rFonts w:ascii="Times New Roman" w:hAnsi="Times New Roman" w:cs="Times New Roman"/>
          <w:sz w:val="24"/>
          <w:szCs w:val="28"/>
        </w:rPr>
      </w:pPr>
      <w:r>
        <w:rPr>
          <w:rFonts w:ascii="Times New Roman" w:hAnsi="Times New Roman" w:cs="Times New Roman"/>
          <w:sz w:val="24"/>
          <w:szCs w:val="28"/>
        </w:rPr>
        <w:t xml:space="preserve">The </w:t>
      </w:r>
      <w:r w:rsidRPr="000C509C">
        <w:rPr>
          <w:rFonts w:ascii="Times New Roman" w:hAnsi="Times New Roman" w:cs="Times New Roman"/>
          <w:b/>
          <w:sz w:val="24"/>
          <w:szCs w:val="28"/>
        </w:rPr>
        <w:t>Smart Home Energy Management System (SHEMS)</w:t>
      </w:r>
      <w:r w:rsidRPr="000C509C">
        <w:rPr>
          <w:rFonts w:ascii="Times New Roman" w:hAnsi="Times New Roman" w:cs="Times New Roman"/>
          <w:sz w:val="24"/>
          <w:szCs w:val="28"/>
        </w:rPr>
        <w:t xml:space="preserve"> was developed using a structured backend-focused development approach over multiple implementation phases. The execution began with requirement analysis and system design, followed by secure module development and integration.</w:t>
      </w:r>
    </w:p>
    <w:p w:rsidR="000C509C" w:rsidRPr="000C509C" w:rsidRDefault="000C509C" w:rsidP="000C509C">
      <w:pPr>
        <w:jc w:val="both"/>
        <w:rPr>
          <w:rFonts w:ascii="Times New Roman" w:hAnsi="Times New Roman" w:cs="Times New Roman"/>
          <w:sz w:val="24"/>
          <w:szCs w:val="28"/>
        </w:rPr>
      </w:pPr>
    </w:p>
    <w:p w:rsidR="000C509C" w:rsidRPr="000C509C" w:rsidRDefault="000C509C" w:rsidP="000C509C">
      <w:pPr>
        <w:jc w:val="both"/>
        <w:rPr>
          <w:rFonts w:ascii="Times New Roman" w:hAnsi="Times New Roman" w:cs="Times New Roman"/>
          <w:sz w:val="24"/>
          <w:szCs w:val="28"/>
        </w:rPr>
      </w:pPr>
      <w:r w:rsidRPr="000C509C">
        <w:rPr>
          <w:rFonts w:ascii="Times New Roman" w:hAnsi="Times New Roman" w:cs="Times New Roman"/>
          <w:sz w:val="24"/>
          <w:szCs w:val="28"/>
        </w:rPr>
        <w:t>Initially, project objectives were def</w:t>
      </w:r>
      <w:r>
        <w:rPr>
          <w:rFonts w:ascii="Times New Roman" w:hAnsi="Times New Roman" w:cs="Times New Roman"/>
          <w:sz w:val="24"/>
          <w:szCs w:val="28"/>
        </w:rPr>
        <w:t xml:space="preserve">ined with a strong emphasis on </w:t>
      </w:r>
      <w:r w:rsidRPr="000C509C">
        <w:rPr>
          <w:rFonts w:ascii="Times New Roman" w:hAnsi="Times New Roman" w:cs="Times New Roman"/>
          <w:b/>
          <w:sz w:val="24"/>
          <w:szCs w:val="28"/>
        </w:rPr>
        <w:t xml:space="preserve">security, role-based access control, and centralized device management. Core technologies such as Java, Spring Boot, Spring Security, Spring Data JPA, and </w:t>
      </w:r>
      <w:proofErr w:type="spellStart"/>
      <w:r w:rsidRPr="000C509C">
        <w:rPr>
          <w:rFonts w:ascii="Times New Roman" w:hAnsi="Times New Roman" w:cs="Times New Roman"/>
          <w:b/>
          <w:sz w:val="24"/>
          <w:szCs w:val="28"/>
        </w:rPr>
        <w:t>MySQL</w:t>
      </w:r>
      <w:proofErr w:type="spellEnd"/>
      <w:r w:rsidRPr="000C509C">
        <w:rPr>
          <w:rFonts w:ascii="Times New Roman" w:hAnsi="Times New Roman" w:cs="Times New Roman"/>
          <w:sz w:val="24"/>
          <w:szCs w:val="28"/>
        </w:rPr>
        <w:t xml:space="preserve"> </w:t>
      </w:r>
      <w:proofErr w:type="gramStart"/>
      <w:r w:rsidRPr="000C509C">
        <w:rPr>
          <w:rFonts w:ascii="Times New Roman" w:hAnsi="Times New Roman" w:cs="Times New Roman"/>
          <w:sz w:val="24"/>
          <w:szCs w:val="28"/>
        </w:rPr>
        <w:t>were</w:t>
      </w:r>
      <w:proofErr w:type="gramEnd"/>
      <w:r w:rsidRPr="000C509C">
        <w:rPr>
          <w:rFonts w:ascii="Times New Roman" w:hAnsi="Times New Roman" w:cs="Times New Roman"/>
          <w:sz w:val="24"/>
          <w:szCs w:val="28"/>
        </w:rPr>
        <w:t xml:space="preserve"> selected to ensure scalability, maintainability, and industry relevance. A layered architecture was </w:t>
      </w:r>
      <w:proofErr w:type="gramStart"/>
      <w:r w:rsidRPr="000C509C">
        <w:rPr>
          <w:rFonts w:ascii="Times New Roman" w:hAnsi="Times New Roman" w:cs="Times New Roman"/>
          <w:sz w:val="24"/>
          <w:szCs w:val="28"/>
        </w:rPr>
        <w:t>adopted</w:t>
      </w:r>
      <w:proofErr w:type="gramEnd"/>
      <w:r w:rsidRPr="000C509C">
        <w:rPr>
          <w:rFonts w:ascii="Times New Roman" w:hAnsi="Times New Roman" w:cs="Times New Roman"/>
          <w:sz w:val="24"/>
          <w:szCs w:val="28"/>
        </w:rPr>
        <w:t xml:space="preserve"> to clearly separate responsibilities across controllers, services, repositories, and entities.</w:t>
      </w:r>
    </w:p>
    <w:p w:rsidR="000C509C" w:rsidRPr="000C509C" w:rsidRDefault="000C509C" w:rsidP="000C509C">
      <w:pPr>
        <w:jc w:val="both"/>
        <w:rPr>
          <w:rFonts w:ascii="Times New Roman" w:hAnsi="Times New Roman" w:cs="Times New Roman"/>
          <w:sz w:val="24"/>
          <w:szCs w:val="28"/>
        </w:rPr>
      </w:pPr>
    </w:p>
    <w:p w:rsidR="000C509C" w:rsidRPr="000C509C" w:rsidRDefault="000C509C" w:rsidP="000C509C">
      <w:pPr>
        <w:jc w:val="both"/>
        <w:rPr>
          <w:rFonts w:ascii="Times New Roman" w:hAnsi="Times New Roman" w:cs="Times New Roman"/>
          <w:sz w:val="24"/>
          <w:szCs w:val="28"/>
        </w:rPr>
      </w:pPr>
      <w:r w:rsidRPr="000C509C">
        <w:rPr>
          <w:rFonts w:ascii="Times New Roman" w:hAnsi="Times New Roman" w:cs="Times New Roman"/>
          <w:sz w:val="24"/>
          <w:szCs w:val="28"/>
        </w:rPr>
        <w:t>The first major imple</w:t>
      </w:r>
      <w:r>
        <w:rPr>
          <w:rFonts w:ascii="Times New Roman" w:hAnsi="Times New Roman" w:cs="Times New Roman"/>
          <w:sz w:val="24"/>
          <w:szCs w:val="28"/>
        </w:rPr>
        <w:t xml:space="preserve">mentation phase focused on the </w:t>
      </w:r>
      <w:r w:rsidRPr="000C509C">
        <w:rPr>
          <w:rFonts w:ascii="Times New Roman" w:hAnsi="Times New Roman" w:cs="Times New Roman"/>
          <w:b/>
          <w:sz w:val="24"/>
          <w:szCs w:val="28"/>
        </w:rPr>
        <w:t>Authentication and User Access module. Secure user registration and login mechanisms were implemented using Spring Security, with encrypted password handling and role-based authorization. User roles such</w:t>
      </w:r>
      <w:r w:rsidRPr="000C509C">
        <w:rPr>
          <w:rFonts w:ascii="Times New Roman" w:hAnsi="Times New Roman" w:cs="Times New Roman"/>
          <w:sz w:val="24"/>
          <w:szCs w:val="28"/>
        </w:rPr>
        <w:t xml:space="preserve"> </w:t>
      </w:r>
      <w:r w:rsidRPr="000C509C">
        <w:rPr>
          <w:rFonts w:ascii="Times New Roman" w:hAnsi="Times New Roman" w:cs="Times New Roman"/>
          <w:b/>
          <w:sz w:val="24"/>
          <w:szCs w:val="28"/>
        </w:rPr>
        <w:t>as Admin, Family Member, and Guest</w:t>
      </w:r>
      <w:r>
        <w:rPr>
          <w:rFonts w:ascii="Times New Roman" w:hAnsi="Times New Roman" w:cs="Times New Roman"/>
          <w:sz w:val="24"/>
          <w:szCs w:val="28"/>
        </w:rPr>
        <w:t xml:space="preserve"> </w:t>
      </w:r>
      <w:proofErr w:type="gramStart"/>
      <w:r w:rsidRPr="000C509C">
        <w:rPr>
          <w:rFonts w:ascii="Times New Roman" w:hAnsi="Times New Roman" w:cs="Times New Roman"/>
          <w:sz w:val="24"/>
          <w:szCs w:val="28"/>
        </w:rPr>
        <w:t>were</w:t>
      </w:r>
      <w:proofErr w:type="gramEnd"/>
      <w:r w:rsidRPr="000C509C">
        <w:rPr>
          <w:rFonts w:ascii="Times New Roman" w:hAnsi="Times New Roman" w:cs="Times New Roman"/>
          <w:sz w:val="24"/>
          <w:szCs w:val="28"/>
        </w:rPr>
        <w:t xml:space="preserve"> configured to restrict access to sensitive operations. Additional controls, including prevention of shared logins and enforcement of a single active admin session, were incorporated to enhance system accountability and security.</w:t>
      </w:r>
    </w:p>
    <w:p w:rsidR="000C509C" w:rsidRPr="000C509C" w:rsidRDefault="000C509C" w:rsidP="000C509C">
      <w:pPr>
        <w:jc w:val="both"/>
        <w:rPr>
          <w:rFonts w:ascii="Times New Roman" w:hAnsi="Times New Roman" w:cs="Times New Roman"/>
          <w:sz w:val="24"/>
          <w:szCs w:val="28"/>
        </w:rPr>
      </w:pPr>
    </w:p>
    <w:p w:rsidR="000C509C" w:rsidRPr="000C509C" w:rsidRDefault="000C509C" w:rsidP="000C509C">
      <w:pPr>
        <w:jc w:val="both"/>
        <w:rPr>
          <w:rFonts w:ascii="Times New Roman" w:hAnsi="Times New Roman" w:cs="Times New Roman"/>
          <w:sz w:val="24"/>
          <w:szCs w:val="28"/>
        </w:rPr>
      </w:pPr>
      <w:r>
        <w:rPr>
          <w:rFonts w:ascii="Times New Roman" w:hAnsi="Times New Roman" w:cs="Times New Roman"/>
          <w:sz w:val="24"/>
          <w:szCs w:val="28"/>
        </w:rPr>
        <w:t xml:space="preserve">Following authentication, the </w:t>
      </w:r>
      <w:r w:rsidRPr="000C509C">
        <w:rPr>
          <w:rFonts w:ascii="Times New Roman" w:hAnsi="Times New Roman" w:cs="Times New Roman"/>
          <w:b/>
          <w:sz w:val="24"/>
          <w:szCs w:val="28"/>
        </w:rPr>
        <w:t>Smart Device Management module</w:t>
      </w:r>
      <w:r w:rsidRPr="000C509C">
        <w:rPr>
          <w:rFonts w:ascii="Times New Roman" w:hAnsi="Times New Roman" w:cs="Times New Roman"/>
          <w:sz w:val="24"/>
          <w:szCs w:val="28"/>
        </w:rPr>
        <w:t xml:space="preserve"> was developed. This module enabled authenticated users to register smart devices, monitor their operational status, and control devices through centralized APIs. Device actions such as ON/OFF toggling were protected through role-based permissions to prevent unauthorized control. All device data and user-device mappings were securely stored in a </w:t>
      </w:r>
      <w:proofErr w:type="spellStart"/>
      <w:r w:rsidRPr="000C509C">
        <w:rPr>
          <w:rFonts w:ascii="Times New Roman" w:hAnsi="Times New Roman" w:cs="Times New Roman"/>
          <w:sz w:val="24"/>
          <w:szCs w:val="28"/>
        </w:rPr>
        <w:t>MySQL</w:t>
      </w:r>
      <w:proofErr w:type="spellEnd"/>
      <w:r w:rsidRPr="000C509C">
        <w:rPr>
          <w:rFonts w:ascii="Times New Roman" w:hAnsi="Times New Roman" w:cs="Times New Roman"/>
          <w:sz w:val="24"/>
          <w:szCs w:val="28"/>
        </w:rPr>
        <w:t xml:space="preserve"> database using JPA and Hibernate for object–relational mapping.</w:t>
      </w:r>
    </w:p>
    <w:p w:rsidR="000C509C" w:rsidRPr="000C509C" w:rsidRDefault="000C509C" w:rsidP="000C509C">
      <w:pPr>
        <w:jc w:val="both"/>
        <w:rPr>
          <w:rFonts w:ascii="Times New Roman" w:hAnsi="Times New Roman" w:cs="Times New Roman"/>
          <w:sz w:val="24"/>
          <w:szCs w:val="28"/>
        </w:rPr>
      </w:pPr>
    </w:p>
    <w:p w:rsidR="000C509C" w:rsidRPr="000C509C" w:rsidRDefault="000C509C" w:rsidP="000C509C">
      <w:pPr>
        <w:jc w:val="both"/>
        <w:rPr>
          <w:rFonts w:ascii="Times New Roman" w:hAnsi="Times New Roman" w:cs="Times New Roman"/>
          <w:sz w:val="24"/>
          <w:szCs w:val="28"/>
        </w:rPr>
      </w:pPr>
      <w:r w:rsidRPr="000C509C">
        <w:rPr>
          <w:rFonts w:ascii="Times New Roman" w:hAnsi="Times New Roman" w:cs="Times New Roman"/>
          <w:sz w:val="24"/>
          <w:szCs w:val="28"/>
        </w:rPr>
        <w:t>The backend services were inte</w:t>
      </w:r>
      <w:r>
        <w:rPr>
          <w:rFonts w:ascii="Times New Roman" w:hAnsi="Times New Roman" w:cs="Times New Roman"/>
          <w:sz w:val="24"/>
          <w:szCs w:val="28"/>
        </w:rPr>
        <w:t xml:space="preserve">grated with the frontend using </w:t>
      </w:r>
      <w:proofErr w:type="spellStart"/>
      <w:r w:rsidRPr="000C509C">
        <w:rPr>
          <w:rFonts w:ascii="Times New Roman" w:hAnsi="Times New Roman" w:cs="Times New Roman"/>
          <w:b/>
          <w:sz w:val="24"/>
          <w:szCs w:val="28"/>
        </w:rPr>
        <w:t>Thymeleaf</w:t>
      </w:r>
      <w:proofErr w:type="spellEnd"/>
      <w:r w:rsidRPr="000C509C">
        <w:rPr>
          <w:rFonts w:ascii="Times New Roman" w:hAnsi="Times New Roman" w:cs="Times New Roman"/>
          <w:b/>
          <w:sz w:val="24"/>
          <w:szCs w:val="28"/>
        </w:rPr>
        <w:t xml:space="preserve">, enabling secure session-based interactions and real-time visualization of device status. </w:t>
      </w:r>
      <w:proofErr w:type="spellStart"/>
      <w:r w:rsidRPr="000C509C">
        <w:rPr>
          <w:rFonts w:ascii="Times New Roman" w:hAnsi="Times New Roman" w:cs="Times New Roman"/>
          <w:b/>
          <w:sz w:val="24"/>
          <w:szCs w:val="28"/>
        </w:rPr>
        <w:t>RESTful</w:t>
      </w:r>
      <w:proofErr w:type="spellEnd"/>
      <w:r w:rsidRPr="000C509C">
        <w:rPr>
          <w:rFonts w:ascii="Times New Roman" w:hAnsi="Times New Roman" w:cs="Times New Roman"/>
          <w:b/>
          <w:sz w:val="24"/>
          <w:szCs w:val="28"/>
        </w:rPr>
        <w:t xml:space="preserve"> APIs were tested using Postman</w:t>
      </w:r>
      <w:r w:rsidRPr="000C509C">
        <w:rPr>
          <w:rFonts w:ascii="Times New Roman" w:hAnsi="Times New Roman" w:cs="Times New Roman"/>
          <w:sz w:val="24"/>
          <w:szCs w:val="28"/>
        </w:rPr>
        <w:t xml:space="preserve"> to validate authentication workflows, access restrictions, and device control logic.</w:t>
      </w:r>
    </w:p>
    <w:p w:rsidR="000C509C" w:rsidRPr="000C509C" w:rsidRDefault="000C509C" w:rsidP="000C509C">
      <w:pPr>
        <w:jc w:val="both"/>
        <w:rPr>
          <w:rFonts w:ascii="Times New Roman" w:hAnsi="Times New Roman" w:cs="Times New Roman"/>
          <w:sz w:val="24"/>
          <w:szCs w:val="28"/>
        </w:rPr>
      </w:pPr>
    </w:p>
    <w:p w:rsidR="000C509C" w:rsidRPr="000C509C" w:rsidRDefault="000C509C" w:rsidP="000C509C">
      <w:pPr>
        <w:jc w:val="both"/>
        <w:rPr>
          <w:rFonts w:ascii="Times New Roman" w:hAnsi="Times New Roman" w:cs="Times New Roman"/>
          <w:sz w:val="24"/>
          <w:szCs w:val="28"/>
        </w:rPr>
      </w:pPr>
      <w:r w:rsidRPr="000C509C">
        <w:rPr>
          <w:rFonts w:ascii="Times New Roman" w:hAnsi="Times New Roman" w:cs="Times New Roman"/>
          <w:sz w:val="24"/>
          <w:szCs w:val="28"/>
        </w:rPr>
        <w:t>Throughout the execution</w:t>
      </w:r>
      <w:r>
        <w:rPr>
          <w:rFonts w:ascii="Times New Roman" w:hAnsi="Times New Roman" w:cs="Times New Roman"/>
          <w:sz w:val="24"/>
          <w:szCs w:val="28"/>
        </w:rPr>
        <w:t xml:space="preserve"> phase, emphasis was placed on </w:t>
      </w:r>
      <w:r w:rsidRPr="00BC6318">
        <w:rPr>
          <w:rFonts w:ascii="Times New Roman" w:hAnsi="Times New Roman" w:cs="Times New Roman"/>
          <w:b/>
          <w:sz w:val="24"/>
          <w:szCs w:val="28"/>
        </w:rPr>
        <w:t xml:space="preserve">clean code practices, modular development, and scalability. Configuration files were maintained separately to support future enhancements. The project was version-controlled using </w:t>
      </w:r>
      <w:proofErr w:type="spellStart"/>
      <w:r w:rsidRPr="00BC6318">
        <w:rPr>
          <w:rFonts w:ascii="Times New Roman" w:hAnsi="Times New Roman" w:cs="Times New Roman"/>
          <w:b/>
          <w:sz w:val="24"/>
          <w:szCs w:val="28"/>
        </w:rPr>
        <w:t>Git</w:t>
      </w:r>
      <w:proofErr w:type="spellEnd"/>
      <w:r w:rsidRPr="00BC6318">
        <w:rPr>
          <w:rFonts w:ascii="Times New Roman" w:hAnsi="Times New Roman" w:cs="Times New Roman"/>
          <w:b/>
          <w:sz w:val="24"/>
          <w:szCs w:val="28"/>
        </w:rPr>
        <w:t xml:space="preserve"> and </w:t>
      </w:r>
      <w:proofErr w:type="spellStart"/>
      <w:r w:rsidRPr="00BC6318">
        <w:rPr>
          <w:rFonts w:ascii="Times New Roman" w:hAnsi="Times New Roman" w:cs="Times New Roman"/>
          <w:b/>
          <w:sz w:val="24"/>
          <w:szCs w:val="28"/>
        </w:rPr>
        <w:t>GitHub</w:t>
      </w:r>
      <w:proofErr w:type="spellEnd"/>
      <w:r w:rsidRPr="000C509C">
        <w:rPr>
          <w:rFonts w:ascii="Times New Roman" w:hAnsi="Times New Roman" w:cs="Times New Roman"/>
          <w:sz w:val="24"/>
          <w:szCs w:val="28"/>
        </w:rPr>
        <w:t>, ensuring safe code management and incremental development.</w:t>
      </w:r>
    </w:p>
    <w:p w:rsidR="000C509C" w:rsidRPr="000C509C" w:rsidRDefault="000C509C" w:rsidP="000C509C">
      <w:pPr>
        <w:jc w:val="both"/>
        <w:rPr>
          <w:rFonts w:ascii="Times New Roman" w:hAnsi="Times New Roman" w:cs="Times New Roman"/>
          <w:sz w:val="24"/>
          <w:szCs w:val="28"/>
        </w:rPr>
      </w:pPr>
    </w:p>
    <w:p w:rsidR="00BA7CFA" w:rsidRDefault="000C509C" w:rsidP="000C509C">
      <w:pPr>
        <w:jc w:val="both"/>
        <w:rPr>
          <w:rFonts w:ascii="Times New Roman" w:hAnsi="Times New Roman" w:cs="Times New Roman"/>
          <w:sz w:val="24"/>
          <w:szCs w:val="28"/>
        </w:rPr>
      </w:pPr>
      <w:r w:rsidRPr="000C509C">
        <w:rPr>
          <w:rFonts w:ascii="Times New Roman" w:hAnsi="Times New Roman" w:cs="Times New Roman"/>
          <w:sz w:val="24"/>
          <w:szCs w:val="28"/>
        </w:rPr>
        <w:t xml:space="preserve">The execution concluded with comprehensive documentation and planning </w:t>
      </w:r>
      <w:r>
        <w:rPr>
          <w:rFonts w:ascii="Times New Roman" w:hAnsi="Times New Roman" w:cs="Times New Roman"/>
          <w:sz w:val="24"/>
          <w:szCs w:val="28"/>
        </w:rPr>
        <w:t>for future extensions such as e</w:t>
      </w:r>
      <w:r w:rsidRPr="000C509C">
        <w:rPr>
          <w:rFonts w:ascii="Times New Roman" w:hAnsi="Times New Roman" w:cs="Times New Roman"/>
          <w:sz w:val="24"/>
          <w:szCs w:val="28"/>
        </w:rPr>
        <w:t xml:space="preserve">nergy </w:t>
      </w:r>
      <w:r w:rsidRPr="00BC6318">
        <w:rPr>
          <w:rFonts w:ascii="Times New Roman" w:hAnsi="Times New Roman" w:cs="Times New Roman"/>
          <w:b/>
          <w:sz w:val="24"/>
          <w:szCs w:val="28"/>
        </w:rPr>
        <w:t>consumption analytics, automation rules, alerts and notifications, and mobile application integration</w:t>
      </w:r>
      <w:r w:rsidRPr="000C509C">
        <w:rPr>
          <w:rFonts w:ascii="Times New Roman" w:hAnsi="Times New Roman" w:cs="Times New Roman"/>
          <w:sz w:val="24"/>
          <w:szCs w:val="28"/>
        </w:rPr>
        <w:t>, positioning the system as a strong foundation for an intelligent and energy-efficient smart home solution.</w:t>
      </w:r>
    </w:p>
    <w:p w:rsidR="007A1547" w:rsidRDefault="007A1547" w:rsidP="000C509C">
      <w:pPr>
        <w:jc w:val="both"/>
        <w:rPr>
          <w:rFonts w:ascii="Times New Roman" w:hAnsi="Times New Roman" w:cs="Times New Roman"/>
          <w:sz w:val="24"/>
          <w:szCs w:val="28"/>
        </w:rPr>
      </w:pPr>
    </w:p>
    <w:p w:rsidR="00BA7CFA" w:rsidRDefault="00BA7CFA" w:rsidP="000C509C">
      <w:pPr>
        <w:ind w:left="0"/>
        <w:jc w:val="both"/>
        <w:rPr>
          <w:rFonts w:ascii="Times New Roman" w:hAnsi="Times New Roman" w:cs="Times New Roman"/>
          <w:b/>
          <w:sz w:val="28"/>
          <w:szCs w:val="28"/>
        </w:rPr>
      </w:pPr>
    </w:p>
    <w:p w:rsidR="00BA7CFA" w:rsidRPr="00BA7CFA" w:rsidRDefault="00BA7CFA" w:rsidP="00BA7CFA">
      <w:pPr>
        <w:jc w:val="both"/>
        <w:rPr>
          <w:rFonts w:ascii="Times New Roman" w:hAnsi="Times New Roman" w:cs="Times New Roman"/>
          <w:b/>
          <w:sz w:val="28"/>
          <w:szCs w:val="28"/>
        </w:rPr>
      </w:pPr>
    </w:p>
    <w:p w:rsidR="00A2080E" w:rsidRDefault="00A2080E" w:rsidP="00A2080E">
      <w:pPr>
        <w:pStyle w:val="ListParagraph"/>
        <w:numPr>
          <w:ilvl w:val="0"/>
          <w:numId w:val="2"/>
        </w:numPr>
        <w:jc w:val="both"/>
        <w:rPr>
          <w:rFonts w:ascii="Times New Roman" w:hAnsi="Times New Roman" w:cs="Times New Roman"/>
          <w:b/>
          <w:sz w:val="28"/>
          <w:szCs w:val="28"/>
        </w:rPr>
      </w:pPr>
      <w:r w:rsidRPr="00A2080E">
        <w:rPr>
          <w:rFonts w:ascii="Times New Roman" w:hAnsi="Times New Roman" w:cs="Times New Roman"/>
          <w:b/>
          <w:sz w:val="28"/>
          <w:szCs w:val="28"/>
        </w:rPr>
        <w:t xml:space="preserve">Snapshots / Screenshots </w:t>
      </w:r>
    </w:p>
    <w:p w:rsidR="00BA7CFA" w:rsidRDefault="00BA7CFA" w:rsidP="00BA7CFA">
      <w:pPr>
        <w:jc w:val="both"/>
        <w:rPr>
          <w:rFonts w:ascii="Times New Roman" w:hAnsi="Times New Roman" w:cs="Times New Roman"/>
          <w:b/>
          <w:sz w:val="28"/>
          <w:szCs w:val="28"/>
        </w:rPr>
      </w:pPr>
    </w:p>
    <w:p w:rsidR="00BA7CFA" w:rsidRPr="00596267" w:rsidRDefault="00BA7CFA" w:rsidP="00BA7CFA">
      <w:pPr>
        <w:pStyle w:val="ListParagraph"/>
        <w:numPr>
          <w:ilvl w:val="0"/>
          <w:numId w:val="11"/>
        </w:numPr>
        <w:jc w:val="both"/>
        <w:rPr>
          <w:rFonts w:ascii="Times New Roman" w:hAnsi="Times New Roman" w:cs="Times New Roman"/>
          <w:b/>
          <w:sz w:val="24"/>
          <w:szCs w:val="28"/>
        </w:rPr>
      </w:pPr>
      <w:r w:rsidRPr="00596267">
        <w:rPr>
          <w:rFonts w:ascii="Times New Roman" w:hAnsi="Times New Roman" w:cs="Times New Roman"/>
          <w:b/>
          <w:sz w:val="24"/>
          <w:szCs w:val="28"/>
        </w:rPr>
        <w:t>Home Page</w:t>
      </w:r>
    </w:p>
    <w:p w:rsidR="00BA7CFA" w:rsidRDefault="00BA7CFA" w:rsidP="00BA7CFA">
      <w:pPr>
        <w:pStyle w:val="ListParagraph"/>
        <w:ind w:left="1440"/>
        <w:jc w:val="both"/>
        <w:rPr>
          <w:rFonts w:ascii="Times New Roman" w:hAnsi="Times New Roman" w:cs="Times New Roman"/>
          <w:b/>
          <w:sz w:val="28"/>
          <w:szCs w:val="28"/>
        </w:rPr>
      </w:pPr>
    </w:p>
    <w:p w:rsidR="00BA7CFA" w:rsidRDefault="00BA7CFA" w:rsidP="007A1547">
      <w:pPr>
        <w:pStyle w:val="ListParagraph"/>
        <w:ind w:left="-142"/>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6505813" cy="2335794"/>
            <wp:effectExtent l="19050" t="19050" r="28337" b="26406"/>
            <wp:docPr id="1" name="Picture 0" descr="Screenshot 2026-01-19 225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9 225625.png"/>
                    <pic:cNvPicPr/>
                  </pic:nvPicPr>
                  <pic:blipFill>
                    <a:blip r:embed="rId5"/>
                    <a:stretch>
                      <a:fillRect/>
                    </a:stretch>
                  </pic:blipFill>
                  <pic:spPr>
                    <a:xfrm>
                      <a:off x="0" y="0"/>
                      <a:ext cx="6534626" cy="2346139"/>
                    </a:xfrm>
                    <a:prstGeom prst="rect">
                      <a:avLst/>
                    </a:prstGeom>
                    <a:ln>
                      <a:solidFill>
                        <a:schemeClr val="tx1"/>
                      </a:solidFill>
                    </a:ln>
                  </pic:spPr>
                </pic:pic>
              </a:graphicData>
            </a:graphic>
          </wp:inline>
        </w:drawing>
      </w:r>
    </w:p>
    <w:p w:rsidR="007F38EA" w:rsidRDefault="007F38EA" w:rsidP="00BA7CFA">
      <w:pPr>
        <w:pStyle w:val="ListParagraph"/>
        <w:ind w:left="-142"/>
        <w:jc w:val="both"/>
        <w:rPr>
          <w:rFonts w:ascii="Times New Roman" w:hAnsi="Times New Roman" w:cs="Times New Roman"/>
          <w:b/>
          <w:sz w:val="28"/>
          <w:szCs w:val="28"/>
        </w:rPr>
      </w:pPr>
    </w:p>
    <w:p w:rsidR="007F38EA" w:rsidRDefault="007F38EA" w:rsidP="00BA7CFA">
      <w:pPr>
        <w:pStyle w:val="ListParagraph"/>
        <w:ind w:left="-142"/>
        <w:jc w:val="both"/>
        <w:rPr>
          <w:rFonts w:ascii="Times New Roman" w:hAnsi="Times New Roman" w:cs="Times New Roman"/>
          <w:b/>
          <w:sz w:val="28"/>
          <w:szCs w:val="28"/>
        </w:rPr>
      </w:pPr>
    </w:p>
    <w:p w:rsidR="00BA7CFA" w:rsidRDefault="00BA7CFA" w:rsidP="00BA7CFA">
      <w:pPr>
        <w:pStyle w:val="ListParagraph"/>
        <w:ind w:left="-142"/>
        <w:jc w:val="both"/>
        <w:rPr>
          <w:rFonts w:ascii="Times New Roman" w:hAnsi="Times New Roman" w:cs="Times New Roman"/>
          <w:b/>
          <w:sz w:val="28"/>
          <w:szCs w:val="28"/>
        </w:rPr>
      </w:pPr>
    </w:p>
    <w:p w:rsidR="00BA7CFA" w:rsidRPr="00596267" w:rsidRDefault="00BA7CFA" w:rsidP="00BA7CFA">
      <w:pPr>
        <w:pStyle w:val="ListParagraph"/>
        <w:numPr>
          <w:ilvl w:val="0"/>
          <w:numId w:val="11"/>
        </w:numPr>
        <w:jc w:val="both"/>
        <w:rPr>
          <w:rFonts w:ascii="Times New Roman" w:hAnsi="Times New Roman" w:cs="Times New Roman"/>
          <w:b/>
          <w:sz w:val="24"/>
          <w:szCs w:val="28"/>
        </w:rPr>
      </w:pPr>
      <w:r w:rsidRPr="00596267">
        <w:rPr>
          <w:rFonts w:ascii="Times New Roman" w:hAnsi="Times New Roman" w:cs="Times New Roman"/>
          <w:b/>
          <w:sz w:val="24"/>
          <w:szCs w:val="28"/>
        </w:rPr>
        <w:t>Registration Page</w:t>
      </w:r>
    </w:p>
    <w:p w:rsidR="00BA7CFA" w:rsidRDefault="00BA7CFA" w:rsidP="00BA7CFA">
      <w:pPr>
        <w:jc w:val="both"/>
        <w:rPr>
          <w:rFonts w:ascii="Times New Roman" w:hAnsi="Times New Roman" w:cs="Times New Roman"/>
          <w:b/>
          <w:sz w:val="28"/>
          <w:szCs w:val="28"/>
        </w:rPr>
      </w:pPr>
    </w:p>
    <w:p w:rsidR="00BA7CFA" w:rsidRDefault="00BA7CFA" w:rsidP="00BA7CFA">
      <w:pPr>
        <w:ind w:left="-142"/>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6289384" cy="2906824"/>
            <wp:effectExtent l="19050" t="19050" r="16166" b="26876"/>
            <wp:docPr id="2" name="Picture 1" descr="Screenshot 2026-01-24 123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4 123410.png"/>
                    <pic:cNvPicPr/>
                  </pic:nvPicPr>
                  <pic:blipFill>
                    <a:blip r:embed="rId6" cstate="print"/>
                    <a:stretch>
                      <a:fillRect/>
                    </a:stretch>
                  </pic:blipFill>
                  <pic:spPr>
                    <a:xfrm>
                      <a:off x="0" y="0"/>
                      <a:ext cx="6298119" cy="2910861"/>
                    </a:xfrm>
                    <a:prstGeom prst="rect">
                      <a:avLst/>
                    </a:prstGeom>
                    <a:ln>
                      <a:solidFill>
                        <a:schemeClr val="tx1"/>
                      </a:solidFill>
                    </a:ln>
                  </pic:spPr>
                </pic:pic>
              </a:graphicData>
            </a:graphic>
          </wp:inline>
        </w:drawing>
      </w:r>
    </w:p>
    <w:p w:rsidR="00BA7CFA" w:rsidRDefault="00BA7CFA" w:rsidP="00BA7CFA">
      <w:pPr>
        <w:ind w:left="-142"/>
        <w:jc w:val="both"/>
        <w:rPr>
          <w:rFonts w:ascii="Times New Roman" w:hAnsi="Times New Roman" w:cs="Times New Roman"/>
          <w:b/>
          <w:sz w:val="28"/>
          <w:szCs w:val="28"/>
        </w:rPr>
      </w:pPr>
    </w:p>
    <w:p w:rsidR="00BA7CFA" w:rsidRDefault="00BA7CFA" w:rsidP="00BA7CFA">
      <w:pPr>
        <w:ind w:left="-142"/>
        <w:jc w:val="both"/>
        <w:rPr>
          <w:rFonts w:ascii="Times New Roman" w:hAnsi="Times New Roman" w:cs="Times New Roman"/>
          <w:b/>
          <w:sz w:val="28"/>
          <w:szCs w:val="28"/>
        </w:rPr>
      </w:pPr>
    </w:p>
    <w:p w:rsidR="007F38EA" w:rsidRDefault="007F38EA" w:rsidP="002422B3">
      <w:pPr>
        <w:ind w:left="0"/>
        <w:jc w:val="both"/>
        <w:rPr>
          <w:rFonts w:ascii="Times New Roman" w:hAnsi="Times New Roman" w:cs="Times New Roman"/>
          <w:b/>
          <w:sz w:val="28"/>
          <w:szCs w:val="28"/>
        </w:rPr>
      </w:pPr>
    </w:p>
    <w:p w:rsidR="00BA7CFA" w:rsidRPr="00BA7CFA" w:rsidRDefault="00BA7CFA" w:rsidP="00BA7CFA">
      <w:pPr>
        <w:jc w:val="both"/>
        <w:rPr>
          <w:rFonts w:ascii="Times New Roman" w:hAnsi="Times New Roman" w:cs="Times New Roman"/>
          <w:b/>
          <w:sz w:val="28"/>
          <w:szCs w:val="28"/>
        </w:rPr>
      </w:pPr>
    </w:p>
    <w:p w:rsidR="00BA7CFA" w:rsidRPr="00596267" w:rsidRDefault="00BA7CFA" w:rsidP="00BA7CFA">
      <w:pPr>
        <w:pStyle w:val="ListParagraph"/>
        <w:numPr>
          <w:ilvl w:val="0"/>
          <w:numId w:val="11"/>
        </w:numPr>
        <w:jc w:val="both"/>
        <w:rPr>
          <w:rFonts w:ascii="Times New Roman" w:hAnsi="Times New Roman" w:cs="Times New Roman"/>
          <w:b/>
          <w:sz w:val="24"/>
          <w:szCs w:val="28"/>
        </w:rPr>
      </w:pPr>
      <w:r w:rsidRPr="00596267">
        <w:rPr>
          <w:rFonts w:ascii="Times New Roman" w:hAnsi="Times New Roman" w:cs="Times New Roman"/>
          <w:b/>
          <w:sz w:val="24"/>
          <w:szCs w:val="28"/>
        </w:rPr>
        <w:lastRenderedPageBreak/>
        <w:t>Login Page</w:t>
      </w:r>
    </w:p>
    <w:p w:rsidR="00BA7CFA" w:rsidRDefault="00BA7CFA" w:rsidP="00BA7CFA">
      <w:pPr>
        <w:jc w:val="both"/>
        <w:rPr>
          <w:rFonts w:ascii="Times New Roman" w:hAnsi="Times New Roman" w:cs="Times New Roman"/>
          <w:b/>
          <w:sz w:val="28"/>
          <w:szCs w:val="28"/>
        </w:rPr>
      </w:pPr>
    </w:p>
    <w:p w:rsidR="00BA7CFA" w:rsidRDefault="00BA7CFA" w:rsidP="00BA7CFA">
      <w:pPr>
        <w:ind w:left="284"/>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2719705"/>
            <wp:effectExtent l="19050" t="19050" r="19050" b="23495"/>
            <wp:docPr id="3" name="Picture 2" descr="Screenshot 2026-01-24 123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4 123433.png"/>
                    <pic:cNvPicPr/>
                  </pic:nvPicPr>
                  <pic:blipFill>
                    <a:blip r:embed="rId7" cstate="print"/>
                    <a:stretch>
                      <a:fillRect/>
                    </a:stretch>
                  </pic:blipFill>
                  <pic:spPr>
                    <a:xfrm>
                      <a:off x="0" y="0"/>
                      <a:ext cx="5943600" cy="2719705"/>
                    </a:xfrm>
                    <a:prstGeom prst="rect">
                      <a:avLst/>
                    </a:prstGeom>
                    <a:ln>
                      <a:solidFill>
                        <a:schemeClr val="tx1"/>
                      </a:solidFill>
                    </a:ln>
                  </pic:spPr>
                </pic:pic>
              </a:graphicData>
            </a:graphic>
          </wp:inline>
        </w:drawing>
      </w:r>
    </w:p>
    <w:p w:rsidR="007F38EA" w:rsidRDefault="007F38EA" w:rsidP="00BA7CFA">
      <w:pPr>
        <w:ind w:left="284"/>
        <w:jc w:val="both"/>
        <w:rPr>
          <w:rFonts w:ascii="Times New Roman" w:hAnsi="Times New Roman" w:cs="Times New Roman"/>
          <w:b/>
          <w:sz w:val="28"/>
          <w:szCs w:val="28"/>
        </w:rPr>
      </w:pPr>
    </w:p>
    <w:p w:rsidR="007F38EA" w:rsidRDefault="007F38EA" w:rsidP="00BA7CFA">
      <w:pPr>
        <w:ind w:left="284"/>
        <w:jc w:val="both"/>
        <w:rPr>
          <w:rFonts w:ascii="Times New Roman" w:hAnsi="Times New Roman" w:cs="Times New Roman"/>
          <w:b/>
          <w:sz w:val="28"/>
          <w:szCs w:val="28"/>
        </w:rPr>
      </w:pPr>
    </w:p>
    <w:p w:rsidR="00BA7CFA" w:rsidRPr="00BA7CFA" w:rsidRDefault="00BA7CFA" w:rsidP="00BA7CFA">
      <w:pPr>
        <w:jc w:val="both"/>
        <w:rPr>
          <w:rFonts w:ascii="Times New Roman" w:hAnsi="Times New Roman" w:cs="Times New Roman"/>
          <w:b/>
          <w:sz w:val="28"/>
          <w:szCs w:val="28"/>
        </w:rPr>
      </w:pPr>
    </w:p>
    <w:p w:rsidR="00BA7CFA" w:rsidRPr="00596267" w:rsidRDefault="00BA7CFA" w:rsidP="00BA7CFA">
      <w:pPr>
        <w:pStyle w:val="ListParagraph"/>
        <w:numPr>
          <w:ilvl w:val="0"/>
          <w:numId w:val="11"/>
        </w:numPr>
        <w:jc w:val="both"/>
        <w:rPr>
          <w:rFonts w:ascii="Times New Roman" w:hAnsi="Times New Roman" w:cs="Times New Roman"/>
          <w:b/>
          <w:sz w:val="24"/>
          <w:szCs w:val="28"/>
        </w:rPr>
      </w:pPr>
      <w:r w:rsidRPr="00596267">
        <w:rPr>
          <w:rFonts w:ascii="Times New Roman" w:hAnsi="Times New Roman" w:cs="Times New Roman"/>
          <w:b/>
          <w:sz w:val="24"/>
          <w:szCs w:val="28"/>
        </w:rPr>
        <w:t>Dashboard</w:t>
      </w:r>
    </w:p>
    <w:p w:rsidR="00BA7CFA" w:rsidRDefault="00BA7CFA" w:rsidP="00BA7CFA">
      <w:pPr>
        <w:jc w:val="both"/>
        <w:rPr>
          <w:rFonts w:ascii="Times New Roman" w:hAnsi="Times New Roman" w:cs="Times New Roman"/>
          <w:b/>
          <w:sz w:val="28"/>
          <w:szCs w:val="28"/>
        </w:rPr>
      </w:pPr>
    </w:p>
    <w:p w:rsidR="00BA7CFA" w:rsidRDefault="00BA7CFA" w:rsidP="00596267">
      <w:pPr>
        <w:ind w:left="142"/>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2425065"/>
            <wp:effectExtent l="19050" t="19050" r="19050" b="13335"/>
            <wp:docPr id="4" name="Picture 3" descr="Screenshot 2026-01-19 225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9 225724.png"/>
                    <pic:cNvPicPr/>
                  </pic:nvPicPr>
                  <pic:blipFill>
                    <a:blip r:embed="rId8"/>
                    <a:stretch>
                      <a:fillRect/>
                    </a:stretch>
                  </pic:blipFill>
                  <pic:spPr>
                    <a:xfrm>
                      <a:off x="0" y="0"/>
                      <a:ext cx="5943600" cy="2425065"/>
                    </a:xfrm>
                    <a:prstGeom prst="rect">
                      <a:avLst/>
                    </a:prstGeom>
                    <a:ln>
                      <a:solidFill>
                        <a:schemeClr val="tx1"/>
                      </a:solidFill>
                    </a:ln>
                  </pic:spPr>
                </pic:pic>
              </a:graphicData>
            </a:graphic>
          </wp:inline>
        </w:drawing>
      </w:r>
    </w:p>
    <w:p w:rsidR="00596267" w:rsidRDefault="00596267" w:rsidP="00BA7CFA">
      <w:pPr>
        <w:jc w:val="both"/>
        <w:rPr>
          <w:rFonts w:ascii="Times New Roman" w:hAnsi="Times New Roman" w:cs="Times New Roman"/>
          <w:b/>
          <w:sz w:val="28"/>
          <w:szCs w:val="28"/>
        </w:rPr>
      </w:pPr>
    </w:p>
    <w:p w:rsidR="00596267" w:rsidRDefault="00596267" w:rsidP="00BA7CFA">
      <w:pPr>
        <w:jc w:val="both"/>
        <w:rPr>
          <w:rFonts w:ascii="Times New Roman" w:hAnsi="Times New Roman" w:cs="Times New Roman"/>
          <w:b/>
          <w:sz w:val="28"/>
          <w:szCs w:val="28"/>
        </w:rPr>
      </w:pPr>
    </w:p>
    <w:p w:rsidR="00596267" w:rsidRDefault="00596267" w:rsidP="007F38EA">
      <w:pPr>
        <w:ind w:left="0"/>
        <w:jc w:val="both"/>
        <w:rPr>
          <w:rFonts w:ascii="Times New Roman" w:hAnsi="Times New Roman" w:cs="Times New Roman"/>
          <w:b/>
          <w:sz w:val="28"/>
          <w:szCs w:val="28"/>
        </w:rPr>
      </w:pPr>
    </w:p>
    <w:p w:rsidR="002422B3" w:rsidRDefault="002422B3" w:rsidP="007F38EA">
      <w:pPr>
        <w:ind w:left="0"/>
        <w:jc w:val="both"/>
        <w:rPr>
          <w:rFonts w:ascii="Times New Roman" w:hAnsi="Times New Roman" w:cs="Times New Roman"/>
          <w:b/>
          <w:sz w:val="28"/>
          <w:szCs w:val="28"/>
        </w:rPr>
      </w:pPr>
    </w:p>
    <w:p w:rsidR="002422B3" w:rsidRDefault="002422B3" w:rsidP="007F38EA">
      <w:pPr>
        <w:ind w:left="0"/>
        <w:jc w:val="both"/>
        <w:rPr>
          <w:rFonts w:ascii="Times New Roman" w:hAnsi="Times New Roman" w:cs="Times New Roman"/>
          <w:b/>
          <w:sz w:val="28"/>
          <w:szCs w:val="28"/>
        </w:rPr>
      </w:pPr>
    </w:p>
    <w:p w:rsidR="002422B3" w:rsidRDefault="002422B3" w:rsidP="007F38EA">
      <w:pPr>
        <w:ind w:left="0"/>
        <w:jc w:val="both"/>
        <w:rPr>
          <w:rFonts w:ascii="Times New Roman" w:hAnsi="Times New Roman" w:cs="Times New Roman"/>
          <w:b/>
          <w:sz w:val="28"/>
          <w:szCs w:val="28"/>
        </w:rPr>
      </w:pPr>
    </w:p>
    <w:p w:rsidR="007F38EA" w:rsidRDefault="007F38EA" w:rsidP="007F38EA">
      <w:pPr>
        <w:ind w:left="0"/>
        <w:jc w:val="both"/>
        <w:rPr>
          <w:rFonts w:ascii="Times New Roman" w:hAnsi="Times New Roman" w:cs="Times New Roman"/>
          <w:b/>
          <w:sz w:val="28"/>
          <w:szCs w:val="28"/>
        </w:rPr>
      </w:pPr>
    </w:p>
    <w:p w:rsidR="00BA7CFA" w:rsidRPr="00BA7CFA" w:rsidRDefault="00BA7CFA" w:rsidP="00BA7CFA">
      <w:pPr>
        <w:jc w:val="both"/>
        <w:rPr>
          <w:rFonts w:ascii="Times New Roman" w:hAnsi="Times New Roman" w:cs="Times New Roman"/>
          <w:b/>
          <w:sz w:val="28"/>
          <w:szCs w:val="28"/>
        </w:rPr>
      </w:pPr>
    </w:p>
    <w:p w:rsidR="00BA7CFA" w:rsidRPr="00596267" w:rsidRDefault="00BA7CFA" w:rsidP="00BA7CFA">
      <w:pPr>
        <w:pStyle w:val="ListParagraph"/>
        <w:numPr>
          <w:ilvl w:val="0"/>
          <w:numId w:val="11"/>
        </w:numPr>
        <w:jc w:val="both"/>
        <w:rPr>
          <w:rFonts w:ascii="Times New Roman" w:hAnsi="Times New Roman" w:cs="Times New Roman"/>
          <w:b/>
          <w:sz w:val="24"/>
          <w:szCs w:val="28"/>
        </w:rPr>
      </w:pPr>
      <w:r w:rsidRPr="00596267">
        <w:rPr>
          <w:rFonts w:ascii="Times New Roman" w:hAnsi="Times New Roman" w:cs="Times New Roman"/>
          <w:b/>
          <w:sz w:val="24"/>
          <w:szCs w:val="28"/>
        </w:rPr>
        <w:lastRenderedPageBreak/>
        <w:t>Device Management Dashboard</w:t>
      </w:r>
    </w:p>
    <w:p w:rsidR="00BA7CFA" w:rsidRDefault="00BA7CFA" w:rsidP="00BA7CFA">
      <w:pPr>
        <w:jc w:val="both"/>
        <w:rPr>
          <w:rFonts w:ascii="Times New Roman" w:hAnsi="Times New Roman" w:cs="Times New Roman"/>
          <w:b/>
          <w:sz w:val="28"/>
          <w:szCs w:val="28"/>
        </w:rPr>
      </w:pPr>
    </w:p>
    <w:p w:rsidR="00BA7CFA" w:rsidRDefault="00BA7CFA" w:rsidP="00596267">
      <w:pPr>
        <w:ind w:left="0"/>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2284095"/>
            <wp:effectExtent l="19050" t="19050" r="19050" b="20955"/>
            <wp:docPr id="5" name="Picture 4" descr="Screenshot 2026-01-19 225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9 225752.png"/>
                    <pic:cNvPicPr/>
                  </pic:nvPicPr>
                  <pic:blipFill>
                    <a:blip r:embed="rId9"/>
                    <a:stretch>
                      <a:fillRect/>
                    </a:stretch>
                  </pic:blipFill>
                  <pic:spPr>
                    <a:xfrm>
                      <a:off x="0" y="0"/>
                      <a:ext cx="5943600" cy="2284095"/>
                    </a:xfrm>
                    <a:prstGeom prst="rect">
                      <a:avLst/>
                    </a:prstGeom>
                    <a:ln>
                      <a:solidFill>
                        <a:schemeClr val="tx1"/>
                      </a:solidFill>
                    </a:ln>
                  </pic:spPr>
                </pic:pic>
              </a:graphicData>
            </a:graphic>
          </wp:inline>
        </w:drawing>
      </w:r>
    </w:p>
    <w:p w:rsidR="00596267" w:rsidRDefault="00596267" w:rsidP="00BA7CFA">
      <w:pPr>
        <w:jc w:val="both"/>
        <w:rPr>
          <w:rFonts w:ascii="Times New Roman" w:hAnsi="Times New Roman" w:cs="Times New Roman"/>
          <w:b/>
          <w:sz w:val="28"/>
          <w:szCs w:val="28"/>
        </w:rPr>
      </w:pPr>
    </w:p>
    <w:p w:rsidR="00596267" w:rsidRDefault="00596267" w:rsidP="00BA7CFA">
      <w:pPr>
        <w:jc w:val="both"/>
        <w:rPr>
          <w:rFonts w:ascii="Times New Roman" w:hAnsi="Times New Roman" w:cs="Times New Roman"/>
          <w:b/>
          <w:sz w:val="28"/>
          <w:szCs w:val="28"/>
        </w:rPr>
      </w:pPr>
    </w:p>
    <w:p w:rsidR="00596267" w:rsidRDefault="00BA7CFA" w:rsidP="00596267">
      <w:pPr>
        <w:ind w:left="142"/>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870710"/>
            <wp:effectExtent l="19050" t="19050" r="19050" b="15240"/>
            <wp:docPr id="6" name="Picture 5" descr="Screenshot 2026-01-19 225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9 225948.png"/>
                    <pic:cNvPicPr/>
                  </pic:nvPicPr>
                  <pic:blipFill>
                    <a:blip r:embed="rId10"/>
                    <a:stretch>
                      <a:fillRect/>
                    </a:stretch>
                  </pic:blipFill>
                  <pic:spPr>
                    <a:xfrm>
                      <a:off x="0" y="0"/>
                      <a:ext cx="5943600" cy="1870710"/>
                    </a:xfrm>
                    <a:prstGeom prst="rect">
                      <a:avLst/>
                    </a:prstGeom>
                    <a:ln>
                      <a:solidFill>
                        <a:schemeClr val="tx1"/>
                      </a:solidFill>
                    </a:ln>
                  </pic:spPr>
                </pic:pic>
              </a:graphicData>
            </a:graphic>
          </wp:inline>
        </w:drawing>
      </w:r>
    </w:p>
    <w:p w:rsidR="00596267" w:rsidRDefault="00596267" w:rsidP="00BA7CFA">
      <w:pPr>
        <w:jc w:val="both"/>
        <w:rPr>
          <w:rFonts w:ascii="Times New Roman" w:hAnsi="Times New Roman" w:cs="Times New Roman"/>
          <w:b/>
          <w:sz w:val="28"/>
          <w:szCs w:val="28"/>
        </w:rPr>
      </w:pPr>
    </w:p>
    <w:p w:rsidR="00596267" w:rsidRDefault="00596267" w:rsidP="00BA7CFA">
      <w:pPr>
        <w:jc w:val="both"/>
        <w:rPr>
          <w:rFonts w:ascii="Times New Roman" w:hAnsi="Times New Roman" w:cs="Times New Roman"/>
          <w:b/>
          <w:sz w:val="28"/>
          <w:szCs w:val="28"/>
        </w:rPr>
      </w:pPr>
    </w:p>
    <w:p w:rsidR="00596267" w:rsidRDefault="00596267" w:rsidP="00BA7CFA">
      <w:pPr>
        <w:jc w:val="both"/>
        <w:rPr>
          <w:rFonts w:ascii="Times New Roman" w:hAnsi="Times New Roman" w:cs="Times New Roman"/>
          <w:b/>
          <w:sz w:val="28"/>
          <w:szCs w:val="28"/>
        </w:rPr>
      </w:pPr>
    </w:p>
    <w:p w:rsidR="00BA7CFA" w:rsidRDefault="00BA7CFA" w:rsidP="00596267">
      <w:pPr>
        <w:ind w:left="142"/>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697355"/>
            <wp:effectExtent l="19050" t="19050" r="19050" b="17145"/>
            <wp:docPr id="7" name="Picture 6" descr="Screenshot 2026-01-19 230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9 230051.png"/>
                    <pic:cNvPicPr/>
                  </pic:nvPicPr>
                  <pic:blipFill>
                    <a:blip r:embed="rId11"/>
                    <a:stretch>
                      <a:fillRect/>
                    </a:stretch>
                  </pic:blipFill>
                  <pic:spPr>
                    <a:xfrm>
                      <a:off x="0" y="0"/>
                      <a:ext cx="5943600" cy="1697355"/>
                    </a:xfrm>
                    <a:prstGeom prst="rect">
                      <a:avLst/>
                    </a:prstGeom>
                    <a:ln>
                      <a:solidFill>
                        <a:schemeClr val="tx1"/>
                      </a:solidFill>
                    </a:ln>
                  </pic:spPr>
                </pic:pic>
              </a:graphicData>
            </a:graphic>
          </wp:inline>
        </w:drawing>
      </w:r>
    </w:p>
    <w:p w:rsidR="00596267" w:rsidRDefault="00596267" w:rsidP="00596267">
      <w:pPr>
        <w:ind w:left="142"/>
        <w:jc w:val="both"/>
        <w:rPr>
          <w:rFonts w:ascii="Times New Roman" w:hAnsi="Times New Roman" w:cs="Times New Roman"/>
          <w:b/>
          <w:sz w:val="28"/>
          <w:szCs w:val="28"/>
        </w:rPr>
      </w:pPr>
    </w:p>
    <w:p w:rsidR="00596267" w:rsidRDefault="00596267" w:rsidP="00596267">
      <w:pPr>
        <w:ind w:left="142"/>
        <w:jc w:val="both"/>
        <w:rPr>
          <w:rFonts w:ascii="Times New Roman" w:hAnsi="Times New Roman" w:cs="Times New Roman"/>
          <w:b/>
          <w:sz w:val="28"/>
          <w:szCs w:val="28"/>
        </w:rPr>
      </w:pPr>
    </w:p>
    <w:p w:rsidR="005703AB" w:rsidRPr="005703AB" w:rsidRDefault="005703AB" w:rsidP="008435CA">
      <w:pPr>
        <w:ind w:left="0"/>
        <w:jc w:val="both"/>
        <w:rPr>
          <w:rFonts w:ascii="Times New Roman" w:hAnsi="Times New Roman" w:cs="Times New Roman"/>
          <w:b/>
          <w:sz w:val="28"/>
          <w:szCs w:val="28"/>
        </w:rPr>
      </w:pPr>
    </w:p>
    <w:p w:rsidR="00A2080E" w:rsidRPr="0046405F" w:rsidRDefault="00A2080E" w:rsidP="0046405F">
      <w:pPr>
        <w:jc w:val="both"/>
        <w:rPr>
          <w:rFonts w:ascii="Times New Roman" w:hAnsi="Times New Roman" w:cs="Times New Roman"/>
          <w:b/>
          <w:sz w:val="28"/>
          <w:szCs w:val="28"/>
        </w:rPr>
      </w:pPr>
      <w:r w:rsidRPr="0046405F">
        <w:rPr>
          <w:rFonts w:ascii="Times New Roman" w:hAnsi="Times New Roman" w:cs="Times New Roman"/>
          <w:b/>
          <w:sz w:val="28"/>
          <w:szCs w:val="28"/>
        </w:rPr>
        <w:t xml:space="preserve"> </w:t>
      </w:r>
    </w:p>
    <w:p w:rsidR="0046405F" w:rsidRPr="0046405F" w:rsidRDefault="00A2080E" w:rsidP="0046405F">
      <w:pPr>
        <w:pStyle w:val="ListParagraph"/>
        <w:numPr>
          <w:ilvl w:val="0"/>
          <w:numId w:val="2"/>
        </w:numPr>
        <w:jc w:val="both"/>
        <w:rPr>
          <w:rFonts w:ascii="Times New Roman" w:hAnsi="Times New Roman" w:cs="Times New Roman"/>
          <w:b/>
          <w:sz w:val="28"/>
          <w:szCs w:val="28"/>
        </w:rPr>
      </w:pPr>
      <w:r w:rsidRPr="00A2080E">
        <w:rPr>
          <w:rFonts w:ascii="Times New Roman" w:hAnsi="Times New Roman" w:cs="Times New Roman"/>
          <w:b/>
          <w:sz w:val="28"/>
          <w:szCs w:val="28"/>
        </w:rPr>
        <w:lastRenderedPageBreak/>
        <w:t>Challenges Face</w:t>
      </w:r>
      <w:r w:rsidR="0046405F">
        <w:rPr>
          <w:rFonts w:ascii="Times New Roman" w:hAnsi="Times New Roman" w:cs="Times New Roman"/>
          <w:b/>
          <w:sz w:val="28"/>
          <w:szCs w:val="28"/>
        </w:rPr>
        <w:t>d (Module 1 &amp; Module 2)</w:t>
      </w:r>
    </w:p>
    <w:p w:rsidR="0046405F" w:rsidRPr="0046405F" w:rsidRDefault="0046405F" w:rsidP="0046405F">
      <w:pPr>
        <w:spacing w:before="280" w:after="80"/>
        <w:ind w:left="0"/>
        <w:jc w:val="both"/>
        <w:outlineLvl w:val="2"/>
        <w:rPr>
          <w:rFonts w:ascii="Times New Roman" w:eastAsia="Times New Roman" w:hAnsi="Times New Roman" w:cs="Times New Roman"/>
          <w:b/>
          <w:bCs/>
          <w:sz w:val="24"/>
          <w:szCs w:val="24"/>
        </w:rPr>
      </w:pPr>
      <w:r w:rsidRPr="0046405F">
        <w:rPr>
          <w:rFonts w:ascii="Times New Roman" w:eastAsia="Times New Roman" w:hAnsi="Times New Roman" w:cs="Times New Roman"/>
          <w:b/>
          <w:bCs/>
          <w:color w:val="000000"/>
          <w:sz w:val="24"/>
          <w:szCs w:val="24"/>
        </w:rPr>
        <w:t>Challenge 1: Secure User Authentication</w:t>
      </w:r>
    </w:p>
    <w:p w:rsidR="0046405F" w:rsidRPr="0046405F" w:rsidRDefault="0046405F" w:rsidP="0046405F">
      <w:pPr>
        <w:spacing w:before="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Problem:</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Multiple users accessing the system without proper identity separation can lead to unauthorized actions and security risks.</w:t>
      </w:r>
    </w:p>
    <w:p w:rsidR="0046405F" w:rsidRPr="0046405F" w:rsidRDefault="0046405F" w:rsidP="0046405F">
      <w:pPr>
        <w:spacing w:after="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Solution:</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Implemented individual user accounts with login validation and role-based access control to ensure secure system entry.</w:t>
      </w:r>
    </w:p>
    <w:p w:rsidR="0046405F" w:rsidRPr="0046405F" w:rsidRDefault="0046405F" w:rsidP="0046405F">
      <w:pPr>
        <w:spacing w:before="280" w:after="80"/>
        <w:ind w:left="0"/>
        <w:jc w:val="both"/>
        <w:outlineLvl w:val="2"/>
        <w:rPr>
          <w:rFonts w:ascii="Times New Roman" w:eastAsia="Times New Roman" w:hAnsi="Times New Roman" w:cs="Times New Roman"/>
          <w:b/>
          <w:bCs/>
          <w:color w:val="000000"/>
          <w:sz w:val="24"/>
          <w:szCs w:val="24"/>
        </w:rPr>
      </w:pPr>
      <w:r w:rsidRPr="0046405F">
        <w:rPr>
          <w:rFonts w:ascii="Times New Roman" w:eastAsia="Times New Roman" w:hAnsi="Times New Roman" w:cs="Times New Roman"/>
          <w:b/>
          <w:bCs/>
          <w:color w:val="000000"/>
          <w:sz w:val="24"/>
          <w:szCs w:val="24"/>
        </w:rPr>
        <w:t>Challenge 2: Role-Based Access Management</w:t>
      </w:r>
    </w:p>
    <w:p w:rsidR="0046405F" w:rsidRPr="0046405F" w:rsidRDefault="0046405F" w:rsidP="0046405F">
      <w:pPr>
        <w:spacing w:before="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Problem:</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 xml:space="preserve">Different users (Admin, Family Member, </w:t>
      </w:r>
      <w:proofErr w:type="gramStart"/>
      <w:r w:rsidRPr="0046405F">
        <w:rPr>
          <w:rFonts w:ascii="Times New Roman" w:eastAsia="Times New Roman" w:hAnsi="Times New Roman" w:cs="Times New Roman"/>
          <w:color w:val="000000"/>
          <w:sz w:val="24"/>
          <w:szCs w:val="24"/>
        </w:rPr>
        <w:t>Guest</w:t>
      </w:r>
      <w:proofErr w:type="gramEnd"/>
      <w:r w:rsidRPr="0046405F">
        <w:rPr>
          <w:rFonts w:ascii="Times New Roman" w:eastAsia="Times New Roman" w:hAnsi="Times New Roman" w:cs="Times New Roman"/>
          <w:color w:val="000000"/>
          <w:sz w:val="24"/>
          <w:szCs w:val="24"/>
        </w:rPr>
        <w:t>) require different permissions, but improper role handling can expose critical controls.</w:t>
      </w:r>
    </w:p>
    <w:p w:rsidR="0046405F" w:rsidRPr="0046405F" w:rsidRDefault="0046405F" w:rsidP="0046405F">
      <w:pPr>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Solution:</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Defined strict role rules where each role is allowed to access only permitted features, preventing misuse of sensitive operations.</w:t>
      </w:r>
    </w:p>
    <w:p w:rsidR="0046405F" w:rsidRPr="0046405F" w:rsidRDefault="0046405F" w:rsidP="0046405F">
      <w:pPr>
        <w:spacing w:before="280" w:after="80"/>
        <w:ind w:left="0"/>
        <w:jc w:val="both"/>
        <w:outlineLvl w:val="2"/>
        <w:rPr>
          <w:rFonts w:ascii="Times New Roman" w:eastAsia="Times New Roman" w:hAnsi="Times New Roman" w:cs="Times New Roman"/>
          <w:b/>
          <w:bCs/>
          <w:sz w:val="24"/>
          <w:szCs w:val="24"/>
        </w:rPr>
      </w:pPr>
      <w:r w:rsidRPr="0046405F">
        <w:rPr>
          <w:rFonts w:ascii="Times New Roman" w:eastAsia="Times New Roman" w:hAnsi="Times New Roman" w:cs="Times New Roman"/>
          <w:b/>
          <w:bCs/>
          <w:color w:val="000000"/>
          <w:sz w:val="24"/>
          <w:szCs w:val="24"/>
        </w:rPr>
        <w:t>Challenge 3: Preventing Guest Misuse</w:t>
      </w:r>
    </w:p>
    <w:p w:rsidR="0046405F" w:rsidRPr="0046405F" w:rsidRDefault="0046405F" w:rsidP="0046405F">
      <w:pPr>
        <w:spacing w:before="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Problem:</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Guests controlling critical devices such as ACs, heaters, or security systems can compromise safety and energy efficiency.</w:t>
      </w:r>
    </w:p>
    <w:p w:rsidR="0046405F" w:rsidRPr="0046405F" w:rsidRDefault="0046405F" w:rsidP="0046405F">
      <w:pPr>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Solution:</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Restricted guest access to non-critical devices and enforced time-limited permissions.</w:t>
      </w:r>
    </w:p>
    <w:p w:rsidR="0046405F" w:rsidRPr="0046405F" w:rsidRDefault="0046405F" w:rsidP="0046405F">
      <w:pPr>
        <w:spacing w:before="280" w:after="80"/>
        <w:ind w:left="0"/>
        <w:jc w:val="both"/>
        <w:outlineLvl w:val="2"/>
        <w:rPr>
          <w:rFonts w:ascii="Times New Roman" w:eastAsia="Times New Roman" w:hAnsi="Times New Roman" w:cs="Times New Roman"/>
          <w:b/>
          <w:bCs/>
          <w:sz w:val="24"/>
          <w:szCs w:val="24"/>
        </w:rPr>
      </w:pPr>
      <w:r w:rsidRPr="0046405F">
        <w:rPr>
          <w:rFonts w:ascii="Times New Roman" w:eastAsia="Times New Roman" w:hAnsi="Times New Roman" w:cs="Times New Roman"/>
          <w:b/>
          <w:bCs/>
          <w:color w:val="000000"/>
          <w:sz w:val="24"/>
          <w:szCs w:val="24"/>
        </w:rPr>
        <w:t>Challenge 4: Consistent Smart Device Registration</w:t>
      </w:r>
    </w:p>
    <w:p w:rsidR="0046405F" w:rsidRPr="0046405F" w:rsidRDefault="0046405F" w:rsidP="0046405F">
      <w:pPr>
        <w:spacing w:before="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Problem:</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Improper device registration can result in duplicate entries, invalid devices, or incorrect ownership mapping.</w:t>
      </w:r>
    </w:p>
    <w:p w:rsidR="0046405F" w:rsidRPr="0046405F" w:rsidRDefault="0046405F" w:rsidP="0046405F">
      <w:pPr>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Solution:</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Implemented device validation rules and linked each device to a specific authenticated user.</w:t>
      </w:r>
    </w:p>
    <w:p w:rsidR="0046405F" w:rsidRPr="0046405F" w:rsidRDefault="0046405F" w:rsidP="0046405F">
      <w:pPr>
        <w:spacing w:before="280" w:after="80"/>
        <w:ind w:left="0"/>
        <w:jc w:val="both"/>
        <w:outlineLvl w:val="2"/>
        <w:rPr>
          <w:rFonts w:ascii="Times New Roman" w:eastAsia="Times New Roman" w:hAnsi="Times New Roman" w:cs="Times New Roman"/>
          <w:b/>
          <w:bCs/>
          <w:sz w:val="24"/>
          <w:szCs w:val="24"/>
        </w:rPr>
      </w:pPr>
      <w:r w:rsidRPr="0046405F">
        <w:rPr>
          <w:rFonts w:ascii="Times New Roman" w:eastAsia="Times New Roman" w:hAnsi="Times New Roman" w:cs="Times New Roman"/>
          <w:b/>
          <w:bCs/>
          <w:color w:val="000000"/>
          <w:sz w:val="24"/>
          <w:szCs w:val="24"/>
        </w:rPr>
        <w:t>Challenge 5: Device Control Conflicts</w:t>
      </w:r>
    </w:p>
    <w:p w:rsidR="0046405F" w:rsidRPr="0046405F" w:rsidRDefault="0046405F" w:rsidP="0046405F">
      <w:pPr>
        <w:spacing w:before="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Problem:</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Multiple users attempting to control the same device can cause inconsistent device states.</w:t>
      </w:r>
    </w:p>
    <w:p w:rsidR="0046405F" w:rsidRPr="0046405F" w:rsidRDefault="0046405F" w:rsidP="0046405F">
      <w:pPr>
        <w:spacing w:after="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Solution:</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Centralized device control logic in the service layer to maintain a single source of truth for device status.</w:t>
      </w:r>
    </w:p>
    <w:p w:rsidR="0046405F" w:rsidRPr="0046405F" w:rsidRDefault="0046405F" w:rsidP="0046405F">
      <w:pPr>
        <w:spacing w:before="280" w:after="80"/>
        <w:ind w:left="0"/>
        <w:jc w:val="both"/>
        <w:outlineLvl w:val="2"/>
        <w:rPr>
          <w:rFonts w:ascii="Times New Roman" w:eastAsia="Times New Roman" w:hAnsi="Times New Roman" w:cs="Times New Roman"/>
          <w:b/>
          <w:bCs/>
          <w:sz w:val="24"/>
          <w:szCs w:val="24"/>
        </w:rPr>
      </w:pPr>
      <w:r w:rsidRPr="0046405F">
        <w:rPr>
          <w:rFonts w:ascii="Times New Roman" w:eastAsia="Times New Roman" w:hAnsi="Times New Roman" w:cs="Times New Roman"/>
          <w:b/>
          <w:bCs/>
          <w:color w:val="000000"/>
          <w:sz w:val="24"/>
          <w:szCs w:val="24"/>
        </w:rPr>
        <w:t>Challenge 6: Authentication–Device Module Integration</w:t>
      </w:r>
    </w:p>
    <w:p w:rsidR="0046405F" w:rsidRPr="0046405F" w:rsidRDefault="0046405F" w:rsidP="0046405F">
      <w:pPr>
        <w:spacing w:before="240"/>
        <w:ind w:left="0"/>
        <w:jc w:val="both"/>
        <w:rPr>
          <w:rFonts w:ascii="Times New Roman" w:eastAsia="Times New Roman" w:hAnsi="Times New Roman" w:cs="Times New Roman"/>
          <w:sz w:val="24"/>
          <w:szCs w:val="24"/>
        </w:rPr>
      </w:pPr>
      <w:r w:rsidRPr="0046405F">
        <w:rPr>
          <w:rFonts w:ascii="Times New Roman" w:eastAsia="Times New Roman" w:hAnsi="Times New Roman" w:cs="Times New Roman"/>
          <w:b/>
          <w:bCs/>
          <w:color w:val="000000"/>
          <w:sz w:val="24"/>
          <w:szCs w:val="24"/>
        </w:rPr>
        <w:t>Problem:</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Allowing device control without verifying user authentication can break system security.</w:t>
      </w:r>
    </w:p>
    <w:p w:rsidR="005703AB" w:rsidRDefault="0046405F" w:rsidP="002422B3">
      <w:pPr>
        <w:spacing w:after="240"/>
        <w:ind w:left="0"/>
        <w:jc w:val="both"/>
        <w:rPr>
          <w:rFonts w:ascii="Times New Roman" w:eastAsia="Times New Roman" w:hAnsi="Times New Roman" w:cs="Times New Roman"/>
          <w:color w:val="000000"/>
          <w:sz w:val="24"/>
          <w:szCs w:val="24"/>
        </w:rPr>
      </w:pPr>
      <w:r w:rsidRPr="0046405F">
        <w:rPr>
          <w:rFonts w:ascii="Times New Roman" w:eastAsia="Times New Roman" w:hAnsi="Times New Roman" w:cs="Times New Roman"/>
          <w:b/>
          <w:bCs/>
          <w:color w:val="000000"/>
          <w:sz w:val="24"/>
          <w:szCs w:val="24"/>
        </w:rPr>
        <w:t>Solution:</w:t>
      </w:r>
      <w:r>
        <w:rPr>
          <w:rFonts w:ascii="Times New Roman" w:eastAsia="Times New Roman" w:hAnsi="Times New Roman" w:cs="Times New Roman"/>
          <w:b/>
          <w:bCs/>
          <w:color w:val="000000"/>
          <w:sz w:val="24"/>
          <w:szCs w:val="24"/>
        </w:rPr>
        <w:t xml:space="preserve"> </w:t>
      </w:r>
      <w:r w:rsidRPr="0046405F">
        <w:rPr>
          <w:rFonts w:ascii="Times New Roman" w:eastAsia="Times New Roman" w:hAnsi="Times New Roman" w:cs="Times New Roman"/>
          <w:color w:val="000000"/>
          <w:sz w:val="24"/>
          <w:szCs w:val="24"/>
        </w:rPr>
        <w:t>Integrated Module 1 and Module 2 such that device operations are accessible only after successful login</w:t>
      </w:r>
      <w:r w:rsidR="002422B3">
        <w:rPr>
          <w:rFonts w:ascii="Times New Roman" w:eastAsia="Times New Roman" w:hAnsi="Times New Roman" w:cs="Times New Roman"/>
          <w:color w:val="000000"/>
          <w:sz w:val="24"/>
          <w:szCs w:val="24"/>
        </w:rPr>
        <w:t>.</w:t>
      </w:r>
    </w:p>
    <w:p w:rsidR="0005261B" w:rsidRDefault="0005261B" w:rsidP="002422B3">
      <w:pPr>
        <w:spacing w:after="240"/>
        <w:ind w:left="0"/>
        <w:jc w:val="both"/>
        <w:rPr>
          <w:rFonts w:ascii="Times New Roman" w:eastAsia="Times New Roman" w:hAnsi="Times New Roman" w:cs="Times New Roman"/>
          <w:color w:val="000000"/>
          <w:sz w:val="24"/>
          <w:szCs w:val="24"/>
        </w:rPr>
      </w:pPr>
    </w:p>
    <w:p w:rsidR="0005261B" w:rsidRPr="002422B3" w:rsidRDefault="0005261B" w:rsidP="002422B3">
      <w:pPr>
        <w:spacing w:after="240"/>
        <w:ind w:left="0"/>
        <w:jc w:val="both"/>
        <w:rPr>
          <w:rFonts w:ascii="Times New Roman" w:eastAsia="Times New Roman" w:hAnsi="Times New Roman" w:cs="Times New Roman"/>
          <w:sz w:val="24"/>
          <w:szCs w:val="24"/>
        </w:rPr>
      </w:pPr>
    </w:p>
    <w:p w:rsidR="005703AB" w:rsidRPr="005703AB" w:rsidRDefault="005703AB" w:rsidP="005703AB">
      <w:pPr>
        <w:jc w:val="both"/>
        <w:rPr>
          <w:rFonts w:ascii="Times New Roman" w:hAnsi="Times New Roman" w:cs="Times New Roman"/>
          <w:b/>
          <w:sz w:val="28"/>
          <w:szCs w:val="28"/>
        </w:rPr>
      </w:pPr>
    </w:p>
    <w:p w:rsidR="005703AB" w:rsidRPr="002422B3" w:rsidRDefault="00A2080E" w:rsidP="002422B3">
      <w:pPr>
        <w:pStyle w:val="ListParagraph"/>
        <w:numPr>
          <w:ilvl w:val="0"/>
          <w:numId w:val="2"/>
        </w:numPr>
        <w:ind w:hanging="502"/>
        <w:jc w:val="both"/>
        <w:rPr>
          <w:rFonts w:ascii="Times New Roman" w:hAnsi="Times New Roman" w:cs="Times New Roman"/>
          <w:b/>
          <w:sz w:val="28"/>
          <w:szCs w:val="28"/>
        </w:rPr>
      </w:pPr>
      <w:r w:rsidRPr="00A2080E">
        <w:rPr>
          <w:rFonts w:ascii="Times New Roman" w:hAnsi="Times New Roman" w:cs="Times New Roman"/>
          <w:b/>
          <w:sz w:val="28"/>
          <w:szCs w:val="28"/>
        </w:rPr>
        <w:t>Conclusion</w:t>
      </w:r>
    </w:p>
    <w:p w:rsidR="002422B3" w:rsidRDefault="002422B3" w:rsidP="002422B3">
      <w:pPr>
        <w:pStyle w:val="NormalWeb"/>
        <w:ind w:left="284" w:firstLine="284"/>
        <w:jc w:val="both"/>
      </w:pPr>
      <w:r>
        <w:t xml:space="preserve">The </w:t>
      </w:r>
      <w:r>
        <w:rPr>
          <w:rStyle w:val="Strong"/>
        </w:rPr>
        <w:t>Smart Home Energy Management System (SHEMS)</w:t>
      </w:r>
      <w:r>
        <w:t xml:space="preserve"> project successfully achieved its primary objective of designing and implementing a secure, scalable, and modular smart home application. Through a structured milestone-driven approach, the team developed core functionalities such as user authentication, role-based access control, and smart device management using Java Spring Boot and </w:t>
      </w:r>
      <w:proofErr w:type="spellStart"/>
      <w:r>
        <w:t>MySQL</w:t>
      </w:r>
      <w:proofErr w:type="spellEnd"/>
      <w:r>
        <w:t>.</w:t>
      </w:r>
    </w:p>
    <w:p w:rsidR="002422B3" w:rsidRDefault="002422B3" w:rsidP="002422B3">
      <w:pPr>
        <w:pStyle w:val="NormalWeb"/>
        <w:ind w:left="284" w:firstLine="284"/>
        <w:jc w:val="both"/>
      </w:pPr>
      <w:r>
        <w:t>The project demonstrated how modern software engineering practices can be applied to solve real-world problems related to energy monitoring and optimization. By following a layered architecture and secure development principles, the system ensures maintainability, extensibility, and protection against unauthorized access.</w:t>
      </w:r>
    </w:p>
    <w:p w:rsidR="002422B3" w:rsidRDefault="002422B3" w:rsidP="002422B3">
      <w:pPr>
        <w:pStyle w:val="NormalWeb"/>
        <w:ind w:left="284" w:firstLine="284"/>
        <w:jc w:val="both"/>
      </w:pPr>
      <w:r>
        <w:t>This internship provided valuable exposure to backend development, system architecture design, database integration, and collaborative development workflows. The experience not only strengthened technical skills but also improved teamwork, communication, and problem-solving abilities. Overall, SHEMS lays a strong foundation for future enhancements such as real-time energy analytics, automation rules, alerts, and mobile integration, making it a meaningful and practical learning experience.</w:t>
      </w:r>
    </w:p>
    <w:p w:rsidR="005703AB" w:rsidRDefault="005703AB" w:rsidP="005703AB">
      <w:pPr>
        <w:jc w:val="both"/>
        <w:rPr>
          <w:rFonts w:ascii="Times New Roman" w:hAnsi="Times New Roman" w:cs="Times New Roman"/>
          <w:b/>
          <w:sz w:val="28"/>
          <w:szCs w:val="28"/>
        </w:rPr>
      </w:pPr>
    </w:p>
    <w:p w:rsidR="005703AB" w:rsidRPr="005703AB" w:rsidRDefault="005703AB" w:rsidP="005703AB">
      <w:pPr>
        <w:jc w:val="both"/>
        <w:rPr>
          <w:rFonts w:ascii="Times New Roman" w:hAnsi="Times New Roman" w:cs="Times New Roman"/>
          <w:b/>
          <w:sz w:val="28"/>
          <w:szCs w:val="28"/>
        </w:rPr>
      </w:pPr>
    </w:p>
    <w:p w:rsidR="00A2080E" w:rsidRPr="002422B3" w:rsidRDefault="00A2080E" w:rsidP="002422B3">
      <w:pPr>
        <w:ind w:left="0"/>
        <w:jc w:val="both"/>
        <w:rPr>
          <w:rFonts w:ascii="Times New Roman" w:hAnsi="Times New Roman" w:cs="Times New Roman"/>
          <w:b/>
          <w:sz w:val="28"/>
          <w:szCs w:val="28"/>
        </w:rPr>
      </w:pPr>
    </w:p>
    <w:p w:rsidR="005703AB" w:rsidRDefault="005703AB" w:rsidP="005703AB">
      <w:pPr>
        <w:jc w:val="both"/>
        <w:rPr>
          <w:rFonts w:ascii="Times New Roman" w:hAnsi="Times New Roman" w:cs="Times New Roman"/>
          <w:b/>
          <w:sz w:val="28"/>
          <w:szCs w:val="28"/>
        </w:rPr>
      </w:pPr>
    </w:p>
    <w:p w:rsidR="005703AB" w:rsidRDefault="005703AB" w:rsidP="005703AB">
      <w:pPr>
        <w:jc w:val="both"/>
        <w:rPr>
          <w:rFonts w:ascii="Times New Roman" w:hAnsi="Times New Roman" w:cs="Times New Roman"/>
          <w:b/>
          <w:sz w:val="28"/>
          <w:szCs w:val="28"/>
        </w:rPr>
      </w:pPr>
    </w:p>
    <w:p w:rsidR="005703AB" w:rsidRPr="005703AB" w:rsidRDefault="005703AB" w:rsidP="005703AB">
      <w:pPr>
        <w:jc w:val="both"/>
        <w:rPr>
          <w:rFonts w:ascii="Times New Roman" w:hAnsi="Times New Roman" w:cs="Times New Roman"/>
          <w:b/>
          <w:sz w:val="28"/>
          <w:szCs w:val="28"/>
        </w:rPr>
      </w:pPr>
    </w:p>
    <w:p w:rsidR="00A2080E" w:rsidRPr="00A2080E" w:rsidRDefault="00A2080E" w:rsidP="00A2080E">
      <w:pPr>
        <w:jc w:val="both"/>
        <w:rPr>
          <w:rFonts w:ascii="Times New Roman" w:hAnsi="Times New Roman" w:cs="Times New Roman"/>
          <w:b/>
          <w:sz w:val="28"/>
          <w:szCs w:val="28"/>
        </w:rPr>
      </w:pPr>
    </w:p>
    <w:sectPr w:rsidR="00A2080E" w:rsidRPr="00A2080E" w:rsidSect="007A15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A1C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F030CA0"/>
    <w:multiLevelType w:val="hybridMultilevel"/>
    <w:tmpl w:val="EC760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636ACF"/>
    <w:multiLevelType w:val="hybridMultilevel"/>
    <w:tmpl w:val="CAE8A5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71F3577"/>
    <w:multiLevelType w:val="hybridMultilevel"/>
    <w:tmpl w:val="436C0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880FC6"/>
    <w:multiLevelType w:val="hybridMultilevel"/>
    <w:tmpl w:val="A3C2EC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660E8D"/>
    <w:multiLevelType w:val="hybridMultilevel"/>
    <w:tmpl w:val="DCD0BD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FC39BB"/>
    <w:multiLevelType w:val="hybridMultilevel"/>
    <w:tmpl w:val="F86E5A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97C1FF6"/>
    <w:multiLevelType w:val="hybridMultilevel"/>
    <w:tmpl w:val="87F07C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AAE1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5ECE5A2F"/>
    <w:multiLevelType w:val="hybridMultilevel"/>
    <w:tmpl w:val="2EC0C60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E84CCA"/>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0"/>
  </w:num>
  <w:num w:numId="3">
    <w:abstractNumId w:val="8"/>
  </w:num>
  <w:num w:numId="4">
    <w:abstractNumId w:val="0"/>
  </w:num>
  <w:num w:numId="5">
    <w:abstractNumId w:val="6"/>
  </w:num>
  <w:num w:numId="6">
    <w:abstractNumId w:val="9"/>
  </w:num>
  <w:num w:numId="7">
    <w:abstractNumId w:val="2"/>
  </w:num>
  <w:num w:numId="8">
    <w:abstractNumId w:val="1"/>
  </w:num>
  <w:num w:numId="9">
    <w:abstractNumId w:val="5"/>
  </w:num>
  <w:num w:numId="10">
    <w:abstractNumId w:val="4"/>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7B62FF"/>
    <w:rsid w:val="0005261B"/>
    <w:rsid w:val="000C509C"/>
    <w:rsid w:val="000F75FA"/>
    <w:rsid w:val="0016258F"/>
    <w:rsid w:val="00206F20"/>
    <w:rsid w:val="002422B3"/>
    <w:rsid w:val="003034E7"/>
    <w:rsid w:val="0046405F"/>
    <w:rsid w:val="005703AB"/>
    <w:rsid w:val="00596267"/>
    <w:rsid w:val="00657AE1"/>
    <w:rsid w:val="00697AFF"/>
    <w:rsid w:val="007A1547"/>
    <w:rsid w:val="007B62FF"/>
    <w:rsid w:val="007F38EA"/>
    <w:rsid w:val="008435CA"/>
    <w:rsid w:val="00852A48"/>
    <w:rsid w:val="0087317B"/>
    <w:rsid w:val="008809CC"/>
    <w:rsid w:val="00A2080E"/>
    <w:rsid w:val="00BA7CFA"/>
    <w:rsid w:val="00BC6318"/>
    <w:rsid w:val="00F016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5FA"/>
  </w:style>
  <w:style w:type="paragraph" w:styleId="Heading3">
    <w:name w:val="heading 3"/>
    <w:basedOn w:val="Normal"/>
    <w:link w:val="Heading3Char"/>
    <w:uiPriority w:val="9"/>
    <w:qFormat/>
    <w:rsid w:val="0046405F"/>
    <w:pPr>
      <w:spacing w:before="100" w:beforeAutospacing="1" w:after="100" w:afterAutospacing="1"/>
      <w:ind w:left="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62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B62FF"/>
    <w:pPr>
      <w:contextualSpacing/>
    </w:pPr>
  </w:style>
  <w:style w:type="paragraph" w:styleId="BalloonText">
    <w:name w:val="Balloon Text"/>
    <w:basedOn w:val="Normal"/>
    <w:link w:val="BalloonTextChar"/>
    <w:uiPriority w:val="99"/>
    <w:semiHidden/>
    <w:unhideWhenUsed/>
    <w:rsid w:val="00BA7CFA"/>
    <w:rPr>
      <w:rFonts w:ascii="Tahoma" w:hAnsi="Tahoma" w:cs="Tahoma"/>
      <w:sz w:val="16"/>
      <w:szCs w:val="16"/>
    </w:rPr>
  </w:style>
  <w:style w:type="character" w:customStyle="1" w:styleId="BalloonTextChar">
    <w:name w:val="Balloon Text Char"/>
    <w:basedOn w:val="DefaultParagraphFont"/>
    <w:link w:val="BalloonText"/>
    <w:uiPriority w:val="99"/>
    <w:semiHidden/>
    <w:rsid w:val="00BA7CFA"/>
    <w:rPr>
      <w:rFonts w:ascii="Tahoma" w:hAnsi="Tahoma" w:cs="Tahoma"/>
      <w:sz w:val="16"/>
      <w:szCs w:val="16"/>
    </w:rPr>
  </w:style>
  <w:style w:type="paragraph" w:styleId="NormalWeb">
    <w:name w:val="Normal (Web)"/>
    <w:basedOn w:val="Normal"/>
    <w:uiPriority w:val="99"/>
    <w:unhideWhenUsed/>
    <w:rsid w:val="008809CC"/>
    <w:pPr>
      <w:spacing w:before="100" w:beforeAutospacing="1" w:after="100" w:afterAutospacing="1"/>
      <w:ind w:left="0"/>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6405F"/>
    <w:rPr>
      <w:rFonts w:ascii="Times New Roman" w:eastAsia="Times New Roman" w:hAnsi="Times New Roman" w:cs="Times New Roman"/>
      <w:b/>
      <w:bCs/>
      <w:sz w:val="27"/>
      <w:szCs w:val="27"/>
    </w:rPr>
  </w:style>
  <w:style w:type="character" w:styleId="Strong">
    <w:name w:val="Strong"/>
    <w:basedOn w:val="DefaultParagraphFont"/>
    <w:uiPriority w:val="22"/>
    <w:qFormat/>
    <w:rsid w:val="002422B3"/>
    <w:rPr>
      <w:b/>
      <w:bCs/>
    </w:rPr>
  </w:style>
</w:styles>
</file>

<file path=word/webSettings.xml><?xml version="1.0" encoding="utf-8"?>
<w:webSettings xmlns:r="http://schemas.openxmlformats.org/officeDocument/2006/relationships" xmlns:w="http://schemas.openxmlformats.org/wordprocessingml/2006/main">
  <w:divs>
    <w:div w:id="47727056">
      <w:bodyDiv w:val="1"/>
      <w:marLeft w:val="0"/>
      <w:marRight w:val="0"/>
      <w:marTop w:val="0"/>
      <w:marBottom w:val="0"/>
      <w:divBdr>
        <w:top w:val="none" w:sz="0" w:space="0" w:color="auto"/>
        <w:left w:val="none" w:sz="0" w:space="0" w:color="auto"/>
        <w:bottom w:val="none" w:sz="0" w:space="0" w:color="auto"/>
        <w:right w:val="none" w:sz="0" w:space="0" w:color="auto"/>
      </w:divBdr>
      <w:divsChild>
        <w:div w:id="1212690732">
          <w:marLeft w:val="-330"/>
          <w:marRight w:val="0"/>
          <w:marTop w:val="0"/>
          <w:marBottom w:val="0"/>
          <w:divBdr>
            <w:top w:val="none" w:sz="0" w:space="0" w:color="auto"/>
            <w:left w:val="none" w:sz="0" w:space="0" w:color="auto"/>
            <w:bottom w:val="none" w:sz="0" w:space="0" w:color="auto"/>
            <w:right w:val="none" w:sz="0" w:space="0" w:color="auto"/>
          </w:divBdr>
        </w:div>
      </w:divsChild>
    </w:div>
    <w:div w:id="1652904026">
      <w:bodyDiv w:val="1"/>
      <w:marLeft w:val="0"/>
      <w:marRight w:val="0"/>
      <w:marTop w:val="0"/>
      <w:marBottom w:val="0"/>
      <w:divBdr>
        <w:top w:val="none" w:sz="0" w:space="0" w:color="auto"/>
        <w:left w:val="none" w:sz="0" w:space="0" w:color="auto"/>
        <w:bottom w:val="none" w:sz="0" w:space="0" w:color="auto"/>
        <w:right w:val="none" w:sz="0" w:space="0" w:color="auto"/>
      </w:divBdr>
    </w:div>
    <w:div w:id="185213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10</Pages>
  <Words>2114</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9</cp:revision>
  <dcterms:created xsi:type="dcterms:W3CDTF">2026-01-24T06:36:00Z</dcterms:created>
  <dcterms:modified xsi:type="dcterms:W3CDTF">2026-01-24T13:36:00Z</dcterms:modified>
</cp:coreProperties>
</file>