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1971" w14:textId="77777777" w:rsidR="00E74262" w:rsidRPr="00E74262" w:rsidRDefault="00E74262" w:rsidP="00E74262">
      <w:pPr>
        <w:shd w:val="clear" w:color="auto" w:fill="FFFFFF"/>
        <w:spacing w:after="0" w:line="240" w:lineRule="auto"/>
        <w:rPr>
          <w:rFonts w:ascii="var(--player-main-font)" w:eastAsia="Times New Roman" w:hAnsi="var(--player-main-font)" w:cs="Times New Roman"/>
          <w:b/>
          <w:bCs/>
          <w:color w:val="000000"/>
          <w:sz w:val="66"/>
          <w:szCs w:val="66"/>
          <w:lang w:eastAsia="ru-RU"/>
        </w:rPr>
      </w:pPr>
      <w:r w:rsidRPr="00E74262">
        <w:rPr>
          <w:rFonts w:ascii="var(--player-main-font)" w:eastAsia="Times New Roman" w:hAnsi="var(--player-main-font)" w:cs="Times New Roman"/>
          <w:b/>
          <w:bCs/>
          <w:color w:val="000000"/>
          <w:sz w:val="66"/>
          <w:szCs w:val="66"/>
          <w:lang w:eastAsia="ru-RU"/>
        </w:rPr>
        <w:t>Задание: геральдические символы Москвы</w:t>
      </w:r>
    </w:p>
    <w:p w14:paraId="3180FD97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>Сгенерируйте PDF документ из списка флагов и гербов районов Москвы:</w:t>
      </w:r>
    </w:p>
    <w:p w14:paraId="3C8D45E0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hyperlink r:id="rId4" w:tgtFrame="_blank" w:history="1">
        <w:r w:rsidRPr="00E74262">
          <w:rPr>
            <w:rFonts w:ascii="var(--content-font)" w:eastAsia="Times New Roman" w:hAnsi="var(--content-font)" w:cs="Times New Roman"/>
            <w:color w:val="0000FF"/>
            <w:spacing w:val="-3"/>
            <w:sz w:val="27"/>
            <w:szCs w:val="27"/>
            <w:u w:val="single"/>
            <w:lang w:eastAsia="ru-RU"/>
          </w:rPr>
          <w:t>https://video.ittensive.com/python-advanced/data-102743-2019-11-13.utf.csv</w:t>
        </w:r>
      </w:hyperlink>
    </w:p>
    <w:p w14:paraId="12BE68D0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На каждой странице документа выведите </w:t>
      </w:r>
      <w:r w:rsidRPr="00E74262">
        <w:rPr>
          <w:rFonts w:ascii="var(--content-font)" w:eastAsia="Times New Roman" w:hAnsi="var(--content-font)" w:cs="Times New Roman"/>
          <w:b/>
          <w:bCs/>
          <w:color w:val="000000"/>
          <w:spacing w:val="-3"/>
          <w:sz w:val="27"/>
          <w:szCs w:val="27"/>
          <w:lang w:eastAsia="ru-RU"/>
        </w:rPr>
        <w:t xml:space="preserve">название геральдического символа </w:t>
      </w: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(Name), </w:t>
      </w:r>
      <w:r w:rsidRPr="00E74262">
        <w:rPr>
          <w:rFonts w:ascii="var(--content-font)" w:eastAsia="Times New Roman" w:hAnsi="var(--content-font)" w:cs="Times New Roman"/>
          <w:b/>
          <w:bCs/>
          <w:color w:val="000000"/>
          <w:spacing w:val="-3"/>
          <w:sz w:val="27"/>
          <w:szCs w:val="27"/>
          <w:lang w:eastAsia="ru-RU"/>
        </w:rPr>
        <w:t>его описание</w:t>
      </w: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 (</w:t>
      </w:r>
      <w:proofErr w:type="spellStart"/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>Description</w:t>
      </w:r>
      <w:proofErr w:type="spellEnd"/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) и </w:t>
      </w:r>
      <w:r w:rsidRPr="00E74262">
        <w:rPr>
          <w:rFonts w:ascii="var(--content-font)" w:eastAsia="Times New Roman" w:hAnsi="var(--content-font)" w:cs="Times New Roman"/>
          <w:b/>
          <w:bCs/>
          <w:color w:val="000000"/>
          <w:spacing w:val="-3"/>
          <w:sz w:val="27"/>
          <w:szCs w:val="27"/>
          <w:lang w:eastAsia="ru-RU"/>
        </w:rPr>
        <w:t>его изображение</w:t>
      </w: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 (Picture).</w:t>
      </w:r>
    </w:p>
    <w:p w14:paraId="2DC79D26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>Для показа изображений используйте адрес</w:t>
      </w:r>
    </w:p>
    <w:p w14:paraId="5DE48D60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hyperlink r:id="rId5" w:tgtFrame="_blank" w:history="1">
        <w:r w:rsidRPr="00E74262">
          <w:rPr>
            <w:rFonts w:ascii="var(--content-font)" w:eastAsia="Times New Roman" w:hAnsi="var(--content-font)" w:cs="Times New Roman"/>
            <w:color w:val="0000FF"/>
            <w:spacing w:val="-3"/>
            <w:sz w:val="27"/>
            <w:szCs w:val="27"/>
            <w:u w:val="single"/>
            <w:lang w:eastAsia="ru-RU"/>
          </w:rPr>
          <w:t>https://op.mos.ru/MEDIA/showFile?id=XXX</w:t>
        </w:r>
      </w:hyperlink>
    </w:p>
    <w:p w14:paraId="24107C29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где XXX </w:t>
      </w:r>
      <w:proofErr w:type="gramStart"/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>- это</w:t>
      </w:r>
      <w:proofErr w:type="gramEnd"/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 xml:space="preserve"> значение поля Picture в наборе данных. Например:</w:t>
      </w:r>
    </w:p>
    <w:p w14:paraId="2777F408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hyperlink r:id="rId6" w:tgtFrame="_blank" w:history="1">
        <w:r w:rsidRPr="00E74262">
          <w:rPr>
            <w:rFonts w:ascii="var(--content-font)" w:eastAsia="Times New Roman" w:hAnsi="var(--content-font)" w:cs="Times New Roman"/>
            <w:color w:val="0000FF"/>
            <w:spacing w:val="-3"/>
            <w:sz w:val="27"/>
            <w:szCs w:val="27"/>
            <w:u w:val="single"/>
            <w:lang w:eastAsia="ru-RU"/>
          </w:rPr>
          <w:t>https://op.mos.ru/MEDIA/showFile?id=8466da35-6801-41a9-a71e-04b60408accb</w:t>
        </w:r>
      </w:hyperlink>
    </w:p>
    <w:p w14:paraId="3FD9A728" w14:textId="77777777" w:rsidR="00E74262" w:rsidRPr="00E74262" w:rsidRDefault="00E74262" w:rsidP="00E74262">
      <w:pPr>
        <w:shd w:val="clear" w:color="auto" w:fill="FFFFFF"/>
        <w:spacing w:before="435" w:after="0" w:line="240" w:lineRule="auto"/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</w:pPr>
      <w:r w:rsidRPr="00E74262">
        <w:rPr>
          <w:rFonts w:ascii="var(--content-font)" w:eastAsia="Times New Roman" w:hAnsi="var(--content-font)" w:cs="Times New Roman"/>
          <w:color w:val="000000"/>
          <w:spacing w:val="-3"/>
          <w:sz w:val="27"/>
          <w:szCs w:val="27"/>
          <w:lang w:eastAsia="ru-RU"/>
        </w:rPr>
        <w:t>В случае возникновения проблем с загрузкой изображений с op.mos.ru можно добавить в код настройку для форсирования использования дополнительных видов шифрования в протоколе SSL/TLS.</w:t>
      </w:r>
    </w:p>
    <w:p w14:paraId="1BEE719D" w14:textId="77777777" w:rsidR="00E74262" w:rsidRPr="00E74262" w:rsidRDefault="00E74262" w:rsidP="00E74262">
      <w:pPr>
        <w:shd w:val="clear" w:color="auto" w:fill="FFFFFF"/>
        <w:spacing w:after="0" w:line="240" w:lineRule="auto"/>
        <w:rPr>
          <w:rFonts w:ascii="var(--content-font)" w:eastAsia="Times New Roman" w:hAnsi="var(--content-font)" w:cs="Times New Roman"/>
          <w:i/>
          <w:iCs/>
          <w:color w:val="000000"/>
          <w:spacing w:val="-2"/>
          <w:sz w:val="27"/>
          <w:szCs w:val="27"/>
          <w:lang w:val="en-US" w:eastAsia="ru-RU"/>
        </w:rPr>
      </w:pPr>
      <w:r w:rsidRPr="00E74262">
        <w:rPr>
          <w:rFonts w:ascii="var(--content-font)" w:eastAsia="Times New Roman" w:hAnsi="var(--content-font)" w:cs="Times New Roman"/>
          <w:i/>
          <w:iCs/>
          <w:color w:val="000000"/>
          <w:spacing w:val="-2"/>
          <w:sz w:val="27"/>
          <w:szCs w:val="27"/>
          <w:lang w:val="en-US" w:eastAsia="ru-RU"/>
        </w:rPr>
        <w:t>requests.packages.urllib3.util.ssl_.DEFAULT_CIPHERS = '</w:t>
      </w:r>
      <w:proofErr w:type="gramStart"/>
      <w:r w:rsidRPr="00E74262">
        <w:rPr>
          <w:rFonts w:ascii="var(--content-font)" w:eastAsia="Times New Roman" w:hAnsi="var(--content-font)" w:cs="Times New Roman"/>
          <w:i/>
          <w:iCs/>
          <w:color w:val="000000"/>
          <w:spacing w:val="-2"/>
          <w:sz w:val="27"/>
          <w:szCs w:val="27"/>
          <w:lang w:val="en-US" w:eastAsia="ru-RU"/>
        </w:rPr>
        <w:t>ALL:@</w:t>
      </w:r>
      <w:proofErr w:type="gramEnd"/>
      <w:r w:rsidRPr="00E74262">
        <w:rPr>
          <w:rFonts w:ascii="var(--content-font)" w:eastAsia="Times New Roman" w:hAnsi="var(--content-font)" w:cs="Times New Roman"/>
          <w:i/>
          <w:iCs/>
          <w:color w:val="000000"/>
          <w:spacing w:val="-2"/>
          <w:sz w:val="27"/>
          <w:szCs w:val="27"/>
          <w:lang w:val="en-US" w:eastAsia="ru-RU"/>
        </w:rPr>
        <w:t>SECLEVEL=1'</w:t>
      </w:r>
    </w:p>
    <w:p w14:paraId="49C905CB" w14:textId="77777777" w:rsidR="00E1069E" w:rsidRPr="00E74262" w:rsidRDefault="00E1069E">
      <w:pPr>
        <w:rPr>
          <w:lang w:val="en-US"/>
        </w:rPr>
      </w:pPr>
    </w:p>
    <w:sectPr w:rsidR="00E1069E" w:rsidRPr="00E74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62"/>
    <w:rsid w:val="00E1069E"/>
    <w:rsid w:val="00E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324F"/>
  <w15:chartTrackingRefBased/>
  <w15:docId w15:val="{5BC5F718-DC8A-40B2-A060-58BABA9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E7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E7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74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720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750">
              <w:blockQuote w:val="1"/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.mos.ru/MEDIA/showFile?id=8466da35-6801-41a9-a71e-04b60408accb" TargetMode="External"/><Relationship Id="rId5" Type="http://schemas.openxmlformats.org/officeDocument/2006/relationships/hyperlink" Target="https://op.mos.ru/MEDIA/showFile?id=XXX" TargetMode="External"/><Relationship Id="rId4" Type="http://schemas.openxmlformats.org/officeDocument/2006/relationships/hyperlink" Target="https://video.ittensive.com/python-advanced/data-102743-2019-11-13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2022-05-01T15:35:00Z</dcterms:created>
  <dcterms:modified xsi:type="dcterms:W3CDTF">2022-05-01T15:36:00Z</dcterms:modified>
</cp:coreProperties>
</file>