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60"/>
          <w:szCs w:val="60"/>
          <w:rtl w:val="0"/>
        </w:rPr>
        <w:t xml:space="preserve">AI Study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before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6"/>
          <w:szCs w:val="26"/>
          <w:rtl w:val="0"/>
        </w:rPr>
        <w:t xml:space="preserve">A Django (MVT) Web Application with Integrated AI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5fa3" w:space="0" w:sz="6" w:val="single"/>
        </w:pBdr>
        <w:spacing w:after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4200"/>
        <w:tblGridChange w:id="0">
          <w:tblGrid>
            <w:gridCol w:w="2800"/>
            <w:gridCol w:w="42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Django Web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Submission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/ 8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eading=h.rtia86jcwcx" w:id="0"/>
      <w:bookmarkEnd w:id="0"/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Students will build a web application using Django MVT architecture. The system helps users organize their study materials, tasks, and notes while integrating an AI assistant to improve productivity.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 AI API integration is not covered in the course. This is intentional and requires independent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914jga4tuvk6" w:id="1"/>
      <w:bookmarkEnd w:id="1"/>
      <w:r w:rsidDel="00000000" w:rsidR="00000000" w:rsidRPr="00000000">
        <w:rPr>
          <w:rtl w:val="0"/>
        </w:rPr>
        <w:t xml:space="preserve">2. Technologies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eading=h.t423uejxp1bm" w:id="2"/>
      <w:bookmarkEnd w:id="2"/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CSS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JavaScript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Django (MVT only)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PostgreSQL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dhi523fcw0i5" w:id="3"/>
      <w:bookmarkEnd w:id="3"/>
      <w:r w:rsidDel="00000000" w:rsidR="00000000" w:rsidRPr="00000000">
        <w:rPr>
          <w:rtl w:val="0"/>
        </w:rPr>
        <w:t xml:space="preserve">Not Allowed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Django REST Framework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React / Angular / Vue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Flask / FastAPI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Firebase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Any backend framework other than Django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eading=h.vgtwxly91e01" w:id="4"/>
      <w:bookmarkEnd w:id="4"/>
      <w:r w:rsidDel="00000000" w:rsidR="00000000" w:rsidRPr="00000000">
        <w:rPr>
          <w:rtl w:val="0"/>
        </w:rPr>
        <w:t xml:space="preserve">3. Required Features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tr63vuij8f4g" w:id="5"/>
      <w:bookmarkEnd w:id="5"/>
      <w:r w:rsidDel="00000000" w:rsidR="00000000" w:rsidRPr="00000000">
        <w:rPr>
          <w:rtl w:val="0"/>
        </w:rPr>
        <w:t xml:space="preserve">3.1 Authentication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Register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Login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Logout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Profile page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ygrc8t4e2mj" w:id="6"/>
      <w:bookmarkEnd w:id="6"/>
      <w:r w:rsidDel="00000000" w:rsidR="00000000" w:rsidRPr="00000000">
        <w:rPr>
          <w:rtl w:val="0"/>
        </w:rPr>
        <w:t xml:space="preserve">3.2 Dashboard</w:t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  <w:t xml:space="preserve">Display summary information such as: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Total Tasks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Total Notes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Total Resources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Recent Activity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heading=h.2d0k3rr3hvjp" w:id="7"/>
      <w:bookmarkEnd w:id="7"/>
      <w:r w:rsidDel="00000000" w:rsidR="00000000" w:rsidRPr="00000000">
        <w:rPr>
          <w:rtl w:val="0"/>
        </w:rPr>
        <w:t xml:space="preserve">3.3 Study Planner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Add / Edit / Delete Task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Mark as Completed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Due Date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Priority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eading=h.dvlpfjg77jtv" w:id="8"/>
      <w:bookmarkEnd w:id="8"/>
      <w:r w:rsidDel="00000000" w:rsidR="00000000" w:rsidRPr="00000000">
        <w:rPr>
          <w:rtl w:val="0"/>
        </w:rPr>
        <w:t xml:space="preserve">3.4 Notes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CRUD Operations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Categories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Search Notes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eading=h.31vw7ju0wh1c" w:id="9"/>
      <w:bookmarkEnd w:id="9"/>
      <w:r w:rsidDel="00000000" w:rsidR="00000000" w:rsidRPr="00000000">
        <w:rPr>
          <w:rtl w:val="0"/>
        </w:rPr>
        <w:t xml:space="preserve">3.5 Resources</w:t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  <w:t xml:space="preserve">Store useful learning resources with: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Title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Link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Resource Type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4b6sczn1scj3" w:id="10"/>
      <w:bookmarkEnd w:id="10"/>
      <w:r w:rsidDel="00000000" w:rsidR="00000000" w:rsidRPr="00000000">
        <w:rPr>
          <w:rtl w:val="0"/>
        </w:rPr>
        <w:t xml:space="preserve">3.6 Search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JavaScript live search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Filtering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j4l0fh1mz1zw" w:id="11"/>
      <w:bookmarkEnd w:id="11"/>
      <w:r w:rsidDel="00000000" w:rsidR="00000000" w:rsidRPr="00000000">
        <w:rPr>
          <w:rtl w:val="0"/>
        </w:rPr>
        <w:t xml:space="preserve">3.7 Profile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Update profile information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Change password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lbqdeocfpl34" w:id="12"/>
      <w:bookmarkEnd w:id="12"/>
      <w:r w:rsidDel="00000000" w:rsidR="00000000" w:rsidRPr="00000000">
        <w:rPr>
          <w:rtl w:val="0"/>
        </w:rPr>
        <w:t xml:space="preserve">4. AI Feature (Mandatory)</w:t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  <w:t xml:space="preserve">Students must integrate one AI service into the project. Examples include: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AI Chat Assistant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Summarize Notes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Explain Programming Errors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Generate Quiz Questions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Generate Flashcards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  <w:t xml:space="preserve">Students are free to choose any AI provider and must research the integration independently. The AI feature must work inside the Django application without using Django REST Framework.</w:t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eading=h.6xgkd8duwnnl" w:id="13"/>
      <w:bookmarkEnd w:id="13"/>
      <w:r w:rsidDel="00000000" w:rsidR="00000000" w:rsidRPr="00000000">
        <w:rPr>
          <w:rtl w:val="0"/>
        </w:rPr>
        <w:t xml:space="preserve">5. Database Requirements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tl w:val="0"/>
        </w:rPr>
        <w:t xml:space="preserve">The database should include approximately 8–10 related tables, using proper relationships including One-to-Many and Many-to-Many. Students are responsible for designing the ERD.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heading=h.9h2cwp563d4z" w:id="14"/>
      <w:bookmarkEnd w:id="14"/>
      <w:r w:rsidDel="00000000" w:rsidR="00000000" w:rsidRPr="00000000">
        <w:rPr>
          <w:rtl w:val="0"/>
        </w:rPr>
        <w:t xml:space="preserve">6. Additional features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</w:pPr>
      <w:r w:rsidDel="00000000" w:rsidR="00000000" w:rsidRPr="00000000">
        <w:rPr>
          <w:b w:val="0"/>
          <w:bCs w:val="0"/>
          <w:color w:val="262626"/>
          <w:sz w:val="21"/>
          <w:szCs w:val="21"/>
          <w:rtl w:val="0"/>
        </w:rPr>
        <w:t xml:space="preserve">Dark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 Mode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Pagination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Image Upload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Email Verification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Password Reset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PDF Export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Charts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Responsive Design</w:t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heading=h.96cfipd9ff8s" w:id="15"/>
      <w:bookmarkEnd w:id="15"/>
      <w:r w:rsidDel="00000000" w:rsidR="00000000" w:rsidRPr="00000000">
        <w:rPr>
          <w:rtl w:val="0"/>
        </w:rPr>
        <w:t xml:space="preserve">7. Deliverables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Complete Source Code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PostgreSQL Database Backup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requirements.txt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README.md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Screenshots of the application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Git &amp; github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ERD for project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Linked in video post for your project (optional)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heading=h.hbi8j95rnas8" w:id="16"/>
      <w:bookmarkEnd w:id="16"/>
      <w:r w:rsidDel="00000000" w:rsidR="00000000" w:rsidRPr="00000000">
        <w:rPr>
          <w:rtl w:val="0"/>
        </w:rPr>
        <w:t xml:space="preserve">8. Project Structure</w:t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  <w:t xml:space="preserve">Organize the project professionally using Django apps, templates, static files, media files, models, views, forms, and URLs.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heading=h.qi7zrx9olg9m" w:id="17"/>
      <w:bookmarkEnd w:id="17"/>
      <w:r w:rsidDel="00000000" w:rsidR="00000000" w:rsidRPr="00000000">
        <w:rPr>
          <w:rtl w:val="0"/>
        </w:rPr>
        <w:t xml:space="preserve">9. Grading Rubric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00"/>
        <w:gridCol w:w="2500"/>
        <w:tblGridChange w:id="0">
          <w:tblGrid>
            <w:gridCol w:w="6500"/>
            <w:gridCol w:w="25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 &amp;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heading=h.ul1soc508488" w:id="18"/>
      <w:bookmarkEnd w:id="18"/>
      <w:r w:rsidDel="00000000" w:rsidR="00000000" w:rsidRPr="00000000">
        <w:rPr>
          <w:rtl w:val="0"/>
        </w:rPr>
        <w:t xml:space="preserve">10. Pre-Submission Checklist</w:t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tl w:val="0"/>
        </w:rPr>
        <w:t xml:space="preserve">Review the following before submitting your project:</w:t>
      </w:r>
    </w:p>
    <w:p w:rsidR="00000000" w:rsidDel="00000000" w:rsidP="00000000" w:rsidRDefault="00000000" w:rsidRPr="00000000" w14:paraId="00000074">
      <w:pPr>
        <w:spacing w:after="1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Authentication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CRUD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PostgreSQL connected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AI feature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Responsive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README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requirements.txt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Database backup included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center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right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AI Study Hub — Project Specification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5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62626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fa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6262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3PT7fO8nQpJPKOh6pENDDvDTCw==">CgMxLjAyDWgucnRpYTg2amN3Y3gyDmguOTE0amdhNHR1dms2Mg5oLnQ0MjN1ZWp4cDFibTIOaC5kaGk1MjNmY3cwaTUyDmgudmd0d3hseTkxZTAxMg5oLnRyNjN2dWlqOGY0ZzINaC55Z3JjOHQ0ZTJtajIOaC4yZDBrM3JyM2h2anAyDmguZHZscGZqZzc3anR2Mg5oLjMxdnc3anUwd2gxYzIOaC40YjZzY3puMXNjajMyDmguajRsMGZoMW16MXp3Mg5oLmxicWRlb2NmcGwzNDIOaC42eGdrZDhkdXdubmwyDmguOWgyY3dwNTYzZDR6Mg5oLjk2Y2ZpcGQ5ZmY4czIOaC5oYmk4ajk1cm5hczgyDmgucWk3enJ4OW9sZzltMg5oLnVsMXNvYzUwODQ4ODgAciExeDd4a29iUFlqRVdPV09KdkhaX0k1ck5oWjZHM1JPa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