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370" w:firstLine="0"/>
        <w:jc w:val="right"/>
      </w:pPr>
      <w:r>
        <w:rPr>
          <w:rFonts w:ascii="Calibri" w:hAnsi="Calibri" w:eastAsia="Calibri"/>
          <w:b/>
          <w:i w:val="0"/>
          <w:color w:val="000000"/>
          <w:sz w:val="80"/>
          <w:u w:val="single"/>
        </w:rPr>
        <w:t>JAVA LAB-1</w:t>
      </w:r>
      <w:r>
        <w:rPr>
          <w:rFonts w:ascii="Calibri" w:hAnsi="Calibri" w:eastAsia="Calibri"/>
          <w:b/>
          <w:i w:val="0"/>
          <w:color w:val="000000"/>
          <w:sz w:val="80"/>
        </w:rPr>
        <w:t xml:space="preserve"> </w:t>
      </w:r>
    </w:p>
    <w:p>
      <w:pPr>
        <w:autoSpaceDN w:val="0"/>
        <w:autoSpaceDE w:val="0"/>
        <w:widowControl/>
        <w:spacing w:line="245" w:lineRule="auto" w:before="676" w:after="0"/>
        <w:ind w:left="28" w:right="8064" w:firstLine="0"/>
        <w:jc w:val="left"/>
      </w:pPr>
      <w:r>
        <w:rPr>
          <w:rFonts w:ascii="Calibri" w:hAnsi="Calibri" w:eastAsia="Calibri"/>
          <w:b/>
          <w:i w:val="0"/>
          <w:color w:val="000000"/>
          <w:sz w:val="30"/>
        </w:rPr>
        <w:t xml:space="preserve">Name : Sarita Paliwal </w:t>
      </w:r>
      <w:r>
        <w:br/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Class : FYMCA[B] </w:t>
      </w:r>
      <w:r>
        <w:br/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Roll no. : 2401146 </w:t>
      </w:r>
    </w:p>
    <w:p>
      <w:pPr>
        <w:autoSpaceDN w:val="0"/>
        <w:autoSpaceDE w:val="0"/>
        <w:widowControl/>
        <w:spacing w:line="197" w:lineRule="auto" w:before="59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Employee.java </w:t>
      </w:r>
    </w:p>
    <w:p>
      <w:pPr>
        <w:autoSpaceDN w:val="0"/>
        <w:tabs>
          <w:tab w:pos="640" w:val="left"/>
        </w:tabs>
        <w:autoSpaceDE w:val="0"/>
        <w:widowControl/>
        <w:spacing w:line="245" w:lineRule="auto" w:before="240" w:after="0"/>
        <w:ind w:left="28" w:right="5760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package</w:t>
      </w:r>
      <w:r>
        <w:rPr>
          <w:rFonts w:ascii="Consolas" w:hAnsi="Consolas" w:eastAsia="Consolas"/>
          <w:b w:val="0"/>
          <w:i w:val="0"/>
          <w:color w:val="D9E8F7"/>
          <w:sz w:val="28"/>
        </w:rPr>
        <w:t xml:space="preserve"> pkgOrgStructure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class</w:t>
      </w:r>
      <w:r>
        <w:rPr>
          <w:rFonts w:ascii="Consolas" w:hAnsi="Consolas" w:eastAsia="Consolas"/>
          <w:b w:val="0"/>
          <w:i w:val="0"/>
          <w:color w:val="1290C3"/>
          <w:sz w:val="28"/>
        </w:rPr>
        <w:t>Employee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empId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empNm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empAge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private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empExp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</w:p>
    <w:p>
      <w:pPr>
        <w:autoSpaceDN w:val="0"/>
        <w:tabs>
          <w:tab w:pos="640" w:val="left"/>
          <w:tab w:pos="1252" w:val="left"/>
        </w:tabs>
        <w:autoSpaceDE w:val="0"/>
        <w:widowControl/>
        <w:spacing w:line="245" w:lineRule="auto" w:before="376" w:after="0"/>
        <w:ind w:left="28" w:right="144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EB540"/>
          <w:sz w:val="28"/>
        </w:rPr>
        <w:t>Employee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empId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empNm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empAge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290C3"/>
          <w:sz w:val="28"/>
        </w:rPr>
        <w:t xml:space="preserve">String 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290C3"/>
          <w:sz w:val="28"/>
        </w:rPr>
        <w:t xml:space="preserve">String 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setEmpId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empId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setEmpNm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empNm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setEmpAge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empAge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setEmpPanCrd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setEmpAadharCrd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setEmpDept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setEmpSal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empSal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setEmpContactNbr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</w:tabs>
        <w:autoSpaceDE w:val="0"/>
        <w:widowControl/>
        <w:spacing w:line="245" w:lineRule="auto" w:before="376" w:after="0"/>
        <w:ind w:left="28" w:right="720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setEmpId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empId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empId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empId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setEmpNm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empNm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empNm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empNm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setEmpAge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empAge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empAge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empAge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setEmpPanCrd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= 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sectPr>
          <w:pgSz w:w="12240" w:h="15840"/>
          <w:pgMar w:top="438" w:right="664" w:bottom="604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640" w:val="left"/>
        </w:tabs>
        <w:autoSpaceDE w:val="0"/>
        <w:widowControl/>
        <w:spacing w:line="245" w:lineRule="auto" w:before="44" w:after="0"/>
        <w:ind w:left="28" w:right="0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setEmpAadharCrd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setEmpDept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setEmpSal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empSal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setEmpContactNbr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empExp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empExp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autoSpaceDE w:val="0"/>
        <w:widowControl/>
        <w:spacing w:line="245" w:lineRule="auto" w:before="374" w:after="0"/>
        <w:ind w:left="640" w:right="1296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getEmpId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empId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getEmpNm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empNm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getEmpAge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empAge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getEmpPanCrd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getEmpAadharCrd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getEmpDept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getEmpSal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getEmpContactNbr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empExp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1252" w:val="left"/>
        </w:tabs>
        <w:autoSpaceDE w:val="0"/>
        <w:widowControl/>
        <w:spacing w:line="245" w:lineRule="auto" w:before="374" w:after="0"/>
        <w:ind w:left="640" w:right="5328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1EB540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  <w:tab w:pos="1252" w:val="left"/>
        </w:tabs>
        <w:autoSpaceDE w:val="0"/>
        <w:widowControl/>
        <w:spacing w:line="245" w:lineRule="auto" w:before="376" w:after="0"/>
        <w:ind w:left="28" w:right="2592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"Employee ID: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empId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"Name: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empNm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"Age: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empAge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"Department: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"Salary: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empSal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"Experience: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autoSpaceDE w:val="0"/>
        <w:widowControl/>
        <w:spacing w:line="197" w:lineRule="auto" w:before="654" w:after="1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Manager.java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4"/>
      </w:tblGrid>
      <w:tr>
        <w:trPr>
          <w:trHeight w:hRule="exact" w:val="384"/>
        </w:trPr>
        <w:tc>
          <w:tcPr>
            <w:tcW w:type="dxa" w:w="10864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4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package</w:t>
            </w:r>
            <w:r>
              <w:rPr>
                <w:rFonts w:ascii="Consolas" w:hAnsi="Consolas" w:eastAsia="Consolas"/>
                <w:b w:val="0"/>
                <w:i w:val="0"/>
                <w:color w:val="D9E8F7"/>
                <w:sz w:val="28"/>
              </w:rPr>
              <w:t xml:space="preserve"> pkgOrgStructure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790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class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Manager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extends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Employee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366"/>
        </w:trPr>
        <w:tc>
          <w:tcPr>
            <w:tcW w:type="dxa" w:w="71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noOfTeams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2"/>
        </w:trPr>
        <w:tc>
          <w:tcPr>
            <w:tcW w:type="dxa" w:w="74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noOfReportees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366"/>
        </w:trPr>
        <w:tc>
          <w:tcPr>
            <w:tcW w:type="dxa" w:w="99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public</w:t>
            </w:r>
            <w:r>
              <w:rPr>
                <w:rFonts w:ascii="Consolas" w:hAnsi="Consolas" w:eastAsia="Consolas"/>
                <w:b w:val="0"/>
                <w:i w:val="0"/>
                <w:color w:val="1EB540"/>
                <w:sz w:val="28"/>
              </w:rPr>
              <w:t>Manager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empId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empNm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empAge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328"/>
        </w:trPr>
        <w:tc>
          <w:tcPr>
            <w:tcW w:type="dxa" w:w="107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6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empPanCrd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empAadharCrd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empDept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double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empSal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324"/>
        </w:trPr>
        <w:tc>
          <w:tcPr>
            <w:tcW w:type="dxa" w:w="102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empContactNbr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empExp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noOfTeams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noOfReportees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664" w:bottom="530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640" w:val="left"/>
          <w:tab w:pos="1252" w:val="left"/>
        </w:tabs>
        <w:autoSpaceDE w:val="0"/>
        <w:widowControl/>
        <w:spacing w:line="245" w:lineRule="auto" w:before="44" w:after="0"/>
        <w:ind w:left="28" w:right="144" w:firstLine="0"/>
        <w:jc w:val="left"/>
      </w:pPr>
      <w:r>
        <w:tab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super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empId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empNm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empAge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empPanCrd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empAadharCrd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empDept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, 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setNoOfTeams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noOfTeams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A7EC21"/>
          <w:sz w:val="28"/>
        </w:rPr>
        <w:t>setNoOfReportees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noOfReportees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</w:tabs>
        <w:autoSpaceDE w:val="0"/>
        <w:widowControl/>
        <w:spacing w:line="245" w:lineRule="auto" w:before="374" w:after="0"/>
        <w:ind w:left="28" w:right="1296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setNoOfTeams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noOfTeams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noOfTeams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= 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noOfTeams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setNoOfReportees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noOfReportees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noOfReportees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noOfReportees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getNoOfTeams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noOfTeams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int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getNoOfReportees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noOfReportees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1252" w:val="left"/>
        </w:tabs>
        <w:autoSpaceDE w:val="0"/>
        <w:widowControl/>
        <w:spacing w:line="245" w:lineRule="auto" w:before="374" w:after="0"/>
        <w:ind w:left="640" w:right="4464" w:firstLine="0"/>
        <w:jc w:val="left"/>
      </w:pPr>
      <w:r>
        <w:rPr>
          <w:rFonts w:ascii="Consolas" w:hAnsi="Consolas" w:eastAsia="Consolas"/>
          <w:b w:val="0"/>
          <w:i/>
          <w:color w:val="A0A0A0"/>
          <w:sz w:val="28"/>
        </w:rPr>
        <w:t xml:space="preserve">@Override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1EB540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CC6C1D"/>
          <w:sz w:val="28"/>
        </w:rPr>
        <w:t>super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CDF668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*</w:t>
      </w:r>
      <w:r>
        <w:rPr>
          <w:rFonts w:ascii="Consolas" w:hAnsi="Consolas" w:eastAsia="Consolas"/>
          <w:b w:val="0"/>
          <w:i w:val="0"/>
          <w:color w:val="6897BB"/>
          <w:sz w:val="28"/>
        </w:rPr>
        <w:t>8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  <w:tab w:pos="1252" w:val="left"/>
        </w:tabs>
        <w:autoSpaceDE w:val="0"/>
        <w:widowControl/>
        <w:spacing w:line="245" w:lineRule="auto" w:before="374" w:after="0"/>
        <w:ind w:left="28" w:right="720" w:firstLine="0"/>
        <w:jc w:val="left"/>
      </w:pPr>
      <w:r>
        <w:rPr>
          <w:rFonts w:ascii="Consolas" w:hAnsi="Consolas" w:eastAsia="Consolas"/>
          <w:b w:val="0"/>
          <w:i/>
          <w:color w:val="A0A0A0"/>
          <w:sz w:val="28"/>
        </w:rPr>
        <w:t xml:space="preserve">@Override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super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CDF668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"No. of Teams: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noOfTeams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"No. of Reportees: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noOfReportees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autoSpaceDE w:val="0"/>
        <w:widowControl/>
        <w:spacing w:line="197" w:lineRule="auto" w:before="402" w:after="2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Developer.java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4"/>
      </w:tblGrid>
      <w:tr>
        <w:trPr>
          <w:trHeight w:hRule="exact" w:val="384"/>
        </w:trPr>
        <w:tc>
          <w:tcPr>
            <w:tcW w:type="dxa" w:w="10864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4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package</w:t>
            </w:r>
            <w:r>
              <w:rPr>
                <w:rFonts w:ascii="Consolas" w:hAnsi="Consolas" w:eastAsia="Consolas"/>
                <w:b w:val="0"/>
                <w:i w:val="0"/>
                <w:color w:val="D9E8F7"/>
                <w:sz w:val="28"/>
              </w:rPr>
              <w:t xml:space="preserve"> pkgOrgStructure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806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class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Developer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extends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Employee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2"/>
        </w:trPr>
        <w:tc>
          <w:tcPr>
            <w:tcW w:type="dxa" w:w="768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nameOfTheTeam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2"/>
        </w:trPr>
        <w:tc>
          <w:tcPr>
            <w:tcW w:type="dxa" w:w="768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nameOfManager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0"/>
        </w:trPr>
        <w:tc>
          <w:tcPr>
            <w:tcW w:type="dxa" w:w="760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technologies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0"/>
        </w:trPr>
        <w:tc>
          <w:tcPr>
            <w:tcW w:type="dxa" w:w="1006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public</w:t>
            </w:r>
            <w:r>
              <w:rPr>
                <w:rFonts w:ascii="Consolas" w:hAnsi="Consolas" w:eastAsia="Consolas"/>
                <w:b w:val="0"/>
                <w:i w:val="0"/>
                <w:color w:val="1EB540"/>
                <w:sz w:val="28"/>
              </w:rPr>
              <w:t>Developer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empId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empNm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empAge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107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empPanCrd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empAadharCrd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empDept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double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empSal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108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0" w:right="0" w:firstLine="0"/>
              <w:jc w:val="center"/>
            </w:pP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empContactNbr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empExp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nameOfTheTeam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nameOfManager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364"/>
        </w:trPr>
        <w:tc>
          <w:tcPr>
            <w:tcW w:type="dxa" w:w="71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technologies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66"/>
        </w:trPr>
        <w:tc>
          <w:tcPr>
            <w:tcW w:type="dxa" w:w="101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super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empId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empNm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empAge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empPanCrd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empAadharCrd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empDept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5" w:lineRule="auto" w:before="26" w:after="0"/>
        <w:ind w:left="1252" w:right="4608" w:hanging="1224"/>
        <w:jc w:val="left"/>
      </w:pPr>
      <w:r>
        <w:rPr>
          <w:rFonts w:ascii="Consolas" w:hAnsi="Consolas" w:eastAsia="Consolas"/>
          <w:b w:val="0"/>
          <w:i w:val="0"/>
          <w:color w:val="79ABFF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A7EC21"/>
          <w:sz w:val="28"/>
        </w:rPr>
        <w:t>setNameOfTheTeam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A7EC21"/>
          <w:sz w:val="28"/>
        </w:rPr>
        <w:t>setNameOfManager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24"/>
        </w:trPr>
        <w:tc>
          <w:tcPr>
            <w:tcW w:type="dxa" w:w="776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setTechnologies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technologies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664" w:bottom="492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04" w:lineRule="auto" w:before="44" w:after="0"/>
        <w:ind w:left="640" w:right="0" w:firstLine="0"/>
        <w:jc w:val="left"/>
      </w:pP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</w:tabs>
        <w:autoSpaceDE w:val="0"/>
        <w:widowControl/>
        <w:spacing w:line="245" w:lineRule="auto" w:before="376" w:after="0"/>
        <w:ind w:left="28" w:right="1296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setTechnologies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technologies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technologies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technologies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getTechnologies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technologies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1252" w:val="left"/>
        </w:tabs>
        <w:autoSpaceDE w:val="0"/>
        <w:widowControl/>
        <w:spacing w:line="245" w:lineRule="auto" w:before="374" w:after="0"/>
        <w:ind w:left="640" w:right="4464" w:firstLine="0"/>
        <w:jc w:val="left"/>
      </w:pPr>
      <w:r>
        <w:rPr>
          <w:rFonts w:ascii="Consolas" w:hAnsi="Consolas" w:eastAsia="Consolas"/>
          <w:b w:val="0"/>
          <w:i/>
          <w:color w:val="A0A0A0"/>
          <w:sz w:val="28"/>
        </w:rPr>
        <w:t xml:space="preserve">@Override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1EB540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CC6C1D"/>
          <w:sz w:val="28"/>
        </w:rPr>
        <w:t>super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CDF668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*</w:t>
      </w:r>
      <w:r>
        <w:rPr>
          <w:rFonts w:ascii="Consolas" w:hAnsi="Consolas" w:eastAsia="Consolas"/>
          <w:b w:val="0"/>
          <w:i w:val="0"/>
          <w:color w:val="6897BB"/>
          <w:sz w:val="28"/>
        </w:rPr>
        <w:t>6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  <w:tab w:pos="1252" w:val="left"/>
        </w:tabs>
        <w:autoSpaceDE w:val="0"/>
        <w:widowControl/>
        <w:spacing w:line="245" w:lineRule="auto" w:before="374" w:after="0"/>
        <w:ind w:left="28" w:right="1584" w:firstLine="0"/>
        <w:jc w:val="left"/>
      </w:pPr>
      <w:r>
        <w:rPr>
          <w:rFonts w:ascii="Consolas" w:hAnsi="Consolas" w:eastAsia="Consolas"/>
          <w:b w:val="0"/>
          <w:i/>
          <w:color w:val="A0A0A0"/>
          <w:sz w:val="28"/>
        </w:rPr>
        <w:t xml:space="preserve">@Override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super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CDF668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"Team: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"Manager: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"Technologies: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technologies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autoSpaceDE w:val="0"/>
        <w:widowControl/>
        <w:spacing w:line="197" w:lineRule="auto" w:before="402" w:after="2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Tester.java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4"/>
      </w:tblGrid>
      <w:tr>
        <w:trPr>
          <w:trHeight w:hRule="exact" w:val="384"/>
        </w:trPr>
        <w:tc>
          <w:tcPr>
            <w:tcW w:type="dxa" w:w="10864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4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package</w:t>
            </w:r>
            <w:r>
              <w:rPr>
                <w:rFonts w:ascii="Consolas" w:hAnsi="Consolas" w:eastAsia="Consolas"/>
                <w:b w:val="0"/>
                <w:i w:val="0"/>
                <w:color w:val="D9E8F7"/>
                <w:sz w:val="28"/>
              </w:rPr>
              <w:t xml:space="preserve"> pkgOrgStructure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78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class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Tester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extends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Employee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2"/>
        </w:trPr>
        <w:tc>
          <w:tcPr>
            <w:tcW w:type="dxa" w:w="768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nameOfTheTeam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2"/>
        </w:trPr>
        <w:tc>
          <w:tcPr>
            <w:tcW w:type="dxa" w:w="768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nameOfManager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0"/>
        </w:trPr>
        <w:tc>
          <w:tcPr>
            <w:tcW w:type="dxa" w:w="75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private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66E1F8"/>
                <w:sz w:val="28"/>
              </w:rPr>
              <w:t>testingType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0"/>
        </w:trPr>
        <w:tc>
          <w:tcPr>
            <w:tcW w:type="dxa" w:w="98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public</w:t>
            </w:r>
            <w:r>
              <w:rPr>
                <w:rFonts w:ascii="Consolas" w:hAnsi="Consolas" w:eastAsia="Consolas"/>
                <w:b w:val="0"/>
                <w:i w:val="0"/>
                <w:color w:val="1EB540"/>
                <w:sz w:val="28"/>
              </w:rPr>
              <w:t>Tester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empId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empNm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empAge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107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empPanCrd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empAadharCrd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empDept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double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empSal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108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0" w:right="0" w:firstLine="0"/>
              <w:jc w:val="center"/>
            </w:pP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empContactNbr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empExp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nameOfTheTeam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nameOfManager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364"/>
        </w:trPr>
        <w:tc>
          <w:tcPr>
            <w:tcW w:type="dxa" w:w="706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testingType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66"/>
        </w:trPr>
        <w:tc>
          <w:tcPr>
            <w:tcW w:type="dxa" w:w="101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super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empId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empNm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empAge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empPanCrd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empAadharCrd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empDept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5" w:lineRule="auto" w:before="26" w:after="0"/>
        <w:ind w:left="1252" w:right="4608" w:hanging="1224"/>
        <w:jc w:val="left"/>
      </w:pPr>
      <w:r>
        <w:rPr>
          <w:rFonts w:ascii="Consolas" w:hAnsi="Consolas" w:eastAsia="Consolas"/>
          <w:b w:val="0"/>
          <w:i w:val="0"/>
          <w:color w:val="79ABFF"/>
          <w:sz w:val="28"/>
        </w:rPr>
        <w:t>empSal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empContactNbr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79ABFF"/>
          <w:sz w:val="28"/>
        </w:rPr>
        <w:t>empExp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A7EC21"/>
          <w:sz w:val="28"/>
        </w:rPr>
        <w:t>setNameOfTheTeam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A7EC21"/>
          <w:sz w:val="28"/>
        </w:rPr>
        <w:t>setNameOfManager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24"/>
        </w:trPr>
        <w:tc>
          <w:tcPr>
            <w:tcW w:type="dxa" w:w="76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setTestingType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testingType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664" w:bottom="492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04" w:lineRule="auto" w:before="44" w:after="0"/>
        <w:ind w:left="640" w:right="0" w:firstLine="0"/>
        <w:jc w:val="left"/>
      </w:pP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</w:tabs>
        <w:autoSpaceDE w:val="0"/>
        <w:widowControl/>
        <w:spacing w:line="245" w:lineRule="auto" w:before="376" w:after="0"/>
        <w:ind w:left="28" w:right="144" w:firstLine="0"/>
        <w:jc w:val="left"/>
      </w:pP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setTestingType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79ABFF"/>
          <w:sz w:val="28"/>
        </w:rPr>
        <w:t>testingType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this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66E1F8"/>
          <w:sz w:val="28"/>
        </w:rPr>
        <w:t xml:space="preserve">testingType 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79ABFF"/>
          <w:sz w:val="28"/>
        </w:rPr>
        <w:t>testingType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1290C3"/>
          <w:sz w:val="28"/>
        </w:rPr>
        <w:t>String</w:t>
      </w:r>
      <w:r>
        <w:rPr>
          <w:rFonts w:ascii="Consolas" w:hAnsi="Consolas" w:eastAsia="Consolas"/>
          <w:b w:val="0"/>
          <w:i w:val="0"/>
          <w:color w:val="1EB540"/>
          <w:sz w:val="28"/>
        </w:rPr>
        <w:t>getTestingType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>{</w:t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66E1F8"/>
          <w:sz w:val="28"/>
        </w:rPr>
        <w:t>testingType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1252" w:val="left"/>
        </w:tabs>
        <w:autoSpaceDE w:val="0"/>
        <w:widowControl/>
        <w:spacing w:line="245" w:lineRule="auto" w:before="374" w:after="0"/>
        <w:ind w:left="640" w:right="4464" w:firstLine="0"/>
        <w:jc w:val="left"/>
      </w:pPr>
      <w:r>
        <w:rPr>
          <w:rFonts w:ascii="Consolas" w:hAnsi="Consolas" w:eastAsia="Consolas"/>
          <w:b w:val="0"/>
          <w:i/>
          <w:color w:val="A0A0A0"/>
          <w:sz w:val="28"/>
        </w:rPr>
        <w:t xml:space="preserve">@Override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double</w:t>
      </w:r>
      <w:r>
        <w:rPr>
          <w:rFonts w:ascii="Consolas" w:hAnsi="Consolas" w:eastAsia="Consolas"/>
          <w:b w:val="0"/>
          <w:i w:val="0"/>
          <w:color w:val="1EB540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return</w:t>
      </w:r>
      <w:r>
        <w:rPr>
          <w:rFonts w:ascii="Consolas" w:hAnsi="Consolas" w:eastAsia="Consolas"/>
          <w:b w:val="0"/>
          <w:i w:val="0"/>
          <w:color w:val="CC6C1D"/>
          <w:sz w:val="28"/>
        </w:rPr>
        <w:t>super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CDF668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*</w:t>
      </w:r>
      <w:r>
        <w:rPr>
          <w:rFonts w:ascii="Consolas" w:hAnsi="Consolas" w:eastAsia="Consolas"/>
          <w:b w:val="0"/>
          <w:i w:val="0"/>
          <w:color w:val="6897BB"/>
          <w:sz w:val="28"/>
        </w:rPr>
        <w:t>5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tabs>
          <w:tab w:pos="640" w:val="left"/>
          <w:tab w:pos="1252" w:val="left"/>
        </w:tabs>
        <w:autoSpaceDE w:val="0"/>
        <w:widowControl/>
        <w:spacing w:line="245" w:lineRule="auto" w:before="374" w:after="0"/>
        <w:ind w:left="28" w:right="1728" w:firstLine="0"/>
        <w:jc w:val="left"/>
      </w:pPr>
      <w:r>
        <w:rPr>
          <w:rFonts w:ascii="Consolas" w:hAnsi="Consolas" w:eastAsia="Consolas"/>
          <w:b w:val="0"/>
          <w:i/>
          <w:color w:val="A0A0A0"/>
          <w:sz w:val="28"/>
        </w:rPr>
        <w:t xml:space="preserve">@Override </w:t>
      </w:r>
      <w:r>
        <w:br/>
      </w:r>
      <w:r>
        <w:rPr>
          <w:rFonts w:ascii="Consolas" w:hAnsi="Consolas" w:eastAsia="Consolas"/>
          <w:b w:val="0"/>
          <w:i w:val="0"/>
          <w:color w:val="CC6C1D"/>
          <w:sz w:val="28"/>
        </w:rPr>
        <w:t>public</w:t>
      </w:r>
      <w:r>
        <w:rPr>
          <w:rFonts w:ascii="Consolas" w:hAnsi="Consolas" w:eastAsia="Consolas"/>
          <w:b w:val="0"/>
          <w:i w:val="0"/>
          <w:color w:val="CC6C1D"/>
          <w:sz w:val="28"/>
        </w:rPr>
        <w:t>void</w:t>
      </w:r>
      <w:r>
        <w:rPr>
          <w:rFonts w:ascii="Consolas" w:hAnsi="Consolas" w:eastAsia="Consolas"/>
          <w:b w:val="0"/>
          <w:i w:val="0"/>
          <w:color w:val="1EB540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{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CC6C1D"/>
          <w:sz w:val="28"/>
        </w:rPr>
        <w:t>super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CDF668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"Team: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nameOfTheTeam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"Manager: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nameOfManager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"Testing Type: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+</w:t>
      </w:r>
      <w:r>
        <w:rPr>
          <w:rFonts w:ascii="Consolas" w:hAnsi="Consolas" w:eastAsia="Consolas"/>
          <w:b w:val="0"/>
          <w:i w:val="0"/>
          <w:color w:val="66E1F8"/>
          <w:sz w:val="28"/>
        </w:rPr>
        <w:t>testingType</w:t>
      </w:r>
      <w:r>
        <w:rPr>
          <w:rFonts w:ascii="Consolas" w:hAnsi="Consolas" w:eastAsia="Consolas"/>
          <w:b w:val="0"/>
          <w:i w:val="0"/>
          <w:color w:val="F9FAF4"/>
          <w:sz w:val="28"/>
        </w:rPr>
        <w:t>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autoSpaceDE w:val="0"/>
        <w:widowControl/>
        <w:spacing w:line="197" w:lineRule="auto" w:before="402" w:after="2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EmployeeDemo.java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4"/>
      </w:tblGrid>
      <w:tr>
        <w:trPr>
          <w:trHeight w:hRule="exact" w:val="384"/>
        </w:trPr>
        <w:tc>
          <w:tcPr>
            <w:tcW w:type="dxa" w:w="10864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4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package</w:t>
            </w:r>
            <w:r>
              <w:rPr>
                <w:rFonts w:ascii="Consolas" w:hAnsi="Consolas" w:eastAsia="Consolas"/>
                <w:b w:val="0"/>
                <w:i w:val="0"/>
                <w:color w:val="D9E8F7"/>
                <w:sz w:val="28"/>
              </w:rPr>
              <w:t xml:space="preserve"> pkgOrgStructure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2"/>
        </w:trPr>
        <w:tc>
          <w:tcPr>
            <w:tcW w:type="dxa" w:w="698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class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EmployeeDemo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10884"/>
      </w:tblGrid>
      <w:tr>
        <w:trPr>
          <w:trHeight w:hRule="exact" w:val="402"/>
        </w:trPr>
        <w:tc>
          <w:tcPr>
            <w:tcW w:type="dxa" w:w="85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33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public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static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void</w:t>
            </w:r>
            <w:r>
              <w:rPr>
                <w:rFonts w:ascii="Consolas" w:hAnsi="Consolas" w:eastAsia="Consolas"/>
                <w:b w:val="0"/>
                <w:i w:val="0"/>
                <w:color w:val="1EB540"/>
                <w:sz w:val="28"/>
              </w:rPr>
              <w:t>main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String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[]</w:t>
            </w:r>
            <w:r>
              <w:rPr>
                <w:rFonts w:ascii="Consolas" w:hAnsi="Consolas" w:eastAsia="Consolas"/>
                <w:b w:val="0"/>
                <w:i w:val="0"/>
                <w:color w:val="79ABFF"/>
                <w:sz w:val="28"/>
              </w:rPr>
              <w:t>args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402"/>
        </w:trPr>
        <w:tc>
          <w:tcPr>
            <w:tcW w:type="dxa" w:w="96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0" w:right="0" w:firstLine="0"/>
              <w:jc w:val="center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Employee</w:t>
            </w:r>
            <w:r>
              <w:rPr>
                <w:rFonts w:ascii="Consolas" w:hAnsi="Consolas" w:eastAsia="Consolas"/>
                <w:b w:val="0"/>
                <w:i w:val="0"/>
                <w:color w:val="F2F200"/>
                <w:sz w:val="28"/>
              </w:rPr>
              <w:t>emp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new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Employee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101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"Amit"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30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"PAN123"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0"/>
        </w:trPr>
        <w:tc>
          <w:tcPr>
            <w:tcW w:type="dxa" w:w="85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"AAD123"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"HR"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50000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"9876543210"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5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400"/>
        </w:trPr>
        <w:tc>
          <w:tcPr>
            <w:tcW w:type="dxa" w:w="102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Manager</w:t>
            </w:r>
            <w:r>
              <w:rPr>
                <w:rFonts w:ascii="Consolas" w:hAnsi="Consolas" w:eastAsia="Consolas"/>
                <w:b w:val="0"/>
                <w:i w:val="0"/>
                <w:color w:val="F2F200"/>
                <w:sz w:val="28"/>
              </w:rPr>
              <w:t>mgr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new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Manager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102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"Ravi"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40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"PAN456"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"AAD456"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400"/>
        </w:trPr>
        <w:tc>
          <w:tcPr>
            <w:tcW w:type="dxa" w:w="836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"IT"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80000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"8765432109"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10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3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10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402"/>
        </w:trPr>
        <w:tc>
          <w:tcPr>
            <w:tcW w:type="dxa" w:w="98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Developer</w:t>
            </w:r>
            <w:r>
              <w:rPr>
                <w:rFonts w:ascii="Consolas" w:hAnsi="Consolas" w:eastAsia="Consolas"/>
                <w:b w:val="0"/>
                <w:i w:val="0"/>
                <w:color w:val="F2F200"/>
                <w:sz w:val="28"/>
              </w:rPr>
              <w:t>dev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CC6C1D"/>
                <w:sz w:val="28"/>
              </w:rPr>
              <w:t>new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Developer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103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"Priya"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28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"PAN789"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366"/>
        </w:trPr>
        <w:tc>
          <w:tcPr>
            <w:tcW w:type="dxa" w:w="1036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"AAD789"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"Development"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70000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"7654321098"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6897BB"/>
                <w:sz w:val="28"/>
              </w:rPr>
              <w:t>4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"Backend Team"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364"/>
        </w:trPr>
        <w:tc>
          <w:tcPr>
            <w:tcW w:type="dxa" w:w="728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"Ravi"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"Java, Python"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tabs>
          <w:tab w:pos="1252" w:val="left"/>
        </w:tabs>
        <w:autoSpaceDE w:val="0"/>
        <w:widowControl/>
        <w:spacing w:line="245" w:lineRule="auto" w:before="20" w:after="22"/>
        <w:ind w:left="28" w:right="1152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Tester</w:t>
      </w:r>
      <w:r>
        <w:rPr>
          <w:rFonts w:ascii="Consolas" w:hAnsi="Consolas" w:eastAsia="Consolas"/>
          <w:b w:val="0"/>
          <w:i w:val="0"/>
          <w:color w:val="F2F200"/>
          <w:sz w:val="28"/>
        </w:rPr>
        <w:t>tester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=</w:t>
      </w:r>
      <w:r>
        <w:rPr>
          <w:rFonts w:ascii="Consolas" w:hAnsi="Consolas" w:eastAsia="Consolas"/>
          <w:b w:val="0"/>
          <w:i w:val="0"/>
          <w:color w:val="CC6C1D"/>
          <w:sz w:val="28"/>
        </w:rPr>
        <w:t>new</w:t>
      </w:r>
      <w:r>
        <w:rPr>
          <w:rFonts w:ascii="Consolas" w:hAnsi="Consolas" w:eastAsia="Consolas"/>
          <w:b w:val="0"/>
          <w:i w:val="0"/>
          <w:color w:val="A7EC21"/>
          <w:sz w:val="28"/>
        </w:rPr>
        <w:t>Tester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6897BB"/>
          <w:sz w:val="28"/>
        </w:rPr>
        <w:t>104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"Neha"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6897BB"/>
          <w:sz w:val="28"/>
        </w:rPr>
        <w:t>32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"PAN321"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, 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"AAD321"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"QA"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6897BB"/>
          <w:sz w:val="28"/>
        </w:rPr>
        <w:t>60000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"6543210987"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6897BB"/>
          <w:sz w:val="28"/>
        </w:rPr>
        <w:t>6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"Testing Team"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"Ravi"</w:t>
      </w:r>
      <w:r>
        <w:rPr>
          <w:rFonts w:ascii="Consolas" w:hAnsi="Consolas" w:eastAsia="Consolas"/>
          <w:b w:val="0"/>
          <w:i w:val="0"/>
          <w:color w:val="E6E6FA"/>
          <w:sz w:val="2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884"/>
      </w:tblGrid>
      <w:tr>
        <w:trPr>
          <w:trHeight w:hRule="exact" w:val="362"/>
        </w:trPr>
        <w:tc>
          <w:tcPr>
            <w:tcW w:type="dxa" w:w="65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2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"Automation"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24"/>
        </w:trPr>
        <w:tc>
          <w:tcPr>
            <w:tcW w:type="dxa" w:w="868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System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/>
                <w:i/>
                <w:color w:val="8DDAF8"/>
                <w:sz w:val="28"/>
              </w:rPr>
              <w:t>out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println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"\nEmployee Details:"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664" w:bottom="492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04" w:lineRule="auto" w:before="44" w:after="26"/>
        <w:ind w:left="1252" w:right="0" w:firstLine="0"/>
        <w:jc w:val="left"/>
      </w:pPr>
      <w:r>
        <w:rPr>
          <w:rFonts w:ascii="Consolas" w:hAnsi="Consolas" w:eastAsia="Consolas"/>
          <w:b w:val="0"/>
          <w:i w:val="0"/>
          <w:color w:val="F3EC79"/>
          <w:sz w:val="28"/>
        </w:rPr>
        <w:t>emp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4"/>
      </w:tblGrid>
      <w:tr>
        <w:trPr>
          <w:trHeight w:hRule="exact" w:val="366"/>
        </w:trPr>
        <w:tc>
          <w:tcPr>
            <w:tcW w:type="dxa" w:w="10864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" w:after="0"/>
              <w:ind w:left="125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System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/>
                <w:i/>
                <w:color w:val="8DDAF8"/>
                <w:sz w:val="28"/>
              </w:rPr>
              <w:t>out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println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"Computed Salary: 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+</w:t>
            </w:r>
            <w:r>
              <w:rPr>
                <w:rFonts w:ascii="Consolas" w:hAnsi="Consolas" w:eastAsia="Consolas"/>
                <w:b w:val="0"/>
                <w:i w:val="0"/>
                <w:color w:val="F3EC79"/>
                <w:sz w:val="28"/>
              </w:rPr>
              <w:t>emp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computeSalary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())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64"/>
        </w:trPr>
        <w:tc>
          <w:tcPr>
            <w:tcW w:type="dxa" w:w="86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System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/>
                <w:i/>
                <w:color w:val="8DDAF8"/>
                <w:sz w:val="28"/>
              </w:rPr>
              <w:t>out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println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"\nManager Details:"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6" w:lineRule="auto" w:before="20" w:after="24"/>
        <w:ind w:left="1252" w:right="0" w:firstLine="0"/>
        <w:jc w:val="left"/>
      </w:pPr>
      <w:r>
        <w:rPr>
          <w:rFonts w:ascii="Consolas" w:hAnsi="Consolas" w:eastAsia="Consolas"/>
          <w:b w:val="0"/>
          <w:i w:val="0"/>
          <w:color w:val="F3EC79"/>
          <w:sz w:val="28"/>
        </w:rPr>
        <w:t>mgr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68"/>
        </w:trPr>
        <w:tc>
          <w:tcPr>
            <w:tcW w:type="dxa" w:w="102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6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System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/>
                <w:i/>
                <w:color w:val="8DDAF8"/>
                <w:sz w:val="28"/>
              </w:rPr>
              <w:t>out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println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"Computed Salary: 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+</w:t>
            </w:r>
            <w:r>
              <w:rPr>
                <w:rFonts w:ascii="Consolas" w:hAnsi="Consolas" w:eastAsia="Consolas"/>
                <w:b w:val="0"/>
                <w:i w:val="0"/>
                <w:color w:val="F3EC79"/>
                <w:sz w:val="28"/>
              </w:rPr>
              <w:t>mgr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computeSalary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())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62"/>
        </w:trPr>
        <w:tc>
          <w:tcPr>
            <w:tcW w:type="dxa" w:w="876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System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/>
                <w:i/>
                <w:color w:val="8DDAF8"/>
                <w:sz w:val="28"/>
              </w:rPr>
              <w:t>out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println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"\nDeveloper Details:"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4" w:lineRule="auto" w:before="22" w:after="26"/>
        <w:ind w:left="1252" w:right="0" w:firstLine="0"/>
        <w:jc w:val="left"/>
      </w:pPr>
      <w:r>
        <w:rPr>
          <w:rFonts w:ascii="Consolas" w:hAnsi="Consolas" w:eastAsia="Consolas"/>
          <w:b w:val="0"/>
          <w:i w:val="0"/>
          <w:color w:val="F3EC79"/>
          <w:sz w:val="28"/>
        </w:rPr>
        <w:t>dev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66"/>
        </w:trPr>
        <w:tc>
          <w:tcPr>
            <w:tcW w:type="dxa" w:w="1022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6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System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/>
                <w:i/>
                <w:color w:val="8DDAF8"/>
                <w:sz w:val="28"/>
              </w:rPr>
              <w:t>out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println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"Computed Salary: "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+</w:t>
            </w:r>
            <w:r>
              <w:rPr>
                <w:rFonts w:ascii="Consolas" w:hAnsi="Consolas" w:eastAsia="Consolas"/>
                <w:b w:val="0"/>
                <w:i w:val="0"/>
                <w:color w:val="F3EC79"/>
                <w:sz w:val="28"/>
              </w:rPr>
              <w:t>dev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computeSalary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())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10884"/>
      </w:tblGrid>
      <w:tr>
        <w:trPr>
          <w:trHeight w:hRule="exact" w:val="364"/>
        </w:trPr>
        <w:tc>
          <w:tcPr>
            <w:tcW w:type="dxa" w:w="8540"/>
            <w:tcBorders/>
            <w:shd w:fill="2e2e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4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1290C3"/>
                <w:sz w:val="28"/>
              </w:rPr>
              <w:t>System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/>
                <w:i/>
                <w:color w:val="8DDAF8"/>
                <w:sz w:val="28"/>
              </w:rPr>
              <w:t>out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A7EC21"/>
                <w:sz w:val="28"/>
              </w:rPr>
              <w:t>println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17C6A3"/>
                <w:sz w:val="28"/>
              </w:rPr>
              <w:t>"\nTester Details:"</w:t>
            </w:r>
            <w:r>
              <w:rPr>
                <w:rFonts w:ascii="Consolas" w:hAnsi="Consolas" w:eastAsia="Consolas"/>
                <w:b w:val="0"/>
                <w:i w:val="0"/>
                <w:color w:val="F9FAF4"/>
                <w:sz w:val="28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E6E6FA"/>
                <w:sz w:val="28"/>
              </w:rPr>
              <w:t>;</w:t>
            </w:r>
          </w:p>
        </w:tc>
      </w:tr>
    </w:tbl>
    <w:p>
      <w:pPr>
        <w:autoSpaceDN w:val="0"/>
        <w:tabs>
          <w:tab w:pos="640" w:val="left"/>
          <w:tab w:pos="1252" w:val="left"/>
        </w:tabs>
        <w:autoSpaceDE w:val="0"/>
        <w:widowControl/>
        <w:spacing w:line="245" w:lineRule="auto" w:before="20" w:after="0"/>
        <w:ind w:left="28" w:right="3456" w:firstLine="0"/>
        <w:jc w:val="left"/>
      </w:pPr>
      <w:r>
        <w:tab/>
      </w:r>
      <w:r>
        <w:tab/>
      </w:r>
      <w:r>
        <w:rPr>
          <w:rFonts w:ascii="Consolas" w:hAnsi="Consolas" w:eastAsia="Consolas"/>
          <w:b w:val="0"/>
          <w:i w:val="0"/>
          <w:color w:val="F3EC79"/>
          <w:sz w:val="28"/>
        </w:rPr>
        <w:t>tester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details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1290C3"/>
          <w:sz w:val="28"/>
        </w:rPr>
        <w:t>System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/>
          <w:i/>
          <w:color w:val="8DDAF8"/>
          <w:sz w:val="28"/>
        </w:rPr>
        <w:t>out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println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</w:t>
      </w:r>
      <w:r>
        <w:rPr>
          <w:rFonts w:ascii="Consolas" w:hAnsi="Consolas" w:eastAsia="Consolas"/>
          <w:b w:val="0"/>
          <w:i w:val="0"/>
          <w:color w:val="17C6A3"/>
          <w:sz w:val="28"/>
        </w:rPr>
        <w:t>"Computed Salary: "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+ </w:t>
      </w:r>
      <w:r>
        <w:rPr>
          <w:rFonts w:ascii="Consolas" w:hAnsi="Consolas" w:eastAsia="Consolas"/>
          <w:b w:val="0"/>
          <w:i w:val="0"/>
          <w:color w:val="F3EC79"/>
          <w:sz w:val="28"/>
        </w:rPr>
        <w:t>tester</w:t>
      </w:r>
      <w:r>
        <w:rPr>
          <w:rFonts w:ascii="Consolas" w:hAnsi="Consolas" w:eastAsia="Consolas"/>
          <w:b w:val="0"/>
          <w:i w:val="0"/>
          <w:color w:val="E6E6FA"/>
          <w:sz w:val="28"/>
        </w:rPr>
        <w:t>.</w:t>
      </w:r>
      <w:r>
        <w:rPr>
          <w:rFonts w:ascii="Consolas" w:hAnsi="Consolas" w:eastAsia="Consolas"/>
          <w:b w:val="0"/>
          <w:i w:val="0"/>
          <w:color w:val="A7EC21"/>
          <w:sz w:val="28"/>
        </w:rPr>
        <w:t>computeSalary</w:t>
      </w:r>
      <w:r>
        <w:rPr>
          <w:rFonts w:ascii="Consolas" w:hAnsi="Consolas" w:eastAsia="Consolas"/>
          <w:b w:val="0"/>
          <w:i w:val="0"/>
          <w:color w:val="F9FAF4"/>
          <w:sz w:val="28"/>
        </w:rPr>
        <w:t>())</w:t>
      </w:r>
      <w:r>
        <w:rPr>
          <w:rFonts w:ascii="Consolas" w:hAnsi="Consolas" w:eastAsia="Consolas"/>
          <w:b w:val="0"/>
          <w:i w:val="0"/>
          <w:color w:val="E6E6FA"/>
          <w:sz w:val="28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 xml:space="preserve">} </w:t>
      </w:r>
      <w:r>
        <w:br/>
      </w:r>
      <w:r>
        <w:rPr>
          <w:rFonts w:ascii="Consolas" w:hAnsi="Consolas" w:eastAsia="Consolas"/>
          <w:b w:val="0"/>
          <w:i w:val="0"/>
          <w:color w:val="F9FAF4"/>
          <w:sz w:val="28"/>
        </w:rPr>
        <w:t>}</w:t>
      </w:r>
    </w:p>
    <w:p>
      <w:pPr>
        <w:autoSpaceDN w:val="0"/>
        <w:autoSpaceDE w:val="0"/>
        <w:widowControl/>
        <w:spacing w:line="197" w:lineRule="auto" w:before="40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Output:- </w:t>
      </w: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5790" cy="4079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4079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60" w:right="664" w:bottom="1220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46220" cy="4914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60" w:right="1440" w:bottom="144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