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23" w:rsidRDefault="003B23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3B2323" w:rsidRDefault="00612D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Fetch user account details</w:t>
      </w:r>
    </w:p>
    <w:p w:rsidR="003B2323" w:rsidRDefault="00612D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Endpoint: GET /services/bank/customers/{</w:t>
      </w:r>
      <w:proofErr w:type="spellStart"/>
      <w:r>
        <w:rPr>
          <w:rFonts w:ascii="Calibri" w:hAnsi="Calibri" w:cs="Calibri"/>
        </w:rPr>
        <w:t>customerId</w:t>
      </w:r>
      <w:proofErr w:type="spellEnd"/>
      <w:r>
        <w:rPr>
          <w:rFonts w:ascii="Calibri" w:hAnsi="Calibri" w:cs="Calibri"/>
        </w:rPr>
        <w:t>}/accounts</w:t>
      </w:r>
    </w:p>
    <w:p w:rsidR="003B2323" w:rsidRDefault="00612D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Validate response status code = 200.</w:t>
      </w:r>
    </w:p>
    <w:p w:rsidR="003B2323" w:rsidRDefault="00612D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Ensure the response contains a list of valid accounts.</w:t>
      </w:r>
    </w:p>
    <w:p w:rsidR="003B2323" w:rsidRDefault="00550B7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B2323">
        <w:rPr>
          <w:rFonts w:ascii="Calibri" w:hAnsi="Calibri" w:cs="Calibri"/>
        </w:rPr>
        <w:object w:dxaOrig="196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62.5pt" o:ole="">
            <v:imagedata r:id="rId4" o:title=""/>
          </v:shape>
          <o:OLEObject Type="Embed" ProgID="Package" ShapeID="_x0000_i1025" DrawAspect="Content" ObjectID="_1804787279" r:id="rId5"/>
        </w:objec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689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&lt;?xml version="1.0" encoding="UTF-8"?&gt;&lt;accounts&gt;&lt;account&gt;&lt;id&gt;12345&lt;/id&gt;&lt;customerId&gt;12212&lt;/customerId&gt;&lt;type&gt;CHECKING&lt;/type&gt;&lt;balance&gt;-2300.00&lt;/balance&gt;&lt;/account&gt;&lt;account&gt;&lt;id&gt;12456&lt;/id&gt;&lt;customerId&gt;12212&lt;/customerId&gt;&lt;type&gt;CHECKING&lt;/type&gt;&lt;balance&gt;10.45&lt;/balance&gt;&lt;/account&gt;&lt;account&gt;&lt;id&gt;12567&lt;/id&gt;&lt;customerId&gt;12212&lt;/customerId&gt;&lt;type&gt;CHECKING&lt;/type&gt;&lt;balance&gt;100.00&lt;/balance&gt;&lt;/account&gt;&lt;account&gt;&lt;id&gt;12678&lt;/id&gt;&lt;customerId&gt;12212&lt;/customerId&gt;&lt;type&gt;SAVINGS&lt;/type&gt;&lt;balance&gt;-100.00&lt;/balance&gt;&lt;/account&gt;&lt;account&gt;&lt;id&gt;12789&lt;/id&gt;&lt;customerId&gt;12212&lt;/customerId&gt;&lt;type&gt;CHECKING&lt;/type&gt;&lt;balance&gt;100.00&lt;/balance&gt;&lt;/account&gt;&lt;account&gt;&lt;id&gt;12900&lt;/id&gt;&lt;customerId&gt;12212&lt;/customerId&gt;&lt;type&gt;CHECKING&lt;/type&gt;&lt;balance&gt;0.00&lt;/balance&gt;&lt;/account&gt;&lt;account&gt;&lt;id&gt;13011&lt;/id&gt;&lt;customerId&gt;12212&lt;/customerId&gt;&lt;type&gt;CHECKING&lt;/type&gt;&lt;balance&gt;100.00&lt;/balance&gt;&lt;/account&gt;&lt;account&gt;&lt;id&gt;13122&lt;/id&gt;&lt;</w:t>
      </w:r>
      <w:r>
        <w:rPr>
          <w:rFonts w:ascii="Calibri" w:hAnsi="Calibri" w:cs="Calibri"/>
        </w:rPr>
        <w:lastRenderedPageBreak/>
        <w:t>customerId&gt;12212&lt;/customerId&gt;&lt;type&gt;CHECKING&lt;/type&gt;&lt;balance&gt;1100.00&lt;/balance&gt;&lt;/account&gt;&lt;account&gt;&lt;id&gt;13233&lt;/id&gt;&lt;customerId&gt;12212&lt;/customerId&gt;&lt;type&gt;CHECKING&lt;/type&gt;&lt;balance&gt;100.00&lt;/balance&gt;&lt;/account&gt;&lt;account&gt;&lt;id&gt;13344&lt;/id&gt;&lt;customerId&gt;12212&lt;/customerId&gt;&lt;type&gt;SAVINGS&lt;/type&gt;&lt;balance&gt;1231.10&lt;/balance&gt;&lt;/account&gt;&lt;account&gt;&lt;id&gt;54321&lt;/id&gt;&lt;customerId&gt;12212&lt;/customerId&gt;&lt;type&gt;CHECKING&lt;/type&gt;&lt;balance&gt;1351.12&lt;/balance&gt;&lt;/account&gt;&lt;/accounts&gt;</w:t>
      </w: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Fetch Customer Account Info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Endpoint: GET /services/bank/customers</w:t>
      </w:r>
      <w:proofErr w:type="gramStart"/>
      <w:r>
        <w:rPr>
          <w:rFonts w:ascii="Calibri" w:hAnsi="Calibri" w:cs="Calibri"/>
        </w:rPr>
        <w:t>/{</w:t>
      </w:r>
      <w:proofErr w:type="spellStart"/>
      <w:proofErr w:type="gramEnd"/>
      <w:r>
        <w:rPr>
          <w:rFonts w:ascii="Calibri" w:hAnsi="Calibri" w:cs="Calibri"/>
        </w:rPr>
        <w:t>customerId</w:t>
      </w:r>
      <w:proofErr w:type="spellEnd"/>
      <w:r>
        <w:rPr>
          <w:rFonts w:ascii="Calibri" w:hAnsi="Calibri" w:cs="Calibri"/>
        </w:rPr>
        <w:t>}/accounts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Task: Retrieve all accounts for a user.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Validation: Check the account list is not empty, validate schema/keys.</w:t>
      </w:r>
    </w:p>
    <w:p w:rsidR="003B2323" w:rsidRDefault="00550B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3B2323">
        <w:rPr>
          <w:rFonts w:ascii="Calibri" w:hAnsi="Calibri" w:cs="Calibri"/>
        </w:rPr>
        <w:object w:dxaOrig="4350" w:dyaOrig="1245">
          <v:shape id="_x0000_i1026" type="#_x0000_t75" style="width:217.5pt;height:62.5pt" o:ole="">
            <v:imagedata r:id="rId7" o:title=""/>
          </v:shape>
          <o:OLEObject Type="Embed" ProgID="Package" ShapeID="_x0000_i1026" DrawAspect="Content" ObjectID="_1804787280" r:id="rId8"/>
        </w:objec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689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[{"id":13344,"customerId":12212,"type":"CHECKING","balance":5022.93}]</w:t>
      </w: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B2323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 w:rsidR="00612DBA">
        <w:rPr>
          <w:rFonts w:ascii="Calibri" w:hAnsi="Calibri" w:cs="Calibri"/>
          <w:b/>
          <w:bCs/>
        </w:rPr>
        <w:lastRenderedPageBreak/>
        <w:t>3. Perform a fund transfer via API</w:t>
      </w:r>
    </w:p>
    <w:p w:rsidR="003B2323" w:rsidRDefault="00550B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 w:rsidRPr="003B2323">
        <w:rPr>
          <w:rFonts w:ascii="Calibri" w:hAnsi="Calibri" w:cs="Calibri"/>
        </w:rPr>
        <w:object w:dxaOrig="4575" w:dyaOrig="1245">
          <v:shape id="_x0000_i1027" type="#_x0000_t75" style="width:229pt;height:62.5pt" o:ole="">
            <v:imagedata r:id="rId10" o:title=""/>
          </v:shape>
          <o:OLEObject Type="Embed" ProgID="Package" ShapeID="_x0000_i1027" DrawAspect="Content" ObjectID="_1804787281" r:id="rId11"/>
        </w:objec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Endpoint: POST /services/bank/transfer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Pass the from </w:t>
      </w:r>
      <w:proofErr w:type="spellStart"/>
      <w:r>
        <w:rPr>
          <w:rFonts w:ascii="Calibri" w:hAnsi="Calibri" w:cs="Calibri"/>
        </w:rPr>
        <w:t>AccountId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toAccountId</w:t>
      </w:r>
      <w:proofErr w:type="spellEnd"/>
      <w:r>
        <w:rPr>
          <w:rFonts w:ascii="Calibri" w:hAnsi="Calibri" w:cs="Calibri"/>
        </w:rPr>
        <w:t>, and amount as JSON payload.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Validate the transaction is successfully recorded.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3771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Response: </w:t>
      </w:r>
      <w:r>
        <w:rPr>
          <w:rFonts w:ascii="Calibri" w:hAnsi="Calibri" w:cs="Calibri"/>
        </w:rPr>
        <w:t>Successfully transferred $1 from account #13344 to account #13344</w:t>
      </w:r>
    </w:p>
    <w:p w:rsidR="003B2323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lastRenderedPageBreak/>
        <w:br/>
      </w:r>
      <w:r>
        <w:rPr>
          <w:rFonts w:ascii="Calibri" w:hAnsi="Calibri" w:cs="Calibri"/>
          <w:b/>
          <w:bCs/>
        </w:rPr>
        <w:br/>
      </w:r>
      <w:r w:rsidR="00612DBA">
        <w:rPr>
          <w:rFonts w:ascii="Calibri" w:hAnsi="Calibri" w:cs="Calibri"/>
          <w:b/>
          <w:bCs/>
        </w:rPr>
        <w:t>4. Validate transaction history via API</w:t>
      </w:r>
    </w:p>
    <w:p w:rsidR="003B2323" w:rsidRDefault="00550B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3B2323">
        <w:rPr>
          <w:rFonts w:ascii="Calibri" w:hAnsi="Calibri" w:cs="Calibri"/>
          <w:b/>
          <w:bCs/>
        </w:rPr>
        <w:object w:dxaOrig="5115" w:dyaOrig="1245">
          <v:shape id="_x0000_i1028" type="#_x0000_t75" style="width:256pt;height:62.5pt" o:ole="">
            <v:imagedata r:id="rId13" o:title=""/>
          </v:shape>
          <o:OLEObject Type="Embed" ProgID="Package" ShapeID="_x0000_i1028" DrawAspect="Content" ObjectID="_1804787282" r:id="rId14"/>
        </w:objec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Endpoint: GET /services/bank/accounts/{</w:t>
      </w:r>
      <w:proofErr w:type="spellStart"/>
      <w:r>
        <w:rPr>
          <w:rFonts w:ascii="Calibri" w:hAnsi="Calibri" w:cs="Calibri"/>
        </w:rPr>
        <w:t>accountId</w:t>
      </w:r>
      <w:proofErr w:type="spellEnd"/>
      <w:r>
        <w:rPr>
          <w:rFonts w:ascii="Calibri" w:hAnsi="Calibri" w:cs="Calibri"/>
        </w:rPr>
        <w:t>}/transactions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Ensure the latest transaction appears in the list.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3644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Response: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[{"id":15808,"accountId":13344,"type":"Debit","date":1743206400000,"amount":1.00,"description":"Funds Transfer Sent"},{"id":15919,"accountId":13344,"type":"Credit","date":1743206400000,"amount":1.00,"description":"Funds Transfer Received"},{"id":16030,"accountId":13344,"type":"Debit","date":1743206400000,"amount":1.00,"description":"Funds Transfer Sent"},{"id":16141,"accountId":13344,"type":"Credit","date":1743206400000,"amount":1.00,"description":"Funds Transfer Received"},{"id":18250,"accountId":13344,"type":"Debit","date":1743206400000,"amount":1.00,"description":"Funds Transfer Sent"},{"id":18361,"accountId":13344,"type":"Credit","date":1743206400000,"amount":1.00,"descriptio</w:t>
      </w:r>
      <w:r>
        <w:rPr>
          <w:rFonts w:ascii="Calibri" w:hAnsi="Calibri" w:cs="Calibri"/>
        </w:rPr>
        <w:lastRenderedPageBreak/>
        <w:t>n":"Funds Transfer Received"}]</w:t>
      </w:r>
    </w:p>
    <w:p w:rsidR="003B2323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/>
      </w:r>
      <w:r w:rsidR="00612DBA">
        <w:rPr>
          <w:rFonts w:ascii="Calibri" w:hAnsi="Calibri" w:cs="Calibri"/>
          <w:b/>
          <w:bCs/>
        </w:rPr>
        <w:t>Open a New Account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a. Endpoint: POST /services/bank/accounts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b. Task: Open a new checking/savings account.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c. Validation: Validate response includes account ID.</w:t>
      </w:r>
    </w:p>
    <w:p w:rsidR="003B2323" w:rsidRDefault="00550B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 w:rsidRPr="003B2323">
        <w:rPr>
          <w:rFonts w:ascii="Calibri" w:hAnsi="Calibri" w:cs="Calibri"/>
          <w:b/>
          <w:bCs/>
        </w:rPr>
        <w:object w:dxaOrig="3165" w:dyaOrig="1245">
          <v:shape id="_x0000_i1029" type="#_x0000_t75" style="width:158.5pt;height:62.5pt" o:ole="">
            <v:imagedata r:id="rId16" o:title=""/>
          </v:shape>
          <o:OLEObject Type="Embed" ProgID="Package" ShapeID="_x0000_i1029" DrawAspect="Content" ObjectID="_1804787283" r:id="rId17"/>
        </w:objec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3752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Response: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[{"id":12345,"customerId":12212,"type":"CHECKING","balance":-2400.00},{"id":12456,"customerId":12212,"type":"CHECKING","balance":10.45},{"id":12567,"customerId":12212,"type":"CHECKING","balance":100.00},{"id":12678,"customerId":12212,"type":"SAVINGS","balance":-100.00},{"id":12789,"customerId":12212,"type":"CHECKING","balance":100.00},{"id":12900,"customerId":12212,"type":"CHECKING","balance":0.00},{"id":13011,"customerId":12212,"type":"CHECKING","balance":100.00},{"id":13122,"customerId":12212,"type":"CHECKING","balance":1100.00},{"id":13233,"customerId":12212,"type":"CHECKING","balance":100.00},{"id":13344,"customerId":12212,"type":"SAVINGS","balance":1231.10},{"id":14898,"customerId":12212,"type":"CHECKING","balance":100.00},{"id":54321,"customerId":12212,"type":"CHECKING","balance":1351.12}]</w:t>
      </w:r>
    </w:p>
    <w:p w:rsidR="003B2323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</w:p>
    <w:p w:rsidR="00D34139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34139" w:rsidRDefault="00D3413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Profile API:</w:t>
      </w:r>
    </w:p>
    <w:p w:rsidR="003B2323" w:rsidRDefault="00612DB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33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B2323" w:rsidRDefault="003B232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12DBA" w:rsidRDefault="00612D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612DBA" w:rsidSect="003B2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50B70"/>
    <w:rsid w:val="003B2323"/>
    <w:rsid w:val="00550B70"/>
    <w:rsid w:val="00612DBA"/>
    <w:rsid w:val="00BE0F48"/>
    <w:rsid w:val="00D3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2025-03-29T15:28:00Z</dcterms:created>
  <dcterms:modified xsi:type="dcterms:W3CDTF">2025-03-29T15:31:00Z</dcterms:modified>
</cp:coreProperties>
</file>