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94" w:rsidRPr="00576D14" w:rsidRDefault="00576D14">
      <w:pPr>
        <w:rPr>
          <w:rFonts w:ascii="Times New Roman" w:hAnsi="Times New Roman" w:cs="Times New Roman"/>
          <w:sz w:val="40"/>
          <w:szCs w:val="40"/>
        </w:rPr>
      </w:pPr>
      <w:r w:rsidRPr="00576D14">
        <w:rPr>
          <w:rFonts w:ascii="Times New Roman" w:hAnsi="Times New Roman" w:cs="Times New Roman"/>
          <w:sz w:val="40"/>
          <w:szCs w:val="40"/>
        </w:rPr>
        <w:t xml:space="preserve">                </w:t>
      </w:r>
      <w:r w:rsidR="0008612D" w:rsidRPr="00576D14">
        <w:rPr>
          <w:rFonts w:ascii="Times New Roman" w:hAnsi="Times New Roman" w:cs="Times New Roman"/>
          <w:sz w:val="40"/>
          <w:szCs w:val="40"/>
        </w:rPr>
        <w:t>Sto</w:t>
      </w:r>
      <w:r w:rsidR="00F252E0" w:rsidRPr="00576D14">
        <w:rPr>
          <w:rFonts w:ascii="Times New Roman" w:hAnsi="Times New Roman" w:cs="Times New Roman"/>
          <w:sz w:val="40"/>
          <w:szCs w:val="40"/>
        </w:rPr>
        <w:t>ck Market Prediction Using LSTM</w:t>
      </w:r>
    </w:p>
    <w:p w:rsidR="0008612D" w:rsidRPr="00576D14" w:rsidRDefault="0008612D">
      <w:pPr>
        <w:rPr>
          <w:rFonts w:ascii="Times New Roman" w:hAnsi="Times New Roman" w:cs="Times New Roman"/>
          <w:sz w:val="40"/>
          <w:szCs w:val="40"/>
        </w:rPr>
      </w:pPr>
    </w:p>
    <w:p w:rsidR="0008612D" w:rsidRPr="00576D14" w:rsidRDefault="0008612D">
      <w:pPr>
        <w:rPr>
          <w:rFonts w:ascii="Times New Roman" w:hAnsi="Times New Roman" w:cs="Times New Roman"/>
          <w:b/>
          <w:sz w:val="40"/>
          <w:szCs w:val="40"/>
        </w:rPr>
      </w:pPr>
      <w:r w:rsidRPr="00576D14">
        <w:rPr>
          <w:rFonts w:ascii="Times New Roman" w:hAnsi="Times New Roman" w:cs="Times New Roman"/>
          <w:b/>
          <w:sz w:val="40"/>
          <w:szCs w:val="40"/>
        </w:rPr>
        <w:t>Abstract:</w:t>
      </w:r>
    </w:p>
    <w:p w:rsidR="006A5065" w:rsidRPr="00576D14" w:rsidRDefault="0008612D">
      <w:pPr>
        <w:rPr>
          <w:rFonts w:ascii="Times New Roman" w:hAnsi="Times New Roman" w:cs="Times New Roman"/>
          <w:sz w:val="28"/>
          <w:szCs w:val="28"/>
        </w:rPr>
      </w:pPr>
      <w:r w:rsidRPr="00576D14">
        <w:rPr>
          <w:rFonts w:ascii="Times New Roman" w:hAnsi="Times New Roman" w:cs="Times New Roman"/>
          <w:sz w:val="28"/>
          <w:szCs w:val="28"/>
        </w:rPr>
        <w:t xml:space="preserve">The trend of investing in stocks of different companies is increasing day by day. But it </w:t>
      </w:r>
      <w:r w:rsidR="00D65E90" w:rsidRPr="00576D14">
        <w:rPr>
          <w:rFonts w:ascii="Times New Roman" w:hAnsi="Times New Roman" w:cs="Times New Roman"/>
          <w:sz w:val="28"/>
          <w:szCs w:val="28"/>
        </w:rPr>
        <w:t xml:space="preserve">is </w:t>
      </w:r>
      <w:r w:rsidRPr="00576D14">
        <w:rPr>
          <w:rFonts w:ascii="Times New Roman" w:hAnsi="Times New Roman" w:cs="Times New Roman"/>
          <w:sz w:val="28"/>
          <w:szCs w:val="28"/>
        </w:rPr>
        <w:t xml:space="preserve">very difficult to predict the stock price of any asset as a lot of factors affect it and some of the factors are natural and unknown. With every passing day interest in Machine Learning and Artificial Intelligence is increasing and </w:t>
      </w:r>
      <w:r w:rsidR="006A5065" w:rsidRPr="00576D14">
        <w:rPr>
          <w:rFonts w:ascii="Times New Roman" w:hAnsi="Times New Roman" w:cs="Times New Roman"/>
          <w:sz w:val="28"/>
          <w:szCs w:val="28"/>
        </w:rPr>
        <w:t>they have also been useful for human beings as Artificial Intelligence has taken over a lot of work.</w:t>
      </w:r>
      <w:r w:rsidR="004E010A" w:rsidRPr="00576D14">
        <w:rPr>
          <w:rFonts w:ascii="Times New Roman" w:hAnsi="Times New Roman" w:cs="Times New Roman"/>
          <w:sz w:val="28"/>
          <w:szCs w:val="28"/>
        </w:rPr>
        <w:t xml:space="preserve"> </w:t>
      </w:r>
      <w:r w:rsidR="006A5065" w:rsidRPr="00576D14">
        <w:rPr>
          <w:rFonts w:ascii="Times New Roman" w:hAnsi="Times New Roman" w:cs="Times New Roman"/>
          <w:sz w:val="28"/>
          <w:szCs w:val="28"/>
        </w:rPr>
        <w:t>This Paper tends to use LSTM stacked Recurrent Neural Networks to create a model for predictin</w:t>
      </w:r>
      <w:r w:rsidR="00D65E90" w:rsidRPr="00576D14">
        <w:rPr>
          <w:rFonts w:ascii="Times New Roman" w:hAnsi="Times New Roman" w:cs="Times New Roman"/>
          <w:sz w:val="28"/>
          <w:szCs w:val="28"/>
        </w:rPr>
        <w:t>g stock market prices and analyzing</w:t>
      </w:r>
      <w:r w:rsidR="00C66D2E">
        <w:rPr>
          <w:rFonts w:ascii="Times New Roman" w:hAnsi="Times New Roman" w:cs="Times New Roman"/>
          <w:sz w:val="28"/>
          <w:szCs w:val="28"/>
        </w:rPr>
        <w:t xml:space="preserve"> the model and its accuracy for different values of considered error. The model in this paper gives promising results </w:t>
      </w:r>
      <w:r w:rsidR="00051AAE">
        <w:rPr>
          <w:rFonts w:ascii="Times New Roman" w:hAnsi="Times New Roman" w:cs="Times New Roman"/>
          <w:sz w:val="28"/>
          <w:szCs w:val="28"/>
        </w:rPr>
        <w:t>by giving an accuracy of 90.44% for a considered error of 5%.</w:t>
      </w:r>
    </w:p>
    <w:p w:rsidR="006A5065" w:rsidRPr="00576D14" w:rsidRDefault="006A5065">
      <w:pPr>
        <w:rPr>
          <w:rFonts w:ascii="Times New Roman" w:hAnsi="Times New Roman" w:cs="Times New Roman"/>
          <w:sz w:val="28"/>
          <w:szCs w:val="28"/>
        </w:rPr>
      </w:pPr>
    </w:p>
    <w:p w:rsidR="006A5065" w:rsidRPr="00576D14" w:rsidRDefault="006A5065">
      <w:pPr>
        <w:rPr>
          <w:rFonts w:ascii="Times New Roman" w:hAnsi="Times New Roman" w:cs="Times New Roman"/>
          <w:sz w:val="28"/>
          <w:szCs w:val="28"/>
        </w:rPr>
      </w:pPr>
      <w:r w:rsidRPr="00576D14">
        <w:rPr>
          <w:rFonts w:ascii="Times New Roman" w:hAnsi="Times New Roman" w:cs="Times New Roman"/>
          <w:b/>
          <w:sz w:val="40"/>
          <w:szCs w:val="40"/>
        </w:rPr>
        <w:t>Keywords</w:t>
      </w:r>
      <w:r w:rsidRPr="00576D14">
        <w:rPr>
          <w:rFonts w:ascii="Times New Roman" w:hAnsi="Times New Roman" w:cs="Times New Roman"/>
          <w:b/>
          <w:sz w:val="28"/>
          <w:szCs w:val="28"/>
        </w:rPr>
        <w:t>:</w:t>
      </w:r>
      <w:r w:rsidRPr="00576D14">
        <w:rPr>
          <w:rFonts w:ascii="Times New Roman" w:hAnsi="Times New Roman" w:cs="Times New Roman"/>
          <w:sz w:val="28"/>
          <w:szCs w:val="28"/>
        </w:rPr>
        <w:t xml:space="preserve"> Stock market Prediction; RNN; LSTM; Forecasting;</w:t>
      </w:r>
      <w:r w:rsidR="00D65E90" w:rsidRPr="00576D14">
        <w:rPr>
          <w:rFonts w:ascii="Times New Roman" w:hAnsi="Times New Roman" w:cs="Times New Roman"/>
          <w:sz w:val="28"/>
          <w:szCs w:val="28"/>
        </w:rPr>
        <w:t xml:space="preserve"> multivariate;</w:t>
      </w:r>
    </w:p>
    <w:p w:rsidR="006A5065" w:rsidRPr="00576D14" w:rsidRDefault="006A5065">
      <w:pPr>
        <w:rPr>
          <w:rFonts w:ascii="Times New Roman" w:hAnsi="Times New Roman" w:cs="Times New Roman"/>
          <w:sz w:val="28"/>
          <w:szCs w:val="28"/>
        </w:rPr>
      </w:pPr>
    </w:p>
    <w:p w:rsidR="006A5065" w:rsidRPr="00576D14" w:rsidRDefault="006A5065">
      <w:pPr>
        <w:rPr>
          <w:rFonts w:ascii="Times New Roman" w:hAnsi="Times New Roman" w:cs="Times New Roman"/>
          <w:b/>
          <w:sz w:val="40"/>
          <w:szCs w:val="40"/>
        </w:rPr>
      </w:pPr>
      <w:r w:rsidRPr="00576D14">
        <w:rPr>
          <w:rFonts w:ascii="Times New Roman" w:hAnsi="Times New Roman" w:cs="Times New Roman"/>
          <w:b/>
          <w:sz w:val="40"/>
          <w:szCs w:val="40"/>
        </w:rPr>
        <w:t>Introduction:</w:t>
      </w:r>
    </w:p>
    <w:p w:rsidR="007D3607" w:rsidRPr="00576D14" w:rsidRDefault="007D3607">
      <w:pPr>
        <w:rPr>
          <w:rFonts w:ascii="Times New Roman" w:hAnsi="Times New Roman" w:cs="Times New Roman"/>
          <w:sz w:val="28"/>
          <w:szCs w:val="28"/>
        </w:rPr>
      </w:pPr>
      <w:r w:rsidRPr="00576D14">
        <w:rPr>
          <w:rFonts w:ascii="Times New Roman" w:hAnsi="Times New Roman" w:cs="Times New Roman"/>
          <w:b/>
          <w:sz w:val="40"/>
          <w:szCs w:val="40"/>
        </w:rPr>
        <w:tab/>
      </w:r>
      <w:r w:rsidRPr="00576D14">
        <w:rPr>
          <w:rFonts w:ascii="Times New Roman" w:hAnsi="Times New Roman" w:cs="Times New Roman"/>
          <w:sz w:val="28"/>
          <w:szCs w:val="28"/>
        </w:rPr>
        <w:t xml:space="preserve">There has been a significant increase in people’s interest in financial </w:t>
      </w:r>
      <w:r w:rsidR="0001193E" w:rsidRPr="00576D14">
        <w:rPr>
          <w:rFonts w:ascii="Times New Roman" w:hAnsi="Times New Roman" w:cs="Times New Roman"/>
          <w:sz w:val="28"/>
          <w:szCs w:val="28"/>
        </w:rPr>
        <w:t>activities</w:t>
      </w:r>
      <w:r w:rsidRPr="00576D14">
        <w:rPr>
          <w:rFonts w:ascii="Times New Roman" w:hAnsi="Times New Roman" w:cs="Times New Roman"/>
          <w:sz w:val="28"/>
          <w:szCs w:val="28"/>
        </w:rPr>
        <w:t xml:space="preserve"> like stock trading </w:t>
      </w:r>
      <w:r w:rsidR="0001193E" w:rsidRPr="00576D14">
        <w:rPr>
          <w:rFonts w:ascii="Times New Roman" w:hAnsi="Times New Roman" w:cs="Times New Roman"/>
          <w:sz w:val="28"/>
          <w:szCs w:val="28"/>
        </w:rPr>
        <w:t>and cryptocurrency</w:t>
      </w:r>
      <w:r w:rsidRPr="00576D14">
        <w:rPr>
          <w:rFonts w:ascii="Times New Roman" w:hAnsi="Times New Roman" w:cs="Times New Roman"/>
          <w:sz w:val="28"/>
          <w:szCs w:val="28"/>
        </w:rPr>
        <w:t xml:space="preserve"> trading.</w:t>
      </w:r>
      <w:r w:rsidR="0001193E" w:rsidRPr="00576D14">
        <w:rPr>
          <w:rFonts w:ascii="Times New Roman" w:hAnsi="Times New Roman" w:cs="Times New Roman"/>
          <w:sz w:val="28"/>
          <w:szCs w:val="28"/>
        </w:rPr>
        <w:t xml:space="preserve"> We will hardly find any educated person who is unaware of the different financial activities and opportunities present in today’s world. These stock and crypto tradings can be a good source of income if done wisely. To buy or sell any share we must have a good idea about the current market and the previous value of the stock. The stock price depends on a lot of factors </w:t>
      </w:r>
      <w:r w:rsidR="009475B5" w:rsidRPr="00576D14">
        <w:rPr>
          <w:rFonts w:ascii="Times New Roman" w:hAnsi="Times New Roman" w:cs="Times New Roman"/>
          <w:sz w:val="28"/>
          <w:szCs w:val="28"/>
        </w:rPr>
        <w:t>that</w:t>
      </w:r>
      <w:r w:rsidR="0001193E" w:rsidRPr="00576D14">
        <w:rPr>
          <w:rFonts w:ascii="Times New Roman" w:hAnsi="Times New Roman" w:cs="Times New Roman"/>
          <w:sz w:val="28"/>
          <w:szCs w:val="28"/>
        </w:rPr>
        <w:t xml:space="preserve"> must be </w:t>
      </w:r>
      <w:r w:rsidR="009475B5" w:rsidRPr="00576D14">
        <w:rPr>
          <w:rFonts w:ascii="Times New Roman" w:hAnsi="Times New Roman" w:cs="Times New Roman"/>
          <w:sz w:val="28"/>
          <w:szCs w:val="28"/>
        </w:rPr>
        <w:t>analyzed</w:t>
      </w:r>
      <w:r w:rsidR="0001193E" w:rsidRPr="00576D14">
        <w:rPr>
          <w:rFonts w:ascii="Times New Roman" w:hAnsi="Times New Roman" w:cs="Times New Roman"/>
          <w:sz w:val="28"/>
          <w:szCs w:val="28"/>
        </w:rPr>
        <w:t xml:space="preserve"> carefully before investing the money. Studying the patterns and the various factors affecting stock price has caught the attention of a lot of machine learning enthusiasts and researchers.</w:t>
      </w:r>
      <w:r w:rsidR="009475B5" w:rsidRPr="00576D14">
        <w:rPr>
          <w:rFonts w:ascii="Times New Roman" w:hAnsi="Times New Roman" w:cs="Times New Roman"/>
          <w:sz w:val="28"/>
          <w:szCs w:val="28"/>
        </w:rPr>
        <w:t xml:space="preserve"> </w:t>
      </w:r>
      <w:r w:rsidR="0001193E" w:rsidRPr="00576D14">
        <w:rPr>
          <w:rFonts w:ascii="Times New Roman" w:hAnsi="Times New Roman" w:cs="Times New Roman"/>
          <w:sz w:val="28"/>
          <w:szCs w:val="28"/>
        </w:rPr>
        <w:t xml:space="preserve">If we can have a model that can give us a good idea about the opening price of any stock </w:t>
      </w:r>
      <w:r w:rsidR="009475B5" w:rsidRPr="00576D14">
        <w:rPr>
          <w:rFonts w:ascii="Times New Roman" w:hAnsi="Times New Roman" w:cs="Times New Roman"/>
          <w:sz w:val="28"/>
          <w:szCs w:val="28"/>
        </w:rPr>
        <w:t xml:space="preserve">then it can be really useful for us to invest accordingly because the financial data that we are having is too difficult to analyze and making </w:t>
      </w:r>
      <w:r w:rsidR="0043501A" w:rsidRPr="00576D14">
        <w:rPr>
          <w:rFonts w:ascii="Times New Roman" w:hAnsi="Times New Roman" w:cs="Times New Roman"/>
          <w:sz w:val="28"/>
          <w:szCs w:val="28"/>
        </w:rPr>
        <w:t xml:space="preserve">the </w:t>
      </w:r>
      <w:r w:rsidR="009475B5" w:rsidRPr="00576D14">
        <w:rPr>
          <w:rFonts w:ascii="Times New Roman" w:hAnsi="Times New Roman" w:cs="Times New Roman"/>
          <w:sz w:val="28"/>
          <w:szCs w:val="28"/>
        </w:rPr>
        <w:t>predictions on the basis of that data is</w:t>
      </w:r>
      <w:r w:rsidR="00953786" w:rsidRPr="00576D14">
        <w:rPr>
          <w:rFonts w:ascii="Times New Roman" w:hAnsi="Times New Roman" w:cs="Times New Roman"/>
          <w:sz w:val="28"/>
          <w:szCs w:val="28"/>
        </w:rPr>
        <w:t xml:space="preserve"> a</w:t>
      </w:r>
      <w:r w:rsidR="00051AAE">
        <w:rPr>
          <w:rFonts w:ascii="Times New Roman" w:hAnsi="Times New Roman" w:cs="Times New Roman"/>
          <w:sz w:val="28"/>
          <w:szCs w:val="28"/>
        </w:rPr>
        <w:t xml:space="preserve"> more tedious task as a lot of factors should be considered before we make prediction [1].</w:t>
      </w:r>
    </w:p>
    <w:p w:rsidR="009475B5" w:rsidRPr="00576D14" w:rsidRDefault="00953786">
      <w:pPr>
        <w:rPr>
          <w:rFonts w:ascii="Times New Roman" w:hAnsi="Times New Roman" w:cs="Times New Roman"/>
          <w:sz w:val="28"/>
          <w:szCs w:val="28"/>
        </w:rPr>
      </w:pPr>
      <w:r w:rsidRPr="00576D14">
        <w:rPr>
          <w:rFonts w:ascii="Times New Roman" w:hAnsi="Times New Roman" w:cs="Times New Roman"/>
          <w:sz w:val="28"/>
          <w:szCs w:val="28"/>
        </w:rPr>
        <w:lastRenderedPageBreak/>
        <w:t>Earlier many economists have built and tried a lot of economic models to study the patterns and researchers have also tried a lot of machine learning algorithms to study the pattern and solve this time series forecasting problem.</w:t>
      </w:r>
      <w:r w:rsidR="00B34C73">
        <w:rPr>
          <w:rFonts w:ascii="Times New Roman" w:hAnsi="Times New Roman" w:cs="Times New Roman"/>
          <w:sz w:val="28"/>
          <w:szCs w:val="28"/>
        </w:rPr>
        <w:t xml:space="preserve"> There have been a lot of </w:t>
      </w:r>
      <w:r w:rsidR="002E302A">
        <w:rPr>
          <w:rFonts w:ascii="Times New Roman" w:hAnsi="Times New Roman" w:cs="Times New Roman"/>
          <w:sz w:val="28"/>
          <w:szCs w:val="28"/>
        </w:rPr>
        <w:t>algorithms</w:t>
      </w:r>
      <w:r w:rsidR="00B34C73">
        <w:rPr>
          <w:rFonts w:ascii="Times New Roman" w:hAnsi="Times New Roman" w:cs="Times New Roman"/>
          <w:sz w:val="28"/>
          <w:szCs w:val="28"/>
        </w:rPr>
        <w:t xml:space="preserve"> like Artificial Neural Networks(ANN), Convolutional Neural Networks(CNN), Decision Support Systems (DSS), Naïve Bayes, Recurrent Neural Networks(RNN), Support Vector Machine(SVM), Hidden Markov Model(HMM) </w:t>
      </w:r>
      <w:r w:rsidR="002E302A">
        <w:rPr>
          <w:rFonts w:ascii="Times New Roman" w:hAnsi="Times New Roman" w:cs="Times New Roman"/>
          <w:sz w:val="28"/>
          <w:szCs w:val="28"/>
        </w:rPr>
        <w:t xml:space="preserve"> that have been used for making the predictions of the stock market </w:t>
      </w:r>
      <w:r w:rsidR="00B34C73">
        <w:rPr>
          <w:rFonts w:ascii="Times New Roman" w:hAnsi="Times New Roman" w:cs="Times New Roman"/>
          <w:sz w:val="28"/>
          <w:szCs w:val="28"/>
        </w:rPr>
        <w:t>but LSTM has shown much better results with low risks of losses</w:t>
      </w:r>
      <w:r w:rsidR="005A29D7">
        <w:rPr>
          <w:rFonts w:ascii="Times New Roman" w:hAnsi="Times New Roman" w:cs="Times New Roman"/>
          <w:sz w:val="28"/>
          <w:szCs w:val="28"/>
        </w:rPr>
        <w:t>[1][2].</w:t>
      </w:r>
      <w:r w:rsidR="00245D4E">
        <w:rPr>
          <w:rFonts w:ascii="Times New Roman" w:hAnsi="Times New Roman" w:cs="Times New Roman"/>
          <w:sz w:val="28"/>
          <w:szCs w:val="28"/>
        </w:rPr>
        <w:t xml:space="preserve"> There are also some univariate models like Autoregressive Integrated Moving Average (ARIMA) used for predicting stock markets but they get outperformed by the multivariate Deep Learning </w:t>
      </w:r>
      <w:r w:rsidR="002E302A">
        <w:rPr>
          <w:rFonts w:ascii="Times New Roman" w:hAnsi="Times New Roman" w:cs="Times New Roman"/>
          <w:sz w:val="28"/>
          <w:szCs w:val="28"/>
        </w:rPr>
        <w:t>Models [</w:t>
      </w:r>
      <w:r w:rsidR="00245D4E">
        <w:rPr>
          <w:rFonts w:ascii="Times New Roman" w:hAnsi="Times New Roman" w:cs="Times New Roman"/>
          <w:sz w:val="28"/>
          <w:szCs w:val="28"/>
        </w:rPr>
        <w:t>3]</w:t>
      </w:r>
      <w:r w:rsidR="008400D3">
        <w:rPr>
          <w:rFonts w:ascii="Times New Roman" w:hAnsi="Times New Roman" w:cs="Times New Roman"/>
          <w:sz w:val="28"/>
          <w:szCs w:val="28"/>
        </w:rPr>
        <w:t xml:space="preserve"> which </w:t>
      </w:r>
      <w:r w:rsidR="00367FE6">
        <w:rPr>
          <w:rFonts w:ascii="Times New Roman" w:hAnsi="Times New Roman" w:cs="Times New Roman"/>
          <w:sz w:val="28"/>
          <w:szCs w:val="28"/>
        </w:rPr>
        <w:t>fit</w:t>
      </w:r>
      <w:r w:rsidR="008400D3">
        <w:rPr>
          <w:rFonts w:ascii="Times New Roman" w:hAnsi="Times New Roman" w:cs="Times New Roman"/>
          <w:sz w:val="28"/>
          <w:szCs w:val="28"/>
        </w:rPr>
        <w:t xml:space="preserve"> the dynamic nature of Stock Market more accurately</w:t>
      </w:r>
      <w:r w:rsidR="00245D4E">
        <w:rPr>
          <w:rFonts w:ascii="Times New Roman" w:hAnsi="Times New Roman" w:cs="Times New Roman"/>
          <w:sz w:val="28"/>
          <w:szCs w:val="28"/>
        </w:rPr>
        <w:t>.</w:t>
      </w:r>
      <w:r w:rsidR="00B9087D">
        <w:rPr>
          <w:rFonts w:ascii="Times New Roman" w:hAnsi="Times New Roman" w:cs="Times New Roman"/>
          <w:sz w:val="28"/>
          <w:szCs w:val="28"/>
        </w:rPr>
        <w:t xml:space="preserve"> ANNs have been go</w:t>
      </w:r>
      <w:r w:rsidR="00CC7C03">
        <w:rPr>
          <w:rFonts w:ascii="Times New Roman" w:hAnsi="Times New Roman" w:cs="Times New Roman"/>
          <w:sz w:val="28"/>
          <w:szCs w:val="28"/>
        </w:rPr>
        <w:t>o</w:t>
      </w:r>
      <w:r w:rsidR="00B9087D">
        <w:rPr>
          <w:rFonts w:ascii="Times New Roman" w:hAnsi="Times New Roman" w:cs="Times New Roman"/>
          <w:sz w:val="28"/>
          <w:szCs w:val="28"/>
        </w:rPr>
        <w:t xml:space="preserve">d approximators but rather than </w:t>
      </w:r>
      <w:r w:rsidR="00CC7C03">
        <w:rPr>
          <w:rFonts w:ascii="Times New Roman" w:hAnsi="Times New Roman" w:cs="Times New Roman"/>
          <w:sz w:val="28"/>
          <w:szCs w:val="28"/>
        </w:rPr>
        <w:t>simple feed-forward</w:t>
      </w:r>
      <w:r w:rsidR="00B9087D">
        <w:rPr>
          <w:rFonts w:ascii="Times New Roman" w:hAnsi="Times New Roman" w:cs="Times New Roman"/>
          <w:sz w:val="28"/>
          <w:szCs w:val="28"/>
        </w:rPr>
        <w:t xml:space="preserve"> </w:t>
      </w:r>
      <w:r w:rsidR="00CC7C03">
        <w:rPr>
          <w:rFonts w:ascii="Times New Roman" w:hAnsi="Times New Roman" w:cs="Times New Roman"/>
          <w:sz w:val="28"/>
          <w:szCs w:val="28"/>
        </w:rPr>
        <w:t>networks</w:t>
      </w:r>
      <w:r w:rsidR="00B9087D">
        <w:rPr>
          <w:rFonts w:ascii="Times New Roman" w:hAnsi="Times New Roman" w:cs="Times New Roman"/>
          <w:sz w:val="28"/>
          <w:szCs w:val="28"/>
        </w:rPr>
        <w:t xml:space="preserve"> RNNs perform much better than </w:t>
      </w:r>
      <w:r w:rsidR="00A51A24">
        <w:rPr>
          <w:rFonts w:ascii="Times New Roman" w:hAnsi="Times New Roman" w:cs="Times New Roman"/>
          <w:sz w:val="28"/>
          <w:szCs w:val="28"/>
        </w:rPr>
        <w:t>them [</w:t>
      </w:r>
      <w:r w:rsidR="00CC7C03">
        <w:rPr>
          <w:rFonts w:ascii="Times New Roman" w:hAnsi="Times New Roman" w:cs="Times New Roman"/>
          <w:sz w:val="28"/>
          <w:szCs w:val="28"/>
        </w:rPr>
        <w:t>6]</w:t>
      </w:r>
      <w:r w:rsidR="0039467D">
        <w:rPr>
          <w:rFonts w:ascii="Times New Roman" w:hAnsi="Times New Roman" w:cs="Times New Roman"/>
          <w:sz w:val="28"/>
          <w:szCs w:val="28"/>
        </w:rPr>
        <w:t xml:space="preserve"> because future Stock Price depends on the previous stock prices and we must always consider the effect of past stock prices before predicting future prices. RNN carries out this work by using </w:t>
      </w:r>
      <w:r w:rsidR="004D746F">
        <w:rPr>
          <w:rFonts w:ascii="Times New Roman" w:hAnsi="Times New Roman" w:cs="Times New Roman"/>
          <w:sz w:val="28"/>
          <w:szCs w:val="28"/>
        </w:rPr>
        <w:t xml:space="preserve">the </w:t>
      </w:r>
      <w:r w:rsidR="00A51A24">
        <w:rPr>
          <w:rFonts w:ascii="Times New Roman" w:hAnsi="Times New Roman" w:cs="Times New Roman"/>
          <w:sz w:val="28"/>
          <w:szCs w:val="28"/>
        </w:rPr>
        <w:t>back propagation</w:t>
      </w:r>
      <w:r w:rsidR="0039467D">
        <w:rPr>
          <w:rFonts w:ascii="Times New Roman" w:hAnsi="Times New Roman" w:cs="Times New Roman"/>
          <w:sz w:val="28"/>
          <w:szCs w:val="28"/>
        </w:rPr>
        <w:t xml:space="preserve"> algorithm. </w:t>
      </w:r>
      <w:r w:rsidR="004D746F">
        <w:rPr>
          <w:rFonts w:ascii="Times New Roman" w:hAnsi="Times New Roman" w:cs="Times New Roman"/>
          <w:sz w:val="28"/>
          <w:szCs w:val="28"/>
        </w:rPr>
        <w:t>The performance</w:t>
      </w:r>
      <w:r w:rsidR="0039467D">
        <w:rPr>
          <w:rFonts w:ascii="Times New Roman" w:hAnsi="Times New Roman" w:cs="Times New Roman"/>
          <w:sz w:val="28"/>
          <w:szCs w:val="28"/>
        </w:rPr>
        <w:t xml:space="preserve"> of RNN is further improved by Long-Short-Term-</w:t>
      </w:r>
      <w:r w:rsidR="00A51A24">
        <w:rPr>
          <w:rFonts w:ascii="Times New Roman" w:hAnsi="Times New Roman" w:cs="Times New Roman"/>
          <w:sz w:val="28"/>
          <w:szCs w:val="28"/>
        </w:rPr>
        <w:t>Memory (</w:t>
      </w:r>
      <w:r w:rsidR="0039467D">
        <w:rPr>
          <w:rFonts w:ascii="Times New Roman" w:hAnsi="Times New Roman" w:cs="Times New Roman"/>
          <w:sz w:val="28"/>
          <w:szCs w:val="28"/>
        </w:rPr>
        <w:t>LSTM)</w:t>
      </w:r>
      <w:r w:rsidR="004D746F">
        <w:rPr>
          <w:rFonts w:ascii="Times New Roman" w:hAnsi="Times New Roman" w:cs="Times New Roman"/>
          <w:sz w:val="28"/>
          <w:szCs w:val="28"/>
        </w:rPr>
        <w:t>.</w:t>
      </w:r>
    </w:p>
    <w:p w:rsidR="009F0467" w:rsidRPr="00576D14" w:rsidRDefault="009F0467">
      <w:pPr>
        <w:rPr>
          <w:rFonts w:ascii="Times New Roman" w:hAnsi="Times New Roman" w:cs="Times New Roman"/>
          <w:sz w:val="28"/>
          <w:szCs w:val="28"/>
        </w:rPr>
      </w:pPr>
      <w:r w:rsidRPr="00576D14">
        <w:rPr>
          <w:rFonts w:ascii="Times New Roman" w:hAnsi="Times New Roman" w:cs="Times New Roman"/>
          <w:sz w:val="28"/>
          <w:szCs w:val="28"/>
        </w:rPr>
        <w:t>This paper consists of majorly 4 sections:</w:t>
      </w:r>
    </w:p>
    <w:p w:rsidR="007664F7" w:rsidRPr="00576D14" w:rsidRDefault="009F0467">
      <w:pPr>
        <w:rPr>
          <w:rFonts w:ascii="Times New Roman" w:hAnsi="Times New Roman" w:cs="Times New Roman"/>
          <w:sz w:val="28"/>
          <w:szCs w:val="28"/>
        </w:rPr>
      </w:pPr>
      <w:r w:rsidRPr="00576D14">
        <w:rPr>
          <w:rFonts w:ascii="Times New Roman" w:hAnsi="Times New Roman" w:cs="Times New Roman"/>
          <w:sz w:val="28"/>
          <w:szCs w:val="28"/>
        </w:rPr>
        <w:t xml:space="preserve">Section 1 contains information about </w:t>
      </w:r>
      <w:r w:rsidR="009945B8" w:rsidRPr="00576D14">
        <w:rPr>
          <w:rFonts w:ascii="Times New Roman" w:hAnsi="Times New Roman" w:cs="Times New Roman"/>
          <w:sz w:val="28"/>
          <w:szCs w:val="28"/>
        </w:rPr>
        <w:t xml:space="preserve">other related works that </w:t>
      </w:r>
      <w:r w:rsidR="0043501A" w:rsidRPr="00576D14">
        <w:rPr>
          <w:rFonts w:ascii="Times New Roman" w:hAnsi="Times New Roman" w:cs="Times New Roman"/>
          <w:sz w:val="28"/>
          <w:szCs w:val="28"/>
        </w:rPr>
        <w:t>had</w:t>
      </w:r>
      <w:r w:rsidR="009945B8" w:rsidRPr="00576D14">
        <w:rPr>
          <w:rFonts w:ascii="Times New Roman" w:hAnsi="Times New Roman" w:cs="Times New Roman"/>
          <w:sz w:val="28"/>
          <w:szCs w:val="28"/>
        </w:rPr>
        <w:t xml:space="preserve"> been done in this area.</w:t>
      </w:r>
      <w:r w:rsidR="0043501A" w:rsidRPr="00576D14">
        <w:rPr>
          <w:rFonts w:ascii="Times New Roman" w:hAnsi="Times New Roman" w:cs="Times New Roman"/>
          <w:sz w:val="28"/>
          <w:szCs w:val="28"/>
        </w:rPr>
        <w:t xml:space="preserve"> It discusses the various algorithms that have been earlier used </w:t>
      </w:r>
      <w:r w:rsidR="007664F7" w:rsidRPr="00576D14">
        <w:rPr>
          <w:rFonts w:ascii="Times New Roman" w:hAnsi="Times New Roman" w:cs="Times New Roman"/>
          <w:sz w:val="28"/>
          <w:szCs w:val="28"/>
        </w:rPr>
        <w:t xml:space="preserve">for this problem. </w:t>
      </w:r>
      <w:r w:rsidR="009945B8" w:rsidRPr="00576D14">
        <w:rPr>
          <w:rFonts w:ascii="Times New Roman" w:hAnsi="Times New Roman" w:cs="Times New Roman"/>
          <w:sz w:val="28"/>
          <w:szCs w:val="28"/>
        </w:rPr>
        <w:t>Section 2 contains the theoretical over</w:t>
      </w:r>
      <w:r w:rsidR="0043501A" w:rsidRPr="00576D14">
        <w:rPr>
          <w:rFonts w:ascii="Times New Roman" w:hAnsi="Times New Roman" w:cs="Times New Roman"/>
          <w:sz w:val="28"/>
          <w:szCs w:val="28"/>
        </w:rPr>
        <w:t>view</w:t>
      </w:r>
      <w:r w:rsidR="009945B8" w:rsidRPr="00576D14">
        <w:rPr>
          <w:rFonts w:ascii="Times New Roman" w:hAnsi="Times New Roman" w:cs="Times New Roman"/>
          <w:sz w:val="28"/>
          <w:szCs w:val="28"/>
        </w:rPr>
        <w:t xml:space="preserve"> of the algorithm i.e. </w:t>
      </w:r>
      <w:r w:rsidR="0043501A" w:rsidRPr="00576D14">
        <w:rPr>
          <w:rFonts w:ascii="Times New Roman" w:hAnsi="Times New Roman" w:cs="Times New Roman"/>
          <w:sz w:val="28"/>
          <w:szCs w:val="28"/>
        </w:rPr>
        <w:t>LSTM stacked RNN.</w:t>
      </w:r>
      <w:r w:rsidR="007664F7" w:rsidRPr="00576D14">
        <w:rPr>
          <w:rFonts w:ascii="Times New Roman" w:hAnsi="Times New Roman" w:cs="Times New Roman"/>
          <w:sz w:val="28"/>
          <w:szCs w:val="28"/>
        </w:rPr>
        <w:t xml:space="preserve"> It discusses the need for LSTM and the working of LSTM. Section 3 contains information about the dataset used for training and testing our model. It discusses the work that has been done i.e. structure of the model, its training and testing, and the different features that have been used in this model. Section 4 contains the analysis of the work. It discusses the obtained results and analyzes the model by determining errors and the accuracy of the model by the concept of considered error.</w:t>
      </w:r>
      <w:r w:rsidR="003B6817">
        <w:rPr>
          <w:rFonts w:ascii="Times New Roman" w:hAnsi="Times New Roman" w:cs="Times New Roman"/>
          <w:sz w:val="28"/>
          <w:szCs w:val="28"/>
        </w:rPr>
        <w:t xml:space="preserve"> Final Section contains the discussions, the conclusion, and future scope. </w:t>
      </w:r>
    </w:p>
    <w:p w:rsidR="00043094" w:rsidRPr="00576D14" w:rsidRDefault="00043094">
      <w:pPr>
        <w:rPr>
          <w:rFonts w:ascii="Times New Roman" w:hAnsi="Times New Roman" w:cs="Times New Roman"/>
          <w:b/>
          <w:sz w:val="40"/>
          <w:szCs w:val="40"/>
        </w:rPr>
      </w:pPr>
    </w:p>
    <w:p w:rsidR="00DB0364" w:rsidRDefault="002E302A">
      <w:pPr>
        <w:rPr>
          <w:rFonts w:ascii="Times New Roman" w:hAnsi="Times New Roman" w:cs="Times New Roman"/>
          <w:b/>
          <w:sz w:val="40"/>
          <w:szCs w:val="40"/>
        </w:rPr>
      </w:pPr>
      <w:r>
        <w:rPr>
          <w:rFonts w:ascii="Times New Roman" w:hAnsi="Times New Roman" w:cs="Times New Roman"/>
          <w:b/>
          <w:sz w:val="40"/>
          <w:szCs w:val="40"/>
        </w:rPr>
        <w:t>Literature Overview:</w:t>
      </w:r>
    </w:p>
    <w:p w:rsidR="00745680" w:rsidRPr="009659FA" w:rsidRDefault="00367FE6" w:rsidP="001608A5">
      <w:pPr>
        <w:rPr>
          <w:rFonts w:ascii="Times New Roman" w:eastAsia="Times New Roman" w:hAnsi="Times New Roman" w:cs="Times New Roman"/>
          <w:sz w:val="28"/>
          <w:szCs w:val="28"/>
          <w:lang w:eastAsia="en-IN"/>
        </w:rPr>
      </w:pPr>
      <w:r>
        <w:rPr>
          <w:rFonts w:ascii="Times New Roman" w:hAnsi="Times New Roman" w:cs="Times New Roman"/>
          <w:sz w:val="28"/>
          <w:szCs w:val="28"/>
        </w:rPr>
        <w:t xml:space="preserve">A lot of </w:t>
      </w:r>
      <w:r w:rsidR="00B9087D">
        <w:rPr>
          <w:rFonts w:ascii="Times New Roman" w:hAnsi="Times New Roman" w:cs="Times New Roman"/>
          <w:sz w:val="28"/>
          <w:szCs w:val="28"/>
        </w:rPr>
        <w:t xml:space="preserve">people have tried to study the patterns in the stock market and tried to make algorithms to make correct predictions about the price of the stock market. In [5] they used </w:t>
      </w:r>
      <w:r w:rsidR="00B9087D" w:rsidRPr="00B9087D">
        <w:rPr>
          <w:rFonts w:ascii="Times New Roman" w:hAnsi="Times New Roman" w:cs="Times New Roman"/>
          <w:color w:val="222222"/>
          <w:sz w:val="28"/>
          <w:szCs w:val="28"/>
          <w:shd w:val="clear" w:color="auto" w:fill="FFFFFF"/>
        </w:rPr>
        <w:t>adaptive boosting (Adab</w:t>
      </w:r>
      <w:r w:rsidR="00B9087D">
        <w:rPr>
          <w:rFonts w:ascii="Times New Roman" w:hAnsi="Times New Roman" w:cs="Times New Roman"/>
          <w:color w:val="222222"/>
          <w:sz w:val="28"/>
          <w:szCs w:val="28"/>
          <w:shd w:val="clear" w:color="auto" w:fill="FFFFFF"/>
        </w:rPr>
        <w:t>oost), gradient boosting, ex</w:t>
      </w:r>
      <w:r w:rsidR="00B9087D" w:rsidRPr="00B9087D">
        <w:rPr>
          <w:rFonts w:ascii="Times New Roman" w:hAnsi="Times New Roman" w:cs="Times New Roman"/>
          <w:color w:val="222222"/>
          <w:sz w:val="28"/>
          <w:szCs w:val="28"/>
          <w:shd w:val="clear" w:color="auto" w:fill="FFFFFF"/>
        </w:rPr>
        <w:t xml:space="preserve">treme gradient boosting (XGBoost), </w:t>
      </w:r>
      <w:r w:rsidR="009C6A84" w:rsidRPr="00B9087D">
        <w:rPr>
          <w:rFonts w:ascii="Times New Roman" w:hAnsi="Times New Roman" w:cs="Times New Roman"/>
          <w:color w:val="222222"/>
          <w:sz w:val="28"/>
          <w:szCs w:val="28"/>
          <w:shd w:val="clear" w:color="auto" w:fill="FFFFFF"/>
        </w:rPr>
        <w:t>decision tree, bagging, random forest,</w:t>
      </w:r>
      <w:r w:rsidR="009C6A84">
        <w:rPr>
          <w:rFonts w:ascii="Times New Roman" w:hAnsi="Times New Roman" w:cs="Times New Roman"/>
          <w:color w:val="222222"/>
          <w:sz w:val="28"/>
          <w:szCs w:val="28"/>
          <w:shd w:val="clear" w:color="auto" w:fill="FFFFFF"/>
        </w:rPr>
        <w:t xml:space="preserve"> </w:t>
      </w:r>
      <w:r w:rsidR="00B9087D" w:rsidRPr="00B9087D">
        <w:rPr>
          <w:rFonts w:ascii="Times New Roman" w:hAnsi="Times New Roman" w:cs="Times New Roman"/>
          <w:color w:val="222222"/>
          <w:sz w:val="28"/>
          <w:szCs w:val="28"/>
          <w:shd w:val="clear" w:color="auto" w:fill="FFFFFF"/>
        </w:rPr>
        <w:t xml:space="preserve">artificial neural networks (ANN), </w:t>
      </w:r>
      <w:r w:rsidR="003B6817">
        <w:rPr>
          <w:rFonts w:ascii="Times New Roman" w:hAnsi="Times New Roman" w:cs="Times New Roman"/>
          <w:color w:val="222222"/>
          <w:sz w:val="28"/>
          <w:szCs w:val="28"/>
          <w:shd w:val="clear" w:color="auto" w:fill="FFFFFF"/>
        </w:rPr>
        <w:t xml:space="preserve">and </w:t>
      </w:r>
      <w:r w:rsidR="00B9087D" w:rsidRPr="00B9087D">
        <w:rPr>
          <w:rFonts w:ascii="Times New Roman" w:hAnsi="Times New Roman" w:cs="Times New Roman"/>
          <w:color w:val="222222"/>
          <w:sz w:val="28"/>
          <w:szCs w:val="28"/>
          <w:shd w:val="clear" w:color="auto" w:fill="FFFFFF"/>
        </w:rPr>
        <w:t>recurrent neural network (RNN)</w:t>
      </w:r>
      <w:r w:rsidR="00B9087D">
        <w:rPr>
          <w:rFonts w:ascii="Times New Roman" w:hAnsi="Times New Roman" w:cs="Times New Roman"/>
          <w:color w:val="222222"/>
          <w:sz w:val="28"/>
          <w:szCs w:val="28"/>
          <w:shd w:val="clear" w:color="auto" w:fill="FFFFFF"/>
        </w:rPr>
        <w:t>,</w:t>
      </w:r>
      <w:r w:rsidR="00B9087D" w:rsidRPr="00B9087D">
        <w:rPr>
          <w:rFonts w:ascii="Times New Roman" w:hAnsi="Times New Roman" w:cs="Times New Roman"/>
          <w:color w:val="222222"/>
          <w:sz w:val="28"/>
          <w:szCs w:val="28"/>
          <w:shd w:val="clear" w:color="auto" w:fill="FFFFFF"/>
        </w:rPr>
        <w:t xml:space="preserve"> and long </w:t>
      </w:r>
      <w:r w:rsidR="00B9087D" w:rsidRPr="00B9087D">
        <w:rPr>
          <w:rFonts w:ascii="Times New Roman" w:hAnsi="Times New Roman" w:cs="Times New Roman"/>
          <w:color w:val="222222"/>
          <w:sz w:val="28"/>
          <w:szCs w:val="28"/>
          <w:shd w:val="clear" w:color="auto" w:fill="FFFFFF"/>
        </w:rPr>
        <w:lastRenderedPageBreak/>
        <w:t>short-term memory (LSTM).</w:t>
      </w:r>
      <w:r w:rsidR="00B9087D">
        <w:rPr>
          <w:rFonts w:ascii="Times New Roman" w:hAnsi="Times New Roman" w:cs="Times New Roman"/>
          <w:color w:val="222222"/>
          <w:sz w:val="28"/>
          <w:szCs w:val="28"/>
          <w:shd w:val="clear" w:color="auto" w:fill="FFFFFF"/>
        </w:rPr>
        <w:t xml:space="preserve"> They found that LSTM was showing better results and was able to fit the data more accurately.</w:t>
      </w:r>
      <w:r w:rsidR="000A57AF">
        <w:rPr>
          <w:rFonts w:ascii="Times New Roman" w:hAnsi="Times New Roman" w:cs="Times New Roman"/>
          <w:color w:val="222222"/>
          <w:sz w:val="28"/>
          <w:szCs w:val="28"/>
          <w:shd w:val="clear" w:color="auto" w:fill="FFFFFF"/>
        </w:rPr>
        <w:t xml:space="preserve"> In [7] they applied Support Vector Machine (SVM) and Principal Component Analysis (PCA) to create a stock selection model, train the model and then test on the original data. They found that the accuracy on the test set was 61.7925% and its performance were superior to A-share index of Shanghai Stock Exchange.</w:t>
      </w:r>
      <w:r w:rsidR="001608A5">
        <w:rPr>
          <w:rFonts w:ascii="Times New Roman" w:hAnsi="Times New Roman" w:cs="Times New Roman"/>
          <w:color w:val="222222"/>
          <w:sz w:val="28"/>
          <w:szCs w:val="28"/>
          <w:shd w:val="clear" w:color="auto" w:fill="FFFFFF"/>
        </w:rPr>
        <w:t xml:space="preserve"> </w:t>
      </w:r>
      <w:hyperlink r:id="rId6" w:anchor="auth-Hyejung-Chung" w:history="1">
        <w:r w:rsidR="001608A5">
          <w:rPr>
            <w:rFonts w:ascii="Times New Roman" w:eastAsia="Times New Roman" w:hAnsi="Times New Roman" w:cs="Times New Roman"/>
            <w:sz w:val="28"/>
            <w:szCs w:val="28"/>
            <w:lang w:eastAsia="en-IN"/>
          </w:rPr>
          <w:t xml:space="preserve">Hyejung </w:t>
        </w:r>
        <w:r w:rsidR="001608A5" w:rsidRPr="001608A5">
          <w:rPr>
            <w:rFonts w:ascii="Times New Roman" w:eastAsia="Times New Roman" w:hAnsi="Times New Roman" w:cs="Times New Roman"/>
            <w:sz w:val="28"/>
            <w:szCs w:val="28"/>
            <w:lang w:eastAsia="en-IN"/>
          </w:rPr>
          <w:t>Chung</w:t>
        </w:r>
      </w:hyperlink>
      <w:r w:rsidR="001608A5" w:rsidRPr="001608A5">
        <w:rPr>
          <w:rFonts w:ascii="Times New Roman" w:eastAsia="Times New Roman" w:hAnsi="Times New Roman" w:cs="Times New Roman"/>
          <w:sz w:val="28"/>
          <w:szCs w:val="28"/>
          <w:lang w:eastAsia="en-IN"/>
        </w:rPr>
        <w:t> &amp; </w:t>
      </w:r>
      <w:hyperlink r:id="rId7" w:anchor="auth-Kyung_shik-Shin" w:history="1">
        <w:r w:rsidR="001608A5" w:rsidRPr="001608A5">
          <w:rPr>
            <w:rFonts w:ascii="Times New Roman" w:eastAsia="Times New Roman" w:hAnsi="Times New Roman" w:cs="Times New Roman"/>
            <w:sz w:val="28"/>
            <w:szCs w:val="28"/>
            <w:lang w:eastAsia="en-IN"/>
          </w:rPr>
          <w:t>Kyung-shik Shin</w:t>
        </w:r>
      </w:hyperlink>
      <w:r w:rsidR="001608A5" w:rsidRPr="001608A5">
        <w:rPr>
          <w:rFonts w:ascii="Times New Roman" w:eastAsia="Times New Roman" w:hAnsi="Times New Roman" w:cs="Times New Roman"/>
          <w:sz w:val="28"/>
          <w:szCs w:val="28"/>
          <w:lang w:eastAsia="en-IN"/>
        </w:rPr>
        <w:t> </w:t>
      </w:r>
      <w:r w:rsidR="001608A5">
        <w:rPr>
          <w:rFonts w:ascii="Times New Roman" w:eastAsia="Times New Roman" w:hAnsi="Times New Roman" w:cs="Times New Roman"/>
          <w:sz w:val="28"/>
          <w:szCs w:val="28"/>
          <w:lang w:eastAsia="en-IN"/>
        </w:rPr>
        <w:t>used a hybrid model made up of CNN and Genetic Algorithm (GA) to predict</w:t>
      </w:r>
      <w:r w:rsidR="00DF1800">
        <w:rPr>
          <w:rFonts w:ascii="Times New Roman" w:eastAsia="Times New Roman" w:hAnsi="Times New Roman" w:cs="Times New Roman"/>
          <w:sz w:val="28"/>
          <w:szCs w:val="28"/>
          <w:lang w:eastAsia="en-IN"/>
        </w:rPr>
        <w:t xml:space="preserve"> stock prices and found that it</w:t>
      </w:r>
      <w:r w:rsidR="001608A5">
        <w:rPr>
          <w:rFonts w:ascii="Times New Roman" w:eastAsia="Times New Roman" w:hAnsi="Times New Roman" w:cs="Times New Roman"/>
          <w:sz w:val="28"/>
          <w:szCs w:val="28"/>
          <w:lang w:eastAsia="en-IN"/>
        </w:rPr>
        <w:t xml:space="preserve"> outperformed the standard ANN and CNN models [8]. In [9], they used the logistic regression to </w:t>
      </w:r>
      <w:r w:rsidR="00B404DA">
        <w:rPr>
          <w:rFonts w:ascii="Times New Roman" w:eastAsia="Times New Roman" w:hAnsi="Times New Roman" w:cs="Times New Roman"/>
          <w:sz w:val="28"/>
          <w:szCs w:val="28"/>
          <w:lang w:eastAsia="en-IN"/>
        </w:rPr>
        <w:t>classify any stock as good or poor depending on its rate of return and found that model was showing an accuracy of 74.6%.</w:t>
      </w:r>
      <w:r w:rsidR="009659FA" w:rsidRPr="009659FA">
        <w:rPr>
          <w:rFonts w:ascii="Times New Roman" w:hAnsi="Times New Roman" w:cs="Times New Roman"/>
          <w:sz w:val="28"/>
          <w:szCs w:val="28"/>
        </w:rPr>
        <w:t xml:space="preserve"> Osman Hega</w:t>
      </w:r>
      <w:r w:rsidR="009659FA">
        <w:rPr>
          <w:rFonts w:ascii="Times New Roman" w:hAnsi="Times New Roman" w:cs="Times New Roman"/>
          <w:sz w:val="28"/>
          <w:szCs w:val="28"/>
        </w:rPr>
        <w:t>zy</w:t>
      </w:r>
      <w:r w:rsidR="009659FA" w:rsidRPr="009659FA">
        <w:rPr>
          <w:rFonts w:ascii="Times New Roman" w:hAnsi="Times New Roman" w:cs="Times New Roman"/>
          <w:sz w:val="28"/>
          <w:szCs w:val="28"/>
        </w:rPr>
        <w:t>, Omar S. Soliman and Mustafa Abdul Salam</w:t>
      </w:r>
      <w:r w:rsidR="009659FA">
        <w:rPr>
          <w:rFonts w:ascii="Times New Roman" w:hAnsi="Times New Roman" w:cs="Times New Roman"/>
          <w:sz w:val="28"/>
          <w:szCs w:val="28"/>
        </w:rPr>
        <w:t xml:space="preserve"> propsed an algorithm made up of integration of Particle Swarm Optimisation</w:t>
      </w:r>
      <w:r w:rsidR="00DF1800">
        <w:rPr>
          <w:rFonts w:ascii="Times New Roman" w:hAnsi="Times New Roman" w:cs="Times New Roman"/>
          <w:sz w:val="28"/>
          <w:szCs w:val="28"/>
        </w:rPr>
        <w:t xml:space="preserve"> </w:t>
      </w:r>
      <w:r w:rsidR="009659FA">
        <w:rPr>
          <w:rFonts w:ascii="Times New Roman" w:hAnsi="Times New Roman" w:cs="Times New Roman"/>
          <w:sz w:val="28"/>
          <w:szCs w:val="28"/>
        </w:rPr>
        <w:t>(PSO) and Least Square Support Vector Machine</w:t>
      </w:r>
      <w:r w:rsidR="00DF1800">
        <w:rPr>
          <w:rFonts w:ascii="Times New Roman" w:hAnsi="Times New Roman" w:cs="Times New Roman"/>
          <w:sz w:val="28"/>
          <w:szCs w:val="28"/>
        </w:rPr>
        <w:t xml:space="preserve"> </w:t>
      </w:r>
      <w:r w:rsidR="009659FA">
        <w:rPr>
          <w:rFonts w:ascii="Times New Roman" w:hAnsi="Times New Roman" w:cs="Times New Roman"/>
          <w:sz w:val="28"/>
          <w:szCs w:val="28"/>
        </w:rPr>
        <w:t>(LS-SVM) and found that it has better accuracy in predicting daily stock prices than Artificial Neural Network</w:t>
      </w:r>
      <w:r w:rsidR="00DF1800">
        <w:rPr>
          <w:rFonts w:ascii="Times New Roman" w:hAnsi="Times New Roman" w:cs="Times New Roman"/>
          <w:sz w:val="28"/>
          <w:szCs w:val="28"/>
        </w:rPr>
        <w:t xml:space="preserve"> </w:t>
      </w:r>
      <w:r w:rsidR="009659FA">
        <w:rPr>
          <w:rFonts w:ascii="Times New Roman" w:hAnsi="Times New Roman" w:cs="Times New Roman"/>
          <w:sz w:val="28"/>
          <w:szCs w:val="28"/>
        </w:rPr>
        <w:t xml:space="preserve">(ANN) and </w:t>
      </w:r>
      <w:r w:rsidR="009659FA" w:rsidRPr="009659FA">
        <w:rPr>
          <w:rFonts w:ascii="Times New Roman" w:hAnsi="Times New Roman" w:cs="Times New Roman"/>
          <w:sz w:val="28"/>
          <w:szCs w:val="28"/>
        </w:rPr>
        <w:t>Levenberg-Marquardt (LM) algorithm</w:t>
      </w:r>
      <w:r w:rsidR="00DF1800">
        <w:rPr>
          <w:rFonts w:ascii="Times New Roman" w:hAnsi="Times New Roman" w:cs="Times New Roman"/>
          <w:sz w:val="28"/>
          <w:szCs w:val="28"/>
        </w:rPr>
        <w:t>[10]</w:t>
      </w:r>
      <w:r w:rsidR="009659FA">
        <w:rPr>
          <w:rFonts w:ascii="Times New Roman" w:hAnsi="Times New Roman" w:cs="Times New Roman"/>
          <w:sz w:val="28"/>
          <w:szCs w:val="28"/>
        </w:rPr>
        <w:t>.</w:t>
      </w:r>
    </w:p>
    <w:p w:rsidR="002E302A" w:rsidRPr="00576D14" w:rsidRDefault="002E302A">
      <w:pPr>
        <w:rPr>
          <w:rFonts w:ascii="Times New Roman" w:hAnsi="Times New Roman" w:cs="Times New Roman"/>
          <w:b/>
          <w:sz w:val="40"/>
          <w:szCs w:val="40"/>
        </w:rPr>
      </w:pPr>
    </w:p>
    <w:p w:rsidR="00D65E90" w:rsidRPr="00576D14" w:rsidRDefault="004E010A">
      <w:pPr>
        <w:rPr>
          <w:rFonts w:ascii="Times New Roman" w:hAnsi="Times New Roman" w:cs="Times New Roman"/>
          <w:b/>
          <w:sz w:val="40"/>
          <w:szCs w:val="40"/>
        </w:rPr>
      </w:pPr>
      <w:r w:rsidRPr="00576D14">
        <w:rPr>
          <w:rFonts w:ascii="Times New Roman" w:hAnsi="Times New Roman" w:cs="Times New Roman"/>
          <w:b/>
          <w:sz w:val="40"/>
          <w:szCs w:val="40"/>
        </w:rPr>
        <w:t>Theoretical</w:t>
      </w:r>
      <w:r w:rsidR="006A5065" w:rsidRPr="00576D14">
        <w:rPr>
          <w:rFonts w:ascii="Times New Roman" w:hAnsi="Times New Roman" w:cs="Times New Roman"/>
          <w:b/>
          <w:sz w:val="40"/>
          <w:szCs w:val="40"/>
        </w:rPr>
        <w:t xml:space="preserve"> Overview:</w:t>
      </w:r>
    </w:p>
    <w:p w:rsidR="006A5065" w:rsidRPr="00576D14" w:rsidRDefault="006A5065">
      <w:pPr>
        <w:rPr>
          <w:rFonts w:ascii="Times New Roman" w:hAnsi="Times New Roman" w:cs="Times New Roman"/>
          <w:sz w:val="28"/>
          <w:szCs w:val="28"/>
        </w:rPr>
      </w:pPr>
      <w:r w:rsidRPr="00576D14">
        <w:rPr>
          <w:rFonts w:ascii="Times New Roman" w:hAnsi="Times New Roman" w:cs="Times New Roman"/>
          <w:b/>
          <w:sz w:val="40"/>
          <w:szCs w:val="40"/>
        </w:rPr>
        <w:tab/>
      </w:r>
      <w:r w:rsidRPr="00576D14">
        <w:rPr>
          <w:rFonts w:ascii="Times New Roman" w:hAnsi="Times New Roman" w:cs="Times New Roman"/>
          <w:sz w:val="28"/>
          <w:szCs w:val="28"/>
        </w:rPr>
        <w:t xml:space="preserve">RNNs have been used for sequence prediction problems for a long time. RNN works on the principle of saving the output of a particular layer and feeding this back to the input </w:t>
      </w:r>
      <w:r w:rsidR="000321CC" w:rsidRPr="00576D14">
        <w:rPr>
          <w:rFonts w:ascii="Times New Roman" w:hAnsi="Times New Roman" w:cs="Times New Roman"/>
          <w:sz w:val="28"/>
          <w:szCs w:val="28"/>
        </w:rPr>
        <w:t>so as to predict the output of the layer.</w:t>
      </w:r>
      <w:r w:rsidR="004E010A" w:rsidRPr="00576D14">
        <w:rPr>
          <w:rFonts w:ascii="Times New Roman" w:hAnsi="Times New Roman" w:cs="Times New Roman"/>
          <w:sz w:val="28"/>
          <w:szCs w:val="28"/>
        </w:rPr>
        <w:t xml:space="preserve"> </w:t>
      </w:r>
      <w:r w:rsidR="000321CC" w:rsidRPr="00576D14">
        <w:rPr>
          <w:rFonts w:ascii="Times New Roman" w:hAnsi="Times New Roman" w:cs="Times New Roman"/>
          <w:sz w:val="28"/>
          <w:szCs w:val="28"/>
        </w:rPr>
        <w:t>They s</w:t>
      </w:r>
      <w:r w:rsidR="00D65E90" w:rsidRPr="00576D14">
        <w:rPr>
          <w:rFonts w:ascii="Times New Roman" w:hAnsi="Times New Roman" w:cs="Times New Roman"/>
          <w:sz w:val="28"/>
          <w:szCs w:val="28"/>
        </w:rPr>
        <w:t>olved a lot of issues with feed-</w:t>
      </w:r>
      <w:r w:rsidR="000321CC" w:rsidRPr="00576D14">
        <w:rPr>
          <w:rFonts w:ascii="Times New Roman" w:hAnsi="Times New Roman" w:cs="Times New Roman"/>
          <w:sz w:val="28"/>
          <w:szCs w:val="28"/>
        </w:rPr>
        <w:t>forward neural networks like:</w:t>
      </w:r>
    </w:p>
    <w:p w:rsidR="000321CC" w:rsidRPr="00576D14" w:rsidRDefault="000321CC">
      <w:pPr>
        <w:rPr>
          <w:rFonts w:ascii="Times New Roman" w:hAnsi="Times New Roman" w:cs="Times New Roman"/>
          <w:sz w:val="28"/>
          <w:szCs w:val="28"/>
        </w:rPr>
      </w:pPr>
      <w:r w:rsidRPr="00576D14">
        <w:rPr>
          <w:rFonts w:ascii="Times New Roman" w:hAnsi="Times New Roman" w:cs="Times New Roman"/>
          <w:sz w:val="28"/>
          <w:szCs w:val="28"/>
        </w:rPr>
        <w:t>1.</w:t>
      </w:r>
      <w:r w:rsidR="004E010A" w:rsidRPr="00576D14">
        <w:rPr>
          <w:rFonts w:ascii="Times New Roman" w:hAnsi="Times New Roman" w:cs="Times New Roman"/>
          <w:sz w:val="28"/>
          <w:szCs w:val="28"/>
        </w:rPr>
        <w:t xml:space="preserve"> </w:t>
      </w:r>
      <w:r w:rsidRPr="00576D14">
        <w:rPr>
          <w:rFonts w:ascii="Times New Roman" w:hAnsi="Times New Roman" w:cs="Times New Roman"/>
          <w:sz w:val="28"/>
          <w:szCs w:val="28"/>
        </w:rPr>
        <w:t xml:space="preserve">RNN can handle sequential data </w:t>
      </w:r>
      <w:r w:rsidR="00D65E90" w:rsidRPr="00576D14">
        <w:rPr>
          <w:rFonts w:ascii="Times New Roman" w:hAnsi="Times New Roman" w:cs="Times New Roman"/>
          <w:sz w:val="28"/>
          <w:szCs w:val="28"/>
        </w:rPr>
        <w:t>while feed-</w:t>
      </w:r>
      <w:r w:rsidRPr="00576D14">
        <w:rPr>
          <w:rFonts w:ascii="Times New Roman" w:hAnsi="Times New Roman" w:cs="Times New Roman"/>
          <w:sz w:val="28"/>
          <w:szCs w:val="28"/>
        </w:rPr>
        <w:t>forward neural networks can’t.</w:t>
      </w:r>
    </w:p>
    <w:p w:rsidR="000321CC" w:rsidRPr="00576D14" w:rsidRDefault="000321CC">
      <w:pPr>
        <w:rPr>
          <w:rFonts w:ascii="Times New Roman" w:hAnsi="Times New Roman" w:cs="Times New Roman"/>
          <w:sz w:val="28"/>
          <w:szCs w:val="28"/>
        </w:rPr>
      </w:pPr>
      <w:r w:rsidRPr="00576D14">
        <w:rPr>
          <w:rFonts w:ascii="Times New Roman" w:hAnsi="Times New Roman" w:cs="Times New Roman"/>
          <w:sz w:val="28"/>
          <w:szCs w:val="28"/>
        </w:rPr>
        <w:t>2.</w:t>
      </w:r>
      <w:r w:rsidR="004E010A" w:rsidRPr="00576D14">
        <w:rPr>
          <w:rFonts w:ascii="Times New Roman" w:hAnsi="Times New Roman" w:cs="Times New Roman"/>
          <w:sz w:val="28"/>
          <w:szCs w:val="28"/>
        </w:rPr>
        <w:t xml:space="preserve"> </w:t>
      </w:r>
      <w:r w:rsidRPr="00576D14">
        <w:rPr>
          <w:rFonts w:ascii="Times New Roman" w:hAnsi="Times New Roman" w:cs="Times New Roman"/>
          <w:sz w:val="28"/>
          <w:szCs w:val="28"/>
        </w:rPr>
        <w:t>RNN can memo</w:t>
      </w:r>
      <w:r w:rsidR="00D65E90" w:rsidRPr="00576D14">
        <w:rPr>
          <w:rFonts w:ascii="Times New Roman" w:hAnsi="Times New Roman" w:cs="Times New Roman"/>
          <w:sz w:val="28"/>
          <w:szCs w:val="28"/>
        </w:rPr>
        <w:t>rize previous inputs while feed-</w:t>
      </w:r>
      <w:r w:rsidRPr="00576D14">
        <w:rPr>
          <w:rFonts w:ascii="Times New Roman" w:hAnsi="Times New Roman" w:cs="Times New Roman"/>
          <w:sz w:val="28"/>
          <w:szCs w:val="28"/>
        </w:rPr>
        <w:t>forward neural networks can’t.</w:t>
      </w:r>
    </w:p>
    <w:p w:rsidR="002F7AF0" w:rsidRPr="00576D14" w:rsidRDefault="000321CC">
      <w:pPr>
        <w:rPr>
          <w:rFonts w:ascii="Times New Roman" w:hAnsi="Times New Roman" w:cs="Times New Roman"/>
          <w:sz w:val="28"/>
          <w:szCs w:val="28"/>
        </w:rPr>
      </w:pPr>
      <w:r w:rsidRPr="00576D14">
        <w:rPr>
          <w:rFonts w:ascii="Times New Roman" w:hAnsi="Times New Roman" w:cs="Times New Roman"/>
          <w:sz w:val="28"/>
          <w:szCs w:val="28"/>
        </w:rPr>
        <w:t>But sometimes RNN also run</w:t>
      </w:r>
      <w:r w:rsidR="00D65E90" w:rsidRPr="00576D14">
        <w:rPr>
          <w:rFonts w:ascii="Times New Roman" w:hAnsi="Times New Roman" w:cs="Times New Roman"/>
          <w:sz w:val="28"/>
          <w:szCs w:val="28"/>
        </w:rPr>
        <w:t>s</w:t>
      </w:r>
      <w:r w:rsidRPr="00576D14">
        <w:rPr>
          <w:rFonts w:ascii="Times New Roman" w:hAnsi="Times New Roman" w:cs="Times New Roman"/>
          <w:sz w:val="28"/>
          <w:szCs w:val="28"/>
        </w:rPr>
        <w:t xml:space="preserve"> into the problem of Vanishing Gradient. Vanishing Gradient refers to the issue when the gradient becomes very small and the updates in parameters become insignificantly small.</w:t>
      </w:r>
      <w:r w:rsidR="004E010A" w:rsidRPr="00576D14">
        <w:rPr>
          <w:rFonts w:ascii="Times New Roman" w:hAnsi="Times New Roman" w:cs="Times New Roman"/>
          <w:sz w:val="28"/>
          <w:szCs w:val="28"/>
        </w:rPr>
        <w:t xml:space="preserve"> </w:t>
      </w:r>
      <w:r w:rsidR="00D65E90" w:rsidRPr="00576D14">
        <w:rPr>
          <w:rFonts w:ascii="Times New Roman" w:hAnsi="Times New Roman" w:cs="Times New Roman"/>
          <w:sz w:val="28"/>
          <w:szCs w:val="28"/>
        </w:rPr>
        <w:t xml:space="preserve">Due to this, learning </w:t>
      </w:r>
      <w:r w:rsidR="00FF07FE" w:rsidRPr="00576D14">
        <w:rPr>
          <w:rFonts w:ascii="Times New Roman" w:hAnsi="Times New Roman" w:cs="Times New Roman"/>
          <w:sz w:val="28"/>
          <w:szCs w:val="28"/>
        </w:rPr>
        <w:t>long sequence data becomes very hard.</w:t>
      </w:r>
    </w:p>
    <w:p w:rsidR="002F7AF0" w:rsidRPr="00576D14" w:rsidRDefault="00E92723">
      <w:pPr>
        <w:rPr>
          <w:rFonts w:ascii="Times New Roman" w:hAnsi="Times New Roman" w:cs="Times New Roman"/>
          <w:sz w:val="28"/>
          <w:szCs w:val="28"/>
        </w:rPr>
      </w:pPr>
      <w:r w:rsidRPr="00576D14">
        <w:rPr>
          <w:rFonts w:ascii="Times New Roman" w:hAnsi="Times New Roman" w:cs="Times New Roman"/>
          <w:sz w:val="28"/>
          <w:szCs w:val="28"/>
        </w:rPr>
        <w:t xml:space="preserve">                </w:t>
      </w:r>
      <w:r w:rsidR="00576D14" w:rsidRPr="00576D14">
        <w:rPr>
          <w:rFonts w:ascii="Times New Roman" w:hAnsi="Times New Roman" w:cs="Times New Roman"/>
          <w:sz w:val="28"/>
          <w:szCs w:val="28"/>
        </w:rPr>
        <w:t xml:space="preserve">         </w:t>
      </w:r>
      <w:r w:rsidRPr="00576D14">
        <w:rPr>
          <w:rFonts w:ascii="Times New Roman" w:hAnsi="Times New Roman" w:cs="Times New Roman"/>
          <w:sz w:val="28"/>
          <w:szCs w:val="28"/>
        </w:rPr>
        <w:t>W</w:t>
      </w:r>
      <w:r w:rsidRPr="00576D14">
        <w:rPr>
          <w:rFonts w:ascii="Times New Roman" w:hAnsi="Times New Roman" w:cs="Times New Roman"/>
          <w:sz w:val="28"/>
          <w:szCs w:val="28"/>
          <w:vertAlign w:val="subscript"/>
        </w:rPr>
        <w:t>new =</w:t>
      </w:r>
      <w:r w:rsidRPr="00576D14">
        <w:rPr>
          <w:rFonts w:ascii="Times New Roman" w:hAnsi="Times New Roman" w:cs="Times New Roman"/>
          <w:sz w:val="28"/>
          <w:szCs w:val="28"/>
        </w:rPr>
        <w:t xml:space="preserve"> </w:t>
      </w:r>
      <w:r w:rsidR="00FF07FE" w:rsidRPr="00576D14">
        <w:rPr>
          <w:rFonts w:ascii="Times New Roman" w:hAnsi="Times New Roman" w:cs="Times New Roman"/>
          <w:sz w:val="28"/>
          <w:szCs w:val="28"/>
        </w:rPr>
        <w:t>W</w:t>
      </w:r>
      <w:r w:rsidR="00FF07FE" w:rsidRPr="00576D14">
        <w:rPr>
          <w:rFonts w:ascii="Times New Roman" w:hAnsi="Times New Roman" w:cs="Times New Roman"/>
          <w:sz w:val="28"/>
          <w:szCs w:val="28"/>
          <w:vertAlign w:val="subscript"/>
        </w:rPr>
        <w:t>old –</w:t>
      </w:r>
      <w:r w:rsidR="00FF07FE" w:rsidRPr="00576D14">
        <w:rPr>
          <w:rFonts w:ascii="Times New Roman" w:hAnsi="Times New Roman" w:cs="Times New Roman"/>
          <w:sz w:val="28"/>
          <w:szCs w:val="28"/>
        </w:rPr>
        <w:t xml:space="preserve"> learning</w:t>
      </w:r>
      <w:r w:rsidRPr="00576D14">
        <w:rPr>
          <w:rFonts w:ascii="Times New Roman" w:hAnsi="Times New Roman" w:cs="Times New Roman"/>
          <w:sz w:val="28"/>
          <w:szCs w:val="28"/>
        </w:rPr>
        <w:t>_rate</w:t>
      </w:r>
      <w:r w:rsidR="004E010A" w:rsidRPr="00576D14">
        <w:rPr>
          <w:rFonts w:ascii="Times New Roman" w:hAnsi="Times New Roman" w:cs="Times New Roman"/>
          <w:sz w:val="28"/>
          <w:szCs w:val="28"/>
        </w:rPr>
        <w:t xml:space="preserve"> </w:t>
      </w:r>
      <w:r w:rsidRPr="00576D14">
        <w:rPr>
          <w:rFonts w:ascii="Times New Roman" w:hAnsi="Times New Roman" w:cs="Times New Roman"/>
          <w:sz w:val="28"/>
          <w:szCs w:val="28"/>
        </w:rPr>
        <w:t>*</w:t>
      </w:r>
      <w:r w:rsidR="004E010A" w:rsidRPr="00576D14">
        <w:rPr>
          <w:rFonts w:ascii="Times New Roman" w:hAnsi="Times New Roman" w:cs="Times New Roman"/>
          <w:sz w:val="28"/>
          <w:szCs w:val="28"/>
        </w:rPr>
        <w:t xml:space="preserve"> </w:t>
      </w:r>
      <w:r w:rsidRPr="00576D14">
        <w:rPr>
          <w:rFonts w:ascii="Times New Roman" w:hAnsi="Times New Roman" w:cs="Times New Roman"/>
          <w:sz w:val="28"/>
          <w:szCs w:val="28"/>
        </w:rPr>
        <w:t>gradient</w:t>
      </w:r>
      <w:r w:rsidR="00576D14" w:rsidRPr="00576D14">
        <w:rPr>
          <w:rFonts w:ascii="Times New Roman" w:hAnsi="Times New Roman" w:cs="Times New Roman"/>
          <w:sz w:val="28"/>
          <w:szCs w:val="28"/>
        </w:rPr>
        <w:t xml:space="preserve">                                     (1)</w:t>
      </w:r>
    </w:p>
    <w:p w:rsidR="00E92723" w:rsidRPr="00576D14" w:rsidRDefault="00E92723">
      <w:pPr>
        <w:rPr>
          <w:rFonts w:ascii="Times New Roman" w:hAnsi="Times New Roman" w:cs="Times New Roman"/>
          <w:sz w:val="28"/>
          <w:szCs w:val="28"/>
        </w:rPr>
      </w:pPr>
      <w:r w:rsidRPr="00576D14">
        <w:rPr>
          <w:rFonts w:ascii="Times New Roman" w:hAnsi="Times New Roman" w:cs="Times New Roman"/>
          <w:sz w:val="28"/>
          <w:szCs w:val="28"/>
        </w:rPr>
        <w:tab/>
        <w:t>Where: W</w:t>
      </w:r>
      <w:r w:rsidRPr="00576D14">
        <w:rPr>
          <w:rFonts w:ascii="Times New Roman" w:hAnsi="Times New Roman" w:cs="Times New Roman"/>
          <w:sz w:val="28"/>
          <w:szCs w:val="28"/>
          <w:vertAlign w:val="subscript"/>
        </w:rPr>
        <w:t xml:space="preserve">new </w:t>
      </w:r>
      <w:r w:rsidRPr="00576D14">
        <w:rPr>
          <w:rFonts w:ascii="Times New Roman" w:hAnsi="Times New Roman" w:cs="Times New Roman"/>
          <w:sz w:val="28"/>
          <w:szCs w:val="28"/>
        </w:rPr>
        <w:t>: new weight after updation</w:t>
      </w:r>
    </w:p>
    <w:p w:rsidR="00E92723" w:rsidRPr="00576D14" w:rsidRDefault="00E92723">
      <w:pPr>
        <w:rPr>
          <w:rFonts w:ascii="Times New Roman" w:hAnsi="Times New Roman" w:cs="Times New Roman"/>
          <w:sz w:val="28"/>
          <w:szCs w:val="28"/>
        </w:rPr>
      </w:pPr>
      <w:r w:rsidRPr="00576D14">
        <w:rPr>
          <w:rFonts w:ascii="Times New Roman" w:hAnsi="Times New Roman" w:cs="Times New Roman"/>
          <w:sz w:val="28"/>
          <w:szCs w:val="28"/>
        </w:rPr>
        <w:tab/>
      </w:r>
      <w:r w:rsidRPr="00576D14">
        <w:rPr>
          <w:rFonts w:ascii="Times New Roman" w:hAnsi="Times New Roman" w:cs="Times New Roman"/>
          <w:sz w:val="28"/>
          <w:szCs w:val="28"/>
        </w:rPr>
        <w:tab/>
        <w:t xml:space="preserve">   W</w:t>
      </w:r>
      <w:r w:rsidRPr="00576D14">
        <w:rPr>
          <w:rFonts w:ascii="Times New Roman" w:hAnsi="Times New Roman" w:cs="Times New Roman"/>
          <w:sz w:val="28"/>
          <w:szCs w:val="28"/>
          <w:vertAlign w:val="subscript"/>
        </w:rPr>
        <w:t>old</w:t>
      </w:r>
      <w:r w:rsidRPr="00576D14">
        <w:rPr>
          <w:rFonts w:ascii="Times New Roman" w:hAnsi="Times New Roman" w:cs="Times New Roman"/>
          <w:sz w:val="28"/>
          <w:szCs w:val="28"/>
        </w:rPr>
        <w:t xml:space="preserve"> : old weight </w:t>
      </w:r>
    </w:p>
    <w:p w:rsidR="000321CC" w:rsidRPr="00576D14" w:rsidRDefault="002F7AF0">
      <w:pPr>
        <w:rPr>
          <w:rFonts w:ascii="Times New Roman" w:hAnsi="Times New Roman" w:cs="Times New Roman"/>
          <w:sz w:val="28"/>
          <w:szCs w:val="28"/>
        </w:rPr>
      </w:pPr>
      <w:r w:rsidRPr="00576D14">
        <w:rPr>
          <w:rFonts w:ascii="Times New Roman" w:hAnsi="Times New Roman" w:cs="Times New Roman"/>
          <w:sz w:val="28"/>
          <w:szCs w:val="28"/>
        </w:rPr>
        <w:t>Also,</w:t>
      </w:r>
      <w:r w:rsidR="004E010A" w:rsidRPr="00576D14">
        <w:rPr>
          <w:rFonts w:ascii="Times New Roman" w:hAnsi="Times New Roman" w:cs="Times New Roman"/>
          <w:sz w:val="28"/>
          <w:szCs w:val="28"/>
        </w:rPr>
        <w:t xml:space="preserve"> </w:t>
      </w:r>
      <w:r w:rsidR="00D65E90" w:rsidRPr="00576D14">
        <w:rPr>
          <w:rFonts w:ascii="Times New Roman" w:hAnsi="Times New Roman" w:cs="Times New Roman"/>
          <w:sz w:val="28"/>
          <w:szCs w:val="28"/>
        </w:rPr>
        <w:t>RNN cannot store long-</w:t>
      </w:r>
      <w:r w:rsidRPr="00576D14">
        <w:rPr>
          <w:rFonts w:ascii="Times New Roman" w:hAnsi="Times New Roman" w:cs="Times New Roman"/>
          <w:sz w:val="28"/>
          <w:szCs w:val="28"/>
        </w:rPr>
        <w:t>term memory.</w:t>
      </w:r>
      <w:r w:rsidR="004E010A" w:rsidRPr="00576D14">
        <w:rPr>
          <w:rFonts w:ascii="Times New Roman" w:hAnsi="Times New Roman" w:cs="Times New Roman"/>
          <w:sz w:val="28"/>
          <w:szCs w:val="28"/>
        </w:rPr>
        <w:t xml:space="preserve"> </w:t>
      </w:r>
      <w:r w:rsidR="00D65E90" w:rsidRPr="00576D14">
        <w:rPr>
          <w:rFonts w:ascii="Times New Roman" w:hAnsi="Times New Roman" w:cs="Times New Roman"/>
          <w:sz w:val="28"/>
          <w:szCs w:val="28"/>
        </w:rPr>
        <w:t>It has a very short-</w:t>
      </w:r>
      <w:r w:rsidR="00E92723" w:rsidRPr="00576D14">
        <w:rPr>
          <w:rFonts w:ascii="Times New Roman" w:hAnsi="Times New Roman" w:cs="Times New Roman"/>
          <w:sz w:val="28"/>
          <w:szCs w:val="28"/>
        </w:rPr>
        <w:t>term memory due to which it cannot carry forward previous data to further layers.</w:t>
      </w:r>
    </w:p>
    <w:p w:rsidR="000321CC" w:rsidRPr="00576D14" w:rsidRDefault="00E92723">
      <w:pPr>
        <w:rPr>
          <w:rFonts w:ascii="Times New Roman" w:hAnsi="Times New Roman" w:cs="Times New Roman"/>
          <w:sz w:val="28"/>
          <w:szCs w:val="28"/>
        </w:rPr>
      </w:pPr>
      <w:r w:rsidRPr="00576D14">
        <w:rPr>
          <w:rFonts w:ascii="Times New Roman" w:hAnsi="Times New Roman" w:cs="Times New Roman"/>
          <w:sz w:val="28"/>
          <w:szCs w:val="28"/>
        </w:rPr>
        <w:lastRenderedPageBreak/>
        <w:t>To solve the</w:t>
      </w:r>
      <w:r w:rsidR="000321CC" w:rsidRPr="00576D14">
        <w:rPr>
          <w:rFonts w:ascii="Times New Roman" w:hAnsi="Times New Roman" w:cs="Times New Roman"/>
          <w:sz w:val="28"/>
          <w:szCs w:val="28"/>
        </w:rPr>
        <w:t>s</w:t>
      </w:r>
      <w:r w:rsidRPr="00576D14">
        <w:rPr>
          <w:rFonts w:ascii="Times New Roman" w:hAnsi="Times New Roman" w:cs="Times New Roman"/>
          <w:sz w:val="28"/>
          <w:szCs w:val="28"/>
        </w:rPr>
        <w:t>e</w:t>
      </w:r>
      <w:r w:rsidR="000321CC" w:rsidRPr="00576D14">
        <w:rPr>
          <w:rFonts w:ascii="Times New Roman" w:hAnsi="Times New Roman" w:cs="Times New Roman"/>
          <w:sz w:val="28"/>
          <w:szCs w:val="28"/>
        </w:rPr>
        <w:t xml:space="preserve"> problem</w:t>
      </w:r>
      <w:r w:rsidRPr="00576D14">
        <w:rPr>
          <w:rFonts w:ascii="Times New Roman" w:hAnsi="Times New Roman" w:cs="Times New Roman"/>
          <w:sz w:val="28"/>
          <w:szCs w:val="28"/>
        </w:rPr>
        <w:t>s</w:t>
      </w:r>
      <w:r w:rsidR="000321CC" w:rsidRPr="00576D14">
        <w:rPr>
          <w:rFonts w:ascii="Times New Roman" w:hAnsi="Times New Roman" w:cs="Times New Roman"/>
          <w:sz w:val="28"/>
          <w:szCs w:val="28"/>
        </w:rPr>
        <w:t xml:space="preserve"> Long-Short-Term-</w:t>
      </w:r>
      <w:r w:rsidR="00D65E90" w:rsidRPr="00576D14">
        <w:rPr>
          <w:rFonts w:ascii="Times New Roman" w:hAnsi="Times New Roman" w:cs="Times New Roman"/>
          <w:sz w:val="28"/>
          <w:szCs w:val="28"/>
        </w:rPr>
        <w:t>Memory (</w:t>
      </w:r>
      <w:r w:rsidR="000321CC" w:rsidRPr="00576D14">
        <w:rPr>
          <w:rFonts w:ascii="Times New Roman" w:hAnsi="Times New Roman" w:cs="Times New Roman"/>
          <w:sz w:val="28"/>
          <w:szCs w:val="28"/>
        </w:rPr>
        <w:t>LSTM)</w:t>
      </w:r>
      <w:r w:rsidR="00D65E90" w:rsidRPr="00576D14">
        <w:rPr>
          <w:rFonts w:ascii="Times New Roman" w:hAnsi="Times New Roman" w:cs="Times New Roman"/>
          <w:sz w:val="28"/>
          <w:szCs w:val="28"/>
        </w:rPr>
        <w:t xml:space="preserve"> was</w:t>
      </w:r>
      <w:r w:rsidR="000321CC" w:rsidRPr="00576D14">
        <w:rPr>
          <w:rFonts w:ascii="Times New Roman" w:hAnsi="Times New Roman" w:cs="Times New Roman"/>
          <w:sz w:val="28"/>
          <w:szCs w:val="28"/>
        </w:rPr>
        <w:t xml:space="preserve"> introduced.</w:t>
      </w:r>
      <w:r w:rsidRPr="00576D14">
        <w:rPr>
          <w:rFonts w:ascii="Times New Roman" w:hAnsi="Times New Roman" w:cs="Times New Roman"/>
          <w:sz w:val="28"/>
          <w:szCs w:val="28"/>
        </w:rPr>
        <w:t xml:space="preserve"> </w:t>
      </w:r>
      <w:r w:rsidR="00D65E90" w:rsidRPr="00576D14">
        <w:rPr>
          <w:rFonts w:ascii="Times New Roman" w:hAnsi="Times New Roman" w:cs="Times New Roman"/>
          <w:sz w:val="28"/>
          <w:szCs w:val="28"/>
        </w:rPr>
        <w:t>It is a special kind of RNN</w:t>
      </w:r>
      <w:r w:rsidRPr="00576D14">
        <w:rPr>
          <w:rFonts w:ascii="Times New Roman" w:hAnsi="Times New Roman" w:cs="Times New Roman"/>
          <w:sz w:val="28"/>
          <w:szCs w:val="28"/>
        </w:rPr>
        <w:t>.</w:t>
      </w:r>
      <w:r w:rsidR="004E010A" w:rsidRPr="00576D14">
        <w:rPr>
          <w:rFonts w:ascii="Times New Roman" w:hAnsi="Times New Roman" w:cs="Times New Roman"/>
          <w:sz w:val="28"/>
          <w:szCs w:val="28"/>
        </w:rPr>
        <w:t xml:space="preserve"> LSTM contains both cell state</w:t>
      </w:r>
      <w:r w:rsidR="003F7148" w:rsidRPr="00576D14">
        <w:rPr>
          <w:rFonts w:ascii="Times New Roman" w:hAnsi="Times New Roman" w:cs="Times New Roman"/>
          <w:sz w:val="28"/>
          <w:szCs w:val="28"/>
        </w:rPr>
        <w:t>(C)</w:t>
      </w:r>
      <w:r w:rsidR="004E010A" w:rsidRPr="00576D14">
        <w:rPr>
          <w:rFonts w:ascii="Times New Roman" w:hAnsi="Times New Roman" w:cs="Times New Roman"/>
          <w:sz w:val="28"/>
          <w:szCs w:val="28"/>
        </w:rPr>
        <w:t xml:space="preserve"> and hidden </w:t>
      </w:r>
      <w:r w:rsidR="005756E8" w:rsidRPr="00576D14">
        <w:rPr>
          <w:rFonts w:ascii="Times New Roman" w:hAnsi="Times New Roman" w:cs="Times New Roman"/>
          <w:sz w:val="28"/>
          <w:szCs w:val="28"/>
        </w:rPr>
        <w:t>state (</w:t>
      </w:r>
      <w:r w:rsidR="003F7148" w:rsidRPr="00576D14">
        <w:rPr>
          <w:rFonts w:ascii="Times New Roman" w:hAnsi="Times New Roman" w:cs="Times New Roman"/>
          <w:sz w:val="28"/>
          <w:szCs w:val="28"/>
        </w:rPr>
        <w:t>h)</w:t>
      </w:r>
      <w:r w:rsidR="004E010A" w:rsidRPr="00576D14">
        <w:rPr>
          <w:rFonts w:ascii="Times New Roman" w:hAnsi="Times New Roman" w:cs="Times New Roman"/>
          <w:sz w:val="28"/>
          <w:szCs w:val="28"/>
        </w:rPr>
        <w:t xml:space="preserve">. </w:t>
      </w:r>
      <w:r w:rsidR="00D65E90" w:rsidRPr="00576D14">
        <w:rPr>
          <w:rFonts w:ascii="Times New Roman" w:hAnsi="Times New Roman" w:cs="Times New Roman"/>
          <w:sz w:val="28"/>
          <w:szCs w:val="28"/>
        </w:rPr>
        <w:t>A Cell State carries the previous long-</w:t>
      </w:r>
      <w:r w:rsidR="004E010A" w:rsidRPr="00576D14">
        <w:rPr>
          <w:rFonts w:ascii="Times New Roman" w:hAnsi="Times New Roman" w:cs="Times New Roman"/>
          <w:sz w:val="28"/>
          <w:szCs w:val="28"/>
        </w:rPr>
        <w:t>term info</w:t>
      </w:r>
      <w:r w:rsidR="00D65E90" w:rsidRPr="00576D14">
        <w:rPr>
          <w:rFonts w:ascii="Times New Roman" w:hAnsi="Times New Roman" w:cs="Times New Roman"/>
          <w:sz w:val="28"/>
          <w:szCs w:val="28"/>
        </w:rPr>
        <w:t>rmation while Hidden State carries</w:t>
      </w:r>
      <w:r w:rsidR="004E010A" w:rsidRPr="00576D14">
        <w:rPr>
          <w:rFonts w:ascii="Times New Roman" w:hAnsi="Times New Roman" w:cs="Times New Roman"/>
          <w:sz w:val="28"/>
          <w:szCs w:val="28"/>
        </w:rPr>
        <w:t xml:space="preserve"> information from immediately previous events. Output at any level depends on the current cell state, hidden state</w:t>
      </w:r>
      <w:r w:rsidR="00D65E90" w:rsidRPr="00576D14">
        <w:rPr>
          <w:rFonts w:ascii="Times New Roman" w:hAnsi="Times New Roman" w:cs="Times New Roman"/>
          <w:sz w:val="28"/>
          <w:szCs w:val="28"/>
        </w:rPr>
        <w:t>,</w:t>
      </w:r>
      <w:r w:rsidR="004E010A" w:rsidRPr="00576D14">
        <w:rPr>
          <w:rFonts w:ascii="Times New Roman" w:hAnsi="Times New Roman" w:cs="Times New Roman"/>
          <w:sz w:val="28"/>
          <w:szCs w:val="28"/>
        </w:rPr>
        <w:t xml:space="preserve"> and the input data at the current level. It consists of three gates namely: Forget Gate, Input Gate</w:t>
      </w:r>
      <w:r w:rsidR="00D65E90" w:rsidRPr="00576D14">
        <w:rPr>
          <w:rFonts w:ascii="Times New Roman" w:hAnsi="Times New Roman" w:cs="Times New Roman"/>
          <w:sz w:val="28"/>
          <w:szCs w:val="28"/>
        </w:rPr>
        <w:t>,</w:t>
      </w:r>
      <w:r w:rsidR="004E010A" w:rsidRPr="00576D14">
        <w:rPr>
          <w:rFonts w:ascii="Times New Roman" w:hAnsi="Times New Roman" w:cs="Times New Roman"/>
          <w:sz w:val="28"/>
          <w:szCs w:val="28"/>
        </w:rPr>
        <w:t xml:space="preserve"> and Output Gate. </w:t>
      </w:r>
    </w:p>
    <w:p w:rsidR="002344C5" w:rsidRPr="00576D14" w:rsidRDefault="004627D7">
      <w:pPr>
        <w:rPr>
          <w:rFonts w:ascii="Times New Roman" w:hAnsi="Times New Roman" w:cs="Times New Roman"/>
          <w:sz w:val="28"/>
          <w:szCs w:val="28"/>
        </w:rPr>
      </w:pPr>
      <w:r w:rsidRPr="00576D14">
        <w:rPr>
          <w:rFonts w:ascii="Times New Roman" w:hAnsi="Times New Roman" w:cs="Times New Roman"/>
          <w:sz w:val="28"/>
          <w:szCs w:val="28"/>
        </w:rPr>
        <w:t xml:space="preserve">  1. Forget Gate:</w:t>
      </w:r>
      <w:r w:rsidR="002344C5" w:rsidRPr="00576D14">
        <w:rPr>
          <w:rFonts w:ascii="Times New Roman" w:hAnsi="Times New Roman" w:cs="Times New Roman"/>
          <w:sz w:val="28"/>
          <w:szCs w:val="28"/>
        </w:rPr>
        <w:t xml:space="preserve"> It is used to decide which information should be remembered and which should be forgotten </w:t>
      </w:r>
      <w:r w:rsidR="00516CB5" w:rsidRPr="00576D14">
        <w:rPr>
          <w:rFonts w:ascii="Times New Roman" w:hAnsi="Times New Roman" w:cs="Times New Roman"/>
          <w:sz w:val="28"/>
          <w:szCs w:val="28"/>
        </w:rPr>
        <w:t>from the previous cell state</w:t>
      </w:r>
      <w:r w:rsidRPr="00576D14">
        <w:rPr>
          <w:rFonts w:ascii="Times New Roman" w:hAnsi="Times New Roman" w:cs="Times New Roman"/>
          <w:sz w:val="28"/>
          <w:szCs w:val="28"/>
        </w:rPr>
        <w:t>.</w:t>
      </w:r>
      <w:r w:rsidR="002344C5" w:rsidRPr="00576D14">
        <w:rPr>
          <w:rFonts w:ascii="Times New Roman" w:hAnsi="Times New Roman" w:cs="Times New Roman"/>
          <w:sz w:val="28"/>
          <w:szCs w:val="28"/>
        </w:rPr>
        <w:t xml:space="preserve"> It changes their weight depending on the importance of information.</w:t>
      </w:r>
      <w:r w:rsidR="00516CB5" w:rsidRPr="00576D14">
        <w:rPr>
          <w:rFonts w:ascii="Times New Roman" w:hAnsi="Times New Roman" w:cs="Times New Roman"/>
          <w:sz w:val="28"/>
          <w:szCs w:val="28"/>
        </w:rPr>
        <w:t xml:space="preserve"> It contains a sigmoid activated layer that outputs a number ranging from 0 to 1 where 0 shows that information is important and should be remembered while 1 shows that information should be forgotten</w:t>
      </w:r>
      <w:r w:rsidRPr="00576D14">
        <w:rPr>
          <w:rFonts w:ascii="Times New Roman" w:hAnsi="Times New Roman" w:cs="Times New Roman"/>
          <w:sz w:val="28"/>
          <w:szCs w:val="28"/>
        </w:rPr>
        <w:t>.</w:t>
      </w:r>
      <w:r w:rsidR="002344C5" w:rsidRPr="00576D14">
        <w:rPr>
          <w:rFonts w:ascii="Times New Roman" w:hAnsi="Times New Roman" w:cs="Times New Roman"/>
          <w:sz w:val="28"/>
          <w:szCs w:val="28"/>
        </w:rPr>
        <w:t xml:space="preserve"> It increases or decreases the weight of information by multiplying the data with numbers ranging from 0 to 1. If it is multiplied by a number closer to 1 then the information should be </w:t>
      </w:r>
      <w:r w:rsidR="00516CB5" w:rsidRPr="00576D14">
        <w:rPr>
          <w:rFonts w:ascii="Times New Roman" w:hAnsi="Times New Roman" w:cs="Times New Roman"/>
          <w:sz w:val="28"/>
          <w:szCs w:val="28"/>
        </w:rPr>
        <w:t>remembered (increased weight)</w:t>
      </w:r>
      <w:r w:rsidR="002344C5" w:rsidRPr="00576D14">
        <w:rPr>
          <w:rFonts w:ascii="Times New Roman" w:hAnsi="Times New Roman" w:cs="Times New Roman"/>
          <w:sz w:val="28"/>
          <w:szCs w:val="28"/>
        </w:rPr>
        <w:t xml:space="preserve"> else should be forgotten.</w:t>
      </w:r>
    </w:p>
    <w:p w:rsidR="004627D7" w:rsidRPr="00576D14" w:rsidRDefault="004627D7">
      <w:pPr>
        <w:rPr>
          <w:rFonts w:ascii="Times New Roman" w:hAnsi="Times New Roman" w:cs="Times New Roman"/>
          <w:sz w:val="28"/>
          <w:szCs w:val="28"/>
        </w:rPr>
      </w:pPr>
      <w:r w:rsidRPr="00576D14">
        <w:rPr>
          <w:rFonts w:ascii="Times New Roman" w:hAnsi="Times New Roman" w:cs="Times New Roman"/>
          <w:sz w:val="28"/>
          <w:szCs w:val="28"/>
        </w:rPr>
        <w:t xml:space="preserve">  2. Input Gate</w:t>
      </w:r>
      <w:r w:rsidR="003F7148" w:rsidRPr="00576D14">
        <w:rPr>
          <w:rFonts w:ascii="Times New Roman" w:hAnsi="Times New Roman" w:cs="Times New Roman"/>
          <w:sz w:val="28"/>
          <w:szCs w:val="28"/>
        </w:rPr>
        <w:t xml:space="preserve">: It is used to find the importance of the new information carried by the input. Firstly information is passed through </w:t>
      </w:r>
      <w:r w:rsidR="00D65E90" w:rsidRPr="00576D14">
        <w:rPr>
          <w:rFonts w:ascii="Times New Roman" w:hAnsi="Times New Roman" w:cs="Times New Roman"/>
          <w:sz w:val="28"/>
          <w:szCs w:val="28"/>
        </w:rPr>
        <w:t xml:space="preserve">the </w:t>
      </w:r>
      <w:r w:rsidR="003F7148" w:rsidRPr="00576D14">
        <w:rPr>
          <w:rFonts w:ascii="Times New Roman" w:hAnsi="Times New Roman" w:cs="Times New Roman"/>
          <w:sz w:val="28"/>
          <w:szCs w:val="28"/>
        </w:rPr>
        <w:t xml:space="preserve">sigmoid activated </w:t>
      </w:r>
      <w:r w:rsidR="00D65E90" w:rsidRPr="00576D14">
        <w:rPr>
          <w:rFonts w:ascii="Times New Roman" w:hAnsi="Times New Roman" w:cs="Times New Roman"/>
          <w:sz w:val="28"/>
          <w:szCs w:val="28"/>
        </w:rPr>
        <w:t>layer (</w:t>
      </w:r>
      <w:r w:rsidR="003F7148" w:rsidRPr="00576D14">
        <w:rPr>
          <w:rFonts w:ascii="Times New Roman" w:hAnsi="Times New Roman" w:cs="Times New Roman"/>
          <w:sz w:val="28"/>
          <w:szCs w:val="28"/>
        </w:rPr>
        <w:t xml:space="preserve">output between 0 and 1) and then passed through </w:t>
      </w:r>
      <w:r w:rsidR="00D65E90" w:rsidRPr="00576D14">
        <w:rPr>
          <w:rFonts w:ascii="Times New Roman" w:hAnsi="Times New Roman" w:cs="Times New Roman"/>
          <w:sz w:val="28"/>
          <w:szCs w:val="28"/>
        </w:rPr>
        <w:t xml:space="preserve">the </w:t>
      </w:r>
      <w:r w:rsidR="003F7148" w:rsidRPr="00576D14">
        <w:rPr>
          <w:rFonts w:ascii="Times New Roman" w:hAnsi="Times New Roman" w:cs="Times New Roman"/>
          <w:sz w:val="28"/>
          <w:szCs w:val="28"/>
        </w:rPr>
        <w:t xml:space="preserve">tanh activated </w:t>
      </w:r>
      <w:r w:rsidR="00D65E90" w:rsidRPr="00576D14">
        <w:rPr>
          <w:rFonts w:ascii="Times New Roman" w:hAnsi="Times New Roman" w:cs="Times New Roman"/>
          <w:sz w:val="28"/>
          <w:szCs w:val="28"/>
        </w:rPr>
        <w:t>layer (</w:t>
      </w:r>
      <w:r w:rsidR="003F7148" w:rsidRPr="00576D14">
        <w:rPr>
          <w:rFonts w:ascii="Times New Roman" w:hAnsi="Times New Roman" w:cs="Times New Roman"/>
          <w:sz w:val="28"/>
          <w:szCs w:val="28"/>
        </w:rPr>
        <w:t>output between -1 and 1).</w:t>
      </w:r>
      <w:r w:rsidR="00D65E90" w:rsidRPr="00576D14">
        <w:rPr>
          <w:rFonts w:ascii="Times New Roman" w:hAnsi="Times New Roman" w:cs="Times New Roman"/>
          <w:sz w:val="28"/>
          <w:szCs w:val="28"/>
        </w:rPr>
        <w:t xml:space="preserve"> Negative values mean</w:t>
      </w:r>
      <w:r w:rsidR="003F7148" w:rsidRPr="00576D14">
        <w:rPr>
          <w:rFonts w:ascii="Times New Roman" w:hAnsi="Times New Roman" w:cs="Times New Roman"/>
          <w:sz w:val="28"/>
          <w:szCs w:val="28"/>
        </w:rPr>
        <w:t xml:space="preserve"> that this</w:t>
      </w:r>
      <w:r w:rsidR="005756E8" w:rsidRPr="00576D14">
        <w:rPr>
          <w:rFonts w:ascii="Times New Roman" w:hAnsi="Times New Roman" w:cs="Times New Roman"/>
          <w:sz w:val="28"/>
          <w:szCs w:val="28"/>
        </w:rPr>
        <w:t xml:space="preserve"> information is not going to be used in the cell state at </w:t>
      </w:r>
      <w:r w:rsidR="00D65E90" w:rsidRPr="00576D14">
        <w:rPr>
          <w:rFonts w:ascii="Times New Roman" w:hAnsi="Times New Roman" w:cs="Times New Roman"/>
          <w:sz w:val="28"/>
          <w:szCs w:val="28"/>
        </w:rPr>
        <w:t>the current time</w:t>
      </w:r>
      <w:r w:rsidR="005756E8" w:rsidRPr="00576D14">
        <w:rPr>
          <w:rFonts w:ascii="Times New Roman" w:hAnsi="Times New Roman" w:cs="Times New Roman"/>
          <w:sz w:val="28"/>
          <w:szCs w:val="28"/>
        </w:rPr>
        <w:t>stamp and positive values will be used.</w:t>
      </w:r>
    </w:p>
    <w:p w:rsidR="005756E8" w:rsidRPr="00576D14" w:rsidRDefault="005756E8">
      <w:pPr>
        <w:rPr>
          <w:rFonts w:ascii="Times New Roman" w:hAnsi="Times New Roman" w:cs="Times New Roman"/>
          <w:sz w:val="28"/>
          <w:szCs w:val="28"/>
        </w:rPr>
      </w:pPr>
      <w:r w:rsidRPr="00576D14">
        <w:rPr>
          <w:rFonts w:ascii="Times New Roman" w:hAnsi="Times New Roman" w:cs="Times New Roman"/>
          <w:sz w:val="28"/>
          <w:szCs w:val="28"/>
        </w:rPr>
        <w:t xml:space="preserve">  3. Output Gate: It decides the output and the new hidden state. It passes </w:t>
      </w:r>
      <w:r w:rsidR="00D65E90" w:rsidRPr="00576D14">
        <w:rPr>
          <w:rFonts w:ascii="Times New Roman" w:hAnsi="Times New Roman" w:cs="Times New Roman"/>
          <w:sz w:val="28"/>
          <w:szCs w:val="28"/>
        </w:rPr>
        <w:t xml:space="preserve">the </w:t>
      </w:r>
      <w:r w:rsidRPr="00576D14">
        <w:rPr>
          <w:rFonts w:ascii="Times New Roman" w:hAnsi="Times New Roman" w:cs="Times New Roman"/>
          <w:sz w:val="28"/>
          <w:szCs w:val="28"/>
        </w:rPr>
        <w:t>current cell state through tanh activation and then pass</w:t>
      </w:r>
      <w:r w:rsidR="00D65E90" w:rsidRPr="00576D14">
        <w:rPr>
          <w:rFonts w:ascii="Times New Roman" w:hAnsi="Times New Roman" w:cs="Times New Roman"/>
          <w:sz w:val="28"/>
          <w:szCs w:val="28"/>
        </w:rPr>
        <w:t>es</w:t>
      </w:r>
      <w:r w:rsidRPr="00576D14">
        <w:rPr>
          <w:rFonts w:ascii="Times New Roman" w:hAnsi="Times New Roman" w:cs="Times New Roman"/>
          <w:sz w:val="28"/>
          <w:szCs w:val="28"/>
        </w:rPr>
        <w:t xml:space="preserve"> the previous</w:t>
      </w:r>
      <w:r w:rsidR="00D65E90" w:rsidRPr="00576D14">
        <w:rPr>
          <w:rFonts w:ascii="Times New Roman" w:hAnsi="Times New Roman" w:cs="Times New Roman"/>
          <w:sz w:val="28"/>
          <w:szCs w:val="28"/>
        </w:rPr>
        <w:t>ly</w:t>
      </w:r>
      <w:r w:rsidRPr="00576D14">
        <w:rPr>
          <w:rFonts w:ascii="Times New Roman" w:hAnsi="Times New Roman" w:cs="Times New Roman"/>
          <w:sz w:val="28"/>
          <w:szCs w:val="28"/>
        </w:rPr>
        <w:t xml:space="preserve"> hidden layer and current input through a sigmoid activated layer. Then output the new hidden state.</w:t>
      </w:r>
    </w:p>
    <w:p w:rsidR="005756E8" w:rsidRPr="00576D14" w:rsidRDefault="002344C5" w:rsidP="002344C5">
      <w:pPr>
        <w:tabs>
          <w:tab w:val="left" w:pos="1800"/>
        </w:tabs>
        <w:rPr>
          <w:rFonts w:ascii="Times New Roman" w:hAnsi="Times New Roman" w:cs="Times New Roman"/>
          <w:sz w:val="28"/>
          <w:szCs w:val="28"/>
        </w:rPr>
      </w:pPr>
      <w:r w:rsidRPr="00576D14">
        <w:rPr>
          <w:rFonts w:ascii="Times New Roman" w:hAnsi="Times New Roman" w:cs="Times New Roman"/>
          <w:sz w:val="28"/>
          <w:szCs w:val="28"/>
        </w:rPr>
        <w:tab/>
      </w:r>
    </w:p>
    <w:p w:rsidR="00576D14" w:rsidRPr="00576D14" w:rsidRDefault="00F90B55" w:rsidP="0055383E">
      <w:pPr>
        <w:rPr>
          <w:rFonts w:ascii="Times New Roman" w:hAnsi="Times New Roman" w:cs="Times New Roman"/>
          <w:sz w:val="28"/>
          <w:szCs w:val="28"/>
        </w:rPr>
      </w:pPr>
      <w:r w:rsidRPr="00576D14">
        <w:rPr>
          <w:rFonts w:ascii="Times New Roman" w:hAnsi="Times New Roman" w:cs="Times New Roman"/>
          <w:sz w:val="28"/>
          <w:szCs w:val="28"/>
        </w:rPr>
        <w:t>The following image shows a</w:t>
      </w:r>
      <w:r w:rsidR="00D65E90" w:rsidRPr="00576D14">
        <w:rPr>
          <w:rFonts w:ascii="Times New Roman" w:hAnsi="Times New Roman" w:cs="Times New Roman"/>
          <w:sz w:val="28"/>
          <w:szCs w:val="28"/>
        </w:rPr>
        <w:t>n</w:t>
      </w:r>
      <w:r w:rsidRPr="00576D14">
        <w:rPr>
          <w:rFonts w:ascii="Times New Roman" w:hAnsi="Times New Roman" w:cs="Times New Roman"/>
          <w:sz w:val="28"/>
          <w:szCs w:val="28"/>
        </w:rPr>
        <w:t xml:space="preserve"> LSTM network.</w:t>
      </w:r>
    </w:p>
    <w:p w:rsidR="001A0876" w:rsidRPr="00576D14" w:rsidRDefault="0055383E" w:rsidP="0055383E">
      <w:pPr>
        <w:rPr>
          <w:rFonts w:ascii="Times New Roman" w:hAnsi="Times New Roman" w:cs="Times New Roman"/>
          <w:sz w:val="28"/>
          <w:szCs w:val="28"/>
        </w:rPr>
      </w:pPr>
      <w:r w:rsidRPr="00576D14">
        <w:rPr>
          <w:rFonts w:ascii="Times New Roman" w:hAnsi="Times New Roman" w:cs="Times New Roman"/>
          <w:sz w:val="28"/>
          <w:szCs w:val="28"/>
        </w:rPr>
        <w:t xml:space="preserve">X: shows </w:t>
      </w:r>
      <w:r w:rsidR="00495ABF" w:rsidRPr="00576D14">
        <w:rPr>
          <w:rFonts w:ascii="Times New Roman" w:hAnsi="Times New Roman" w:cs="Times New Roman"/>
          <w:sz w:val="28"/>
          <w:szCs w:val="28"/>
        </w:rPr>
        <w:t>pointwise</w:t>
      </w:r>
      <w:r w:rsidRPr="00576D14">
        <w:rPr>
          <w:rFonts w:ascii="Times New Roman" w:hAnsi="Times New Roman" w:cs="Times New Roman"/>
          <w:sz w:val="28"/>
          <w:szCs w:val="28"/>
        </w:rPr>
        <w:t xml:space="preserve"> multiplication</w:t>
      </w:r>
      <w:r w:rsidR="001A0876" w:rsidRPr="00576D14">
        <w:rPr>
          <w:rFonts w:ascii="Times New Roman" w:hAnsi="Times New Roman" w:cs="Times New Roman"/>
          <w:sz w:val="28"/>
          <w:szCs w:val="28"/>
        </w:rPr>
        <w:t xml:space="preserve">                                                      </w:t>
      </w:r>
      <w:r w:rsidR="00F841FA" w:rsidRPr="00576D14">
        <w:rPr>
          <w:rFonts w:ascii="Times New Roman" w:hAnsi="Times New Roman" w:cs="Times New Roman"/>
          <w:sz w:val="28"/>
          <w:szCs w:val="28"/>
        </w:rPr>
        <w:t xml:space="preserve">                        </w:t>
      </w:r>
      <w:r w:rsidR="001A0876" w:rsidRPr="00576D14">
        <w:rPr>
          <w:rFonts w:ascii="Times New Roman" w:hAnsi="Times New Roman" w:cs="Times New Roman"/>
          <w:sz w:val="28"/>
          <w:szCs w:val="28"/>
        </w:rPr>
        <w:t>tanh in output gate: shows tanh activated neural network</w:t>
      </w:r>
    </w:p>
    <w:p w:rsidR="00576D14" w:rsidRPr="00576D14" w:rsidRDefault="00576D14" w:rsidP="0055383E">
      <w:pPr>
        <w:rPr>
          <w:rFonts w:ascii="Times New Roman" w:hAnsi="Times New Roman" w:cs="Times New Roman"/>
          <w:sz w:val="28"/>
          <w:szCs w:val="28"/>
        </w:rPr>
      </w:pPr>
      <w:r w:rsidRPr="00576D14">
        <w:rPr>
          <w:rFonts w:ascii="Times New Roman" w:hAnsi="Times New Roman" w:cs="Times New Roman"/>
          <w:sz w:val="28"/>
          <w:szCs w:val="28"/>
        </w:rPr>
        <w:t xml:space="preserve">    +: shows pointwise addition</w:t>
      </w:r>
    </w:p>
    <w:p w:rsidR="0055383E" w:rsidRPr="00576D14" w:rsidRDefault="00576D14" w:rsidP="0055383E">
      <w:pPr>
        <w:rPr>
          <w:rFonts w:ascii="Times New Roman" w:hAnsi="Times New Roman" w:cs="Times New Roman"/>
          <w:sz w:val="28"/>
          <w:szCs w:val="28"/>
        </w:rPr>
      </w:pPr>
      <w:r w:rsidRPr="00576D14">
        <w:rPr>
          <w:rFonts w:ascii="Times New Roman" w:hAnsi="Times New Roman" w:cs="Times New Roman"/>
          <w:sz w:val="28"/>
          <w:szCs w:val="28"/>
        </w:rPr>
        <w:t xml:space="preserve">    </w:t>
      </w:r>
      <w:r w:rsidR="001A0876" w:rsidRPr="00576D14">
        <w:rPr>
          <w:rStyle w:val="Emphasis"/>
          <w:rFonts w:ascii="Times New Roman" w:hAnsi="Times New Roman" w:cs="Times New Roman"/>
          <w:bCs/>
          <w:i w:val="0"/>
          <w:iCs w:val="0"/>
          <w:color w:val="000000" w:themeColor="text1"/>
          <w:sz w:val="28"/>
          <w:szCs w:val="28"/>
          <w:shd w:val="clear" w:color="auto" w:fill="FFFFFF"/>
        </w:rPr>
        <w:t>σ: sigmoid activated neural network</w:t>
      </w:r>
      <w:r w:rsidR="001A0876" w:rsidRPr="00576D14">
        <w:rPr>
          <w:rStyle w:val="Emphasis"/>
          <w:rFonts w:ascii="Times New Roman" w:hAnsi="Times New Roman" w:cs="Times New Roman"/>
          <w:b/>
          <w:bCs/>
          <w:i w:val="0"/>
          <w:iCs w:val="0"/>
          <w:color w:val="000000" w:themeColor="text1"/>
          <w:sz w:val="21"/>
          <w:szCs w:val="21"/>
          <w:shd w:val="clear" w:color="auto" w:fill="FFFFFF"/>
        </w:rPr>
        <w:t xml:space="preserve"> </w:t>
      </w:r>
    </w:p>
    <w:p w:rsidR="0055383E" w:rsidRPr="00576D14" w:rsidRDefault="00576D14" w:rsidP="0055383E">
      <w:pPr>
        <w:rPr>
          <w:rFonts w:ascii="Times New Roman" w:hAnsi="Times New Roman" w:cs="Times New Roman"/>
          <w:sz w:val="28"/>
          <w:szCs w:val="28"/>
        </w:rPr>
      </w:pPr>
      <w:r w:rsidRPr="00576D14">
        <w:rPr>
          <w:rFonts w:ascii="Times New Roman" w:hAnsi="Times New Roman" w:cs="Times New Roman"/>
          <w:sz w:val="28"/>
          <w:szCs w:val="28"/>
        </w:rPr>
        <w:t xml:space="preserve">    </w:t>
      </w:r>
      <w:r w:rsidR="0055383E" w:rsidRPr="00576D14">
        <w:rPr>
          <w:rFonts w:ascii="Times New Roman" w:hAnsi="Times New Roman" w:cs="Times New Roman"/>
          <w:sz w:val="28"/>
          <w:szCs w:val="28"/>
        </w:rPr>
        <w:t xml:space="preserve"> </w:t>
      </w:r>
      <w:r w:rsidR="00F841FA" w:rsidRPr="00576D14">
        <w:rPr>
          <w:rFonts w:ascii="Times New Roman" w:hAnsi="Times New Roman" w:cs="Times New Roman"/>
          <w:sz w:val="28"/>
          <w:szCs w:val="28"/>
        </w:rPr>
        <w:t>TANh</w:t>
      </w:r>
      <w:r w:rsidR="001A0876" w:rsidRPr="00576D14">
        <w:rPr>
          <w:rFonts w:ascii="Times New Roman" w:hAnsi="Times New Roman" w:cs="Times New Roman"/>
          <w:sz w:val="28"/>
          <w:szCs w:val="28"/>
        </w:rPr>
        <w:t xml:space="preserve"> in input gate</w:t>
      </w:r>
      <w:r w:rsidR="0055383E" w:rsidRPr="00576D14">
        <w:rPr>
          <w:rFonts w:ascii="Times New Roman" w:hAnsi="Times New Roman" w:cs="Times New Roman"/>
          <w:sz w:val="28"/>
          <w:szCs w:val="28"/>
        </w:rPr>
        <w:t xml:space="preserve">: shows pointwise tanh </w:t>
      </w:r>
    </w:p>
    <w:p w:rsidR="001A0876" w:rsidRPr="00576D14" w:rsidRDefault="001A0876" w:rsidP="007C4E13">
      <w:pPr>
        <w:tabs>
          <w:tab w:val="center" w:pos="9667"/>
        </w:tabs>
        <w:rPr>
          <w:rFonts w:ascii="Times New Roman" w:hAnsi="Times New Roman" w:cs="Times New Roman"/>
          <w:sz w:val="28"/>
          <w:szCs w:val="28"/>
        </w:rPr>
      </w:pPr>
      <w:r w:rsidRPr="00576D14">
        <w:rPr>
          <w:rFonts w:ascii="Times New Roman" w:hAnsi="Times New Roman" w:cs="Times New Roman"/>
          <w:sz w:val="28"/>
          <w:szCs w:val="28"/>
        </w:rPr>
        <w:t xml:space="preserve">                  </w:t>
      </w:r>
      <w:r w:rsidR="007C4E13" w:rsidRPr="00576D14">
        <w:rPr>
          <w:rFonts w:ascii="Times New Roman" w:hAnsi="Times New Roman" w:cs="Times New Roman"/>
          <w:sz w:val="28"/>
          <w:szCs w:val="28"/>
        </w:rPr>
        <w:tab/>
      </w:r>
    </w:p>
    <w:p w:rsidR="00717BF1" w:rsidRDefault="00F90B55">
      <w:pPr>
        <w:rPr>
          <w:rFonts w:ascii="Times New Roman" w:hAnsi="Times New Roman" w:cs="Times New Roman"/>
          <w:sz w:val="28"/>
          <w:szCs w:val="28"/>
        </w:rPr>
      </w:pPr>
      <w:r w:rsidRPr="00576D14">
        <w:rPr>
          <w:rFonts w:ascii="Times New Roman" w:hAnsi="Times New Roman" w:cs="Times New Roman"/>
          <w:color w:val="202124"/>
          <w:sz w:val="21"/>
          <w:szCs w:val="21"/>
          <w:shd w:val="clear" w:color="auto" w:fill="FFFFFF"/>
        </w:rPr>
        <w:t xml:space="preserve"> </w:t>
      </w:r>
      <w:r w:rsidR="00F65172">
        <w:rPr>
          <w:rFonts w:ascii="Times New Roman" w:hAnsi="Times New Roman" w:cs="Times New Roman"/>
          <w:color w:val="202124"/>
          <w:sz w:val="21"/>
          <w:szCs w:val="21"/>
          <w:shd w:val="clear" w:color="auto" w:fill="FFFFFF"/>
        </w:rPr>
        <w:t xml:space="preserve">                                                     </w:t>
      </w:r>
      <w:r w:rsidR="00F65172" w:rsidRPr="00F65172">
        <w:rPr>
          <w:rFonts w:ascii="Times New Roman" w:hAnsi="Times New Roman" w:cs="Times New Roman"/>
          <w:color w:val="202124"/>
          <w:sz w:val="28"/>
          <w:szCs w:val="28"/>
          <w:shd w:val="clear" w:color="auto" w:fill="FFFFFF"/>
        </w:rPr>
        <w:t>Fig 1:</w:t>
      </w:r>
      <w:r w:rsidR="00F65172">
        <w:rPr>
          <w:rFonts w:ascii="Times New Roman" w:hAnsi="Times New Roman" w:cs="Times New Roman"/>
          <w:color w:val="202124"/>
          <w:sz w:val="28"/>
          <w:szCs w:val="28"/>
          <w:shd w:val="clear" w:color="auto" w:fill="FFFFFF"/>
        </w:rPr>
        <w:t xml:space="preserve"> LSTM Network </w:t>
      </w:r>
    </w:p>
    <w:p w:rsidR="005756E8" w:rsidRPr="00576D14" w:rsidRDefault="0055383E">
      <w:pPr>
        <w:rPr>
          <w:rFonts w:ascii="Times New Roman" w:hAnsi="Times New Roman" w:cs="Times New Roman"/>
          <w:sz w:val="28"/>
          <w:szCs w:val="28"/>
        </w:rPr>
      </w:pPr>
      <w:r w:rsidRPr="00576D14">
        <w:rPr>
          <w:rFonts w:ascii="Times New Roman" w:hAnsi="Times New Roman" w:cs="Times New Roman"/>
          <w:sz w:val="28"/>
          <w:szCs w:val="28"/>
        </w:rPr>
        <w:lastRenderedPageBreak/>
        <w:t xml:space="preserve">       </w:t>
      </w:r>
      <w:r w:rsidR="00F841FA" w:rsidRPr="00576D14">
        <w:rPr>
          <w:rFonts w:ascii="Times New Roman" w:hAnsi="Times New Roman" w:cs="Times New Roman"/>
          <w:sz w:val="28"/>
          <w:szCs w:val="28"/>
        </w:rPr>
        <w:t xml:space="preserve">                             </w:t>
      </w:r>
      <w:r w:rsidR="00717BF1">
        <w:rPr>
          <w:rFonts w:ascii="Times New Roman" w:hAnsi="Times New Roman" w:cs="Times New Roman"/>
          <w:sz w:val="28"/>
          <w:szCs w:val="28"/>
        </w:rPr>
        <w:t xml:space="preserve">     </w:t>
      </w:r>
      <w:r w:rsidR="00717BF1">
        <w:rPr>
          <w:rFonts w:ascii="Times New Roman" w:hAnsi="Times New Roman" w:cs="Times New Roman"/>
          <w:noProof/>
          <w:sz w:val="28"/>
          <w:szCs w:val="28"/>
          <w:lang w:eastAsia="en-IN"/>
        </w:rPr>
        <w:drawing>
          <wp:inline distT="0" distB="0" distL="0" distR="0">
            <wp:extent cx="6018086" cy="30670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2).png"/>
                    <pic:cNvPicPr/>
                  </pic:nvPicPr>
                  <pic:blipFill>
                    <a:blip r:embed="rId8">
                      <a:extLst>
                        <a:ext uri="{28A0092B-C50C-407E-A947-70E740481C1C}">
                          <a14:useLocalDpi xmlns:a14="http://schemas.microsoft.com/office/drawing/2010/main" val="0"/>
                        </a:ext>
                      </a:extLst>
                    </a:blip>
                    <a:stretch>
                      <a:fillRect/>
                    </a:stretch>
                  </pic:blipFill>
                  <pic:spPr>
                    <a:xfrm>
                      <a:off x="0" y="0"/>
                      <a:ext cx="6030680" cy="3073469"/>
                    </a:xfrm>
                    <a:prstGeom prst="rect">
                      <a:avLst/>
                    </a:prstGeom>
                  </pic:spPr>
                </pic:pic>
              </a:graphicData>
            </a:graphic>
          </wp:inline>
        </w:drawing>
      </w:r>
    </w:p>
    <w:p w:rsidR="001A0876" w:rsidRPr="00576D14" w:rsidRDefault="001A0876">
      <w:pPr>
        <w:rPr>
          <w:rFonts w:ascii="Times New Roman" w:hAnsi="Times New Roman" w:cs="Times New Roman"/>
          <w:sz w:val="28"/>
          <w:szCs w:val="28"/>
        </w:rPr>
      </w:pPr>
    </w:p>
    <w:p w:rsidR="002E4692" w:rsidRPr="00576D14" w:rsidRDefault="00D8241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E4692" w:rsidRPr="00576D14">
        <w:rPr>
          <w:rFonts w:ascii="Times New Roman" w:hAnsi="Times New Roman" w:cs="Times New Roman"/>
          <w:sz w:val="28"/>
          <w:szCs w:val="28"/>
        </w:rPr>
        <w:tab/>
      </w:r>
    </w:p>
    <w:p w:rsidR="00A623C8" w:rsidRDefault="00A623C8">
      <w:pPr>
        <w:rPr>
          <w:rFonts w:ascii="Times New Roman" w:hAnsi="Times New Roman" w:cs="Times New Roman"/>
          <w:sz w:val="28"/>
          <w:szCs w:val="28"/>
        </w:rPr>
      </w:pPr>
    </w:p>
    <w:p w:rsidR="00641111" w:rsidRDefault="00641111">
      <w:pPr>
        <w:rPr>
          <w:rFonts w:ascii="Times New Roman" w:hAnsi="Times New Roman" w:cs="Times New Roman"/>
          <w:sz w:val="28"/>
          <w:szCs w:val="28"/>
        </w:rPr>
      </w:pPr>
    </w:p>
    <w:p w:rsidR="00641111" w:rsidRDefault="004D746F">
      <w:pPr>
        <w:rPr>
          <w:rFonts w:ascii="Times New Roman" w:hAnsi="Times New Roman" w:cs="Times New Roman"/>
          <w:b/>
          <w:sz w:val="40"/>
          <w:szCs w:val="40"/>
        </w:rPr>
      </w:pPr>
      <w:r>
        <w:rPr>
          <w:rFonts w:ascii="Times New Roman" w:hAnsi="Times New Roman" w:cs="Times New Roman"/>
          <w:b/>
          <w:sz w:val="40"/>
          <w:szCs w:val="40"/>
        </w:rPr>
        <w:t>Our Proposed Work</w:t>
      </w:r>
      <w:r w:rsidR="00641111" w:rsidRPr="00641111">
        <w:rPr>
          <w:rFonts w:ascii="Times New Roman" w:hAnsi="Times New Roman" w:cs="Times New Roman"/>
          <w:b/>
          <w:sz w:val="40"/>
          <w:szCs w:val="40"/>
        </w:rPr>
        <w:t>:</w:t>
      </w:r>
    </w:p>
    <w:p w:rsidR="00745680" w:rsidRDefault="00745680">
      <w:pPr>
        <w:rPr>
          <w:rFonts w:ascii="Times New Roman" w:hAnsi="Times New Roman" w:cs="Times New Roman"/>
          <w:b/>
          <w:sz w:val="40"/>
          <w:szCs w:val="40"/>
        </w:rPr>
      </w:pPr>
    </w:p>
    <w:p w:rsidR="00745680" w:rsidRPr="00745680" w:rsidRDefault="00745680">
      <w:pPr>
        <w:rPr>
          <w:rFonts w:ascii="Times New Roman" w:hAnsi="Times New Roman" w:cs="Times New Roman"/>
          <w:sz w:val="28"/>
          <w:szCs w:val="28"/>
        </w:rPr>
      </w:pPr>
      <w:r>
        <w:rPr>
          <w:rFonts w:ascii="Times New Roman" w:hAnsi="Times New Roman" w:cs="Times New Roman"/>
          <w:sz w:val="28"/>
          <w:szCs w:val="28"/>
        </w:rPr>
        <w:t xml:space="preserve">                 Fig 2: Workflow of Stock Market Prediction System</w:t>
      </w:r>
    </w:p>
    <w:p w:rsidR="00641111" w:rsidRDefault="00EF1F05">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extent cx="5731510" cy="2207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07895"/>
                    </a:xfrm>
                    <a:prstGeom prst="rect">
                      <a:avLst/>
                    </a:prstGeom>
                  </pic:spPr>
                </pic:pic>
              </a:graphicData>
            </a:graphic>
          </wp:inline>
        </w:drawing>
      </w:r>
    </w:p>
    <w:p w:rsidR="00745680" w:rsidRDefault="00745680">
      <w:pPr>
        <w:rPr>
          <w:rFonts w:ascii="Times New Roman" w:hAnsi="Times New Roman" w:cs="Times New Roman"/>
          <w:sz w:val="28"/>
          <w:szCs w:val="28"/>
        </w:rPr>
      </w:pP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lastRenderedPageBreak/>
        <w:t>The data has been taken from yahoo finance for Wipro Limited (WIPRO.NS). The work has been done for the time period 1/1/2005-17/4/2022. The data from 1/1/2005-31/12/2017 has been taken for training and testing has been done from 1/1/2018-17/4/2022. The dataset contained the following six features in it originally:</w:t>
      </w: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tab/>
        <w:t>1. Open: Opening price on any particular day.</w:t>
      </w: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tab/>
        <w:t>2. High: Highest price on that particular day.</w:t>
      </w: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tab/>
        <w:t>3. Low: Lowest price on that particular day.</w:t>
      </w: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tab/>
        <w:t>4. Close: Closing price on that particular day.</w:t>
      </w: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tab/>
        <w:t>5. Adjusted Close: Adjusted closing price on that particular day.</w:t>
      </w: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tab/>
        <w:t>6. Volume: Number of trades performed on that particular day.</w:t>
      </w:r>
    </w:p>
    <w:p w:rsidR="00745680" w:rsidRPr="00576D14" w:rsidRDefault="00745680" w:rsidP="00745680">
      <w:pPr>
        <w:rPr>
          <w:rFonts w:ascii="Times New Roman" w:hAnsi="Times New Roman" w:cs="Times New Roman"/>
          <w:sz w:val="28"/>
          <w:szCs w:val="28"/>
        </w:rPr>
      </w:pPr>
      <w:r w:rsidRPr="00576D14">
        <w:rPr>
          <w:rFonts w:ascii="Times New Roman" w:hAnsi="Times New Roman" w:cs="Times New Roman"/>
          <w:sz w:val="28"/>
          <w:szCs w:val="28"/>
        </w:rPr>
        <w:t>Then, the Price of the Dollar was also added as the seventh feature in order to create our model as the Price of the dollar also affects</w:t>
      </w:r>
      <w:r w:rsidR="004E4257">
        <w:rPr>
          <w:rFonts w:ascii="Times New Roman" w:hAnsi="Times New Roman" w:cs="Times New Roman"/>
          <w:sz w:val="28"/>
          <w:szCs w:val="28"/>
        </w:rPr>
        <w:t xml:space="preserve"> [4]</w:t>
      </w:r>
      <w:r w:rsidRPr="00576D14">
        <w:rPr>
          <w:rFonts w:ascii="Times New Roman" w:hAnsi="Times New Roman" w:cs="Times New Roman"/>
          <w:sz w:val="28"/>
          <w:szCs w:val="28"/>
        </w:rPr>
        <w:t xml:space="preserve"> the Indian Stock Market.</w:t>
      </w:r>
      <w:r w:rsidR="004E4257">
        <w:rPr>
          <w:rFonts w:ascii="Times New Roman" w:hAnsi="Times New Roman" w:cs="Times New Roman"/>
          <w:sz w:val="28"/>
          <w:szCs w:val="28"/>
        </w:rPr>
        <w:t xml:space="preserve"> The price of the dollar affects the import and export between countries which eventually affects the price of assets of any company. </w:t>
      </w:r>
      <w:r w:rsidRPr="00576D14">
        <w:rPr>
          <w:rFonts w:ascii="Times New Roman" w:hAnsi="Times New Roman" w:cs="Times New Roman"/>
          <w:sz w:val="28"/>
          <w:szCs w:val="28"/>
        </w:rPr>
        <w:t>Hence our dataset also contained the following seventh feature in addition to above mentioned six features.</w:t>
      </w:r>
    </w:p>
    <w:p w:rsidR="00745680" w:rsidRDefault="00D82411">
      <w:pPr>
        <w:rPr>
          <w:rFonts w:ascii="Times New Roman" w:hAnsi="Times New Roman" w:cs="Times New Roman"/>
          <w:sz w:val="28"/>
          <w:szCs w:val="28"/>
        </w:rPr>
      </w:pPr>
      <w:r>
        <w:rPr>
          <w:rFonts w:ascii="Times New Roman" w:hAnsi="Times New Roman" w:cs="Times New Roman"/>
          <w:sz w:val="28"/>
          <w:szCs w:val="28"/>
        </w:rPr>
        <w:t xml:space="preserve">          </w:t>
      </w:r>
      <w:r w:rsidRPr="00576D14">
        <w:rPr>
          <w:rFonts w:ascii="Times New Roman" w:hAnsi="Times New Roman" w:cs="Times New Roman"/>
          <w:sz w:val="28"/>
          <w:szCs w:val="28"/>
        </w:rPr>
        <w:t>7. Dollar: Price of US Dollar in INR.</w:t>
      </w:r>
    </w:p>
    <w:p w:rsidR="004E4257" w:rsidRDefault="004E4257">
      <w:pPr>
        <w:rPr>
          <w:rFonts w:ascii="Times New Roman" w:hAnsi="Times New Roman" w:cs="Times New Roman"/>
          <w:sz w:val="28"/>
          <w:szCs w:val="28"/>
        </w:rPr>
      </w:pPr>
      <w:r>
        <w:rPr>
          <w:rFonts w:ascii="Times New Roman" w:hAnsi="Times New Roman" w:cs="Times New Roman"/>
          <w:sz w:val="28"/>
          <w:szCs w:val="28"/>
        </w:rPr>
        <w:t>After combining the original features in the dataset and the derived feature, the model was made using 4 LSTM layers which had corresponding dropouts associated which each of them. Dropouts were added for regularisation. Apart from these, the model had an output Dense Layer which provides us with the final output.</w:t>
      </w:r>
    </w:p>
    <w:p w:rsidR="00D82411" w:rsidRPr="00576D14" w:rsidRDefault="00D82411" w:rsidP="00D82411">
      <w:pPr>
        <w:rPr>
          <w:rFonts w:ascii="Times New Roman" w:hAnsi="Times New Roman" w:cs="Times New Roman"/>
          <w:sz w:val="28"/>
          <w:szCs w:val="28"/>
        </w:rPr>
      </w:pPr>
      <w:r w:rsidRPr="00576D14">
        <w:rPr>
          <w:rFonts w:ascii="Times New Roman" w:hAnsi="Times New Roman" w:cs="Times New Roman"/>
          <w:sz w:val="28"/>
          <w:szCs w:val="28"/>
        </w:rPr>
        <w:t xml:space="preserve">The following table shows the model summary.                                                                     </w:t>
      </w:r>
    </w:p>
    <w:tbl>
      <w:tblPr>
        <w:tblStyle w:val="TableGrid"/>
        <w:tblpPr w:leftFromText="180" w:rightFromText="180" w:vertAnchor="text" w:horzAnchor="margin" w:tblpY="2380"/>
        <w:tblW w:w="0" w:type="auto"/>
        <w:tblLook w:val="04A0" w:firstRow="1" w:lastRow="0" w:firstColumn="1" w:lastColumn="0" w:noHBand="0" w:noVBand="1"/>
      </w:tblPr>
      <w:tblGrid>
        <w:gridCol w:w="3109"/>
        <w:gridCol w:w="1986"/>
        <w:gridCol w:w="2029"/>
      </w:tblGrid>
      <w:tr w:rsidR="00D82411" w:rsidRPr="00576D14" w:rsidTr="00EE551E">
        <w:tc>
          <w:tcPr>
            <w:tcW w:w="7124" w:type="dxa"/>
            <w:gridSpan w:val="3"/>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Model: ”sequential”</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Layer(Type)</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Output Shape</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Param #</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Lstm (LSTM)</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(None,30,64)</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18432</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dropout(Dropout)</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(None,30,64)</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0</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lastRenderedPageBreak/>
              <w:t>Lstm_1(LSTM)</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(None,30,60)</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30000</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dropout_1(Dropout)</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(None,30,60)</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0</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Lstm_2(LSTM)</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(None,30,80)</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45120</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dropout_2(Dropout)</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(None,30,80)</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0</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Lstm_3(LSTM)</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(None,100)</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72400</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dropout_3(Dropout)</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(None,100)</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0</w:t>
            </w:r>
          </w:p>
        </w:tc>
      </w:tr>
      <w:tr w:rsidR="00D82411" w:rsidRPr="00576D14" w:rsidTr="00EE551E">
        <w:tc>
          <w:tcPr>
            <w:tcW w:w="310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Dense(Dense)</w:t>
            </w:r>
          </w:p>
        </w:tc>
        <w:tc>
          <w:tcPr>
            <w:tcW w:w="1986"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(None,1)</w:t>
            </w:r>
          </w:p>
        </w:tc>
        <w:tc>
          <w:tcPr>
            <w:tcW w:w="2029" w:type="dxa"/>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101</w:t>
            </w:r>
          </w:p>
        </w:tc>
      </w:tr>
      <w:tr w:rsidR="00D82411" w:rsidRPr="00576D14" w:rsidTr="00EE551E">
        <w:tc>
          <w:tcPr>
            <w:tcW w:w="7124" w:type="dxa"/>
            <w:gridSpan w:val="3"/>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Total params: 166,053</w:t>
            </w:r>
          </w:p>
        </w:tc>
      </w:tr>
      <w:tr w:rsidR="00D82411" w:rsidRPr="00576D14" w:rsidTr="00EE551E">
        <w:tc>
          <w:tcPr>
            <w:tcW w:w="7124" w:type="dxa"/>
            <w:gridSpan w:val="3"/>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Trainable params: 166,053</w:t>
            </w:r>
          </w:p>
        </w:tc>
      </w:tr>
      <w:tr w:rsidR="00D82411" w:rsidRPr="00576D14" w:rsidTr="00EE551E">
        <w:tc>
          <w:tcPr>
            <w:tcW w:w="7124" w:type="dxa"/>
            <w:gridSpan w:val="3"/>
          </w:tcPr>
          <w:p w:rsidR="00D82411" w:rsidRPr="00576D14" w:rsidRDefault="00D82411" w:rsidP="00EE551E">
            <w:pPr>
              <w:rPr>
                <w:rFonts w:ascii="Times New Roman" w:hAnsi="Times New Roman" w:cs="Times New Roman"/>
                <w:sz w:val="28"/>
                <w:szCs w:val="28"/>
              </w:rPr>
            </w:pPr>
            <w:r w:rsidRPr="00576D14">
              <w:rPr>
                <w:rFonts w:ascii="Times New Roman" w:hAnsi="Times New Roman" w:cs="Times New Roman"/>
                <w:sz w:val="28"/>
                <w:szCs w:val="28"/>
              </w:rPr>
              <w:t>Non-trainable params: 0</w:t>
            </w:r>
          </w:p>
        </w:tc>
      </w:tr>
    </w:tbl>
    <w:p w:rsidR="00D82411" w:rsidRPr="00576D14" w:rsidRDefault="00D82411" w:rsidP="00D82411">
      <w:pPr>
        <w:rPr>
          <w:rFonts w:ascii="Times New Roman" w:hAnsi="Times New Roman" w:cs="Times New Roman"/>
          <w:sz w:val="28"/>
          <w:szCs w:val="28"/>
        </w:rPr>
      </w:pPr>
      <w:r w:rsidRPr="00576D14">
        <w:rPr>
          <w:rFonts w:ascii="Times New Roman" w:hAnsi="Times New Roman" w:cs="Times New Roman"/>
          <w:sz w:val="28"/>
          <w:szCs w:val="28"/>
        </w:rPr>
        <w:lastRenderedPageBreak/>
        <w:t>Table 1 : Model Summary</w:t>
      </w: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p>
    <w:p w:rsidR="00D82411" w:rsidRDefault="00D82411" w:rsidP="00D82411">
      <w:pPr>
        <w:rPr>
          <w:rFonts w:ascii="Times New Roman" w:hAnsi="Times New Roman" w:cs="Times New Roman"/>
          <w:sz w:val="28"/>
          <w:szCs w:val="28"/>
        </w:rPr>
      </w:pPr>
      <w:r>
        <w:rPr>
          <w:rFonts w:ascii="Times New Roman" w:hAnsi="Times New Roman" w:cs="Times New Roman"/>
          <w:sz w:val="28"/>
          <w:szCs w:val="28"/>
        </w:rPr>
        <w:t>I</w:t>
      </w:r>
      <w:r w:rsidRPr="00576D14">
        <w:rPr>
          <w:rFonts w:ascii="Times New Roman" w:hAnsi="Times New Roman" w:cs="Times New Roman"/>
          <w:sz w:val="28"/>
          <w:szCs w:val="28"/>
        </w:rPr>
        <w:t>n this table, Layer (Type) shows the type of layer that is present in our LSTM model. We have four LSTM layers in our system each having its corresponding dropout and finally</w:t>
      </w:r>
      <w:r w:rsidR="004E4257">
        <w:rPr>
          <w:rFonts w:ascii="Times New Roman" w:hAnsi="Times New Roman" w:cs="Times New Roman"/>
          <w:sz w:val="28"/>
          <w:szCs w:val="28"/>
        </w:rPr>
        <w:t>,</w:t>
      </w:r>
      <w:r w:rsidRPr="00576D14">
        <w:rPr>
          <w:rFonts w:ascii="Times New Roman" w:hAnsi="Times New Roman" w:cs="Times New Roman"/>
          <w:sz w:val="28"/>
          <w:szCs w:val="28"/>
        </w:rPr>
        <w:t xml:space="preserve"> we have our output layer which is of dense type. Output Shape shows the shape of the output that is going out from each layer. None in the output shape refers to the variable batch size which is not fixed in </w:t>
      </w:r>
      <w:r w:rsidR="004E4257">
        <w:rPr>
          <w:rFonts w:ascii="Times New Roman" w:hAnsi="Times New Roman" w:cs="Times New Roman"/>
          <w:sz w:val="28"/>
          <w:szCs w:val="28"/>
        </w:rPr>
        <w:t>Keras</w:t>
      </w:r>
      <w:r w:rsidRPr="00576D14">
        <w:rPr>
          <w:rFonts w:ascii="Times New Roman" w:hAnsi="Times New Roman" w:cs="Times New Roman"/>
          <w:sz w:val="28"/>
          <w:szCs w:val="28"/>
        </w:rPr>
        <w:t xml:space="preserve">. Param shows the number of parameters that </w:t>
      </w:r>
      <w:r>
        <w:rPr>
          <w:rFonts w:ascii="Times New Roman" w:hAnsi="Times New Roman" w:cs="Times New Roman"/>
          <w:sz w:val="28"/>
          <w:szCs w:val="28"/>
        </w:rPr>
        <w:t>are being trained at each layer.</w:t>
      </w:r>
    </w:p>
    <w:p w:rsidR="004E4257" w:rsidRPr="00576D14" w:rsidRDefault="004E4257" w:rsidP="004E4257">
      <w:pPr>
        <w:rPr>
          <w:rFonts w:ascii="Times New Roman" w:hAnsi="Times New Roman" w:cs="Times New Roman"/>
          <w:sz w:val="28"/>
          <w:szCs w:val="28"/>
        </w:rPr>
      </w:pPr>
      <w:r>
        <w:rPr>
          <w:rFonts w:ascii="Times New Roman" w:hAnsi="Times New Roman" w:cs="Times New Roman"/>
          <w:sz w:val="28"/>
          <w:szCs w:val="28"/>
        </w:rPr>
        <w:t xml:space="preserve">After the model was prepared, the model was trained. </w:t>
      </w:r>
      <w:r w:rsidRPr="00576D14">
        <w:rPr>
          <w:rFonts w:ascii="Times New Roman" w:hAnsi="Times New Roman" w:cs="Times New Roman"/>
          <w:sz w:val="28"/>
          <w:szCs w:val="28"/>
        </w:rPr>
        <w:t>100 epochs have been used to train the model. The model has been trained on 3207 data points (days) and Tested on 1057 data points (days).</w:t>
      </w:r>
    </w:p>
    <w:p w:rsidR="004E4257" w:rsidRPr="00641111" w:rsidRDefault="004E4257" w:rsidP="00D82411">
      <w:pPr>
        <w:rPr>
          <w:rFonts w:ascii="Times New Roman" w:hAnsi="Times New Roman" w:cs="Times New Roman"/>
          <w:sz w:val="28"/>
          <w:szCs w:val="28"/>
        </w:rPr>
      </w:pPr>
    </w:p>
    <w:p w:rsidR="00E63283" w:rsidRPr="00576D14" w:rsidRDefault="00E63283">
      <w:pPr>
        <w:rPr>
          <w:rFonts w:ascii="Times New Roman" w:hAnsi="Times New Roman" w:cs="Times New Roman"/>
          <w:sz w:val="28"/>
          <w:szCs w:val="28"/>
        </w:rPr>
      </w:pPr>
    </w:p>
    <w:p w:rsidR="00E63283" w:rsidRPr="00576D14" w:rsidRDefault="006E7CD8" w:rsidP="00E63283">
      <w:pPr>
        <w:rPr>
          <w:rFonts w:ascii="Times New Roman" w:hAnsi="Times New Roman" w:cs="Times New Roman"/>
          <w:b/>
          <w:sz w:val="40"/>
          <w:szCs w:val="40"/>
        </w:rPr>
      </w:pPr>
      <w:r w:rsidRPr="00576D14">
        <w:rPr>
          <w:rFonts w:ascii="Times New Roman" w:hAnsi="Times New Roman" w:cs="Times New Roman"/>
          <w:b/>
          <w:sz w:val="40"/>
          <w:szCs w:val="40"/>
        </w:rPr>
        <w:t>Result and Performance</w:t>
      </w:r>
      <w:r w:rsidR="00E63283" w:rsidRPr="00576D14">
        <w:rPr>
          <w:rFonts w:ascii="Times New Roman" w:hAnsi="Times New Roman" w:cs="Times New Roman"/>
          <w:b/>
          <w:sz w:val="40"/>
          <w:szCs w:val="40"/>
        </w:rPr>
        <w:t>:</w:t>
      </w:r>
    </w:p>
    <w:p w:rsidR="00E63283" w:rsidRPr="00576D14" w:rsidRDefault="00E63283" w:rsidP="00E63283">
      <w:pPr>
        <w:rPr>
          <w:rFonts w:ascii="Times New Roman" w:hAnsi="Times New Roman" w:cs="Times New Roman"/>
          <w:sz w:val="28"/>
          <w:szCs w:val="28"/>
        </w:rPr>
      </w:pPr>
      <w:r w:rsidRPr="00576D14">
        <w:rPr>
          <w:rFonts w:ascii="Times New Roman" w:hAnsi="Times New Roman" w:cs="Times New Roman"/>
          <w:sz w:val="28"/>
          <w:szCs w:val="28"/>
        </w:rPr>
        <w:t>After testing, this model showed the following results:</w:t>
      </w:r>
    </w:p>
    <w:p w:rsidR="00E63283" w:rsidRPr="00576D14" w:rsidRDefault="00E63283" w:rsidP="00E63283">
      <w:pPr>
        <w:rPr>
          <w:rFonts w:ascii="Times New Roman" w:hAnsi="Times New Roman" w:cs="Times New Roman"/>
          <w:sz w:val="28"/>
          <w:szCs w:val="28"/>
        </w:rPr>
      </w:pPr>
      <w:r w:rsidRPr="00576D14">
        <w:rPr>
          <w:rFonts w:ascii="Times New Roman" w:hAnsi="Times New Roman" w:cs="Times New Roman"/>
          <w:sz w:val="28"/>
          <w:szCs w:val="28"/>
        </w:rPr>
        <w:t>The below image shows a plot between the original and the predicted price.</w:t>
      </w:r>
    </w:p>
    <w:p w:rsidR="00576D14" w:rsidRPr="00576D14" w:rsidRDefault="00576D14" w:rsidP="00E63283">
      <w:pPr>
        <w:rPr>
          <w:rFonts w:ascii="Times New Roman" w:hAnsi="Times New Roman" w:cs="Times New Roman"/>
          <w:sz w:val="28"/>
          <w:szCs w:val="28"/>
        </w:rPr>
      </w:pPr>
    </w:p>
    <w:p w:rsidR="00576D14" w:rsidRPr="00576D14" w:rsidRDefault="00576D14" w:rsidP="00E63283">
      <w:pPr>
        <w:rPr>
          <w:rFonts w:ascii="Times New Roman" w:hAnsi="Times New Roman" w:cs="Times New Roman"/>
          <w:sz w:val="28"/>
          <w:szCs w:val="28"/>
        </w:rPr>
      </w:pPr>
      <w:r w:rsidRPr="00576D14">
        <w:rPr>
          <w:rFonts w:ascii="Times New Roman" w:hAnsi="Times New Roman" w:cs="Times New Roman"/>
          <w:sz w:val="28"/>
          <w:szCs w:val="28"/>
        </w:rPr>
        <w:t xml:space="preserve">                       </w:t>
      </w:r>
      <w:r w:rsidR="00745680">
        <w:rPr>
          <w:rFonts w:ascii="Times New Roman" w:hAnsi="Times New Roman" w:cs="Times New Roman"/>
          <w:sz w:val="28"/>
          <w:szCs w:val="28"/>
        </w:rPr>
        <w:t>Fig 3</w:t>
      </w:r>
      <w:r w:rsidRPr="00576D14">
        <w:rPr>
          <w:rFonts w:ascii="Times New Roman" w:hAnsi="Times New Roman" w:cs="Times New Roman"/>
          <w:sz w:val="28"/>
          <w:szCs w:val="28"/>
        </w:rPr>
        <w:t>: Plot between Predicted and Original Price</w:t>
      </w:r>
    </w:p>
    <w:p w:rsidR="00E63283" w:rsidRPr="00576D14" w:rsidRDefault="00E63283">
      <w:pPr>
        <w:rPr>
          <w:rFonts w:ascii="Times New Roman" w:hAnsi="Times New Roman" w:cs="Times New Roman"/>
          <w:sz w:val="28"/>
          <w:szCs w:val="28"/>
        </w:rPr>
      </w:pPr>
      <w:r w:rsidRPr="00576D14">
        <w:rPr>
          <w:rFonts w:ascii="Times New Roman" w:hAnsi="Times New Roman" w:cs="Times New Roman"/>
          <w:noProof/>
          <w:sz w:val="28"/>
          <w:szCs w:val="28"/>
          <w:lang w:eastAsia="en-IN"/>
        </w:rPr>
        <w:lastRenderedPageBreak/>
        <w:drawing>
          <wp:inline distT="0" distB="0" distL="0" distR="0">
            <wp:extent cx="5745990" cy="3048000"/>
            <wp:effectExtent l="0" t="0" r="7620" b="0"/>
            <wp:docPr id="3" name="Picture 3" descr="pred v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 vs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615" cy="3054697"/>
                    </a:xfrm>
                    <a:prstGeom prst="rect">
                      <a:avLst/>
                    </a:prstGeom>
                    <a:noFill/>
                    <a:ln>
                      <a:noFill/>
                    </a:ln>
                  </pic:spPr>
                </pic:pic>
              </a:graphicData>
            </a:graphic>
          </wp:inline>
        </w:drawing>
      </w:r>
    </w:p>
    <w:p w:rsidR="00221AF4" w:rsidRDefault="00B02287">
      <w:pPr>
        <w:rPr>
          <w:rFonts w:ascii="Times New Roman" w:hAnsi="Times New Roman" w:cs="Times New Roman"/>
          <w:sz w:val="28"/>
          <w:szCs w:val="28"/>
        </w:rPr>
      </w:pPr>
      <w:r w:rsidRPr="00576D14">
        <w:rPr>
          <w:rFonts w:ascii="Times New Roman" w:hAnsi="Times New Roman" w:cs="Times New Roman"/>
          <w:sz w:val="28"/>
          <w:szCs w:val="28"/>
        </w:rPr>
        <w:t xml:space="preserve">In this figure, </w:t>
      </w:r>
      <w:r w:rsidR="00F20F89" w:rsidRPr="00576D14">
        <w:rPr>
          <w:rFonts w:ascii="Times New Roman" w:hAnsi="Times New Roman" w:cs="Times New Roman"/>
          <w:sz w:val="28"/>
          <w:szCs w:val="28"/>
        </w:rPr>
        <w:t xml:space="preserve">the </w:t>
      </w:r>
      <w:r w:rsidRPr="00576D14">
        <w:rPr>
          <w:rFonts w:ascii="Times New Roman" w:hAnsi="Times New Roman" w:cs="Times New Roman"/>
          <w:sz w:val="28"/>
          <w:szCs w:val="28"/>
        </w:rPr>
        <w:t xml:space="preserve">blue line shows </w:t>
      </w:r>
      <w:r w:rsidR="00F20F89" w:rsidRPr="00576D14">
        <w:rPr>
          <w:rFonts w:ascii="Times New Roman" w:hAnsi="Times New Roman" w:cs="Times New Roman"/>
          <w:sz w:val="28"/>
          <w:szCs w:val="28"/>
        </w:rPr>
        <w:t xml:space="preserve">the </w:t>
      </w:r>
      <w:r w:rsidRPr="00576D14">
        <w:rPr>
          <w:rFonts w:ascii="Times New Roman" w:hAnsi="Times New Roman" w:cs="Times New Roman"/>
          <w:sz w:val="28"/>
          <w:szCs w:val="28"/>
        </w:rPr>
        <w:t xml:space="preserve">real market price while </w:t>
      </w:r>
      <w:r w:rsidR="00F20F89" w:rsidRPr="00576D14">
        <w:rPr>
          <w:rFonts w:ascii="Times New Roman" w:hAnsi="Times New Roman" w:cs="Times New Roman"/>
          <w:sz w:val="28"/>
          <w:szCs w:val="28"/>
        </w:rPr>
        <w:t xml:space="preserve">the </w:t>
      </w:r>
      <w:r w:rsidRPr="00576D14">
        <w:rPr>
          <w:rFonts w:ascii="Times New Roman" w:hAnsi="Times New Roman" w:cs="Times New Roman"/>
          <w:sz w:val="28"/>
          <w:szCs w:val="28"/>
        </w:rPr>
        <w:t xml:space="preserve">red line shows </w:t>
      </w:r>
      <w:r w:rsidR="00F20F89" w:rsidRPr="00576D14">
        <w:rPr>
          <w:rFonts w:ascii="Times New Roman" w:hAnsi="Times New Roman" w:cs="Times New Roman"/>
          <w:sz w:val="28"/>
          <w:szCs w:val="28"/>
        </w:rPr>
        <w:t xml:space="preserve">the </w:t>
      </w:r>
      <w:r w:rsidRPr="00576D14">
        <w:rPr>
          <w:rFonts w:ascii="Times New Roman" w:hAnsi="Times New Roman" w:cs="Times New Roman"/>
          <w:sz w:val="28"/>
          <w:szCs w:val="28"/>
        </w:rPr>
        <w:t xml:space="preserve">predicted market price. Our Model was performing nicely continuously but around </w:t>
      </w:r>
      <w:r w:rsidR="00F20F89" w:rsidRPr="00576D14">
        <w:rPr>
          <w:rFonts w:ascii="Times New Roman" w:hAnsi="Times New Roman" w:cs="Times New Roman"/>
          <w:sz w:val="28"/>
          <w:szCs w:val="28"/>
        </w:rPr>
        <w:t xml:space="preserve">the </w:t>
      </w:r>
      <w:r w:rsidRPr="00576D14">
        <w:rPr>
          <w:rFonts w:ascii="Times New Roman" w:hAnsi="Times New Roman" w:cs="Times New Roman"/>
          <w:sz w:val="28"/>
          <w:szCs w:val="28"/>
        </w:rPr>
        <w:t>900</w:t>
      </w:r>
      <w:r w:rsidRPr="00576D14">
        <w:rPr>
          <w:rFonts w:ascii="Times New Roman" w:hAnsi="Times New Roman" w:cs="Times New Roman"/>
          <w:sz w:val="28"/>
          <w:szCs w:val="28"/>
          <w:vertAlign w:val="superscript"/>
        </w:rPr>
        <w:t>th</w:t>
      </w:r>
      <w:r w:rsidRPr="00576D14">
        <w:rPr>
          <w:rFonts w:ascii="Times New Roman" w:hAnsi="Times New Roman" w:cs="Times New Roman"/>
          <w:sz w:val="28"/>
          <w:szCs w:val="28"/>
        </w:rPr>
        <w:t xml:space="preserve"> day of testing the stock price changed drastically due to which there was a big deviation between </w:t>
      </w:r>
      <w:r w:rsidR="00F20F89" w:rsidRPr="00576D14">
        <w:rPr>
          <w:rFonts w:ascii="Times New Roman" w:hAnsi="Times New Roman" w:cs="Times New Roman"/>
          <w:sz w:val="28"/>
          <w:szCs w:val="28"/>
        </w:rPr>
        <w:t xml:space="preserve">the </w:t>
      </w:r>
      <w:r w:rsidR="00367FE6">
        <w:rPr>
          <w:rFonts w:ascii="Times New Roman" w:hAnsi="Times New Roman" w:cs="Times New Roman"/>
          <w:sz w:val="28"/>
          <w:szCs w:val="28"/>
        </w:rPr>
        <w:t>predicted and original price but still our LSTM model is catching the patterns nicely.</w:t>
      </w:r>
    </w:p>
    <w:p w:rsidR="00B1268A" w:rsidRDefault="00B1268A">
      <w:pPr>
        <w:rPr>
          <w:rFonts w:ascii="Times New Roman" w:hAnsi="Times New Roman" w:cs="Times New Roman"/>
          <w:sz w:val="28"/>
          <w:szCs w:val="28"/>
        </w:rPr>
      </w:pPr>
    </w:p>
    <w:p w:rsidR="00B1268A" w:rsidRDefault="00B1268A">
      <w:pPr>
        <w:rPr>
          <w:rFonts w:ascii="Times New Roman" w:hAnsi="Times New Roman" w:cs="Times New Roman"/>
          <w:sz w:val="28"/>
          <w:szCs w:val="28"/>
        </w:rPr>
      </w:pPr>
      <w:r>
        <w:rPr>
          <w:rFonts w:ascii="Times New Roman" w:hAnsi="Times New Roman" w:cs="Times New Roman"/>
          <w:sz w:val="28"/>
          <w:szCs w:val="28"/>
        </w:rPr>
        <w:t>Different Errors were calculated to analyze the model:</w:t>
      </w:r>
    </w:p>
    <w:p w:rsidR="00B1268A" w:rsidRDefault="00B1268A">
      <w:pPr>
        <w:rPr>
          <w:rFonts w:ascii="Times New Roman" w:hAnsi="Times New Roman" w:cs="Times New Roman"/>
          <w:sz w:val="28"/>
          <w:szCs w:val="28"/>
        </w:rPr>
      </w:pPr>
      <w:r>
        <w:rPr>
          <w:rFonts w:ascii="Times New Roman" w:hAnsi="Times New Roman" w:cs="Times New Roman"/>
          <w:sz w:val="28"/>
          <w:szCs w:val="28"/>
        </w:rPr>
        <w:t>Error is the difference between the original price and its predicted value.</w:t>
      </w:r>
    </w:p>
    <w:p w:rsidR="00B1268A" w:rsidRPr="00CC2BF4" w:rsidRDefault="00B1268A">
      <w:pPr>
        <w:rPr>
          <w:rFonts w:ascii="Times New Roman" w:hAnsi="Times New Roman" w:cs="Times New Roman"/>
          <w:sz w:val="28"/>
          <w:szCs w:val="28"/>
        </w:rPr>
      </w:pPr>
      <w:r w:rsidRPr="00CC2BF4">
        <w:rPr>
          <w:rFonts w:ascii="Times New Roman" w:hAnsi="Times New Roman" w:cs="Times New Roman"/>
          <w:sz w:val="28"/>
          <w:szCs w:val="28"/>
        </w:rPr>
        <w:t xml:space="preserve">Mean Absolute </w:t>
      </w:r>
      <w:r w:rsidR="00CC2BF4" w:rsidRPr="00CC2BF4">
        <w:rPr>
          <w:rFonts w:ascii="Times New Roman" w:hAnsi="Times New Roman" w:cs="Times New Roman"/>
          <w:sz w:val="28"/>
          <w:szCs w:val="28"/>
        </w:rPr>
        <w:t>Error (MAE)</w:t>
      </w:r>
      <w:r w:rsidRPr="00CC2BF4">
        <w:rPr>
          <w:rFonts w:ascii="Times New Roman" w:hAnsi="Times New Roman" w:cs="Times New Roman"/>
          <w:sz w:val="28"/>
          <w:szCs w:val="28"/>
        </w:rPr>
        <w:t>: It is defined as the average of absolute values of the errors.</w:t>
      </w:r>
    </w:p>
    <w:p w:rsidR="00B1268A" w:rsidRPr="00CC2BF4" w:rsidRDefault="00B1268A">
      <w:pPr>
        <w:rPr>
          <w:rFonts w:ascii="Times New Roman" w:hAnsi="Times New Roman" w:cs="Times New Roman"/>
          <w:color w:val="202124"/>
          <w:sz w:val="28"/>
          <w:szCs w:val="28"/>
          <w:shd w:val="clear" w:color="auto" w:fill="FFFFFF"/>
        </w:rPr>
      </w:pPr>
      <w:r w:rsidRPr="00CC2BF4">
        <w:rPr>
          <w:rFonts w:ascii="Times New Roman" w:hAnsi="Times New Roman" w:cs="Times New Roman"/>
          <w:sz w:val="28"/>
          <w:szCs w:val="28"/>
        </w:rPr>
        <w:t xml:space="preserve">                          MAE: (</w:t>
      </w:r>
      <w:r w:rsidRPr="00CC2BF4">
        <w:rPr>
          <w:rFonts w:ascii="Times New Roman" w:hAnsi="Times New Roman" w:cs="Times New Roman"/>
          <w:color w:val="202124"/>
          <w:sz w:val="28"/>
          <w:szCs w:val="28"/>
          <w:shd w:val="clear" w:color="auto" w:fill="FFFFFF"/>
        </w:rPr>
        <w:t>Σ</w:t>
      </w:r>
      <w:r w:rsidR="00CC2BF4" w:rsidRPr="00CC2BF4">
        <w:rPr>
          <w:rFonts w:ascii="Times New Roman" w:hAnsi="Times New Roman" w:cs="Times New Roman"/>
          <w:color w:val="202124"/>
          <w:sz w:val="28"/>
          <w:szCs w:val="28"/>
          <w:shd w:val="clear" w:color="auto" w:fill="FFFFFF"/>
        </w:rPr>
        <w:t>|(</w:t>
      </w:r>
      <w:r w:rsidRPr="00CC2BF4">
        <w:rPr>
          <w:rFonts w:ascii="Times New Roman" w:hAnsi="Times New Roman" w:cs="Times New Roman"/>
          <w:color w:val="202124"/>
          <w:sz w:val="28"/>
          <w:szCs w:val="28"/>
          <w:shd w:val="clear" w:color="auto" w:fill="FFFFFF"/>
        </w:rPr>
        <w:t xml:space="preserve">y_test-y_pred)|)/n                             </w:t>
      </w:r>
      <w:r w:rsidR="00425832">
        <w:rPr>
          <w:rFonts w:ascii="Times New Roman" w:hAnsi="Times New Roman" w:cs="Times New Roman"/>
          <w:color w:val="202124"/>
          <w:sz w:val="28"/>
          <w:szCs w:val="28"/>
          <w:shd w:val="clear" w:color="auto" w:fill="FFFFFF"/>
        </w:rPr>
        <w:t>(2</w:t>
      </w:r>
      <w:r w:rsidRPr="00CC2BF4">
        <w:rPr>
          <w:rFonts w:ascii="Times New Roman" w:hAnsi="Times New Roman" w:cs="Times New Roman"/>
          <w:color w:val="202124"/>
          <w:sz w:val="28"/>
          <w:szCs w:val="28"/>
          <w:shd w:val="clear" w:color="auto" w:fill="FFFFFF"/>
        </w:rPr>
        <w:t>)</w:t>
      </w:r>
    </w:p>
    <w:p w:rsidR="00CC2BF4" w:rsidRPr="00CC2BF4" w:rsidRDefault="00CC2BF4">
      <w:pPr>
        <w:rPr>
          <w:rFonts w:ascii="Times New Roman" w:hAnsi="Times New Roman" w:cs="Times New Roman"/>
          <w:color w:val="202124"/>
          <w:sz w:val="28"/>
          <w:szCs w:val="28"/>
          <w:shd w:val="clear" w:color="auto" w:fill="FFFFFF"/>
        </w:rPr>
      </w:pPr>
    </w:p>
    <w:p w:rsidR="00CC2BF4" w:rsidRPr="00CC2BF4" w:rsidRDefault="00CC2BF4">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t xml:space="preserve">Where:                y_test: original </w:t>
      </w:r>
      <w:r>
        <w:rPr>
          <w:rFonts w:ascii="Times New Roman" w:hAnsi="Times New Roman" w:cs="Times New Roman"/>
          <w:color w:val="202124"/>
          <w:sz w:val="28"/>
          <w:szCs w:val="28"/>
          <w:shd w:val="clear" w:color="auto" w:fill="FFFFFF"/>
        </w:rPr>
        <w:t>ground-truth</w:t>
      </w:r>
      <w:r w:rsidRPr="00CC2BF4">
        <w:rPr>
          <w:rFonts w:ascii="Times New Roman" w:hAnsi="Times New Roman" w:cs="Times New Roman"/>
          <w:color w:val="202124"/>
          <w:sz w:val="28"/>
          <w:szCs w:val="28"/>
          <w:shd w:val="clear" w:color="auto" w:fill="FFFFFF"/>
        </w:rPr>
        <w:t xml:space="preserve"> value</w:t>
      </w:r>
    </w:p>
    <w:p w:rsidR="00CC2BF4" w:rsidRPr="00CC2BF4" w:rsidRDefault="00CC2BF4">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t xml:space="preserve">                            y_pred: predicted value</w:t>
      </w:r>
    </w:p>
    <w:p w:rsidR="00CC2BF4" w:rsidRPr="00CC2BF4" w:rsidRDefault="00CC2BF4">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t xml:space="preserve">                            n: total number of values</w:t>
      </w:r>
    </w:p>
    <w:p w:rsidR="00B1268A" w:rsidRPr="00CC2BF4" w:rsidRDefault="00B1268A">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t xml:space="preserve">Root Mean Square </w:t>
      </w:r>
      <w:r w:rsidR="00CC2BF4" w:rsidRPr="00CC2BF4">
        <w:rPr>
          <w:rFonts w:ascii="Times New Roman" w:hAnsi="Times New Roman" w:cs="Times New Roman"/>
          <w:color w:val="202124"/>
          <w:sz w:val="28"/>
          <w:szCs w:val="28"/>
          <w:shd w:val="clear" w:color="auto" w:fill="FFFFFF"/>
        </w:rPr>
        <w:t>Error (RMSE)</w:t>
      </w:r>
      <w:r w:rsidRPr="00CC2BF4">
        <w:rPr>
          <w:rFonts w:ascii="Times New Roman" w:hAnsi="Times New Roman" w:cs="Times New Roman"/>
          <w:color w:val="202124"/>
          <w:sz w:val="28"/>
          <w:szCs w:val="28"/>
          <w:shd w:val="clear" w:color="auto" w:fill="FFFFFF"/>
        </w:rPr>
        <w:t>: It is defined as the square root of the average of squares of the errors.</w:t>
      </w:r>
    </w:p>
    <w:p w:rsidR="00CC2BF4" w:rsidRPr="00CC2BF4" w:rsidRDefault="00CC2BF4">
      <w:pPr>
        <w:rPr>
          <w:rFonts w:ascii="Times New Roman" w:hAnsi="Times New Roman" w:cs="Times New Roman"/>
          <w:color w:val="202124"/>
          <w:sz w:val="28"/>
          <w:szCs w:val="28"/>
          <w:shd w:val="clear" w:color="auto" w:fill="FFFFFF"/>
        </w:rPr>
      </w:pPr>
      <w:r w:rsidRPr="00CC2BF4">
        <w:rPr>
          <w:rFonts w:ascii="Times New Roman" w:hAnsi="Times New Roman" w:cs="Times New Roman"/>
          <w:sz w:val="28"/>
          <w:szCs w:val="28"/>
        </w:rPr>
        <w:t xml:space="preserve">                               RMSE: ((</w:t>
      </w:r>
      <w:r w:rsidRPr="00CC2BF4">
        <w:rPr>
          <w:rFonts w:ascii="Times New Roman" w:hAnsi="Times New Roman" w:cs="Times New Roman"/>
          <w:color w:val="202124"/>
          <w:sz w:val="28"/>
          <w:szCs w:val="28"/>
          <w:shd w:val="clear" w:color="auto" w:fill="FFFFFF"/>
        </w:rPr>
        <w:t>Σ(y_test-y_pred))</w:t>
      </w:r>
      <w:r w:rsidRPr="00CC2BF4">
        <w:rPr>
          <w:rFonts w:ascii="Times New Roman" w:hAnsi="Times New Roman" w:cs="Times New Roman"/>
          <w:color w:val="202124"/>
          <w:sz w:val="28"/>
          <w:szCs w:val="28"/>
          <w:shd w:val="clear" w:color="auto" w:fill="FFFFFF"/>
          <w:vertAlign w:val="superscript"/>
        </w:rPr>
        <w:t>2</w:t>
      </w:r>
      <w:r w:rsidRPr="00CC2BF4">
        <w:rPr>
          <w:rFonts w:ascii="Times New Roman" w:hAnsi="Times New Roman" w:cs="Times New Roman"/>
          <w:color w:val="202124"/>
          <w:sz w:val="28"/>
          <w:szCs w:val="28"/>
          <w:shd w:val="clear" w:color="auto" w:fill="FFFFFF"/>
        </w:rPr>
        <w:t>/n)</w:t>
      </w:r>
      <w:r w:rsidRPr="00CC2BF4">
        <w:rPr>
          <w:rFonts w:ascii="Times New Roman" w:hAnsi="Times New Roman" w:cs="Times New Roman"/>
          <w:color w:val="202124"/>
          <w:sz w:val="28"/>
          <w:szCs w:val="28"/>
          <w:shd w:val="clear" w:color="auto" w:fill="FFFFFF"/>
          <w:vertAlign w:val="superscript"/>
        </w:rPr>
        <w:t>1/2</w:t>
      </w:r>
      <w:r w:rsidRPr="00CC2BF4">
        <w:rPr>
          <w:rFonts w:ascii="Times New Roman" w:hAnsi="Times New Roman" w:cs="Times New Roman"/>
          <w:color w:val="202124"/>
          <w:sz w:val="28"/>
          <w:szCs w:val="28"/>
          <w:shd w:val="clear" w:color="auto" w:fill="FFFFFF"/>
        </w:rPr>
        <w:t xml:space="preserve">                 </w:t>
      </w:r>
      <w:r w:rsidR="00425832">
        <w:rPr>
          <w:rFonts w:ascii="Times New Roman" w:hAnsi="Times New Roman" w:cs="Times New Roman"/>
          <w:color w:val="202124"/>
          <w:sz w:val="28"/>
          <w:szCs w:val="28"/>
          <w:shd w:val="clear" w:color="auto" w:fill="FFFFFF"/>
        </w:rPr>
        <w:t>(3</w:t>
      </w:r>
      <w:r w:rsidRPr="00CC2BF4">
        <w:rPr>
          <w:rFonts w:ascii="Times New Roman" w:hAnsi="Times New Roman" w:cs="Times New Roman"/>
          <w:color w:val="202124"/>
          <w:sz w:val="28"/>
          <w:szCs w:val="28"/>
          <w:shd w:val="clear" w:color="auto" w:fill="FFFFFF"/>
        </w:rPr>
        <w:t>)</w:t>
      </w:r>
    </w:p>
    <w:p w:rsidR="00CC2BF4" w:rsidRPr="00CC2BF4" w:rsidRDefault="00CC2BF4">
      <w:pPr>
        <w:rPr>
          <w:rFonts w:ascii="Times New Roman" w:hAnsi="Times New Roman" w:cs="Times New Roman"/>
          <w:color w:val="202124"/>
          <w:sz w:val="28"/>
          <w:szCs w:val="28"/>
          <w:shd w:val="clear" w:color="auto" w:fill="FFFFFF"/>
        </w:rPr>
      </w:pPr>
    </w:p>
    <w:p w:rsidR="00CC2BF4" w:rsidRPr="00CC2BF4" w:rsidRDefault="00CC2BF4" w:rsidP="00CC2BF4">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lastRenderedPageBreak/>
        <w:t>Where:                y_test: original ground-truth value</w:t>
      </w:r>
    </w:p>
    <w:p w:rsidR="00CC2BF4" w:rsidRPr="00CC2BF4" w:rsidRDefault="00CC2BF4" w:rsidP="00CC2BF4">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t xml:space="preserve">                            y_pred: predicted value</w:t>
      </w:r>
    </w:p>
    <w:p w:rsidR="00CC2BF4" w:rsidRPr="00CC2BF4" w:rsidRDefault="00CC2BF4" w:rsidP="00CC2BF4">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t xml:space="preserve">                            n: total number of values</w:t>
      </w:r>
    </w:p>
    <w:p w:rsidR="00CC2BF4" w:rsidRPr="00CC2BF4" w:rsidRDefault="00CC2BF4" w:rsidP="00CC2BF4">
      <w:pPr>
        <w:rPr>
          <w:rFonts w:ascii="Times New Roman" w:hAnsi="Times New Roman" w:cs="Times New Roman"/>
          <w:color w:val="202124"/>
          <w:sz w:val="28"/>
          <w:szCs w:val="28"/>
          <w:shd w:val="clear" w:color="auto" w:fill="FFFFFF"/>
        </w:rPr>
      </w:pPr>
    </w:p>
    <w:p w:rsidR="00CC2BF4" w:rsidRDefault="00CC2BF4" w:rsidP="00CC2BF4">
      <w:pPr>
        <w:rPr>
          <w:rFonts w:ascii="Times New Roman" w:hAnsi="Times New Roman" w:cs="Times New Roman"/>
          <w:color w:val="202124"/>
          <w:sz w:val="28"/>
          <w:szCs w:val="28"/>
          <w:shd w:val="clear" w:color="auto" w:fill="FFFFFF"/>
        </w:rPr>
      </w:pPr>
      <w:r w:rsidRPr="00CC2BF4">
        <w:rPr>
          <w:rFonts w:ascii="Times New Roman" w:hAnsi="Times New Roman" w:cs="Times New Roman"/>
          <w:color w:val="202124"/>
          <w:sz w:val="28"/>
          <w:szCs w:val="28"/>
          <w:shd w:val="clear" w:color="auto" w:fill="FFFFFF"/>
        </w:rPr>
        <w:t>Normalised Root Mean Square Error: It is defined as the ratio of RMSE with the range, the difference between the maximum value and the minimum value. It helps in comparing the Root mean square error of two different entities of different scales.</w:t>
      </w:r>
    </w:p>
    <w:p w:rsidR="009C6A84" w:rsidRDefault="009C6A84" w:rsidP="00CC2BF4">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r>
      <w:r>
        <w:rPr>
          <w:rFonts w:ascii="Times New Roman" w:hAnsi="Times New Roman" w:cs="Times New Roman"/>
          <w:color w:val="202124"/>
          <w:sz w:val="28"/>
          <w:szCs w:val="28"/>
          <w:shd w:val="clear" w:color="auto" w:fill="FFFFFF"/>
        </w:rPr>
        <w:tab/>
        <w:t xml:space="preserve">                      NRMSE=RMSE/range</w:t>
      </w:r>
      <w:r w:rsidR="00425832">
        <w:rPr>
          <w:rFonts w:ascii="Times New Roman" w:hAnsi="Times New Roman" w:cs="Times New Roman"/>
          <w:color w:val="202124"/>
          <w:sz w:val="28"/>
          <w:szCs w:val="28"/>
          <w:shd w:val="clear" w:color="auto" w:fill="FFFFFF"/>
        </w:rPr>
        <w:t xml:space="preserve">                    (4)</w:t>
      </w:r>
    </w:p>
    <w:p w:rsidR="009C6A84" w:rsidRDefault="009C6A84" w:rsidP="00CC2BF4">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Where:</w:t>
      </w:r>
      <w:r>
        <w:rPr>
          <w:rFonts w:ascii="Times New Roman" w:hAnsi="Times New Roman" w:cs="Times New Roman"/>
          <w:color w:val="202124"/>
          <w:sz w:val="28"/>
          <w:szCs w:val="28"/>
          <w:shd w:val="clear" w:color="auto" w:fill="FFFFFF"/>
        </w:rPr>
        <w:tab/>
        <w:t>RMSE: root mean square error</w:t>
      </w:r>
    </w:p>
    <w:p w:rsidR="009C6A84" w:rsidRPr="00CC2BF4" w:rsidRDefault="009C6A84" w:rsidP="00CC2BF4">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r>
      <w:r>
        <w:rPr>
          <w:rFonts w:ascii="Times New Roman" w:hAnsi="Times New Roman" w:cs="Times New Roman"/>
          <w:color w:val="202124"/>
          <w:sz w:val="28"/>
          <w:szCs w:val="28"/>
          <w:shd w:val="clear" w:color="auto" w:fill="FFFFFF"/>
        </w:rPr>
        <w:tab/>
        <w:t xml:space="preserve">Range: </w:t>
      </w:r>
      <w:r w:rsidR="00425832">
        <w:rPr>
          <w:rFonts w:ascii="Times New Roman" w:hAnsi="Times New Roman" w:cs="Times New Roman"/>
          <w:color w:val="202124"/>
          <w:sz w:val="28"/>
          <w:szCs w:val="28"/>
          <w:shd w:val="clear" w:color="auto" w:fill="FFFFFF"/>
        </w:rPr>
        <w:t xml:space="preserve">the </w:t>
      </w:r>
      <w:r>
        <w:rPr>
          <w:rFonts w:ascii="Times New Roman" w:hAnsi="Times New Roman" w:cs="Times New Roman"/>
          <w:color w:val="202124"/>
          <w:sz w:val="28"/>
          <w:szCs w:val="28"/>
          <w:shd w:val="clear" w:color="auto" w:fill="FFFFFF"/>
        </w:rPr>
        <w:t>difference between the maximum and the minimum value</w:t>
      </w:r>
      <w:r>
        <w:rPr>
          <w:rFonts w:ascii="Times New Roman" w:hAnsi="Times New Roman" w:cs="Times New Roman"/>
          <w:color w:val="202124"/>
          <w:sz w:val="28"/>
          <w:szCs w:val="28"/>
          <w:shd w:val="clear" w:color="auto" w:fill="FFFFFF"/>
        </w:rPr>
        <w:tab/>
      </w:r>
    </w:p>
    <w:p w:rsidR="00CC2BF4" w:rsidRPr="00576D14" w:rsidRDefault="00CC2BF4">
      <w:pPr>
        <w:rPr>
          <w:rFonts w:ascii="Times New Roman" w:hAnsi="Times New Roman" w:cs="Times New Roman"/>
          <w:sz w:val="28"/>
          <w:szCs w:val="28"/>
        </w:rPr>
      </w:pPr>
    </w:p>
    <w:p w:rsidR="00221AF4" w:rsidRDefault="00F20F89">
      <w:pPr>
        <w:rPr>
          <w:rFonts w:ascii="Times New Roman" w:hAnsi="Times New Roman" w:cs="Times New Roman"/>
          <w:sz w:val="28"/>
          <w:szCs w:val="28"/>
        </w:rPr>
      </w:pPr>
      <w:r w:rsidRPr="00576D14">
        <w:rPr>
          <w:rFonts w:ascii="Times New Roman" w:hAnsi="Times New Roman" w:cs="Times New Roman"/>
          <w:sz w:val="28"/>
          <w:szCs w:val="28"/>
        </w:rPr>
        <w:t>The below t</w:t>
      </w:r>
      <w:r w:rsidR="00221AF4" w:rsidRPr="00576D14">
        <w:rPr>
          <w:rFonts w:ascii="Times New Roman" w:hAnsi="Times New Roman" w:cs="Times New Roman"/>
          <w:sz w:val="28"/>
          <w:szCs w:val="28"/>
        </w:rPr>
        <w:t xml:space="preserve">able shows the different errors that are calculated to </w:t>
      </w:r>
      <w:r w:rsidRPr="00576D14">
        <w:rPr>
          <w:rFonts w:ascii="Times New Roman" w:hAnsi="Times New Roman" w:cs="Times New Roman"/>
          <w:sz w:val="28"/>
          <w:szCs w:val="28"/>
        </w:rPr>
        <w:t>analyz</w:t>
      </w:r>
      <w:r w:rsidR="00221AF4" w:rsidRPr="00576D14">
        <w:rPr>
          <w:rFonts w:ascii="Times New Roman" w:hAnsi="Times New Roman" w:cs="Times New Roman"/>
          <w:sz w:val="28"/>
          <w:szCs w:val="28"/>
        </w:rPr>
        <w:t xml:space="preserve">e the model. </w:t>
      </w:r>
    </w:p>
    <w:p w:rsidR="00051AAE" w:rsidRDefault="00051AAE">
      <w:pPr>
        <w:rPr>
          <w:rFonts w:ascii="Times New Roman" w:hAnsi="Times New Roman" w:cs="Times New Roman"/>
          <w:sz w:val="28"/>
          <w:szCs w:val="28"/>
        </w:rPr>
      </w:pPr>
    </w:p>
    <w:p w:rsidR="00F65172" w:rsidRPr="00576D14" w:rsidRDefault="00F65172">
      <w:pPr>
        <w:rPr>
          <w:rFonts w:ascii="Times New Roman" w:hAnsi="Times New Roman" w:cs="Times New Roman"/>
          <w:sz w:val="28"/>
          <w:szCs w:val="28"/>
        </w:rPr>
      </w:pPr>
      <w:r>
        <w:rPr>
          <w:rFonts w:ascii="Times New Roman" w:hAnsi="Times New Roman" w:cs="Times New Roman"/>
          <w:sz w:val="28"/>
          <w:szCs w:val="28"/>
        </w:rPr>
        <w:t>Table 2: Error and their obtained values</w:t>
      </w:r>
    </w:p>
    <w:tbl>
      <w:tblPr>
        <w:tblStyle w:val="TableGrid"/>
        <w:tblW w:w="0" w:type="auto"/>
        <w:tblLook w:val="04A0" w:firstRow="1" w:lastRow="0" w:firstColumn="1" w:lastColumn="0" w:noHBand="0" w:noVBand="1"/>
      </w:tblPr>
      <w:tblGrid>
        <w:gridCol w:w="4508"/>
        <w:gridCol w:w="3567"/>
      </w:tblGrid>
      <w:tr w:rsidR="00051AAE" w:rsidTr="00051AAE">
        <w:tc>
          <w:tcPr>
            <w:tcW w:w="4508" w:type="dxa"/>
          </w:tcPr>
          <w:p w:rsidR="00051AAE" w:rsidRDefault="00051AAE">
            <w:pPr>
              <w:rPr>
                <w:rFonts w:ascii="Times New Roman" w:hAnsi="Times New Roman" w:cs="Times New Roman"/>
                <w:sz w:val="28"/>
                <w:szCs w:val="28"/>
              </w:rPr>
            </w:pPr>
            <w:r w:rsidRPr="00576D14">
              <w:rPr>
                <w:rFonts w:ascii="Times New Roman" w:hAnsi="Times New Roman" w:cs="Times New Roman"/>
                <w:b/>
                <w:sz w:val="28"/>
                <w:szCs w:val="28"/>
              </w:rPr>
              <w:t>Error</w:t>
            </w:r>
          </w:p>
        </w:tc>
        <w:tc>
          <w:tcPr>
            <w:tcW w:w="3567" w:type="dxa"/>
          </w:tcPr>
          <w:p w:rsidR="00051AAE" w:rsidRDefault="00051AAE">
            <w:pPr>
              <w:rPr>
                <w:rFonts w:ascii="Times New Roman" w:hAnsi="Times New Roman" w:cs="Times New Roman"/>
                <w:sz w:val="28"/>
                <w:szCs w:val="28"/>
              </w:rPr>
            </w:pPr>
            <w:r w:rsidRPr="00576D14">
              <w:rPr>
                <w:rFonts w:ascii="Times New Roman" w:hAnsi="Times New Roman" w:cs="Times New Roman"/>
                <w:b/>
                <w:sz w:val="28"/>
                <w:szCs w:val="28"/>
              </w:rPr>
              <w:t>Value</w:t>
            </w:r>
          </w:p>
        </w:tc>
      </w:tr>
      <w:tr w:rsidR="00051AAE" w:rsidTr="00051AAE">
        <w:tc>
          <w:tcPr>
            <w:tcW w:w="4508" w:type="dxa"/>
          </w:tcPr>
          <w:p w:rsidR="00051AAE" w:rsidRDefault="00051AAE">
            <w:pPr>
              <w:rPr>
                <w:rFonts w:ascii="Times New Roman" w:hAnsi="Times New Roman" w:cs="Times New Roman"/>
                <w:sz w:val="28"/>
                <w:szCs w:val="28"/>
              </w:rPr>
            </w:pPr>
            <w:r w:rsidRPr="00576D14">
              <w:rPr>
                <w:rFonts w:ascii="Times New Roman" w:hAnsi="Times New Roman" w:cs="Times New Roman"/>
                <w:sz w:val="28"/>
                <w:szCs w:val="28"/>
              </w:rPr>
              <w:t>Mean Absolute Error</w:t>
            </w:r>
          </w:p>
        </w:tc>
        <w:tc>
          <w:tcPr>
            <w:tcW w:w="3567" w:type="dxa"/>
          </w:tcPr>
          <w:p w:rsidR="00051AAE" w:rsidRDefault="00051AAE">
            <w:pPr>
              <w:rPr>
                <w:rFonts w:ascii="Times New Roman" w:hAnsi="Times New Roman" w:cs="Times New Roman"/>
                <w:sz w:val="28"/>
                <w:szCs w:val="28"/>
              </w:rPr>
            </w:pPr>
            <w:r w:rsidRPr="00576D14">
              <w:rPr>
                <w:rFonts w:ascii="Times New Roman" w:hAnsi="Times New Roman" w:cs="Times New Roman"/>
                <w:sz w:val="28"/>
                <w:szCs w:val="28"/>
              </w:rPr>
              <w:t>6.833</w:t>
            </w:r>
          </w:p>
        </w:tc>
      </w:tr>
      <w:tr w:rsidR="00051AAE" w:rsidTr="00051AAE">
        <w:tc>
          <w:tcPr>
            <w:tcW w:w="4508" w:type="dxa"/>
          </w:tcPr>
          <w:p w:rsidR="00051AAE" w:rsidRDefault="00051AAE">
            <w:pPr>
              <w:rPr>
                <w:rFonts w:ascii="Times New Roman" w:hAnsi="Times New Roman" w:cs="Times New Roman"/>
                <w:sz w:val="28"/>
                <w:szCs w:val="28"/>
              </w:rPr>
            </w:pPr>
            <w:r w:rsidRPr="00576D14">
              <w:rPr>
                <w:rFonts w:ascii="Times New Roman" w:hAnsi="Times New Roman" w:cs="Times New Roman"/>
                <w:sz w:val="28"/>
                <w:szCs w:val="28"/>
              </w:rPr>
              <w:t>Root Mean Square Error</w:t>
            </w:r>
          </w:p>
        </w:tc>
        <w:tc>
          <w:tcPr>
            <w:tcW w:w="3567" w:type="dxa"/>
          </w:tcPr>
          <w:p w:rsidR="00051AAE" w:rsidRDefault="00051AAE">
            <w:pPr>
              <w:rPr>
                <w:rFonts w:ascii="Times New Roman" w:hAnsi="Times New Roman" w:cs="Times New Roman"/>
                <w:sz w:val="28"/>
                <w:szCs w:val="28"/>
              </w:rPr>
            </w:pPr>
            <w:r w:rsidRPr="00576D14">
              <w:rPr>
                <w:rFonts w:ascii="Times New Roman" w:hAnsi="Times New Roman" w:cs="Times New Roman"/>
                <w:sz w:val="28"/>
                <w:szCs w:val="28"/>
              </w:rPr>
              <w:t>10.790</w:t>
            </w:r>
          </w:p>
        </w:tc>
      </w:tr>
      <w:tr w:rsidR="00051AAE" w:rsidTr="00051AAE">
        <w:tc>
          <w:tcPr>
            <w:tcW w:w="4508" w:type="dxa"/>
          </w:tcPr>
          <w:p w:rsidR="00051AAE" w:rsidRDefault="00051AAE">
            <w:pPr>
              <w:rPr>
                <w:rFonts w:ascii="Times New Roman" w:hAnsi="Times New Roman" w:cs="Times New Roman"/>
                <w:sz w:val="28"/>
                <w:szCs w:val="28"/>
              </w:rPr>
            </w:pPr>
            <w:r w:rsidRPr="00576D14">
              <w:rPr>
                <w:rFonts w:ascii="Times New Roman" w:hAnsi="Times New Roman" w:cs="Times New Roman"/>
                <w:sz w:val="28"/>
                <w:szCs w:val="28"/>
              </w:rPr>
              <w:t>Normalized Root Mean Square Error</w:t>
            </w:r>
          </w:p>
        </w:tc>
        <w:tc>
          <w:tcPr>
            <w:tcW w:w="3567" w:type="dxa"/>
          </w:tcPr>
          <w:p w:rsidR="00051AAE" w:rsidRDefault="00051AAE">
            <w:pPr>
              <w:rPr>
                <w:rFonts w:ascii="Times New Roman" w:hAnsi="Times New Roman" w:cs="Times New Roman"/>
                <w:sz w:val="28"/>
                <w:szCs w:val="28"/>
              </w:rPr>
            </w:pPr>
            <w:r>
              <w:rPr>
                <w:rFonts w:ascii="Times New Roman" w:hAnsi="Times New Roman" w:cs="Times New Roman"/>
                <w:sz w:val="28"/>
                <w:szCs w:val="28"/>
              </w:rPr>
              <w:t>0.019</w:t>
            </w:r>
          </w:p>
        </w:tc>
      </w:tr>
    </w:tbl>
    <w:p w:rsidR="00EC4106" w:rsidRDefault="00EC4106" w:rsidP="00221AF4">
      <w:pPr>
        <w:rPr>
          <w:rFonts w:ascii="Times New Roman" w:hAnsi="Times New Roman" w:cs="Times New Roman"/>
          <w:sz w:val="28"/>
          <w:szCs w:val="28"/>
        </w:rPr>
      </w:pPr>
    </w:p>
    <w:p w:rsidR="00221AF4"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 xml:space="preserve">Since it is difficult to define the accuracy in </w:t>
      </w:r>
      <w:r w:rsidR="00F20F89" w:rsidRPr="00576D14">
        <w:rPr>
          <w:rFonts w:ascii="Times New Roman" w:hAnsi="Times New Roman" w:cs="Times New Roman"/>
          <w:sz w:val="28"/>
          <w:szCs w:val="28"/>
        </w:rPr>
        <w:t xml:space="preserve">a </w:t>
      </w:r>
      <w:r w:rsidRPr="00576D14">
        <w:rPr>
          <w:rFonts w:ascii="Times New Roman" w:hAnsi="Times New Roman" w:cs="Times New Roman"/>
          <w:sz w:val="28"/>
          <w:szCs w:val="28"/>
        </w:rPr>
        <w:t xml:space="preserve">regression problem, </w:t>
      </w:r>
      <w:r w:rsidR="00221AF4" w:rsidRPr="00576D14">
        <w:rPr>
          <w:rFonts w:ascii="Times New Roman" w:hAnsi="Times New Roman" w:cs="Times New Roman"/>
          <w:sz w:val="28"/>
          <w:szCs w:val="28"/>
        </w:rPr>
        <w:t>the accuracy</w:t>
      </w:r>
      <w:r w:rsidR="00B1268A">
        <w:rPr>
          <w:rFonts w:ascii="Times New Roman" w:hAnsi="Times New Roman" w:cs="Times New Roman"/>
          <w:sz w:val="28"/>
          <w:szCs w:val="28"/>
        </w:rPr>
        <w:t>, in this case,</w:t>
      </w:r>
      <w:r w:rsidRPr="00576D14">
        <w:rPr>
          <w:rFonts w:ascii="Times New Roman" w:hAnsi="Times New Roman" w:cs="Times New Roman"/>
          <w:sz w:val="28"/>
          <w:szCs w:val="28"/>
        </w:rPr>
        <w:t xml:space="preserve"> </w:t>
      </w:r>
      <w:r w:rsidR="00221AF4" w:rsidRPr="00576D14">
        <w:rPr>
          <w:rFonts w:ascii="Times New Roman" w:hAnsi="Times New Roman" w:cs="Times New Roman"/>
          <w:sz w:val="28"/>
          <w:szCs w:val="28"/>
        </w:rPr>
        <w:t>has been calculated by using the following method:</w:t>
      </w:r>
    </w:p>
    <w:p w:rsidR="00CF1969" w:rsidRPr="00576D14" w:rsidRDefault="00CF1969" w:rsidP="00221AF4">
      <w:pPr>
        <w:rPr>
          <w:rFonts w:ascii="Times New Roman" w:hAnsi="Times New Roman" w:cs="Times New Roman"/>
          <w:sz w:val="28"/>
          <w:szCs w:val="28"/>
        </w:rPr>
      </w:pPr>
      <w:r w:rsidRPr="00576D14">
        <w:rPr>
          <w:rFonts w:ascii="Times New Roman" w:hAnsi="Times New Roman" w:cs="Times New Roman"/>
          <w:sz w:val="28"/>
          <w:szCs w:val="28"/>
        </w:rPr>
        <w:t>Let us say y_pred is the predicted value and y_test is the actual ground truth value on a particular day. Then Absolute error is calculated by using the following formula:</w:t>
      </w:r>
    </w:p>
    <w:p w:rsidR="00576D14" w:rsidRPr="00576D14" w:rsidRDefault="00576D14" w:rsidP="00221AF4">
      <w:pPr>
        <w:rPr>
          <w:rFonts w:ascii="Times New Roman" w:hAnsi="Times New Roman" w:cs="Times New Roman"/>
          <w:sz w:val="28"/>
          <w:szCs w:val="28"/>
        </w:rPr>
      </w:pPr>
      <w:r w:rsidRPr="00576D14">
        <w:rPr>
          <w:rFonts w:ascii="Times New Roman" w:hAnsi="Times New Roman" w:cs="Times New Roman"/>
          <w:sz w:val="28"/>
          <w:szCs w:val="28"/>
        </w:rPr>
        <w:t xml:space="preserve">                    </w:t>
      </w:r>
      <w:r w:rsidR="00CF1969" w:rsidRPr="00576D14">
        <w:rPr>
          <w:rFonts w:ascii="Times New Roman" w:hAnsi="Times New Roman" w:cs="Times New Roman"/>
          <w:sz w:val="28"/>
          <w:szCs w:val="28"/>
        </w:rPr>
        <w:t xml:space="preserve"> abs_error = |y_test – y_pred|  </w:t>
      </w:r>
      <w:r w:rsidRPr="00576D14">
        <w:rPr>
          <w:rFonts w:ascii="Times New Roman" w:hAnsi="Times New Roman" w:cs="Times New Roman"/>
          <w:sz w:val="28"/>
          <w:szCs w:val="28"/>
        </w:rPr>
        <w:t xml:space="preserve">                                               </w:t>
      </w:r>
      <w:r w:rsidR="00425832">
        <w:rPr>
          <w:rFonts w:ascii="Times New Roman" w:hAnsi="Times New Roman" w:cs="Times New Roman"/>
          <w:sz w:val="28"/>
          <w:szCs w:val="28"/>
        </w:rPr>
        <w:t>(5</w:t>
      </w:r>
      <w:r w:rsidRPr="00576D14">
        <w:rPr>
          <w:rFonts w:ascii="Times New Roman" w:hAnsi="Times New Roman" w:cs="Times New Roman"/>
          <w:sz w:val="28"/>
          <w:szCs w:val="28"/>
        </w:rPr>
        <w:t>)</w:t>
      </w:r>
    </w:p>
    <w:p w:rsidR="00CF1969" w:rsidRPr="00576D14" w:rsidRDefault="00576D14" w:rsidP="00221AF4">
      <w:pPr>
        <w:rPr>
          <w:rFonts w:ascii="Times New Roman" w:hAnsi="Times New Roman" w:cs="Times New Roman"/>
          <w:sz w:val="28"/>
          <w:szCs w:val="28"/>
        </w:rPr>
      </w:pPr>
      <w:r w:rsidRPr="00576D14">
        <w:rPr>
          <w:rFonts w:ascii="Times New Roman" w:hAnsi="Times New Roman" w:cs="Times New Roman"/>
          <w:sz w:val="28"/>
          <w:szCs w:val="28"/>
        </w:rPr>
        <w:t xml:space="preserve">                     </w:t>
      </w:r>
      <w:r w:rsidR="00CF1969" w:rsidRPr="00576D14">
        <w:rPr>
          <w:rFonts w:ascii="Times New Roman" w:hAnsi="Times New Roman" w:cs="Times New Roman"/>
          <w:sz w:val="28"/>
          <w:szCs w:val="28"/>
        </w:rPr>
        <w:t>% abs_error = (abs_error/y_test)*100</w:t>
      </w:r>
      <w:r w:rsidRPr="00576D14">
        <w:rPr>
          <w:rFonts w:ascii="Times New Roman" w:hAnsi="Times New Roman" w:cs="Times New Roman"/>
          <w:sz w:val="28"/>
          <w:szCs w:val="28"/>
        </w:rPr>
        <w:t xml:space="preserve">                                   </w:t>
      </w:r>
      <w:r w:rsidR="00425832">
        <w:rPr>
          <w:rFonts w:ascii="Times New Roman" w:hAnsi="Times New Roman" w:cs="Times New Roman"/>
          <w:sz w:val="28"/>
          <w:szCs w:val="28"/>
        </w:rPr>
        <w:t>(6</w:t>
      </w:r>
      <w:r w:rsidRPr="00576D14">
        <w:rPr>
          <w:rFonts w:ascii="Times New Roman" w:hAnsi="Times New Roman" w:cs="Times New Roman"/>
          <w:sz w:val="28"/>
          <w:szCs w:val="28"/>
        </w:rPr>
        <w:t>)</w:t>
      </w:r>
    </w:p>
    <w:p w:rsidR="00221AF4"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 xml:space="preserve">Absolute % error has been calculated for each testing data. Then, we define a considered % error </w:t>
      </w:r>
      <w:r w:rsidR="0058380D" w:rsidRPr="00576D14">
        <w:rPr>
          <w:rFonts w:ascii="Times New Roman" w:hAnsi="Times New Roman" w:cs="Times New Roman"/>
          <w:sz w:val="28"/>
          <w:szCs w:val="28"/>
        </w:rPr>
        <w:t>value (</w:t>
      </w:r>
      <w:r w:rsidRPr="00576D14">
        <w:rPr>
          <w:rFonts w:ascii="Times New Roman" w:hAnsi="Times New Roman" w:cs="Times New Roman"/>
          <w:sz w:val="28"/>
          <w:szCs w:val="28"/>
        </w:rPr>
        <w:t>threshold). If that absolute % error is less than that considered % error then we c</w:t>
      </w:r>
      <w:r w:rsidR="00CF1969" w:rsidRPr="00576D14">
        <w:rPr>
          <w:rFonts w:ascii="Times New Roman" w:hAnsi="Times New Roman" w:cs="Times New Roman"/>
          <w:sz w:val="28"/>
          <w:szCs w:val="28"/>
        </w:rPr>
        <w:t xml:space="preserve">onsider that prediction as correct and if that </w:t>
      </w:r>
      <w:r w:rsidR="00CF1969" w:rsidRPr="00576D14">
        <w:rPr>
          <w:rFonts w:ascii="Times New Roman" w:hAnsi="Times New Roman" w:cs="Times New Roman"/>
          <w:sz w:val="28"/>
          <w:szCs w:val="28"/>
        </w:rPr>
        <w:lastRenderedPageBreak/>
        <w:t xml:space="preserve">%absolute error is more than %considered error then we classify that prediction as wrong. </w:t>
      </w:r>
      <w:r w:rsidRPr="00576D14">
        <w:rPr>
          <w:rFonts w:ascii="Times New Roman" w:hAnsi="Times New Roman" w:cs="Times New Roman"/>
          <w:sz w:val="28"/>
          <w:szCs w:val="28"/>
        </w:rPr>
        <w:t>Now according to the number of correct predictions the accuracy of our model has been found.</w:t>
      </w:r>
    </w:p>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 xml:space="preserve">The </w:t>
      </w:r>
      <w:r w:rsidR="00367FE6">
        <w:rPr>
          <w:rFonts w:ascii="Times New Roman" w:hAnsi="Times New Roman" w:cs="Times New Roman"/>
          <w:sz w:val="28"/>
          <w:szCs w:val="28"/>
        </w:rPr>
        <w:t>results</w:t>
      </w:r>
      <w:r w:rsidRPr="00576D14">
        <w:rPr>
          <w:rFonts w:ascii="Times New Roman" w:hAnsi="Times New Roman" w:cs="Times New Roman"/>
          <w:sz w:val="28"/>
          <w:szCs w:val="28"/>
        </w:rPr>
        <w:t xml:space="preserve"> obtained for different considered error and corresponding accuracy has been tabulated </w:t>
      </w:r>
      <w:r w:rsidR="00B02287" w:rsidRPr="00576D14">
        <w:rPr>
          <w:rFonts w:ascii="Times New Roman" w:hAnsi="Times New Roman" w:cs="Times New Roman"/>
          <w:sz w:val="28"/>
          <w:szCs w:val="28"/>
        </w:rPr>
        <w:t>below:</w:t>
      </w:r>
    </w:p>
    <w:p w:rsidR="00576D14" w:rsidRPr="00576D14" w:rsidRDefault="00576D14" w:rsidP="00221AF4">
      <w:pPr>
        <w:rPr>
          <w:rFonts w:ascii="Times New Roman" w:hAnsi="Times New Roman" w:cs="Times New Roman"/>
          <w:sz w:val="28"/>
          <w:szCs w:val="28"/>
        </w:rPr>
      </w:pPr>
    </w:p>
    <w:p w:rsidR="00576D14" w:rsidRPr="00576D14" w:rsidRDefault="00F65172" w:rsidP="00221AF4">
      <w:pPr>
        <w:rPr>
          <w:rFonts w:ascii="Times New Roman" w:hAnsi="Times New Roman" w:cs="Times New Roman"/>
          <w:sz w:val="28"/>
          <w:szCs w:val="28"/>
        </w:rPr>
      </w:pPr>
      <w:r>
        <w:rPr>
          <w:rFonts w:ascii="Times New Roman" w:hAnsi="Times New Roman" w:cs="Times New Roman"/>
          <w:sz w:val="28"/>
          <w:szCs w:val="28"/>
        </w:rPr>
        <w:t>Table 3: Considered Error and its corresponding Accuracy</w:t>
      </w:r>
    </w:p>
    <w:tbl>
      <w:tblPr>
        <w:tblStyle w:val="TableGrid"/>
        <w:tblW w:w="0" w:type="auto"/>
        <w:tblLook w:val="04A0" w:firstRow="1" w:lastRow="0" w:firstColumn="1" w:lastColumn="0" w:noHBand="0" w:noVBand="1"/>
      </w:tblPr>
      <w:tblGrid>
        <w:gridCol w:w="4508"/>
        <w:gridCol w:w="4508"/>
      </w:tblGrid>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 xml:space="preserve">Considered </w:t>
            </w:r>
            <w:r w:rsidR="00F20F89" w:rsidRPr="00576D14">
              <w:rPr>
                <w:rFonts w:ascii="Times New Roman" w:hAnsi="Times New Roman" w:cs="Times New Roman"/>
                <w:sz w:val="28"/>
                <w:szCs w:val="28"/>
              </w:rPr>
              <w:t>Error (</w:t>
            </w:r>
            <w:r w:rsidRPr="00576D14">
              <w:rPr>
                <w:rFonts w:ascii="Times New Roman" w:hAnsi="Times New Roman" w:cs="Times New Roman"/>
                <w:sz w:val="28"/>
                <w:szCs w:val="28"/>
              </w:rPr>
              <w:t>in %)</w:t>
            </w:r>
          </w:p>
        </w:tc>
        <w:tc>
          <w:tcPr>
            <w:tcW w:w="4508" w:type="dxa"/>
          </w:tcPr>
          <w:p w:rsidR="00804359" w:rsidRPr="00576D14" w:rsidRDefault="00F20F89" w:rsidP="00221AF4">
            <w:pPr>
              <w:rPr>
                <w:rFonts w:ascii="Times New Roman" w:hAnsi="Times New Roman" w:cs="Times New Roman"/>
                <w:sz w:val="28"/>
                <w:szCs w:val="28"/>
              </w:rPr>
            </w:pPr>
            <w:r w:rsidRPr="00576D14">
              <w:rPr>
                <w:rFonts w:ascii="Times New Roman" w:hAnsi="Times New Roman" w:cs="Times New Roman"/>
                <w:sz w:val="28"/>
                <w:szCs w:val="28"/>
              </w:rPr>
              <w:t>Accuracy (</w:t>
            </w:r>
            <w:r w:rsidR="00804359" w:rsidRPr="00576D14">
              <w:rPr>
                <w:rFonts w:ascii="Times New Roman" w:hAnsi="Times New Roman" w:cs="Times New Roman"/>
                <w:sz w:val="28"/>
                <w:szCs w:val="28"/>
              </w:rPr>
              <w:t>in %)</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1</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38.22</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2</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69.14</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3</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82.02</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4</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87.89</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5</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90.44</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6</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93.37</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7</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96.68</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8</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98.29</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9</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99.33</w:t>
            </w:r>
          </w:p>
        </w:tc>
      </w:tr>
      <w:tr w:rsidR="00804359" w:rsidRPr="00576D14" w:rsidTr="00804359">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10</w:t>
            </w:r>
          </w:p>
        </w:tc>
        <w:tc>
          <w:tcPr>
            <w:tcW w:w="4508" w:type="dxa"/>
          </w:tcPr>
          <w:p w:rsidR="00804359" w:rsidRPr="00576D14" w:rsidRDefault="00804359" w:rsidP="00221AF4">
            <w:pPr>
              <w:rPr>
                <w:rFonts w:ascii="Times New Roman" w:hAnsi="Times New Roman" w:cs="Times New Roman"/>
                <w:sz w:val="28"/>
                <w:szCs w:val="28"/>
              </w:rPr>
            </w:pPr>
            <w:r w:rsidRPr="00576D14">
              <w:rPr>
                <w:rFonts w:ascii="Times New Roman" w:hAnsi="Times New Roman" w:cs="Times New Roman"/>
                <w:sz w:val="28"/>
                <w:szCs w:val="28"/>
              </w:rPr>
              <w:t>100</w:t>
            </w:r>
          </w:p>
        </w:tc>
      </w:tr>
    </w:tbl>
    <w:p w:rsidR="00B02287" w:rsidRPr="00576D14" w:rsidRDefault="00B02287" w:rsidP="00221AF4">
      <w:pPr>
        <w:rPr>
          <w:rFonts w:ascii="Times New Roman" w:hAnsi="Times New Roman" w:cs="Times New Roman"/>
          <w:sz w:val="28"/>
          <w:szCs w:val="28"/>
        </w:rPr>
      </w:pPr>
    </w:p>
    <w:p w:rsidR="00B02287" w:rsidRPr="00576D14" w:rsidRDefault="00B02287" w:rsidP="00221AF4">
      <w:pPr>
        <w:rPr>
          <w:rFonts w:ascii="Times New Roman" w:hAnsi="Times New Roman" w:cs="Times New Roman"/>
          <w:sz w:val="28"/>
          <w:szCs w:val="28"/>
        </w:rPr>
      </w:pPr>
      <w:r w:rsidRPr="00576D14">
        <w:rPr>
          <w:rFonts w:ascii="Times New Roman" w:hAnsi="Times New Roman" w:cs="Times New Roman"/>
          <w:sz w:val="28"/>
          <w:szCs w:val="28"/>
        </w:rPr>
        <w:t>The following image shows a plot between Accuracy and Considered Error:</w:t>
      </w:r>
    </w:p>
    <w:p w:rsidR="00F65172" w:rsidRDefault="00F65172" w:rsidP="002E302A">
      <w:pPr>
        <w:rPr>
          <w:rFonts w:ascii="Times New Roman" w:hAnsi="Times New Roman" w:cs="Times New Roman"/>
          <w:sz w:val="28"/>
          <w:szCs w:val="28"/>
        </w:rPr>
      </w:pPr>
    </w:p>
    <w:p w:rsidR="00F65172" w:rsidRDefault="00745680" w:rsidP="00221AF4">
      <w:pPr>
        <w:ind w:firstLine="720"/>
        <w:rPr>
          <w:rFonts w:ascii="Times New Roman" w:hAnsi="Times New Roman" w:cs="Times New Roman"/>
          <w:sz w:val="28"/>
          <w:szCs w:val="28"/>
        </w:rPr>
      </w:pPr>
      <w:r>
        <w:rPr>
          <w:rFonts w:ascii="Times New Roman" w:hAnsi="Times New Roman" w:cs="Times New Roman"/>
          <w:sz w:val="28"/>
          <w:szCs w:val="28"/>
        </w:rPr>
        <w:t>Fig 4</w:t>
      </w:r>
      <w:r w:rsidR="00F65172">
        <w:rPr>
          <w:rFonts w:ascii="Times New Roman" w:hAnsi="Times New Roman" w:cs="Times New Roman"/>
          <w:sz w:val="28"/>
          <w:szCs w:val="28"/>
        </w:rPr>
        <w:t>:</w:t>
      </w:r>
      <w:r w:rsidR="00B34C73">
        <w:rPr>
          <w:rFonts w:ascii="Times New Roman" w:hAnsi="Times New Roman" w:cs="Times New Roman"/>
          <w:sz w:val="28"/>
          <w:szCs w:val="28"/>
        </w:rPr>
        <w:t xml:space="preserve"> Plot between % accuracy and % considered error</w:t>
      </w:r>
    </w:p>
    <w:p w:rsidR="00F65172" w:rsidRDefault="00F65172" w:rsidP="00221AF4">
      <w:pPr>
        <w:ind w:firstLine="720"/>
        <w:rPr>
          <w:rFonts w:ascii="Times New Roman" w:hAnsi="Times New Roman" w:cs="Times New Roman"/>
          <w:sz w:val="28"/>
          <w:szCs w:val="28"/>
        </w:rPr>
      </w:pPr>
    </w:p>
    <w:p w:rsidR="00221AF4" w:rsidRPr="00576D14" w:rsidRDefault="002A0081" w:rsidP="00221AF4">
      <w:pPr>
        <w:ind w:firstLine="720"/>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79.75pt">
            <v:imagedata r:id="rId11" o:title="accuracy"/>
          </v:shape>
        </w:pict>
      </w:r>
    </w:p>
    <w:p w:rsidR="00B02287" w:rsidRPr="00576D14" w:rsidRDefault="00B02287" w:rsidP="00221AF4">
      <w:pPr>
        <w:ind w:firstLine="720"/>
        <w:rPr>
          <w:rFonts w:ascii="Times New Roman" w:hAnsi="Times New Roman" w:cs="Times New Roman"/>
          <w:sz w:val="28"/>
          <w:szCs w:val="28"/>
        </w:rPr>
      </w:pPr>
    </w:p>
    <w:p w:rsidR="00B02287" w:rsidRPr="00576D14" w:rsidRDefault="00B02287" w:rsidP="00221AF4">
      <w:pPr>
        <w:ind w:firstLine="720"/>
        <w:rPr>
          <w:rFonts w:ascii="Times New Roman" w:hAnsi="Times New Roman" w:cs="Times New Roman"/>
          <w:sz w:val="28"/>
          <w:szCs w:val="28"/>
        </w:rPr>
      </w:pPr>
      <w:r w:rsidRPr="00576D14">
        <w:rPr>
          <w:rFonts w:ascii="Times New Roman" w:hAnsi="Times New Roman" w:cs="Times New Roman"/>
          <w:sz w:val="28"/>
          <w:szCs w:val="28"/>
        </w:rPr>
        <w:t>It can be clearly seen that accuracy is increasing continuously if we increase the considered error.</w:t>
      </w:r>
    </w:p>
    <w:p w:rsidR="00B02287" w:rsidRPr="00576D14" w:rsidRDefault="00B02287" w:rsidP="00221AF4">
      <w:pPr>
        <w:ind w:firstLine="720"/>
        <w:rPr>
          <w:rFonts w:ascii="Times New Roman" w:hAnsi="Times New Roman" w:cs="Times New Roman"/>
          <w:sz w:val="28"/>
          <w:szCs w:val="28"/>
        </w:rPr>
      </w:pPr>
    </w:p>
    <w:p w:rsidR="00B02287" w:rsidRPr="00576D14" w:rsidRDefault="00B02287" w:rsidP="00221AF4">
      <w:pPr>
        <w:ind w:firstLine="720"/>
        <w:rPr>
          <w:rFonts w:ascii="Times New Roman" w:hAnsi="Times New Roman" w:cs="Times New Roman"/>
          <w:b/>
          <w:sz w:val="40"/>
          <w:szCs w:val="40"/>
        </w:rPr>
      </w:pPr>
      <w:r w:rsidRPr="00576D14">
        <w:rPr>
          <w:rFonts w:ascii="Times New Roman" w:hAnsi="Times New Roman" w:cs="Times New Roman"/>
          <w:b/>
          <w:sz w:val="40"/>
          <w:szCs w:val="40"/>
        </w:rPr>
        <w:t>Di</w:t>
      </w:r>
      <w:r w:rsidR="009C6A84">
        <w:rPr>
          <w:rFonts w:ascii="Times New Roman" w:hAnsi="Times New Roman" w:cs="Times New Roman"/>
          <w:b/>
          <w:sz w:val="40"/>
          <w:szCs w:val="40"/>
        </w:rPr>
        <w:t>scussion:</w:t>
      </w:r>
    </w:p>
    <w:p w:rsidR="00B02287" w:rsidRDefault="00975475" w:rsidP="00221AF4">
      <w:pPr>
        <w:ind w:firstLine="720"/>
        <w:rPr>
          <w:rFonts w:ascii="Times New Roman" w:hAnsi="Times New Roman" w:cs="Times New Roman"/>
          <w:sz w:val="28"/>
          <w:szCs w:val="28"/>
        </w:rPr>
      </w:pPr>
      <w:r>
        <w:rPr>
          <w:rFonts w:ascii="Times New Roman" w:hAnsi="Times New Roman" w:cs="Times New Roman"/>
          <w:sz w:val="28"/>
          <w:szCs w:val="28"/>
        </w:rPr>
        <w:t xml:space="preserve">As discussed above, LSTM has been very useful in solving time series forecasting problems efficiently. </w:t>
      </w:r>
      <w:r w:rsidR="008F69AD" w:rsidRPr="00576D14">
        <w:rPr>
          <w:rFonts w:ascii="Times New Roman" w:hAnsi="Times New Roman" w:cs="Times New Roman"/>
          <w:sz w:val="28"/>
          <w:szCs w:val="28"/>
        </w:rPr>
        <w:t xml:space="preserve">This paper shows the use of LSTM stacked RNN for predicting </w:t>
      </w:r>
      <w:r w:rsidR="00551F5F" w:rsidRPr="00576D14">
        <w:rPr>
          <w:rFonts w:ascii="Times New Roman" w:hAnsi="Times New Roman" w:cs="Times New Roman"/>
          <w:sz w:val="28"/>
          <w:szCs w:val="28"/>
        </w:rPr>
        <w:t>stock price for WIPRO limited.</w:t>
      </w:r>
      <w:r w:rsidR="002A0081">
        <w:rPr>
          <w:rFonts w:ascii="Times New Roman" w:hAnsi="Times New Roman" w:cs="Times New Roman"/>
          <w:sz w:val="28"/>
          <w:szCs w:val="28"/>
        </w:rPr>
        <w:t xml:space="preserve"> Apart from the features included in the original dataset we derived another feature i.e. Price of Dollar in INR as it also affects the stock market.</w:t>
      </w:r>
      <w:r>
        <w:rPr>
          <w:rFonts w:ascii="Times New Roman" w:hAnsi="Times New Roman" w:cs="Times New Roman"/>
          <w:sz w:val="28"/>
          <w:szCs w:val="28"/>
        </w:rPr>
        <w:t xml:space="preserve"> </w:t>
      </w:r>
      <w:r w:rsidR="002A0081">
        <w:rPr>
          <w:rFonts w:ascii="Times New Roman" w:hAnsi="Times New Roman" w:cs="Times New Roman"/>
          <w:sz w:val="28"/>
          <w:szCs w:val="28"/>
        </w:rPr>
        <w:t xml:space="preserve">The training was done over 100 epochs </w:t>
      </w:r>
      <w:r>
        <w:rPr>
          <w:rFonts w:ascii="Times New Roman" w:hAnsi="Times New Roman" w:cs="Times New Roman"/>
          <w:sz w:val="28"/>
          <w:szCs w:val="28"/>
        </w:rPr>
        <w:t xml:space="preserve">for the period 2005-2017. After that testing results were obtained and compared with the original values. The results have been closely analysed </w:t>
      </w:r>
      <w:r w:rsidR="00551F5F" w:rsidRPr="00576D14">
        <w:rPr>
          <w:rFonts w:ascii="Times New Roman" w:hAnsi="Times New Roman" w:cs="Times New Roman"/>
          <w:sz w:val="28"/>
          <w:szCs w:val="28"/>
        </w:rPr>
        <w:t xml:space="preserve"> </w:t>
      </w:r>
      <w:r w:rsidR="00F20F89" w:rsidRPr="00576D14">
        <w:rPr>
          <w:rFonts w:ascii="Times New Roman" w:hAnsi="Times New Roman" w:cs="Times New Roman"/>
          <w:sz w:val="28"/>
          <w:szCs w:val="28"/>
        </w:rPr>
        <w:t xml:space="preserve">Different errors and </w:t>
      </w:r>
      <w:r w:rsidR="0058380D" w:rsidRPr="00576D14">
        <w:rPr>
          <w:rFonts w:ascii="Times New Roman" w:hAnsi="Times New Roman" w:cs="Times New Roman"/>
          <w:sz w:val="28"/>
          <w:szCs w:val="28"/>
        </w:rPr>
        <w:t>accuracy has been clearly shown for this model.</w:t>
      </w:r>
      <w:r w:rsidR="00FF07FE" w:rsidRPr="00576D14">
        <w:rPr>
          <w:rFonts w:ascii="Times New Roman" w:hAnsi="Times New Roman" w:cs="Times New Roman"/>
          <w:sz w:val="28"/>
          <w:szCs w:val="28"/>
        </w:rPr>
        <w:t xml:space="preserve"> </w:t>
      </w:r>
      <w:r w:rsidR="00551F5F" w:rsidRPr="00576D14">
        <w:rPr>
          <w:rFonts w:ascii="Times New Roman" w:hAnsi="Times New Roman" w:cs="Times New Roman"/>
          <w:sz w:val="28"/>
          <w:szCs w:val="28"/>
        </w:rPr>
        <w:t xml:space="preserve">It is giving us good results </w:t>
      </w:r>
      <w:r w:rsidR="007D3607" w:rsidRPr="00576D14">
        <w:rPr>
          <w:rFonts w:ascii="Times New Roman" w:hAnsi="Times New Roman" w:cs="Times New Roman"/>
          <w:sz w:val="28"/>
          <w:szCs w:val="28"/>
        </w:rPr>
        <w:t xml:space="preserve">and it is able to see the </w:t>
      </w:r>
      <w:r w:rsidR="0058380D" w:rsidRPr="00576D14">
        <w:rPr>
          <w:rFonts w:ascii="Times New Roman" w:hAnsi="Times New Roman" w:cs="Times New Roman"/>
          <w:sz w:val="28"/>
          <w:szCs w:val="28"/>
        </w:rPr>
        <w:t>variations in th</w:t>
      </w:r>
      <w:r w:rsidR="009C6A84">
        <w:rPr>
          <w:rFonts w:ascii="Times New Roman" w:hAnsi="Times New Roman" w:cs="Times New Roman"/>
          <w:sz w:val="28"/>
          <w:szCs w:val="28"/>
        </w:rPr>
        <w:t xml:space="preserve">e stock prices. Accuracy has been examined for different values of the considered error (deviation from the original price). </w:t>
      </w:r>
      <w:r>
        <w:rPr>
          <w:rFonts w:ascii="Times New Roman" w:hAnsi="Times New Roman" w:cs="Times New Roman"/>
          <w:sz w:val="28"/>
          <w:szCs w:val="28"/>
        </w:rPr>
        <w:t>The testing was done for 1057 days. Out of these 1057 days, predictions</w:t>
      </w:r>
      <w:r w:rsidR="00824981">
        <w:rPr>
          <w:rFonts w:ascii="Times New Roman" w:hAnsi="Times New Roman" w:cs="Times New Roman"/>
          <w:sz w:val="28"/>
          <w:szCs w:val="28"/>
        </w:rPr>
        <w:t xml:space="preserve"> for 956 days had deviation, from the original value, less than 5% which gives us an accuracy for 90.44%.</w:t>
      </w:r>
      <w:bookmarkStart w:id="0" w:name="_GoBack"/>
      <w:bookmarkEnd w:id="0"/>
    </w:p>
    <w:p w:rsidR="009C6A84" w:rsidRDefault="009C6A84" w:rsidP="00221AF4">
      <w:pPr>
        <w:ind w:firstLine="720"/>
        <w:rPr>
          <w:rFonts w:ascii="Times New Roman" w:hAnsi="Times New Roman" w:cs="Times New Roman"/>
          <w:b/>
          <w:sz w:val="40"/>
          <w:szCs w:val="40"/>
        </w:rPr>
      </w:pPr>
      <w:r w:rsidRPr="00576D14">
        <w:rPr>
          <w:rFonts w:ascii="Times New Roman" w:hAnsi="Times New Roman" w:cs="Times New Roman"/>
          <w:b/>
          <w:sz w:val="40"/>
          <w:szCs w:val="40"/>
        </w:rPr>
        <w:t>Conclusion:</w:t>
      </w:r>
    </w:p>
    <w:p w:rsidR="009C6A84" w:rsidRPr="009C6A84" w:rsidRDefault="009C6A84" w:rsidP="00221AF4">
      <w:pPr>
        <w:ind w:firstLine="720"/>
        <w:rPr>
          <w:rFonts w:ascii="Times New Roman" w:hAnsi="Times New Roman" w:cs="Times New Roman"/>
          <w:sz w:val="28"/>
          <w:szCs w:val="28"/>
        </w:rPr>
      </w:pPr>
      <w:r>
        <w:rPr>
          <w:rFonts w:ascii="Times New Roman" w:hAnsi="Times New Roman" w:cs="Times New Roman"/>
          <w:sz w:val="28"/>
          <w:szCs w:val="28"/>
        </w:rPr>
        <w:lastRenderedPageBreak/>
        <w:t>We can observe that the model is performing pretty nicely and able to read the patterns. It is giving 90.44% accuracy for a considered deviation of 5%. So, LSTM based models can be used to solve the time series problems efficiently.</w:t>
      </w:r>
      <w:r w:rsidR="00A51A24">
        <w:rPr>
          <w:rFonts w:ascii="Times New Roman" w:hAnsi="Times New Roman" w:cs="Times New Roman"/>
          <w:sz w:val="28"/>
          <w:szCs w:val="28"/>
        </w:rPr>
        <w:t xml:space="preserve"> In future, we can constantly try to look for new ways to improve this model like adding some more der</w:t>
      </w:r>
      <w:r w:rsidR="005C7DE3">
        <w:rPr>
          <w:rFonts w:ascii="Times New Roman" w:hAnsi="Times New Roman" w:cs="Times New Roman"/>
          <w:sz w:val="28"/>
          <w:szCs w:val="28"/>
        </w:rPr>
        <w:t xml:space="preserve">ived features, integrating more than one </w:t>
      </w:r>
      <w:r w:rsidR="00895D65">
        <w:rPr>
          <w:rFonts w:ascii="Times New Roman" w:hAnsi="Times New Roman" w:cs="Times New Roman"/>
          <w:sz w:val="28"/>
          <w:szCs w:val="28"/>
        </w:rPr>
        <w:t xml:space="preserve">models (create a hybrid model) </w:t>
      </w:r>
      <w:r w:rsidR="00A51A24">
        <w:rPr>
          <w:rFonts w:ascii="Times New Roman" w:hAnsi="Times New Roman" w:cs="Times New Roman"/>
          <w:sz w:val="28"/>
          <w:szCs w:val="28"/>
        </w:rPr>
        <w:t>etc. and thereby improving its predictions which makes its useful in real-time as a base for investing.</w:t>
      </w:r>
    </w:p>
    <w:p w:rsidR="009C6A84" w:rsidRPr="00576D14" w:rsidRDefault="009C6A84" w:rsidP="00221AF4">
      <w:pPr>
        <w:ind w:firstLine="720"/>
        <w:rPr>
          <w:rFonts w:ascii="Times New Roman" w:hAnsi="Times New Roman" w:cs="Times New Roman"/>
          <w:sz w:val="28"/>
          <w:szCs w:val="28"/>
        </w:rPr>
      </w:pPr>
    </w:p>
    <w:p w:rsidR="00B02287" w:rsidRPr="00576D14" w:rsidRDefault="009904FE" w:rsidP="00221AF4">
      <w:pPr>
        <w:ind w:firstLine="720"/>
        <w:rPr>
          <w:rFonts w:ascii="Times New Roman" w:hAnsi="Times New Roman" w:cs="Times New Roman"/>
          <w:b/>
          <w:sz w:val="40"/>
          <w:szCs w:val="40"/>
        </w:rPr>
      </w:pPr>
      <w:r w:rsidRPr="00576D14">
        <w:rPr>
          <w:rFonts w:ascii="Times New Roman" w:hAnsi="Times New Roman" w:cs="Times New Roman"/>
          <w:b/>
          <w:sz w:val="40"/>
          <w:szCs w:val="40"/>
        </w:rPr>
        <w:t>References:</w:t>
      </w:r>
    </w:p>
    <w:p w:rsidR="009904FE" w:rsidRDefault="00051AAE" w:rsidP="00A51A24">
      <w:pPr>
        <w:rPr>
          <w:rFonts w:ascii="Times New Roman" w:hAnsi="Times New Roman" w:cs="Times New Roman"/>
          <w:sz w:val="28"/>
          <w:szCs w:val="28"/>
        </w:rPr>
      </w:pPr>
      <w:r>
        <w:rPr>
          <w:rFonts w:ascii="Times New Roman" w:hAnsi="Times New Roman" w:cs="Times New Roman"/>
          <w:sz w:val="28"/>
          <w:szCs w:val="28"/>
        </w:rPr>
        <w:t>[1]. Dattatray P. Gandhmal, K. Kumar, “Systematic analysis and review of stock market prediction techniques” School of Computer Science and Engineering, Vellore Institute of Technology, Vellore, India.</w:t>
      </w:r>
      <w:r w:rsidR="00B1268A">
        <w:rPr>
          <w:rFonts w:ascii="Times New Roman" w:hAnsi="Times New Roman" w:cs="Times New Roman"/>
          <w:sz w:val="28"/>
          <w:szCs w:val="28"/>
        </w:rPr>
        <w:t xml:space="preserve"> </w:t>
      </w:r>
      <w:r w:rsidR="00F65172">
        <w:rPr>
          <w:rFonts w:ascii="Times New Roman" w:hAnsi="Times New Roman" w:cs="Times New Roman"/>
          <w:sz w:val="28"/>
          <w:szCs w:val="28"/>
        </w:rPr>
        <w:t>(2019)</w:t>
      </w:r>
    </w:p>
    <w:p w:rsidR="00051AAE" w:rsidRPr="00051AAE" w:rsidRDefault="005A29D7" w:rsidP="00A51A24">
      <w:pPr>
        <w:rPr>
          <w:rFonts w:ascii="Times New Roman" w:hAnsi="Times New Roman" w:cs="Times New Roman"/>
          <w:sz w:val="28"/>
          <w:szCs w:val="28"/>
        </w:rPr>
      </w:pPr>
      <w:r>
        <w:rPr>
          <w:rFonts w:ascii="Times New Roman" w:hAnsi="Times New Roman" w:cs="Times New Roman"/>
          <w:sz w:val="28"/>
          <w:szCs w:val="28"/>
        </w:rPr>
        <w:t>[2]. David M. Q. Nelson, Adriano C. M. P</w:t>
      </w:r>
      <w:r w:rsidR="00B1268A">
        <w:rPr>
          <w:rFonts w:ascii="Times New Roman" w:hAnsi="Times New Roman" w:cs="Times New Roman"/>
          <w:sz w:val="28"/>
          <w:szCs w:val="28"/>
        </w:rPr>
        <w:t>ereira, Renato A. de Oliveira, “</w:t>
      </w:r>
      <w:r>
        <w:rPr>
          <w:rFonts w:ascii="Times New Roman" w:hAnsi="Times New Roman" w:cs="Times New Roman"/>
          <w:sz w:val="28"/>
          <w:szCs w:val="28"/>
        </w:rPr>
        <w:t xml:space="preserve">Stock Market’s Price Movement Prediction </w:t>
      </w:r>
      <w:r w:rsidR="00B1268A">
        <w:rPr>
          <w:rFonts w:ascii="Times New Roman" w:hAnsi="Times New Roman" w:cs="Times New Roman"/>
          <w:sz w:val="28"/>
          <w:szCs w:val="28"/>
        </w:rPr>
        <w:t>with</w:t>
      </w:r>
      <w:r>
        <w:rPr>
          <w:rFonts w:ascii="Times New Roman" w:hAnsi="Times New Roman" w:cs="Times New Roman"/>
          <w:sz w:val="28"/>
          <w:szCs w:val="28"/>
        </w:rPr>
        <w:t xml:space="preserve"> LSTM Neural Networks”</w:t>
      </w:r>
    </w:p>
    <w:p w:rsidR="00B02287" w:rsidRDefault="00245D4E" w:rsidP="00A51A24">
      <w:pPr>
        <w:rPr>
          <w:rFonts w:ascii="Times New Roman" w:hAnsi="Times New Roman" w:cs="Times New Roman"/>
          <w:sz w:val="28"/>
          <w:szCs w:val="28"/>
        </w:rPr>
      </w:pPr>
      <w:r>
        <w:rPr>
          <w:rFonts w:ascii="Times New Roman" w:hAnsi="Times New Roman" w:cs="Times New Roman"/>
          <w:sz w:val="28"/>
          <w:szCs w:val="28"/>
        </w:rPr>
        <w:t>[3].</w:t>
      </w:r>
      <w:r w:rsidRPr="00245D4E">
        <w:t xml:space="preserve"> </w:t>
      </w:r>
      <w:r w:rsidRPr="00245D4E">
        <w:rPr>
          <w:rFonts w:ascii="Times New Roman" w:hAnsi="Times New Roman" w:cs="Times New Roman"/>
          <w:sz w:val="28"/>
          <w:szCs w:val="28"/>
        </w:rPr>
        <w:t>Hiransha Ma, Gopalakrishnan E.Ab, Vijay Krishna Menonab, Soman K.P*</w:t>
      </w:r>
      <w:r>
        <w:rPr>
          <w:rFonts w:ascii="Times New Roman" w:hAnsi="Times New Roman" w:cs="Times New Roman"/>
          <w:sz w:val="28"/>
          <w:szCs w:val="28"/>
        </w:rPr>
        <w:t>, “</w:t>
      </w:r>
      <w:r w:rsidRPr="00245D4E">
        <w:rPr>
          <w:rFonts w:ascii="Times New Roman" w:hAnsi="Times New Roman" w:cs="Times New Roman"/>
          <w:sz w:val="28"/>
          <w:szCs w:val="28"/>
        </w:rPr>
        <w:t>NSE Stock Market Prediction Using Deep-Learning Models</w:t>
      </w:r>
      <w:r>
        <w:rPr>
          <w:rFonts w:ascii="Times New Roman" w:hAnsi="Times New Roman" w:cs="Times New Roman"/>
          <w:sz w:val="28"/>
          <w:szCs w:val="28"/>
        </w:rPr>
        <w:t xml:space="preserve">” </w:t>
      </w:r>
      <w:r w:rsidRPr="00245D4E">
        <w:rPr>
          <w:rFonts w:ascii="Times New Roman" w:hAnsi="Times New Roman" w:cs="Times New Roman"/>
          <w:sz w:val="28"/>
          <w:szCs w:val="28"/>
        </w:rPr>
        <w:t>International Conference on Computational Intelligence and Data Science (ICCIDS 2018)</w:t>
      </w:r>
    </w:p>
    <w:p w:rsidR="00D82411" w:rsidRDefault="00D82411" w:rsidP="00A51A24">
      <w:pPr>
        <w:pStyle w:val="Heading2"/>
        <w:spacing w:before="0"/>
        <w:rPr>
          <w:rFonts w:ascii="Times New Roman" w:hAnsi="Times New Roman" w:cs="Times New Roman"/>
          <w:color w:val="auto"/>
          <w:sz w:val="28"/>
          <w:szCs w:val="28"/>
        </w:rPr>
      </w:pPr>
      <w:r w:rsidRPr="00D82411">
        <w:rPr>
          <w:rFonts w:ascii="Times New Roman" w:hAnsi="Times New Roman" w:cs="Times New Roman"/>
          <w:color w:val="auto"/>
          <w:sz w:val="28"/>
          <w:szCs w:val="28"/>
        </w:rPr>
        <w:t xml:space="preserve">[4]. </w:t>
      </w:r>
      <w:bookmarkStart w:id="1" w:name="baep-author-id1"/>
      <w:r w:rsidRPr="00D82411">
        <w:rPr>
          <w:rFonts w:ascii="Times New Roman" w:hAnsi="Times New Roman" w:cs="Times New Roman"/>
          <w:color w:val="auto"/>
          <w:sz w:val="28"/>
          <w:szCs w:val="28"/>
        </w:rPr>
        <w:fldChar w:fldCharType="begin"/>
      </w:r>
      <w:r w:rsidRPr="00D82411">
        <w:rPr>
          <w:rFonts w:ascii="Times New Roman" w:hAnsi="Times New Roman" w:cs="Times New Roman"/>
          <w:color w:val="auto"/>
          <w:sz w:val="28"/>
          <w:szCs w:val="28"/>
        </w:rPr>
        <w:instrText xml:space="preserve"> HYPERLINK "https://www.sciencedirect.com/science/article/abs/pii/1059056094900345" \l "!" </w:instrText>
      </w:r>
      <w:r w:rsidRPr="00D82411">
        <w:rPr>
          <w:rFonts w:ascii="Times New Roman" w:hAnsi="Times New Roman" w:cs="Times New Roman"/>
          <w:color w:val="auto"/>
          <w:sz w:val="28"/>
          <w:szCs w:val="28"/>
        </w:rPr>
        <w:fldChar w:fldCharType="separate"/>
      </w:r>
      <w:r w:rsidRPr="00D82411">
        <w:rPr>
          <w:rStyle w:val="text"/>
          <w:rFonts w:ascii="Times New Roman" w:hAnsi="Times New Roman" w:cs="Times New Roman"/>
          <w:color w:val="auto"/>
          <w:sz w:val="28"/>
          <w:szCs w:val="28"/>
        </w:rPr>
        <w:t>Hsing Fang</w:t>
      </w:r>
      <w:r w:rsidRPr="00D82411">
        <w:rPr>
          <w:rFonts w:ascii="Times New Roman" w:hAnsi="Times New Roman" w:cs="Times New Roman"/>
          <w:color w:val="auto"/>
          <w:sz w:val="28"/>
          <w:szCs w:val="28"/>
        </w:rPr>
        <w:fldChar w:fldCharType="end"/>
      </w:r>
      <w:bookmarkStart w:id="2" w:name="baep-author-id2"/>
      <w:bookmarkEnd w:id="1"/>
      <w:r w:rsidRPr="00D82411">
        <w:rPr>
          <w:rFonts w:ascii="Times New Roman" w:hAnsi="Times New Roman" w:cs="Times New Roman"/>
          <w:color w:val="auto"/>
          <w:sz w:val="28"/>
          <w:szCs w:val="28"/>
        </w:rPr>
        <w:t xml:space="preserve">, </w:t>
      </w:r>
      <w:hyperlink r:id="rId12" w:anchor="!" w:history="1">
        <w:r w:rsidRPr="00D82411">
          <w:rPr>
            <w:rStyle w:val="text"/>
            <w:rFonts w:ascii="Times New Roman" w:hAnsi="Times New Roman" w:cs="Times New Roman"/>
            <w:color w:val="auto"/>
            <w:sz w:val="28"/>
            <w:szCs w:val="28"/>
          </w:rPr>
          <w:t>Jean C. H. Loo</w:t>
        </w:r>
      </w:hyperlink>
      <w:bookmarkEnd w:id="2"/>
      <w:r w:rsidRPr="00D82411">
        <w:rPr>
          <w:rFonts w:ascii="Times New Roman" w:hAnsi="Times New Roman" w:cs="Times New Roman"/>
          <w:color w:val="auto"/>
          <w:sz w:val="28"/>
          <w:szCs w:val="28"/>
        </w:rPr>
        <w:t>, “</w:t>
      </w:r>
      <w:r w:rsidRPr="00D82411">
        <w:rPr>
          <w:rStyle w:val="title-text"/>
          <w:rFonts w:ascii="Times New Roman" w:hAnsi="Times New Roman" w:cs="Times New Roman"/>
          <w:color w:val="auto"/>
          <w:sz w:val="28"/>
          <w:szCs w:val="28"/>
        </w:rPr>
        <w:t xml:space="preserve">Dollar value and stock returns” </w:t>
      </w:r>
      <w:hyperlink r:id="rId13" w:tooltip="Go to International Review of Economics &amp; Finance on ScienceDirect" w:history="1">
        <w:r w:rsidRPr="00D82411">
          <w:rPr>
            <w:rStyle w:val="Hyperlink"/>
            <w:rFonts w:ascii="Times New Roman" w:hAnsi="Times New Roman" w:cs="Times New Roman"/>
            <w:color w:val="auto"/>
            <w:sz w:val="28"/>
            <w:szCs w:val="28"/>
            <w:u w:val="none"/>
          </w:rPr>
          <w:t>International Review of Economics &amp; Finance</w:t>
        </w:r>
      </w:hyperlink>
      <w:r w:rsidRPr="00D82411">
        <w:rPr>
          <w:rFonts w:ascii="Times New Roman" w:hAnsi="Times New Roman" w:cs="Times New Roman"/>
          <w:color w:val="auto"/>
          <w:sz w:val="28"/>
          <w:szCs w:val="28"/>
        </w:rPr>
        <w:t xml:space="preserve"> </w:t>
      </w:r>
      <w:hyperlink r:id="rId14" w:tooltip="Go to table of contents for this volume/issue" w:history="1">
        <w:r w:rsidRPr="00D82411">
          <w:rPr>
            <w:rStyle w:val="Hyperlink"/>
            <w:rFonts w:ascii="Times New Roman" w:hAnsi="Times New Roman" w:cs="Times New Roman"/>
            <w:color w:val="auto"/>
            <w:sz w:val="28"/>
            <w:szCs w:val="28"/>
            <w:u w:val="none"/>
          </w:rPr>
          <w:t>Volume 3, Issue 2</w:t>
        </w:r>
      </w:hyperlink>
      <w:r w:rsidRPr="00D82411">
        <w:rPr>
          <w:rFonts w:ascii="Times New Roman" w:hAnsi="Times New Roman" w:cs="Times New Roman"/>
          <w:color w:val="auto"/>
          <w:sz w:val="28"/>
          <w:szCs w:val="28"/>
        </w:rPr>
        <w:t>, 1994, Pages 221-231</w:t>
      </w:r>
    </w:p>
    <w:p w:rsidR="00B9087D" w:rsidRPr="00B9087D" w:rsidRDefault="00B9087D" w:rsidP="00B9087D">
      <w:pPr>
        <w:shd w:val="clear" w:color="auto" w:fill="FFFFFF"/>
        <w:spacing w:line="0" w:lineRule="auto"/>
        <w:rPr>
          <w:color w:val="333333"/>
        </w:rPr>
      </w:pPr>
      <w:r>
        <w:t xml:space="preserve">[5] </w:t>
      </w:r>
      <w:r>
        <w:rPr>
          <w:rFonts w:ascii="material icons" w:hAnsi="material icons"/>
          <w:color w:val="333333"/>
          <w:sz w:val="36"/>
          <w:szCs w:val="36"/>
        </w:rPr>
        <w:br/>
        <w:t>settings</w:t>
      </w:r>
    </w:p>
    <w:p w:rsidR="00B9087D" w:rsidRPr="00B9087D" w:rsidRDefault="00B9087D" w:rsidP="00B9087D">
      <w:pPr>
        <w:ind w:right="45"/>
        <w:rPr>
          <w:rFonts w:ascii="Times New Roman" w:hAnsi="Times New Roman" w:cs="Times New Roman"/>
          <w:sz w:val="28"/>
          <w:szCs w:val="28"/>
        </w:rPr>
      </w:pPr>
      <w:r w:rsidRPr="00B9087D">
        <w:rPr>
          <w:rFonts w:ascii="Times New Roman" w:hAnsi="Times New Roman" w:cs="Times New Roman"/>
          <w:sz w:val="28"/>
          <w:szCs w:val="28"/>
        </w:rPr>
        <w:t>[5]</w:t>
      </w:r>
      <w:r>
        <w:rPr>
          <w:rFonts w:ascii="Times New Roman" w:hAnsi="Times New Roman" w:cs="Times New Roman"/>
          <w:sz w:val="28"/>
          <w:szCs w:val="28"/>
        </w:rPr>
        <w:t xml:space="preserve">. M. Nabipour, </w:t>
      </w:r>
      <w:hyperlink r:id="rId15" w:tgtFrame="_blank" w:history="1">
        <w:r w:rsidRPr="00B9087D">
          <w:rPr>
            <w:rStyle w:val="sciprofiles-linkname"/>
            <w:rFonts w:ascii="Times New Roman" w:hAnsi="Times New Roman" w:cs="Times New Roman"/>
            <w:bCs/>
            <w:sz w:val="28"/>
            <w:szCs w:val="28"/>
          </w:rPr>
          <w:t>P. Nayyeri</w:t>
        </w:r>
      </w:hyperlink>
      <w:r>
        <w:rPr>
          <w:rFonts w:ascii="Times New Roman" w:hAnsi="Times New Roman" w:cs="Times New Roman"/>
          <w:sz w:val="28"/>
          <w:szCs w:val="28"/>
        </w:rPr>
        <w:t xml:space="preserve">, </w:t>
      </w:r>
      <w:hyperlink r:id="rId16" w:tgtFrame="_blank" w:history="1">
        <w:r w:rsidRPr="00B9087D">
          <w:rPr>
            <w:rStyle w:val="sciprofiles-linkname"/>
            <w:rFonts w:ascii="Times New Roman" w:hAnsi="Times New Roman" w:cs="Times New Roman"/>
            <w:bCs/>
            <w:sz w:val="28"/>
            <w:szCs w:val="28"/>
          </w:rPr>
          <w:t>H. Jabani</w:t>
        </w:r>
      </w:hyperlink>
      <w:r>
        <w:rPr>
          <w:rFonts w:ascii="Times New Roman" w:hAnsi="Times New Roman" w:cs="Times New Roman"/>
          <w:sz w:val="28"/>
          <w:szCs w:val="28"/>
        </w:rPr>
        <w:t xml:space="preserve">, </w:t>
      </w:r>
      <w:hyperlink r:id="rId17" w:tgtFrame="_blank" w:history="1">
        <w:r w:rsidRPr="00B9087D">
          <w:rPr>
            <w:rStyle w:val="sciprofiles-linkname"/>
            <w:rFonts w:ascii="Times New Roman" w:hAnsi="Times New Roman" w:cs="Times New Roman"/>
            <w:bCs/>
            <w:sz w:val="28"/>
            <w:szCs w:val="28"/>
          </w:rPr>
          <w:t>A. Mosavi</w:t>
        </w:r>
      </w:hyperlink>
      <w:r>
        <w:rPr>
          <w:rFonts w:ascii="Times New Roman" w:hAnsi="Times New Roman" w:cs="Times New Roman"/>
          <w:sz w:val="28"/>
          <w:szCs w:val="28"/>
        </w:rPr>
        <w:t xml:space="preserve">, </w:t>
      </w:r>
      <w:hyperlink r:id="rId18" w:tgtFrame="_blank" w:history="1">
        <w:r w:rsidRPr="00B9087D">
          <w:rPr>
            <w:rStyle w:val="sciprofiles-linkname"/>
            <w:rFonts w:ascii="Times New Roman" w:hAnsi="Times New Roman" w:cs="Times New Roman"/>
            <w:bCs/>
            <w:sz w:val="28"/>
            <w:szCs w:val="28"/>
          </w:rPr>
          <w:t>E. Salwana</w:t>
        </w:r>
      </w:hyperlink>
      <w:r>
        <w:rPr>
          <w:rFonts w:ascii="Times New Roman" w:hAnsi="Times New Roman" w:cs="Times New Roman"/>
          <w:sz w:val="28"/>
          <w:szCs w:val="28"/>
        </w:rPr>
        <w:t xml:space="preserve">, </w:t>
      </w:r>
      <w:hyperlink r:id="rId19" w:tgtFrame="_blank" w:history="1">
        <w:r w:rsidRPr="00B9087D">
          <w:rPr>
            <w:rStyle w:val="sciprofiles-linkname"/>
            <w:rFonts w:ascii="Times New Roman" w:hAnsi="Times New Roman" w:cs="Times New Roman"/>
            <w:bCs/>
            <w:sz w:val="28"/>
            <w:szCs w:val="28"/>
          </w:rPr>
          <w:t>Shahab S.</w:t>
        </w:r>
      </w:hyperlink>
      <w:r>
        <w:rPr>
          <w:rFonts w:ascii="Times New Roman" w:hAnsi="Times New Roman" w:cs="Times New Roman"/>
          <w:sz w:val="28"/>
          <w:szCs w:val="28"/>
        </w:rPr>
        <w:t xml:space="preserve"> , “Deep Learning for Stock Market Prediction” </w:t>
      </w:r>
    </w:p>
    <w:p w:rsidR="00D82411" w:rsidRDefault="00CC7C03" w:rsidP="00D82411">
      <w:pPr>
        <w:pStyle w:val="Heading1"/>
        <w:spacing w:before="0" w:after="0"/>
        <w:rPr>
          <w:b w:val="0"/>
          <w:color w:val="222222"/>
          <w:sz w:val="28"/>
          <w:szCs w:val="28"/>
          <w:shd w:val="clear" w:color="auto" w:fill="FFFFFF"/>
        </w:rPr>
      </w:pPr>
      <w:r w:rsidRPr="00CC7C03">
        <w:rPr>
          <w:b w:val="0"/>
          <w:color w:val="222222"/>
          <w:sz w:val="28"/>
          <w:szCs w:val="28"/>
          <w:shd w:val="clear" w:color="auto" w:fill="FFFFFF"/>
        </w:rPr>
        <w:t xml:space="preserve">[6]. </w:t>
      </w:r>
      <w:r>
        <w:rPr>
          <w:b w:val="0"/>
          <w:color w:val="222222"/>
          <w:sz w:val="28"/>
          <w:szCs w:val="28"/>
          <w:shd w:val="clear" w:color="auto" w:fill="FFFFFF"/>
        </w:rPr>
        <w:t>Rodolfo C. Cavalcante, Rodrigo C. Brasileiro, Victor L.F Souza, Jarley P. Nobrega, Adriano L.I. Oliveira,</w:t>
      </w:r>
      <w:r w:rsidRPr="00CC7C03">
        <w:rPr>
          <w:b w:val="0"/>
          <w:color w:val="222222"/>
          <w:sz w:val="28"/>
          <w:szCs w:val="28"/>
          <w:shd w:val="clear" w:color="auto" w:fill="FFFFFF"/>
        </w:rPr>
        <w:t xml:space="preserve"> </w:t>
      </w:r>
      <w:r>
        <w:rPr>
          <w:b w:val="0"/>
          <w:color w:val="222222"/>
          <w:sz w:val="28"/>
          <w:szCs w:val="28"/>
          <w:shd w:val="clear" w:color="auto" w:fill="FFFFFF"/>
        </w:rPr>
        <w:t>“</w:t>
      </w:r>
      <w:r w:rsidRPr="00CC7C03">
        <w:rPr>
          <w:b w:val="0"/>
          <w:color w:val="222222"/>
          <w:sz w:val="28"/>
          <w:szCs w:val="28"/>
          <w:shd w:val="clear" w:color="auto" w:fill="FFFFFF"/>
        </w:rPr>
        <w:t>Computational intelligence and financial markets: A survey and future directions.</w:t>
      </w:r>
      <w:r>
        <w:rPr>
          <w:b w:val="0"/>
          <w:color w:val="222222"/>
          <w:sz w:val="28"/>
          <w:szCs w:val="28"/>
          <w:shd w:val="clear" w:color="auto" w:fill="FFFFFF"/>
        </w:rPr>
        <w:t>”</w:t>
      </w:r>
      <w:r w:rsidRPr="00CC7C03">
        <w:rPr>
          <w:b w:val="0"/>
          <w:color w:val="222222"/>
          <w:sz w:val="28"/>
          <w:szCs w:val="28"/>
          <w:shd w:val="clear" w:color="auto" w:fill="FFFFFF"/>
        </w:rPr>
        <w:t> </w:t>
      </w:r>
      <w:r w:rsidRPr="0039467D">
        <w:rPr>
          <w:rStyle w:val="html-italic"/>
          <w:b w:val="0"/>
          <w:iCs/>
          <w:color w:val="222222"/>
          <w:sz w:val="28"/>
          <w:szCs w:val="28"/>
          <w:shd w:val="clear" w:color="auto" w:fill="FFFFFF"/>
        </w:rPr>
        <w:t>Expert System wi</w:t>
      </w:r>
      <w:r w:rsidR="0039467D" w:rsidRPr="0039467D">
        <w:rPr>
          <w:rStyle w:val="html-italic"/>
          <w:b w:val="0"/>
          <w:iCs/>
          <w:color w:val="222222"/>
          <w:sz w:val="28"/>
          <w:szCs w:val="28"/>
          <w:shd w:val="clear" w:color="auto" w:fill="FFFFFF"/>
        </w:rPr>
        <w:t>t</w:t>
      </w:r>
      <w:r w:rsidRPr="0039467D">
        <w:rPr>
          <w:rStyle w:val="html-italic"/>
          <w:b w:val="0"/>
          <w:iCs/>
          <w:color w:val="222222"/>
          <w:sz w:val="28"/>
          <w:szCs w:val="28"/>
          <w:shd w:val="clear" w:color="auto" w:fill="FFFFFF"/>
        </w:rPr>
        <w:t xml:space="preserve">h </w:t>
      </w:r>
      <w:r w:rsidR="00A51A24" w:rsidRPr="0039467D">
        <w:rPr>
          <w:rStyle w:val="html-italic"/>
          <w:b w:val="0"/>
          <w:iCs/>
          <w:color w:val="222222"/>
          <w:sz w:val="28"/>
          <w:szCs w:val="28"/>
          <w:shd w:val="clear" w:color="auto" w:fill="FFFFFF"/>
        </w:rPr>
        <w:t xml:space="preserve">Applications </w:t>
      </w:r>
      <w:r w:rsidR="00A51A24" w:rsidRPr="0039467D">
        <w:rPr>
          <w:b w:val="0"/>
          <w:color w:val="222222"/>
          <w:sz w:val="28"/>
          <w:szCs w:val="28"/>
          <w:shd w:val="clear" w:color="auto" w:fill="FFFFFF"/>
        </w:rPr>
        <w:t>2016</w:t>
      </w:r>
      <w:r w:rsidRPr="0039467D">
        <w:rPr>
          <w:b w:val="0"/>
          <w:color w:val="222222"/>
          <w:sz w:val="28"/>
          <w:szCs w:val="28"/>
          <w:shd w:val="clear" w:color="auto" w:fill="FFFFFF"/>
        </w:rPr>
        <w:t>,</w:t>
      </w:r>
      <w:r w:rsidR="0039467D" w:rsidRPr="0039467D">
        <w:rPr>
          <w:b w:val="0"/>
          <w:color w:val="222222"/>
          <w:sz w:val="28"/>
          <w:szCs w:val="28"/>
          <w:shd w:val="clear" w:color="auto" w:fill="FFFFFF"/>
        </w:rPr>
        <w:t xml:space="preserve"> Volume</w:t>
      </w:r>
      <w:r w:rsidRPr="0039467D">
        <w:rPr>
          <w:b w:val="0"/>
          <w:color w:val="222222"/>
          <w:sz w:val="28"/>
          <w:szCs w:val="28"/>
          <w:shd w:val="clear" w:color="auto" w:fill="FFFFFF"/>
        </w:rPr>
        <w:t> </w:t>
      </w:r>
      <w:r w:rsidRPr="0039467D">
        <w:rPr>
          <w:rStyle w:val="html-italic"/>
          <w:b w:val="0"/>
          <w:iCs/>
          <w:color w:val="222222"/>
          <w:sz w:val="28"/>
          <w:szCs w:val="28"/>
          <w:shd w:val="clear" w:color="auto" w:fill="FFFFFF"/>
        </w:rPr>
        <w:t>55</w:t>
      </w:r>
      <w:r w:rsidRPr="0039467D">
        <w:rPr>
          <w:b w:val="0"/>
          <w:color w:val="222222"/>
          <w:sz w:val="28"/>
          <w:szCs w:val="28"/>
          <w:shd w:val="clear" w:color="auto" w:fill="FFFFFF"/>
        </w:rPr>
        <w:t xml:space="preserve">, </w:t>
      </w:r>
      <w:r w:rsidR="0039467D" w:rsidRPr="0039467D">
        <w:rPr>
          <w:b w:val="0"/>
          <w:color w:val="222222"/>
          <w:sz w:val="28"/>
          <w:szCs w:val="28"/>
          <w:shd w:val="clear" w:color="auto" w:fill="FFFFFF"/>
        </w:rPr>
        <w:t xml:space="preserve">Pages </w:t>
      </w:r>
      <w:r w:rsidRPr="0039467D">
        <w:rPr>
          <w:b w:val="0"/>
          <w:color w:val="222222"/>
          <w:sz w:val="28"/>
          <w:szCs w:val="28"/>
          <w:shd w:val="clear" w:color="auto" w:fill="FFFFFF"/>
        </w:rPr>
        <w:t>194–211.</w:t>
      </w:r>
    </w:p>
    <w:p w:rsidR="004D746F" w:rsidRDefault="000A57AF" w:rsidP="00D82411">
      <w:pPr>
        <w:pStyle w:val="Heading1"/>
        <w:spacing w:before="0" w:after="0"/>
        <w:rPr>
          <w:b w:val="0"/>
          <w:sz w:val="28"/>
          <w:szCs w:val="28"/>
        </w:rPr>
      </w:pPr>
      <w:r w:rsidRPr="000A57AF">
        <w:rPr>
          <w:rStyle w:val="title-text"/>
          <w:b w:val="0"/>
          <w:color w:val="505050"/>
          <w:sz w:val="28"/>
          <w:szCs w:val="28"/>
        </w:rPr>
        <w:t>[7]</w:t>
      </w:r>
      <w:r w:rsidRPr="000A57AF">
        <w:rPr>
          <w:b w:val="0"/>
          <w:sz w:val="28"/>
          <w:szCs w:val="28"/>
        </w:rPr>
        <w:t xml:space="preserve"> </w:t>
      </w:r>
      <w:r>
        <w:rPr>
          <w:b w:val="0"/>
          <w:sz w:val="28"/>
          <w:szCs w:val="28"/>
        </w:rPr>
        <w:t>Huanhuan Yua , Rongda Chenb</w:t>
      </w:r>
      <w:r w:rsidRPr="000A57AF">
        <w:rPr>
          <w:b w:val="0"/>
          <w:sz w:val="28"/>
          <w:szCs w:val="28"/>
        </w:rPr>
        <w:t xml:space="preserve"> , Guoping Zhangc</w:t>
      </w:r>
      <w:r>
        <w:rPr>
          <w:b w:val="0"/>
          <w:sz w:val="28"/>
          <w:szCs w:val="28"/>
        </w:rPr>
        <w:t xml:space="preserve">, </w:t>
      </w:r>
      <w:r w:rsidRPr="000A57AF">
        <w:rPr>
          <w:b w:val="0"/>
          <w:sz w:val="28"/>
          <w:szCs w:val="28"/>
        </w:rPr>
        <w:t>“A SVM Stock Selection Model within PCA”</w:t>
      </w:r>
      <w:r>
        <w:rPr>
          <w:b w:val="0"/>
          <w:sz w:val="28"/>
          <w:szCs w:val="28"/>
        </w:rPr>
        <w:t xml:space="preserve"> </w:t>
      </w:r>
      <w:r w:rsidRPr="000A57AF">
        <w:rPr>
          <w:b w:val="0"/>
          <w:sz w:val="28"/>
          <w:szCs w:val="28"/>
        </w:rPr>
        <w:t>2nd International Conference on Information Technology and Quantitative Management, ITQM 2014</w:t>
      </w:r>
      <w:r w:rsidR="001608A5">
        <w:rPr>
          <w:b w:val="0"/>
          <w:sz w:val="28"/>
          <w:szCs w:val="28"/>
        </w:rPr>
        <w:t>.</w:t>
      </w:r>
    </w:p>
    <w:p w:rsidR="001608A5" w:rsidRPr="001608A5" w:rsidRDefault="001608A5" w:rsidP="001608A5">
      <w:pPr>
        <w:pStyle w:val="Heading1"/>
        <w:shd w:val="clear" w:color="auto" w:fill="FCFCFC"/>
        <w:spacing w:before="0" w:beforeAutospacing="0" w:after="240" w:afterAutospacing="0"/>
        <w:rPr>
          <w:b w:val="0"/>
          <w:bCs w:val="0"/>
          <w:color w:val="333333"/>
          <w:sz w:val="28"/>
          <w:szCs w:val="28"/>
        </w:rPr>
      </w:pPr>
      <w:r>
        <w:rPr>
          <w:b w:val="0"/>
          <w:sz w:val="28"/>
          <w:szCs w:val="28"/>
        </w:rPr>
        <w:t xml:space="preserve">[8]. </w:t>
      </w:r>
      <w:hyperlink r:id="rId20" w:anchor="auth-Hyejung-Chung" w:history="1">
        <w:r w:rsidRPr="001608A5">
          <w:rPr>
            <w:rStyle w:val="Hyperlink"/>
            <w:b w:val="0"/>
            <w:color w:val="auto"/>
            <w:sz w:val="28"/>
            <w:szCs w:val="28"/>
            <w:u w:val="none"/>
          </w:rPr>
          <w:t>Hyejung Chung</w:t>
        </w:r>
      </w:hyperlink>
      <w:r w:rsidRPr="001608A5">
        <w:rPr>
          <w:b w:val="0"/>
          <w:sz w:val="28"/>
          <w:szCs w:val="28"/>
        </w:rPr>
        <w:t> &amp; </w:t>
      </w:r>
      <w:hyperlink r:id="rId21" w:anchor="auth-Kyung_shik-Shin" w:history="1">
        <w:r w:rsidRPr="001608A5">
          <w:rPr>
            <w:rStyle w:val="Hyperlink"/>
            <w:b w:val="0"/>
            <w:color w:val="auto"/>
            <w:sz w:val="28"/>
            <w:szCs w:val="28"/>
            <w:u w:val="none"/>
          </w:rPr>
          <w:t>Kyung-shik Shin</w:t>
        </w:r>
      </w:hyperlink>
      <w:r w:rsidRPr="001608A5">
        <w:rPr>
          <w:b w:val="0"/>
          <w:sz w:val="28"/>
          <w:szCs w:val="28"/>
        </w:rPr>
        <w:t>, “</w:t>
      </w:r>
      <w:r w:rsidRPr="001608A5">
        <w:rPr>
          <w:b w:val="0"/>
          <w:bCs w:val="0"/>
          <w:color w:val="333333"/>
          <w:sz w:val="28"/>
          <w:szCs w:val="28"/>
        </w:rPr>
        <w:t>Genetic algorithm-optimized multi-channel convolutional neural network for stock market prediction”</w:t>
      </w:r>
      <w:r>
        <w:rPr>
          <w:b w:val="0"/>
          <w:bCs w:val="0"/>
          <w:color w:val="333333"/>
          <w:sz w:val="28"/>
          <w:szCs w:val="28"/>
        </w:rPr>
        <w:t xml:space="preserve"> 2019</w:t>
      </w:r>
    </w:p>
    <w:p w:rsidR="001608A5" w:rsidRDefault="00B404DA" w:rsidP="001608A5">
      <w:pPr>
        <w:rPr>
          <w:rFonts w:ascii="Times New Roman" w:hAnsi="Times New Roman" w:cs="Times New Roman"/>
          <w:sz w:val="28"/>
          <w:szCs w:val="28"/>
        </w:rPr>
      </w:pPr>
      <w:r>
        <w:rPr>
          <w:rStyle w:val="title-text"/>
          <w:rFonts w:ascii="Times New Roman" w:hAnsi="Times New Roman" w:cs="Times New Roman"/>
          <w:sz w:val="28"/>
          <w:szCs w:val="28"/>
        </w:rPr>
        <w:t xml:space="preserve">[9]. </w:t>
      </w:r>
      <w:r w:rsidRPr="00B404DA">
        <w:rPr>
          <w:rFonts w:ascii="Times New Roman" w:hAnsi="Times New Roman" w:cs="Times New Roman"/>
          <w:sz w:val="28"/>
          <w:szCs w:val="28"/>
        </w:rPr>
        <w:t>Avijan Dutta, Gautam Bandopadhyay, Suchismita Sengupta, “Prediction of Stock Performance in the Indian Stock Market Using Logistic Regression”</w:t>
      </w:r>
      <w:r>
        <w:rPr>
          <w:rFonts w:ascii="Times New Roman" w:hAnsi="Times New Roman" w:cs="Times New Roman"/>
          <w:sz w:val="28"/>
          <w:szCs w:val="28"/>
        </w:rPr>
        <w:t xml:space="preserve"> 2012.</w:t>
      </w:r>
    </w:p>
    <w:p w:rsidR="00B404DA" w:rsidRDefault="009659FA" w:rsidP="001608A5">
      <w:pPr>
        <w:rPr>
          <w:rFonts w:ascii="Times New Roman" w:hAnsi="Times New Roman" w:cs="Times New Roman"/>
          <w:sz w:val="28"/>
          <w:szCs w:val="28"/>
        </w:rPr>
      </w:pPr>
      <w:r>
        <w:rPr>
          <w:rStyle w:val="title-text"/>
          <w:rFonts w:ascii="Times New Roman" w:hAnsi="Times New Roman" w:cs="Times New Roman"/>
          <w:sz w:val="28"/>
          <w:szCs w:val="28"/>
        </w:rPr>
        <w:lastRenderedPageBreak/>
        <w:t xml:space="preserve">[10]. </w:t>
      </w:r>
      <w:r w:rsidRPr="009659FA">
        <w:rPr>
          <w:rFonts w:ascii="Times New Roman" w:hAnsi="Times New Roman" w:cs="Times New Roman"/>
          <w:sz w:val="28"/>
          <w:szCs w:val="28"/>
        </w:rPr>
        <w:t>Osman Hega</w:t>
      </w:r>
      <w:r>
        <w:rPr>
          <w:rFonts w:ascii="Times New Roman" w:hAnsi="Times New Roman" w:cs="Times New Roman"/>
          <w:sz w:val="28"/>
          <w:szCs w:val="28"/>
        </w:rPr>
        <w:t>zy</w:t>
      </w:r>
      <w:r w:rsidRPr="009659FA">
        <w:rPr>
          <w:rFonts w:ascii="Times New Roman" w:hAnsi="Times New Roman" w:cs="Times New Roman"/>
          <w:sz w:val="28"/>
          <w:szCs w:val="28"/>
        </w:rPr>
        <w:t>, Omar S. Soliman and Mustafa Abdul Salam</w:t>
      </w:r>
      <w:r>
        <w:rPr>
          <w:rFonts w:ascii="Times New Roman" w:hAnsi="Times New Roman" w:cs="Times New Roman"/>
          <w:sz w:val="28"/>
          <w:szCs w:val="28"/>
        </w:rPr>
        <w:t>,</w:t>
      </w:r>
      <w:r w:rsidRPr="009659FA">
        <w:rPr>
          <w:rFonts w:ascii="Times New Roman" w:hAnsi="Times New Roman" w:cs="Times New Roman"/>
          <w:sz w:val="28"/>
          <w:szCs w:val="28"/>
        </w:rPr>
        <w:t xml:space="preserve"> “A Machine Learning Model for Stock Market Prediction”</w:t>
      </w:r>
      <w:r>
        <w:rPr>
          <w:rFonts w:ascii="Times New Roman" w:hAnsi="Times New Roman" w:cs="Times New Roman"/>
          <w:sz w:val="28"/>
          <w:szCs w:val="28"/>
        </w:rPr>
        <w:t xml:space="preserve"> </w:t>
      </w:r>
      <w:r w:rsidRPr="009659FA">
        <w:rPr>
          <w:rFonts w:ascii="Times New Roman" w:hAnsi="Times New Roman" w:cs="Times New Roman"/>
          <w:sz w:val="28"/>
          <w:szCs w:val="28"/>
        </w:rPr>
        <w:t>International Journal of Computer Science and Telecommunications [Volume 4, Issue 12, December 2013]</w:t>
      </w:r>
      <w:r>
        <w:rPr>
          <w:rFonts w:ascii="Times New Roman" w:hAnsi="Times New Roman" w:cs="Times New Roman"/>
          <w:sz w:val="28"/>
          <w:szCs w:val="28"/>
        </w:rPr>
        <w:t>.</w:t>
      </w:r>
    </w:p>
    <w:p w:rsidR="009659FA" w:rsidRPr="001608A5" w:rsidRDefault="009659FA" w:rsidP="001608A5">
      <w:pPr>
        <w:rPr>
          <w:rStyle w:val="title-text"/>
          <w:rFonts w:ascii="Times New Roman" w:hAnsi="Times New Roman" w:cs="Times New Roman"/>
          <w:sz w:val="28"/>
          <w:szCs w:val="28"/>
        </w:rPr>
      </w:pPr>
    </w:p>
    <w:p w:rsidR="00D82411" w:rsidRDefault="00D82411" w:rsidP="00D82411">
      <w:pPr>
        <w:pStyle w:val="Heading1"/>
        <w:spacing w:before="0" w:after="0"/>
        <w:rPr>
          <w:color w:val="505050"/>
        </w:rPr>
      </w:pPr>
    </w:p>
    <w:p w:rsidR="00D82411" w:rsidRPr="00576D14" w:rsidRDefault="00D82411" w:rsidP="00221AF4">
      <w:pPr>
        <w:ind w:firstLine="720"/>
        <w:rPr>
          <w:rFonts w:ascii="Times New Roman" w:hAnsi="Times New Roman" w:cs="Times New Roman"/>
          <w:sz w:val="28"/>
          <w:szCs w:val="28"/>
        </w:rPr>
      </w:pPr>
    </w:p>
    <w:p w:rsidR="00B02287" w:rsidRPr="00576D14" w:rsidRDefault="00B02287" w:rsidP="00221AF4">
      <w:pPr>
        <w:ind w:firstLine="720"/>
        <w:rPr>
          <w:rFonts w:ascii="Times New Roman" w:hAnsi="Times New Roman" w:cs="Times New Roman"/>
          <w:sz w:val="28"/>
          <w:szCs w:val="28"/>
        </w:rPr>
      </w:pPr>
    </w:p>
    <w:sectPr w:rsidR="00B02287" w:rsidRPr="00576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85B" w:rsidRDefault="00D0185B" w:rsidP="00F65172">
      <w:pPr>
        <w:spacing w:after="0" w:line="240" w:lineRule="auto"/>
      </w:pPr>
      <w:r>
        <w:separator/>
      </w:r>
    </w:p>
  </w:endnote>
  <w:endnote w:type="continuationSeparator" w:id="0">
    <w:p w:rsidR="00D0185B" w:rsidRDefault="00D0185B" w:rsidP="00F6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 ico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85B" w:rsidRDefault="00D0185B" w:rsidP="00F65172">
      <w:pPr>
        <w:spacing w:after="0" w:line="240" w:lineRule="auto"/>
      </w:pPr>
      <w:r>
        <w:separator/>
      </w:r>
    </w:p>
  </w:footnote>
  <w:footnote w:type="continuationSeparator" w:id="0">
    <w:p w:rsidR="00D0185B" w:rsidRDefault="00D0185B" w:rsidP="00F651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2D"/>
    <w:rsid w:val="0001193E"/>
    <w:rsid w:val="000321CC"/>
    <w:rsid w:val="00043094"/>
    <w:rsid w:val="000467AF"/>
    <w:rsid w:val="00051AAE"/>
    <w:rsid w:val="0008612D"/>
    <w:rsid w:val="000A57AF"/>
    <w:rsid w:val="001608A5"/>
    <w:rsid w:val="001778CD"/>
    <w:rsid w:val="001A0876"/>
    <w:rsid w:val="001C1049"/>
    <w:rsid w:val="001F53DE"/>
    <w:rsid w:val="00221AF4"/>
    <w:rsid w:val="002344C5"/>
    <w:rsid w:val="00245D4E"/>
    <w:rsid w:val="002A0081"/>
    <w:rsid w:val="002E302A"/>
    <w:rsid w:val="002E4692"/>
    <w:rsid w:val="002F7AF0"/>
    <w:rsid w:val="00367FE6"/>
    <w:rsid w:val="0039467D"/>
    <w:rsid w:val="003B6817"/>
    <w:rsid w:val="003F7148"/>
    <w:rsid w:val="004002D9"/>
    <w:rsid w:val="00425832"/>
    <w:rsid w:val="0043501A"/>
    <w:rsid w:val="004627D7"/>
    <w:rsid w:val="00495ABF"/>
    <w:rsid w:val="004C2678"/>
    <w:rsid w:val="004D746F"/>
    <w:rsid w:val="004E010A"/>
    <w:rsid w:val="004E4257"/>
    <w:rsid w:val="00516CB5"/>
    <w:rsid w:val="00551F5F"/>
    <w:rsid w:val="0055383E"/>
    <w:rsid w:val="005661BE"/>
    <w:rsid w:val="005756E8"/>
    <w:rsid w:val="00576D14"/>
    <w:rsid w:val="0058380D"/>
    <w:rsid w:val="005A29D7"/>
    <w:rsid w:val="005C7DE3"/>
    <w:rsid w:val="00641111"/>
    <w:rsid w:val="0069600E"/>
    <w:rsid w:val="006A5065"/>
    <w:rsid w:val="006D0C0C"/>
    <w:rsid w:val="006E7CD8"/>
    <w:rsid w:val="007015D6"/>
    <w:rsid w:val="0071128B"/>
    <w:rsid w:val="00717BF1"/>
    <w:rsid w:val="00745680"/>
    <w:rsid w:val="007664F7"/>
    <w:rsid w:val="007C4E13"/>
    <w:rsid w:val="007D2791"/>
    <w:rsid w:val="007D3607"/>
    <w:rsid w:val="00804359"/>
    <w:rsid w:val="00824981"/>
    <w:rsid w:val="008400D3"/>
    <w:rsid w:val="00895D65"/>
    <w:rsid w:val="008F69AD"/>
    <w:rsid w:val="00931274"/>
    <w:rsid w:val="009475B5"/>
    <w:rsid w:val="00953786"/>
    <w:rsid w:val="009659FA"/>
    <w:rsid w:val="00975475"/>
    <w:rsid w:val="009904FE"/>
    <w:rsid w:val="009945B8"/>
    <w:rsid w:val="009C6A84"/>
    <w:rsid w:val="009F0467"/>
    <w:rsid w:val="009F757B"/>
    <w:rsid w:val="00A03A63"/>
    <w:rsid w:val="00A179A2"/>
    <w:rsid w:val="00A25414"/>
    <w:rsid w:val="00A51A24"/>
    <w:rsid w:val="00A623C8"/>
    <w:rsid w:val="00B02287"/>
    <w:rsid w:val="00B1268A"/>
    <w:rsid w:val="00B34C73"/>
    <w:rsid w:val="00B404DA"/>
    <w:rsid w:val="00B9087D"/>
    <w:rsid w:val="00C66D2E"/>
    <w:rsid w:val="00CC2BF4"/>
    <w:rsid w:val="00CC7C03"/>
    <w:rsid w:val="00CF1969"/>
    <w:rsid w:val="00D0185B"/>
    <w:rsid w:val="00D65E90"/>
    <w:rsid w:val="00D82411"/>
    <w:rsid w:val="00DB0364"/>
    <w:rsid w:val="00DD08EE"/>
    <w:rsid w:val="00DF1800"/>
    <w:rsid w:val="00E26534"/>
    <w:rsid w:val="00E63283"/>
    <w:rsid w:val="00E92723"/>
    <w:rsid w:val="00EC4106"/>
    <w:rsid w:val="00EF1F05"/>
    <w:rsid w:val="00F20F89"/>
    <w:rsid w:val="00F252E0"/>
    <w:rsid w:val="00F65172"/>
    <w:rsid w:val="00F841FA"/>
    <w:rsid w:val="00F90B55"/>
    <w:rsid w:val="00FB5DDD"/>
    <w:rsid w:val="00FF0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8FBE64-87A9-4623-A4C0-D69C38C6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5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824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5E9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65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383E"/>
    <w:rPr>
      <w:i/>
      <w:iCs/>
    </w:rPr>
  </w:style>
  <w:style w:type="paragraph" w:styleId="Header">
    <w:name w:val="header"/>
    <w:basedOn w:val="Normal"/>
    <w:link w:val="HeaderChar"/>
    <w:uiPriority w:val="99"/>
    <w:unhideWhenUsed/>
    <w:rsid w:val="00F6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172"/>
  </w:style>
  <w:style w:type="paragraph" w:styleId="Footer">
    <w:name w:val="footer"/>
    <w:basedOn w:val="Normal"/>
    <w:link w:val="FooterChar"/>
    <w:uiPriority w:val="99"/>
    <w:unhideWhenUsed/>
    <w:rsid w:val="00F6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172"/>
  </w:style>
  <w:style w:type="character" w:customStyle="1" w:styleId="title-text">
    <w:name w:val="title-text"/>
    <w:basedOn w:val="DefaultParagraphFont"/>
    <w:rsid w:val="00D82411"/>
  </w:style>
  <w:style w:type="character" w:customStyle="1" w:styleId="text">
    <w:name w:val="text"/>
    <w:basedOn w:val="DefaultParagraphFont"/>
    <w:rsid w:val="00D82411"/>
  </w:style>
  <w:style w:type="character" w:customStyle="1" w:styleId="Heading2Char">
    <w:name w:val="Heading 2 Char"/>
    <w:basedOn w:val="DefaultParagraphFont"/>
    <w:link w:val="Heading2"/>
    <w:uiPriority w:val="9"/>
    <w:rsid w:val="00D824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82411"/>
    <w:rPr>
      <w:color w:val="0000FF"/>
      <w:u w:val="single"/>
    </w:rPr>
  </w:style>
  <w:style w:type="character" w:customStyle="1" w:styleId="label">
    <w:name w:val="label"/>
    <w:basedOn w:val="DefaultParagraphFont"/>
    <w:rsid w:val="00B9087D"/>
  </w:style>
  <w:style w:type="character" w:customStyle="1" w:styleId="inlineblock">
    <w:name w:val="inlineblock"/>
    <w:basedOn w:val="DefaultParagraphFont"/>
    <w:rsid w:val="00B9087D"/>
  </w:style>
  <w:style w:type="character" w:customStyle="1" w:styleId="sciprofiles-linkname">
    <w:name w:val="sciprofiles-link__name"/>
    <w:basedOn w:val="DefaultParagraphFont"/>
    <w:rsid w:val="00B9087D"/>
  </w:style>
  <w:style w:type="character" w:customStyle="1" w:styleId="author-ref">
    <w:name w:val="author-ref"/>
    <w:basedOn w:val="DefaultParagraphFont"/>
    <w:rsid w:val="00CC7C03"/>
  </w:style>
  <w:style w:type="character" w:customStyle="1" w:styleId="html-italic">
    <w:name w:val="html-italic"/>
    <w:basedOn w:val="DefaultParagraphFont"/>
    <w:rsid w:val="00CC7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323">
      <w:bodyDiv w:val="1"/>
      <w:marLeft w:val="0"/>
      <w:marRight w:val="0"/>
      <w:marTop w:val="0"/>
      <w:marBottom w:val="0"/>
      <w:divBdr>
        <w:top w:val="none" w:sz="0" w:space="0" w:color="auto"/>
        <w:left w:val="none" w:sz="0" w:space="0" w:color="auto"/>
        <w:bottom w:val="none" w:sz="0" w:space="0" w:color="auto"/>
        <w:right w:val="none" w:sz="0" w:space="0" w:color="auto"/>
      </w:divBdr>
    </w:div>
    <w:div w:id="119692535">
      <w:bodyDiv w:val="1"/>
      <w:marLeft w:val="0"/>
      <w:marRight w:val="0"/>
      <w:marTop w:val="0"/>
      <w:marBottom w:val="0"/>
      <w:divBdr>
        <w:top w:val="none" w:sz="0" w:space="0" w:color="auto"/>
        <w:left w:val="none" w:sz="0" w:space="0" w:color="auto"/>
        <w:bottom w:val="none" w:sz="0" w:space="0" w:color="auto"/>
        <w:right w:val="none" w:sz="0" w:space="0" w:color="auto"/>
      </w:divBdr>
    </w:div>
    <w:div w:id="216235968">
      <w:bodyDiv w:val="1"/>
      <w:marLeft w:val="0"/>
      <w:marRight w:val="0"/>
      <w:marTop w:val="0"/>
      <w:marBottom w:val="0"/>
      <w:divBdr>
        <w:top w:val="none" w:sz="0" w:space="0" w:color="auto"/>
        <w:left w:val="none" w:sz="0" w:space="0" w:color="auto"/>
        <w:bottom w:val="none" w:sz="0" w:space="0" w:color="auto"/>
        <w:right w:val="none" w:sz="0" w:space="0" w:color="auto"/>
      </w:divBdr>
    </w:div>
    <w:div w:id="378407870">
      <w:bodyDiv w:val="1"/>
      <w:marLeft w:val="0"/>
      <w:marRight w:val="0"/>
      <w:marTop w:val="0"/>
      <w:marBottom w:val="0"/>
      <w:divBdr>
        <w:top w:val="none" w:sz="0" w:space="0" w:color="auto"/>
        <w:left w:val="none" w:sz="0" w:space="0" w:color="auto"/>
        <w:bottom w:val="none" w:sz="0" w:space="0" w:color="auto"/>
        <w:right w:val="none" w:sz="0" w:space="0" w:color="auto"/>
      </w:divBdr>
    </w:div>
    <w:div w:id="793324781">
      <w:bodyDiv w:val="1"/>
      <w:marLeft w:val="0"/>
      <w:marRight w:val="0"/>
      <w:marTop w:val="0"/>
      <w:marBottom w:val="0"/>
      <w:divBdr>
        <w:top w:val="none" w:sz="0" w:space="0" w:color="auto"/>
        <w:left w:val="none" w:sz="0" w:space="0" w:color="auto"/>
        <w:bottom w:val="none" w:sz="0" w:space="0" w:color="auto"/>
        <w:right w:val="none" w:sz="0" w:space="0" w:color="auto"/>
      </w:divBdr>
      <w:divsChild>
        <w:div w:id="265428400">
          <w:marLeft w:val="-900"/>
          <w:marRight w:val="-900"/>
          <w:marTop w:val="0"/>
          <w:marBottom w:val="0"/>
          <w:divBdr>
            <w:top w:val="none" w:sz="0" w:space="0" w:color="auto"/>
            <w:left w:val="none" w:sz="0" w:space="0" w:color="auto"/>
            <w:bottom w:val="none" w:sz="0" w:space="0" w:color="auto"/>
            <w:right w:val="none" w:sz="0" w:space="0" w:color="auto"/>
          </w:divBdr>
          <w:divsChild>
            <w:div w:id="246426037">
              <w:marLeft w:val="0"/>
              <w:marRight w:val="0"/>
              <w:marTop w:val="0"/>
              <w:marBottom w:val="0"/>
              <w:divBdr>
                <w:top w:val="none" w:sz="0" w:space="0" w:color="auto"/>
                <w:left w:val="none" w:sz="0" w:space="0" w:color="auto"/>
                <w:bottom w:val="none" w:sz="0" w:space="0" w:color="auto"/>
                <w:right w:val="none" w:sz="0" w:space="0" w:color="auto"/>
              </w:divBdr>
              <w:divsChild>
                <w:div w:id="15927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58">
          <w:marLeft w:val="0"/>
          <w:marRight w:val="0"/>
          <w:marTop w:val="0"/>
          <w:marBottom w:val="0"/>
          <w:divBdr>
            <w:top w:val="none" w:sz="0" w:space="0" w:color="auto"/>
            <w:left w:val="none" w:sz="0" w:space="0" w:color="auto"/>
            <w:bottom w:val="none" w:sz="0" w:space="0" w:color="auto"/>
            <w:right w:val="none" w:sz="0" w:space="0" w:color="auto"/>
          </w:divBdr>
          <w:divsChild>
            <w:div w:id="680282958">
              <w:marLeft w:val="0"/>
              <w:marRight w:val="0"/>
              <w:marTop w:val="0"/>
              <w:marBottom w:val="0"/>
              <w:divBdr>
                <w:top w:val="none" w:sz="0" w:space="0" w:color="auto"/>
                <w:left w:val="none" w:sz="0" w:space="0" w:color="auto"/>
                <w:bottom w:val="none" w:sz="0" w:space="0" w:color="auto"/>
                <w:right w:val="none" w:sz="0" w:space="0" w:color="auto"/>
              </w:divBdr>
              <w:divsChild>
                <w:div w:id="1393892932">
                  <w:marLeft w:val="0"/>
                  <w:marRight w:val="0"/>
                  <w:marTop w:val="0"/>
                  <w:marBottom w:val="0"/>
                  <w:divBdr>
                    <w:top w:val="none" w:sz="0" w:space="0" w:color="auto"/>
                    <w:left w:val="none" w:sz="0" w:space="0" w:color="auto"/>
                    <w:bottom w:val="none" w:sz="0" w:space="0" w:color="auto"/>
                    <w:right w:val="none" w:sz="0" w:space="0" w:color="auto"/>
                  </w:divBdr>
                  <w:divsChild>
                    <w:div w:id="2108309727">
                      <w:marLeft w:val="0"/>
                      <w:marRight w:val="-45"/>
                      <w:marTop w:val="0"/>
                      <w:marBottom w:val="75"/>
                      <w:divBdr>
                        <w:top w:val="none" w:sz="0" w:space="0" w:color="auto"/>
                        <w:left w:val="none" w:sz="0" w:space="0" w:color="auto"/>
                        <w:bottom w:val="none" w:sz="0" w:space="0" w:color="auto"/>
                        <w:right w:val="none" w:sz="0" w:space="0" w:color="auto"/>
                      </w:divBdr>
                    </w:div>
                    <w:div w:id="1504707256">
                      <w:marLeft w:val="0"/>
                      <w:marRight w:val="0"/>
                      <w:marTop w:val="0"/>
                      <w:marBottom w:val="0"/>
                      <w:divBdr>
                        <w:top w:val="none" w:sz="0" w:space="0" w:color="auto"/>
                        <w:left w:val="none" w:sz="0" w:space="0" w:color="auto"/>
                        <w:bottom w:val="none" w:sz="0" w:space="0" w:color="auto"/>
                        <w:right w:val="none" w:sz="0" w:space="0" w:color="auto"/>
                      </w:divBdr>
                      <w:divsChild>
                        <w:div w:id="1324776561">
                          <w:marLeft w:val="0"/>
                          <w:marRight w:val="0"/>
                          <w:marTop w:val="0"/>
                          <w:marBottom w:val="0"/>
                          <w:divBdr>
                            <w:top w:val="none" w:sz="0" w:space="0" w:color="auto"/>
                            <w:left w:val="none" w:sz="0" w:space="0" w:color="auto"/>
                            <w:bottom w:val="none" w:sz="0" w:space="0" w:color="auto"/>
                            <w:right w:val="none" w:sz="0" w:space="0" w:color="auto"/>
                          </w:divBdr>
                        </w:div>
                        <w:div w:id="837236794">
                          <w:marLeft w:val="0"/>
                          <w:marRight w:val="0"/>
                          <w:marTop w:val="0"/>
                          <w:marBottom w:val="0"/>
                          <w:divBdr>
                            <w:top w:val="none" w:sz="0" w:space="0" w:color="auto"/>
                            <w:left w:val="none" w:sz="0" w:space="0" w:color="auto"/>
                            <w:bottom w:val="none" w:sz="0" w:space="0" w:color="auto"/>
                            <w:right w:val="none" w:sz="0" w:space="0" w:color="auto"/>
                          </w:divBdr>
                        </w:div>
                        <w:div w:id="730424148">
                          <w:marLeft w:val="0"/>
                          <w:marRight w:val="0"/>
                          <w:marTop w:val="0"/>
                          <w:marBottom w:val="0"/>
                          <w:divBdr>
                            <w:top w:val="none" w:sz="0" w:space="0" w:color="auto"/>
                            <w:left w:val="none" w:sz="0" w:space="0" w:color="auto"/>
                            <w:bottom w:val="none" w:sz="0" w:space="0" w:color="auto"/>
                            <w:right w:val="none" w:sz="0" w:space="0" w:color="auto"/>
                          </w:divBdr>
                        </w:div>
                        <w:div w:id="707071255">
                          <w:marLeft w:val="0"/>
                          <w:marRight w:val="0"/>
                          <w:marTop w:val="0"/>
                          <w:marBottom w:val="0"/>
                          <w:divBdr>
                            <w:top w:val="none" w:sz="0" w:space="0" w:color="auto"/>
                            <w:left w:val="none" w:sz="0" w:space="0" w:color="auto"/>
                            <w:bottom w:val="none" w:sz="0" w:space="0" w:color="auto"/>
                            <w:right w:val="none" w:sz="0" w:space="0" w:color="auto"/>
                          </w:divBdr>
                        </w:div>
                        <w:div w:id="723794814">
                          <w:marLeft w:val="0"/>
                          <w:marRight w:val="0"/>
                          <w:marTop w:val="0"/>
                          <w:marBottom w:val="0"/>
                          <w:divBdr>
                            <w:top w:val="none" w:sz="0" w:space="0" w:color="auto"/>
                            <w:left w:val="none" w:sz="0" w:space="0" w:color="auto"/>
                            <w:bottom w:val="none" w:sz="0" w:space="0" w:color="auto"/>
                            <w:right w:val="none" w:sz="0" w:space="0" w:color="auto"/>
                          </w:divBdr>
                        </w:div>
                        <w:div w:id="1911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77375">
      <w:bodyDiv w:val="1"/>
      <w:marLeft w:val="0"/>
      <w:marRight w:val="0"/>
      <w:marTop w:val="0"/>
      <w:marBottom w:val="0"/>
      <w:divBdr>
        <w:top w:val="none" w:sz="0" w:space="0" w:color="auto"/>
        <w:left w:val="none" w:sz="0" w:space="0" w:color="auto"/>
        <w:bottom w:val="none" w:sz="0" w:space="0" w:color="auto"/>
        <w:right w:val="none" w:sz="0" w:space="0" w:color="auto"/>
      </w:divBdr>
    </w:div>
    <w:div w:id="171044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journal/international-review-of-economics-and-finance" TargetMode="External"/><Relationship Id="rId18" Type="http://schemas.openxmlformats.org/officeDocument/2006/relationships/hyperlink" Target="https://sciprofiles.com/profile/author/eWpwVExVOHdheEpYVGVqNDZmWGY2Znhack1PN3l3VHZHK0hvd2VHazR4OD0=" TargetMode="External"/><Relationship Id="rId3" Type="http://schemas.openxmlformats.org/officeDocument/2006/relationships/webSettings" Target="webSettings.xml"/><Relationship Id="rId21" Type="http://schemas.openxmlformats.org/officeDocument/2006/relationships/hyperlink" Target="https://link.springer.com/article/10.1007/s00521-019-04236-3" TargetMode="External"/><Relationship Id="rId7" Type="http://schemas.openxmlformats.org/officeDocument/2006/relationships/hyperlink" Target="https://link.springer.com/article/10.1007/s00521-019-04236-3" TargetMode="External"/><Relationship Id="rId12" Type="http://schemas.openxmlformats.org/officeDocument/2006/relationships/hyperlink" Target="https://www.sciencedirect.com/science/article/abs/pii/1059056094900345" TargetMode="External"/><Relationship Id="rId17" Type="http://schemas.openxmlformats.org/officeDocument/2006/relationships/hyperlink" Target="https://sciprofiles.com/profile/414895" TargetMode="External"/><Relationship Id="rId2" Type="http://schemas.openxmlformats.org/officeDocument/2006/relationships/settings" Target="settings.xml"/><Relationship Id="rId16" Type="http://schemas.openxmlformats.org/officeDocument/2006/relationships/hyperlink" Target="https://sciprofiles.com/profile/author/MWdPM3ZRZ3FmcHR0c2NlUWZZR1dWZGpzd2g3Mk0rVGJPVVlEMHE3KzVnRT0=" TargetMode="External"/><Relationship Id="rId20" Type="http://schemas.openxmlformats.org/officeDocument/2006/relationships/hyperlink" Target="https://link.springer.com/article/10.1007/s00521-019-04236-3" TargetMode="External"/><Relationship Id="rId1" Type="http://schemas.openxmlformats.org/officeDocument/2006/relationships/styles" Target="styles.xml"/><Relationship Id="rId6" Type="http://schemas.openxmlformats.org/officeDocument/2006/relationships/hyperlink" Target="https://link.springer.com/article/10.1007/s00521-019-04236-3"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sciprofiles.com/profile/110995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ciprofiles.com/profile/316438"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sciencedirect.com/journal/international-review-of-economics-and-finance/vol/3/issue/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10473</TotalTime>
  <Pages>13</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2022-04-19T09:15:00Z</dcterms:created>
  <dcterms:modified xsi:type="dcterms:W3CDTF">2022-04-28T01:40:00Z</dcterms:modified>
</cp:coreProperties>
</file>