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200683593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Soni Saw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0498046875" w:line="240" w:lineRule="auto"/>
        <w:ind w:left="12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Cell: +91 96 11 76 50 27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0498046875" w:line="240" w:lineRule="auto"/>
        <w:ind w:left="128.48007202148438" w:right="0" w:firstLine="0"/>
        <w:jc w:val="left"/>
        <w:rPr>
          <w:rFonts w:ascii="Calibri" w:cs="Calibri" w:eastAsia="Calibri" w:hAnsi="Calibri"/>
          <w:color w:val="1155cc"/>
          <w:u w:val="singl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w:t>
      </w:r>
      <w:r w:rsidDel="00000000" w:rsidR="00000000" w:rsidRPr="00000000">
        <w:rPr>
          <w:rFonts w:ascii="Calibri" w:cs="Calibri" w:eastAsia="Calibri" w:hAnsi="Calibri"/>
          <w:color w:val="1155cc"/>
          <w:u w:val="single"/>
          <w:rtl w:val="0"/>
        </w:rPr>
        <w:t xml:space="preserve">sawsoni40@gmail.com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0498046875" w:line="240" w:lineRule="auto"/>
        <w:ind w:left="0" w:right="0" w:firstLine="0"/>
        <w:jc w:val="left"/>
        <w:rPr>
          <w:rFonts w:ascii="Calibri" w:cs="Calibri" w:eastAsia="Calibri" w:hAnsi="Calibri"/>
          <w:color w:val="1155cc"/>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60498046875" w:line="240" w:lineRule="auto"/>
        <w:ind w:left="125.18005371093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Professional Summary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60498046875" w:line="258.9872646331787" w:lineRule="auto"/>
        <w:ind w:left="119.90005493164062" w:right="21.802978515625" w:firstLine="8.5800170898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t>
      </w:r>
      <w:r w:rsidDel="00000000" w:rsidR="00000000" w:rsidRPr="00000000">
        <w:rPr>
          <w:rFonts w:ascii="Calibri" w:cs="Calibri" w:eastAsia="Calibri" w:hAnsi="Calibri"/>
          <w:rtl w:val="0"/>
        </w:rPr>
        <w:t xml:space="preserve">am an experienced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frontend UI </w:t>
      </w:r>
      <w:r w:rsidDel="00000000" w:rsidR="00000000" w:rsidRPr="00000000">
        <w:rPr>
          <w:rFonts w:ascii="Calibri" w:cs="Calibri" w:eastAsia="Calibri" w:hAnsi="Calibri"/>
          <w:rtl w:val="0"/>
        </w:rPr>
        <w:t xml:space="preserve">developer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having </w:t>
      </w:r>
      <w:r w:rsidDel="00000000" w:rsidR="00000000" w:rsidRPr="00000000">
        <w:rPr>
          <w:rFonts w:ascii="Calibri" w:cs="Calibri" w:eastAsia="Calibri" w:hAnsi="Calibri"/>
          <w:b w:val="1"/>
          <w:rtl w:val="0"/>
        </w:rPr>
        <w:t xml:space="preserve">6</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y</w:t>
      </w:r>
      <w:r w:rsidDel="00000000" w:rsidR="00000000" w:rsidRPr="00000000">
        <w:rPr>
          <w:rFonts w:ascii="Calibri" w:cs="Calibri" w:eastAsia="Calibri" w:hAnsi="Calibri"/>
          <w:b w:val="1"/>
          <w:rtl w:val="0"/>
        </w:rPr>
        <w:t xml:space="preserve">ears</w:t>
      </w:r>
      <w:r w:rsidDel="00000000" w:rsidR="00000000" w:rsidRPr="00000000">
        <w:rPr>
          <w:rFonts w:ascii="Calibri" w:cs="Calibri" w:eastAsia="Calibri" w:hAnsi="Calibri"/>
          <w:rtl w:val="0"/>
        </w:rPr>
        <w:t xml:space="preserve"> of total experience in UI development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have been building responsible applications in different domains by using reactJS, HTML5, CSS3, Javascript, npm and webpack</w:t>
      </w:r>
      <w:r w:rsidDel="00000000" w:rsidR="00000000" w:rsidRPr="00000000">
        <w:rPr>
          <w:rFonts w:ascii="Calibri" w:cs="Calibri" w:eastAsia="Calibri" w:hAnsi="Calibri"/>
          <w:rtl w:val="0"/>
        </w:rPr>
        <w:t xml:space="preserve">, node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These applications are deployed and run in different cloud environments</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544921875" w:line="240" w:lineRule="auto"/>
        <w:ind w:left="125.18005371093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Experience </w:t>
      </w:r>
    </w:p>
    <w:tbl>
      <w:tblPr>
        <w:tblStyle w:val="Table1"/>
        <w:tblW w:w="8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0.0003051757812"/>
        <w:gridCol w:w="2319.9996948242188"/>
        <w:gridCol w:w="3580"/>
        <w:tblGridChange w:id="0">
          <w:tblGrid>
            <w:gridCol w:w="2360.0003051757812"/>
            <w:gridCol w:w="2319.9996948242188"/>
            <w:gridCol w:w="3580"/>
          </w:tblGrid>
        </w:tblGridChange>
      </w:tblGrid>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59997558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479614257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8022460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Duration</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59997558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IBM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479614257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Experience Frontend developer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802246093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17/01/2024 - </w:t>
            </w:r>
            <w:r w:rsidDel="00000000" w:rsidR="00000000" w:rsidRPr="00000000">
              <w:rPr>
                <w:rFonts w:ascii="Calibri" w:cs="Calibri" w:eastAsia="Calibri" w:hAnsi="Calibri"/>
                <w:b w:val="1"/>
                <w:rtl w:val="0"/>
              </w:rPr>
              <w:t xml:space="preserve">Till Now</w:t>
            </w:r>
            <w:r w:rsidDel="00000000" w:rsidR="00000000" w:rsidRPr="00000000">
              <w:rPr>
                <w:rtl w:val="0"/>
              </w:rPr>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Cognizant Technology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39624023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Associate-Projects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119.299621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9995117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12/02/2021- </w:t>
            </w:r>
            <w:r w:rsidDel="00000000" w:rsidR="00000000" w:rsidRPr="00000000">
              <w:rPr>
                <w:rFonts w:ascii="Calibri" w:cs="Calibri" w:eastAsia="Calibri" w:hAnsi="Calibri"/>
                <w:rtl w:val="0"/>
              </w:rPr>
              <w:t xml:space="preserve">09/01/2024</w:t>
            </w:r>
            <w:r w:rsidDel="00000000" w:rsidR="00000000" w:rsidRPr="00000000">
              <w:rPr>
                <w:rtl w:val="0"/>
              </w:rPr>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80072021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Kuliza 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99584960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Developer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00195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07/2019 - 25/01/2021</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80072021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Mobiotics I</w:t>
            </w:r>
            <w:r w:rsidDel="00000000" w:rsidR="00000000" w:rsidRPr="00000000">
              <w:rPr>
                <w:rFonts w:ascii="Calibri" w:cs="Calibri" w:eastAsia="Calibri" w:hAnsi="Calibri"/>
                <w:rtl w:val="0"/>
              </w:rPr>
              <w:t xml:space="preserve">T Solution Pvt Ltd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99584960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Engineer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9995117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11/2018 – 0</w:t>
            </w:r>
            <w:r w:rsidDel="00000000" w:rsidR="00000000" w:rsidRPr="00000000">
              <w:rPr>
                <w:rFonts w:ascii="Calibri" w:cs="Calibri" w:eastAsia="Calibri" w:hAnsi="Calibri"/>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/2019</w:t>
            </w:r>
          </w:p>
        </w:tc>
      </w:tr>
    </w:tbl>
    <w:p w:rsidR="00000000" w:rsidDel="00000000" w:rsidP="00000000" w:rsidRDefault="00000000" w:rsidRPr="00000000" w14:paraId="00000018">
      <w:pPr>
        <w:widowControl w:val="0"/>
        <w:spacing w:befor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200378417968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Technical Skills </w:t>
      </w:r>
    </w:p>
    <w:tbl>
      <w:tblPr>
        <w:tblStyle w:val="Table2"/>
        <w:tblW w:w="8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60.0003051757812"/>
        <w:gridCol w:w="5719.999694824219"/>
        <w:tblGridChange w:id="0">
          <w:tblGrid>
            <w:gridCol w:w="2660.0003051757812"/>
            <w:gridCol w:w="5719.999694824219"/>
          </w:tblGrid>
        </w:tblGridChange>
      </w:tblGrid>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40069580078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659790039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Javascript ( </w:t>
            </w:r>
            <w:r w:rsidDel="00000000" w:rsidR="00000000" w:rsidRPr="00000000">
              <w:rPr>
                <w:rFonts w:ascii="Calibri" w:cs="Calibri" w:eastAsia="Calibri" w:hAnsi="Calibri"/>
                <w:rtl w:val="0"/>
              </w:rPr>
              <w:t xml:space="preserve">6.5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years)</w:t>
            </w:r>
          </w:p>
        </w:tc>
      </w:tr>
      <w:tr>
        <w:trPr>
          <w:cantSplit w:val="0"/>
          <w:trHeight w:val="1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80072021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Frond-End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479614257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ReactJS (</w:t>
            </w:r>
            <w:r w:rsidDel="00000000" w:rsidR="00000000" w:rsidRPr="00000000">
              <w:rPr>
                <w:rFonts w:ascii="Calibri" w:cs="Calibri" w:eastAsia="Calibri" w:hAnsi="Calibri"/>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years),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4796142578125" w:right="0" w:firstLine="0"/>
              <w:jc w:val="left"/>
              <w:rPr>
                <w:rFonts w:ascii="Calibri" w:cs="Calibri" w:eastAsia="Calibri" w:hAnsi="Calibri"/>
              </w:rPr>
            </w:pPr>
            <w:r w:rsidDel="00000000" w:rsidR="00000000" w:rsidRPr="00000000">
              <w:rPr>
                <w:rFonts w:ascii="Calibri" w:cs="Calibri" w:eastAsia="Calibri" w:hAnsi="Calibri"/>
                <w:rtl w:val="0"/>
              </w:rPr>
              <w:t xml:space="preserve">Redux(5 years),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23.479614257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HTML5 (</w:t>
            </w:r>
            <w:r w:rsidDel="00000000" w:rsidR="00000000" w:rsidRPr="00000000">
              <w:rPr>
                <w:rFonts w:ascii="Calibri" w:cs="Calibri" w:eastAsia="Calibri" w:hAnsi="Calibri"/>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years),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15.3396606445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CSS3 (</w:t>
            </w:r>
            <w:r w:rsidDel="00000000" w:rsidR="00000000" w:rsidRPr="00000000">
              <w:rPr>
                <w:rFonts w:ascii="Calibri" w:cs="Calibri" w:eastAsia="Calibri" w:hAnsi="Calibri"/>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years),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08.739624023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Ant Design (1.5 years),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12.699584960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Styled Component(1.5),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15.3396606445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CMS(Drupal content handling) (1.5 years),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13.79974365234375"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seo (1.5 years)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w:t>
            </w:r>
            <w:r w:rsidDel="00000000" w:rsidR="00000000" w:rsidRPr="00000000">
              <w:rPr>
                <w:rFonts w:ascii="Calibri" w:cs="Calibri" w:eastAsia="Calibri" w:hAnsi="Calibri"/>
                <w:rtl w:val="0"/>
              </w:rPr>
              <w:t xml:space="preserve">ith NodeJS and Express JS</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13.79974365234375" w:right="0" w:firstLine="0"/>
              <w:jc w:val="left"/>
              <w:rPr>
                <w:rFonts w:ascii="Calibri" w:cs="Calibri" w:eastAsia="Calibri" w:hAnsi="Calibri"/>
              </w:rPr>
            </w:pPr>
            <w:r w:rsidDel="00000000" w:rsidR="00000000" w:rsidRPr="00000000">
              <w:rPr>
                <w:rFonts w:ascii="Calibri" w:cs="Calibri" w:eastAsia="Calibri" w:hAnsi="Calibri"/>
                <w:rtl w:val="0"/>
              </w:rPr>
              <w:t xml:space="preserve">Playwright test (1 year)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13.79974365234375" w:right="0" w:firstLine="0"/>
              <w:jc w:val="left"/>
              <w:rPr>
                <w:rFonts w:ascii="Calibri" w:cs="Calibri" w:eastAsia="Calibri" w:hAnsi="Calibri"/>
              </w:rPr>
            </w:pPr>
            <w:r w:rsidDel="00000000" w:rsidR="00000000" w:rsidRPr="00000000">
              <w:rPr>
                <w:rFonts w:ascii="Calibri" w:cs="Calibri" w:eastAsia="Calibri" w:hAnsi="Calibri"/>
                <w:rtl w:val="0"/>
              </w:rPr>
              <w:t xml:space="preserve">GraphQL query api(1 year)</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80072021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479614257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Npm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10.719604492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webpack</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80072021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39624023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 Studio, Sublime</w:t>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598876953125" w:line="240" w:lineRule="auto"/>
        <w:ind w:left="0" w:right="0" w:firstLine="0"/>
        <w:jc w:val="left"/>
        <w:rPr/>
      </w:pPr>
      <w:r w:rsidDel="00000000" w:rsidR="00000000" w:rsidRPr="00000000">
        <w:rPr>
          <w:rtl w:val="0"/>
        </w:rPr>
      </w:r>
    </w:p>
    <w:p w:rsidR="00000000" w:rsidDel="00000000" w:rsidP="00000000" w:rsidRDefault="00000000" w:rsidRPr="00000000" w14:paraId="0000002E">
      <w:pPr>
        <w:widowControl w:val="0"/>
        <w:spacing w:before="313.2598876953125" w:line="240" w:lineRule="auto"/>
        <w:ind w:left="125.1800537109375" w:firstLine="0"/>
        <w:rPr>
          <w:rFonts w:ascii="Calibri" w:cs="Calibri" w:eastAsia="Calibri" w:hAnsi="Calibri"/>
          <w:b w:val="1"/>
        </w:rPr>
      </w:pPr>
      <w:r w:rsidDel="00000000" w:rsidR="00000000" w:rsidRPr="00000000">
        <w:rPr>
          <w:rFonts w:ascii="Calibri" w:cs="Calibri" w:eastAsia="Calibri" w:hAnsi="Calibri"/>
          <w:b w:val="1"/>
          <w:rtl w:val="0"/>
        </w:rPr>
        <w:t xml:space="preserve">Projects </w:t>
      </w:r>
    </w:p>
    <w:tbl>
      <w:tblPr>
        <w:tblStyle w:val="Table3"/>
        <w:tblW w:w="8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60.0003051757812"/>
        <w:gridCol w:w="5719.999694824219"/>
        <w:tblGridChange w:id="0">
          <w:tblGrid>
            <w:gridCol w:w="2660.0003051757812"/>
            <w:gridCol w:w="5719.999694824219"/>
          </w:tblGrid>
        </w:tblGridChange>
      </w:tblGrid>
      <w:tr>
        <w:trPr>
          <w:cantSplit w:val="0"/>
          <w:trHeight w:val="2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128.699951171875" w:firstLine="0"/>
              <w:rPr>
                <w:rFonts w:ascii="Calibri" w:cs="Calibri" w:eastAsia="Calibri" w:hAnsi="Calibri"/>
                <w:shd w:fill="f2f2f2" w:val="clear"/>
              </w:rPr>
            </w:pPr>
            <w:r w:rsidDel="00000000" w:rsidR="00000000" w:rsidRPr="00000000">
              <w:rPr>
                <w:rFonts w:ascii="Calibri" w:cs="Calibri" w:eastAsia="Calibri" w:hAnsi="Calibri"/>
                <w:shd w:fill="f2f2f2" w:val="clear"/>
                <w:rtl w:val="0"/>
              </w:rPr>
              <w:t xml:space="preserve">1</w:t>
            </w:r>
            <w:r w:rsidDel="00000000" w:rsidR="00000000" w:rsidRPr="00000000">
              <w:rPr>
                <w:rFonts w:ascii="Calibri" w:cs="Calibri" w:eastAsia="Calibri" w:hAnsi="Calibri"/>
                <w:shd w:fill="f2f2f2" w:val="clea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123.4796142578125" w:firstLine="0"/>
              <w:rPr>
                <w:rFonts w:ascii="Calibri" w:cs="Calibri" w:eastAsia="Calibri" w:hAnsi="Calibri"/>
                <w:shd w:fill="f2f2f2" w:val="clear"/>
              </w:rPr>
            </w:pPr>
            <w:r w:rsidDel="00000000" w:rsidR="00000000" w:rsidRPr="00000000">
              <w:rPr>
                <w:rFonts w:ascii="Calibri" w:cs="Calibri" w:eastAsia="Calibri" w:hAnsi="Calibri"/>
                <w:shd w:fill="f2f2f2" w:val="clear"/>
                <w:rtl w:val="0"/>
              </w:rPr>
              <w:t xml:space="preserve">Name: Seller Center(</w:t>
            </w:r>
            <w:r w:rsidDel="00000000" w:rsidR="00000000" w:rsidRPr="00000000">
              <w:rPr>
                <w:rFonts w:ascii="Calibri" w:cs="Calibri" w:eastAsia="Calibri" w:hAnsi="Calibri"/>
                <w:color w:val="1155cc"/>
                <w:shd w:fill="f2f2f2" w:val="clear"/>
                <w:rtl w:val="0"/>
              </w:rPr>
              <w:t xml:space="preserve">seller.walmart.com</w:t>
            </w:r>
            <w:r w:rsidDel="00000000" w:rsidR="00000000" w:rsidRPr="00000000">
              <w:rPr>
                <w:rFonts w:ascii="Calibri" w:cs="Calibri" w:eastAsia="Calibri" w:hAnsi="Calibri"/>
                <w:shd w:fill="f2f2f2" w:val="clear"/>
                <w:rtl w:val="0"/>
              </w:rPr>
              <w:t xml:space="preserve">)</w:t>
            </w:r>
          </w:p>
        </w:tc>
      </w:tr>
      <w:tr>
        <w:trPr>
          <w:cantSplit w:val="0"/>
          <w:trHeight w:val="3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120.3399658203125" w:firstLine="0"/>
              <w:rPr>
                <w:rFonts w:ascii="Calibri" w:cs="Calibri" w:eastAsia="Calibri" w:hAnsi="Calibri"/>
              </w:rPr>
            </w:pPr>
            <w:r w:rsidDel="00000000" w:rsidR="00000000" w:rsidRPr="00000000">
              <w:rPr>
                <w:rFonts w:ascii="Calibri" w:cs="Calibri" w:eastAsia="Calibri" w:hAnsi="Calibri"/>
                <w:rtl w:val="0"/>
              </w:rPr>
              <w:t xml:space="preserve">Client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108.299560546875" w:firstLine="0"/>
              <w:rPr>
                <w:rFonts w:ascii="Calibri" w:cs="Calibri" w:eastAsia="Calibri" w:hAnsi="Calibri"/>
              </w:rPr>
            </w:pPr>
            <w:r w:rsidDel="00000000" w:rsidR="00000000" w:rsidRPr="00000000">
              <w:rPr>
                <w:rFonts w:ascii="Calibri" w:cs="Calibri" w:eastAsia="Calibri" w:hAnsi="Calibri"/>
                <w:rtl w:val="0"/>
              </w:rPr>
              <w:t xml:space="preserve">Walmart</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128.48007202148438" w:firstLine="0"/>
              <w:rPr>
                <w:rFonts w:ascii="Calibri" w:cs="Calibri" w:eastAsia="Calibri" w:hAnsi="Calibri"/>
              </w:rPr>
            </w:pPr>
            <w:r w:rsidDel="00000000" w:rsidR="00000000" w:rsidRPr="00000000">
              <w:rPr>
                <w:rFonts w:ascii="Calibri" w:cs="Calibri" w:eastAsia="Calibri" w:hAnsi="Calibri"/>
                <w:rtl w:val="0"/>
              </w:rPr>
              <w:t xml:space="preserve">Role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108.7396240234375" w:firstLine="0"/>
              <w:rPr>
                <w:rFonts w:ascii="Calibri" w:cs="Calibri" w:eastAsia="Calibri" w:hAnsi="Calibri"/>
              </w:rPr>
            </w:pPr>
            <w:r w:rsidDel="00000000" w:rsidR="00000000" w:rsidRPr="00000000">
              <w:rPr>
                <w:rFonts w:ascii="Calibri" w:cs="Calibri" w:eastAsia="Calibri" w:hAnsi="Calibri"/>
                <w:rtl w:val="0"/>
              </w:rPr>
              <w:t xml:space="preserve">Senior Software Developer</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120.55999755859375" w:firstLine="0"/>
              <w:rPr>
                <w:rFonts w:ascii="Calibri" w:cs="Calibri" w:eastAsia="Calibri" w:hAnsi="Calibri"/>
              </w:rPr>
            </w:pPr>
            <w:r w:rsidDel="00000000" w:rsidR="00000000" w:rsidRPr="00000000">
              <w:rPr>
                <w:rFonts w:ascii="Calibri" w:cs="Calibri" w:eastAsia="Calibri" w:hAnsi="Calibri"/>
                <w:rtl w:val="0"/>
              </w:rPr>
              <w:t xml:space="preserve">Organization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115.33966064453125" w:firstLine="0"/>
              <w:rPr>
                <w:rFonts w:ascii="Calibri" w:cs="Calibri" w:eastAsia="Calibri" w:hAnsi="Calibri"/>
              </w:rPr>
            </w:pPr>
            <w:r w:rsidDel="00000000" w:rsidR="00000000" w:rsidRPr="00000000">
              <w:rPr>
                <w:rFonts w:ascii="Calibri" w:cs="Calibri" w:eastAsia="Calibri" w:hAnsi="Calibri"/>
                <w:rtl w:val="0"/>
              </w:rPr>
              <w:t xml:space="preserve">IBM</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128.48007202148438" w:firstLine="0"/>
              <w:rPr>
                <w:rFonts w:ascii="Calibri" w:cs="Calibri" w:eastAsia="Calibri" w:hAnsi="Calibri"/>
              </w:rPr>
            </w:pPr>
            <w:r w:rsidDel="00000000" w:rsidR="00000000" w:rsidRPr="00000000">
              <w:rPr>
                <w:rFonts w:ascii="Calibri" w:cs="Calibri" w:eastAsia="Calibri" w:hAnsi="Calibri"/>
                <w:rtl w:val="0"/>
              </w:rPr>
              <w:t xml:space="preserve">Duration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123.69964599609375" w:firstLine="0"/>
              <w:rPr>
                <w:rFonts w:ascii="Calibri" w:cs="Calibri" w:eastAsia="Calibri" w:hAnsi="Calibri"/>
              </w:rPr>
            </w:pPr>
            <w:r w:rsidDel="00000000" w:rsidR="00000000" w:rsidRPr="00000000">
              <w:rPr>
                <w:rFonts w:ascii="Calibri" w:cs="Calibri" w:eastAsia="Calibri" w:hAnsi="Calibri"/>
                <w:rtl w:val="0"/>
              </w:rPr>
              <w:t xml:space="preserve">17/01/2024 – Till Now</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111.54006958007812" w:firstLine="0"/>
              <w:rPr>
                <w:rFonts w:ascii="Calibri" w:cs="Calibri" w:eastAsia="Calibri" w:hAnsi="Calibri"/>
              </w:rPr>
            </w:pPr>
            <w:r w:rsidDel="00000000" w:rsidR="00000000" w:rsidRPr="00000000">
              <w:rPr>
                <w:rFonts w:ascii="Calibri" w:cs="Calibri" w:eastAsia="Calibri" w:hAnsi="Calibri"/>
                <w:rtl w:val="0"/>
              </w:rPr>
              <w:t xml:space="preserve">Team 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left="116.4398193359375" w:firstLine="0"/>
              <w:rPr>
                <w:rFonts w:ascii="Calibri" w:cs="Calibri" w:eastAsia="Calibri" w:hAnsi="Calibri"/>
              </w:rPr>
            </w:pPr>
            <w:r w:rsidDel="00000000" w:rsidR="00000000" w:rsidRPr="00000000">
              <w:rPr>
                <w:rFonts w:ascii="Calibri" w:cs="Calibri" w:eastAsia="Calibri" w:hAnsi="Calibri"/>
                <w:rtl w:val="0"/>
              </w:rPr>
              <w:t xml:space="preserve">8</w:t>
            </w:r>
          </w:p>
        </w:tc>
      </w:tr>
    </w:tbl>
    <w:p w:rsidR="00000000" w:rsidDel="00000000" w:rsidP="00000000" w:rsidRDefault="00000000" w:rsidRPr="00000000" w14:paraId="0000003B">
      <w:pPr>
        <w:widowControl w:val="0"/>
        <w:rPr/>
      </w:pPr>
      <w:r w:rsidDel="00000000" w:rsidR="00000000" w:rsidRPr="00000000">
        <w:rPr>
          <w:rtl w:val="0"/>
        </w:rPr>
      </w:r>
    </w:p>
    <w:p w:rsidR="00000000" w:rsidDel="00000000" w:rsidP="00000000" w:rsidRDefault="00000000" w:rsidRPr="00000000" w14:paraId="0000003C">
      <w:pPr>
        <w:pStyle w:val="Heading3"/>
        <w:keepNext w:val="0"/>
        <w:keepLines w:val="0"/>
        <w:widowControl w:val="0"/>
        <w:spacing w:line="240" w:lineRule="auto"/>
        <w:rPr>
          <w:sz w:val="20"/>
          <w:szCs w:val="20"/>
        </w:rPr>
      </w:pPr>
      <w:bookmarkStart w:colFirst="0" w:colLast="0" w:name="_8bi0unwm5lop" w:id="0"/>
      <w:bookmarkEnd w:id="0"/>
      <w:r w:rsidDel="00000000" w:rsidR="00000000" w:rsidRPr="00000000">
        <w:rPr>
          <w:sz w:val="20"/>
          <w:szCs w:val="20"/>
          <w:rtl w:val="0"/>
        </w:rPr>
        <w:t xml:space="preserve">Walmart Seller Center – For Walmart Marketplace</w:t>
      </w:r>
    </w:p>
    <w:p w:rsidR="00000000" w:rsidDel="00000000" w:rsidP="00000000" w:rsidRDefault="00000000" w:rsidRPr="00000000" w14:paraId="0000003D">
      <w:pPr>
        <w:widowControl w:val="0"/>
        <w:spacing w:after="240" w:before="240" w:line="240" w:lineRule="auto"/>
        <w:rPr>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Walmart Seller Center</w:t>
      </w:r>
      <w:r w:rsidDel="00000000" w:rsidR="00000000" w:rsidRPr="00000000">
        <w:rPr>
          <w:sz w:val="20"/>
          <w:szCs w:val="20"/>
          <w:rtl w:val="0"/>
        </w:rPr>
        <w:t xml:space="preserve"> is an online platform where third-party sellers can manage their business on the </w:t>
      </w:r>
      <w:r w:rsidDel="00000000" w:rsidR="00000000" w:rsidRPr="00000000">
        <w:rPr>
          <w:b w:val="1"/>
          <w:sz w:val="20"/>
          <w:szCs w:val="20"/>
          <w:rtl w:val="0"/>
        </w:rPr>
        <w:t xml:space="preserve">Walmart Marketplace</w:t>
      </w:r>
      <w:r w:rsidDel="00000000" w:rsidR="00000000" w:rsidRPr="00000000">
        <w:rPr>
          <w:sz w:val="20"/>
          <w:szCs w:val="20"/>
          <w:rtl w:val="0"/>
        </w:rPr>
        <w:t xml:space="preserve">. It provides sellers with tools to list products, manage inventory, fulfill orders, track sales, and handle customer interactions.</w:t>
      </w:r>
    </w:p>
    <w:p w:rsidR="00000000" w:rsidDel="00000000" w:rsidP="00000000" w:rsidRDefault="00000000" w:rsidRPr="00000000" w14:paraId="0000003E">
      <w:pPr>
        <w:widowControl w:val="0"/>
        <w:spacing w:after="240" w:before="240" w:line="240" w:lineRule="auto"/>
        <w:rPr>
          <w:sz w:val="20"/>
          <w:szCs w:val="20"/>
        </w:rPr>
      </w:pPr>
      <w:r w:rsidDel="00000000" w:rsidR="00000000" w:rsidRPr="00000000">
        <w:rPr>
          <w:sz w:val="20"/>
          <w:szCs w:val="20"/>
          <w:rtl w:val="0"/>
        </w:rPr>
        <w:t xml:space="preserve">As a frontend developer i got the chance to work with a </w:t>
      </w:r>
      <w:r w:rsidDel="00000000" w:rsidR="00000000" w:rsidRPr="00000000">
        <w:rPr>
          <w:b w:val="1"/>
          <w:sz w:val="20"/>
          <w:szCs w:val="20"/>
          <w:rtl w:val="0"/>
        </w:rPr>
        <w:t xml:space="preserve">Business Mentor</w:t>
      </w:r>
      <w:r w:rsidDel="00000000" w:rsidR="00000000" w:rsidRPr="00000000">
        <w:rPr>
          <w:sz w:val="20"/>
          <w:szCs w:val="20"/>
          <w:rtl w:val="0"/>
        </w:rPr>
        <w:t xml:space="preserve"> and</w:t>
      </w:r>
      <w:r w:rsidDel="00000000" w:rsidR="00000000" w:rsidRPr="00000000">
        <w:rPr>
          <w:b w:val="1"/>
          <w:sz w:val="20"/>
          <w:szCs w:val="20"/>
          <w:rtl w:val="0"/>
        </w:rPr>
        <w:t xml:space="preserve"> unpublished item, SEM </w:t>
      </w:r>
      <w:r w:rsidDel="00000000" w:rsidR="00000000" w:rsidRPr="00000000">
        <w:rPr>
          <w:sz w:val="20"/>
          <w:szCs w:val="20"/>
          <w:rtl w:val="0"/>
        </w:rPr>
        <w:t xml:space="preserve">and </w:t>
      </w:r>
      <w:r w:rsidDel="00000000" w:rsidR="00000000" w:rsidRPr="00000000">
        <w:rPr>
          <w:b w:val="1"/>
          <w:sz w:val="20"/>
          <w:szCs w:val="20"/>
          <w:rtl w:val="0"/>
        </w:rPr>
        <w:t xml:space="preserve">inventory </w:t>
      </w:r>
      <w:r w:rsidDel="00000000" w:rsidR="00000000" w:rsidRPr="00000000">
        <w:rPr>
          <w:sz w:val="20"/>
          <w:szCs w:val="20"/>
          <w:rtl w:val="0"/>
        </w:rPr>
        <w:t xml:space="preserve">modules.</w:t>
      </w:r>
    </w:p>
    <w:p w:rsidR="00000000" w:rsidDel="00000000" w:rsidP="00000000" w:rsidRDefault="00000000" w:rsidRPr="00000000" w14:paraId="0000003F">
      <w:pPr>
        <w:widowControl w:val="0"/>
        <w:spacing w:after="240" w:before="240" w:line="240" w:lineRule="auto"/>
        <w:rPr>
          <w:sz w:val="20"/>
          <w:szCs w:val="20"/>
        </w:rPr>
      </w:pPr>
      <w:r w:rsidDel="00000000" w:rsidR="00000000" w:rsidRPr="00000000">
        <w:rPr>
          <w:sz w:val="20"/>
          <w:szCs w:val="20"/>
          <w:rtl w:val="0"/>
        </w:rPr>
        <w:t xml:space="preserve">As a developer i was part of scrum and developing the user strory with tech lead and team.</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598876953125"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598876953125" w:line="240" w:lineRule="auto"/>
        <w:ind w:left="125.18005371093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 </w:t>
      </w:r>
    </w:p>
    <w:tbl>
      <w:tblPr>
        <w:tblStyle w:val="Table4"/>
        <w:tblW w:w="8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60.0003051757812"/>
        <w:gridCol w:w="5719.999694824219"/>
        <w:tblGridChange w:id="0">
          <w:tblGrid>
            <w:gridCol w:w="2660.0003051757812"/>
            <w:gridCol w:w="5719.999694824219"/>
          </w:tblGrid>
        </w:tblGridChange>
      </w:tblGrid>
      <w:tr>
        <w:trPr>
          <w:cantSplit w:val="0"/>
          <w:trHeight w:val="2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99951171875" w:right="0" w:firstLine="0"/>
              <w:jc w:val="lef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shd w:fill="f2f2f2" w:val="clear"/>
                <w:rtl w:val="0"/>
              </w:rPr>
              <w:t xml:space="preserve">2</w:t>
            </w: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4796142578125" w:right="0" w:firstLine="0"/>
              <w:jc w:val="lef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Name: KFC india(</w:t>
            </w:r>
            <w:r w:rsidDel="00000000" w:rsidR="00000000" w:rsidRPr="00000000">
              <w:rPr>
                <w:rFonts w:ascii="Calibri" w:cs="Calibri" w:eastAsia="Calibri" w:hAnsi="Calibri"/>
                <w:b w:val="0"/>
                <w:i w:val="0"/>
                <w:smallCaps w:val="0"/>
                <w:strike w:val="0"/>
                <w:color w:val="1155cc"/>
                <w:sz w:val="22"/>
                <w:szCs w:val="22"/>
                <w:u w:val="none"/>
                <w:shd w:fill="f2f2f2" w:val="clear"/>
                <w:vertAlign w:val="baseline"/>
                <w:rtl w:val="0"/>
              </w:rPr>
              <w:t xml:space="preserve">online.kfc.co.in</w:t>
            </w: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w:t>
            </w:r>
          </w:p>
        </w:tc>
      </w:tr>
      <w:tr>
        <w:trPr>
          <w:cantSplit w:val="0"/>
          <w:trHeight w:val="3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29956054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YUM</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80072021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39624023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Associate-Project (Software Developer)</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59997558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396606445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Cognizant</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80072021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996459960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16/06/2021 – </w:t>
            </w:r>
            <w:r w:rsidDel="00000000" w:rsidR="00000000" w:rsidRPr="00000000">
              <w:rPr>
                <w:rFonts w:ascii="Calibri" w:cs="Calibri" w:eastAsia="Calibri" w:hAnsi="Calibri"/>
                <w:rtl w:val="0"/>
              </w:rPr>
              <w:t xml:space="preserve">09/01/2024</w:t>
            </w: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40069580078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3981933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80053710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KFC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a subsidiary of Yum! Brands, one of the largest restaurant companies in the world.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9872646331787" w:lineRule="auto"/>
        <w:ind w:left="128.48007202148438" w:right="594.13391113281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KFC's core product offering is pressure fried on-the-bone chicken pieces seasoned with Colonel Harland Sanders' "Original Recipe" of 11 herbs and spices.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544921875" w:line="258.9872646331787" w:lineRule="auto"/>
        <w:ind w:left="112.85995483398438" w:right="387.882080078125" w:firstLine="0.87997436523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UI Developer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am working in development of KFC online application mainly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Payment gateway flow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users can buy the kfc item with various payment methods like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Net Banking, Paytm, giftCard etc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544921875" w:line="258.9872646331787" w:lineRule="auto"/>
        <w:ind w:left="112.85995483398438" w:right="387.882080078125" w:firstLine="0.879974365234375"/>
        <w:jc w:val="left"/>
        <w:rPr>
          <w:rFonts w:ascii="Calibri" w:cs="Calibri" w:eastAsia="Calibri" w:hAnsi="Calibri"/>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544921875" w:line="258.9872646331787" w:lineRule="auto"/>
        <w:ind w:left="112.4200439453125" w:right="246.043701171875" w:firstLine="1.3198852539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am part of a scrum and responsible for implementing new user stories by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ReactJs, css3, html5 and various libraries like jquery, lodash, material UI, redux-saga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etc. I write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case in enzyme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demonstrate to the internal stakeholder and client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these user stories. </w:t>
      </w:r>
    </w:p>
    <w:tbl>
      <w:tblPr>
        <w:tblStyle w:val="Table5"/>
        <w:tblW w:w="8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0"/>
        <w:gridCol w:w="6300"/>
        <w:tblGridChange w:id="0">
          <w:tblGrid>
            <w:gridCol w:w="2200"/>
            <w:gridCol w:w="6300"/>
          </w:tblGrid>
        </w:tblGridChange>
      </w:tblGrid>
      <w:tr>
        <w:trPr>
          <w:cantSplit w:val="0"/>
          <w:trHeight w:val="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199462890625" w:right="0" w:firstLine="0"/>
              <w:jc w:val="lef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shd w:fill="f2f2f2" w:val="clear"/>
                <w:rtl w:val="0"/>
              </w:rPr>
              <w:t xml:space="preserve">3</w:t>
            </w: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47991943359375" w:right="0" w:firstLine="0"/>
              <w:jc w:val="lef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Name: PETCO- PILOT PODS(</w:t>
            </w:r>
            <w:r w:rsidDel="00000000" w:rsidR="00000000" w:rsidRPr="00000000">
              <w:rPr>
                <w:rFonts w:ascii="Calibri" w:cs="Calibri" w:eastAsia="Calibri" w:hAnsi="Calibri"/>
                <w:b w:val="0"/>
                <w:i w:val="0"/>
                <w:smallCaps w:val="0"/>
                <w:strike w:val="0"/>
                <w:color w:val="1155cc"/>
                <w:sz w:val="22"/>
                <w:szCs w:val="22"/>
                <w:u w:val="none"/>
                <w:shd w:fill="f2f2f2" w:val="clear"/>
                <w:vertAlign w:val="baseline"/>
                <w:rtl w:val="0"/>
              </w:rPr>
              <w:t xml:space="preserve">www.petco.com</w:t>
            </w: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479919433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PETCO Animal Supplies, Inc</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80072021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7399291992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Associate-Project (Software Developer)</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59997558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Cognizant</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80072021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9995117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12/02/2021 – 15/06/2021</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40069580078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59997558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9872646331787" w:lineRule="auto"/>
        <w:ind w:left="117.70004272460938" w:right="0" w:firstLine="7.48001098632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PETCO Animal Supplies, Inc.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an American pet retailer in the United States, with corporate offices in San Diego and San Antonio. Petco sells pet products and services, as well as certain types of live animals. Petco sells Dogs, fish, reptiles, small birds, hamsters, guinea pigs, and mice for adoption.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551025390625" w:line="258.9872646331787" w:lineRule="auto"/>
        <w:ind w:left="113.73992919921875" w:right="250.788574218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 developer I worked in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Ipass application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App offers a Petco pet store near you for all of your animal needs. Aside from shopping supplies and food, you can book grooming, veterinary checkups, and training.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551025390625" w:line="258.9872646331787" w:lineRule="auto"/>
        <w:ind w:left="113.52005004882812" w:right="314.4659423828125" w:firstLine="0.21987915039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was responsible for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implementing new user stories by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Javascript, ReactJs, CSS3 and HTML5 etc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application 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responsive and focused on Zebra devices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most of its functionality along with the web. I am responsible for development, testing and demonstration to the internal stakeholder and client for these user stories.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551025390625" w:line="240" w:lineRule="auto"/>
        <w:ind w:left="111.540069580078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application was running as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docker container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bl>
      <w:tblPr>
        <w:tblStyle w:val="Table6"/>
        <w:tblW w:w="86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0"/>
        <w:gridCol w:w="6420"/>
        <w:tblGridChange w:id="0">
          <w:tblGrid>
            <w:gridCol w:w="2260"/>
            <w:gridCol w:w="642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0006103515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79919433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Bharti Axa General Insurance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29.299926757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155cc"/>
                <w:sz w:val="22"/>
                <w:szCs w:val="22"/>
                <w:u w:val="none"/>
                <w:shd w:fill="auto" w:val="clear"/>
                <w:vertAlign w:val="baseline"/>
                <w:rtl w:val="0"/>
              </w:rPr>
              <w:t xml:space="preserve">https://www.bharti-axagi.co.in/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79919433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Bharti axa general insurance co.</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80072021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998901367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Developer</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59997558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79919433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Kuliza Technology</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80072021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9995117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11/2019 – 25/01/2021</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40069580078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0004882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tc>
      </w:tr>
    </w:tb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9872646331787" w:lineRule="auto"/>
        <w:ind w:left="119.68002319335938" w:right="231.551513671875" w:firstLine="8.80004882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Bharti Axa General Insurance Company Ltd. is a joint venture between Bharti Enterprises and Axa business Group that operates in India. The company offers general insurance products to retail and commercial clients.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551025390625" w:line="240" w:lineRule="auto"/>
        <w:ind w:left="112.420043945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 a UI developer, 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6004028320312" w:line="258.9872646331787" w:lineRule="auto"/>
        <w:ind w:left="835.7200622558594" w:right="59.765625" w:hanging="348.3200073242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test and deploy different modules of application in reactJS which fetches data from with REST API.</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7.40005493164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redux as a store.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60498046875" w:line="240" w:lineRule="auto"/>
        <w:ind w:left="487.40005493164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npm and webpack to build the application.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60498046875" w:line="240" w:lineRule="auto"/>
        <w:ind w:left="487.40005493164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Deploy application in AWS VM for Dev, UAT and production.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60498046875" w:line="240" w:lineRule="auto"/>
        <w:ind w:left="487.40005493164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Uses Bitbucket and Github(Migrated recently) as source control management.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60498046875" w:line="258.9872646331787" w:lineRule="auto"/>
        <w:ind w:left="844.2999267578125" w:right="429.014892578125" w:hanging="356.899871826171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contributions are in Login, Self-Service, two-wheeler insurance, car insurance, health insurance calculator etc.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544921875" w:line="240" w:lineRule="auto"/>
        <w:ind w:left="111.3200378417968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Technologies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60498046875" w:line="240" w:lineRule="auto"/>
        <w:ind w:left="487.40005493164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React js,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60498046875" w:line="240" w:lineRule="auto"/>
        <w:ind w:left="487.40005493164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Ant-design,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60498046875" w:line="240" w:lineRule="auto"/>
        <w:ind w:left="487.40005493164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Drupal CMS,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60498046875" w:line="240" w:lineRule="auto"/>
        <w:ind w:left="487.40005493164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JavaScript,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60498046875" w:line="240" w:lineRule="auto"/>
        <w:ind w:left="487.40005493164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HTML5,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60498046875" w:line="240" w:lineRule="auto"/>
        <w:ind w:left="487.40005493164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CSS3 and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598876953125" w:line="240" w:lineRule="auto"/>
        <w:ind w:left="487.40005493164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SEO</w:t>
      </w:r>
      <w:r w:rsidDel="00000000" w:rsidR="00000000" w:rsidRPr="00000000">
        <w:rPr>
          <w:rFonts w:ascii="Calibri" w:cs="Calibri" w:eastAsia="Calibri" w:hAnsi="Calibri"/>
          <w:rtl w:val="0"/>
        </w:rPr>
        <w:t xml:space="preserve"> with NodeJS and express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598876953125" w:line="240" w:lineRule="auto"/>
        <w:ind w:left="487.40005493164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 API,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598876953125" w:line="240" w:lineRule="auto"/>
        <w:ind w:left="487.40005493164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Redux, npm, webpack, AWS, Bitbucket and Github(Migrated recently) </w:t>
      </w:r>
    </w:p>
    <w:tbl>
      <w:tblPr>
        <w:tblStyle w:val="Table7"/>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0"/>
        <w:gridCol w:w="6200"/>
        <w:tblGridChange w:id="0">
          <w:tblGrid>
            <w:gridCol w:w="2680"/>
            <w:gridCol w:w="6200"/>
          </w:tblGrid>
        </w:tblGridChange>
      </w:tblGrid>
      <w:tr>
        <w:trPr>
          <w:cantSplit w:val="0"/>
          <w:trHeight w:val="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5996704101562" w:right="0" w:firstLine="0"/>
              <w:jc w:val="lef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shd w:fill="f2f2f2" w:val="clear"/>
                <w:rtl w:val="0"/>
              </w:rPr>
              <w:t xml:space="preserve">5</w:t>
            </w: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7991943359375" w:right="0" w:firstLine="0"/>
              <w:jc w:val="lef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Name: Fin First (</w:t>
            </w:r>
            <w:r w:rsidDel="00000000" w:rsidR="00000000" w:rsidRPr="00000000">
              <w:rPr>
                <w:rFonts w:ascii="Calibri" w:cs="Calibri" w:eastAsia="Calibri" w:hAnsi="Calibri"/>
                <w:b w:val="0"/>
                <w:i w:val="0"/>
                <w:smallCaps w:val="0"/>
                <w:strike w:val="0"/>
                <w:color w:val="1155cc"/>
                <w:sz w:val="22"/>
                <w:szCs w:val="22"/>
                <w:u w:val="none"/>
                <w:shd w:fill="f2f2f2" w:val="clear"/>
                <w:vertAlign w:val="baseline"/>
                <w:rtl w:val="0"/>
              </w:rPr>
              <w:t xml:space="preserve">https://finfirst.com/</w:t>
            </w: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79919433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Murabha capital</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80072021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998901367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Developer</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59997558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79919433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Kuliza Technology</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80072021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99926757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(07/2019 – 11/2019)</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40069580078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9995117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9872646331787" w:lineRule="auto"/>
        <w:ind w:left="113.52005004882812" w:right="70.401611328125" w:firstLine="14.960021972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Fin-First, you can fill out one simple, six-part application and submit all your paperwork online in just 10 minutes. It removes cumbersome traditional ways of applying loans to multiple banks. Some of the features are One application multiple banks, No personal visits required, Clear requirements, Full visibility to loan status, No missing documents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551025390625" w:line="258.9872646331787" w:lineRule="auto"/>
        <w:ind w:left="112.64007568359375" w:right="204.08935546875" w:firstLine="1.09985351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 UI developer, I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have designed and developed multiple modules in angularJs 1.6. e.g. login, forget password etc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used below tech-stack to develop these modules ReactJs, JavaScript, HTML5, CSS3, REST API</w:t>
      </w:r>
    </w:p>
    <w:tbl>
      <w:tblPr>
        <w:tblStyle w:val="Table8"/>
        <w:tblW w:w="8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220"/>
        <w:tblGridChange w:id="0">
          <w:tblGrid>
            <w:gridCol w:w="2520"/>
            <w:gridCol w:w="6220"/>
          </w:tblGrid>
        </w:tblGridChange>
      </w:tblGrid>
      <w:tr>
        <w:trPr>
          <w:cantSplit w:val="0"/>
          <w:trHeight w:val="26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5996704101562" w:right="0" w:firstLine="0"/>
              <w:jc w:val="lef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shd w:fill="f2f2f2" w:val="clear"/>
                <w:rtl w:val="0"/>
              </w:rPr>
              <w:t xml:space="preserve">6</w:t>
            </w: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7991943359375" w:right="0" w:firstLine="0"/>
              <w:jc w:val="left"/>
              <w:rPr>
                <w:rFonts w:ascii="Calibri" w:cs="Calibri" w:eastAsia="Calibri" w:hAnsi="Calibri"/>
                <w:b w:val="0"/>
                <w:i w:val="0"/>
                <w:smallCaps w:val="0"/>
                <w:strike w:val="0"/>
                <w:color w:val="1155cc"/>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Name: </w:t>
            </w:r>
            <w:r w:rsidDel="00000000" w:rsidR="00000000" w:rsidRPr="00000000">
              <w:rPr>
                <w:rFonts w:ascii="Calibri" w:cs="Calibri" w:eastAsia="Calibri" w:hAnsi="Calibri"/>
                <w:b w:val="0"/>
                <w:i w:val="0"/>
                <w:smallCaps w:val="0"/>
                <w:strike w:val="0"/>
                <w:color w:val="1155cc"/>
                <w:sz w:val="22"/>
                <w:szCs w:val="22"/>
                <w:u w:val="none"/>
                <w:shd w:fill="f2f2f2" w:val="clear"/>
                <w:vertAlign w:val="baseline"/>
                <w:rtl w:val="0"/>
              </w:rPr>
              <w:t xml:space="preserve">EpicOn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79919433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Epic Channel</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80072021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998901367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Engineer</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59997558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79919433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Mobiotics</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80072021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99926757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(03/2019 – 07/2019)</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40069580078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601196289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r>
    </w:tb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9872646331787" w:lineRule="auto"/>
        <w:ind w:left="113.9599609375" w:right="199.12353515625" w:firstLine="14.52011108398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EPIC Channel, India’s only Hindi language India centric infotainment television channel is renowned for its high-quality original content. The critically acclaimed channel has within its programming bouquet, an eclectic mix of non-fiction content that aspires to imbibe the diversity of India.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544921875" w:line="258.9872646331787" w:lineRule="auto"/>
        <w:ind w:left="119.90005493164062" w:right="146.53076171875" w:hanging="6.16012573242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 software engineer, I have designed and developed many components and pages in ALTBalaji applications. The application components interact with REST API to bring content from backend and render as UI component (in Desktop application) and bright script component in smart-tv applications.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544921875" w:line="408.9272689819336" w:lineRule="auto"/>
        <w:ind w:left="125.1800537109375" w:right="2097.972412109375" w:hanging="13.639984130859375"/>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build and maintain this project, I have used HTML, CSS3, Javascript, JQuery.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Personal Details </w:t>
      </w:r>
    </w:p>
    <w:tbl>
      <w:tblPr>
        <w:tblStyle w:val="Table9"/>
        <w:tblW w:w="87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0"/>
        <w:gridCol w:w="7000"/>
        <w:tblGridChange w:id="0">
          <w:tblGrid>
            <w:gridCol w:w="1760"/>
            <w:gridCol w:w="700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80072021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998901367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Soni Saw</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80072021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004882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soni.saw@ibm.com</w:t>
            </w:r>
            <w:r w:rsidDel="00000000" w:rsidR="00000000" w:rsidRPr="00000000">
              <w:rPr>
                <w:rtl w:val="0"/>
              </w:rPr>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80072021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479919433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Bangalore</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Contact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Cell: +91 96 11 76 50 27</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Passport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798706054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G4477815</w:t>
            </w:r>
          </w:p>
        </w:tc>
      </w:tr>
    </w:tb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40" w:w="11920" w:orient="portrait"/>
      <w:pgMar w:bottom="1730" w:top="1431.199951171875" w:left="1330" w:right="1423.858642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