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F198B" w14:textId="77777777" w:rsidR="00EB16DF" w:rsidRDefault="00EB16DF">
      <w:pPr>
        <w:pStyle w:val="BodyText"/>
        <w:spacing w:before="9"/>
        <w:rPr>
          <w:sz w:val="10"/>
        </w:rPr>
      </w:pPr>
    </w:p>
    <w:p w14:paraId="2D33C80F" w14:textId="77777777" w:rsidR="00EB16DF" w:rsidRDefault="00000000">
      <w:pPr>
        <w:pStyle w:val="BodyText"/>
        <w:ind w:left="3067"/>
      </w:pPr>
      <w:r>
        <w:rPr>
          <w:noProof/>
        </w:rPr>
        <w:drawing>
          <wp:inline distT="0" distB="0" distL="0" distR="0" wp14:anchorId="40C0BA66" wp14:editId="3CBBBD70">
            <wp:extent cx="2234734" cy="1894522"/>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234734" cy="1894522"/>
                    </a:xfrm>
                    <a:prstGeom prst="rect">
                      <a:avLst/>
                    </a:prstGeom>
                  </pic:spPr>
                </pic:pic>
              </a:graphicData>
            </a:graphic>
          </wp:inline>
        </w:drawing>
      </w:r>
    </w:p>
    <w:p w14:paraId="368EA3C4" w14:textId="77777777" w:rsidR="00EB16DF" w:rsidRPr="00842FD4" w:rsidRDefault="00000000">
      <w:pPr>
        <w:pStyle w:val="Title"/>
        <w:rPr>
          <w:rFonts w:asciiTheme="minorHAnsi" w:hAnsiTheme="minorHAnsi" w:cstheme="minorHAnsi"/>
        </w:rPr>
      </w:pPr>
      <w:r w:rsidRPr="00842FD4">
        <w:rPr>
          <w:rFonts w:asciiTheme="minorHAnsi" w:hAnsiTheme="minorHAnsi" w:cstheme="minorHAnsi"/>
          <w:w w:val="80"/>
        </w:rPr>
        <w:t>Midterm</w:t>
      </w:r>
      <w:r w:rsidRPr="00842FD4">
        <w:rPr>
          <w:rFonts w:asciiTheme="minorHAnsi" w:hAnsiTheme="minorHAnsi" w:cstheme="minorHAnsi"/>
          <w:spacing w:val="61"/>
        </w:rPr>
        <w:t xml:space="preserve"> </w:t>
      </w:r>
      <w:r w:rsidRPr="00842FD4">
        <w:rPr>
          <w:rFonts w:asciiTheme="minorHAnsi" w:hAnsiTheme="minorHAnsi" w:cstheme="minorHAnsi"/>
          <w:spacing w:val="-2"/>
          <w:w w:val="95"/>
        </w:rPr>
        <w:t>Project</w:t>
      </w:r>
    </w:p>
    <w:p w14:paraId="683D14C8" w14:textId="77777777" w:rsidR="00102616" w:rsidRDefault="00000000">
      <w:pPr>
        <w:spacing w:before="56" w:line="268" w:lineRule="auto"/>
        <w:ind w:left="2617" w:right="3262"/>
        <w:jc w:val="center"/>
        <w:rPr>
          <w:b/>
          <w:w w:val="80"/>
          <w:sz w:val="38"/>
        </w:rPr>
      </w:pPr>
      <w:r w:rsidRPr="00102616">
        <w:rPr>
          <w:rFonts w:ascii="Calibri" w:hAnsi="Calibri" w:cs="Calibri"/>
          <w:b/>
          <w:w w:val="80"/>
          <w:sz w:val="38"/>
        </w:rPr>
        <w:t xml:space="preserve">AI and </w:t>
      </w:r>
      <w:proofErr w:type="spellStart"/>
      <w:r w:rsidRPr="00102616">
        <w:rPr>
          <w:rFonts w:ascii="Calibri" w:hAnsi="Calibri" w:cs="Calibri"/>
          <w:b/>
          <w:w w:val="80"/>
          <w:sz w:val="38"/>
        </w:rPr>
        <w:t>CyberSecurity</w:t>
      </w:r>
      <w:proofErr w:type="spellEnd"/>
      <w:r>
        <w:rPr>
          <w:b/>
          <w:w w:val="80"/>
          <w:sz w:val="38"/>
        </w:rPr>
        <w:t xml:space="preserve"> </w:t>
      </w:r>
    </w:p>
    <w:p w14:paraId="192D7883" w14:textId="69CFE97B" w:rsidR="00EB16DF" w:rsidRPr="00102616" w:rsidRDefault="00000000">
      <w:pPr>
        <w:spacing w:before="56" w:line="268" w:lineRule="auto"/>
        <w:ind w:left="2617" w:right="3262"/>
        <w:jc w:val="center"/>
        <w:rPr>
          <w:rFonts w:ascii="Calibri" w:hAnsi="Calibri" w:cs="Calibri"/>
          <w:b/>
          <w:sz w:val="38"/>
        </w:rPr>
      </w:pPr>
      <w:r w:rsidRPr="00102616">
        <w:rPr>
          <w:rFonts w:ascii="Calibri" w:hAnsi="Calibri" w:cs="Calibri"/>
          <w:b/>
          <w:spacing w:val="-2"/>
          <w:w w:val="95"/>
          <w:sz w:val="38"/>
        </w:rPr>
        <w:t>DSCI6015</w:t>
      </w:r>
    </w:p>
    <w:p w14:paraId="0074F90F" w14:textId="036D7AD8" w:rsidR="00EB16DF" w:rsidRDefault="00102616" w:rsidP="00102616">
      <w:pPr>
        <w:spacing w:line="385" w:lineRule="exact"/>
        <w:ind w:left="2794" w:right="3262"/>
        <w:rPr>
          <w:rFonts w:ascii="Calibri" w:hAnsi="Calibri" w:cs="Calibri"/>
          <w:b/>
          <w:spacing w:val="-2"/>
          <w:w w:val="95"/>
          <w:sz w:val="38"/>
        </w:rPr>
      </w:pPr>
      <w:r w:rsidRPr="00102616">
        <w:rPr>
          <w:rFonts w:ascii="Calibri" w:hAnsi="Calibri" w:cs="Calibri"/>
          <w:b/>
          <w:w w:val="80"/>
          <w:sz w:val="38"/>
        </w:rPr>
        <w:t xml:space="preserve">                  </w:t>
      </w:r>
      <w:r w:rsidRPr="00102616">
        <w:rPr>
          <w:rFonts w:ascii="Calibri" w:hAnsi="Calibri" w:cs="Calibri"/>
          <w:b/>
          <w:spacing w:val="-2"/>
          <w:w w:val="95"/>
          <w:sz w:val="38"/>
        </w:rPr>
        <w:t>Midterm</w:t>
      </w:r>
    </w:p>
    <w:p w14:paraId="4DBEC204" w14:textId="659C05FB" w:rsidR="00102616" w:rsidRDefault="00102616" w:rsidP="00842FD4">
      <w:pPr>
        <w:spacing w:line="385" w:lineRule="exact"/>
        <w:ind w:left="2794" w:right="3262"/>
        <w:rPr>
          <w:rFonts w:ascii="Calibri" w:hAnsi="Calibri" w:cs="Calibri"/>
          <w:b/>
          <w:spacing w:val="-2"/>
          <w:w w:val="95"/>
          <w:sz w:val="38"/>
        </w:rPr>
      </w:pPr>
      <w:r>
        <w:rPr>
          <w:rFonts w:ascii="Calibri" w:hAnsi="Calibri" w:cs="Calibri"/>
          <w:b/>
          <w:spacing w:val="-2"/>
          <w:w w:val="95"/>
          <w:sz w:val="38"/>
        </w:rPr>
        <w:t xml:space="preserve">                     By</w:t>
      </w:r>
      <w:r>
        <w:rPr>
          <w:rFonts w:ascii="Calibri" w:hAnsi="Calibri" w:cs="Calibri"/>
          <w:b/>
          <w:spacing w:val="-2"/>
          <w:w w:val="95"/>
          <w:sz w:val="38"/>
        </w:rPr>
        <w:br/>
      </w:r>
      <w:r w:rsidR="00751232">
        <w:rPr>
          <w:rFonts w:ascii="Calibri" w:hAnsi="Calibri" w:cs="Calibri"/>
          <w:b/>
          <w:spacing w:val="-2"/>
          <w:w w:val="95"/>
          <w:sz w:val="38"/>
        </w:rPr>
        <w:t xml:space="preserve">    </w:t>
      </w:r>
      <w:r>
        <w:rPr>
          <w:rFonts w:ascii="Calibri" w:hAnsi="Calibri" w:cs="Calibri"/>
          <w:b/>
          <w:spacing w:val="-2"/>
          <w:w w:val="95"/>
          <w:sz w:val="38"/>
        </w:rPr>
        <w:t>Sayesh Kumar Chittoor</w:t>
      </w:r>
    </w:p>
    <w:p w14:paraId="0B49B0B7" w14:textId="532B4FB7" w:rsidR="00102616" w:rsidRPr="00102616" w:rsidRDefault="00842FD4" w:rsidP="00102616">
      <w:pPr>
        <w:spacing w:line="385" w:lineRule="exact"/>
        <w:ind w:left="2794" w:right="3262"/>
        <w:rPr>
          <w:rFonts w:ascii="Calibri" w:hAnsi="Calibri" w:cs="Calibri"/>
          <w:b/>
          <w:spacing w:val="-2"/>
          <w:w w:val="95"/>
          <w:sz w:val="32"/>
          <w:szCs w:val="32"/>
        </w:rPr>
      </w:pPr>
      <w:r>
        <w:rPr>
          <w:rFonts w:ascii="Calibri" w:hAnsi="Calibri" w:cs="Calibri"/>
          <w:b/>
          <w:spacing w:val="-2"/>
          <w:w w:val="95"/>
          <w:sz w:val="32"/>
          <w:szCs w:val="32"/>
        </w:rPr>
        <w:t xml:space="preserve">     </w:t>
      </w:r>
      <w:r w:rsidR="00751232">
        <w:rPr>
          <w:rFonts w:ascii="Calibri" w:hAnsi="Calibri" w:cs="Calibri"/>
          <w:b/>
          <w:spacing w:val="-2"/>
          <w:w w:val="95"/>
          <w:sz w:val="32"/>
          <w:szCs w:val="32"/>
        </w:rPr>
        <w:t xml:space="preserve">    </w:t>
      </w:r>
      <w:r>
        <w:rPr>
          <w:rFonts w:ascii="Calibri" w:hAnsi="Calibri" w:cs="Calibri"/>
          <w:b/>
          <w:spacing w:val="-2"/>
          <w:w w:val="95"/>
          <w:sz w:val="32"/>
          <w:szCs w:val="32"/>
        </w:rPr>
        <w:t xml:space="preserve"> </w:t>
      </w:r>
      <w:r w:rsidR="00102616" w:rsidRPr="00102616">
        <w:rPr>
          <w:rFonts w:ascii="Calibri" w:hAnsi="Calibri" w:cs="Calibri"/>
          <w:b/>
          <w:spacing w:val="-2"/>
          <w:w w:val="95"/>
          <w:sz w:val="32"/>
          <w:szCs w:val="32"/>
        </w:rPr>
        <w:t>Under the guidance of</w:t>
      </w:r>
    </w:p>
    <w:p w14:paraId="1A143707" w14:textId="77777777" w:rsidR="00102616" w:rsidRDefault="00102616" w:rsidP="00102616">
      <w:pPr>
        <w:spacing w:line="385" w:lineRule="exact"/>
        <w:ind w:left="2794" w:right="3262"/>
        <w:rPr>
          <w:rFonts w:ascii="Calibri" w:hAnsi="Calibri" w:cs="Calibri"/>
          <w:b/>
          <w:spacing w:val="-2"/>
          <w:w w:val="95"/>
          <w:sz w:val="38"/>
        </w:rPr>
      </w:pPr>
    </w:p>
    <w:p w14:paraId="6A6250D6" w14:textId="4281D259" w:rsidR="00102616" w:rsidRPr="00102616" w:rsidRDefault="00102616" w:rsidP="00102616">
      <w:pPr>
        <w:spacing w:line="385" w:lineRule="exact"/>
        <w:ind w:left="2794" w:right="3262"/>
        <w:rPr>
          <w:rFonts w:ascii="Calibri" w:hAnsi="Calibri" w:cs="Calibri"/>
          <w:b/>
          <w:sz w:val="38"/>
        </w:rPr>
      </w:pPr>
      <w:r>
        <w:rPr>
          <w:rFonts w:ascii="Calibri" w:hAnsi="Calibri" w:cs="Calibri"/>
          <w:b/>
          <w:spacing w:val="-2"/>
          <w:w w:val="95"/>
          <w:sz w:val="38"/>
        </w:rPr>
        <w:t xml:space="preserve">     </w:t>
      </w:r>
      <w:r w:rsidR="00751232">
        <w:rPr>
          <w:rFonts w:ascii="Calibri" w:hAnsi="Calibri" w:cs="Calibri"/>
          <w:b/>
          <w:spacing w:val="-2"/>
          <w:w w:val="95"/>
          <w:sz w:val="38"/>
        </w:rPr>
        <w:t xml:space="preserve">   </w:t>
      </w:r>
      <w:proofErr w:type="spellStart"/>
      <w:proofErr w:type="gramStart"/>
      <w:r>
        <w:rPr>
          <w:rFonts w:ascii="Calibri" w:hAnsi="Calibri" w:cs="Calibri"/>
          <w:b/>
          <w:spacing w:val="-2"/>
          <w:w w:val="95"/>
          <w:sz w:val="38"/>
        </w:rPr>
        <w:t>Dr.Vahid</w:t>
      </w:r>
      <w:proofErr w:type="spellEnd"/>
      <w:proofErr w:type="gramEnd"/>
      <w:r>
        <w:rPr>
          <w:rFonts w:ascii="Calibri" w:hAnsi="Calibri" w:cs="Calibri"/>
          <w:b/>
          <w:spacing w:val="-2"/>
          <w:w w:val="95"/>
          <w:sz w:val="38"/>
        </w:rPr>
        <w:t xml:space="preserve"> </w:t>
      </w:r>
      <w:proofErr w:type="spellStart"/>
      <w:r>
        <w:rPr>
          <w:rFonts w:ascii="Calibri" w:hAnsi="Calibri" w:cs="Calibri"/>
          <w:b/>
          <w:spacing w:val="-2"/>
          <w:w w:val="95"/>
          <w:sz w:val="38"/>
        </w:rPr>
        <w:t>Behzadan</w:t>
      </w:r>
      <w:proofErr w:type="spellEnd"/>
    </w:p>
    <w:p w14:paraId="14EF7EA1" w14:textId="77777777" w:rsidR="00EB16DF" w:rsidRDefault="00EB16DF">
      <w:pPr>
        <w:spacing w:line="446" w:lineRule="auto"/>
        <w:sectPr w:rsidR="00EB16DF" w:rsidSect="00F94BB9">
          <w:footerReference w:type="default" r:id="rId8"/>
          <w:type w:val="continuous"/>
          <w:pgSz w:w="12240" w:h="15840"/>
          <w:pgMar w:top="1820" w:right="740" w:bottom="700" w:left="1220" w:header="0" w:footer="518" w:gutter="0"/>
          <w:pgNumType w:start="1"/>
          <w:cols w:space="720"/>
        </w:sectPr>
      </w:pPr>
    </w:p>
    <w:p w14:paraId="42D9946B" w14:textId="77777777" w:rsidR="00EB16DF" w:rsidRDefault="00000000">
      <w:pPr>
        <w:pStyle w:val="BodyText"/>
        <w:spacing w:line="20" w:lineRule="exact"/>
        <w:ind w:left="220"/>
        <w:rPr>
          <w:sz w:val="2"/>
        </w:rPr>
      </w:pPr>
      <w:r>
        <w:rPr>
          <w:noProof/>
          <w:sz w:val="2"/>
        </w:rPr>
        <w:lastRenderedPageBreak/>
        <mc:AlternateContent>
          <mc:Choice Requires="wpg">
            <w:drawing>
              <wp:inline distT="0" distB="0" distL="0" distR="0" wp14:anchorId="095F3820" wp14:editId="24F8CD36">
                <wp:extent cx="5949950" cy="8255"/>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9950" cy="8255"/>
                          <a:chOff x="0" y="0"/>
                          <a:chExt cx="5949950" cy="8255"/>
                        </a:xfrm>
                      </wpg:grpSpPr>
                      <wps:wsp>
                        <wps:cNvPr id="5" name="Graphic 5"/>
                        <wps:cNvSpPr/>
                        <wps:spPr>
                          <a:xfrm>
                            <a:off x="0" y="0"/>
                            <a:ext cx="5949950" cy="8255"/>
                          </a:xfrm>
                          <a:custGeom>
                            <a:avLst/>
                            <a:gdLst/>
                            <a:ahLst/>
                            <a:cxnLst/>
                            <a:rect l="l" t="t" r="r" b="b"/>
                            <a:pathLst>
                              <a:path w="5949950" h="8255">
                                <a:moveTo>
                                  <a:pt x="5949823" y="0"/>
                                </a:moveTo>
                                <a:lnTo>
                                  <a:pt x="0" y="0"/>
                                </a:lnTo>
                                <a:lnTo>
                                  <a:pt x="0" y="8127"/>
                                </a:lnTo>
                                <a:lnTo>
                                  <a:pt x="5949823" y="8127"/>
                                </a:lnTo>
                                <a:lnTo>
                                  <a:pt x="5949823" y="0"/>
                                </a:lnTo>
                                <a:close/>
                              </a:path>
                            </a:pathLst>
                          </a:custGeom>
                          <a:solidFill>
                            <a:srgbClr val="37342D">
                              <a:alpha val="9019"/>
                            </a:srgbClr>
                          </a:solidFill>
                        </wps:spPr>
                        <wps:bodyPr wrap="square" lIns="0" tIns="0" rIns="0" bIns="0" rtlCol="0">
                          <a:prstTxWarp prst="textNoShape">
                            <a:avLst/>
                          </a:prstTxWarp>
                          <a:noAutofit/>
                        </wps:bodyPr>
                      </wps:wsp>
                    </wpg:wgp>
                  </a:graphicData>
                </a:graphic>
              </wp:inline>
            </w:drawing>
          </mc:Choice>
          <mc:Fallback>
            <w:pict>
              <v:group w14:anchorId="501A1328" id="Group 4" o:spid="_x0000_s1026" style="width:468.5pt;height:.65pt;mso-position-horizontal-relative:char;mso-position-vertical-relative:line" coordsize="5949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">
                <v:shape id="Graphic 5" o:spid="_x0000_s1027" style="position:absolute;width:59499;height:82;visibility:visible;mso-wrap-style:square;v-text-anchor:top" coordsize="594995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" path="m5949823,l,,,8127r5949823,l5949823,xe" fillcolor="#37342d" stroked="f">
                  <v:fill opacity="5911f"/>
                  <v:path arrowok="t"/>
                </v:shape>
                <w10:anchorlock/>
              </v:group>
            </w:pict>
          </mc:Fallback>
        </mc:AlternateContent>
      </w:r>
    </w:p>
    <w:p w14:paraId="301FB3F9" w14:textId="77777777" w:rsidR="00EB16DF" w:rsidRDefault="00000000">
      <w:pPr>
        <w:pStyle w:val="Heading1"/>
        <w:spacing w:before="278"/>
      </w:pPr>
      <w:r>
        <w:rPr>
          <w:spacing w:val="-2"/>
        </w:rPr>
        <w:t>Summary</w:t>
      </w:r>
    </w:p>
    <w:p w14:paraId="18536D89" w14:textId="77777777" w:rsidR="00BF0B33" w:rsidRDefault="00BF0B33" w:rsidP="00BF0B33">
      <w:pPr>
        <w:rPr>
          <w:w w:val="110"/>
        </w:rPr>
      </w:pPr>
      <w:r>
        <w:rPr>
          <w:w w:val="110"/>
        </w:rPr>
        <w:t xml:space="preserve">      </w:t>
      </w:r>
    </w:p>
    <w:p w14:paraId="4B482EE6" w14:textId="731471E6" w:rsidR="00EB16DF" w:rsidRPr="00751232" w:rsidRDefault="00BF0B33" w:rsidP="00BF0B33">
      <w:pPr>
        <w:rPr>
          <w:rFonts w:asciiTheme="minorHAnsi" w:hAnsiTheme="minorHAnsi" w:cstheme="minorHAnsi"/>
          <w:sz w:val="24"/>
          <w:szCs w:val="24"/>
          <w:lang w:val="en-IN" w:eastAsia="en-IN"/>
        </w:rPr>
      </w:pPr>
      <w:r>
        <w:rPr>
          <w:w w:val="110"/>
        </w:rPr>
        <w:t xml:space="preserve">      </w:t>
      </w:r>
      <w:r w:rsidRPr="00751232">
        <w:rPr>
          <w:rFonts w:asciiTheme="minorHAnsi" w:hAnsiTheme="minorHAnsi" w:cstheme="minorHAnsi"/>
          <w:w w:val="110"/>
          <w:sz w:val="24"/>
          <w:szCs w:val="24"/>
        </w:rPr>
        <w:t xml:space="preserve">In this we study how AWS </w:t>
      </w:r>
      <w:proofErr w:type="spellStart"/>
      <w:r w:rsidRPr="00751232">
        <w:rPr>
          <w:rFonts w:asciiTheme="minorHAnsi" w:hAnsiTheme="minorHAnsi" w:cstheme="minorHAnsi"/>
          <w:w w:val="110"/>
          <w:sz w:val="24"/>
          <w:szCs w:val="24"/>
        </w:rPr>
        <w:t>Sagemaker</w:t>
      </w:r>
      <w:proofErr w:type="spellEnd"/>
      <w:r w:rsidRPr="00751232">
        <w:rPr>
          <w:rFonts w:asciiTheme="minorHAnsi" w:hAnsiTheme="minorHAnsi" w:cstheme="minorHAnsi"/>
          <w:w w:val="110"/>
          <w:sz w:val="24"/>
          <w:szCs w:val="24"/>
        </w:rPr>
        <w:t xml:space="preserve"> is used to develop a </w:t>
      </w:r>
      <w:r w:rsidRPr="00751232">
        <w:rPr>
          <w:rFonts w:asciiTheme="minorHAnsi" w:hAnsiTheme="minorHAnsi" w:cstheme="minorHAnsi"/>
          <w:sz w:val="24"/>
          <w:szCs w:val="24"/>
          <w:lang w:val="en-IN" w:eastAsia="en-IN"/>
        </w:rPr>
        <w:t xml:space="preserve">cloud-based PE (Portable Executable) static malware detection API Successfully. This API classifies files as malicious or benign using Random Forest binary classifier. </w:t>
      </w:r>
    </w:p>
    <w:p w14:paraId="45641CA4" w14:textId="77777777" w:rsidR="00BF0B33" w:rsidRPr="00751232" w:rsidRDefault="00BF0B33" w:rsidP="00BF0B33">
      <w:pPr>
        <w:rPr>
          <w:rFonts w:asciiTheme="minorHAnsi" w:hAnsiTheme="minorHAnsi" w:cstheme="minorHAnsi"/>
          <w:sz w:val="24"/>
          <w:szCs w:val="24"/>
          <w:lang w:val="en-IN" w:eastAsia="en-IN"/>
        </w:rPr>
      </w:pPr>
    </w:p>
    <w:p w14:paraId="1E6E1E26" w14:textId="202C94D3" w:rsidR="00BF0B33" w:rsidRPr="00BF0B33" w:rsidRDefault="00BF0B33" w:rsidP="00BF0B33">
      <w:pPr>
        <w:widowControl/>
        <w:autoSpaceDE/>
        <w:autoSpaceDN/>
        <w:rPr>
          <w:rFonts w:asciiTheme="minorHAnsi" w:hAnsiTheme="minorHAnsi" w:cstheme="minorHAnsi"/>
          <w:sz w:val="24"/>
          <w:szCs w:val="24"/>
          <w:lang w:val="en-IN" w:eastAsia="en-IN"/>
        </w:rPr>
      </w:pPr>
      <w:r w:rsidRPr="00751232">
        <w:rPr>
          <w:rFonts w:asciiTheme="minorHAnsi" w:hAnsiTheme="minorHAnsi" w:cstheme="minorHAnsi"/>
          <w:sz w:val="24"/>
          <w:szCs w:val="24"/>
          <w:lang w:val="en-IN" w:eastAsia="en-IN"/>
        </w:rPr>
        <w:t xml:space="preserve">     </w:t>
      </w:r>
      <w:r w:rsidRPr="00BF0B33">
        <w:rPr>
          <w:rFonts w:asciiTheme="minorHAnsi" w:hAnsiTheme="minorHAnsi" w:cstheme="minorHAnsi"/>
          <w:sz w:val="24"/>
          <w:szCs w:val="24"/>
          <w:lang w:val="en-IN" w:eastAsia="en-IN"/>
        </w:rPr>
        <w:t xml:space="preserve">An intuitive web application is developed so that a distant user can submit their executable (.exe) file and discover the hazard. The project was written in Python, and the model generation and implementation were done using ML libraries such as </w:t>
      </w:r>
      <w:proofErr w:type="spellStart"/>
      <w:r w:rsidRPr="00BF0B33">
        <w:rPr>
          <w:rFonts w:asciiTheme="minorHAnsi" w:hAnsiTheme="minorHAnsi" w:cstheme="minorHAnsi"/>
          <w:sz w:val="24"/>
          <w:szCs w:val="24"/>
          <w:lang w:val="en-IN" w:eastAsia="en-IN"/>
        </w:rPr>
        <w:t>sklearn</w:t>
      </w:r>
      <w:proofErr w:type="spellEnd"/>
      <w:r w:rsidRPr="00BF0B33">
        <w:rPr>
          <w:rFonts w:asciiTheme="minorHAnsi" w:hAnsiTheme="minorHAnsi" w:cstheme="minorHAnsi"/>
          <w:sz w:val="24"/>
          <w:szCs w:val="24"/>
          <w:lang w:val="en-IN" w:eastAsia="en-IN"/>
        </w:rPr>
        <w:t xml:space="preserve">, </w:t>
      </w:r>
      <w:proofErr w:type="spellStart"/>
      <w:r w:rsidRPr="00BF0B33">
        <w:rPr>
          <w:rFonts w:asciiTheme="minorHAnsi" w:hAnsiTheme="minorHAnsi" w:cstheme="minorHAnsi"/>
          <w:sz w:val="24"/>
          <w:szCs w:val="24"/>
          <w:lang w:val="en-IN" w:eastAsia="en-IN"/>
        </w:rPr>
        <w:t>pefile</w:t>
      </w:r>
      <w:proofErr w:type="spellEnd"/>
      <w:r w:rsidRPr="00BF0B33">
        <w:rPr>
          <w:rFonts w:asciiTheme="minorHAnsi" w:hAnsiTheme="minorHAnsi" w:cstheme="minorHAnsi"/>
          <w:sz w:val="24"/>
          <w:szCs w:val="24"/>
          <w:lang w:val="en-IN" w:eastAsia="en-IN"/>
        </w:rPr>
        <w:t xml:space="preserve">, </w:t>
      </w:r>
      <w:proofErr w:type="spellStart"/>
      <w:r w:rsidRPr="00BF0B33">
        <w:rPr>
          <w:rFonts w:asciiTheme="minorHAnsi" w:hAnsiTheme="minorHAnsi" w:cstheme="minorHAnsi"/>
          <w:sz w:val="24"/>
          <w:szCs w:val="24"/>
          <w:lang w:val="en-IN" w:eastAsia="en-IN"/>
        </w:rPr>
        <w:t>nltk</w:t>
      </w:r>
      <w:proofErr w:type="spellEnd"/>
      <w:r w:rsidRPr="00BF0B33">
        <w:rPr>
          <w:rFonts w:asciiTheme="minorHAnsi" w:hAnsiTheme="minorHAnsi" w:cstheme="minorHAnsi"/>
          <w:sz w:val="24"/>
          <w:szCs w:val="24"/>
          <w:lang w:val="en-IN" w:eastAsia="en-IN"/>
        </w:rPr>
        <w:t>, etc.</w:t>
      </w:r>
    </w:p>
    <w:p w14:paraId="38CF210C" w14:textId="77777777" w:rsidR="00EB16DF" w:rsidRDefault="00000000">
      <w:pPr>
        <w:pStyle w:val="BodyText"/>
        <w:spacing w:before="200"/>
      </w:pPr>
      <w:r>
        <w:rPr>
          <w:noProof/>
        </w:rPr>
        <mc:AlternateContent>
          <mc:Choice Requires="wps">
            <w:drawing>
              <wp:anchor distT="0" distB="0" distL="0" distR="0" simplePos="0" relativeHeight="487588352" behindDoc="1" locked="0" layoutInCell="1" allowOverlap="1" wp14:anchorId="77E5632F" wp14:editId="361B08B9">
                <wp:simplePos x="0" y="0"/>
                <wp:positionH relativeFrom="page">
                  <wp:posOffset>914400</wp:posOffset>
                </wp:positionH>
                <wp:positionV relativeFrom="paragraph">
                  <wp:posOffset>288585</wp:posOffset>
                </wp:positionV>
                <wp:extent cx="5949950" cy="825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9950" cy="8255"/>
                        </a:xfrm>
                        <a:custGeom>
                          <a:avLst/>
                          <a:gdLst/>
                          <a:ahLst/>
                          <a:cxnLst/>
                          <a:rect l="l" t="t" r="r" b="b"/>
                          <a:pathLst>
                            <a:path w="5949950" h="8255">
                              <a:moveTo>
                                <a:pt x="5949823" y="0"/>
                              </a:moveTo>
                              <a:lnTo>
                                <a:pt x="0" y="0"/>
                              </a:lnTo>
                              <a:lnTo>
                                <a:pt x="0" y="8127"/>
                              </a:lnTo>
                              <a:lnTo>
                                <a:pt x="5949823" y="8127"/>
                              </a:lnTo>
                              <a:lnTo>
                                <a:pt x="5949823" y="0"/>
                              </a:lnTo>
                              <a:close/>
                            </a:path>
                          </a:pathLst>
                        </a:custGeom>
                        <a:solidFill>
                          <a:srgbClr val="37342D">
                            <a:alpha val="9019"/>
                          </a:srgbClr>
                        </a:solidFill>
                      </wps:spPr>
                      <wps:bodyPr wrap="square" lIns="0" tIns="0" rIns="0" bIns="0" rtlCol="0">
                        <a:prstTxWarp prst="textNoShape">
                          <a:avLst/>
                        </a:prstTxWarp>
                        <a:noAutofit/>
                      </wps:bodyPr>
                    </wps:wsp>
                  </a:graphicData>
                </a:graphic>
              </wp:anchor>
            </w:drawing>
          </mc:Choice>
          <mc:Fallback>
            <w:pict>
              <v:shape w14:anchorId="35E3209E" id="Graphic 6" o:spid="_x0000_s1026" style="position:absolute;margin-left:1in;margin-top:22.7pt;width:468.5pt;height:.65pt;z-index:-15728128;visibility:visible;mso-wrap-style:square;mso-wrap-distance-left:0;mso-wrap-distance-top:0;mso-wrap-distance-right:0;mso-wrap-distance-bottom:0;mso-position-horizontal:absolute;mso-position-horizontal-relative:page;mso-position-vertical:absolute;mso-position-vertical-relative:text;v-text-anchor:top" coordsize="594995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" path="m5949823,l,,,8127r5949823,l5949823,xe" fillcolor="#37342d" stroked="f">
                <v:fill opacity="5911f"/>
                <v:path arrowok="t"/>
                <w10:wrap type="topAndBottom" anchorx="page"/>
              </v:shape>
            </w:pict>
          </mc:Fallback>
        </mc:AlternateContent>
      </w:r>
    </w:p>
    <w:p w14:paraId="7D338B98" w14:textId="77777777" w:rsidR="00EB16DF" w:rsidRDefault="00EB16DF">
      <w:pPr>
        <w:pStyle w:val="BodyText"/>
        <w:spacing w:before="63"/>
      </w:pPr>
    </w:p>
    <w:p w14:paraId="3D7F35F0" w14:textId="77777777" w:rsidR="00EB16DF" w:rsidRDefault="00000000">
      <w:pPr>
        <w:pStyle w:val="Heading1"/>
      </w:pPr>
      <w:r>
        <w:rPr>
          <w:spacing w:val="-2"/>
        </w:rPr>
        <w:t>Introduction</w:t>
      </w:r>
    </w:p>
    <w:p w14:paraId="7CDA279E" w14:textId="77777777" w:rsidR="00BF0B33" w:rsidRPr="00AB5FF9" w:rsidRDefault="00BF0B33" w:rsidP="00BF0B33">
      <w:pPr>
        <w:pStyle w:val="Heading2"/>
        <w:spacing w:before="274"/>
        <w:rPr>
          <w:rFonts w:asciiTheme="minorHAnsi" w:hAnsiTheme="minorHAnsi" w:cstheme="minorHAnsi"/>
        </w:rPr>
      </w:pPr>
      <w:r w:rsidRPr="00AB5FF9">
        <w:rPr>
          <w:rFonts w:asciiTheme="minorHAnsi" w:hAnsiTheme="minorHAnsi" w:cstheme="minorHAnsi"/>
          <w:spacing w:val="-2"/>
          <w:w w:val="90"/>
        </w:rPr>
        <w:t>PE</w:t>
      </w:r>
      <w:r w:rsidRPr="00AB5FF9">
        <w:rPr>
          <w:rFonts w:asciiTheme="minorHAnsi" w:hAnsiTheme="minorHAnsi" w:cstheme="minorHAnsi"/>
          <w:spacing w:val="-18"/>
          <w:w w:val="90"/>
        </w:rPr>
        <w:t xml:space="preserve"> </w:t>
      </w:r>
      <w:r w:rsidRPr="00AB5FF9">
        <w:rPr>
          <w:rFonts w:asciiTheme="minorHAnsi" w:hAnsiTheme="minorHAnsi" w:cstheme="minorHAnsi"/>
          <w:spacing w:val="-2"/>
        </w:rPr>
        <w:t>Files</w:t>
      </w:r>
      <w:r>
        <w:rPr>
          <w:rFonts w:asciiTheme="minorHAnsi" w:hAnsiTheme="minorHAnsi" w:cstheme="minorHAnsi"/>
          <w:spacing w:val="-2"/>
        </w:rPr>
        <w:t xml:space="preserve"> Format</w:t>
      </w:r>
    </w:p>
    <w:p w14:paraId="582EDAD9" w14:textId="77777777" w:rsidR="00BF0B33" w:rsidRPr="00751232" w:rsidRDefault="00BF0B33" w:rsidP="00BF0B33">
      <w:pPr>
        <w:widowControl/>
        <w:autoSpaceDE/>
        <w:autoSpaceDN/>
        <w:rPr>
          <w:rFonts w:asciiTheme="minorHAnsi" w:hAnsiTheme="minorHAnsi" w:cstheme="minorHAnsi"/>
          <w:sz w:val="24"/>
          <w:szCs w:val="24"/>
          <w:lang w:val="en-IN" w:eastAsia="en-IN"/>
        </w:rPr>
      </w:pPr>
      <w:r>
        <w:rPr>
          <w:rFonts w:asciiTheme="minorHAnsi" w:hAnsiTheme="minorHAnsi" w:cstheme="minorHAnsi"/>
          <w:sz w:val="24"/>
          <w:szCs w:val="24"/>
          <w:lang w:val="en-IN" w:eastAsia="en-IN"/>
        </w:rPr>
        <w:t xml:space="preserve">    </w:t>
      </w:r>
      <w:r w:rsidRPr="00751232">
        <w:rPr>
          <w:rFonts w:asciiTheme="minorHAnsi" w:hAnsiTheme="minorHAnsi" w:cstheme="minorHAnsi"/>
          <w:sz w:val="24"/>
          <w:szCs w:val="24"/>
          <w:lang w:val="en-IN" w:eastAsia="en-IN"/>
        </w:rPr>
        <w:t>Operating systems for Windows employ a file format called Portable Executable (PE) to hold executable code and related data. Machine instructions, resources, imported libraries, and metadata are among the crucial details found in these files that are needed for the program to function. For drivers, programs, and dynamic link libraries (DLLs), PE files are frequently utilized. Their arrangement is methodical, featuring headers that offer details on the attributes of the file, like its structure, entry point, and group arrangement. Due to its ability to allow for the inspection and manipulation of executable material, the PE file format is essential for tasks like software analysis, reverse engineering, and virus detection.</w:t>
      </w:r>
    </w:p>
    <w:p w14:paraId="2C6378FE" w14:textId="77777777" w:rsidR="00EB16DF" w:rsidRDefault="00EB16DF">
      <w:pPr>
        <w:pStyle w:val="BodyText"/>
      </w:pPr>
    </w:p>
    <w:p w14:paraId="7F257BF7" w14:textId="77777777" w:rsidR="00EB16DF" w:rsidRDefault="00EB16DF">
      <w:pPr>
        <w:pStyle w:val="BodyText"/>
      </w:pPr>
    </w:p>
    <w:p w14:paraId="5C11AECF" w14:textId="5D360B6D" w:rsidR="00EB16DF" w:rsidRDefault="00BF0B33">
      <w:pPr>
        <w:pStyle w:val="BodyText"/>
        <w:spacing w:before="137"/>
      </w:pPr>
      <w:r>
        <w:rPr>
          <w:noProof/>
        </w:rPr>
        <w:drawing>
          <wp:inline distT="0" distB="0" distL="0" distR="0" wp14:anchorId="7D6134BA" wp14:editId="1530C580">
            <wp:extent cx="6083300" cy="3181350"/>
            <wp:effectExtent l="0" t="0" r="0" b="0"/>
            <wp:docPr id="1195835654" name="Picture 1" descr="A Comprehensive Guide To PE Structure, The Layman's 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rehensive Guide To PE Structure, The Layman's W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3300" cy="3181350"/>
                    </a:xfrm>
                    <a:prstGeom prst="rect">
                      <a:avLst/>
                    </a:prstGeom>
                    <a:noFill/>
                    <a:ln>
                      <a:noFill/>
                    </a:ln>
                  </pic:spPr>
                </pic:pic>
              </a:graphicData>
            </a:graphic>
          </wp:inline>
        </w:drawing>
      </w:r>
    </w:p>
    <w:p w14:paraId="2D6C339C" w14:textId="77777777" w:rsidR="00EB16DF" w:rsidRDefault="00EB16DF">
      <w:pPr>
        <w:sectPr w:rsidR="00EB16DF" w:rsidSect="00F94BB9">
          <w:pgSz w:w="12240" w:h="15840"/>
          <w:pgMar w:top="1440" w:right="740" w:bottom="700" w:left="1220" w:header="0" w:footer="518" w:gutter="0"/>
          <w:cols w:space="720"/>
        </w:sectPr>
      </w:pPr>
    </w:p>
    <w:p w14:paraId="2B04BD8B" w14:textId="77777777" w:rsidR="00EB16DF" w:rsidRDefault="00000000">
      <w:pPr>
        <w:pStyle w:val="Heading2"/>
      </w:pPr>
      <w:r>
        <w:rPr>
          <w:spacing w:val="-2"/>
        </w:rPr>
        <w:lastRenderedPageBreak/>
        <w:t>Random</w:t>
      </w:r>
      <w:r>
        <w:rPr>
          <w:spacing w:val="-12"/>
        </w:rPr>
        <w:t xml:space="preserve"> </w:t>
      </w:r>
      <w:r>
        <w:rPr>
          <w:spacing w:val="-2"/>
        </w:rPr>
        <w:t>Forest</w:t>
      </w:r>
      <w:r>
        <w:rPr>
          <w:spacing w:val="-12"/>
        </w:rPr>
        <w:t xml:space="preserve"> </w:t>
      </w:r>
      <w:r>
        <w:rPr>
          <w:spacing w:val="-2"/>
        </w:rPr>
        <w:t>Classifier</w:t>
      </w:r>
    </w:p>
    <w:p w14:paraId="6FE8371D" w14:textId="77777777" w:rsidR="00EB16DF" w:rsidRPr="00751232" w:rsidRDefault="00EB16DF">
      <w:pPr>
        <w:pStyle w:val="BodyText"/>
        <w:spacing w:before="21"/>
        <w:rPr>
          <w:rFonts w:asciiTheme="minorHAnsi" w:hAnsiTheme="minorHAnsi" w:cstheme="minorHAnsi"/>
          <w:b/>
          <w:sz w:val="24"/>
          <w:szCs w:val="24"/>
        </w:rPr>
      </w:pPr>
    </w:p>
    <w:p w14:paraId="589FC069" w14:textId="3243A485" w:rsidR="00EB16DF" w:rsidRPr="00751232" w:rsidRDefault="0048477A">
      <w:pPr>
        <w:pStyle w:val="BodyText"/>
        <w:spacing w:before="74"/>
        <w:rPr>
          <w:rFonts w:asciiTheme="minorHAnsi" w:hAnsiTheme="minorHAnsi" w:cstheme="minorHAnsi"/>
          <w:color w:val="212529"/>
          <w:sz w:val="24"/>
          <w:szCs w:val="24"/>
          <w:shd w:val="clear" w:color="auto" w:fill="FFFFFF"/>
        </w:rPr>
      </w:pPr>
      <w:r w:rsidRPr="00751232">
        <w:rPr>
          <w:rFonts w:asciiTheme="minorHAnsi" w:hAnsiTheme="minorHAnsi" w:cstheme="minorHAnsi"/>
          <w:color w:val="212529"/>
          <w:sz w:val="24"/>
          <w:szCs w:val="24"/>
          <w:shd w:val="clear" w:color="auto" w:fill="FFFFFF"/>
        </w:rPr>
        <w:t xml:space="preserve">       </w:t>
      </w:r>
      <w:r w:rsidRPr="00751232">
        <w:rPr>
          <w:rFonts w:asciiTheme="minorHAnsi" w:hAnsiTheme="minorHAnsi" w:cstheme="minorHAnsi"/>
          <w:sz w:val="24"/>
          <w:szCs w:val="24"/>
          <w:shd w:val="clear" w:color="auto" w:fill="FFFFFF"/>
        </w:rPr>
        <w:t xml:space="preserve">A random forest is a meta estimator that fits </w:t>
      </w:r>
      <w:proofErr w:type="gramStart"/>
      <w:r w:rsidRPr="00751232">
        <w:rPr>
          <w:rFonts w:asciiTheme="minorHAnsi" w:hAnsiTheme="minorHAnsi" w:cstheme="minorHAnsi"/>
          <w:sz w:val="24"/>
          <w:szCs w:val="24"/>
          <w:shd w:val="clear" w:color="auto" w:fill="FFFFFF"/>
        </w:rPr>
        <w:t>a number of</w:t>
      </w:r>
      <w:proofErr w:type="gramEnd"/>
      <w:r w:rsidRPr="00751232">
        <w:rPr>
          <w:rFonts w:asciiTheme="minorHAnsi" w:hAnsiTheme="minorHAnsi" w:cstheme="minorHAnsi"/>
          <w:sz w:val="24"/>
          <w:szCs w:val="24"/>
          <w:shd w:val="clear" w:color="auto" w:fill="FFFFFF"/>
        </w:rPr>
        <w:t xml:space="preserve"> decision tree classifiers on various sub-samples of the dataset and uses averaging to improve the predictive accuracy and control over-fitting. Trees in the forest use the best split strategy, i.e. equivalent to passing </w:t>
      </w:r>
      <w:r w:rsidRPr="00751232">
        <w:rPr>
          <w:rStyle w:val="pre"/>
          <w:rFonts w:asciiTheme="minorHAnsi" w:hAnsiTheme="minorHAnsi" w:cstheme="minorHAnsi"/>
          <w:sz w:val="24"/>
          <w:szCs w:val="24"/>
          <w:shd w:val="clear" w:color="auto" w:fill="ECF0F3"/>
        </w:rPr>
        <w:t>splitter="best"</w:t>
      </w:r>
      <w:r w:rsidRPr="00751232">
        <w:rPr>
          <w:rFonts w:asciiTheme="minorHAnsi" w:hAnsiTheme="minorHAnsi" w:cstheme="minorHAnsi"/>
          <w:sz w:val="24"/>
          <w:szCs w:val="24"/>
          <w:shd w:val="clear" w:color="auto" w:fill="FFFFFF"/>
        </w:rPr>
        <w:t> to the underlying </w:t>
      </w:r>
      <w:proofErr w:type="spellStart"/>
      <w:r w:rsidRPr="00751232">
        <w:rPr>
          <w:rFonts w:asciiTheme="minorHAnsi" w:hAnsiTheme="minorHAnsi" w:cstheme="minorHAnsi"/>
          <w:sz w:val="24"/>
          <w:szCs w:val="24"/>
        </w:rPr>
        <w:fldChar w:fldCharType="begin"/>
      </w:r>
      <w:r w:rsidRPr="00751232">
        <w:rPr>
          <w:rFonts w:asciiTheme="minorHAnsi" w:hAnsiTheme="minorHAnsi" w:cstheme="minorHAnsi"/>
          <w:sz w:val="24"/>
          <w:szCs w:val="24"/>
        </w:rPr>
        <w:instrText>HYPERLINK "https://scikit-learn.org/stable/modules/generated/sklearn.tree.DecisionTreeRegressor.html" \l "sklearn.tree.DecisionTreeRegressor" \o "sklearn.tree.DecisionTreeRegressor"</w:instrText>
      </w:r>
      <w:r w:rsidRPr="00751232">
        <w:rPr>
          <w:rFonts w:asciiTheme="minorHAnsi" w:hAnsiTheme="minorHAnsi" w:cstheme="minorHAnsi"/>
          <w:sz w:val="24"/>
          <w:szCs w:val="24"/>
        </w:rPr>
      </w:r>
      <w:r w:rsidRPr="00751232">
        <w:rPr>
          <w:rFonts w:asciiTheme="minorHAnsi" w:hAnsiTheme="minorHAnsi" w:cstheme="minorHAnsi"/>
          <w:sz w:val="24"/>
          <w:szCs w:val="24"/>
        </w:rPr>
        <w:fldChar w:fldCharType="separate"/>
      </w:r>
      <w:r w:rsidRPr="00751232">
        <w:rPr>
          <w:rStyle w:val="pre"/>
          <w:rFonts w:asciiTheme="minorHAnsi" w:hAnsiTheme="minorHAnsi" w:cstheme="minorHAnsi"/>
          <w:b/>
          <w:bCs/>
          <w:sz w:val="24"/>
          <w:szCs w:val="24"/>
        </w:rPr>
        <w:t>DecisionTreeRegressor</w:t>
      </w:r>
      <w:proofErr w:type="spellEnd"/>
      <w:r w:rsidRPr="00751232">
        <w:rPr>
          <w:rFonts w:asciiTheme="minorHAnsi" w:hAnsiTheme="minorHAnsi" w:cstheme="minorHAnsi"/>
          <w:sz w:val="24"/>
          <w:szCs w:val="24"/>
        </w:rPr>
        <w:fldChar w:fldCharType="end"/>
      </w:r>
      <w:r w:rsidRPr="00751232">
        <w:rPr>
          <w:rFonts w:asciiTheme="minorHAnsi" w:hAnsiTheme="minorHAnsi" w:cstheme="minorHAnsi"/>
          <w:sz w:val="24"/>
          <w:szCs w:val="24"/>
          <w:shd w:val="clear" w:color="auto" w:fill="FFFFFF"/>
        </w:rPr>
        <w:t>. The sub-sample size is controlled with the </w:t>
      </w:r>
      <w:proofErr w:type="spellStart"/>
      <w:r w:rsidRPr="00751232">
        <w:rPr>
          <w:rStyle w:val="pre"/>
          <w:rFonts w:asciiTheme="minorHAnsi" w:hAnsiTheme="minorHAnsi" w:cstheme="minorHAnsi"/>
          <w:sz w:val="24"/>
          <w:szCs w:val="24"/>
          <w:shd w:val="clear" w:color="auto" w:fill="ECF0F3"/>
        </w:rPr>
        <w:t>max_samples</w:t>
      </w:r>
      <w:proofErr w:type="spellEnd"/>
      <w:r w:rsidRPr="00751232">
        <w:rPr>
          <w:rFonts w:asciiTheme="minorHAnsi" w:hAnsiTheme="minorHAnsi" w:cstheme="minorHAnsi"/>
          <w:sz w:val="24"/>
          <w:szCs w:val="24"/>
          <w:shd w:val="clear" w:color="auto" w:fill="FFFFFF"/>
        </w:rPr>
        <w:t> parameter if </w:t>
      </w:r>
      <w:r w:rsidRPr="00751232">
        <w:rPr>
          <w:rStyle w:val="pre"/>
          <w:rFonts w:asciiTheme="minorHAnsi" w:hAnsiTheme="minorHAnsi" w:cstheme="minorHAnsi"/>
          <w:sz w:val="24"/>
          <w:szCs w:val="24"/>
          <w:shd w:val="clear" w:color="auto" w:fill="ECF0F3"/>
        </w:rPr>
        <w:t>bootstrap=True</w:t>
      </w:r>
      <w:r w:rsidRPr="00751232">
        <w:rPr>
          <w:rFonts w:asciiTheme="minorHAnsi" w:hAnsiTheme="minorHAnsi" w:cstheme="minorHAnsi"/>
          <w:sz w:val="24"/>
          <w:szCs w:val="24"/>
          <w:shd w:val="clear" w:color="auto" w:fill="FFFFFF"/>
        </w:rPr>
        <w:t> (default), otherwise the whole dataset is used to build each tree.</w:t>
      </w:r>
    </w:p>
    <w:p w14:paraId="7BBD753D" w14:textId="3FBB4B6E" w:rsidR="00EB16DF" w:rsidRPr="00751232" w:rsidRDefault="0048477A">
      <w:pPr>
        <w:pStyle w:val="BodyText"/>
        <w:spacing w:before="75"/>
        <w:rPr>
          <w:rFonts w:asciiTheme="minorHAnsi" w:hAnsiTheme="minorHAnsi" w:cstheme="minorHAnsi"/>
          <w:color w:val="0D0D0D"/>
          <w:sz w:val="24"/>
          <w:szCs w:val="24"/>
          <w:shd w:val="clear" w:color="auto" w:fill="FFFFFF"/>
        </w:rPr>
      </w:pPr>
      <w:r w:rsidRPr="00751232">
        <w:rPr>
          <w:rFonts w:asciiTheme="minorHAnsi" w:hAnsiTheme="minorHAnsi" w:cstheme="minorHAnsi"/>
          <w:sz w:val="24"/>
          <w:szCs w:val="24"/>
        </w:rPr>
        <w:br/>
      </w:r>
      <w:r w:rsidRPr="00751232">
        <w:rPr>
          <w:rFonts w:asciiTheme="minorHAnsi" w:hAnsiTheme="minorHAnsi" w:cstheme="minorHAnsi"/>
          <w:color w:val="0D0D0D"/>
          <w:sz w:val="24"/>
          <w:szCs w:val="24"/>
          <w:shd w:val="clear" w:color="auto" w:fill="FFFFFF"/>
        </w:rPr>
        <w:t xml:space="preserve">     The fundamental idea behind Random Forests is to create a diverse ensemble of decision trees by introducing randomness in both the training and prediction phases. During training, each tree is built using a random subset of the training data and a random subset of features at each split. This randomization helps to reduce the correlation between individual trees, thus lowering the risk of overfitting and enhancing the model's overall performance. During prediction, the outputs of all trees are combined using techniques like averaging or voting, where the most common class (for classification) or the average value (for regression) is chosen as the final prediction. This ensemble strategy helps to mitigate errors and produce more reliable predictions. Random Forests are highly regarded for their versatility and effectiveness across a range of machine learning tasks. </w:t>
      </w:r>
    </w:p>
    <w:p w14:paraId="1AF7760D" w14:textId="77777777" w:rsidR="0048477A" w:rsidRPr="00751232" w:rsidRDefault="0048477A">
      <w:pPr>
        <w:pStyle w:val="BodyText"/>
        <w:spacing w:before="75"/>
        <w:rPr>
          <w:rFonts w:asciiTheme="minorHAnsi" w:hAnsiTheme="minorHAnsi" w:cstheme="minorHAnsi"/>
          <w:sz w:val="24"/>
          <w:szCs w:val="24"/>
        </w:rPr>
      </w:pPr>
    </w:p>
    <w:p w14:paraId="179E6C87" w14:textId="50DEF20A" w:rsidR="00EB16DF" w:rsidRPr="00751232" w:rsidRDefault="0048477A">
      <w:pPr>
        <w:spacing w:line="324" w:lineRule="auto"/>
        <w:rPr>
          <w:rFonts w:asciiTheme="minorHAnsi" w:hAnsiTheme="minorHAnsi" w:cstheme="minorHAnsi"/>
          <w:sz w:val="24"/>
          <w:szCs w:val="24"/>
        </w:rPr>
        <w:sectPr w:rsidR="00EB16DF" w:rsidRPr="00751232" w:rsidSect="00F94BB9">
          <w:pgSz w:w="12240" w:h="15840"/>
          <w:pgMar w:top="1620" w:right="740" w:bottom="700" w:left="1220" w:header="0" w:footer="518" w:gutter="0"/>
          <w:cols w:space="720"/>
        </w:sectPr>
      </w:pPr>
      <w:r w:rsidRPr="00751232">
        <w:rPr>
          <w:rFonts w:asciiTheme="minorHAnsi" w:hAnsiTheme="minorHAnsi" w:cstheme="minorHAnsi"/>
          <w:color w:val="0D0D0D"/>
          <w:sz w:val="24"/>
          <w:szCs w:val="24"/>
          <w:shd w:val="clear" w:color="auto" w:fill="FFFFFF"/>
        </w:rPr>
        <w:t>Random Forests offer numerous advantages, making them a favored choice across diverse fields. Firstly, they excel in managing high-dimensional datasets with a multitude of features. Secondly, they exhibit resilience to noise and outliers present in the data. Another noteworthy advantage is their minimal requirement for hyperparameter tuning compared to more intricate models. Additionally, Random Forests yield valuable insights into feature importance, enabling users to identify the most influential features driving the model's predictions. Consequently, Random Forests are extensively applied in domains like finance, healthcare, and bioinformatics, owing to their outstanding performance, scalability, and interpretability.</w:t>
      </w:r>
    </w:p>
    <w:p w14:paraId="33B64472" w14:textId="33D02056" w:rsidR="00EB16DF" w:rsidRPr="00AC6909" w:rsidRDefault="00000000">
      <w:pPr>
        <w:spacing w:before="56"/>
        <w:ind w:left="585"/>
        <w:jc w:val="both"/>
        <w:rPr>
          <w:rFonts w:asciiTheme="minorHAnsi" w:hAnsiTheme="minorHAnsi" w:cstheme="minorHAnsi"/>
          <w:b/>
          <w:sz w:val="32"/>
          <w:szCs w:val="32"/>
        </w:rPr>
      </w:pPr>
      <w:r w:rsidRPr="00AC6909">
        <w:rPr>
          <w:rFonts w:asciiTheme="minorHAnsi" w:hAnsiTheme="minorHAnsi" w:cstheme="minorHAnsi"/>
          <w:b/>
          <w:sz w:val="32"/>
          <w:szCs w:val="32"/>
        </w:rPr>
        <w:lastRenderedPageBreak/>
        <w:t xml:space="preserve">Task </w:t>
      </w:r>
      <w:r w:rsidR="00AC6909">
        <w:rPr>
          <w:rFonts w:asciiTheme="minorHAnsi" w:hAnsiTheme="minorHAnsi" w:cstheme="minorHAnsi"/>
          <w:b/>
          <w:spacing w:val="-2"/>
          <w:sz w:val="32"/>
          <w:szCs w:val="32"/>
        </w:rPr>
        <w:t>Completion</w:t>
      </w:r>
      <w:r w:rsidRPr="00AC6909">
        <w:rPr>
          <w:rFonts w:asciiTheme="minorHAnsi" w:hAnsiTheme="minorHAnsi" w:cstheme="minorHAnsi"/>
          <w:b/>
          <w:spacing w:val="-2"/>
          <w:sz w:val="32"/>
          <w:szCs w:val="32"/>
        </w:rPr>
        <w:t>:</w:t>
      </w:r>
    </w:p>
    <w:p w14:paraId="4AA63E78" w14:textId="42545163" w:rsidR="00EB16DF" w:rsidRPr="00AC6909" w:rsidRDefault="00000000" w:rsidP="00E83D95">
      <w:pPr>
        <w:pStyle w:val="ListParagraph"/>
        <w:numPr>
          <w:ilvl w:val="0"/>
          <w:numId w:val="2"/>
        </w:numPr>
        <w:tabs>
          <w:tab w:val="left" w:pos="583"/>
          <w:tab w:val="left" w:pos="585"/>
        </w:tabs>
        <w:spacing w:before="125"/>
        <w:ind w:right="644"/>
        <w:rPr>
          <w:rFonts w:asciiTheme="minorHAnsi" w:hAnsiTheme="minorHAnsi" w:cstheme="minorHAnsi"/>
          <w:sz w:val="24"/>
          <w:szCs w:val="24"/>
        </w:rPr>
      </w:pPr>
      <w:r w:rsidRPr="00AC6909">
        <w:rPr>
          <w:rFonts w:asciiTheme="minorHAnsi" w:hAnsiTheme="minorHAnsi" w:cstheme="minorHAnsi"/>
          <w:b/>
          <w:sz w:val="24"/>
          <w:szCs w:val="24"/>
        </w:rPr>
        <w:t>Build</w:t>
      </w:r>
      <w:r w:rsidRPr="00AC6909">
        <w:rPr>
          <w:rFonts w:asciiTheme="minorHAnsi" w:hAnsiTheme="minorHAnsi" w:cstheme="minorHAnsi"/>
          <w:b/>
          <w:spacing w:val="-15"/>
          <w:sz w:val="24"/>
          <w:szCs w:val="24"/>
        </w:rPr>
        <w:t xml:space="preserve"> </w:t>
      </w:r>
      <w:r w:rsidRPr="00AC6909">
        <w:rPr>
          <w:rFonts w:asciiTheme="minorHAnsi" w:hAnsiTheme="minorHAnsi" w:cstheme="minorHAnsi"/>
          <w:b/>
          <w:sz w:val="24"/>
          <w:szCs w:val="24"/>
        </w:rPr>
        <w:t>and</w:t>
      </w:r>
      <w:r w:rsidRPr="00AC6909">
        <w:rPr>
          <w:rFonts w:asciiTheme="minorHAnsi" w:hAnsiTheme="minorHAnsi" w:cstheme="minorHAnsi"/>
          <w:b/>
          <w:spacing w:val="-17"/>
          <w:sz w:val="24"/>
          <w:szCs w:val="24"/>
        </w:rPr>
        <w:t xml:space="preserve"> </w:t>
      </w:r>
      <w:r w:rsidRPr="00AC6909">
        <w:rPr>
          <w:rFonts w:asciiTheme="minorHAnsi" w:hAnsiTheme="minorHAnsi" w:cstheme="minorHAnsi"/>
          <w:b/>
          <w:sz w:val="24"/>
          <w:szCs w:val="24"/>
        </w:rPr>
        <w:t>Train</w:t>
      </w:r>
      <w:r w:rsidRPr="00AC6909">
        <w:rPr>
          <w:rFonts w:asciiTheme="minorHAnsi" w:hAnsiTheme="minorHAnsi" w:cstheme="minorHAnsi"/>
          <w:b/>
          <w:spacing w:val="-15"/>
          <w:sz w:val="24"/>
          <w:szCs w:val="24"/>
        </w:rPr>
        <w:t xml:space="preserve"> </w:t>
      </w:r>
      <w:r w:rsidR="00AC6909" w:rsidRPr="00AC6909">
        <w:rPr>
          <w:rFonts w:asciiTheme="minorHAnsi" w:hAnsiTheme="minorHAnsi" w:cstheme="minorHAnsi"/>
          <w:b/>
          <w:sz w:val="24"/>
          <w:szCs w:val="24"/>
        </w:rPr>
        <w:t>a</w:t>
      </w:r>
      <w:r w:rsidRPr="00AC6909">
        <w:rPr>
          <w:rFonts w:asciiTheme="minorHAnsi" w:hAnsiTheme="minorHAnsi" w:cstheme="minorHAnsi"/>
          <w:b/>
          <w:spacing w:val="-15"/>
          <w:sz w:val="24"/>
          <w:szCs w:val="24"/>
        </w:rPr>
        <w:t xml:space="preserve"> </w:t>
      </w:r>
      <w:r w:rsidRPr="00AC6909">
        <w:rPr>
          <w:rFonts w:asciiTheme="minorHAnsi" w:hAnsiTheme="minorHAnsi" w:cstheme="minorHAnsi"/>
          <w:b/>
          <w:sz w:val="24"/>
          <w:szCs w:val="24"/>
        </w:rPr>
        <w:t>Model:</w:t>
      </w:r>
      <w:r w:rsidRPr="00AC6909">
        <w:rPr>
          <w:rFonts w:asciiTheme="minorHAnsi" w:hAnsiTheme="minorHAnsi" w:cstheme="minorHAnsi"/>
          <w:b/>
          <w:spacing w:val="-15"/>
          <w:sz w:val="24"/>
          <w:szCs w:val="24"/>
        </w:rPr>
        <w:t xml:space="preserve"> </w:t>
      </w:r>
      <w:r w:rsidR="00AC6909" w:rsidRPr="00AC6909">
        <w:rPr>
          <w:rFonts w:asciiTheme="minorHAnsi" w:hAnsiTheme="minorHAnsi" w:cstheme="minorHAnsi"/>
          <w:color w:val="0D0D0D"/>
          <w:sz w:val="24"/>
          <w:szCs w:val="24"/>
          <w:shd w:val="clear" w:color="auto" w:fill="FFFFFF"/>
        </w:rPr>
        <w:t xml:space="preserve">Within AWS </w:t>
      </w:r>
      <w:proofErr w:type="spellStart"/>
      <w:r w:rsidR="00AC6909" w:rsidRPr="00AC6909">
        <w:rPr>
          <w:rFonts w:asciiTheme="minorHAnsi" w:hAnsiTheme="minorHAnsi" w:cstheme="minorHAnsi"/>
          <w:color w:val="0D0D0D"/>
          <w:sz w:val="24"/>
          <w:szCs w:val="24"/>
          <w:shd w:val="clear" w:color="auto" w:fill="FFFFFF"/>
        </w:rPr>
        <w:t>SageMaker</w:t>
      </w:r>
      <w:proofErr w:type="spellEnd"/>
      <w:r w:rsidR="00AC6909" w:rsidRPr="00AC6909">
        <w:rPr>
          <w:rFonts w:asciiTheme="minorHAnsi" w:hAnsiTheme="minorHAnsi" w:cstheme="minorHAnsi"/>
          <w:color w:val="0D0D0D"/>
          <w:sz w:val="24"/>
          <w:szCs w:val="24"/>
          <w:shd w:val="clear" w:color="auto" w:fill="FFFFFF"/>
        </w:rPr>
        <w:t xml:space="preserve">, the training and development phases rely on scikit-learn version 1.2.1. A Random Forest binary classifier is trained using a meticulously labeled dataset comprising binary feature vectors. Following successful training, the resulting model is stored in a </w:t>
      </w:r>
      <w:proofErr w:type="spellStart"/>
      <w:r w:rsidR="00AC6909" w:rsidRPr="00AC6909">
        <w:rPr>
          <w:rFonts w:asciiTheme="minorHAnsi" w:hAnsiTheme="minorHAnsi" w:cstheme="minorHAnsi"/>
          <w:color w:val="0D0D0D"/>
          <w:sz w:val="24"/>
          <w:szCs w:val="24"/>
          <w:shd w:val="clear" w:color="auto" w:fill="FFFFFF"/>
        </w:rPr>
        <w:t>joblib</w:t>
      </w:r>
      <w:proofErr w:type="spellEnd"/>
      <w:r w:rsidR="00AC6909" w:rsidRPr="00AC6909">
        <w:rPr>
          <w:rFonts w:asciiTheme="minorHAnsi" w:hAnsiTheme="minorHAnsi" w:cstheme="minorHAnsi"/>
          <w:color w:val="0D0D0D"/>
          <w:sz w:val="24"/>
          <w:szCs w:val="24"/>
          <w:shd w:val="clear" w:color="auto" w:fill="FFFFFF"/>
        </w:rPr>
        <w:t xml:space="preserve"> file, ready for subsequent utilization.</w:t>
      </w:r>
    </w:p>
    <w:p w14:paraId="23AE7DD3" w14:textId="307F9D86" w:rsidR="00EB16DF" w:rsidRPr="00AC6909" w:rsidRDefault="00000000" w:rsidP="00231984">
      <w:pPr>
        <w:pStyle w:val="ListParagraph"/>
        <w:numPr>
          <w:ilvl w:val="0"/>
          <w:numId w:val="2"/>
        </w:numPr>
        <w:tabs>
          <w:tab w:val="left" w:pos="582"/>
          <w:tab w:val="left" w:pos="587"/>
        </w:tabs>
        <w:spacing w:before="176" w:line="321" w:lineRule="auto"/>
        <w:ind w:left="587" w:right="789" w:hanging="284"/>
        <w:jc w:val="both"/>
        <w:rPr>
          <w:rFonts w:asciiTheme="minorHAnsi" w:hAnsiTheme="minorHAnsi" w:cstheme="minorHAnsi"/>
          <w:sz w:val="24"/>
          <w:szCs w:val="24"/>
        </w:rPr>
      </w:pPr>
      <w:r w:rsidRPr="00AC6909">
        <w:rPr>
          <w:rFonts w:asciiTheme="minorHAnsi" w:hAnsiTheme="minorHAnsi" w:cstheme="minorHAnsi"/>
          <w:b/>
          <w:sz w:val="24"/>
          <w:szCs w:val="24"/>
        </w:rPr>
        <w:t>Deploy</w:t>
      </w:r>
      <w:r w:rsidRPr="00AC6909">
        <w:rPr>
          <w:rFonts w:asciiTheme="minorHAnsi" w:hAnsiTheme="minorHAnsi" w:cstheme="minorHAnsi"/>
          <w:b/>
          <w:spacing w:val="-11"/>
          <w:sz w:val="24"/>
          <w:szCs w:val="24"/>
        </w:rPr>
        <w:t xml:space="preserve"> </w:t>
      </w:r>
      <w:r w:rsidRPr="00AC6909">
        <w:rPr>
          <w:rFonts w:asciiTheme="minorHAnsi" w:hAnsiTheme="minorHAnsi" w:cstheme="minorHAnsi"/>
          <w:b/>
          <w:sz w:val="24"/>
          <w:szCs w:val="24"/>
        </w:rPr>
        <w:t>the</w:t>
      </w:r>
      <w:r w:rsidRPr="00AC6909">
        <w:rPr>
          <w:rFonts w:asciiTheme="minorHAnsi" w:hAnsiTheme="minorHAnsi" w:cstheme="minorHAnsi"/>
          <w:b/>
          <w:spacing w:val="-12"/>
          <w:sz w:val="24"/>
          <w:szCs w:val="24"/>
        </w:rPr>
        <w:t xml:space="preserve"> </w:t>
      </w:r>
      <w:r w:rsidRPr="00AC6909">
        <w:rPr>
          <w:rFonts w:asciiTheme="minorHAnsi" w:hAnsiTheme="minorHAnsi" w:cstheme="minorHAnsi"/>
          <w:b/>
          <w:sz w:val="24"/>
          <w:szCs w:val="24"/>
        </w:rPr>
        <w:t>Model</w:t>
      </w:r>
      <w:r w:rsidRPr="00AC6909">
        <w:rPr>
          <w:rFonts w:asciiTheme="minorHAnsi" w:hAnsiTheme="minorHAnsi" w:cstheme="minorHAnsi"/>
          <w:b/>
          <w:spacing w:val="-12"/>
          <w:sz w:val="24"/>
          <w:szCs w:val="24"/>
        </w:rPr>
        <w:t xml:space="preserve"> </w:t>
      </w:r>
      <w:r w:rsidRPr="00AC6909">
        <w:rPr>
          <w:rFonts w:asciiTheme="minorHAnsi" w:hAnsiTheme="minorHAnsi" w:cstheme="minorHAnsi"/>
          <w:b/>
          <w:sz w:val="24"/>
          <w:szCs w:val="24"/>
        </w:rPr>
        <w:t>as</w:t>
      </w:r>
      <w:r w:rsidRPr="00AC6909">
        <w:rPr>
          <w:rFonts w:asciiTheme="minorHAnsi" w:hAnsiTheme="minorHAnsi" w:cstheme="minorHAnsi"/>
          <w:b/>
          <w:spacing w:val="-12"/>
          <w:sz w:val="24"/>
          <w:szCs w:val="24"/>
        </w:rPr>
        <w:t xml:space="preserve"> </w:t>
      </w:r>
      <w:r w:rsidRPr="00AC6909">
        <w:rPr>
          <w:rFonts w:asciiTheme="minorHAnsi" w:hAnsiTheme="minorHAnsi" w:cstheme="minorHAnsi"/>
          <w:b/>
          <w:sz w:val="24"/>
          <w:szCs w:val="24"/>
        </w:rPr>
        <w:t>a</w:t>
      </w:r>
      <w:r w:rsidRPr="00AC6909">
        <w:rPr>
          <w:rFonts w:asciiTheme="minorHAnsi" w:hAnsiTheme="minorHAnsi" w:cstheme="minorHAnsi"/>
          <w:b/>
          <w:spacing w:val="-13"/>
          <w:sz w:val="24"/>
          <w:szCs w:val="24"/>
        </w:rPr>
        <w:t xml:space="preserve"> </w:t>
      </w:r>
      <w:r w:rsidRPr="00AC6909">
        <w:rPr>
          <w:rFonts w:asciiTheme="minorHAnsi" w:hAnsiTheme="minorHAnsi" w:cstheme="minorHAnsi"/>
          <w:b/>
          <w:sz w:val="24"/>
          <w:szCs w:val="24"/>
        </w:rPr>
        <w:t>Cloud</w:t>
      </w:r>
      <w:r w:rsidRPr="00AC6909">
        <w:rPr>
          <w:rFonts w:asciiTheme="minorHAnsi" w:hAnsiTheme="minorHAnsi" w:cstheme="minorHAnsi"/>
          <w:b/>
          <w:spacing w:val="-12"/>
          <w:sz w:val="24"/>
          <w:szCs w:val="24"/>
        </w:rPr>
        <w:t xml:space="preserve"> </w:t>
      </w:r>
      <w:r w:rsidRPr="00AC6909">
        <w:rPr>
          <w:rFonts w:asciiTheme="minorHAnsi" w:hAnsiTheme="minorHAnsi" w:cstheme="minorHAnsi"/>
          <w:b/>
          <w:sz w:val="24"/>
          <w:szCs w:val="24"/>
        </w:rPr>
        <w:t>API:</w:t>
      </w:r>
      <w:r w:rsidRPr="00AC6909">
        <w:rPr>
          <w:rFonts w:asciiTheme="minorHAnsi" w:hAnsiTheme="minorHAnsi" w:cstheme="minorHAnsi"/>
          <w:b/>
          <w:spacing w:val="-6"/>
          <w:sz w:val="24"/>
          <w:szCs w:val="24"/>
        </w:rPr>
        <w:t xml:space="preserve"> </w:t>
      </w:r>
      <w:r w:rsidR="00AC6909" w:rsidRPr="00AC6909">
        <w:rPr>
          <w:rFonts w:asciiTheme="minorHAnsi" w:hAnsiTheme="minorHAnsi" w:cstheme="minorHAnsi"/>
          <w:b/>
          <w:spacing w:val="-6"/>
          <w:sz w:val="24"/>
          <w:szCs w:val="24"/>
        </w:rPr>
        <w:t xml:space="preserve"> </w:t>
      </w:r>
      <w:r w:rsidR="00AC6909" w:rsidRPr="00AC6909">
        <w:rPr>
          <w:rFonts w:asciiTheme="minorHAnsi" w:hAnsiTheme="minorHAnsi" w:cstheme="minorHAnsi"/>
          <w:color w:val="0D0D0D"/>
          <w:sz w:val="24"/>
          <w:szCs w:val="24"/>
          <w:shd w:val="clear" w:color="auto" w:fill="FFFFFF"/>
        </w:rPr>
        <w:t xml:space="preserve">The trained model was deployed, creating an endpoint customized for real-time predictions within a cloud-based API. Leveraging the </w:t>
      </w:r>
      <w:proofErr w:type="spellStart"/>
      <w:r w:rsidR="00AC6909" w:rsidRPr="00AC6909">
        <w:rPr>
          <w:rFonts w:asciiTheme="minorHAnsi" w:hAnsiTheme="minorHAnsi" w:cstheme="minorHAnsi"/>
          <w:color w:val="0D0D0D"/>
          <w:sz w:val="24"/>
          <w:szCs w:val="24"/>
          <w:shd w:val="clear" w:color="auto" w:fill="FFFFFF"/>
        </w:rPr>
        <w:t>sagemaker</w:t>
      </w:r>
      <w:proofErr w:type="spellEnd"/>
      <w:r w:rsidR="00AC6909" w:rsidRPr="00AC6909">
        <w:rPr>
          <w:rFonts w:asciiTheme="minorHAnsi" w:hAnsiTheme="minorHAnsi" w:cstheme="minorHAnsi"/>
          <w:color w:val="0D0D0D"/>
          <w:sz w:val="24"/>
          <w:szCs w:val="24"/>
          <w:shd w:val="clear" w:color="auto" w:fill="FFFFFF"/>
        </w:rPr>
        <w:t>.</w:t>
      </w:r>
      <w:r w:rsidR="009B6845">
        <w:rPr>
          <w:rFonts w:asciiTheme="minorHAnsi" w:hAnsiTheme="minorHAnsi" w:cstheme="minorHAnsi"/>
          <w:color w:val="0D0D0D"/>
          <w:sz w:val="24"/>
          <w:szCs w:val="24"/>
          <w:shd w:val="clear" w:color="auto" w:fill="FFFFFF"/>
        </w:rPr>
        <w:t xml:space="preserve"> </w:t>
      </w:r>
      <w:proofErr w:type="spellStart"/>
      <w:proofErr w:type="gramStart"/>
      <w:r w:rsidR="00AC6909" w:rsidRPr="00AC6909">
        <w:rPr>
          <w:rFonts w:asciiTheme="minorHAnsi" w:hAnsiTheme="minorHAnsi" w:cstheme="minorHAnsi"/>
          <w:color w:val="0D0D0D"/>
          <w:sz w:val="24"/>
          <w:szCs w:val="24"/>
          <w:shd w:val="clear" w:color="auto" w:fill="FFFFFF"/>
        </w:rPr>
        <w:t>SKLearn</w:t>
      </w:r>
      <w:proofErr w:type="spellEnd"/>
      <w:proofErr w:type="gramEnd"/>
      <w:r w:rsidR="00AC6909" w:rsidRPr="00AC6909">
        <w:rPr>
          <w:rFonts w:asciiTheme="minorHAnsi" w:hAnsiTheme="minorHAnsi" w:cstheme="minorHAnsi"/>
          <w:color w:val="0D0D0D"/>
          <w:sz w:val="24"/>
          <w:szCs w:val="24"/>
          <w:shd w:val="clear" w:color="auto" w:fill="FFFFFF"/>
        </w:rPr>
        <w:t xml:space="preserve"> module, the model was smoothly loaded from the saved </w:t>
      </w:r>
      <w:proofErr w:type="spellStart"/>
      <w:r w:rsidR="00AC6909" w:rsidRPr="00AC6909">
        <w:rPr>
          <w:rFonts w:asciiTheme="minorHAnsi" w:hAnsiTheme="minorHAnsi" w:cstheme="minorHAnsi"/>
          <w:color w:val="0D0D0D"/>
          <w:sz w:val="24"/>
          <w:szCs w:val="24"/>
          <w:shd w:val="clear" w:color="auto" w:fill="FFFFFF"/>
        </w:rPr>
        <w:t>joblib</w:t>
      </w:r>
      <w:proofErr w:type="spellEnd"/>
      <w:r w:rsidR="00AC6909" w:rsidRPr="00AC6909">
        <w:rPr>
          <w:rFonts w:asciiTheme="minorHAnsi" w:hAnsiTheme="minorHAnsi" w:cstheme="minorHAnsi"/>
          <w:color w:val="0D0D0D"/>
          <w:sz w:val="24"/>
          <w:szCs w:val="24"/>
          <w:shd w:val="clear" w:color="auto" w:fill="FFFFFF"/>
        </w:rPr>
        <w:t xml:space="preserve"> file and made ready for deployment. Following this, an endpoint was configured and activated, simplifying the process of deploying the model onto it, all set to generate real-time predictions.</w:t>
      </w:r>
    </w:p>
    <w:p w14:paraId="43427F16" w14:textId="77777777" w:rsidR="00AC6909" w:rsidRPr="00AC6909" w:rsidRDefault="00000000" w:rsidP="00AC6909">
      <w:pPr>
        <w:pStyle w:val="ListParagraph"/>
        <w:numPr>
          <w:ilvl w:val="0"/>
          <w:numId w:val="2"/>
        </w:numPr>
        <w:tabs>
          <w:tab w:val="left" w:pos="583"/>
        </w:tabs>
        <w:ind w:left="583" w:hanging="279"/>
        <w:jc w:val="both"/>
        <w:rPr>
          <w:rFonts w:asciiTheme="minorHAnsi" w:hAnsiTheme="minorHAnsi" w:cstheme="minorHAnsi"/>
          <w:sz w:val="24"/>
          <w:szCs w:val="24"/>
        </w:rPr>
      </w:pPr>
      <w:r w:rsidRPr="00AC6909">
        <w:rPr>
          <w:rFonts w:asciiTheme="minorHAnsi" w:hAnsiTheme="minorHAnsi" w:cstheme="minorHAnsi"/>
          <w:b/>
          <w:sz w:val="24"/>
          <w:szCs w:val="24"/>
        </w:rPr>
        <w:t>Creat</w:t>
      </w:r>
      <w:r w:rsidR="00AC6909">
        <w:rPr>
          <w:rFonts w:asciiTheme="minorHAnsi" w:hAnsiTheme="minorHAnsi" w:cstheme="minorHAnsi"/>
          <w:b/>
          <w:sz w:val="24"/>
          <w:szCs w:val="24"/>
        </w:rPr>
        <w:t>e</w:t>
      </w:r>
      <w:r w:rsidRPr="00AC6909">
        <w:rPr>
          <w:rFonts w:asciiTheme="minorHAnsi" w:hAnsiTheme="minorHAnsi" w:cstheme="minorHAnsi"/>
          <w:b/>
          <w:spacing w:val="-16"/>
          <w:sz w:val="24"/>
          <w:szCs w:val="24"/>
        </w:rPr>
        <w:t xml:space="preserve"> </w:t>
      </w:r>
      <w:r w:rsidRPr="00AC6909">
        <w:rPr>
          <w:rFonts w:asciiTheme="minorHAnsi" w:hAnsiTheme="minorHAnsi" w:cstheme="minorHAnsi"/>
          <w:b/>
          <w:sz w:val="24"/>
          <w:szCs w:val="24"/>
        </w:rPr>
        <w:t>a</w:t>
      </w:r>
      <w:r w:rsidRPr="00AC6909">
        <w:rPr>
          <w:rFonts w:asciiTheme="minorHAnsi" w:hAnsiTheme="minorHAnsi" w:cstheme="minorHAnsi"/>
          <w:b/>
          <w:spacing w:val="-13"/>
          <w:sz w:val="24"/>
          <w:szCs w:val="24"/>
        </w:rPr>
        <w:t xml:space="preserve"> </w:t>
      </w:r>
      <w:r w:rsidRPr="00AC6909">
        <w:rPr>
          <w:rFonts w:asciiTheme="minorHAnsi" w:hAnsiTheme="minorHAnsi" w:cstheme="minorHAnsi"/>
          <w:b/>
          <w:sz w:val="24"/>
          <w:szCs w:val="24"/>
        </w:rPr>
        <w:t>Client</w:t>
      </w:r>
      <w:r w:rsidRPr="00AC6909">
        <w:rPr>
          <w:rFonts w:asciiTheme="minorHAnsi" w:hAnsiTheme="minorHAnsi" w:cstheme="minorHAnsi"/>
          <w:b/>
          <w:spacing w:val="-16"/>
          <w:sz w:val="24"/>
          <w:szCs w:val="24"/>
        </w:rPr>
        <w:t xml:space="preserve"> </w:t>
      </w:r>
      <w:r w:rsidRPr="00AC6909">
        <w:rPr>
          <w:rFonts w:asciiTheme="minorHAnsi" w:hAnsiTheme="minorHAnsi" w:cstheme="minorHAnsi"/>
          <w:b/>
          <w:sz w:val="24"/>
          <w:szCs w:val="24"/>
        </w:rPr>
        <w:t>Application:</w:t>
      </w:r>
      <w:r w:rsidRPr="00AC6909">
        <w:rPr>
          <w:rFonts w:asciiTheme="minorHAnsi" w:hAnsiTheme="minorHAnsi" w:cstheme="minorHAnsi"/>
          <w:b/>
          <w:spacing w:val="-13"/>
          <w:sz w:val="24"/>
          <w:szCs w:val="24"/>
        </w:rPr>
        <w:t xml:space="preserve"> </w:t>
      </w:r>
      <w:r w:rsidR="00AC6909" w:rsidRPr="00AC6909">
        <w:rPr>
          <w:rFonts w:asciiTheme="minorHAnsi" w:hAnsiTheme="minorHAnsi" w:cstheme="minorHAnsi"/>
          <w:b/>
          <w:spacing w:val="-13"/>
          <w:sz w:val="24"/>
          <w:szCs w:val="24"/>
        </w:rPr>
        <w:t xml:space="preserve"> </w:t>
      </w:r>
      <w:r w:rsidR="00AC6909" w:rsidRPr="00AC6909">
        <w:rPr>
          <w:rFonts w:asciiTheme="minorHAnsi" w:hAnsiTheme="minorHAnsi" w:cstheme="minorHAnsi"/>
          <w:color w:val="0D0D0D"/>
          <w:sz w:val="24"/>
          <w:szCs w:val="24"/>
          <w:shd w:val="clear" w:color="auto" w:fill="FFFFFF"/>
        </w:rPr>
        <w:t xml:space="preserve">An interface was created using </w:t>
      </w:r>
      <w:proofErr w:type="spellStart"/>
      <w:r w:rsidR="00AC6909" w:rsidRPr="00AC6909">
        <w:rPr>
          <w:rFonts w:asciiTheme="minorHAnsi" w:hAnsiTheme="minorHAnsi" w:cstheme="minorHAnsi"/>
          <w:color w:val="0D0D0D"/>
          <w:sz w:val="24"/>
          <w:szCs w:val="24"/>
          <w:shd w:val="clear" w:color="auto" w:fill="FFFFFF"/>
        </w:rPr>
        <w:t>Streamlit</w:t>
      </w:r>
      <w:proofErr w:type="spellEnd"/>
      <w:r w:rsidR="00AC6909" w:rsidRPr="00AC6909">
        <w:rPr>
          <w:rFonts w:asciiTheme="minorHAnsi" w:hAnsiTheme="minorHAnsi" w:cstheme="minorHAnsi"/>
          <w:color w:val="0D0D0D"/>
          <w:sz w:val="24"/>
          <w:szCs w:val="24"/>
          <w:shd w:val="clear" w:color="auto" w:fill="FFFFFF"/>
        </w:rPr>
        <w:t xml:space="preserve"> for a web application. Within this interface, users can easily upload executable (.exe) files directly to the web client. After uploading, the application employs the </w:t>
      </w:r>
      <w:proofErr w:type="spellStart"/>
      <w:r w:rsidR="00AC6909" w:rsidRPr="00AC6909">
        <w:rPr>
          <w:rFonts w:asciiTheme="minorHAnsi" w:hAnsiTheme="minorHAnsi" w:cstheme="minorHAnsi"/>
          <w:color w:val="0D0D0D"/>
          <w:sz w:val="24"/>
          <w:szCs w:val="24"/>
          <w:shd w:val="clear" w:color="auto" w:fill="FFFFFF"/>
        </w:rPr>
        <w:t>pefile</w:t>
      </w:r>
      <w:proofErr w:type="spellEnd"/>
      <w:r w:rsidR="00AC6909" w:rsidRPr="00AC6909">
        <w:rPr>
          <w:rFonts w:asciiTheme="minorHAnsi" w:hAnsiTheme="minorHAnsi" w:cstheme="minorHAnsi"/>
          <w:color w:val="0D0D0D"/>
          <w:sz w:val="24"/>
          <w:szCs w:val="24"/>
          <w:shd w:val="clear" w:color="auto" w:fill="FFFFFF"/>
        </w:rPr>
        <w:t xml:space="preserve"> library and other pretrained data to extract the required features from the .exe file. These extracted features are then transformed into JSON format and sent to the deployed API. Subsequently, the application displays the classification results, indicating whether the file is categorized as malware (dangerous) or benign (safe). To deploy the client, Google </w:t>
      </w:r>
      <w:proofErr w:type="spellStart"/>
      <w:r w:rsidR="00AC6909" w:rsidRPr="00AC6909">
        <w:rPr>
          <w:rFonts w:asciiTheme="minorHAnsi" w:hAnsiTheme="minorHAnsi" w:cstheme="minorHAnsi"/>
          <w:color w:val="0D0D0D"/>
          <w:sz w:val="24"/>
          <w:szCs w:val="24"/>
          <w:shd w:val="clear" w:color="auto" w:fill="FFFFFF"/>
        </w:rPr>
        <w:t>Colab</w:t>
      </w:r>
      <w:proofErr w:type="spellEnd"/>
      <w:r w:rsidR="00AC6909" w:rsidRPr="00AC6909">
        <w:rPr>
          <w:rFonts w:asciiTheme="minorHAnsi" w:hAnsiTheme="minorHAnsi" w:cstheme="minorHAnsi"/>
          <w:color w:val="0D0D0D"/>
          <w:sz w:val="24"/>
          <w:szCs w:val="24"/>
          <w:shd w:val="clear" w:color="auto" w:fill="FFFFFF"/>
        </w:rPr>
        <w:t xml:space="preserve"> was utilized to initiate the </w:t>
      </w:r>
      <w:proofErr w:type="spellStart"/>
      <w:r w:rsidR="00AC6909" w:rsidRPr="00AC6909">
        <w:rPr>
          <w:rFonts w:asciiTheme="minorHAnsi" w:hAnsiTheme="minorHAnsi" w:cstheme="minorHAnsi"/>
          <w:color w:val="0D0D0D"/>
          <w:sz w:val="24"/>
          <w:szCs w:val="24"/>
          <w:shd w:val="clear" w:color="auto" w:fill="FFFFFF"/>
        </w:rPr>
        <w:t>Streamlit</w:t>
      </w:r>
      <w:proofErr w:type="spellEnd"/>
      <w:r w:rsidR="00AC6909" w:rsidRPr="00AC6909">
        <w:rPr>
          <w:rFonts w:asciiTheme="minorHAnsi" w:hAnsiTheme="minorHAnsi" w:cstheme="minorHAnsi"/>
          <w:color w:val="0D0D0D"/>
          <w:sz w:val="24"/>
          <w:szCs w:val="24"/>
          <w:shd w:val="clear" w:color="auto" w:fill="FFFFFF"/>
        </w:rPr>
        <w:t xml:space="preserve"> application within it.</w:t>
      </w:r>
    </w:p>
    <w:p w14:paraId="7BA97A42" w14:textId="77777777" w:rsidR="00AC6909" w:rsidRPr="00AC6909" w:rsidRDefault="00AC6909" w:rsidP="00AC6909">
      <w:pPr>
        <w:pStyle w:val="ListParagraph"/>
        <w:tabs>
          <w:tab w:val="left" w:pos="583"/>
        </w:tabs>
        <w:ind w:left="583" w:firstLine="0"/>
        <w:jc w:val="both"/>
        <w:rPr>
          <w:rFonts w:asciiTheme="minorHAnsi" w:hAnsiTheme="minorHAnsi" w:cstheme="minorHAnsi"/>
          <w:sz w:val="24"/>
          <w:szCs w:val="24"/>
        </w:rPr>
      </w:pPr>
    </w:p>
    <w:p w14:paraId="50FFFE14" w14:textId="665AC4F3" w:rsidR="00BF0B33" w:rsidRPr="00AC6909" w:rsidRDefault="00BF0B33" w:rsidP="00AC6909">
      <w:pPr>
        <w:tabs>
          <w:tab w:val="left" w:pos="583"/>
        </w:tabs>
        <w:ind w:left="304"/>
        <w:jc w:val="both"/>
        <w:rPr>
          <w:rFonts w:asciiTheme="minorHAnsi" w:hAnsiTheme="minorHAnsi" w:cstheme="minorHAnsi"/>
          <w:sz w:val="24"/>
          <w:szCs w:val="24"/>
        </w:rPr>
      </w:pPr>
      <w:r w:rsidRPr="00AC6909">
        <w:rPr>
          <w:noProof/>
        </w:rPr>
        <w:drawing>
          <wp:inline distT="0" distB="0" distL="0" distR="0" wp14:anchorId="67AF73F2" wp14:editId="0763C57E">
            <wp:extent cx="6527800" cy="2609850"/>
            <wp:effectExtent l="0" t="0" r="6350" b="0"/>
            <wp:docPr id="3827529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52944"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7800" cy="2609850"/>
                    </a:xfrm>
                    <a:prstGeom prst="rect">
                      <a:avLst/>
                    </a:prstGeom>
                    <a:noFill/>
                    <a:ln>
                      <a:noFill/>
                    </a:ln>
                  </pic:spPr>
                </pic:pic>
              </a:graphicData>
            </a:graphic>
          </wp:inline>
        </w:drawing>
      </w:r>
    </w:p>
    <w:p w14:paraId="166740FA" w14:textId="77777777" w:rsidR="00BF0B33" w:rsidRDefault="00BF0B33">
      <w:pPr>
        <w:pStyle w:val="BodyText"/>
        <w:spacing w:before="78" w:line="321" w:lineRule="auto"/>
        <w:ind w:left="587" w:right="890"/>
        <w:jc w:val="both"/>
      </w:pPr>
    </w:p>
    <w:p w14:paraId="58514414" w14:textId="29CABD3C" w:rsidR="00EB16DF" w:rsidRDefault="00EB16DF">
      <w:pPr>
        <w:pStyle w:val="BodyText"/>
        <w:spacing w:before="3"/>
        <w:rPr>
          <w:sz w:val="4"/>
        </w:rPr>
      </w:pPr>
    </w:p>
    <w:p w14:paraId="40AD9306" w14:textId="77777777" w:rsidR="00EB16DF" w:rsidRDefault="00EB16DF">
      <w:pPr>
        <w:rPr>
          <w:sz w:val="4"/>
        </w:rPr>
        <w:sectPr w:rsidR="00EB16DF" w:rsidSect="00F94BB9">
          <w:pgSz w:w="12240" w:h="15840"/>
          <w:pgMar w:top="1440" w:right="740" w:bottom="700" w:left="1220" w:header="0" w:footer="518" w:gutter="0"/>
          <w:cols w:space="720"/>
        </w:sectPr>
      </w:pPr>
    </w:p>
    <w:p w14:paraId="5DEE2C43" w14:textId="06BBFE46" w:rsidR="00EB16DF" w:rsidRDefault="00EB16DF">
      <w:pPr>
        <w:pStyle w:val="BodyText"/>
        <w:ind w:left="588"/>
      </w:pPr>
    </w:p>
    <w:p w14:paraId="7B2F0D71" w14:textId="4799633A" w:rsidR="00BF0B33" w:rsidRDefault="00BF0B33" w:rsidP="00BF0B33">
      <w:pPr>
        <w:pStyle w:val="NormalWeb"/>
      </w:pPr>
      <w:r>
        <w:rPr>
          <w:noProof/>
        </w:rPr>
        <w:drawing>
          <wp:inline distT="0" distB="0" distL="0" distR="0" wp14:anchorId="7EFE41CB" wp14:editId="2AACF0AA">
            <wp:extent cx="6527800" cy="3712845"/>
            <wp:effectExtent l="0" t="0" r="6350" b="1905"/>
            <wp:docPr id="87396062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960623" name="Picture 2"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7800" cy="3712845"/>
                    </a:xfrm>
                    <a:prstGeom prst="rect">
                      <a:avLst/>
                    </a:prstGeom>
                    <a:noFill/>
                    <a:ln>
                      <a:noFill/>
                    </a:ln>
                  </pic:spPr>
                </pic:pic>
              </a:graphicData>
            </a:graphic>
          </wp:inline>
        </w:drawing>
      </w:r>
    </w:p>
    <w:p w14:paraId="459BD525" w14:textId="7BF239F9" w:rsidR="00EB16DF" w:rsidRPr="00AC6909" w:rsidRDefault="00BF0B33" w:rsidP="00AC6909">
      <w:pPr>
        <w:pStyle w:val="NormalWeb"/>
        <w:sectPr w:rsidR="00EB16DF" w:rsidRPr="00AC6909" w:rsidSect="00F94BB9">
          <w:pgSz w:w="12240" w:h="15840"/>
          <w:pgMar w:top="1400" w:right="740" w:bottom="700" w:left="1220" w:header="0" w:footer="518" w:gutter="0"/>
          <w:cols w:space="720"/>
        </w:sectPr>
      </w:pPr>
      <w:r>
        <w:rPr>
          <w:noProof/>
        </w:rPr>
        <w:drawing>
          <wp:inline distT="0" distB="0" distL="0" distR="0" wp14:anchorId="2D23480F" wp14:editId="1654C9E1">
            <wp:extent cx="6527800" cy="3483610"/>
            <wp:effectExtent l="0" t="0" r="6350" b="2540"/>
            <wp:docPr id="135639794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97941" name="Picture 3"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7800" cy="3483610"/>
                    </a:xfrm>
                    <a:prstGeom prst="rect">
                      <a:avLst/>
                    </a:prstGeom>
                    <a:noFill/>
                    <a:ln>
                      <a:noFill/>
                    </a:ln>
                  </pic:spPr>
                </pic:pic>
              </a:graphicData>
            </a:graphic>
          </wp:inline>
        </w:drawing>
      </w:r>
    </w:p>
    <w:p w14:paraId="064CD4E5" w14:textId="3A2A1847" w:rsidR="00EB16DF" w:rsidRDefault="00EB16DF" w:rsidP="00AC6909">
      <w:pPr>
        <w:pStyle w:val="BodyText"/>
      </w:pPr>
    </w:p>
    <w:p w14:paraId="4C90109C" w14:textId="77777777" w:rsidR="00EB16DF" w:rsidRDefault="00EB16DF">
      <w:pPr>
        <w:pStyle w:val="BodyText"/>
      </w:pPr>
    </w:p>
    <w:p w14:paraId="4DDA0C15" w14:textId="77777777" w:rsidR="00EB16DF" w:rsidRDefault="00EB16DF">
      <w:pPr>
        <w:pStyle w:val="BodyText"/>
        <w:spacing w:before="84"/>
      </w:pPr>
    </w:p>
    <w:p w14:paraId="624D346E" w14:textId="6B665D6F" w:rsidR="00EB16DF" w:rsidRPr="00C139B0" w:rsidRDefault="00000000" w:rsidP="00A809BD">
      <w:pPr>
        <w:pStyle w:val="ListParagraph"/>
        <w:numPr>
          <w:ilvl w:val="0"/>
          <w:numId w:val="2"/>
        </w:numPr>
        <w:tabs>
          <w:tab w:val="left" w:pos="585"/>
          <w:tab w:val="left" w:pos="587"/>
        </w:tabs>
        <w:spacing w:line="321" w:lineRule="auto"/>
        <w:ind w:left="587" w:right="887" w:hanging="284"/>
        <w:jc w:val="both"/>
        <w:rPr>
          <w:sz w:val="20"/>
        </w:rPr>
        <w:sectPr w:rsidR="00EB16DF" w:rsidRPr="00C139B0" w:rsidSect="00F94BB9">
          <w:pgSz w:w="12240" w:h="15840"/>
          <w:pgMar w:top="1400" w:right="740" w:bottom="700" w:left="1220" w:header="0" w:footer="518" w:gutter="0"/>
          <w:cols w:space="720"/>
        </w:sectPr>
      </w:pPr>
      <w:r w:rsidRPr="00C139B0">
        <w:rPr>
          <w:rFonts w:asciiTheme="minorHAnsi" w:hAnsiTheme="minorHAnsi" w:cstheme="minorHAnsi"/>
          <w:b/>
          <w:bCs/>
          <w:sz w:val="24"/>
          <w:szCs w:val="24"/>
        </w:rPr>
        <w:t>Performance check with EMBER 2018 dataset:</w:t>
      </w:r>
      <w:r w:rsidRPr="00C139B0">
        <w:rPr>
          <w:rFonts w:asciiTheme="minorHAnsi" w:hAnsiTheme="minorHAnsi" w:cstheme="minorHAnsi"/>
          <w:sz w:val="20"/>
        </w:rPr>
        <w:t xml:space="preserve"> </w:t>
      </w:r>
      <w:r w:rsidR="00C139B0" w:rsidRPr="00C139B0">
        <w:rPr>
          <w:rFonts w:asciiTheme="minorHAnsi" w:hAnsiTheme="minorHAnsi" w:cstheme="minorHAnsi"/>
          <w:color w:val="0D0D0D"/>
          <w:sz w:val="24"/>
          <w:szCs w:val="24"/>
          <w:shd w:val="clear" w:color="auto" w:fill="FFFFFF"/>
        </w:rPr>
        <w:t xml:space="preserve">Over 200 malware and benign samples were obtained from the Ember 2018 dataset. Extracting the essential features from these samples, they were subsequently forwarded to the API. The responses received from the API were documented to assess the model's performance in comparison to the </w:t>
      </w:r>
      <w:proofErr w:type="spellStart"/>
      <w:r w:rsidR="00C139B0" w:rsidRPr="00C139B0">
        <w:rPr>
          <w:rFonts w:asciiTheme="minorHAnsi" w:hAnsiTheme="minorHAnsi" w:cstheme="minorHAnsi"/>
          <w:color w:val="0D0D0D"/>
          <w:sz w:val="24"/>
          <w:szCs w:val="24"/>
          <w:shd w:val="clear" w:color="auto" w:fill="FFFFFF"/>
        </w:rPr>
        <w:t>Malconv</w:t>
      </w:r>
      <w:proofErr w:type="spellEnd"/>
      <w:r w:rsidR="00C139B0" w:rsidRPr="00C139B0">
        <w:rPr>
          <w:rFonts w:asciiTheme="minorHAnsi" w:hAnsiTheme="minorHAnsi" w:cstheme="minorHAnsi"/>
          <w:color w:val="0D0D0D"/>
          <w:sz w:val="24"/>
          <w:szCs w:val="24"/>
          <w:shd w:val="clear" w:color="auto" w:fill="FFFFFF"/>
        </w:rPr>
        <w:t xml:space="preserve"> detection.</w:t>
      </w:r>
    </w:p>
    <w:p w14:paraId="46E15C6B" w14:textId="68B61E22" w:rsidR="00EB16DF" w:rsidRPr="00C139B0" w:rsidRDefault="00C139B0">
      <w:pPr>
        <w:pStyle w:val="Heading1"/>
        <w:spacing w:before="67"/>
        <w:rPr>
          <w:rFonts w:asciiTheme="minorHAnsi" w:hAnsiTheme="minorHAnsi" w:cstheme="minorHAnsi"/>
          <w:sz w:val="32"/>
          <w:szCs w:val="32"/>
        </w:rPr>
      </w:pPr>
      <w:r w:rsidRPr="00C139B0">
        <w:rPr>
          <w:rFonts w:asciiTheme="minorHAnsi" w:hAnsiTheme="minorHAnsi" w:cstheme="minorHAnsi"/>
          <w:w w:val="80"/>
          <w:sz w:val="32"/>
          <w:szCs w:val="32"/>
        </w:rPr>
        <w:lastRenderedPageBreak/>
        <w:t>Project Outcomes:</w:t>
      </w:r>
    </w:p>
    <w:p w14:paraId="4EA34365" w14:textId="3E45FD12" w:rsidR="00EB16DF" w:rsidRPr="00751232" w:rsidRDefault="00000000">
      <w:pPr>
        <w:pStyle w:val="BodyText"/>
        <w:spacing w:before="161"/>
        <w:ind w:left="220"/>
        <w:rPr>
          <w:rFonts w:asciiTheme="minorHAnsi" w:hAnsiTheme="minorHAnsi" w:cstheme="minorHAnsi"/>
          <w:sz w:val="24"/>
          <w:szCs w:val="24"/>
        </w:rPr>
      </w:pPr>
      <w:r w:rsidRPr="00751232">
        <w:rPr>
          <w:rFonts w:asciiTheme="minorHAnsi" w:hAnsiTheme="minorHAnsi" w:cstheme="minorHAnsi"/>
          <w:w w:val="110"/>
          <w:sz w:val="24"/>
          <w:szCs w:val="24"/>
        </w:rPr>
        <w:t>The</w:t>
      </w:r>
      <w:r w:rsidRPr="00751232">
        <w:rPr>
          <w:rFonts w:asciiTheme="minorHAnsi" w:hAnsiTheme="minorHAnsi" w:cstheme="minorHAnsi"/>
          <w:spacing w:val="-11"/>
          <w:w w:val="110"/>
          <w:sz w:val="24"/>
          <w:szCs w:val="24"/>
        </w:rPr>
        <w:t xml:space="preserve"> </w:t>
      </w:r>
      <w:r w:rsidRPr="00751232">
        <w:rPr>
          <w:rFonts w:asciiTheme="minorHAnsi" w:hAnsiTheme="minorHAnsi" w:cstheme="minorHAnsi"/>
          <w:w w:val="110"/>
          <w:sz w:val="24"/>
          <w:szCs w:val="24"/>
        </w:rPr>
        <w:t>project</w:t>
      </w:r>
      <w:r w:rsidRPr="00751232">
        <w:rPr>
          <w:rFonts w:asciiTheme="minorHAnsi" w:hAnsiTheme="minorHAnsi" w:cstheme="minorHAnsi"/>
          <w:spacing w:val="-8"/>
          <w:w w:val="110"/>
          <w:sz w:val="24"/>
          <w:szCs w:val="24"/>
        </w:rPr>
        <w:t xml:space="preserve"> </w:t>
      </w:r>
      <w:r w:rsidR="00C139B0" w:rsidRPr="00751232">
        <w:rPr>
          <w:rFonts w:asciiTheme="minorHAnsi" w:hAnsiTheme="minorHAnsi" w:cstheme="minorHAnsi"/>
          <w:spacing w:val="-8"/>
          <w:w w:val="110"/>
          <w:sz w:val="24"/>
          <w:szCs w:val="24"/>
        </w:rPr>
        <w:t xml:space="preserve">achieved </w:t>
      </w:r>
      <w:r w:rsidRPr="00751232">
        <w:rPr>
          <w:rFonts w:asciiTheme="minorHAnsi" w:hAnsiTheme="minorHAnsi" w:cstheme="minorHAnsi"/>
          <w:w w:val="110"/>
          <w:sz w:val="24"/>
          <w:szCs w:val="24"/>
        </w:rPr>
        <w:t>successfully</w:t>
      </w:r>
      <w:r w:rsidRPr="00751232">
        <w:rPr>
          <w:rFonts w:asciiTheme="minorHAnsi" w:hAnsiTheme="minorHAnsi" w:cstheme="minorHAnsi"/>
          <w:spacing w:val="-5"/>
          <w:w w:val="110"/>
          <w:sz w:val="24"/>
          <w:szCs w:val="24"/>
        </w:rPr>
        <w:t xml:space="preserve"> </w:t>
      </w:r>
      <w:r w:rsidR="00C139B0" w:rsidRPr="00751232">
        <w:rPr>
          <w:rFonts w:asciiTheme="minorHAnsi" w:hAnsiTheme="minorHAnsi" w:cstheme="minorHAnsi"/>
          <w:w w:val="110"/>
          <w:sz w:val="24"/>
          <w:szCs w:val="24"/>
        </w:rPr>
        <w:t xml:space="preserve">with the expected </w:t>
      </w:r>
      <w:r w:rsidRPr="00751232">
        <w:rPr>
          <w:rFonts w:asciiTheme="minorHAnsi" w:hAnsiTheme="minorHAnsi" w:cstheme="minorHAnsi"/>
          <w:spacing w:val="-2"/>
          <w:w w:val="110"/>
          <w:sz w:val="24"/>
          <w:szCs w:val="24"/>
        </w:rPr>
        <w:t>outcomes:</w:t>
      </w:r>
    </w:p>
    <w:p w14:paraId="3F42BB89" w14:textId="77777777" w:rsidR="00C139B0" w:rsidRPr="00751232" w:rsidRDefault="00000000" w:rsidP="001A4605">
      <w:pPr>
        <w:pStyle w:val="ListParagraph"/>
        <w:numPr>
          <w:ilvl w:val="1"/>
          <w:numId w:val="2"/>
        </w:numPr>
        <w:tabs>
          <w:tab w:val="left" w:pos="1067"/>
        </w:tabs>
        <w:spacing w:before="129" w:line="309" w:lineRule="auto"/>
        <w:ind w:right="951"/>
        <w:rPr>
          <w:rFonts w:asciiTheme="minorHAnsi" w:hAnsiTheme="minorHAnsi" w:cstheme="minorHAnsi"/>
          <w:sz w:val="24"/>
          <w:szCs w:val="24"/>
        </w:rPr>
      </w:pPr>
      <w:r w:rsidRPr="00751232">
        <w:rPr>
          <w:rFonts w:asciiTheme="minorHAnsi" w:hAnsiTheme="minorHAnsi" w:cstheme="minorHAnsi"/>
          <w:b/>
          <w:sz w:val="24"/>
          <w:szCs w:val="24"/>
        </w:rPr>
        <w:t>Trained</w:t>
      </w:r>
      <w:r w:rsidR="00C139B0" w:rsidRPr="00751232">
        <w:rPr>
          <w:rFonts w:asciiTheme="minorHAnsi" w:hAnsiTheme="minorHAnsi" w:cstheme="minorHAnsi"/>
          <w:b/>
          <w:sz w:val="24"/>
          <w:szCs w:val="24"/>
        </w:rPr>
        <w:t xml:space="preserve"> the</w:t>
      </w:r>
      <w:r w:rsidRPr="00751232">
        <w:rPr>
          <w:rFonts w:asciiTheme="minorHAnsi" w:hAnsiTheme="minorHAnsi" w:cstheme="minorHAnsi"/>
          <w:b/>
          <w:sz w:val="24"/>
          <w:szCs w:val="24"/>
        </w:rPr>
        <w:t xml:space="preserve"> Malware </w:t>
      </w:r>
      <w:r w:rsidR="00C139B0" w:rsidRPr="00751232">
        <w:rPr>
          <w:rFonts w:asciiTheme="minorHAnsi" w:hAnsiTheme="minorHAnsi" w:cstheme="minorHAnsi"/>
          <w:b/>
          <w:sz w:val="24"/>
          <w:szCs w:val="24"/>
        </w:rPr>
        <w:t xml:space="preserve">detection </w:t>
      </w:r>
      <w:r w:rsidRPr="00751232">
        <w:rPr>
          <w:rFonts w:asciiTheme="minorHAnsi" w:hAnsiTheme="minorHAnsi" w:cstheme="minorHAnsi"/>
          <w:b/>
          <w:sz w:val="24"/>
          <w:szCs w:val="24"/>
        </w:rPr>
        <w:t xml:space="preserve">model: </w:t>
      </w:r>
      <w:r w:rsidR="00C139B0" w:rsidRPr="00751232">
        <w:rPr>
          <w:rFonts w:asciiTheme="minorHAnsi" w:hAnsiTheme="minorHAnsi" w:cstheme="minorHAnsi"/>
          <w:color w:val="0D0D0D"/>
          <w:sz w:val="24"/>
          <w:szCs w:val="24"/>
          <w:shd w:val="clear" w:color="auto" w:fill="FFFFFF"/>
        </w:rPr>
        <w:t>A skillfully trained malware detection model was developed, possessing the capability to differentiate PE files as either malicious or benign.</w:t>
      </w:r>
    </w:p>
    <w:p w14:paraId="5C862B1C" w14:textId="77777777" w:rsidR="00C139B0" w:rsidRPr="00751232" w:rsidRDefault="00000000" w:rsidP="009B10F2">
      <w:pPr>
        <w:pStyle w:val="ListParagraph"/>
        <w:numPr>
          <w:ilvl w:val="1"/>
          <w:numId w:val="2"/>
        </w:numPr>
        <w:tabs>
          <w:tab w:val="left" w:pos="1067"/>
        </w:tabs>
        <w:spacing w:before="124" w:line="309" w:lineRule="auto"/>
        <w:ind w:right="836"/>
        <w:rPr>
          <w:rFonts w:asciiTheme="minorHAnsi" w:hAnsiTheme="minorHAnsi" w:cstheme="minorHAnsi"/>
          <w:sz w:val="24"/>
          <w:szCs w:val="24"/>
        </w:rPr>
      </w:pPr>
      <w:r w:rsidRPr="00751232">
        <w:rPr>
          <w:rFonts w:asciiTheme="minorHAnsi" w:hAnsiTheme="minorHAnsi" w:cstheme="minorHAnsi"/>
          <w:b/>
          <w:sz w:val="24"/>
          <w:szCs w:val="24"/>
        </w:rPr>
        <w:t>Deployed</w:t>
      </w:r>
      <w:r w:rsidRPr="00751232">
        <w:rPr>
          <w:rFonts w:asciiTheme="minorHAnsi" w:hAnsiTheme="minorHAnsi" w:cstheme="minorHAnsi"/>
          <w:b/>
          <w:spacing w:val="-1"/>
          <w:sz w:val="24"/>
          <w:szCs w:val="24"/>
        </w:rPr>
        <w:t xml:space="preserve"> </w:t>
      </w:r>
      <w:r w:rsidRPr="00751232">
        <w:rPr>
          <w:rFonts w:asciiTheme="minorHAnsi" w:hAnsiTheme="minorHAnsi" w:cstheme="minorHAnsi"/>
          <w:b/>
          <w:sz w:val="24"/>
          <w:szCs w:val="24"/>
        </w:rPr>
        <w:t>Cloud</w:t>
      </w:r>
      <w:r w:rsidRPr="00751232">
        <w:rPr>
          <w:rFonts w:asciiTheme="minorHAnsi" w:hAnsiTheme="minorHAnsi" w:cstheme="minorHAnsi"/>
          <w:b/>
          <w:spacing w:val="-1"/>
          <w:sz w:val="24"/>
          <w:szCs w:val="24"/>
        </w:rPr>
        <w:t xml:space="preserve"> </w:t>
      </w:r>
      <w:r w:rsidRPr="00751232">
        <w:rPr>
          <w:rFonts w:asciiTheme="minorHAnsi" w:hAnsiTheme="minorHAnsi" w:cstheme="minorHAnsi"/>
          <w:b/>
          <w:sz w:val="24"/>
          <w:szCs w:val="24"/>
        </w:rPr>
        <w:t xml:space="preserve">API: </w:t>
      </w:r>
      <w:r w:rsidR="00C139B0" w:rsidRPr="00751232">
        <w:rPr>
          <w:rFonts w:asciiTheme="minorHAnsi" w:hAnsiTheme="minorHAnsi" w:cstheme="minorHAnsi"/>
          <w:color w:val="0D0D0D"/>
          <w:sz w:val="24"/>
          <w:szCs w:val="24"/>
          <w:shd w:val="clear" w:color="auto" w:fill="FFFFFF"/>
        </w:rPr>
        <w:t xml:space="preserve">The deployed model is hosted on Amazon </w:t>
      </w:r>
      <w:proofErr w:type="spellStart"/>
      <w:r w:rsidR="00C139B0" w:rsidRPr="00751232">
        <w:rPr>
          <w:rFonts w:asciiTheme="minorHAnsi" w:hAnsiTheme="minorHAnsi" w:cstheme="minorHAnsi"/>
          <w:color w:val="0D0D0D"/>
          <w:sz w:val="24"/>
          <w:szCs w:val="24"/>
          <w:shd w:val="clear" w:color="auto" w:fill="FFFFFF"/>
        </w:rPr>
        <w:t>SageMaker</w:t>
      </w:r>
      <w:proofErr w:type="spellEnd"/>
      <w:r w:rsidR="00C139B0" w:rsidRPr="00751232">
        <w:rPr>
          <w:rFonts w:asciiTheme="minorHAnsi" w:hAnsiTheme="minorHAnsi" w:cstheme="minorHAnsi"/>
          <w:color w:val="0D0D0D"/>
          <w:sz w:val="24"/>
          <w:szCs w:val="24"/>
          <w:shd w:val="clear" w:color="auto" w:fill="FFFFFF"/>
        </w:rPr>
        <w:t>, functioning as an internet-accessible real-time prediction API.</w:t>
      </w:r>
    </w:p>
    <w:p w14:paraId="6133C290" w14:textId="2464AA14" w:rsidR="00EB16DF" w:rsidRPr="00751232" w:rsidRDefault="00000000" w:rsidP="00D95971">
      <w:pPr>
        <w:pStyle w:val="ListParagraph"/>
        <w:numPr>
          <w:ilvl w:val="1"/>
          <w:numId w:val="2"/>
        </w:numPr>
        <w:tabs>
          <w:tab w:val="left" w:pos="1067"/>
        </w:tabs>
        <w:spacing w:before="124" w:line="309" w:lineRule="auto"/>
        <w:ind w:right="836"/>
        <w:rPr>
          <w:rFonts w:asciiTheme="minorHAnsi" w:hAnsiTheme="minorHAnsi" w:cstheme="minorHAnsi"/>
          <w:sz w:val="24"/>
          <w:szCs w:val="24"/>
        </w:rPr>
      </w:pPr>
      <w:r w:rsidRPr="00751232">
        <w:rPr>
          <w:rFonts w:asciiTheme="minorHAnsi" w:hAnsiTheme="minorHAnsi" w:cstheme="minorHAnsi"/>
          <w:b/>
          <w:sz w:val="24"/>
          <w:szCs w:val="24"/>
        </w:rPr>
        <w:t>Web</w:t>
      </w:r>
      <w:r w:rsidRPr="00751232">
        <w:rPr>
          <w:rFonts w:asciiTheme="minorHAnsi" w:hAnsiTheme="minorHAnsi" w:cstheme="minorHAnsi"/>
          <w:b/>
          <w:spacing w:val="25"/>
          <w:sz w:val="24"/>
          <w:szCs w:val="24"/>
        </w:rPr>
        <w:t xml:space="preserve"> </w:t>
      </w:r>
      <w:r w:rsidRPr="00751232">
        <w:rPr>
          <w:rFonts w:asciiTheme="minorHAnsi" w:hAnsiTheme="minorHAnsi" w:cstheme="minorHAnsi"/>
          <w:b/>
          <w:sz w:val="24"/>
          <w:szCs w:val="24"/>
        </w:rPr>
        <w:t>Client:</w:t>
      </w:r>
      <w:r w:rsidRPr="00751232">
        <w:rPr>
          <w:rFonts w:asciiTheme="minorHAnsi" w:hAnsiTheme="minorHAnsi" w:cstheme="minorHAnsi"/>
          <w:b/>
          <w:spacing w:val="29"/>
          <w:sz w:val="24"/>
          <w:szCs w:val="24"/>
        </w:rPr>
        <w:t xml:space="preserve"> </w:t>
      </w:r>
      <w:r w:rsidR="00751232" w:rsidRPr="00751232">
        <w:rPr>
          <w:rFonts w:asciiTheme="minorHAnsi" w:hAnsiTheme="minorHAnsi" w:cstheme="minorHAnsi"/>
          <w:sz w:val="24"/>
          <w:szCs w:val="24"/>
        </w:rPr>
        <w:t>A user-friendly web interface was developed to facilitate the process for end users to upload their files and determine if they are malicious.</w:t>
      </w:r>
    </w:p>
    <w:p w14:paraId="19BC04A0" w14:textId="77777777" w:rsidR="00EB16DF" w:rsidRDefault="00EB16DF">
      <w:pPr>
        <w:pStyle w:val="BodyText"/>
      </w:pPr>
    </w:p>
    <w:p w14:paraId="5D0A40B2" w14:textId="77777777" w:rsidR="00EB16DF" w:rsidRDefault="00EB16DF">
      <w:pPr>
        <w:pStyle w:val="BodyText"/>
      </w:pPr>
    </w:p>
    <w:p w14:paraId="6D60CCF2" w14:textId="77777777" w:rsidR="00EB16DF" w:rsidRDefault="00EB16DF">
      <w:pPr>
        <w:pStyle w:val="BodyText"/>
        <w:spacing w:before="177"/>
      </w:pPr>
    </w:p>
    <w:p w14:paraId="35A3496A" w14:textId="77777777" w:rsidR="00EB16DF" w:rsidRPr="00751232" w:rsidRDefault="00000000">
      <w:pPr>
        <w:ind w:left="119"/>
        <w:rPr>
          <w:rFonts w:asciiTheme="minorHAnsi" w:hAnsiTheme="minorHAnsi" w:cstheme="minorHAnsi"/>
          <w:b/>
          <w:bCs/>
          <w:sz w:val="28"/>
          <w:szCs w:val="28"/>
        </w:rPr>
      </w:pPr>
      <w:r w:rsidRPr="00751232">
        <w:rPr>
          <w:rFonts w:asciiTheme="minorHAnsi" w:hAnsiTheme="minorHAnsi" w:cstheme="minorHAnsi"/>
          <w:b/>
          <w:bCs/>
          <w:spacing w:val="-2"/>
          <w:sz w:val="28"/>
          <w:szCs w:val="28"/>
        </w:rPr>
        <w:t>Results:</w:t>
      </w:r>
    </w:p>
    <w:p w14:paraId="544437C1" w14:textId="77777777" w:rsidR="00EB16DF" w:rsidRPr="00751232" w:rsidRDefault="00EB16DF">
      <w:pPr>
        <w:pStyle w:val="BodyText"/>
        <w:spacing w:before="159"/>
        <w:rPr>
          <w:rFonts w:ascii="Calibri" w:hAnsi="Calibri" w:cs="Calibri"/>
          <w:sz w:val="22"/>
        </w:rPr>
      </w:pPr>
    </w:p>
    <w:p w14:paraId="51EDA003" w14:textId="77777777" w:rsidR="00C139B0" w:rsidRPr="00751232" w:rsidRDefault="00000000" w:rsidP="00C139B0">
      <w:pPr>
        <w:pStyle w:val="HTMLPreformatted"/>
        <w:shd w:val="clear" w:color="auto" w:fill="FFFFFF"/>
        <w:wordWrap w:val="0"/>
        <w:textAlignment w:val="baseline"/>
        <w:rPr>
          <w:rFonts w:ascii="Calibri" w:hAnsi="Calibri" w:cs="Calibri"/>
          <w:color w:val="000000"/>
          <w:sz w:val="21"/>
          <w:szCs w:val="21"/>
        </w:rPr>
      </w:pPr>
      <w:r w:rsidRPr="00751232">
        <w:rPr>
          <w:rFonts w:ascii="Calibri" w:hAnsi="Calibri" w:cs="Calibri"/>
          <w:sz w:val="22"/>
        </w:rPr>
        <w:t>Accuracy:</w:t>
      </w:r>
      <w:r w:rsidRPr="00751232">
        <w:rPr>
          <w:rFonts w:ascii="Calibri" w:hAnsi="Calibri" w:cs="Calibri"/>
          <w:spacing w:val="-5"/>
          <w:sz w:val="22"/>
        </w:rPr>
        <w:t xml:space="preserve"> </w:t>
      </w:r>
      <w:r w:rsidR="00C139B0" w:rsidRPr="00751232">
        <w:rPr>
          <w:rFonts w:ascii="Calibri" w:hAnsi="Calibri" w:cs="Calibri"/>
          <w:color w:val="000000"/>
          <w:sz w:val="21"/>
          <w:szCs w:val="21"/>
        </w:rPr>
        <w:t>0.9936842105263158</w:t>
      </w:r>
    </w:p>
    <w:p w14:paraId="581BD58E" w14:textId="24206D88" w:rsidR="00EB16DF" w:rsidRDefault="00EB16DF">
      <w:pPr>
        <w:ind w:left="119"/>
      </w:pPr>
    </w:p>
    <w:p w14:paraId="3EDC9EC0" w14:textId="77777777" w:rsidR="00EB16DF" w:rsidRDefault="00EB16DF">
      <w:pPr>
        <w:pStyle w:val="BodyText"/>
        <w:rPr>
          <w:sz w:val="22"/>
        </w:rPr>
      </w:pPr>
    </w:p>
    <w:p w14:paraId="30C2F063" w14:textId="77777777" w:rsidR="00EB16DF" w:rsidRDefault="00EB16DF">
      <w:pPr>
        <w:pStyle w:val="BodyText"/>
        <w:rPr>
          <w:sz w:val="22"/>
        </w:rPr>
      </w:pPr>
    </w:p>
    <w:p w14:paraId="418CC820" w14:textId="77777777" w:rsidR="00EB16DF" w:rsidRDefault="00EB16DF">
      <w:pPr>
        <w:pStyle w:val="BodyText"/>
        <w:spacing w:before="63"/>
        <w:rPr>
          <w:sz w:val="22"/>
        </w:rPr>
      </w:pPr>
    </w:p>
    <w:p w14:paraId="50E65C60" w14:textId="77777777" w:rsidR="00EB16DF" w:rsidRPr="00751232" w:rsidRDefault="00000000">
      <w:pPr>
        <w:pStyle w:val="Heading1"/>
        <w:rPr>
          <w:rFonts w:ascii="Calibri" w:hAnsi="Calibri" w:cs="Calibri"/>
          <w:sz w:val="28"/>
          <w:szCs w:val="28"/>
        </w:rPr>
      </w:pPr>
      <w:r w:rsidRPr="00751232">
        <w:rPr>
          <w:rFonts w:ascii="Calibri" w:hAnsi="Calibri" w:cs="Calibri"/>
          <w:w w:val="80"/>
          <w:sz w:val="28"/>
          <w:szCs w:val="28"/>
        </w:rPr>
        <w:t>Result</w:t>
      </w:r>
      <w:r w:rsidRPr="00751232">
        <w:rPr>
          <w:rFonts w:ascii="Calibri" w:hAnsi="Calibri" w:cs="Calibri"/>
          <w:spacing w:val="3"/>
          <w:sz w:val="28"/>
          <w:szCs w:val="28"/>
        </w:rPr>
        <w:t xml:space="preserve"> </w:t>
      </w:r>
      <w:r w:rsidRPr="00751232">
        <w:rPr>
          <w:rFonts w:ascii="Calibri" w:hAnsi="Calibri" w:cs="Calibri"/>
          <w:w w:val="80"/>
          <w:sz w:val="28"/>
          <w:szCs w:val="28"/>
        </w:rPr>
        <w:t>and</w:t>
      </w:r>
      <w:r w:rsidRPr="00751232">
        <w:rPr>
          <w:rFonts w:ascii="Calibri" w:hAnsi="Calibri" w:cs="Calibri"/>
          <w:spacing w:val="1"/>
          <w:sz w:val="28"/>
          <w:szCs w:val="28"/>
        </w:rPr>
        <w:t xml:space="preserve"> </w:t>
      </w:r>
      <w:r w:rsidRPr="00751232">
        <w:rPr>
          <w:rFonts w:ascii="Calibri" w:hAnsi="Calibri" w:cs="Calibri"/>
          <w:spacing w:val="-2"/>
          <w:w w:val="80"/>
          <w:sz w:val="28"/>
          <w:szCs w:val="28"/>
        </w:rPr>
        <w:t>Conclusion</w:t>
      </w:r>
    </w:p>
    <w:p w14:paraId="21BCD2D5" w14:textId="5C28206F" w:rsidR="00EB16DF" w:rsidRPr="00751232" w:rsidRDefault="00751232">
      <w:pPr>
        <w:spacing w:line="321" w:lineRule="auto"/>
        <w:rPr>
          <w:rFonts w:asciiTheme="minorHAnsi" w:hAnsiTheme="minorHAnsi" w:cstheme="minorHAnsi"/>
          <w:sz w:val="24"/>
          <w:szCs w:val="24"/>
        </w:rPr>
      </w:pPr>
      <w:r>
        <w:br/>
      </w:r>
      <w:r>
        <w:rPr>
          <w:rFonts w:asciiTheme="minorHAnsi" w:hAnsiTheme="minorHAnsi" w:cstheme="minorHAnsi"/>
          <w:color w:val="0D0D0D"/>
          <w:sz w:val="24"/>
          <w:szCs w:val="24"/>
          <w:shd w:val="clear" w:color="auto" w:fill="FFFFFF"/>
        </w:rPr>
        <w:t xml:space="preserve">      </w:t>
      </w:r>
      <w:r w:rsidRPr="00751232">
        <w:rPr>
          <w:rFonts w:asciiTheme="minorHAnsi" w:hAnsiTheme="minorHAnsi" w:cstheme="minorHAnsi"/>
          <w:color w:val="0D0D0D"/>
          <w:sz w:val="24"/>
          <w:szCs w:val="24"/>
          <w:shd w:val="clear" w:color="auto" w:fill="FFFFFF"/>
        </w:rPr>
        <w:t xml:space="preserve">The results displayed represent the accuracy of my model. With an accuracy score of </w:t>
      </w:r>
      <w:r w:rsidRPr="00751232">
        <w:rPr>
          <w:rFonts w:asciiTheme="minorHAnsi" w:hAnsiTheme="minorHAnsi" w:cstheme="minorHAnsi"/>
          <w:color w:val="000000"/>
          <w:sz w:val="24"/>
          <w:szCs w:val="24"/>
        </w:rPr>
        <w:t>0.9936842105263158</w:t>
      </w:r>
      <w:r w:rsidRPr="00751232">
        <w:rPr>
          <w:rFonts w:asciiTheme="minorHAnsi" w:hAnsiTheme="minorHAnsi" w:cstheme="minorHAnsi"/>
          <w:color w:val="0D0D0D"/>
          <w:sz w:val="24"/>
          <w:szCs w:val="24"/>
          <w:shd w:val="clear" w:color="auto" w:fill="FFFFFF"/>
        </w:rPr>
        <w:t>, it indicates that the model accurately predicts the type of exe file with an accuracy of approximately 99.36%.</w:t>
      </w:r>
    </w:p>
    <w:p w14:paraId="2F9183A8" w14:textId="77777777" w:rsidR="00751232" w:rsidRDefault="00751232">
      <w:pPr>
        <w:spacing w:line="321" w:lineRule="auto"/>
      </w:pPr>
    </w:p>
    <w:p w14:paraId="7C74A25D" w14:textId="77777777" w:rsidR="00751232" w:rsidRPr="00751232" w:rsidRDefault="00751232" w:rsidP="00751232">
      <w:pPr>
        <w:pStyle w:val="Heading1"/>
        <w:spacing w:before="60"/>
        <w:rPr>
          <w:rFonts w:asciiTheme="minorHAnsi" w:hAnsiTheme="minorHAnsi" w:cstheme="minorHAnsi"/>
          <w:sz w:val="28"/>
          <w:szCs w:val="28"/>
        </w:rPr>
      </w:pPr>
      <w:r w:rsidRPr="00751232">
        <w:rPr>
          <w:rFonts w:asciiTheme="minorHAnsi" w:hAnsiTheme="minorHAnsi" w:cstheme="minorHAnsi"/>
          <w:spacing w:val="-2"/>
          <w:sz w:val="28"/>
          <w:szCs w:val="28"/>
        </w:rPr>
        <w:t>Conclusion</w:t>
      </w:r>
    </w:p>
    <w:p w14:paraId="08D5128F" w14:textId="53CC5DD8" w:rsidR="00EB16DF" w:rsidRPr="00751232" w:rsidRDefault="00751232">
      <w:pPr>
        <w:pStyle w:val="BodyText"/>
        <w:spacing w:before="90"/>
        <w:rPr>
          <w:rFonts w:asciiTheme="minorHAnsi" w:hAnsiTheme="minorHAnsi" w:cstheme="minorHAnsi"/>
          <w:sz w:val="24"/>
          <w:szCs w:val="24"/>
        </w:rPr>
      </w:pPr>
      <w:r>
        <w:br/>
      </w:r>
      <w:r>
        <w:rPr>
          <w:rFonts w:ascii="Segoe UI" w:hAnsi="Segoe UI" w:cs="Segoe UI"/>
          <w:color w:val="0D0D0D"/>
          <w:shd w:val="clear" w:color="auto" w:fill="FFFFFF"/>
        </w:rPr>
        <w:t xml:space="preserve">    </w:t>
      </w:r>
      <w:r w:rsidRPr="00751232">
        <w:rPr>
          <w:rFonts w:asciiTheme="minorHAnsi" w:hAnsiTheme="minorHAnsi" w:cstheme="minorHAnsi"/>
          <w:color w:val="0D0D0D"/>
          <w:sz w:val="24"/>
          <w:szCs w:val="24"/>
          <w:shd w:val="clear" w:color="auto" w:fill="FFFFFF"/>
        </w:rPr>
        <w:t xml:space="preserve">The project has successfully fulfilled its goal of establishing a cloud-based API for static PE malware detection. It underscores the efficiency of machine learning in classifying malware and highlights the potential of cloud platforms such as Amazon </w:t>
      </w:r>
      <w:proofErr w:type="spellStart"/>
      <w:r w:rsidRPr="00751232">
        <w:rPr>
          <w:rFonts w:asciiTheme="minorHAnsi" w:hAnsiTheme="minorHAnsi" w:cstheme="minorHAnsi"/>
          <w:color w:val="0D0D0D"/>
          <w:sz w:val="24"/>
          <w:szCs w:val="24"/>
          <w:shd w:val="clear" w:color="auto" w:fill="FFFFFF"/>
        </w:rPr>
        <w:t>SageMaker</w:t>
      </w:r>
      <w:proofErr w:type="spellEnd"/>
      <w:r w:rsidRPr="00751232">
        <w:rPr>
          <w:rFonts w:asciiTheme="minorHAnsi" w:hAnsiTheme="minorHAnsi" w:cstheme="minorHAnsi"/>
          <w:color w:val="0D0D0D"/>
          <w:sz w:val="24"/>
          <w:szCs w:val="24"/>
          <w:shd w:val="clear" w:color="auto" w:fill="FFFFFF"/>
        </w:rPr>
        <w:t xml:space="preserve"> and Google </w:t>
      </w:r>
      <w:proofErr w:type="spellStart"/>
      <w:r w:rsidRPr="00751232">
        <w:rPr>
          <w:rFonts w:asciiTheme="minorHAnsi" w:hAnsiTheme="minorHAnsi" w:cstheme="minorHAnsi"/>
          <w:color w:val="0D0D0D"/>
          <w:sz w:val="24"/>
          <w:szCs w:val="24"/>
          <w:shd w:val="clear" w:color="auto" w:fill="FFFFFF"/>
        </w:rPr>
        <w:t>Colab</w:t>
      </w:r>
      <w:proofErr w:type="spellEnd"/>
      <w:r w:rsidRPr="00751232">
        <w:rPr>
          <w:rFonts w:asciiTheme="minorHAnsi" w:hAnsiTheme="minorHAnsi" w:cstheme="minorHAnsi"/>
          <w:color w:val="0D0D0D"/>
          <w:sz w:val="24"/>
          <w:szCs w:val="24"/>
          <w:shd w:val="clear" w:color="auto" w:fill="FFFFFF"/>
        </w:rPr>
        <w:t xml:space="preserve"> in developing scalable and user-friendly applications.</w:t>
      </w:r>
    </w:p>
    <w:p w14:paraId="3A393C07" w14:textId="1E0A5E74" w:rsidR="00EB16DF" w:rsidRPr="00751232" w:rsidRDefault="00EB16DF" w:rsidP="00C139B0">
      <w:pPr>
        <w:tabs>
          <w:tab w:val="left" w:pos="839"/>
        </w:tabs>
        <w:spacing w:before="11"/>
        <w:rPr>
          <w:rFonts w:asciiTheme="minorHAnsi" w:hAnsiTheme="minorHAnsi" w:cstheme="minorHAnsi"/>
          <w:sz w:val="24"/>
          <w:szCs w:val="24"/>
        </w:rPr>
      </w:pPr>
    </w:p>
    <w:sectPr w:rsidR="00EB16DF" w:rsidRPr="00751232">
      <w:pgSz w:w="12240" w:h="15840"/>
      <w:pgMar w:top="1340" w:right="740" w:bottom="700" w:left="1220" w:header="0" w:footer="5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37CD1" w14:textId="77777777" w:rsidR="00F94BB9" w:rsidRDefault="00F94BB9">
      <w:r>
        <w:separator/>
      </w:r>
    </w:p>
  </w:endnote>
  <w:endnote w:type="continuationSeparator" w:id="0">
    <w:p w14:paraId="2ABE5551" w14:textId="77777777" w:rsidR="00F94BB9" w:rsidRDefault="00F94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717E5" w14:textId="77777777" w:rsidR="00EB16DF" w:rsidRDefault="00000000">
    <w:pPr>
      <w:pStyle w:val="BodyText"/>
      <w:spacing w:line="14" w:lineRule="auto"/>
    </w:pPr>
    <w:r>
      <w:rPr>
        <w:noProof/>
      </w:rPr>
      <mc:AlternateContent>
        <mc:Choice Requires="wps">
          <w:drawing>
            <wp:anchor distT="0" distB="0" distL="0" distR="0" simplePos="0" relativeHeight="487508480" behindDoc="1" locked="0" layoutInCell="1" allowOverlap="1" wp14:anchorId="28954374" wp14:editId="01499070">
              <wp:simplePos x="0" y="0"/>
              <wp:positionH relativeFrom="page">
                <wp:posOffset>330200</wp:posOffset>
              </wp:positionH>
              <wp:positionV relativeFrom="page">
                <wp:posOffset>9589975</wp:posOffset>
              </wp:positionV>
              <wp:extent cx="1203325" cy="1327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3325" cy="132715"/>
                      </a:xfrm>
                      <a:prstGeom prst="rect">
                        <a:avLst/>
                      </a:prstGeom>
                    </wps:spPr>
                    <wps:txbx>
                      <w:txbxContent>
                        <w:p w14:paraId="502F9739" w14:textId="77777777" w:rsidR="00EB16DF" w:rsidRDefault="00000000">
                          <w:pPr>
                            <w:spacing w:before="16"/>
                            <w:ind w:left="20"/>
                            <w:rPr>
                              <w:rFonts w:ascii="Arial"/>
                              <w:sz w:val="15"/>
                            </w:rPr>
                          </w:pPr>
                          <w:r>
                            <w:rPr>
                              <w:rFonts w:ascii="Arial"/>
                              <w:w w:val="105"/>
                              <w:sz w:val="15"/>
                            </w:rPr>
                            <w:t>Simplified</w:t>
                          </w:r>
                          <w:r>
                            <w:rPr>
                              <w:rFonts w:ascii="Arial"/>
                              <w:spacing w:val="-5"/>
                              <w:w w:val="105"/>
                              <w:sz w:val="15"/>
                            </w:rPr>
                            <w:t xml:space="preserve"> </w:t>
                          </w:r>
                          <w:r>
                            <w:rPr>
                              <w:rFonts w:ascii="Arial"/>
                              <w:w w:val="105"/>
                              <w:sz w:val="15"/>
                            </w:rPr>
                            <w:t>Midterm</w:t>
                          </w:r>
                          <w:r>
                            <w:rPr>
                              <w:rFonts w:ascii="Arial"/>
                              <w:spacing w:val="12"/>
                              <w:w w:val="105"/>
                              <w:sz w:val="15"/>
                            </w:rPr>
                            <w:t xml:space="preserve"> </w:t>
                          </w:r>
                          <w:r>
                            <w:rPr>
                              <w:rFonts w:ascii="Arial"/>
                              <w:spacing w:val="-2"/>
                              <w:w w:val="105"/>
                              <w:sz w:val="15"/>
                            </w:rPr>
                            <w:t>Project</w:t>
                          </w:r>
                        </w:p>
                      </w:txbxContent>
                    </wps:txbx>
                    <wps:bodyPr wrap="square" lIns="0" tIns="0" rIns="0" bIns="0" rtlCol="0">
                      <a:noAutofit/>
                    </wps:bodyPr>
                  </wps:wsp>
                </a:graphicData>
              </a:graphic>
            </wp:anchor>
          </w:drawing>
        </mc:Choice>
        <mc:Fallback>
          <w:pict>
            <v:shapetype w14:anchorId="28954374" id="_x0000_t202" coordsize="21600,21600" o:spt="202" path="m,l,21600r21600,l21600,xe">
              <v:stroke joinstyle="miter"/>
              <v:path gradientshapeok="t" o:connecttype="rect"/>
            </v:shapetype>
            <v:shape id="Textbox 1" o:spid="_x0000_s1026" type="#_x0000_t202" style="position:absolute;margin-left:26pt;margin-top:755.1pt;width:94.75pt;height:10.45pt;z-index:-1580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" filled="f" stroked="f">
              <v:textbox inset="0,0,0,0">
                <w:txbxContent>
                  <w:p w14:paraId="502F9739" w14:textId="77777777" w:rsidR="00EB16DF" w:rsidRDefault="00000000">
                    <w:pPr>
                      <w:spacing w:before="16"/>
                      <w:ind w:left="20"/>
                      <w:rPr>
                        <w:rFonts w:ascii="Arial"/>
                        <w:sz w:val="15"/>
                      </w:rPr>
                    </w:pPr>
                    <w:r>
                      <w:rPr>
                        <w:rFonts w:ascii="Arial"/>
                        <w:w w:val="105"/>
                        <w:sz w:val="15"/>
                      </w:rPr>
                      <w:t>Simplified</w:t>
                    </w:r>
                    <w:r>
                      <w:rPr>
                        <w:rFonts w:ascii="Arial"/>
                        <w:spacing w:val="-5"/>
                        <w:w w:val="105"/>
                        <w:sz w:val="15"/>
                      </w:rPr>
                      <w:t xml:space="preserve"> </w:t>
                    </w:r>
                    <w:r>
                      <w:rPr>
                        <w:rFonts w:ascii="Arial"/>
                        <w:w w:val="105"/>
                        <w:sz w:val="15"/>
                      </w:rPr>
                      <w:t>Midterm</w:t>
                    </w:r>
                    <w:r>
                      <w:rPr>
                        <w:rFonts w:ascii="Arial"/>
                        <w:spacing w:val="12"/>
                        <w:w w:val="105"/>
                        <w:sz w:val="15"/>
                      </w:rPr>
                      <w:t xml:space="preserve"> </w:t>
                    </w:r>
                    <w:r>
                      <w:rPr>
                        <w:rFonts w:ascii="Arial"/>
                        <w:spacing w:val="-2"/>
                        <w:w w:val="105"/>
                        <w:sz w:val="15"/>
                      </w:rPr>
                      <w:t>Project</w:t>
                    </w:r>
                  </w:p>
                </w:txbxContent>
              </v:textbox>
              <w10:wrap anchorx="page" anchory="page"/>
            </v:shape>
          </w:pict>
        </mc:Fallback>
      </mc:AlternateContent>
    </w:r>
    <w:r>
      <w:rPr>
        <w:noProof/>
      </w:rPr>
      <mc:AlternateContent>
        <mc:Choice Requires="wps">
          <w:drawing>
            <wp:anchor distT="0" distB="0" distL="0" distR="0" simplePos="0" relativeHeight="487508992" behindDoc="1" locked="0" layoutInCell="1" allowOverlap="1" wp14:anchorId="7E36BD40" wp14:editId="150732AB">
              <wp:simplePos x="0" y="0"/>
              <wp:positionH relativeFrom="page">
                <wp:posOffset>7335011</wp:posOffset>
              </wp:positionH>
              <wp:positionV relativeFrom="page">
                <wp:posOffset>9589975</wp:posOffset>
              </wp:positionV>
              <wp:extent cx="146685" cy="1327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132715"/>
                      </a:xfrm>
                      <a:prstGeom prst="rect">
                        <a:avLst/>
                      </a:prstGeom>
                    </wps:spPr>
                    <wps:txbx>
                      <w:txbxContent>
                        <w:p w14:paraId="5F10959C" w14:textId="77777777" w:rsidR="00EB16DF" w:rsidRDefault="00000000">
                          <w:pPr>
                            <w:spacing w:before="16"/>
                            <w:ind w:left="60"/>
                            <w:rPr>
                              <w:rFonts w:ascii="Arial"/>
                              <w:sz w:val="15"/>
                            </w:rPr>
                          </w:pPr>
                          <w:r>
                            <w:rPr>
                              <w:rFonts w:ascii="Arial"/>
                              <w:spacing w:val="-10"/>
                              <w:w w:val="105"/>
                              <w:sz w:val="15"/>
                            </w:rPr>
                            <w:fldChar w:fldCharType="begin"/>
                          </w:r>
                          <w:r>
                            <w:rPr>
                              <w:rFonts w:ascii="Arial"/>
                              <w:spacing w:val="-10"/>
                              <w:w w:val="105"/>
                              <w:sz w:val="15"/>
                            </w:rPr>
                            <w:instrText xml:space="preserve"> PAGE </w:instrText>
                          </w:r>
                          <w:r>
                            <w:rPr>
                              <w:rFonts w:ascii="Arial"/>
                              <w:spacing w:val="-10"/>
                              <w:w w:val="105"/>
                              <w:sz w:val="15"/>
                            </w:rPr>
                            <w:fldChar w:fldCharType="separate"/>
                          </w:r>
                          <w:r>
                            <w:rPr>
                              <w:rFonts w:ascii="Arial"/>
                              <w:spacing w:val="-10"/>
                              <w:w w:val="105"/>
                              <w:sz w:val="15"/>
                            </w:rPr>
                            <w:t>1</w:t>
                          </w:r>
                          <w:r>
                            <w:rPr>
                              <w:rFonts w:ascii="Arial"/>
                              <w:spacing w:val="-10"/>
                              <w:w w:val="105"/>
                              <w:sz w:val="15"/>
                            </w:rPr>
                            <w:fldChar w:fldCharType="end"/>
                          </w:r>
                        </w:p>
                      </w:txbxContent>
                    </wps:txbx>
                    <wps:bodyPr wrap="square" lIns="0" tIns="0" rIns="0" bIns="0" rtlCol="0">
                      <a:noAutofit/>
                    </wps:bodyPr>
                  </wps:wsp>
                </a:graphicData>
              </a:graphic>
            </wp:anchor>
          </w:drawing>
        </mc:Choice>
        <mc:Fallback>
          <w:pict>
            <v:shape w14:anchorId="7E36BD40" id="Textbox 2" o:spid="_x0000_s1027" type="#_x0000_t202" style="position:absolute;margin-left:577.55pt;margin-top:755.1pt;width:11.55pt;height:10.45pt;z-index:-1580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" filled="f" stroked="f">
              <v:textbox inset="0,0,0,0">
                <w:txbxContent>
                  <w:p w14:paraId="5F10959C" w14:textId="77777777" w:rsidR="00EB16DF" w:rsidRDefault="00000000">
                    <w:pPr>
                      <w:spacing w:before="16"/>
                      <w:ind w:left="60"/>
                      <w:rPr>
                        <w:rFonts w:ascii="Arial"/>
                        <w:sz w:val="15"/>
                      </w:rPr>
                    </w:pPr>
                    <w:r>
                      <w:rPr>
                        <w:rFonts w:ascii="Arial"/>
                        <w:spacing w:val="-10"/>
                        <w:w w:val="105"/>
                        <w:sz w:val="15"/>
                      </w:rPr>
                      <w:fldChar w:fldCharType="begin"/>
                    </w:r>
                    <w:r>
                      <w:rPr>
                        <w:rFonts w:ascii="Arial"/>
                        <w:spacing w:val="-10"/>
                        <w:w w:val="105"/>
                        <w:sz w:val="15"/>
                      </w:rPr>
                      <w:instrText xml:space="preserve"> PAGE </w:instrText>
                    </w:r>
                    <w:r>
                      <w:rPr>
                        <w:rFonts w:ascii="Arial"/>
                        <w:spacing w:val="-10"/>
                        <w:w w:val="105"/>
                        <w:sz w:val="15"/>
                      </w:rPr>
                      <w:fldChar w:fldCharType="separate"/>
                    </w:r>
                    <w:r>
                      <w:rPr>
                        <w:rFonts w:ascii="Arial"/>
                        <w:spacing w:val="-10"/>
                        <w:w w:val="105"/>
                        <w:sz w:val="15"/>
                      </w:rPr>
                      <w:t>1</w:t>
                    </w:r>
                    <w:r>
                      <w:rPr>
                        <w:rFonts w:ascii="Arial"/>
                        <w:spacing w:val="-10"/>
                        <w:w w:val="105"/>
                        <w:sz w:val="1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5C9BC" w14:textId="77777777" w:rsidR="00F94BB9" w:rsidRDefault="00F94BB9">
      <w:r>
        <w:separator/>
      </w:r>
    </w:p>
  </w:footnote>
  <w:footnote w:type="continuationSeparator" w:id="0">
    <w:p w14:paraId="7F1B02E9" w14:textId="77777777" w:rsidR="00F94BB9" w:rsidRDefault="00F94B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901FB"/>
    <w:multiLevelType w:val="hybridMultilevel"/>
    <w:tmpl w:val="37A62F60"/>
    <w:lvl w:ilvl="0" w:tplc="FD404C6E">
      <w:start w:val="1"/>
      <w:numFmt w:val="decimal"/>
      <w:lvlText w:val="%1."/>
      <w:lvlJc w:val="left"/>
      <w:pPr>
        <w:ind w:left="585" w:hanging="281"/>
      </w:pPr>
      <w:rPr>
        <w:rFonts w:ascii="Arial" w:eastAsia="Arial" w:hAnsi="Arial" w:cs="Arial" w:hint="default"/>
        <w:b w:val="0"/>
        <w:bCs w:val="0"/>
        <w:i w:val="0"/>
        <w:iCs w:val="0"/>
        <w:spacing w:val="0"/>
        <w:w w:val="96"/>
        <w:sz w:val="20"/>
        <w:szCs w:val="20"/>
        <w:lang w:val="en-US" w:eastAsia="en-US" w:bidi="ar-SA"/>
      </w:rPr>
    </w:lvl>
    <w:lvl w:ilvl="1" w:tplc="9782FCC2">
      <w:numFmt w:val="bullet"/>
      <w:lvlText w:val=""/>
      <w:lvlJc w:val="left"/>
      <w:pPr>
        <w:ind w:left="1067" w:hanging="360"/>
      </w:pPr>
      <w:rPr>
        <w:rFonts w:ascii="Symbol" w:eastAsia="Symbol" w:hAnsi="Symbol" w:cs="Symbol" w:hint="default"/>
        <w:b w:val="0"/>
        <w:bCs w:val="0"/>
        <w:i w:val="0"/>
        <w:iCs w:val="0"/>
        <w:spacing w:val="0"/>
        <w:w w:val="99"/>
        <w:sz w:val="20"/>
        <w:szCs w:val="20"/>
        <w:lang w:val="en-US" w:eastAsia="en-US" w:bidi="ar-SA"/>
      </w:rPr>
    </w:lvl>
    <w:lvl w:ilvl="2" w:tplc="216C98D8">
      <w:numFmt w:val="bullet"/>
      <w:lvlText w:val="•"/>
      <w:lvlJc w:val="left"/>
      <w:pPr>
        <w:ind w:left="2084" w:hanging="360"/>
      </w:pPr>
      <w:rPr>
        <w:rFonts w:hint="default"/>
        <w:lang w:val="en-US" w:eastAsia="en-US" w:bidi="ar-SA"/>
      </w:rPr>
    </w:lvl>
    <w:lvl w:ilvl="3" w:tplc="2C3C51C4">
      <w:numFmt w:val="bullet"/>
      <w:lvlText w:val="•"/>
      <w:lvlJc w:val="left"/>
      <w:pPr>
        <w:ind w:left="3108" w:hanging="360"/>
      </w:pPr>
      <w:rPr>
        <w:rFonts w:hint="default"/>
        <w:lang w:val="en-US" w:eastAsia="en-US" w:bidi="ar-SA"/>
      </w:rPr>
    </w:lvl>
    <w:lvl w:ilvl="4" w:tplc="485EB53A">
      <w:numFmt w:val="bullet"/>
      <w:lvlText w:val="•"/>
      <w:lvlJc w:val="left"/>
      <w:pPr>
        <w:ind w:left="4133" w:hanging="360"/>
      </w:pPr>
      <w:rPr>
        <w:rFonts w:hint="default"/>
        <w:lang w:val="en-US" w:eastAsia="en-US" w:bidi="ar-SA"/>
      </w:rPr>
    </w:lvl>
    <w:lvl w:ilvl="5" w:tplc="F8BA9CBA">
      <w:numFmt w:val="bullet"/>
      <w:lvlText w:val="•"/>
      <w:lvlJc w:val="left"/>
      <w:pPr>
        <w:ind w:left="5157" w:hanging="360"/>
      </w:pPr>
      <w:rPr>
        <w:rFonts w:hint="default"/>
        <w:lang w:val="en-US" w:eastAsia="en-US" w:bidi="ar-SA"/>
      </w:rPr>
    </w:lvl>
    <w:lvl w:ilvl="6" w:tplc="FB581E92">
      <w:numFmt w:val="bullet"/>
      <w:lvlText w:val="•"/>
      <w:lvlJc w:val="left"/>
      <w:pPr>
        <w:ind w:left="6182" w:hanging="360"/>
      </w:pPr>
      <w:rPr>
        <w:rFonts w:hint="default"/>
        <w:lang w:val="en-US" w:eastAsia="en-US" w:bidi="ar-SA"/>
      </w:rPr>
    </w:lvl>
    <w:lvl w:ilvl="7" w:tplc="0E32E420">
      <w:numFmt w:val="bullet"/>
      <w:lvlText w:val="•"/>
      <w:lvlJc w:val="left"/>
      <w:pPr>
        <w:ind w:left="7206" w:hanging="360"/>
      </w:pPr>
      <w:rPr>
        <w:rFonts w:hint="default"/>
        <w:lang w:val="en-US" w:eastAsia="en-US" w:bidi="ar-SA"/>
      </w:rPr>
    </w:lvl>
    <w:lvl w:ilvl="8" w:tplc="56DCA880">
      <w:numFmt w:val="bullet"/>
      <w:lvlText w:val="•"/>
      <w:lvlJc w:val="left"/>
      <w:pPr>
        <w:ind w:left="8231" w:hanging="360"/>
      </w:pPr>
      <w:rPr>
        <w:rFonts w:hint="default"/>
        <w:lang w:val="en-US" w:eastAsia="en-US" w:bidi="ar-SA"/>
      </w:rPr>
    </w:lvl>
  </w:abstractNum>
  <w:abstractNum w:abstractNumId="1" w15:restartNumberingAfterBreak="0">
    <w:nsid w:val="78B04937"/>
    <w:multiLevelType w:val="hybridMultilevel"/>
    <w:tmpl w:val="F9E43BF6"/>
    <w:lvl w:ilvl="0" w:tplc="98C405EC">
      <w:numFmt w:val="bullet"/>
      <w:lvlText w:val=""/>
      <w:lvlJc w:val="left"/>
      <w:pPr>
        <w:ind w:left="839" w:hanging="360"/>
      </w:pPr>
      <w:rPr>
        <w:rFonts w:ascii="Symbol" w:eastAsia="Symbol" w:hAnsi="Symbol" w:cs="Symbol" w:hint="default"/>
        <w:b w:val="0"/>
        <w:bCs w:val="0"/>
        <w:i w:val="0"/>
        <w:iCs w:val="0"/>
        <w:spacing w:val="0"/>
        <w:w w:val="99"/>
        <w:sz w:val="20"/>
        <w:szCs w:val="20"/>
        <w:lang w:val="en-US" w:eastAsia="en-US" w:bidi="ar-SA"/>
      </w:rPr>
    </w:lvl>
    <w:lvl w:ilvl="1" w:tplc="7F92A194">
      <w:numFmt w:val="bullet"/>
      <w:lvlText w:val="•"/>
      <w:lvlJc w:val="left"/>
      <w:pPr>
        <w:ind w:left="1784" w:hanging="360"/>
      </w:pPr>
      <w:rPr>
        <w:rFonts w:hint="default"/>
        <w:lang w:val="en-US" w:eastAsia="en-US" w:bidi="ar-SA"/>
      </w:rPr>
    </w:lvl>
    <w:lvl w:ilvl="2" w:tplc="150841B8">
      <w:numFmt w:val="bullet"/>
      <w:lvlText w:val="•"/>
      <w:lvlJc w:val="left"/>
      <w:pPr>
        <w:ind w:left="2728" w:hanging="360"/>
      </w:pPr>
      <w:rPr>
        <w:rFonts w:hint="default"/>
        <w:lang w:val="en-US" w:eastAsia="en-US" w:bidi="ar-SA"/>
      </w:rPr>
    </w:lvl>
    <w:lvl w:ilvl="3" w:tplc="B3B81FC8">
      <w:numFmt w:val="bullet"/>
      <w:lvlText w:val="•"/>
      <w:lvlJc w:val="left"/>
      <w:pPr>
        <w:ind w:left="3672" w:hanging="360"/>
      </w:pPr>
      <w:rPr>
        <w:rFonts w:hint="default"/>
        <w:lang w:val="en-US" w:eastAsia="en-US" w:bidi="ar-SA"/>
      </w:rPr>
    </w:lvl>
    <w:lvl w:ilvl="4" w:tplc="9118C598">
      <w:numFmt w:val="bullet"/>
      <w:lvlText w:val="•"/>
      <w:lvlJc w:val="left"/>
      <w:pPr>
        <w:ind w:left="4616" w:hanging="360"/>
      </w:pPr>
      <w:rPr>
        <w:rFonts w:hint="default"/>
        <w:lang w:val="en-US" w:eastAsia="en-US" w:bidi="ar-SA"/>
      </w:rPr>
    </w:lvl>
    <w:lvl w:ilvl="5" w:tplc="09E88CC8">
      <w:numFmt w:val="bullet"/>
      <w:lvlText w:val="•"/>
      <w:lvlJc w:val="left"/>
      <w:pPr>
        <w:ind w:left="5560" w:hanging="360"/>
      </w:pPr>
      <w:rPr>
        <w:rFonts w:hint="default"/>
        <w:lang w:val="en-US" w:eastAsia="en-US" w:bidi="ar-SA"/>
      </w:rPr>
    </w:lvl>
    <w:lvl w:ilvl="6" w:tplc="42841880">
      <w:numFmt w:val="bullet"/>
      <w:lvlText w:val="•"/>
      <w:lvlJc w:val="left"/>
      <w:pPr>
        <w:ind w:left="6504" w:hanging="360"/>
      </w:pPr>
      <w:rPr>
        <w:rFonts w:hint="default"/>
        <w:lang w:val="en-US" w:eastAsia="en-US" w:bidi="ar-SA"/>
      </w:rPr>
    </w:lvl>
    <w:lvl w:ilvl="7" w:tplc="490CC52C">
      <w:numFmt w:val="bullet"/>
      <w:lvlText w:val="•"/>
      <w:lvlJc w:val="left"/>
      <w:pPr>
        <w:ind w:left="7448" w:hanging="360"/>
      </w:pPr>
      <w:rPr>
        <w:rFonts w:hint="default"/>
        <w:lang w:val="en-US" w:eastAsia="en-US" w:bidi="ar-SA"/>
      </w:rPr>
    </w:lvl>
    <w:lvl w:ilvl="8" w:tplc="A510F870">
      <w:numFmt w:val="bullet"/>
      <w:lvlText w:val="•"/>
      <w:lvlJc w:val="left"/>
      <w:pPr>
        <w:ind w:left="8392" w:hanging="360"/>
      </w:pPr>
      <w:rPr>
        <w:rFonts w:hint="default"/>
        <w:lang w:val="en-US" w:eastAsia="en-US" w:bidi="ar-SA"/>
      </w:rPr>
    </w:lvl>
  </w:abstractNum>
  <w:num w:numId="1" w16cid:durableId="246885042">
    <w:abstractNumId w:val="1"/>
  </w:num>
  <w:num w:numId="2" w16cid:durableId="896432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B16DF"/>
    <w:rsid w:val="00102616"/>
    <w:rsid w:val="002B4A3A"/>
    <w:rsid w:val="0048477A"/>
    <w:rsid w:val="00751232"/>
    <w:rsid w:val="00842FD4"/>
    <w:rsid w:val="009B6845"/>
    <w:rsid w:val="00A50137"/>
    <w:rsid w:val="00AC6909"/>
    <w:rsid w:val="00BF0B33"/>
    <w:rsid w:val="00C139B0"/>
    <w:rsid w:val="00EB16DF"/>
    <w:rsid w:val="00F94B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85103"/>
  <w15:docId w15:val="{150B4FEE-0F16-4168-9291-1295D77B0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outlineLvl w:val="0"/>
    </w:pPr>
    <w:rPr>
      <w:b/>
      <w:bCs/>
      <w:sz w:val="30"/>
      <w:szCs w:val="30"/>
    </w:rPr>
  </w:style>
  <w:style w:type="paragraph" w:styleId="Heading2">
    <w:name w:val="heading 2"/>
    <w:basedOn w:val="Normal"/>
    <w:uiPriority w:val="9"/>
    <w:unhideWhenUsed/>
    <w:qFormat/>
    <w:pPr>
      <w:spacing w:before="60"/>
      <w:ind w:left="119"/>
      <w:outlineLvl w:val="1"/>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217"/>
      <w:ind w:left="2625" w:right="3262"/>
      <w:jc w:val="center"/>
    </w:pPr>
    <w:rPr>
      <w:b/>
      <w:bCs/>
      <w:sz w:val="51"/>
      <w:szCs w:val="51"/>
    </w:r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BF0B33"/>
    <w:pPr>
      <w:widowControl/>
      <w:autoSpaceDE/>
      <w:autoSpaceDN/>
      <w:spacing w:before="100" w:beforeAutospacing="1" w:after="100" w:afterAutospacing="1"/>
    </w:pPr>
    <w:rPr>
      <w:sz w:val="24"/>
      <w:szCs w:val="24"/>
      <w:lang w:val="en-IN" w:eastAsia="en-IN"/>
    </w:rPr>
  </w:style>
  <w:style w:type="character" w:customStyle="1" w:styleId="pre">
    <w:name w:val="pre"/>
    <w:basedOn w:val="DefaultParagraphFont"/>
    <w:rsid w:val="0048477A"/>
  </w:style>
  <w:style w:type="paragraph" w:styleId="HTMLPreformatted">
    <w:name w:val="HTML Preformatted"/>
    <w:basedOn w:val="Normal"/>
    <w:link w:val="HTMLPreformattedChar"/>
    <w:uiPriority w:val="99"/>
    <w:semiHidden/>
    <w:unhideWhenUsed/>
    <w:rsid w:val="00C139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139B0"/>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98464">
      <w:bodyDiv w:val="1"/>
      <w:marLeft w:val="0"/>
      <w:marRight w:val="0"/>
      <w:marTop w:val="0"/>
      <w:marBottom w:val="0"/>
      <w:divBdr>
        <w:top w:val="none" w:sz="0" w:space="0" w:color="auto"/>
        <w:left w:val="none" w:sz="0" w:space="0" w:color="auto"/>
        <w:bottom w:val="none" w:sz="0" w:space="0" w:color="auto"/>
        <w:right w:val="none" w:sz="0" w:space="0" w:color="auto"/>
      </w:divBdr>
      <w:divsChild>
        <w:div w:id="833683695">
          <w:marLeft w:val="0"/>
          <w:marRight w:val="0"/>
          <w:marTop w:val="0"/>
          <w:marBottom w:val="0"/>
          <w:divBdr>
            <w:top w:val="single" w:sz="2" w:space="0" w:color="E3E3E3"/>
            <w:left w:val="single" w:sz="2" w:space="0" w:color="E3E3E3"/>
            <w:bottom w:val="single" w:sz="2" w:space="0" w:color="E3E3E3"/>
            <w:right w:val="single" w:sz="2" w:space="0" w:color="E3E3E3"/>
          </w:divBdr>
          <w:divsChild>
            <w:div w:id="460609136">
              <w:marLeft w:val="0"/>
              <w:marRight w:val="0"/>
              <w:marTop w:val="0"/>
              <w:marBottom w:val="0"/>
              <w:divBdr>
                <w:top w:val="single" w:sz="2" w:space="0" w:color="E3E3E3"/>
                <w:left w:val="single" w:sz="2" w:space="0" w:color="E3E3E3"/>
                <w:bottom w:val="single" w:sz="2" w:space="0" w:color="E3E3E3"/>
                <w:right w:val="single" w:sz="2" w:space="0" w:color="E3E3E3"/>
              </w:divBdr>
              <w:divsChild>
                <w:div w:id="1557816688">
                  <w:marLeft w:val="0"/>
                  <w:marRight w:val="0"/>
                  <w:marTop w:val="0"/>
                  <w:marBottom w:val="0"/>
                  <w:divBdr>
                    <w:top w:val="single" w:sz="2" w:space="0" w:color="E3E3E3"/>
                    <w:left w:val="single" w:sz="2" w:space="0" w:color="E3E3E3"/>
                    <w:bottom w:val="single" w:sz="2" w:space="0" w:color="E3E3E3"/>
                    <w:right w:val="single" w:sz="2" w:space="0" w:color="E3E3E3"/>
                  </w:divBdr>
                  <w:divsChild>
                    <w:div w:id="1618220623">
                      <w:marLeft w:val="0"/>
                      <w:marRight w:val="0"/>
                      <w:marTop w:val="0"/>
                      <w:marBottom w:val="0"/>
                      <w:divBdr>
                        <w:top w:val="single" w:sz="2" w:space="0" w:color="E3E3E3"/>
                        <w:left w:val="single" w:sz="2" w:space="0" w:color="E3E3E3"/>
                        <w:bottom w:val="single" w:sz="2" w:space="0" w:color="E3E3E3"/>
                        <w:right w:val="single" w:sz="2" w:space="0" w:color="E3E3E3"/>
                      </w:divBdr>
                      <w:divsChild>
                        <w:div w:id="2053772439">
                          <w:marLeft w:val="0"/>
                          <w:marRight w:val="0"/>
                          <w:marTop w:val="0"/>
                          <w:marBottom w:val="0"/>
                          <w:divBdr>
                            <w:top w:val="single" w:sz="2" w:space="0" w:color="E3E3E3"/>
                            <w:left w:val="single" w:sz="2" w:space="0" w:color="E3E3E3"/>
                            <w:bottom w:val="single" w:sz="2" w:space="0" w:color="E3E3E3"/>
                            <w:right w:val="single" w:sz="2" w:space="0" w:color="E3E3E3"/>
                          </w:divBdr>
                          <w:divsChild>
                            <w:div w:id="2320001">
                              <w:marLeft w:val="0"/>
                              <w:marRight w:val="0"/>
                              <w:marTop w:val="0"/>
                              <w:marBottom w:val="0"/>
                              <w:divBdr>
                                <w:top w:val="single" w:sz="2" w:space="0" w:color="E3E3E3"/>
                                <w:left w:val="single" w:sz="2" w:space="0" w:color="E3E3E3"/>
                                <w:bottom w:val="single" w:sz="2" w:space="0" w:color="E3E3E3"/>
                                <w:right w:val="single" w:sz="2" w:space="0" w:color="E3E3E3"/>
                              </w:divBdr>
                              <w:divsChild>
                                <w:div w:id="1698576895">
                                  <w:marLeft w:val="0"/>
                                  <w:marRight w:val="0"/>
                                  <w:marTop w:val="100"/>
                                  <w:marBottom w:val="100"/>
                                  <w:divBdr>
                                    <w:top w:val="single" w:sz="2" w:space="0" w:color="E3E3E3"/>
                                    <w:left w:val="single" w:sz="2" w:space="0" w:color="E3E3E3"/>
                                    <w:bottom w:val="single" w:sz="2" w:space="0" w:color="E3E3E3"/>
                                    <w:right w:val="single" w:sz="2" w:space="0" w:color="E3E3E3"/>
                                  </w:divBdr>
                                  <w:divsChild>
                                    <w:div w:id="60369041">
                                      <w:marLeft w:val="0"/>
                                      <w:marRight w:val="0"/>
                                      <w:marTop w:val="0"/>
                                      <w:marBottom w:val="0"/>
                                      <w:divBdr>
                                        <w:top w:val="single" w:sz="2" w:space="0" w:color="E3E3E3"/>
                                        <w:left w:val="single" w:sz="2" w:space="0" w:color="E3E3E3"/>
                                        <w:bottom w:val="single" w:sz="2" w:space="0" w:color="E3E3E3"/>
                                        <w:right w:val="single" w:sz="2" w:space="0" w:color="E3E3E3"/>
                                      </w:divBdr>
                                      <w:divsChild>
                                        <w:div w:id="1196846188">
                                          <w:marLeft w:val="0"/>
                                          <w:marRight w:val="0"/>
                                          <w:marTop w:val="0"/>
                                          <w:marBottom w:val="0"/>
                                          <w:divBdr>
                                            <w:top w:val="single" w:sz="2" w:space="0" w:color="E3E3E3"/>
                                            <w:left w:val="single" w:sz="2" w:space="0" w:color="E3E3E3"/>
                                            <w:bottom w:val="single" w:sz="2" w:space="0" w:color="E3E3E3"/>
                                            <w:right w:val="single" w:sz="2" w:space="0" w:color="E3E3E3"/>
                                          </w:divBdr>
                                          <w:divsChild>
                                            <w:div w:id="1806697884">
                                              <w:marLeft w:val="0"/>
                                              <w:marRight w:val="0"/>
                                              <w:marTop w:val="0"/>
                                              <w:marBottom w:val="0"/>
                                              <w:divBdr>
                                                <w:top w:val="single" w:sz="2" w:space="0" w:color="E3E3E3"/>
                                                <w:left w:val="single" w:sz="2" w:space="0" w:color="E3E3E3"/>
                                                <w:bottom w:val="single" w:sz="2" w:space="0" w:color="E3E3E3"/>
                                                <w:right w:val="single" w:sz="2" w:space="0" w:color="E3E3E3"/>
                                              </w:divBdr>
                                              <w:divsChild>
                                                <w:div w:id="1000040204">
                                                  <w:marLeft w:val="0"/>
                                                  <w:marRight w:val="0"/>
                                                  <w:marTop w:val="0"/>
                                                  <w:marBottom w:val="0"/>
                                                  <w:divBdr>
                                                    <w:top w:val="single" w:sz="2" w:space="0" w:color="E3E3E3"/>
                                                    <w:left w:val="single" w:sz="2" w:space="0" w:color="E3E3E3"/>
                                                    <w:bottom w:val="single" w:sz="2" w:space="0" w:color="E3E3E3"/>
                                                    <w:right w:val="single" w:sz="2" w:space="0" w:color="E3E3E3"/>
                                                  </w:divBdr>
                                                  <w:divsChild>
                                                    <w:div w:id="1066760896">
                                                      <w:marLeft w:val="0"/>
                                                      <w:marRight w:val="0"/>
                                                      <w:marTop w:val="0"/>
                                                      <w:marBottom w:val="0"/>
                                                      <w:divBdr>
                                                        <w:top w:val="single" w:sz="2" w:space="0" w:color="E3E3E3"/>
                                                        <w:left w:val="single" w:sz="2" w:space="0" w:color="E3E3E3"/>
                                                        <w:bottom w:val="single" w:sz="2" w:space="0" w:color="E3E3E3"/>
                                                        <w:right w:val="single" w:sz="2" w:space="0" w:color="E3E3E3"/>
                                                      </w:divBdr>
                                                      <w:divsChild>
                                                        <w:div w:id="1339575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091509">
          <w:marLeft w:val="0"/>
          <w:marRight w:val="0"/>
          <w:marTop w:val="0"/>
          <w:marBottom w:val="0"/>
          <w:divBdr>
            <w:top w:val="none" w:sz="0" w:space="0" w:color="auto"/>
            <w:left w:val="none" w:sz="0" w:space="0" w:color="auto"/>
            <w:bottom w:val="none" w:sz="0" w:space="0" w:color="auto"/>
            <w:right w:val="none" w:sz="0" w:space="0" w:color="auto"/>
          </w:divBdr>
        </w:div>
      </w:divsChild>
    </w:div>
    <w:div w:id="1094206356">
      <w:bodyDiv w:val="1"/>
      <w:marLeft w:val="0"/>
      <w:marRight w:val="0"/>
      <w:marTop w:val="0"/>
      <w:marBottom w:val="0"/>
      <w:divBdr>
        <w:top w:val="none" w:sz="0" w:space="0" w:color="auto"/>
        <w:left w:val="none" w:sz="0" w:space="0" w:color="auto"/>
        <w:bottom w:val="none" w:sz="0" w:space="0" w:color="auto"/>
        <w:right w:val="none" w:sz="0" w:space="0" w:color="auto"/>
      </w:divBdr>
    </w:div>
    <w:div w:id="1484809738">
      <w:bodyDiv w:val="1"/>
      <w:marLeft w:val="0"/>
      <w:marRight w:val="0"/>
      <w:marTop w:val="0"/>
      <w:marBottom w:val="0"/>
      <w:divBdr>
        <w:top w:val="none" w:sz="0" w:space="0" w:color="auto"/>
        <w:left w:val="none" w:sz="0" w:space="0" w:color="auto"/>
        <w:bottom w:val="none" w:sz="0" w:space="0" w:color="auto"/>
        <w:right w:val="none" w:sz="0" w:space="0" w:color="auto"/>
      </w:divBdr>
    </w:div>
    <w:div w:id="1593976164">
      <w:bodyDiv w:val="1"/>
      <w:marLeft w:val="0"/>
      <w:marRight w:val="0"/>
      <w:marTop w:val="0"/>
      <w:marBottom w:val="0"/>
      <w:divBdr>
        <w:top w:val="none" w:sz="0" w:space="0" w:color="auto"/>
        <w:left w:val="none" w:sz="0" w:space="0" w:color="auto"/>
        <w:bottom w:val="none" w:sz="0" w:space="0" w:color="auto"/>
        <w:right w:val="none" w:sz="0" w:space="0" w:color="auto"/>
      </w:divBdr>
    </w:div>
    <w:div w:id="1888106564">
      <w:bodyDiv w:val="1"/>
      <w:marLeft w:val="0"/>
      <w:marRight w:val="0"/>
      <w:marTop w:val="0"/>
      <w:marBottom w:val="0"/>
      <w:divBdr>
        <w:top w:val="none" w:sz="0" w:space="0" w:color="auto"/>
        <w:left w:val="none" w:sz="0" w:space="0" w:color="auto"/>
        <w:bottom w:val="none" w:sz="0" w:space="0" w:color="auto"/>
        <w:right w:val="none" w:sz="0" w:space="0" w:color="auto"/>
      </w:divBdr>
    </w:div>
    <w:div w:id="1908371544">
      <w:bodyDiv w:val="1"/>
      <w:marLeft w:val="0"/>
      <w:marRight w:val="0"/>
      <w:marTop w:val="0"/>
      <w:marBottom w:val="0"/>
      <w:divBdr>
        <w:top w:val="none" w:sz="0" w:space="0" w:color="auto"/>
        <w:left w:val="none" w:sz="0" w:space="0" w:color="auto"/>
        <w:bottom w:val="none" w:sz="0" w:space="0" w:color="auto"/>
        <w:right w:val="none" w:sz="0" w:space="0" w:color="auto"/>
      </w:divBdr>
    </w:div>
    <w:div w:id="2091659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Yuva Krishna Kishore Inapala</dc:creator>
  <cp:lastModifiedBy>Chittoor, Sayesh Kumar</cp:lastModifiedBy>
  <cp:revision>6</cp:revision>
  <dcterms:created xsi:type="dcterms:W3CDTF">2024-04-04T03:49:00Z</dcterms:created>
  <dcterms:modified xsi:type="dcterms:W3CDTF">2024-04-04T06:07:00Z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2024-04-01T00:00:00Z</vt:filetime>
  </property>
  <property fmtid="{D5CDD505-2E9C-101B-9397-08002B2CF9AE}" pid="3" name="Creator">
    <vt:lpwstr>Microsoft® Word for Microsoft 365</vt:lpwstr>
  </property>
  <property fmtid="{D5CDD505-2E9C-101B-9397-08002B2CF9AE}" pid="4" name="LastSaved">
    <vt:filetime>2024-04-04T00:00:00Z</vt:filetime>
  </property>
  <property fmtid="{D5CDD505-2E9C-101B-9397-08002B2CF9AE}" pid="5" name="Producer">
    <vt:lpwstr>3-Heights(TM) PDF Security Shell 4.8.25.2 (http://www.pdf-tools.com)</vt:lpwstr>
  </property>
</Properties>
</file>