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AD8CA" w14:textId="77777777" w:rsidR="00617A59" w:rsidRPr="00617A59" w:rsidRDefault="00617A59" w:rsidP="00617A59">
      <w:pPr>
        <w:shd w:val="clear" w:color="auto" w:fill="FFFFFF"/>
        <w:spacing w:after="100" w:afterAutospacing="1" w:line="240" w:lineRule="auto"/>
        <w:ind w:left="142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 xml:space="preserve">Using JavaScript, HTML, and CSS, complete the implementation of your single-page-app email client. You must </w:t>
      </w:r>
      <w:proofErr w:type="spellStart"/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fulfill</w:t>
      </w:r>
      <w:proofErr w:type="spellEnd"/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 xml:space="preserve"> the following requirements:</w:t>
      </w:r>
    </w:p>
    <w:p w14:paraId="341B9F9D" w14:textId="77777777" w:rsidR="00617A59" w:rsidRPr="00617A59" w:rsidRDefault="00617A59" w:rsidP="00617A5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en-NZ"/>
        </w:rPr>
        <w:t>Send Mail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: When a user submits the email composition form, add JavaScript code to actually send the email.</w:t>
      </w:r>
    </w:p>
    <w:p w14:paraId="22C728F9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You’ll likely want to make a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POST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request to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/emails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, passing in values for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recipients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,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subject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, and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body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.</w:t>
      </w:r>
    </w:p>
    <w:p w14:paraId="4D7B9141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Once the email has been sent, load the user’s sent mailbox.</w:t>
      </w:r>
    </w:p>
    <w:p w14:paraId="18803851" w14:textId="77777777" w:rsidR="00617A59" w:rsidRPr="00617A59" w:rsidRDefault="00617A59" w:rsidP="00617A5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en-NZ"/>
        </w:rPr>
        <w:t>Mailbox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 xml:space="preserve">: When a user visits their Inbox, </w:t>
      </w:r>
      <w:proofErr w:type="gramStart"/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Sent</w:t>
      </w:r>
      <w:proofErr w:type="gramEnd"/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 xml:space="preserve"> mailbox, or Archive, load the appropriate mailbox.</w:t>
      </w:r>
    </w:p>
    <w:p w14:paraId="09FD3CC4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You’ll likely want to make a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GET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request to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/emails/&lt;mailbox&gt;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to request the emails for a particular mailbox.</w:t>
      </w:r>
    </w:p>
    <w:p w14:paraId="5310EDAA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When a mailbox is visited, the application should first query the API for the latest emails in that mailbox.</w:t>
      </w:r>
    </w:p>
    <w:p w14:paraId="4B7A7104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When a mailbox is visited, the name of the mailbox should appear at the top of the page (this part is done for you).</w:t>
      </w:r>
    </w:p>
    <w:p w14:paraId="334E93A0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Each email should then be rendered in its own box (e.g. as a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&lt;div&gt;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with a border) that displays who the email is from, what the subject line is, and the timestamp of the email.</w:t>
      </w:r>
    </w:p>
    <w:p w14:paraId="68822D8D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 xml:space="preserve">If the email is unread, it should appear with a white background. If the email has been read, it should appear with a </w:t>
      </w:r>
      <w:proofErr w:type="spellStart"/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gray</w:t>
      </w:r>
      <w:proofErr w:type="spellEnd"/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 xml:space="preserve"> background.</w:t>
      </w:r>
    </w:p>
    <w:p w14:paraId="651A5E8D" w14:textId="77777777" w:rsidR="00617A59" w:rsidRPr="00617A59" w:rsidRDefault="00617A59" w:rsidP="00617A5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en-NZ"/>
        </w:rPr>
        <w:t>View Email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: When a user clicks on an email, the user should be taken to a view where they see the content of that email.</w:t>
      </w:r>
    </w:p>
    <w:p w14:paraId="3FAA2961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You’ll likely want to make a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GET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request to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/emails/&lt;</w:t>
      </w:r>
      <w:proofErr w:type="spellStart"/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email_id</w:t>
      </w:r>
      <w:proofErr w:type="spellEnd"/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&gt;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to request the email.</w:t>
      </w:r>
    </w:p>
    <w:p w14:paraId="7E024620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Your application should show the email’s sender, recipients, subject, timestamp, and body.</w:t>
      </w:r>
    </w:p>
    <w:p w14:paraId="38493C4D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You’ll likely want to add an additional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div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to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inbox.html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(in addition to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emails-view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and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compose-view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) for displaying the email. Be sure to update your code to hide and show the right views when navigation options are clicked.</w:t>
      </w:r>
    </w:p>
    <w:p w14:paraId="6C9B276B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See the hint in the Hints section about how to add an event listener to an HTML element that you’ve added to the DOM.</w:t>
      </w:r>
    </w:p>
    <w:p w14:paraId="17441EB9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Once the email has been clicked on, you should mark the email as read. Recall that you can send a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PUT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request to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/emails/&lt;</w:t>
      </w:r>
      <w:proofErr w:type="spellStart"/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email_id</w:t>
      </w:r>
      <w:proofErr w:type="spellEnd"/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&gt;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to update whether an email is read or not.</w:t>
      </w:r>
    </w:p>
    <w:p w14:paraId="2B5B5395" w14:textId="77777777" w:rsidR="00617A59" w:rsidRPr="00617A59" w:rsidRDefault="00617A59" w:rsidP="00617A5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en-NZ"/>
        </w:rPr>
        <w:t>Archive and Unarchive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: Allow users to archive and unarchive emails that they have received.</w:t>
      </w:r>
    </w:p>
    <w:p w14:paraId="69A253B1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When viewing an Inbox email, the user should be presented with a button that lets them archive the email. When viewing an Archive email, the user should be presented with a button that lets them unarchive the email. This requirement does not apply to emails in the Sent mailbox.</w:t>
      </w:r>
    </w:p>
    <w:p w14:paraId="1371A1F8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Recall that you can send a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PUT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request to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/emails/&lt;</w:t>
      </w:r>
      <w:proofErr w:type="spellStart"/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email_id</w:t>
      </w:r>
      <w:proofErr w:type="spellEnd"/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&gt;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to mark an email as archived or unarchived.</w:t>
      </w:r>
    </w:p>
    <w:p w14:paraId="095F5374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Once an email has been archived or unarchived, load the user’s inbox.</w:t>
      </w:r>
    </w:p>
    <w:p w14:paraId="29115100" w14:textId="77777777" w:rsidR="00617A59" w:rsidRPr="00617A59" w:rsidRDefault="00617A59" w:rsidP="00617A5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b/>
          <w:bCs/>
          <w:color w:val="212529"/>
          <w:sz w:val="24"/>
          <w:szCs w:val="24"/>
          <w:lang w:eastAsia="en-NZ"/>
        </w:rPr>
        <w:t>Reply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: Allow users to reply to an email.</w:t>
      </w:r>
    </w:p>
    <w:p w14:paraId="185D27E5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When viewing an email, the user should be presented with a “Reply” button that lets them reply to the email.</w:t>
      </w:r>
    </w:p>
    <w:p w14:paraId="48D04D30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When the user clicks the “Reply” button, they should be taken to the email composition form.</w:t>
      </w:r>
    </w:p>
    <w:p w14:paraId="7A2E11D6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Pre-fill the composition form with the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recipient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field set to whoever sent the original email.</w:t>
      </w:r>
    </w:p>
    <w:p w14:paraId="546F320E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Pre-fill the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subject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line. If the original email had a subject line of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foo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, the new subject line should be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Re: foo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. (If the subject line already begins with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Re</w:t>
      </w:r>
      <w:proofErr w:type="gramStart"/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: 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,</w:t>
      </w:r>
      <w:proofErr w:type="gramEnd"/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 xml:space="preserve"> no need to add it again.)</w:t>
      </w:r>
      <w:bookmarkStart w:id="0" w:name="_GoBack"/>
      <w:bookmarkEnd w:id="0"/>
    </w:p>
    <w:p w14:paraId="48E031E8" w14:textId="77777777" w:rsidR="00617A59" w:rsidRPr="00617A59" w:rsidRDefault="00617A59" w:rsidP="00617A59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</w:pP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Pre-fill the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body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of the email with a line like </w:t>
      </w:r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 xml:space="preserve">"On Jan </w:t>
      </w:r>
      <w:proofErr w:type="gramStart"/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>1</w:t>
      </w:r>
      <w:proofErr w:type="gramEnd"/>
      <w:r w:rsidRPr="00617A59">
        <w:rPr>
          <w:rFonts w:ascii="Consolas" w:eastAsia="Times New Roman" w:hAnsi="Consolas" w:cs="Courier New"/>
          <w:color w:val="212529"/>
          <w:sz w:val="21"/>
          <w:szCs w:val="21"/>
          <w:shd w:val="clear" w:color="auto" w:fill="F8F9FA"/>
          <w:lang w:eastAsia="en-NZ"/>
        </w:rPr>
        <w:t xml:space="preserve"> 2020, 12:00 AM foo@example.com wrote:"</w:t>
      </w:r>
      <w:r w:rsidRPr="00617A59">
        <w:rPr>
          <w:rFonts w:ascii="PT Sans" w:eastAsia="Times New Roman" w:hAnsi="PT Sans" w:cs="Times New Roman"/>
          <w:color w:val="212529"/>
          <w:sz w:val="24"/>
          <w:szCs w:val="24"/>
          <w:lang w:eastAsia="en-NZ"/>
        </w:rPr>
        <w:t> followed by the original text of the email.</w:t>
      </w:r>
    </w:p>
    <w:p w14:paraId="564E7633" w14:textId="77777777" w:rsidR="005418CF" w:rsidRDefault="005418CF"/>
    <w:sectPr w:rsidR="005418CF" w:rsidSect="00617A59">
      <w:pgSz w:w="11906" w:h="16838"/>
      <w:pgMar w:top="709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F4B64"/>
    <w:multiLevelType w:val="multilevel"/>
    <w:tmpl w:val="E89C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40"/>
    <w:rsid w:val="0000005D"/>
    <w:rsid w:val="000015FE"/>
    <w:rsid w:val="0001185F"/>
    <w:rsid w:val="00023155"/>
    <w:rsid w:val="00025A33"/>
    <w:rsid w:val="00026D27"/>
    <w:rsid w:val="00053F4E"/>
    <w:rsid w:val="00055996"/>
    <w:rsid w:val="00084371"/>
    <w:rsid w:val="00086E03"/>
    <w:rsid w:val="00093DB1"/>
    <w:rsid w:val="000A71D8"/>
    <w:rsid w:val="000B7B1F"/>
    <w:rsid w:val="000C248C"/>
    <w:rsid w:val="000C6BEB"/>
    <w:rsid w:val="000C7228"/>
    <w:rsid w:val="000D4664"/>
    <w:rsid w:val="000D7C1B"/>
    <w:rsid w:val="000E5B00"/>
    <w:rsid w:val="000E6BCB"/>
    <w:rsid w:val="000F3365"/>
    <w:rsid w:val="001022F1"/>
    <w:rsid w:val="00112F8D"/>
    <w:rsid w:val="00113B10"/>
    <w:rsid w:val="00114F3F"/>
    <w:rsid w:val="0012576A"/>
    <w:rsid w:val="00125C44"/>
    <w:rsid w:val="00131DBF"/>
    <w:rsid w:val="00135912"/>
    <w:rsid w:val="00146E26"/>
    <w:rsid w:val="0016776B"/>
    <w:rsid w:val="00170027"/>
    <w:rsid w:val="001713A1"/>
    <w:rsid w:val="00172FCE"/>
    <w:rsid w:val="0017475E"/>
    <w:rsid w:val="001751EB"/>
    <w:rsid w:val="00175467"/>
    <w:rsid w:val="00183402"/>
    <w:rsid w:val="00187E77"/>
    <w:rsid w:val="001909E6"/>
    <w:rsid w:val="00193A40"/>
    <w:rsid w:val="001A0ABC"/>
    <w:rsid w:val="001A3F18"/>
    <w:rsid w:val="001C0F5E"/>
    <w:rsid w:val="001D0A26"/>
    <w:rsid w:val="001D4AAC"/>
    <w:rsid w:val="001E2E01"/>
    <w:rsid w:val="001E3E11"/>
    <w:rsid w:val="001E48AE"/>
    <w:rsid w:val="001F691B"/>
    <w:rsid w:val="00204203"/>
    <w:rsid w:val="00232D8F"/>
    <w:rsid w:val="00236317"/>
    <w:rsid w:val="00241F6A"/>
    <w:rsid w:val="00250742"/>
    <w:rsid w:val="00251DD9"/>
    <w:rsid w:val="00262B6E"/>
    <w:rsid w:val="00266F21"/>
    <w:rsid w:val="00291D4D"/>
    <w:rsid w:val="00293BFE"/>
    <w:rsid w:val="00297F3F"/>
    <w:rsid w:val="002B1496"/>
    <w:rsid w:val="002B2C34"/>
    <w:rsid w:val="002B41EA"/>
    <w:rsid w:val="002B7057"/>
    <w:rsid w:val="002B798B"/>
    <w:rsid w:val="002C2883"/>
    <w:rsid w:val="002C4B8D"/>
    <w:rsid w:val="002D7868"/>
    <w:rsid w:val="002E267F"/>
    <w:rsid w:val="002E6FC9"/>
    <w:rsid w:val="0030187C"/>
    <w:rsid w:val="00311E66"/>
    <w:rsid w:val="00316CCC"/>
    <w:rsid w:val="00320621"/>
    <w:rsid w:val="003263ED"/>
    <w:rsid w:val="00351FA5"/>
    <w:rsid w:val="003540E0"/>
    <w:rsid w:val="0035634B"/>
    <w:rsid w:val="00357F71"/>
    <w:rsid w:val="00367293"/>
    <w:rsid w:val="00373045"/>
    <w:rsid w:val="003868C5"/>
    <w:rsid w:val="003A5BBB"/>
    <w:rsid w:val="003A5F79"/>
    <w:rsid w:val="003C256E"/>
    <w:rsid w:val="003D120C"/>
    <w:rsid w:val="003E1D84"/>
    <w:rsid w:val="003F2F81"/>
    <w:rsid w:val="003F76A9"/>
    <w:rsid w:val="00410E14"/>
    <w:rsid w:val="00422AB2"/>
    <w:rsid w:val="00442D6A"/>
    <w:rsid w:val="00444F15"/>
    <w:rsid w:val="0044603C"/>
    <w:rsid w:val="0044744C"/>
    <w:rsid w:val="004546E9"/>
    <w:rsid w:val="0046160D"/>
    <w:rsid w:val="00464FAB"/>
    <w:rsid w:val="0048030D"/>
    <w:rsid w:val="00482331"/>
    <w:rsid w:val="00482E9D"/>
    <w:rsid w:val="00486EF4"/>
    <w:rsid w:val="004940E6"/>
    <w:rsid w:val="004964E4"/>
    <w:rsid w:val="00497F88"/>
    <w:rsid w:val="004C1D4D"/>
    <w:rsid w:val="004C6C52"/>
    <w:rsid w:val="004D0556"/>
    <w:rsid w:val="004E2771"/>
    <w:rsid w:val="004F2728"/>
    <w:rsid w:val="004F4E4E"/>
    <w:rsid w:val="004F54DA"/>
    <w:rsid w:val="004F654F"/>
    <w:rsid w:val="004F72E7"/>
    <w:rsid w:val="0050475E"/>
    <w:rsid w:val="005166D7"/>
    <w:rsid w:val="005206A9"/>
    <w:rsid w:val="005212D4"/>
    <w:rsid w:val="00522E53"/>
    <w:rsid w:val="00524A62"/>
    <w:rsid w:val="00525FC6"/>
    <w:rsid w:val="0052619F"/>
    <w:rsid w:val="0053705E"/>
    <w:rsid w:val="005418CF"/>
    <w:rsid w:val="00544772"/>
    <w:rsid w:val="00551B7D"/>
    <w:rsid w:val="005577CC"/>
    <w:rsid w:val="00562316"/>
    <w:rsid w:val="005749D9"/>
    <w:rsid w:val="00576F70"/>
    <w:rsid w:val="00587F2C"/>
    <w:rsid w:val="00592018"/>
    <w:rsid w:val="005A00B2"/>
    <w:rsid w:val="005A0F25"/>
    <w:rsid w:val="005B14BC"/>
    <w:rsid w:val="005B44D0"/>
    <w:rsid w:val="005B5F10"/>
    <w:rsid w:val="005B6F36"/>
    <w:rsid w:val="005C012D"/>
    <w:rsid w:val="005C3CAD"/>
    <w:rsid w:val="005C43C9"/>
    <w:rsid w:val="005D461C"/>
    <w:rsid w:val="005E3F7D"/>
    <w:rsid w:val="005F7207"/>
    <w:rsid w:val="005F72ED"/>
    <w:rsid w:val="005F7A06"/>
    <w:rsid w:val="0060220B"/>
    <w:rsid w:val="00602AE1"/>
    <w:rsid w:val="00605359"/>
    <w:rsid w:val="00612BC3"/>
    <w:rsid w:val="00617A59"/>
    <w:rsid w:val="006210CF"/>
    <w:rsid w:val="006416CE"/>
    <w:rsid w:val="00653235"/>
    <w:rsid w:val="00656533"/>
    <w:rsid w:val="00657F89"/>
    <w:rsid w:val="0066178E"/>
    <w:rsid w:val="006659D7"/>
    <w:rsid w:val="006737B0"/>
    <w:rsid w:val="00673F39"/>
    <w:rsid w:val="006770FC"/>
    <w:rsid w:val="006804E8"/>
    <w:rsid w:val="006810D2"/>
    <w:rsid w:val="006830E2"/>
    <w:rsid w:val="00685024"/>
    <w:rsid w:val="006915C0"/>
    <w:rsid w:val="00693C07"/>
    <w:rsid w:val="006A0A2C"/>
    <w:rsid w:val="006A1F9F"/>
    <w:rsid w:val="006A24C6"/>
    <w:rsid w:val="006A29A6"/>
    <w:rsid w:val="006A4E87"/>
    <w:rsid w:val="006B5EC8"/>
    <w:rsid w:val="006B68A1"/>
    <w:rsid w:val="006C0DC4"/>
    <w:rsid w:val="006C7C9E"/>
    <w:rsid w:val="006D16D5"/>
    <w:rsid w:val="006D17B8"/>
    <w:rsid w:val="006D1AD2"/>
    <w:rsid w:val="006D3691"/>
    <w:rsid w:val="006E0218"/>
    <w:rsid w:val="006E2F94"/>
    <w:rsid w:val="006E5FBC"/>
    <w:rsid w:val="006F11B8"/>
    <w:rsid w:val="006F7A40"/>
    <w:rsid w:val="00704306"/>
    <w:rsid w:val="0070508B"/>
    <w:rsid w:val="007179E3"/>
    <w:rsid w:val="0072236A"/>
    <w:rsid w:val="007308A1"/>
    <w:rsid w:val="00731C84"/>
    <w:rsid w:val="00740621"/>
    <w:rsid w:val="00742F2A"/>
    <w:rsid w:val="00746C56"/>
    <w:rsid w:val="0075204D"/>
    <w:rsid w:val="007619E3"/>
    <w:rsid w:val="00761F65"/>
    <w:rsid w:val="007624C5"/>
    <w:rsid w:val="00782E21"/>
    <w:rsid w:val="00785270"/>
    <w:rsid w:val="00793B4C"/>
    <w:rsid w:val="0079626E"/>
    <w:rsid w:val="007A79A8"/>
    <w:rsid w:val="007B0CF6"/>
    <w:rsid w:val="007B1418"/>
    <w:rsid w:val="007B5A7A"/>
    <w:rsid w:val="007C1842"/>
    <w:rsid w:val="007C5245"/>
    <w:rsid w:val="007C6A9A"/>
    <w:rsid w:val="007D3023"/>
    <w:rsid w:val="007D3AF8"/>
    <w:rsid w:val="007E0181"/>
    <w:rsid w:val="007F0185"/>
    <w:rsid w:val="007F0462"/>
    <w:rsid w:val="007F13A6"/>
    <w:rsid w:val="007F509D"/>
    <w:rsid w:val="00800D7C"/>
    <w:rsid w:val="00813CC5"/>
    <w:rsid w:val="008145DF"/>
    <w:rsid w:val="00816C63"/>
    <w:rsid w:val="0082305C"/>
    <w:rsid w:val="008248BD"/>
    <w:rsid w:val="0082589F"/>
    <w:rsid w:val="00826231"/>
    <w:rsid w:val="00842A4E"/>
    <w:rsid w:val="008458CB"/>
    <w:rsid w:val="00852994"/>
    <w:rsid w:val="008877DE"/>
    <w:rsid w:val="0089197A"/>
    <w:rsid w:val="00897B18"/>
    <w:rsid w:val="008A3FA7"/>
    <w:rsid w:val="008A721A"/>
    <w:rsid w:val="008B0FB8"/>
    <w:rsid w:val="008B5978"/>
    <w:rsid w:val="008E1C49"/>
    <w:rsid w:val="008E5875"/>
    <w:rsid w:val="008F094A"/>
    <w:rsid w:val="008F17DC"/>
    <w:rsid w:val="008F45B6"/>
    <w:rsid w:val="0090552F"/>
    <w:rsid w:val="0091005F"/>
    <w:rsid w:val="009106A2"/>
    <w:rsid w:val="00912C28"/>
    <w:rsid w:val="00914DCC"/>
    <w:rsid w:val="009329FB"/>
    <w:rsid w:val="00933079"/>
    <w:rsid w:val="00946698"/>
    <w:rsid w:val="00960FDC"/>
    <w:rsid w:val="00983500"/>
    <w:rsid w:val="009873F4"/>
    <w:rsid w:val="009A05DA"/>
    <w:rsid w:val="009A18E2"/>
    <w:rsid w:val="009B2ABB"/>
    <w:rsid w:val="009C1791"/>
    <w:rsid w:val="009D1C33"/>
    <w:rsid w:val="009D69F8"/>
    <w:rsid w:val="009E181B"/>
    <w:rsid w:val="009E5D51"/>
    <w:rsid w:val="009F0E27"/>
    <w:rsid w:val="009F21FE"/>
    <w:rsid w:val="009F5077"/>
    <w:rsid w:val="00A00A3B"/>
    <w:rsid w:val="00A00B1A"/>
    <w:rsid w:val="00A00DAD"/>
    <w:rsid w:val="00A01833"/>
    <w:rsid w:val="00A15563"/>
    <w:rsid w:val="00A319FA"/>
    <w:rsid w:val="00A3324E"/>
    <w:rsid w:val="00A4694E"/>
    <w:rsid w:val="00A568E8"/>
    <w:rsid w:val="00A56BAB"/>
    <w:rsid w:val="00A623FE"/>
    <w:rsid w:val="00A653D6"/>
    <w:rsid w:val="00A67DAF"/>
    <w:rsid w:val="00A778F9"/>
    <w:rsid w:val="00A90E0C"/>
    <w:rsid w:val="00A913C8"/>
    <w:rsid w:val="00A9173E"/>
    <w:rsid w:val="00A96639"/>
    <w:rsid w:val="00A972AF"/>
    <w:rsid w:val="00AB16C2"/>
    <w:rsid w:val="00AB7BB7"/>
    <w:rsid w:val="00AC3722"/>
    <w:rsid w:val="00AC3E8A"/>
    <w:rsid w:val="00AC6F63"/>
    <w:rsid w:val="00AE50DC"/>
    <w:rsid w:val="00AF1976"/>
    <w:rsid w:val="00AF1DB5"/>
    <w:rsid w:val="00AF6B8F"/>
    <w:rsid w:val="00B00814"/>
    <w:rsid w:val="00B07E78"/>
    <w:rsid w:val="00B113C1"/>
    <w:rsid w:val="00B134F7"/>
    <w:rsid w:val="00B14D1C"/>
    <w:rsid w:val="00B17942"/>
    <w:rsid w:val="00B261D6"/>
    <w:rsid w:val="00B32F2C"/>
    <w:rsid w:val="00B33385"/>
    <w:rsid w:val="00B372CD"/>
    <w:rsid w:val="00B440F7"/>
    <w:rsid w:val="00B50785"/>
    <w:rsid w:val="00B5093D"/>
    <w:rsid w:val="00B517EB"/>
    <w:rsid w:val="00B5233A"/>
    <w:rsid w:val="00B622ED"/>
    <w:rsid w:val="00B64669"/>
    <w:rsid w:val="00B7244F"/>
    <w:rsid w:val="00B754A1"/>
    <w:rsid w:val="00B763C9"/>
    <w:rsid w:val="00B84238"/>
    <w:rsid w:val="00B84EF2"/>
    <w:rsid w:val="00B86437"/>
    <w:rsid w:val="00B876E8"/>
    <w:rsid w:val="00B96443"/>
    <w:rsid w:val="00B97FC8"/>
    <w:rsid w:val="00BA0C43"/>
    <w:rsid w:val="00BA3113"/>
    <w:rsid w:val="00BB3224"/>
    <w:rsid w:val="00BB5F20"/>
    <w:rsid w:val="00BC0B6B"/>
    <w:rsid w:val="00BC6357"/>
    <w:rsid w:val="00BC6D40"/>
    <w:rsid w:val="00BD3611"/>
    <w:rsid w:val="00BD6586"/>
    <w:rsid w:val="00BF2983"/>
    <w:rsid w:val="00BF3F55"/>
    <w:rsid w:val="00BF6BEA"/>
    <w:rsid w:val="00C0028C"/>
    <w:rsid w:val="00C04D89"/>
    <w:rsid w:val="00C10AEC"/>
    <w:rsid w:val="00C13033"/>
    <w:rsid w:val="00C23222"/>
    <w:rsid w:val="00C3066B"/>
    <w:rsid w:val="00C47A76"/>
    <w:rsid w:val="00C57736"/>
    <w:rsid w:val="00C61543"/>
    <w:rsid w:val="00C63484"/>
    <w:rsid w:val="00C65D18"/>
    <w:rsid w:val="00C6628C"/>
    <w:rsid w:val="00C6658D"/>
    <w:rsid w:val="00C71D48"/>
    <w:rsid w:val="00C869B8"/>
    <w:rsid w:val="00C90CEC"/>
    <w:rsid w:val="00C9359E"/>
    <w:rsid w:val="00CA55D4"/>
    <w:rsid w:val="00CB6E85"/>
    <w:rsid w:val="00CB7CF3"/>
    <w:rsid w:val="00CC067D"/>
    <w:rsid w:val="00CC4816"/>
    <w:rsid w:val="00CC7058"/>
    <w:rsid w:val="00CD16BA"/>
    <w:rsid w:val="00CF1A8D"/>
    <w:rsid w:val="00CF64DA"/>
    <w:rsid w:val="00CF7586"/>
    <w:rsid w:val="00CF7827"/>
    <w:rsid w:val="00D01C03"/>
    <w:rsid w:val="00D01D42"/>
    <w:rsid w:val="00D128CD"/>
    <w:rsid w:val="00D12A7C"/>
    <w:rsid w:val="00D17B5F"/>
    <w:rsid w:val="00D20453"/>
    <w:rsid w:val="00D213EE"/>
    <w:rsid w:val="00D27379"/>
    <w:rsid w:val="00D27DCB"/>
    <w:rsid w:val="00D32BCB"/>
    <w:rsid w:val="00D35781"/>
    <w:rsid w:val="00D5281D"/>
    <w:rsid w:val="00D55F65"/>
    <w:rsid w:val="00D603C2"/>
    <w:rsid w:val="00D6120D"/>
    <w:rsid w:val="00D813EC"/>
    <w:rsid w:val="00D814F8"/>
    <w:rsid w:val="00D845C0"/>
    <w:rsid w:val="00D84D2B"/>
    <w:rsid w:val="00D87BB0"/>
    <w:rsid w:val="00D90492"/>
    <w:rsid w:val="00D96391"/>
    <w:rsid w:val="00DA1917"/>
    <w:rsid w:val="00DA24FA"/>
    <w:rsid w:val="00DB0DB1"/>
    <w:rsid w:val="00DC20B0"/>
    <w:rsid w:val="00DC35C0"/>
    <w:rsid w:val="00DC4F80"/>
    <w:rsid w:val="00DC52D5"/>
    <w:rsid w:val="00DC5C7F"/>
    <w:rsid w:val="00DC68D0"/>
    <w:rsid w:val="00DD0A29"/>
    <w:rsid w:val="00DE1770"/>
    <w:rsid w:val="00DE2A38"/>
    <w:rsid w:val="00DF4375"/>
    <w:rsid w:val="00DF5E6B"/>
    <w:rsid w:val="00DF7980"/>
    <w:rsid w:val="00E00B63"/>
    <w:rsid w:val="00E04EA8"/>
    <w:rsid w:val="00E120FD"/>
    <w:rsid w:val="00E13269"/>
    <w:rsid w:val="00E207C0"/>
    <w:rsid w:val="00E23F8C"/>
    <w:rsid w:val="00E24820"/>
    <w:rsid w:val="00E36D54"/>
    <w:rsid w:val="00E42253"/>
    <w:rsid w:val="00E441C2"/>
    <w:rsid w:val="00E46D04"/>
    <w:rsid w:val="00E47D02"/>
    <w:rsid w:val="00E53871"/>
    <w:rsid w:val="00E53936"/>
    <w:rsid w:val="00E574FD"/>
    <w:rsid w:val="00E62DA9"/>
    <w:rsid w:val="00E6359E"/>
    <w:rsid w:val="00E8780D"/>
    <w:rsid w:val="00E90B71"/>
    <w:rsid w:val="00E94626"/>
    <w:rsid w:val="00EA0071"/>
    <w:rsid w:val="00EA548E"/>
    <w:rsid w:val="00EA59C3"/>
    <w:rsid w:val="00EB15B3"/>
    <w:rsid w:val="00EB2FA8"/>
    <w:rsid w:val="00EC05CA"/>
    <w:rsid w:val="00EC1723"/>
    <w:rsid w:val="00EC4500"/>
    <w:rsid w:val="00ED330D"/>
    <w:rsid w:val="00EE7FC1"/>
    <w:rsid w:val="00F07473"/>
    <w:rsid w:val="00F24ED3"/>
    <w:rsid w:val="00F272CD"/>
    <w:rsid w:val="00F372DE"/>
    <w:rsid w:val="00F4395D"/>
    <w:rsid w:val="00F47460"/>
    <w:rsid w:val="00F6657A"/>
    <w:rsid w:val="00F674F6"/>
    <w:rsid w:val="00F67AA1"/>
    <w:rsid w:val="00F70E03"/>
    <w:rsid w:val="00F81014"/>
    <w:rsid w:val="00F82879"/>
    <w:rsid w:val="00F83BE0"/>
    <w:rsid w:val="00FA10D0"/>
    <w:rsid w:val="00FA1829"/>
    <w:rsid w:val="00FA36C0"/>
    <w:rsid w:val="00FA46C0"/>
    <w:rsid w:val="00FA7EAC"/>
    <w:rsid w:val="00FB2196"/>
    <w:rsid w:val="00FB2AE7"/>
    <w:rsid w:val="00FC29B8"/>
    <w:rsid w:val="00FD03DA"/>
    <w:rsid w:val="00FE2130"/>
    <w:rsid w:val="00FE26C5"/>
    <w:rsid w:val="00FE313A"/>
    <w:rsid w:val="00FE6652"/>
    <w:rsid w:val="00FE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214CC-E6BA-4A1F-8038-949FC9D0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617A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Sazanakova</dc:creator>
  <cp:keywords/>
  <dc:description/>
  <cp:lastModifiedBy>Natalia Sazanakova</cp:lastModifiedBy>
  <cp:revision>2</cp:revision>
  <dcterms:created xsi:type="dcterms:W3CDTF">2020-11-11T23:16:00Z</dcterms:created>
  <dcterms:modified xsi:type="dcterms:W3CDTF">2020-11-11T23:18:00Z</dcterms:modified>
</cp:coreProperties>
</file>