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8CFC7" w14:textId="6C8F28CA" w:rsidR="00A922CC" w:rsidRDefault="005D6100" w:rsidP="005D6100">
      <w:pPr>
        <w:pStyle w:val="Title"/>
        <w:jc w:val="center"/>
      </w:pPr>
      <w:r>
        <w:t>The Stability</w:t>
      </w:r>
    </w:p>
    <w:p w14:paraId="2639004D" w14:textId="221E693E" w:rsidR="005D6100" w:rsidRDefault="005D6100" w:rsidP="005D6100">
      <w:pPr>
        <w:pStyle w:val="Title"/>
        <w:jc w:val="center"/>
      </w:pPr>
      <w:r>
        <w:t>of</w:t>
      </w:r>
    </w:p>
    <w:p w14:paraId="330FD37D" w14:textId="4B1CC1D2" w:rsidR="005D6100" w:rsidRDefault="005D6100" w:rsidP="005D6100">
      <w:pPr>
        <w:pStyle w:val="Title"/>
        <w:jc w:val="center"/>
      </w:pPr>
      <w:r>
        <w:t>Hopfield Networks</w:t>
      </w:r>
    </w:p>
    <w:p w14:paraId="2944799F" w14:textId="0D440BA3" w:rsidR="005D6100" w:rsidRDefault="005D6100" w:rsidP="005D6100">
      <w:pPr>
        <w:pStyle w:val="Heading1"/>
        <w:jc w:val="center"/>
      </w:pPr>
    </w:p>
    <w:p w14:paraId="067F174D" w14:textId="7D3D6BC6" w:rsidR="005D6100" w:rsidRDefault="005D6100" w:rsidP="005D6100">
      <w:pPr>
        <w:pStyle w:val="Subtitle"/>
        <w:jc w:val="center"/>
        <w:rPr>
          <w:rFonts w:ascii="Times New Roman" w:hAnsi="Times New Roman" w:cs="Times New Roman"/>
          <w:sz w:val="24"/>
          <w:szCs w:val="24"/>
        </w:rPr>
      </w:pPr>
      <w:r>
        <w:rPr>
          <w:rFonts w:ascii="Times New Roman" w:hAnsi="Times New Roman" w:cs="Times New Roman"/>
          <w:sz w:val="24"/>
          <w:szCs w:val="24"/>
        </w:rPr>
        <w:t>Samuel Leonard</w:t>
      </w:r>
    </w:p>
    <w:p w14:paraId="385C9672" w14:textId="2B9B567D" w:rsidR="005D6100" w:rsidRDefault="005D6100" w:rsidP="005D6100">
      <w:pPr>
        <w:pStyle w:val="Subtitle"/>
        <w:jc w:val="center"/>
        <w:rPr>
          <w:rFonts w:ascii="Times New Roman" w:hAnsi="Times New Roman" w:cs="Times New Roman"/>
          <w:sz w:val="24"/>
          <w:szCs w:val="24"/>
        </w:rPr>
      </w:pPr>
      <w:r>
        <w:rPr>
          <w:rFonts w:ascii="Times New Roman" w:hAnsi="Times New Roman" w:cs="Times New Roman"/>
          <w:sz w:val="24"/>
          <w:szCs w:val="24"/>
        </w:rPr>
        <w:t>COSC 420</w:t>
      </w:r>
    </w:p>
    <w:p w14:paraId="0151D547" w14:textId="7D772F07" w:rsidR="005D6100" w:rsidRDefault="005D6100" w:rsidP="005D6100">
      <w:pPr>
        <w:pStyle w:val="Subtitle"/>
        <w:jc w:val="center"/>
        <w:rPr>
          <w:rFonts w:ascii="Times New Roman" w:hAnsi="Times New Roman" w:cs="Times New Roman"/>
          <w:sz w:val="24"/>
          <w:szCs w:val="24"/>
        </w:rPr>
      </w:pPr>
      <w:r>
        <w:rPr>
          <w:rFonts w:ascii="Times New Roman" w:hAnsi="Times New Roman" w:cs="Times New Roman"/>
          <w:sz w:val="24"/>
          <w:szCs w:val="24"/>
        </w:rPr>
        <w:t>March 24, 2019</w:t>
      </w:r>
    </w:p>
    <w:p w14:paraId="60540A04" w14:textId="131119A4" w:rsidR="005D6100" w:rsidRDefault="005D6100" w:rsidP="005D6100"/>
    <w:p w14:paraId="1211686C" w14:textId="48513484" w:rsidR="005D6100" w:rsidRDefault="005D6100" w:rsidP="005D6100">
      <w:pPr>
        <w:pStyle w:val="Heading1"/>
      </w:pPr>
      <w:r>
        <w:t>Introduction:</w:t>
      </w:r>
    </w:p>
    <w:p w14:paraId="223B1EDF" w14:textId="7AD6BCBA" w:rsidR="005D6100" w:rsidRPr="005D6100" w:rsidRDefault="005D6100" w:rsidP="005D6100">
      <w:pPr>
        <w:rPr>
          <w:rFonts w:ascii="Times New Roman" w:hAnsi="Times New Roman" w:cs="Times New Roman"/>
          <w:sz w:val="24"/>
          <w:szCs w:val="24"/>
        </w:rPr>
      </w:pPr>
      <w:r>
        <w:rPr>
          <w:rFonts w:ascii="Times New Roman" w:hAnsi="Times New Roman" w:cs="Times New Roman"/>
          <w:sz w:val="24"/>
          <w:szCs w:val="24"/>
        </w:rPr>
        <w:t xml:space="preserve">Hopfield Networks are artificial neural networks that </w:t>
      </w:r>
      <w:r w:rsidR="006B339B">
        <w:rPr>
          <w:rFonts w:ascii="Times New Roman" w:hAnsi="Times New Roman" w:cs="Times New Roman"/>
          <w:sz w:val="24"/>
          <w:szCs w:val="24"/>
        </w:rPr>
        <w:t xml:space="preserve">act as associative memory systems. </w:t>
      </w:r>
      <w:r>
        <w:rPr>
          <w:rFonts w:ascii="Times New Roman" w:hAnsi="Times New Roman" w:cs="Times New Roman"/>
          <w:sz w:val="24"/>
          <w:szCs w:val="24"/>
        </w:rPr>
        <w:t>The purpose of th</w:t>
      </w:r>
      <w:r w:rsidR="006B339B">
        <w:rPr>
          <w:rFonts w:ascii="Times New Roman" w:hAnsi="Times New Roman" w:cs="Times New Roman"/>
          <w:sz w:val="24"/>
          <w:szCs w:val="24"/>
        </w:rPr>
        <w:t>is</w:t>
      </w:r>
      <w:r>
        <w:rPr>
          <w:rFonts w:ascii="Times New Roman" w:hAnsi="Times New Roman" w:cs="Times New Roman"/>
          <w:sz w:val="24"/>
          <w:szCs w:val="24"/>
        </w:rPr>
        <w:t xml:space="preserve"> document is to determine the stability of Hopfield Networks. </w:t>
      </w:r>
      <w:r w:rsidR="006B339B">
        <w:rPr>
          <w:rFonts w:ascii="Times New Roman" w:hAnsi="Times New Roman" w:cs="Times New Roman"/>
          <w:sz w:val="24"/>
          <w:szCs w:val="24"/>
        </w:rPr>
        <w:t>Several patterns will be imprinted in this network to see how many patterns can be recalled before losing reliability. Graphs, calculations and a program will be used to show a representation of the Hopfield Network’s stability.</w:t>
      </w:r>
    </w:p>
    <w:p w14:paraId="0B5F99D6" w14:textId="1B1328EE" w:rsidR="005D6100" w:rsidRDefault="005D6100" w:rsidP="005D6100">
      <w:pPr>
        <w:pStyle w:val="Heading1"/>
      </w:pPr>
      <w:r>
        <w:t>Theory:</w:t>
      </w:r>
    </w:p>
    <w:p w14:paraId="4915E197" w14:textId="1DAFA4D2" w:rsidR="006B339B" w:rsidRPr="006B339B" w:rsidRDefault="00007779" w:rsidP="006B339B">
      <w:pPr>
        <w:rPr>
          <w:rFonts w:ascii="Times New Roman" w:hAnsi="Times New Roman" w:cs="Times New Roman"/>
          <w:sz w:val="24"/>
          <w:szCs w:val="24"/>
        </w:rPr>
      </w:pPr>
      <w:r>
        <w:rPr>
          <w:rFonts w:ascii="Times New Roman" w:hAnsi="Times New Roman" w:cs="Times New Roman"/>
          <w:sz w:val="24"/>
          <w:szCs w:val="24"/>
        </w:rPr>
        <w:t xml:space="preserve">On average, how many patterns can be imprinted before one is not accurate? </w:t>
      </w:r>
      <w:r w:rsidR="00542E0C">
        <w:rPr>
          <w:rFonts w:ascii="Times New Roman" w:hAnsi="Times New Roman" w:cs="Times New Roman"/>
          <w:sz w:val="24"/>
          <w:szCs w:val="24"/>
        </w:rPr>
        <w:t xml:space="preserve">Given that there are 50 patterns, taking the mean at 25 patterns and calculating one standard deviation from there, </w:t>
      </w:r>
      <w:r w:rsidR="00542E0C">
        <w:rPr>
          <w:rFonts w:ascii="Times New Roman" w:hAnsi="Times New Roman" w:cs="Times New Roman"/>
          <w:sz w:val="24"/>
          <w:szCs w:val="24"/>
        </w:rPr>
        <w:t xml:space="preserve">may give a good indication of how many patterns can be successfully recalled before missing one. In this case that number would be around 8 patterns. </w:t>
      </w:r>
      <w:r>
        <w:rPr>
          <w:rFonts w:ascii="Times New Roman" w:hAnsi="Times New Roman" w:cs="Times New Roman"/>
          <w:sz w:val="24"/>
          <w:szCs w:val="24"/>
        </w:rPr>
        <w:t xml:space="preserve">What are the most patterns the system can handle given fifty patterns, each with one hundred elements? </w:t>
      </w:r>
      <w:r w:rsidR="00323AE5">
        <w:rPr>
          <w:rFonts w:ascii="Times New Roman" w:hAnsi="Times New Roman" w:cs="Times New Roman"/>
          <w:sz w:val="24"/>
          <w:szCs w:val="24"/>
        </w:rPr>
        <w:t xml:space="preserve">A good guess would be to take half of the pattern amount, so possibly 25 stable patterns. </w:t>
      </w:r>
      <w:r>
        <w:rPr>
          <w:rFonts w:ascii="Times New Roman" w:hAnsi="Times New Roman" w:cs="Times New Roman"/>
          <w:sz w:val="24"/>
          <w:szCs w:val="24"/>
        </w:rPr>
        <w:t>What will the graphs for number of stable patterns and fraction of unstable imprints look like?</w:t>
      </w:r>
      <w:r w:rsidR="00323AE5">
        <w:rPr>
          <w:rFonts w:ascii="Times New Roman" w:hAnsi="Times New Roman" w:cs="Times New Roman"/>
          <w:sz w:val="24"/>
          <w:szCs w:val="24"/>
        </w:rPr>
        <w:t xml:space="preserve"> The graph for stable patterns will look like a gaussian curve because in the beginning it will be more accurate, then it will peak and then decline. The graph for the fraction of unstable imprints will increase until no more stable patterns are produced. Certain methods and tools will be used to test these theories.</w:t>
      </w:r>
    </w:p>
    <w:p w14:paraId="2E39110D" w14:textId="42CF4A19" w:rsidR="00354698" w:rsidRDefault="005D6100" w:rsidP="00284AA6">
      <w:pPr>
        <w:pStyle w:val="Heading1"/>
      </w:pPr>
      <w:r>
        <w:t>Methods and Calculations:</w:t>
      </w:r>
    </w:p>
    <w:p w14:paraId="255A7A8C" w14:textId="519CD9BD" w:rsidR="00114109" w:rsidRPr="00114109" w:rsidRDefault="00114109" w:rsidP="00114109">
      <w:pPr>
        <w:rPr>
          <w:rFonts w:ascii="Times New Roman" w:hAnsi="Times New Roman" w:cs="Times New Roman"/>
          <w:sz w:val="24"/>
          <w:szCs w:val="24"/>
        </w:rPr>
      </w:pPr>
      <w:r>
        <w:rPr>
          <w:rFonts w:ascii="Times New Roman" w:hAnsi="Times New Roman" w:cs="Times New Roman"/>
          <w:sz w:val="24"/>
          <w:szCs w:val="24"/>
        </w:rPr>
        <w:t>To demonstrate Hopfield Network stability, some calculations need</w:t>
      </w:r>
      <w:r w:rsidR="00E820D2">
        <w:rPr>
          <w:rFonts w:ascii="Times New Roman" w:hAnsi="Times New Roman" w:cs="Times New Roman"/>
          <w:sz w:val="24"/>
          <w:szCs w:val="24"/>
        </w:rPr>
        <w:t>ed</w:t>
      </w:r>
      <w:r>
        <w:rPr>
          <w:rFonts w:ascii="Times New Roman" w:hAnsi="Times New Roman" w:cs="Times New Roman"/>
          <w:sz w:val="24"/>
          <w:szCs w:val="24"/>
        </w:rPr>
        <w:t xml:space="preserve"> to be made. These calculation</w:t>
      </w:r>
      <w:r w:rsidR="00E820D2">
        <w:rPr>
          <w:rFonts w:ascii="Times New Roman" w:hAnsi="Times New Roman" w:cs="Times New Roman"/>
          <w:sz w:val="24"/>
          <w:szCs w:val="24"/>
        </w:rPr>
        <w:t>s</w:t>
      </w:r>
      <w:r>
        <w:rPr>
          <w:rFonts w:ascii="Times New Roman" w:hAnsi="Times New Roman" w:cs="Times New Roman"/>
          <w:sz w:val="24"/>
          <w:szCs w:val="24"/>
        </w:rPr>
        <w:t xml:space="preserve"> can be quite cumbersome so, a computer program</w:t>
      </w:r>
      <w:r w:rsidR="00E820D2">
        <w:rPr>
          <w:rFonts w:ascii="Times New Roman" w:hAnsi="Times New Roman" w:cs="Times New Roman"/>
          <w:sz w:val="24"/>
          <w:szCs w:val="24"/>
        </w:rPr>
        <w:t xml:space="preserve"> that could store matrices with the calculated data was developed using Python. The program would begin by generating 50 arrays with 100 elements each, and each element would randomly choose either a 1 or -1 as that elements value. Next, each element of each array was given a weight using the formula in </w:t>
      </w:r>
      <w:r w:rsidR="00E820D2" w:rsidRPr="00E820D2">
        <w:rPr>
          <w:rFonts w:ascii="Times New Roman" w:hAnsi="Times New Roman" w:cs="Times New Roman"/>
          <w:b/>
          <w:sz w:val="24"/>
          <w:szCs w:val="24"/>
        </w:rPr>
        <w:t>Figure 1</w:t>
      </w:r>
      <w:r w:rsidR="00E820D2">
        <w:rPr>
          <w:rFonts w:ascii="Times New Roman" w:hAnsi="Times New Roman" w:cs="Times New Roman"/>
          <w:sz w:val="24"/>
          <w:szCs w:val="24"/>
        </w:rPr>
        <w:t xml:space="preserve"> below. This formula takes each element and compares it with the other elements in the same </w:t>
      </w:r>
      <w:r w:rsidR="00E820D2">
        <w:rPr>
          <w:rFonts w:ascii="Times New Roman" w:hAnsi="Times New Roman" w:cs="Times New Roman"/>
          <w:sz w:val="24"/>
          <w:szCs w:val="24"/>
        </w:rPr>
        <w:lastRenderedPageBreak/>
        <w:t>array. It assigns a weight value</w:t>
      </w:r>
      <w:r w:rsidR="002C76FB">
        <w:rPr>
          <w:rFonts w:ascii="Times New Roman" w:hAnsi="Times New Roman" w:cs="Times New Roman"/>
          <w:sz w:val="24"/>
          <w:szCs w:val="24"/>
        </w:rPr>
        <w:t xml:space="preserve"> that is stored in a </w:t>
      </w:r>
      <w:r w:rsidR="006A39EC">
        <w:rPr>
          <w:rFonts w:ascii="Times New Roman" w:hAnsi="Times New Roman" w:cs="Times New Roman"/>
          <w:sz w:val="24"/>
          <w:szCs w:val="24"/>
        </w:rPr>
        <w:t xml:space="preserve">weight </w:t>
      </w:r>
      <w:r w:rsidR="002C76FB">
        <w:rPr>
          <w:rFonts w:ascii="Times New Roman" w:hAnsi="Times New Roman" w:cs="Times New Roman"/>
          <w:sz w:val="24"/>
          <w:szCs w:val="24"/>
        </w:rPr>
        <w:t>matrix</w:t>
      </w:r>
      <w:r w:rsidR="006A39EC">
        <w:rPr>
          <w:rFonts w:ascii="Times New Roman" w:hAnsi="Times New Roman" w:cs="Times New Roman"/>
          <w:sz w:val="24"/>
          <w:szCs w:val="24"/>
        </w:rPr>
        <w:t xml:space="preserve"> (</w:t>
      </w:r>
      <w:r w:rsidR="006A39EC" w:rsidRPr="006A39EC">
        <w:rPr>
          <w:rFonts w:ascii="Times New Roman" w:hAnsi="Times New Roman" w:cs="Times New Roman"/>
          <w:b/>
          <w:sz w:val="24"/>
          <w:szCs w:val="24"/>
        </w:rPr>
        <w:t>W</w:t>
      </w:r>
      <w:r w:rsidR="006A39EC">
        <w:rPr>
          <w:rFonts w:ascii="Times New Roman" w:hAnsi="Times New Roman" w:cs="Times New Roman"/>
          <w:sz w:val="24"/>
          <w:szCs w:val="24"/>
        </w:rPr>
        <w:t>)</w:t>
      </w:r>
      <w:r w:rsidR="002C76FB">
        <w:rPr>
          <w:rFonts w:ascii="Times New Roman" w:hAnsi="Times New Roman" w:cs="Times New Roman"/>
          <w:sz w:val="24"/>
          <w:szCs w:val="24"/>
        </w:rPr>
        <w:t>. This step is repeated for each array (</w:t>
      </w:r>
      <w:r w:rsidR="002C76FB" w:rsidRPr="006A39EC">
        <w:rPr>
          <w:rFonts w:ascii="Times New Roman" w:hAnsi="Times New Roman" w:cs="Times New Roman"/>
          <w:b/>
          <w:sz w:val="24"/>
          <w:szCs w:val="24"/>
        </w:rPr>
        <w:t>p</w:t>
      </w:r>
      <w:r w:rsidR="002C76FB">
        <w:rPr>
          <w:rFonts w:ascii="Times New Roman" w:hAnsi="Times New Roman" w:cs="Times New Roman"/>
          <w:sz w:val="24"/>
          <w:szCs w:val="24"/>
        </w:rPr>
        <w:t>) and each value is averaged and kept in the weight matrix.</w:t>
      </w:r>
    </w:p>
    <w:p w14:paraId="5CA67BE9" w14:textId="77777777" w:rsidR="00352A89" w:rsidRDefault="00352A89" w:rsidP="00352A89">
      <w:pPr>
        <w:pStyle w:val="Caption"/>
        <w:jc w:val="center"/>
      </w:pPr>
      <w:r w:rsidRPr="00352A89">
        <w:drawing>
          <wp:inline distT="0" distB="0" distL="0" distR="0" wp14:anchorId="693B1CF2" wp14:editId="1BD25B5D">
            <wp:extent cx="16192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828675"/>
                    </a:xfrm>
                    <a:prstGeom prst="rect">
                      <a:avLst/>
                    </a:prstGeom>
                  </pic:spPr>
                </pic:pic>
              </a:graphicData>
            </a:graphic>
          </wp:inline>
        </w:drawing>
      </w:r>
    </w:p>
    <w:p w14:paraId="4509945B" w14:textId="3EE3A120" w:rsidR="00284AA6" w:rsidRDefault="00352A89" w:rsidP="00352A89">
      <w:pPr>
        <w:pStyle w:val="Caption"/>
        <w:jc w:val="center"/>
      </w:pPr>
      <w:r>
        <w:t xml:space="preserve">Figure </w:t>
      </w:r>
      <w:fldSimple w:instr=" SEQ Figure \* ARABIC ">
        <w:r w:rsidR="00F56236">
          <w:rPr>
            <w:noProof/>
          </w:rPr>
          <w:t>1</w:t>
        </w:r>
      </w:fldSimple>
      <w:r>
        <w:t>: Weights Formula</w:t>
      </w:r>
    </w:p>
    <w:p w14:paraId="606515BA" w14:textId="331D80C0" w:rsidR="006A39EC" w:rsidRPr="006A39EC" w:rsidRDefault="00E573D9" w:rsidP="006A39EC">
      <w:pPr>
        <w:rPr>
          <w:rFonts w:ascii="Times New Roman" w:hAnsi="Times New Roman" w:cs="Times New Roman"/>
          <w:sz w:val="24"/>
          <w:szCs w:val="24"/>
        </w:rPr>
      </w:pPr>
      <w:r>
        <w:rPr>
          <w:rFonts w:ascii="Times New Roman" w:hAnsi="Times New Roman" w:cs="Times New Roman"/>
          <w:sz w:val="24"/>
          <w:szCs w:val="24"/>
        </w:rPr>
        <w:t>Now, to test the each of the (</w:t>
      </w:r>
      <w:r w:rsidRPr="00E573D9">
        <w:rPr>
          <w:rFonts w:ascii="Times New Roman" w:hAnsi="Times New Roman" w:cs="Times New Roman"/>
          <w:b/>
          <w:sz w:val="24"/>
          <w:szCs w:val="24"/>
        </w:rPr>
        <w:t>p</w:t>
      </w:r>
      <w:r>
        <w:rPr>
          <w:rFonts w:ascii="Times New Roman" w:hAnsi="Times New Roman" w:cs="Times New Roman"/>
          <w:sz w:val="24"/>
          <w:szCs w:val="24"/>
        </w:rPr>
        <w:t xml:space="preserve">) patterns for stability, </w:t>
      </w:r>
      <w:r w:rsidRPr="00E573D9">
        <w:rPr>
          <w:rFonts w:ascii="Times New Roman" w:hAnsi="Times New Roman" w:cs="Times New Roman"/>
          <w:b/>
          <w:sz w:val="24"/>
          <w:szCs w:val="24"/>
        </w:rPr>
        <w:t>Figure 2</w:t>
      </w:r>
      <w:r>
        <w:rPr>
          <w:rFonts w:ascii="Times New Roman" w:hAnsi="Times New Roman" w:cs="Times New Roman"/>
          <w:sz w:val="24"/>
          <w:szCs w:val="24"/>
        </w:rPr>
        <w:t xml:space="preserve"> below was needed. It </w:t>
      </w:r>
      <w:r w:rsidR="000E1D82">
        <w:rPr>
          <w:rFonts w:ascii="Times New Roman" w:hAnsi="Times New Roman" w:cs="Times New Roman"/>
          <w:sz w:val="24"/>
          <w:szCs w:val="24"/>
        </w:rPr>
        <w:t xml:space="preserve">computes the local field for each neuron in the pattern by multiplying the weight associated with that neuron and its current state. Then it assigns a value of 1 or -1 based on whether the result was negative or positive as shown in the last equation of </w:t>
      </w:r>
      <w:r w:rsidR="000E1D82" w:rsidRPr="000E1D82">
        <w:rPr>
          <w:rFonts w:ascii="Times New Roman" w:hAnsi="Times New Roman" w:cs="Times New Roman"/>
          <w:b/>
          <w:sz w:val="24"/>
          <w:szCs w:val="24"/>
        </w:rPr>
        <w:t>Figure 2</w:t>
      </w:r>
      <w:r w:rsidR="000E1D82">
        <w:rPr>
          <w:rFonts w:ascii="Times New Roman" w:hAnsi="Times New Roman" w:cs="Times New Roman"/>
          <w:sz w:val="24"/>
          <w:szCs w:val="24"/>
        </w:rPr>
        <w:t xml:space="preserve"> below.</w:t>
      </w:r>
    </w:p>
    <w:p w14:paraId="0689A9E2" w14:textId="77777777" w:rsidR="00352A89" w:rsidRDefault="00352A89" w:rsidP="00352A89">
      <w:pPr>
        <w:keepNext/>
        <w:jc w:val="center"/>
      </w:pPr>
      <w:r w:rsidRPr="00352A89">
        <w:drawing>
          <wp:inline distT="0" distB="0" distL="0" distR="0" wp14:anchorId="7CC7876C" wp14:editId="0DA34348">
            <wp:extent cx="14859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1781175"/>
                    </a:xfrm>
                    <a:prstGeom prst="rect">
                      <a:avLst/>
                    </a:prstGeom>
                  </pic:spPr>
                </pic:pic>
              </a:graphicData>
            </a:graphic>
          </wp:inline>
        </w:drawing>
      </w:r>
    </w:p>
    <w:p w14:paraId="01D48E2B" w14:textId="5A555B0F" w:rsidR="00352A89" w:rsidRDefault="00352A89" w:rsidP="00352A89">
      <w:pPr>
        <w:pStyle w:val="Caption"/>
        <w:jc w:val="center"/>
      </w:pPr>
      <w:r>
        <w:t xml:space="preserve">Figure </w:t>
      </w:r>
      <w:fldSimple w:instr=" SEQ Figure \* ARABIC ">
        <w:r w:rsidR="00F56236">
          <w:rPr>
            <w:noProof/>
          </w:rPr>
          <w:t>2</w:t>
        </w:r>
      </w:fldSimple>
      <w:r>
        <w:t>: Stability Formula</w:t>
      </w:r>
    </w:p>
    <w:p w14:paraId="27926443" w14:textId="20D2A785" w:rsidR="000E1D82" w:rsidRPr="000E1D82" w:rsidRDefault="000E1D82" w:rsidP="000E1D82">
      <w:pPr>
        <w:rPr>
          <w:rFonts w:ascii="Times New Roman" w:hAnsi="Times New Roman" w:cs="Times New Roman"/>
          <w:sz w:val="24"/>
          <w:szCs w:val="24"/>
        </w:rPr>
      </w:pPr>
      <w:r>
        <w:rPr>
          <w:rFonts w:ascii="Times New Roman" w:hAnsi="Times New Roman" w:cs="Times New Roman"/>
          <w:sz w:val="24"/>
          <w:szCs w:val="24"/>
        </w:rPr>
        <w:t>After assigning the values for each neuron based on the weight, each element in the arrays new state was compared with the old state. If any element in the array changed states, then the entire pattern (</w:t>
      </w:r>
      <w:r w:rsidRPr="000E1D82">
        <w:rPr>
          <w:rFonts w:ascii="Times New Roman" w:hAnsi="Times New Roman" w:cs="Times New Roman"/>
          <w:b/>
          <w:sz w:val="24"/>
          <w:szCs w:val="24"/>
        </w:rPr>
        <w:t>p</w:t>
      </w:r>
      <w:r>
        <w:rPr>
          <w:rFonts w:ascii="Times New Roman" w:hAnsi="Times New Roman" w:cs="Times New Roman"/>
          <w:sz w:val="24"/>
          <w:szCs w:val="24"/>
        </w:rPr>
        <w:t>) was deemed unstable.</w:t>
      </w:r>
      <w:r w:rsidR="006221B0">
        <w:rPr>
          <w:rFonts w:ascii="Times New Roman" w:hAnsi="Times New Roman" w:cs="Times New Roman"/>
          <w:sz w:val="24"/>
          <w:szCs w:val="24"/>
        </w:rPr>
        <w:t xml:space="preserve"> If the pattern was stable, then the Python program kept a counter for the number of stable imprints. Also, this number was used to determine fraction of unstable imprints by dividing the number of stable imprints by the total number of imprints and then subtracted from 1. The number of stable imprints and the fraction unstable imprints was placed in graphs below by starting with one imprint, using the calculations above, and then iteratively adding another imprint, until reaching 50.</w:t>
      </w:r>
      <w:r w:rsidR="00E4275C">
        <w:rPr>
          <w:rFonts w:ascii="Times New Roman" w:hAnsi="Times New Roman" w:cs="Times New Roman"/>
          <w:sz w:val="24"/>
          <w:szCs w:val="24"/>
        </w:rPr>
        <w:t xml:space="preserve"> The program that was developed allowed for this to happen several times, each time added to a 50-element array for each pattern, and then averaged. The array held the number </w:t>
      </w:r>
      <w:r w:rsidR="00A02BC2">
        <w:rPr>
          <w:rFonts w:ascii="Times New Roman" w:hAnsi="Times New Roman" w:cs="Times New Roman"/>
          <w:sz w:val="24"/>
          <w:szCs w:val="24"/>
        </w:rPr>
        <w:t xml:space="preserve">stable imprints over the total number of imprints and was used to compose the graph in </w:t>
      </w:r>
      <w:r w:rsidR="00A02BC2" w:rsidRPr="00A02BC2">
        <w:rPr>
          <w:rFonts w:ascii="Times New Roman" w:hAnsi="Times New Roman" w:cs="Times New Roman"/>
          <w:b/>
          <w:sz w:val="24"/>
          <w:szCs w:val="24"/>
        </w:rPr>
        <w:t>Image 2</w:t>
      </w:r>
      <w:r w:rsidR="00A02BC2">
        <w:rPr>
          <w:rFonts w:ascii="Times New Roman" w:hAnsi="Times New Roman" w:cs="Times New Roman"/>
          <w:sz w:val="24"/>
          <w:szCs w:val="24"/>
        </w:rPr>
        <w:t xml:space="preserve"> below. Another 50-element array was used to average the fraction of unstable imprints and it composed the graph in </w:t>
      </w:r>
      <w:r w:rsidR="00A02BC2" w:rsidRPr="00A02BC2">
        <w:rPr>
          <w:rFonts w:ascii="Times New Roman" w:hAnsi="Times New Roman" w:cs="Times New Roman"/>
          <w:b/>
          <w:sz w:val="24"/>
          <w:szCs w:val="24"/>
        </w:rPr>
        <w:t>Image 1</w:t>
      </w:r>
      <w:r w:rsidR="00A02BC2">
        <w:rPr>
          <w:rFonts w:ascii="Times New Roman" w:hAnsi="Times New Roman" w:cs="Times New Roman"/>
          <w:sz w:val="24"/>
          <w:szCs w:val="24"/>
        </w:rPr>
        <w:t>.</w:t>
      </w:r>
    </w:p>
    <w:p w14:paraId="39CD6627" w14:textId="57025896" w:rsidR="005D6100" w:rsidRDefault="005D6100" w:rsidP="005D6100">
      <w:pPr>
        <w:pStyle w:val="Heading1"/>
      </w:pPr>
      <w:r>
        <w:t>Graphs:</w:t>
      </w:r>
    </w:p>
    <w:p w14:paraId="100D55C7" w14:textId="68584C4E" w:rsidR="00326ABB" w:rsidRPr="00975F89" w:rsidRDefault="00975F89" w:rsidP="00326ABB">
      <w:pPr>
        <w:rPr>
          <w:rFonts w:ascii="Times New Roman" w:hAnsi="Times New Roman" w:cs="Times New Roman"/>
          <w:sz w:val="24"/>
          <w:szCs w:val="24"/>
        </w:rPr>
      </w:pPr>
      <w:r>
        <w:rPr>
          <w:rFonts w:ascii="Times New Roman" w:hAnsi="Times New Roman" w:cs="Times New Roman"/>
          <w:sz w:val="24"/>
          <w:szCs w:val="24"/>
        </w:rPr>
        <w:t xml:space="preserve">The graph in </w:t>
      </w:r>
      <w:r w:rsidRPr="00AC6715">
        <w:rPr>
          <w:rFonts w:ascii="Times New Roman" w:hAnsi="Times New Roman" w:cs="Times New Roman"/>
          <w:b/>
          <w:sz w:val="24"/>
          <w:szCs w:val="24"/>
        </w:rPr>
        <w:t>Image 1</w:t>
      </w:r>
      <w:r>
        <w:rPr>
          <w:rFonts w:ascii="Times New Roman" w:hAnsi="Times New Roman" w:cs="Times New Roman"/>
          <w:sz w:val="24"/>
          <w:szCs w:val="24"/>
        </w:rPr>
        <w:t xml:space="preserve"> below shows the fraction of unstable patterns as a function of the number of imprints. Basically, it </w:t>
      </w:r>
      <w:r w:rsidR="00AC6715">
        <w:rPr>
          <w:rFonts w:ascii="Times New Roman" w:hAnsi="Times New Roman" w:cs="Times New Roman"/>
          <w:sz w:val="24"/>
          <w:szCs w:val="24"/>
        </w:rPr>
        <w:t>shows</w:t>
      </w:r>
      <w:r>
        <w:rPr>
          <w:rFonts w:ascii="Times New Roman" w:hAnsi="Times New Roman" w:cs="Times New Roman"/>
          <w:sz w:val="24"/>
          <w:szCs w:val="24"/>
        </w:rPr>
        <w:t xml:space="preserve"> how unstable the network becomes as more imprints are added.</w:t>
      </w:r>
    </w:p>
    <w:p w14:paraId="294BB051" w14:textId="77777777" w:rsidR="00352A89" w:rsidRDefault="00352A89" w:rsidP="00352A89">
      <w:pPr>
        <w:keepNext/>
        <w:jc w:val="center"/>
      </w:pPr>
      <w:r>
        <w:rPr>
          <w:noProof/>
        </w:rPr>
        <w:lastRenderedPageBreak/>
        <w:drawing>
          <wp:inline distT="0" distB="0" distL="0" distR="0" wp14:anchorId="2E10FA5E" wp14:editId="1810DCD7">
            <wp:extent cx="4378037" cy="32835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3676" cy="3355258"/>
                    </a:xfrm>
                    <a:prstGeom prst="rect">
                      <a:avLst/>
                    </a:prstGeom>
                    <a:noFill/>
                  </pic:spPr>
                </pic:pic>
              </a:graphicData>
            </a:graphic>
          </wp:inline>
        </w:drawing>
      </w:r>
    </w:p>
    <w:p w14:paraId="65541EBB" w14:textId="5B7A8404" w:rsidR="00352A89" w:rsidRDefault="00352A89" w:rsidP="00352A89">
      <w:pPr>
        <w:pStyle w:val="Caption"/>
        <w:jc w:val="center"/>
      </w:pPr>
      <w:r>
        <w:t xml:space="preserve">Image </w:t>
      </w:r>
      <w:fldSimple w:instr=" SEQ Image \* ARABIC ">
        <w:r w:rsidR="00F56236">
          <w:rPr>
            <w:noProof/>
          </w:rPr>
          <w:t>1</w:t>
        </w:r>
      </w:fldSimple>
      <w:r>
        <w:t>: Fraction of Unstable Imprints Graph</w:t>
      </w:r>
    </w:p>
    <w:p w14:paraId="6E80DD9D" w14:textId="7F6A9FED" w:rsidR="00AC6715" w:rsidRPr="00AC6715" w:rsidRDefault="00AC6715" w:rsidP="00AC6715">
      <w:pPr>
        <w:rPr>
          <w:rFonts w:ascii="Times New Roman" w:hAnsi="Times New Roman" w:cs="Times New Roman"/>
          <w:sz w:val="24"/>
          <w:szCs w:val="24"/>
        </w:rPr>
      </w:pPr>
      <w:r>
        <w:rPr>
          <w:rFonts w:ascii="Times New Roman" w:hAnsi="Times New Roman" w:cs="Times New Roman"/>
          <w:sz w:val="24"/>
          <w:szCs w:val="24"/>
        </w:rPr>
        <w:t xml:space="preserve">The graph in </w:t>
      </w:r>
      <w:r w:rsidRPr="00AC6715">
        <w:rPr>
          <w:rFonts w:ascii="Times New Roman" w:hAnsi="Times New Roman" w:cs="Times New Roman"/>
          <w:b/>
          <w:sz w:val="24"/>
          <w:szCs w:val="24"/>
        </w:rPr>
        <w:t>Image 2</w:t>
      </w:r>
      <w:r>
        <w:rPr>
          <w:rFonts w:ascii="Times New Roman" w:hAnsi="Times New Roman" w:cs="Times New Roman"/>
          <w:sz w:val="24"/>
          <w:szCs w:val="24"/>
        </w:rPr>
        <w:t xml:space="preserve"> below</w:t>
      </w:r>
      <w:r w:rsidR="002C6B4B">
        <w:rPr>
          <w:rFonts w:ascii="Times New Roman" w:hAnsi="Times New Roman" w:cs="Times New Roman"/>
          <w:sz w:val="24"/>
          <w:szCs w:val="24"/>
        </w:rPr>
        <w:t xml:space="preserve"> shows the number of stable imprints as a function of the number of</w:t>
      </w:r>
      <w:r w:rsidR="009C57A8">
        <w:rPr>
          <w:rFonts w:ascii="Times New Roman" w:hAnsi="Times New Roman" w:cs="Times New Roman"/>
          <w:sz w:val="24"/>
          <w:szCs w:val="24"/>
        </w:rPr>
        <w:t xml:space="preserve"> </w:t>
      </w:r>
      <w:r w:rsidR="002C6B4B">
        <w:rPr>
          <w:rFonts w:ascii="Times New Roman" w:hAnsi="Times New Roman" w:cs="Times New Roman"/>
          <w:sz w:val="24"/>
          <w:szCs w:val="24"/>
        </w:rPr>
        <w:t xml:space="preserve"> imprints added.</w:t>
      </w:r>
      <w:r w:rsidR="009C57A8">
        <w:rPr>
          <w:rFonts w:ascii="Times New Roman" w:hAnsi="Times New Roman" w:cs="Times New Roman"/>
          <w:sz w:val="24"/>
          <w:szCs w:val="24"/>
        </w:rPr>
        <w:t xml:space="preserve"> It shows how many imprints are stable as a new imprint is added consecutively until it reaches 50 patterns.</w:t>
      </w:r>
    </w:p>
    <w:p w14:paraId="34938D96" w14:textId="77777777" w:rsidR="00184694" w:rsidRDefault="00352A89" w:rsidP="00184694">
      <w:pPr>
        <w:keepNext/>
        <w:jc w:val="center"/>
      </w:pPr>
      <w:r>
        <w:rPr>
          <w:noProof/>
        </w:rPr>
        <w:drawing>
          <wp:inline distT="0" distB="0" distL="0" distR="0" wp14:anchorId="1D328B00" wp14:editId="783F8DE4">
            <wp:extent cx="4433455" cy="332509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986" cy="3378739"/>
                    </a:xfrm>
                    <a:prstGeom prst="rect">
                      <a:avLst/>
                    </a:prstGeom>
                    <a:noFill/>
                  </pic:spPr>
                </pic:pic>
              </a:graphicData>
            </a:graphic>
          </wp:inline>
        </w:drawing>
      </w:r>
    </w:p>
    <w:p w14:paraId="2213057D" w14:textId="04D0C230" w:rsidR="00352A89" w:rsidRDefault="00184694" w:rsidP="00184694">
      <w:pPr>
        <w:pStyle w:val="Caption"/>
        <w:jc w:val="center"/>
      </w:pPr>
      <w:r>
        <w:t xml:space="preserve">Image </w:t>
      </w:r>
      <w:fldSimple w:instr=" SEQ Image \* ARABIC ">
        <w:r w:rsidR="00F56236">
          <w:rPr>
            <w:noProof/>
          </w:rPr>
          <w:t>2</w:t>
        </w:r>
      </w:fldSimple>
      <w:r>
        <w:t>: Number of Stable Imprints Graph</w:t>
      </w:r>
    </w:p>
    <w:p w14:paraId="0388B8F8" w14:textId="4E2444DE" w:rsidR="009C57A8" w:rsidRPr="009C57A8" w:rsidRDefault="009C57A8" w:rsidP="009C57A8">
      <w:pPr>
        <w:rPr>
          <w:rFonts w:ascii="Times New Roman" w:hAnsi="Times New Roman" w:cs="Times New Roman"/>
          <w:sz w:val="24"/>
          <w:szCs w:val="24"/>
        </w:rPr>
      </w:pPr>
      <w:r>
        <w:rPr>
          <w:rFonts w:ascii="Times New Roman" w:hAnsi="Times New Roman" w:cs="Times New Roman"/>
          <w:sz w:val="24"/>
          <w:szCs w:val="24"/>
        </w:rPr>
        <w:t>Results and implications of the graphs and experiment are discussed below.</w:t>
      </w:r>
    </w:p>
    <w:p w14:paraId="10B02728" w14:textId="172812C5" w:rsidR="005D6100" w:rsidRDefault="005D6100" w:rsidP="005D6100">
      <w:pPr>
        <w:pStyle w:val="Heading1"/>
      </w:pPr>
      <w:r>
        <w:lastRenderedPageBreak/>
        <w:t>Discussion:</w:t>
      </w:r>
    </w:p>
    <w:p w14:paraId="7764BBD9" w14:textId="08F00ABC" w:rsidR="009C57A8" w:rsidRDefault="00397A9E" w:rsidP="009C57A8">
      <w:pPr>
        <w:rPr>
          <w:rFonts w:ascii="Times New Roman" w:hAnsi="Times New Roman" w:cs="Times New Roman"/>
          <w:sz w:val="24"/>
          <w:szCs w:val="24"/>
        </w:rPr>
      </w:pPr>
      <w:r w:rsidRPr="0056271B">
        <w:rPr>
          <w:rFonts w:ascii="Times New Roman" w:hAnsi="Times New Roman" w:cs="Times New Roman"/>
          <w:sz w:val="24"/>
          <w:szCs w:val="24"/>
        </w:rPr>
        <w:t>What do the graphs</w:t>
      </w:r>
      <w:r w:rsidR="0056271B" w:rsidRPr="0056271B">
        <w:rPr>
          <w:rFonts w:ascii="Times New Roman" w:hAnsi="Times New Roman" w:cs="Times New Roman"/>
          <w:sz w:val="24"/>
          <w:szCs w:val="24"/>
        </w:rPr>
        <w:t xml:space="preserve"> determine about Hopfield Networks? Both graphs show that there is a finite number of imprints that the network can handle before losing the ability to accurately reproduce the patterns.</w:t>
      </w:r>
      <w:r w:rsidR="0056271B">
        <w:rPr>
          <w:rFonts w:ascii="Times New Roman" w:hAnsi="Times New Roman" w:cs="Times New Roman"/>
          <w:sz w:val="24"/>
          <w:szCs w:val="24"/>
        </w:rPr>
        <w:t xml:space="preserve"> The graph in </w:t>
      </w:r>
      <w:r w:rsidR="0056271B" w:rsidRPr="0056271B">
        <w:rPr>
          <w:rFonts w:ascii="Times New Roman" w:hAnsi="Times New Roman" w:cs="Times New Roman"/>
          <w:b/>
          <w:sz w:val="24"/>
          <w:szCs w:val="24"/>
        </w:rPr>
        <w:t>Image 1</w:t>
      </w:r>
      <w:r w:rsidR="0056271B">
        <w:rPr>
          <w:rFonts w:ascii="Times New Roman" w:hAnsi="Times New Roman" w:cs="Times New Roman"/>
          <w:b/>
          <w:sz w:val="24"/>
          <w:szCs w:val="24"/>
        </w:rPr>
        <w:t xml:space="preserve"> </w:t>
      </w:r>
      <w:r w:rsidR="0056271B">
        <w:rPr>
          <w:rFonts w:ascii="Times New Roman" w:hAnsi="Times New Roman" w:cs="Times New Roman"/>
          <w:sz w:val="24"/>
          <w:szCs w:val="24"/>
        </w:rPr>
        <w:t>demonstrates that as the number of imprints increase, so does the fraction of unstable imprints. The fraction continues to increase until the point of saturation in which 100 percent of the imprints are unstable. This occurs after about 35 to 40 imprints have been registered.</w:t>
      </w:r>
      <w:r w:rsidR="00794917">
        <w:rPr>
          <w:rFonts w:ascii="Times New Roman" w:hAnsi="Times New Roman" w:cs="Times New Roman"/>
          <w:sz w:val="24"/>
          <w:szCs w:val="24"/>
        </w:rPr>
        <w:t xml:space="preserve"> The graph in </w:t>
      </w:r>
      <w:r w:rsidR="00794917" w:rsidRPr="00794917">
        <w:rPr>
          <w:rFonts w:ascii="Times New Roman" w:hAnsi="Times New Roman" w:cs="Times New Roman"/>
          <w:b/>
          <w:sz w:val="24"/>
          <w:szCs w:val="24"/>
        </w:rPr>
        <w:t>Image 2</w:t>
      </w:r>
      <w:r w:rsidR="00794917">
        <w:rPr>
          <w:rFonts w:ascii="Times New Roman" w:hAnsi="Times New Roman" w:cs="Times New Roman"/>
          <w:b/>
          <w:sz w:val="24"/>
          <w:szCs w:val="24"/>
        </w:rPr>
        <w:t xml:space="preserve"> </w:t>
      </w:r>
      <w:r w:rsidR="00794917">
        <w:rPr>
          <w:rFonts w:ascii="Times New Roman" w:hAnsi="Times New Roman" w:cs="Times New Roman"/>
          <w:sz w:val="24"/>
          <w:szCs w:val="24"/>
        </w:rPr>
        <w:t>shows similar overall behavior</w:t>
      </w:r>
      <w:r w:rsidR="00580FCC">
        <w:rPr>
          <w:rFonts w:ascii="Times New Roman" w:hAnsi="Times New Roman" w:cs="Times New Roman"/>
          <w:sz w:val="24"/>
          <w:szCs w:val="24"/>
        </w:rPr>
        <w:t xml:space="preserve"> given that as the number of imprints increase, there are less reproducible patterns towards the end. However, </w:t>
      </w:r>
      <w:r w:rsidR="00580FCC" w:rsidRPr="00580FCC">
        <w:rPr>
          <w:rFonts w:ascii="Times New Roman" w:hAnsi="Times New Roman" w:cs="Times New Roman"/>
          <w:b/>
          <w:sz w:val="24"/>
          <w:szCs w:val="24"/>
        </w:rPr>
        <w:t>Image 2</w:t>
      </w:r>
      <w:r w:rsidR="00580FCC">
        <w:rPr>
          <w:rFonts w:ascii="Times New Roman" w:hAnsi="Times New Roman" w:cs="Times New Roman"/>
          <w:b/>
          <w:sz w:val="24"/>
          <w:szCs w:val="24"/>
        </w:rPr>
        <w:t xml:space="preserve"> </w:t>
      </w:r>
      <w:r w:rsidR="00580FCC">
        <w:rPr>
          <w:rFonts w:ascii="Times New Roman" w:hAnsi="Times New Roman" w:cs="Times New Roman"/>
          <w:sz w:val="24"/>
          <w:szCs w:val="24"/>
        </w:rPr>
        <w:t>does show a maximum number of reproducible patterns for a given number of imprinted patterns. This Hopfield Network can reproduce at most 11 to 12 patterns when imprinted with about 15 total patterns.</w:t>
      </w:r>
    </w:p>
    <w:p w14:paraId="7BD87901" w14:textId="0A78ECFD" w:rsidR="00CD16B6" w:rsidRDefault="00CD16B6" w:rsidP="009C57A8">
      <w:pPr>
        <w:rPr>
          <w:rFonts w:ascii="Times New Roman" w:hAnsi="Times New Roman" w:cs="Times New Roman"/>
          <w:sz w:val="24"/>
          <w:szCs w:val="24"/>
        </w:rPr>
      </w:pPr>
      <w:r>
        <w:rPr>
          <w:rFonts w:ascii="Times New Roman" w:hAnsi="Times New Roman" w:cs="Times New Roman"/>
          <w:sz w:val="24"/>
          <w:szCs w:val="24"/>
        </w:rPr>
        <w:t xml:space="preserve">So, how many patterns were able to be imprinted before some became unstable. In the theory section, a guess of 8 was made using one standard deviation to the left given a mean of 25, half of the overall patterns. The guess seems to be accurate given the information from both graphs above. </w:t>
      </w:r>
    </w:p>
    <w:p w14:paraId="4D68A47B" w14:textId="66A57EE4" w:rsidR="00CD16B6" w:rsidRDefault="00CD16B6" w:rsidP="009C57A8">
      <w:pPr>
        <w:rPr>
          <w:rFonts w:ascii="Times New Roman" w:hAnsi="Times New Roman" w:cs="Times New Roman"/>
          <w:sz w:val="24"/>
          <w:szCs w:val="24"/>
        </w:rPr>
      </w:pPr>
      <w:r>
        <w:rPr>
          <w:rFonts w:ascii="Times New Roman" w:hAnsi="Times New Roman" w:cs="Times New Roman"/>
          <w:sz w:val="24"/>
          <w:szCs w:val="24"/>
        </w:rPr>
        <w:t xml:space="preserve">How many patterns can this Hopfield Network reproduce accurately? A guess of 25 was made initially in the theory section of this report because it was half of the overall patterns. This seemed reasonable but was inaccurate. The graph in </w:t>
      </w:r>
      <w:r w:rsidRPr="0060182C">
        <w:rPr>
          <w:rFonts w:ascii="Times New Roman" w:hAnsi="Times New Roman" w:cs="Times New Roman"/>
          <w:b/>
          <w:sz w:val="24"/>
          <w:szCs w:val="24"/>
        </w:rPr>
        <w:t>Image 2</w:t>
      </w:r>
      <w:r>
        <w:rPr>
          <w:rFonts w:ascii="Times New Roman" w:hAnsi="Times New Roman" w:cs="Times New Roman"/>
          <w:sz w:val="24"/>
          <w:szCs w:val="24"/>
        </w:rPr>
        <w:t xml:space="preserve"> determined that a maximum of 11 or 12 patterns could be reproduced.</w:t>
      </w:r>
    </w:p>
    <w:p w14:paraId="15D13732" w14:textId="40CA9D96" w:rsidR="00CD16B6" w:rsidRPr="00580FCC" w:rsidRDefault="00E04911" w:rsidP="009C57A8">
      <w:pPr>
        <w:rPr>
          <w:rFonts w:ascii="Times New Roman" w:hAnsi="Times New Roman" w:cs="Times New Roman"/>
          <w:sz w:val="24"/>
          <w:szCs w:val="24"/>
        </w:rPr>
      </w:pPr>
      <w:r>
        <w:rPr>
          <w:rFonts w:ascii="Times New Roman" w:hAnsi="Times New Roman" w:cs="Times New Roman"/>
          <w:sz w:val="24"/>
          <w:szCs w:val="24"/>
        </w:rPr>
        <w:t>What does this information imply?</w:t>
      </w:r>
      <w:r w:rsidR="000E037D">
        <w:rPr>
          <w:rFonts w:ascii="Times New Roman" w:hAnsi="Times New Roman" w:cs="Times New Roman"/>
          <w:sz w:val="24"/>
          <w:szCs w:val="24"/>
        </w:rPr>
        <w:t xml:space="preserve"> This implies that Hopfield Networks</w:t>
      </w:r>
      <w:r w:rsidR="00327FDD">
        <w:rPr>
          <w:rFonts w:ascii="Times New Roman" w:hAnsi="Times New Roman" w:cs="Times New Roman"/>
          <w:sz w:val="24"/>
          <w:szCs w:val="24"/>
        </w:rPr>
        <w:t xml:space="preserve"> perform well when the number of patterns stored are fewer. When the number of patterns stored become too many, it becomes difficult for the network to associate with any of the patterns. This occurs because each new pattern’s weights are added and averaged. The more this occurs, the more likely one or more neurons in a pattern will experience a change of state, and the entire pattern will be unstable.</w:t>
      </w:r>
    </w:p>
    <w:p w14:paraId="37260831" w14:textId="5AD4D540" w:rsidR="005D6100" w:rsidRDefault="005D6100" w:rsidP="005D6100">
      <w:pPr>
        <w:pStyle w:val="Heading1"/>
      </w:pPr>
      <w:r>
        <w:t>Conclusion:</w:t>
      </w:r>
    </w:p>
    <w:p w14:paraId="3205D2EA" w14:textId="7BB275A8" w:rsidR="00272C5E" w:rsidRPr="00272C5E" w:rsidRDefault="00727ECC" w:rsidP="00272C5E">
      <w:pPr>
        <w:rPr>
          <w:rFonts w:ascii="Times New Roman" w:hAnsi="Times New Roman" w:cs="Times New Roman"/>
          <w:sz w:val="24"/>
          <w:szCs w:val="24"/>
        </w:rPr>
      </w:pPr>
      <w:r>
        <w:rPr>
          <w:rFonts w:ascii="Times New Roman" w:hAnsi="Times New Roman" w:cs="Times New Roman"/>
          <w:sz w:val="24"/>
          <w:szCs w:val="24"/>
        </w:rPr>
        <w:t xml:space="preserve">Hopfield Networks provide a way to store and recall patterns. They act as an associative memory system. This experiment used a Python program to simulate a Hopfield Network to determine the network’s stability. Patterns were incrementally stored in the system and the calculations in </w:t>
      </w:r>
      <w:r w:rsidRPr="00727ECC">
        <w:rPr>
          <w:rFonts w:ascii="Times New Roman" w:hAnsi="Times New Roman" w:cs="Times New Roman"/>
          <w:b/>
          <w:sz w:val="24"/>
          <w:szCs w:val="24"/>
        </w:rPr>
        <w:t>Figures 1 and 2</w:t>
      </w:r>
      <w:r>
        <w:rPr>
          <w:rFonts w:ascii="Times New Roman" w:hAnsi="Times New Roman" w:cs="Times New Roman"/>
          <w:sz w:val="24"/>
          <w:szCs w:val="24"/>
        </w:rPr>
        <w:t xml:space="preserve"> were used to determine the weights and stability of each of those patterns. The results of the Python program created graphs that plotted the fraction of unstable imprints and the number of stable imprints as a function of the number of imprints.</w:t>
      </w:r>
      <w:r w:rsidR="009E00A1">
        <w:rPr>
          <w:rFonts w:ascii="Times New Roman" w:hAnsi="Times New Roman" w:cs="Times New Roman"/>
          <w:sz w:val="24"/>
          <w:szCs w:val="24"/>
        </w:rPr>
        <w:t xml:space="preserve"> These graphs showed that the more patterns that were imprinted, the more unstable the network became. Hopfield Networks are a great way to store and recall patterns if the patterns are few. In this experiment the network could only handle about a quarter of the total number of patterns.</w:t>
      </w:r>
      <w:bookmarkStart w:id="0" w:name="_GoBack"/>
      <w:bookmarkEnd w:id="0"/>
    </w:p>
    <w:sectPr w:rsidR="00272C5E" w:rsidRPr="00272C5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1D6BE" w14:textId="77777777" w:rsidR="00862042" w:rsidRDefault="00862042" w:rsidP="000E1D82">
      <w:pPr>
        <w:spacing w:after="0" w:line="240" w:lineRule="auto"/>
      </w:pPr>
      <w:r>
        <w:separator/>
      </w:r>
    </w:p>
  </w:endnote>
  <w:endnote w:type="continuationSeparator" w:id="0">
    <w:p w14:paraId="3807DCED" w14:textId="77777777" w:rsidR="00862042" w:rsidRDefault="00862042" w:rsidP="000E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930671"/>
      <w:docPartObj>
        <w:docPartGallery w:val="Page Numbers (Bottom of Page)"/>
        <w:docPartUnique/>
      </w:docPartObj>
    </w:sdtPr>
    <w:sdtEndPr>
      <w:rPr>
        <w:noProof/>
      </w:rPr>
    </w:sdtEndPr>
    <w:sdtContent>
      <w:p w14:paraId="610A3687" w14:textId="6657BF64" w:rsidR="000E1D82" w:rsidRDefault="000E1D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A6A2B" w14:textId="77777777" w:rsidR="000E1D82" w:rsidRDefault="000E1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FC46B" w14:textId="77777777" w:rsidR="00862042" w:rsidRDefault="00862042" w:rsidP="000E1D82">
      <w:pPr>
        <w:spacing w:after="0" w:line="240" w:lineRule="auto"/>
      </w:pPr>
      <w:r>
        <w:separator/>
      </w:r>
    </w:p>
  </w:footnote>
  <w:footnote w:type="continuationSeparator" w:id="0">
    <w:p w14:paraId="2BF77110" w14:textId="77777777" w:rsidR="00862042" w:rsidRDefault="00862042" w:rsidP="000E1D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0"/>
    <w:rsid w:val="00007779"/>
    <w:rsid w:val="00060767"/>
    <w:rsid w:val="000E037D"/>
    <w:rsid w:val="000E1D82"/>
    <w:rsid w:val="00114109"/>
    <w:rsid w:val="00184694"/>
    <w:rsid w:val="00255761"/>
    <w:rsid w:val="00272C5E"/>
    <w:rsid w:val="00284AA6"/>
    <w:rsid w:val="002C6B4B"/>
    <w:rsid w:val="002C76FB"/>
    <w:rsid w:val="00312C66"/>
    <w:rsid w:val="00323AE5"/>
    <w:rsid w:val="00326ABB"/>
    <w:rsid w:val="00327FDD"/>
    <w:rsid w:val="00352A89"/>
    <w:rsid w:val="00354698"/>
    <w:rsid w:val="00397A9E"/>
    <w:rsid w:val="00475612"/>
    <w:rsid w:val="00542E0C"/>
    <w:rsid w:val="0056271B"/>
    <w:rsid w:val="00580FCC"/>
    <w:rsid w:val="005D6100"/>
    <w:rsid w:val="0060182C"/>
    <w:rsid w:val="006221B0"/>
    <w:rsid w:val="006A39EC"/>
    <w:rsid w:val="006B339B"/>
    <w:rsid w:val="00727ECC"/>
    <w:rsid w:val="00794917"/>
    <w:rsid w:val="007D60C5"/>
    <w:rsid w:val="007F7ECC"/>
    <w:rsid w:val="00862042"/>
    <w:rsid w:val="00975F89"/>
    <w:rsid w:val="009C57A8"/>
    <w:rsid w:val="009E00A1"/>
    <w:rsid w:val="009F580B"/>
    <w:rsid w:val="00A02BC2"/>
    <w:rsid w:val="00A922CC"/>
    <w:rsid w:val="00AB06C7"/>
    <w:rsid w:val="00AC6715"/>
    <w:rsid w:val="00BD3E05"/>
    <w:rsid w:val="00CD16B6"/>
    <w:rsid w:val="00E04911"/>
    <w:rsid w:val="00E4275C"/>
    <w:rsid w:val="00E573D9"/>
    <w:rsid w:val="00E820D2"/>
    <w:rsid w:val="00F13D8A"/>
    <w:rsid w:val="00F26033"/>
    <w:rsid w:val="00F5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2502"/>
  <w15:chartTrackingRefBased/>
  <w15:docId w15:val="{FF5454B7-8088-45D3-A1CA-F0A6D1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1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610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D6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6100"/>
    <w:rPr>
      <w:rFonts w:eastAsiaTheme="minorEastAsia"/>
      <w:color w:val="5A5A5A" w:themeColor="text1" w:themeTint="A5"/>
      <w:spacing w:val="15"/>
    </w:rPr>
  </w:style>
  <w:style w:type="character" w:styleId="PlaceholderText">
    <w:name w:val="Placeholder Text"/>
    <w:basedOn w:val="DefaultParagraphFont"/>
    <w:uiPriority w:val="99"/>
    <w:semiHidden/>
    <w:rsid w:val="00F26033"/>
    <w:rPr>
      <w:color w:val="808080"/>
    </w:rPr>
  </w:style>
  <w:style w:type="paragraph" w:styleId="Caption">
    <w:name w:val="caption"/>
    <w:basedOn w:val="Normal"/>
    <w:next w:val="Normal"/>
    <w:uiPriority w:val="35"/>
    <w:unhideWhenUsed/>
    <w:qFormat/>
    <w:rsid w:val="00F2603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2A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A89"/>
    <w:rPr>
      <w:rFonts w:ascii="Segoe UI" w:hAnsi="Segoe UI" w:cs="Segoe UI"/>
      <w:sz w:val="18"/>
      <w:szCs w:val="18"/>
    </w:rPr>
  </w:style>
  <w:style w:type="paragraph" w:styleId="Header">
    <w:name w:val="header"/>
    <w:basedOn w:val="Normal"/>
    <w:link w:val="HeaderChar"/>
    <w:uiPriority w:val="99"/>
    <w:unhideWhenUsed/>
    <w:rsid w:val="000E1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D82"/>
  </w:style>
  <w:style w:type="paragraph" w:styleId="Footer">
    <w:name w:val="footer"/>
    <w:basedOn w:val="Normal"/>
    <w:link w:val="FooterChar"/>
    <w:uiPriority w:val="99"/>
    <w:unhideWhenUsed/>
    <w:rsid w:val="000E1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C524B-C4B0-4D44-9FE1-6F000BBA5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Leonard</dc:creator>
  <cp:keywords/>
  <dc:description/>
  <cp:lastModifiedBy>Samuel Leonard</cp:lastModifiedBy>
  <cp:revision>35</cp:revision>
  <cp:lastPrinted>2019-03-25T06:16:00Z</cp:lastPrinted>
  <dcterms:created xsi:type="dcterms:W3CDTF">2019-03-24T06:26:00Z</dcterms:created>
  <dcterms:modified xsi:type="dcterms:W3CDTF">2019-03-25T06:17:00Z</dcterms:modified>
</cp:coreProperties>
</file>