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3"/>
        <w:gridCol w:w="1751"/>
        <w:gridCol w:w="1168"/>
        <w:gridCol w:w="1989"/>
        <w:gridCol w:w="1088"/>
      </w:tblGrid>
      <w:tr w:rsidR="00C358D3" w:rsidRPr="00C358D3" w:rsidTr="00D74D1C">
        <w:trPr>
          <w:trHeight w:val="420"/>
        </w:trPr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C358D3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Aufwands- und Kostenschätzung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C358D3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Rechnungsstellung</w:t>
            </w:r>
          </w:p>
        </w:tc>
      </w:tr>
      <w:tr w:rsidR="00C358D3" w:rsidRPr="00C358D3" w:rsidTr="00D74D1C">
        <w:trPr>
          <w:trHeight w:val="315"/>
        </w:trPr>
        <w:tc>
          <w:tcPr>
            <w:tcW w:w="0" w:type="auto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C358D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C358D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(Reflexion auf Kalkulation)</w:t>
            </w:r>
          </w:p>
        </w:tc>
      </w:tr>
      <w:tr w:rsidR="00C358D3" w:rsidRPr="00C358D3" w:rsidTr="00D74D1C">
        <w:trPr>
          <w:trHeight w:val="375"/>
        </w:trPr>
        <w:tc>
          <w:tcPr>
            <w:tcW w:w="0" w:type="auto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C358D3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 vom 26.01.2017</w:t>
            </w:r>
            <w:bookmarkStart w:id="0" w:name="_GoBack"/>
            <w:bookmarkEnd w:id="0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C358D3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 vom 08.06.2017</w:t>
            </w:r>
          </w:p>
        </w:tc>
      </w:tr>
      <w:tr w:rsidR="00C358D3" w:rsidRPr="00C358D3" w:rsidTr="00D74D1C">
        <w:trPr>
          <w:trHeight w:val="9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  <w:b/>
                <w:bCs/>
              </w:rPr>
            </w:pPr>
            <w:r w:rsidRPr="00C358D3">
              <w:rPr>
                <w:rFonts w:eastAsia="Times New Roman"/>
                <w:b/>
                <w:bCs/>
              </w:rPr>
              <w:t>Arbeitsphase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  <w:b/>
                <w:bCs/>
              </w:rPr>
            </w:pPr>
            <w:r w:rsidRPr="00C358D3">
              <w:rPr>
                <w:rFonts w:eastAsia="Times New Roman"/>
                <w:b/>
                <w:bCs/>
              </w:rPr>
              <w:t>Soll-Arbeits-stunden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  <w:b/>
                <w:bCs/>
              </w:rPr>
            </w:pPr>
            <w:r w:rsidRPr="00C358D3">
              <w:rPr>
                <w:rFonts w:eastAsia="Times New Roman"/>
                <w:b/>
                <w:bCs/>
              </w:rPr>
              <w:t>Soll-Kosten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  <w:b/>
                <w:bCs/>
              </w:rPr>
            </w:pPr>
            <w:r w:rsidRPr="00C358D3">
              <w:rPr>
                <w:rFonts w:eastAsia="Times New Roman"/>
                <w:b/>
                <w:bCs/>
              </w:rPr>
              <w:t>Ist-Arbeitsstunden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  <w:b/>
                <w:bCs/>
              </w:rPr>
            </w:pPr>
            <w:r w:rsidRPr="00C358D3">
              <w:rPr>
                <w:rFonts w:eastAsia="Times New Roman"/>
                <w:b/>
                <w:bCs/>
              </w:rPr>
              <w:t>Ist-Kosten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Auftrag: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 Lastenheft analysieren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 Zeit- und Kostenplanung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Anforderungsdefinition: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80 €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80 €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&gt;</w:t>
            </w:r>
            <w:r w:rsidRPr="00C358D3">
              <w:rPr>
                <w:rFonts w:eastAsia="Times New Roman"/>
                <w:b/>
                <w:bCs/>
                <w:i/>
                <w:iCs/>
              </w:rPr>
              <w:t>Ergebnis:</w:t>
            </w:r>
            <w:r w:rsidRPr="00C358D3">
              <w:rPr>
                <w:rFonts w:eastAsia="Times New Roman"/>
                <w:i/>
                <w:iCs/>
              </w:rPr>
              <w:t xml:space="preserve"> </w:t>
            </w:r>
            <w:r w:rsidRPr="00C358D3">
              <w:rPr>
                <w:rFonts w:eastAsia="Times New Roman"/>
              </w:rPr>
              <w:t>Pflichtenheft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80 €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80 €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Analyse und Entwurf: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80 €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80 €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 Analyse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40 €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40 €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 Entwurf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40 €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40 €</w:t>
            </w:r>
          </w:p>
        </w:tc>
      </w:tr>
      <w:tr w:rsidR="00C358D3" w:rsidRPr="00C358D3" w:rsidTr="00D74D1C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Implementierung: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160 €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480 €</w:t>
            </w:r>
          </w:p>
        </w:tc>
      </w:tr>
      <w:tr w:rsidR="00C358D3" w:rsidRPr="00C358D3" w:rsidTr="00D74D1C">
        <w:trPr>
          <w:trHeight w:val="5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 Entwicklung Benutzeroberfläche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60 €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60 €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 Funktionalität Aufbau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100 €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420 €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Test: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  <w:color w:val="252525"/>
                <w:sz w:val="21"/>
                <w:szCs w:val="21"/>
              </w:rPr>
            </w:pPr>
            <w:r w:rsidRPr="00C358D3">
              <w:rPr>
                <w:rFonts w:eastAsia="Times New Roman"/>
                <w:color w:val="252525"/>
                <w:sz w:val="21"/>
                <w:szCs w:val="21"/>
                <w:highlight w:val="whit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  <w:color w:val="252525"/>
                <w:sz w:val="21"/>
                <w:szCs w:val="21"/>
              </w:rPr>
            </w:pPr>
            <w:r w:rsidRPr="00C358D3">
              <w:rPr>
                <w:rFonts w:eastAsia="Times New Roman"/>
                <w:color w:val="252525"/>
                <w:sz w:val="21"/>
                <w:szCs w:val="21"/>
                <w:highlight w:val="white"/>
              </w:rPr>
              <w:t>-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 Test fertiges Produkt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 xml:space="preserve">Dokumentation: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80 €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220 €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&gt;</w:t>
            </w:r>
            <w:r w:rsidRPr="00C358D3">
              <w:rPr>
                <w:rFonts w:eastAsia="Times New Roman"/>
                <w:b/>
                <w:bCs/>
                <w:i/>
                <w:iCs/>
              </w:rPr>
              <w:t>Ergebnis:</w:t>
            </w:r>
            <w:r w:rsidRPr="00C358D3">
              <w:rPr>
                <w:rFonts w:eastAsia="Times New Roman"/>
                <w:i/>
                <w:iCs/>
              </w:rPr>
              <w:t xml:space="preserve"> </w:t>
            </w:r>
            <w:r w:rsidRPr="00C358D3">
              <w:rPr>
                <w:rFonts w:eastAsia="Times New Roman"/>
              </w:rPr>
              <w:t>Dokumentationen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80 €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220 €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Öffentlichkeitsarbeit: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 Rufbereitschaft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 Projektbegleitung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  <w:b/>
                <w:bCs/>
                <w:i/>
                <w:iCs/>
              </w:rPr>
            </w:pPr>
            <w:r w:rsidRPr="00C358D3">
              <w:rPr>
                <w:rFonts w:eastAsia="Times New Roman"/>
                <w:b/>
                <w:bCs/>
                <w:i/>
                <w:iCs/>
              </w:rPr>
              <w:t>Gesamt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  <w:b/>
              </w:rPr>
            </w:pPr>
            <w:r w:rsidRPr="00C358D3">
              <w:rPr>
                <w:rFonts w:eastAsia="Times New Roman"/>
                <w:b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  <w:b/>
                <w:u w:val="double"/>
              </w:rPr>
            </w:pPr>
            <w:r w:rsidRPr="00C358D3">
              <w:rPr>
                <w:rFonts w:eastAsia="Times New Roman"/>
                <w:b/>
                <w:u w:val="double"/>
              </w:rPr>
              <w:t>400 €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  <w:b/>
              </w:rPr>
            </w:pPr>
            <w:r w:rsidRPr="00C358D3">
              <w:rPr>
                <w:rFonts w:eastAsia="Times New Roman"/>
                <w:b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  <w:b/>
                <w:u w:val="double"/>
              </w:rPr>
            </w:pPr>
            <w:r w:rsidRPr="00C358D3">
              <w:rPr>
                <w:rFonts w:eastAsia="Times New Roman"/>
                <w:b/>
                <w:u w:val="double"/>
              </w:rPr>
              <w:t>860 €</w:t>
            </w:r>
          </w:p>
        </w:tc>
      </w:tr>
    </w:tbl>
    <w:p w:rsidR="00D74D1C" w:rsidRDefault="00D74D1C"/>
    <w:p w:rsidR="008F6772" w:rsidRPr="00D74D1C" w:rsidRDefault="008F6772">
      <w:pPr>
        <w:rPr>
          <w:b/>
          <w:sz w:val="28"/>
        </w:rPr>
      </w:pPr>
      <w:r w:rsidRPr="00D74D1C">
        <w:rPr>
          <w:b/>
          <w:sz w:val="28"/>
        </w:rPr>
        <w:t>Update Rechnungsstellung</w:t>
      </w:r>
    </w:p>
    <w:tbl>
      <w:tblPr>
        <w:tblStyle w:val="a"/>
        <w:tblW w:w="916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4"/>
        <w:gridCol w:w="2268"/>
        <w:gridCol w:w="2257"/>
      </w:tblGrid>
      <w:tr w:rsidR="00975675" w:rsidTr="009F25B8">
        <w:tc>
          <w:tcPr>
            <w:tcW w:w="4644" w:type="dxa"/>
            <w:shd w:val="clear" w:color="auto" w:fill="595959"/>
          </w:tcPr>
          <w:p w:rsidR="00975675" w:rsidRDefault="00975675" w:rsidP="009F25B8">
            <w:pPr>
              <w:contextualSpacing w:val="0"/>
              <w:rPr>
                <w:b/>
              </w:rPr>
            </w:pPr>
            <w:r>
              <w:rPr>
                <w:b/>
              </w:rPr>
              <w:t>Arbeitsphase</w:t>
            </w:r>
          </w:p>
        </w:tc>
        <w:tc>
          <w:tcPr>
            <w:tcW w:w="2268" w:type="dxa"/>
            <w:shd w:val="clear" w:color="auto" w:fill="595959"/>
          </w:tcPr>
          <w:p w:rsidR="00975675" w:rsidRDefault="00975675" w:rsidP="009F25B8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Ist-Arbeitsstunden</w:t>
            </w:r>
          </w:p>
        </w:tc>
        <w:tc>
          <w:tcPr>
            <w:tcW w:w="2257" w:type="dxa"/>
            <w:shd w:val="clear" w:color="auto" w:fill="595959"/>
          </w:tcPr>
          <w:p w:rsidR="00975675" w:rsidRDefault="00975675" w:rsidP="009F25B8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Ist-Kosten</w:t>
            </w:r>
          </w:p>
        </w:tc>
      </w:tr>
      <w:tr w:rsidR="00975675" w:rsidTr="009F25B8">
        <w:tc>
          <w:tcPr>
            <w:tcW w:w="4644" w:type="dxa"/>
            <w:shd w:val="clear" w:color="auto" w:fill="F2F2F2"/>
          </w:tcPr>
          <w:p w:rsidR="00975675" w:rsidRDefault="00975675" w:rsidP="009F25B8">
            <w:pPr>
              <w:contextualSpacing w:val="0"/>
            </w:pPr>
            <w:r>
              <w:t>Anforderungsdefinition:</w:t>
            </w:r>
          </w:p>
        </w:tc>
        <w:tc>
          <w:tcPr>
            <w:tcW w:w="2268" w:type="dxa"/>
            <w:shd w:val="clear" w:color="auto" w:fill="F2F2F2"/>
          </w:tcPr>
          <w:p w:rsidR="00975675" w:rsidRDefault="008F6772" w:rsidP="009F25B8">
            <w:pPr>
              <w:contextualSpacing w:val="0"/>
              <w:jc w:val="center"/>
            </w:pPr>
            <w:r>
              <w:t>2</w:t>
            </w:r>
          </w:p>
        </w:tc>
        <w:tc>
          <w:tcPr>
            <w:tcW w:w="2257" w:type="dxa"/>
            <w:shd w:val="clear" w:color="auto" w:fill="F2F2F2"/>
          </w:tcPr>
          <w:p w:rsidR="00975675" w:rsidRDefault="008F6772" w:rsidP="009F25B8">
            <w:pPr>
              <w:contextualSpacing w:val="0"/>
              <w:jc w:val="right"/>
            </w:pPr>
            <w:r>
              <w:t>4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FFFFF"/>
          </w:tcPr>
          <w:p w:rsidR="00975675" w:rsidRDefault="00975675" w:rsidP="009F25B8">
            <w:pPr>
              <w:contextualSpacing w:val="0"/>
            </w:pPr>
            <w:r>
              <w:t>&gt;</w:t>
            </w:r>
            <w:r>
              <w:rPr>
                <w:b/>
                <w:i/>
              </w:rPr>
              <w:t>Ergebnis:</w:t>
            </w:r>
            <w:r>
              <w:rPr>
                <w:i/>
              </w:rPr>
              <w:t xml:space="preserve"> </w:t>
            </w:r>
            <w:r w:rsidR="008F6772" w:rsidRPr="008F6772">
              <w:t>Anpassung</w:t>
            </w:r>
            <w:r w:rsidR="008F6772">
              <w:rPr>
                <w:i/>
              </w:rPr>
              <w:t xml:space="preserve"> </w:t>
            </w:r>
            <w:r>
              <w:t>Pflichtenheft</w:t>
            </w:r>
          </w:p>
        </w:tc>
        <w:tc>
          <w:tcPr>
            <w:tcW w:w="2268" w:type="dxa"/>
            <w:shd w:val="clear" w:color="auto" w:fill="FFFFFF"/>
          </w:tcPr>
          <w:p w:rsidR="00975675" w:rsidRDefault="008F6772" w:rsidP="009F25B8">
            <w:pPr>
              <w:contextualSpacing w:val="0"/>
              <w:jc w:val="center"/>
            </w:pPr>
            <w:r>
              <w:t>2</w:t>
            </w:r>
          </w:p>
        </w:tc>
        <w:tc>
          <w:tcPr>
            <w:tcW w:w="2257" w:type="dxa"/>
            <w:shd w:val="clear" w:color="auto" w:fill="FFFFFF"/>
          </w:tcPr>
          <w:p w:rsidR="00975675" w:rsidRDefault="008F6772" w:rsidP="009F25B8">
            <w:pPr>
              <w:contextualSpacing w:val="0"/>
              <w:jc w:val="right"/>
            </w:pPr>
            <w:r>
              <w:t>4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2F2F2"/>
          </w:tcPr>
          <w:p w:rsidR="00975675" w:rsidRDefault="00975675" w:rsidP="009F25B8">
            <w:pPr>
              <w:contextualSpacing w:val="0"/>
            </w:pPr>
            <w:r>
              <w:t>Analyse und Entwurf:</w:t>
            </w:r>
          </w:p>
        </w:tc>
        <w:tc>
          <w:tcPr>
            <w:tcW w:w="2268" w:type="dxa"/>
            <w:shd w:val="clear" w:color="auto" w:fill="F2F2F2"/>
          </w:tcPr>
          <w:p w:rsidR="00975675" w:rsidRDefault="008F6772" w:rsidP="009F25B8">
            <w:pPr>
              <w:contextualSpacing w:val="0"/>
              <w:jc w:val="center"/>
            </w:pPr>
            <w:r>
              <w:t>1</w:t>
            </w:r>
          </w:p>
        </w:tc>
        <w:tc>
          <w:tcPr>
            <w:tcW w:w="2257" w:type="dxa"/>
            <w:shd w:val="clear" w:color="auto" w:fill="F2F2F2"/>
          </w:tcPr>
          <w:p w:rsidR="00975675" w:rsidRDefault="008F6772" w:rsidP="009F25B8">
            <w:pPr>
              <w:contextualSpacing w:val="0"/>
              <w:jc w:val="right"/>
            </w:pPr>
            <w:r>
              <w:t>2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FFFFF"/>
          </w:tcPr>
          <w:p w:rsidR="00975675" w:rsidRDefault="00975675" w:rsidP="009F25B8">
            <w:pPr>
              <w:contextualSpacing w:val="0"/>
            </w:pPr>
            <w:r>
              <w:t>- Analyse</w:t>
            </w:r>
          </w:p>
        </w:tc>
        <w:tc>
          <w:tcPr>
            <w:tcW w:w="2268" w:type="dxa"/>
            <w:shd w:val="clear" w:color="auto" w:fill="FFFFFF"/>
          </w:tcPr>
          <w:p w:rsidR="00975675" w:rsidRDefault="008F6772" w:rsidP="009F25B8">
            <w:pPr>
              <w:contextualSpacing w:val="0"/>
              <w:jc w:val="center"/>
            </w:pPr>
            <w:r>
              <w:t>0,5</w:t>
            </w:r>
          </w:p>
        </w:tc>
        <w:tc>
          <w:tcPr>
            <w:tcW w:w="2257" w:type="dxa"/>
            <w:shd w:val="clear" w:color="auto" w:fill="FFFFFF"/>
          </w:tcPr>
          <w:p w:rsidR="00975675" w:rsidRDefault="008F6772" w:rsidP="009F25B8">
            <w:pPr>
              <w:contextualSpacing w:val="0"/>
              <w:jc w:val="right"/>
            </w:pPr>
            <w:r>
              <w:t>1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FFFFF"/>
          </w:tcPr>
          <w:p w:rsidR="00975675" w:rsidRDefault="00975675" w:rsidP="009F25B8">
            <w:pPr>
              <w:contextualSpacing w:val="0"/>
            </w:pPr>
            <w:r>
              <w:t>- Entwurf</w:t>
            </w:r>
          </w:p>
        </w:tc>
        <w:tc>
          <w:tcPr>
            <w:tcW w:w="2268" w:type="dxa"/>
            <w:shd w:val="clear" w:color="auto" w:fill="FFFFFF"/>
          </w:tcPr>
          <w:p w:rsidR="00975675" w:rsidRDefault="008F6772" w:rsidP="009F25B8">
            <w:pPr>
              <w:contextualSpacing w:val="0"/>
              <w:jc w:val="center"/>
            </w:pPr>
            <w:r>
              <w:t>0,5</w:t>
            </w:r>
          </w:p>
        </w:tc>
        <w:tc>
          <w:tcPr>
            <w:tcW w:w="2257" w:type="dxa"/>
            <w:shd w:val="clear" w:color="auto" w:fill="FFFFFF"/>
          </w:tcPr>
          <w:p w:rsidR="00975675" w:rsidRDefault="008F6772" w:rsidP="009F25B8">
            <w:pPr>
              <w:contextualSpacing w:val="0"/>
              <w:jc w:val="right"/>
            </w:pPr>
            <w:r>
              <w:t>1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2F2F2"/>
          </w:tcPr>
          <w:p w:rsidR="00975675" w:rsidRDefault="00975675" w:rsidP="009F25B8">
            <w:pPr>
              <w:contextualSpacing w:val="0"/>
            </w:pPr>
            <w:r>
              <w:t>Implementierung:</w:t>
            </w:r>
          </w:p>
        </w:tc>
        <w:tc>
          <w:tcPr>
            <w:tcW w:w="2268" w:type="dxa"/>
            <w:shd w:val="clear" w:color="auto" w:fill="F2F2F2"/>
          </w:tcPr>
          <w:p w:rsidR="00975675" w:rsidRDefault="008F6772" w:rsidP="009F25B8">
            <w:pPr>
              <w:contextualSpacing w:val="0"/>
              <w:jc w:val="center"/>
            </w:pPr>
            <w:r>
              <w:t>3</w:t>
            </w:r>
          </w:p>
        </w:tc>
        <w:tc>
          <w:tcPr>
            <w:tcW w:w="2257" w:type="dxa"/>
            <w:shd w:val="clear" w:color="auto" w:fill="F2F2F2"/>
          </w:tcPr>
          <w:p w:rsidR="00975675" w:rsidRDefault="008F6772" w:rsidP="009F25B8">
            <w:pPr>
              <w:contextualSpacing w:val="0"/>
              <w:jc w:val="right"/>
            </w:pPr>
            <w:r>
              <w:t>6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FFFFF"/>
          </w:tcPr>
          <w:p w:rsidR="00975675" w:rsidRDefault="00975675" w:rsidP="009F25B8">
            <w:pPr>
              <w:contextualSpacing w:val="0"/>
            </w:pPr>
            <w:r>
              <w:t xml:space="preserve">- </w:t>
            </w:r>
            <w:r w:rsidR="008F6772">
              <w:t>Anpassung</w:t>
            </w:r>
            <w:r>
              <w:t xml:space="preserve"> Benutzeroberfläche</w:t>
            </w:r>
          </w:p>
        </w:tc>
        <w:tc>
          <w:tcPr>
            <w:tcW w:w="2268" w:type="dxa"/>
            <w:shd w:val="clear" w:color="auto" w:fill="FFFFFF"/>
          </w:tcPr>
          <w:p w:rsidR="00975675" w:rsidRDefault="008F6772" w:rsidP="009F25B8">
            <w:pPr>
              <w:contextualSpacing w:val="0"/>
              <w:jc w:val="center"/>
            </w:pPr>
            <w:r>
              <w:t>1</w:t>
            </w:r>
          </w:p>
        </w:tc>
        <w:tc>
          <w:tcPr>
            <w:tcW w:w="2257" w:type="dxa"/>
            <w:shd w:val="clear" w:color="auto" w:fill="FFFFFF"/>
          </w:tcPr>
          <w:p w:rsidR="00975675" w:rsidRDefault="008F6772" w:rsidP="009F25B8">
            <w:pPr>
              <w:contextualSpacing w:val="0"/>
              <w:jc w:val="right"/>
            </w:pPr>
            <w:r>
              <w:t>2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FFFFF"/>
          </w:tcPr>
          <w:p w:rsidR="00975675" w:rsidRDefault="00975675" w:rsidP="009F25B8">
            <w:pPr>
              <w:contextualSpacing w:val="0"/>
            </w:pPr>
            <w:r>
              <w:t>- Funktionalität Aufbau</w:t>
            </w:r>
          </w:p>
        </w:tc>
        <w:tc>
          <w:tcPr>
            <w:tcW w:w="2268" w:type="dxa"/>
            <w:shd w:val="clear" w:color="auto" w:fill="FFFFFF"/>
          </w:tcPr>
          <w:p w:rsidR="00975675" w:rsidRDefault="00975675" w:rsidP="009F25B8">
            <w:pPr>
              <w:contextualSpacing w:val="0"/>
              <w:jc w:val="center"/>
            </w:pPr>
            <w:r>
              <w:t>2</w:t>
            </w:r>
          </w:p>
        </w:tc>
        <w:tc>
          <w:tcPr>
            <w:tcW w:w="2257" w:type="dxa"/>
            <w:shd w:val="clear" w:color="auto" w:fill="FFFFFF"/>
          </w:tcPr>
          <w:p w:rsidR="00975675" w:rsidRDefault="008F6772" w:rsidP="009F25B8">
            <w:pPr>
              <w:contextualSpacing w:val="0"/>
              <w:jc w:val="right"/>
            </w:pPr>
            <w:r>
              <w:t>4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2F2F2"/>
          </w:tcPr>
          <w:p w:rsidR="00975675" w:rsidRDefault="00975675" w:rsidP="009F25B8">
            <w:pPr>
              <w:contextualSpacing w:val="0"/>
            </w:pPr>
            <w:r>
              <w:t>Test:</w:t>
            </w:r>
          </w:p>
        </w:tc>
        <w:tc>
          <w:tcPr>
            <w:tcW w:w="2268" w:type="dxa"/>
            <w:shd w:val="clear" w:color="auto" w:fill="F2F2F2"/>
          </w:tcPr>
          <w:p w:rsidR="00975675" w:rsidRDefault="00975675" w:rsidP="009F25B8">
            <w:pPr>
              <w:contextualSpacing w:val="0"/>
              <w:jc w:val="center"/>
            </w:pPr>
            <w:r>
              <w:t>1</w:t>
            </w:r>
          </w:p>
        </w:tc>
        <w:tc>
          <w:tcPr>
            <w:tcW w:w="2257" w:type="dxa"/>
            <w:shd w:val="clear" w:color="auto" w:fill="F2F2F2"/>
          </w:tcPr>
          <w:p w:rsidR="00975675" w:rsidRDefault="00975675" w:rsidP="009F25B8">
            <w:pPr>
              <w:contextualSpacing w:val="0"/>
              <w:jc w:val="right"/>
            </w:pPr>
            <w:r>
              <w:rPr>
                <w:color w:val="252525"/>
                <w:sz w:val="21"/>
                <w:szCs w:val="21"/>
                <w:highlight w:val="white"/>
              </w:rPr>
              <w:t>-</w:t>
            </w:r>
          </w:p>
        </w:tc>
      </w:tr>
      <w:tr w:rsidR="00975675" w:rsidTr="009F25B8">
        <w:tc>
          <w:tcPr>
            <w:tcW w:w="4644" w:type="dxa"/>
            <w:shd w:val="clear" w:color="auto" w:fill="FFFFFF"/>
          </w:tcPr>
          <w:p w:rsidR="00975675" w:rsidRDefault="00975675" w:rsidP="009F25B8">
            <w:pPr>
              <w:contextualSpacing w:val="0"/>
            </w:pPr>
            <w:r>
              <w:t>- Test fertiges Produkt</w:t>
            </w:r>
          </w:p>
        </w:tc>
        <w:tc>
          <w:tcPr>
            <w:tcW w:w="2268" w:type="dxa"/>
            <w:shd w:val="clear" w:color="auto" w:fill="FFFFFF"/>
          </w:tcPr>
          <w:p w:rsidR="00975675" w:rsidRDefault="00975675" w:rsidP="009F25B8">
            <w:pPr>
              <w:contextualSpacing w:val="0"/>
              <w:jc w:val="center"/>
            </w:pPr>
            <w:r>
              <w:t>1</w:t>
            </w:r>
          </w:p>
        </w:tc>
        <w:tc>
          <w:tcPr>
            <w:tcW w:w="2257" w:type="dxa"/>
            <w:shd w:val="clear" w:color="auto" w:fill="FFFFFF"/>
          </w:tcPr>
          <w:p w:rsidR="00975675" w:rsidRDefault="00975675" w:rsidP="009F25B8">
            <w:pPr>
              <w:contextualSpacing w:val="0"/>
              <w:jc w:val="right"/>
            </w:pPr>
            <w:r>
              <w:t>-</w:t>
            </w:r>
          </w:p>
        </w:tc>
      </w:tr>
      <w:tr w:rsidR="00975675" w:rsidTr="009F25B8">
        <w:tc>
          <w:tcPr>
            <w:tcW w:w="4644" w:type="dxa"/>
            <w:shd w:val="clear" w:color="auto" w:fill="F2F2F2"/>
          </w:tcPr>
          <w:p w:rsidR="00975675" w:rsidRDefault="00975675" w:rsidP="009F25B8">
            <w:pPr>
              <w:contextualSpacing w:val="0"/>
            </w:pPr>
            <w:r>
              <w:t>Dokumentation:</w:t>
            </w:r>
            <w:r>
              <w:tab/>
            </w:r>
          </w:p>
        </w:tc>
        <w:tc>
          <w:tcPr>
            <w:tcW w:w="2268" w:type="dxa"/>
            <w:shd w:val="clear" w:color="auto" w:fill="F2F2F2"/>
          </w:tcPr>
          <w:p w:rsidR="00975675" w:rsidRDefault="008F6772" w:rsidP="009F25B8">
            <w:pPr>
              <w:contextualSpacing w:val="0"/>
              <w:jc w:val="center"/>
            </w:pPr>
            <w:r>
              <w:t>1,5</w:t>
            </w:r>
          </w:p>
        </w:tc>
        <w:tc>
          <w:tcPr>
            <w:tcW w:w="2257" w:type="dxa"/>
            <w:shd w:val="clear" w:color="auto" w:fill="F2F2F2"/>
          </w:tcPr>
          <w:p w:rsidR="00975675" w:rsidRDefault="008F6772" w:rsidP="009F25B8">
            <w:pPr>
              <w:contextualSpacing w:val="0"/>
              <w:jc w:val="right"/>
            </w:pPr>
            <w:r>
              <w:t>3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FFFFF"/>
          </w:tcPr>
          <w:p w:rsidR="00975675" w:rsidRDefault="00975675" w:rsidP="009F25B8">
            <w:pPr>
              <w:contextualSpacing w:val="0"/>
            </w:pPr>
            <w:r>
              <w:t>&gt;</w:t>
            </w:r>
            <w:r>
              <w:rPr>
                <w:b/>
                <w:i/>
              </w:rPr>
              <w:t>Ergebnis:</w:t>
            </w:r>
            <w:r>
              <w:rPr>
                <w:i/>
              </w:rPr>
              <w:t xml:space="preserve"> </w:t>
            </w:r>
            <w:r w:rsidR="008F6772" w:rsidRPr="008F6772">
              <w:t>Anpassung</w:t>
            </w:r>
            <w:r w:rsidR="008F6772">
              <w:rPr>
                <w:i/>
              </w:rPr>
              <w:t xml:space="preserve"> </w:t>
            </w:r>
            <w:r>
              <w:t>Dokumentationen</w:t>
            </w:r>
          </w:p>
        </w:tc>
        <w:tc>
          <w:tcPr>
            <w:tcW w:w="2268" w:type="dxa"/>
            <w:shd w:val="clear" w:color="auto" w:fill="FFFFFF"/>
          </w:tcPr>
          <w:p w:rsidR="00975675" w:rsidRDefault="008F6772" w:rsidP="009F25B8">
            <w:pPr>
              <w:contextualSpacing w:val="0"/>
              <w:jc w:val="center"/>
            </w:pPr>
            <w:r>
              <w:t>1,5</w:t>
            </w:r>
          </w:p>
        </w:tc>
        <w:tc>
          <w:tcPr>
            <w:tcW w:w="2257" w:type="dxa"/>
            <w:shd w:val="clear" w:color="auto" w:fill="FFFFFF"/>
          </w:tcPr>
          <w:p w:rsidR="00975675" w:rsidRDefault="008F6772" w:rsidP="009F25B8">
            <w:pPr>
              <w:contextualSpacing w:val="0"/>
              <w:jc w:val="right"/>
            </w:pPr>
            <w:r>
              <w:t>3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2F2F2"/>
          </w:tcPr>
          <w:p w:rsidR="00975675" w:rsidRDefault="00975675" w:rsidP="009F25B8">
            <w:pPr>
              <w:contextualSpacing w:val="0"/>
            </w:pPr>
            <w:r>
              <w:t>Öffentlichkeitsarbeit:</w:t>
            </w:r>
          </w:p>
        </w:tc>
        <w:tc>
          <w:tcPr>
            <w:tcW w:w="2268" w:type="dxa"/>
            <w:shd w:val="clear" w:color="auto" w:fill="F2F2F2"/>
          </w:tcPr>
          <w:p w:rsidR="00975675" w:rsidRDefault="008F6772" w:rsidP="009F25B8">
            <w:pPr>
              <w:contextualSpacing w:val="0"/>
              <w:jc w:val="center"/>
            </w:pPr>
            <w:r>
              <w:t>0,5</w:t>
            </w:r>
          </w:p>
        </w:tc>
        <w:tc>
          <w:tcPr>
            <w:tcW w:w="2257" w:type="dxa"/>
            <w:shd w:val="clear" w:color="auto" w:fill="F2F2F2"/>
          </w:tcPr>
          <w:p w:rsidR="00975675" w:rsidRDefault="00975675" w:rsidP="009F25B8">
            <w:pPr>
              <w:contextualSpacing w:val="0"/>
              <w:jc w:val="right"/>
            </w:pPr>
            <w:r>
              <w:t>-</w:t>
            </w:r>
          </w:p>
        </w:tc>
      </w:tr>
      <w:tr w:rsidR="00975675" w:rsidTr="009F25B8">
        <w:tc>
          <w:tcPr>
            <w:tcW w:w="4644" w:type="dxa"/>
          </w:tcPr>
          <w:p w:rsidR="00975675" w:rsidRDefault="00975675" w:rsidP="009F25B8">
            <w:pPr>
              <w:tabs>
                <w:tab w:val="center" w:pos="2214"/>
              </w:tabs>
              <w:contextualSpacing w:val="0"/>
            </w:pPr>
            <w:r>
              <w:t>- Rufbereitschaft</w:t>
            </w:r>
          </w:p>
        </w:tc>
        <w:tc>
          <w:tcPr>
            <w:tcW w:w="2268" w:type="dxa"/>
          </w:tcPr>
          <w:p w:rsidR="00975675" w:rsidRDefault="00975675" w:rsidP="009F25B8">
            <w:pPr>
              <w:contextualSpacing w:val="0"/>
              <w:jc w:val="center"/>
            </w:pPr>
            <w:r>
              <w:t>-</w:t>
            </w:r>
          </w:p>
        </w:tc>
        <w:tc>
          <w:tcPr>
            <w:tcW w:w="2257" w:type="dxa"/>
          </w:tcPr>
          <w:p w:rsidR="00975675" w:rsidRDefault="00975675" w:rsidP="009F25B8">
            <w:pPr>
              <w:contextualSpacing w:val="0"/>
              <w:jc w:val="right"/>
            </w:pPr>
            <w:r>
              <w:t>-</w:t>
            </w:r>
          </w:p>
        </w:tc>
      </w:tr>
      <w:tr w:rsidR="00975675" w:rsidTr="009F25B8">
        <w:tc>
          <w:tcPr>
            <w:tcW w:w="4644" w:type="dxa"/>
          </w:tcPr>
          <w:p w:rsidR="00975675" w:rsidRDefault="00975675" w:rsidP="009F25B8">
            <w:pPr>
              <w:tabs>
                <w:tab w:val="center" w:pos="2214"/>
              </w:tabs>
              <w:contextualSpacing w:val="0"/>
            </w:pPr>
            <w:r>
              <w:t>- Projektbegleitung</w:t>
            </w:r>
          </w:p>
        </w:tc>
        <w:tc>
          <w:tcPr>
            <w:tcW w:w="2268" w:type="dxa"/>
          </w:tcPr>
          <w:p w:rsidR="00975675" w:rsidRDefault="008F6772" w:rsidP="009F25B8">
            <w:pPr>
              <w:contextualSpacing w:val="0"/>
              <w:jc w:val="center"/>
            </w:pPr>
            <w:r>
              <w:t>0,5</w:t>
            </w:r>
          </w:p>
        </w:tc>
        <w:tc>
          <w:tcPr>
            <w:tcW w:w="2257" w:type="dxa"/>
          </w:tcPr>
          <w:p w:rsidR="00975675" w:rsidRDefault="00975675" w:rsidP="009F25B8">
            <w:pPr>
              <w:contextualSpacing w:val="0"/>
              <w:jc w:val="right"/>
            </w:pPr>
            <w:r>
              <w:t>-</w:t>
            </w:r>
          </w:p>
        </w:tc>
      </w:tr>
      <w:tr w:rsidR="00975675" w:rsidTr="009F25B8">
        <w:tc>
          <w:tcPr>
            <w:tcW w:w="4644" w:type="dxa"/>
            <w:shd w:val="clear" w:color="auto" w:fill="BFBFBF"/>
          </w:tcPr>
          <w:p w:rsidR="00975675" w:rsidRDefault="00975675" w:rsidP="009F25B8">
            <w:pPr>
              <w:tabs>
                <w:tab w:val="center" w:pos="2214"/>
              </w:tabs>
              <w:contextualSpacing w:val="0"/>
            </w:pPr>
            <w:r>
              <w:rPr>
                <w:b/>
                <w:i/>
              </w:rPr>
              <w:t>Gesamt</w:t>
            </w:r>
          </w:p>
        </w:tc>
        <w:tc>
          <w:tcPr>
            <w:tcW w:w="2268" w:type="dxa"/>
            <w:shd w:val="clear" w:color="auto" w:fill="BFBFBF"/>
          </w:tcPr>
          <w:p w:rsidR="00975675" w:rsidRDefault="008F6772" w:rsidP="009F25B8">
            <w:pPr>
              <w:contextualSpacing w:val="0"/>
              <w:jc w:val="center"/>
            </w:pPr>
            <w:r>
              <w:t>9</w:t>
            </w:r>
          </w:p>
        </w:tc>
        <w:tc>
          <w:tcPr>
            <w:tcW w:w="2257" w:type="dxa"/>
            <w:shd w:val="clear" w:color="auto" w:fill="BFBFBF"/>
          </w:tcPr>
          <w:p w:rsidR="00975675" w:rsidRDefault="008F6772" w:rsidP="009F25B8">
            <w:pPr>
              <w:contextualSpacing w:val="0"/>
              <w:jc w:val="right"/>
            </w:pPr>
            <w:r>
              <w:t>15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</w:tbl>
    <w:p w:rsidR="00975675" w:rsidRDefault="00975675" w:rsidP="00D74D1C"/>
    <w:sectPr w:rsidR="00975675">
      <w:foot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D31" w:rsidRDefault="00072D31">
      <w:pPr>
        <w:spacing w:line="240" w:lineRule="auto"/>
      </w:pPr>
      <w:r>
        <w:separator/>
      </w:r>
    </w:p>
  </w:endnote>
  <w:endnote w:type="continuationSeparator" w:id="0">
    <w:p w:rsidR="00072D31" w:rsidRDefault="00072D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03D" w:rsidRDefault="00B560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D31" w:rsidRDefault="00072D31">
      <w:pPr>
        <w:spacing w:line="240" w:lineRule="auto"/>
      </w:pPr>
      <w:r>
        <w:separator/>
      </w:r>
    </w:p>
  </w:footnote>
  <w:footnote w:type="continuationSeparator" w:id="0">
    <w:p w:rsidR="00072D31" w:rsidRDefault="00072D3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03D"/>
    <w:rsid w:val="00072D31"/>
    <w:rsid w:val="005C60EA"/>
    <w:rsid w:val="007B4ABC"/>
    <w:rsid w:val="008F6772"/>
    <w:rsid w:val="00975675"/>
    <w:rsid w:val="00B5603D"/>
    <w:rsid w:val="00C358D3"/>
    <w:rsid w:val="00D74D1C"/>
    <w:rsid w:val="00E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51F1F"/>
  <w15:docId w15:val="{91501775-B811-4C44-BDF5-FFB8FB4D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de-DE" w:eastAsia="de-DE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Krauß</dc:creator>
  <cp:lastModifiedBy>Chris Schnitzel</cp:lastModifiedBy>
  <cp:revision>3</cp:revision>
  <dcterms:created xsi:type="dcterms:W3CDTF">2017-06-08T08:13:00Z</dcterms:created>
  <dcterms:modified xsi:type="dcterms:W3CDTF">2017-06-29T13:28:00Z</dcterms:modified>
</cp:coreProperties>
</file>