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27193D">
        <w:rPr>
          <w:rFonts w:ascii="Cambria" w:hAnsi="Cambria"/>
          <w:b/>
          <w:color w:val="C00000"/>
          <w:sz w:val="28"/>
          <w:szCs w:val="28"/>
        </w:rPr>
        <w:t>003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1447BE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 w:rsidRPr="001447BE">
        <w:rPr>
          <w:b/>
          <w:color w:val="808080"/>
          <w:sz w:val="32"/>
          <w:szCs w:val="32"/>
          <w:lang w:val="es-ES"/>
        </w:rPr>
        <w:t>Ni juntos, los otros candidatos a la Presidencia de México, nos alcanzan: AMLO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27193D" w:rsidRDefault="001447BE" w:rsidP="001447BE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1447BE">
        <w:rPr>
          <w:rStyle w:val="Carcterdetextoennegrita"/>
          <w:sz w:val="20"/>
          <w:szCs w:val="20"/>
        </w:rPr>
        <w:t>En votación efectiva, las encuestas nos dan en</w:t>
      </w:r>
      <w:r>
        <w:rPr>
          <w:rStyle w:val="Carcterdetextoennegrita"/>
          <w:sz w:val="20"/>
          <w:szCs w:val="20"/>
        </w:rPr>
        <w:t>tre 50 y 52 por ciento, asegura</w:t>
      </w:r>
    </w:p>
    <w:p w:rsidR="001447BE" w:rsidRDefault="001447BE" w:rsidP="001447BE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1447BE">
        <w:rPr>
          <w:rStyle w:val="Carcterdetextoennegrita"/>
          <w:sz w:val="20"/>
          <w:szCs w:val="20"/>
        </w:rPr>
        <w:t>Estamos pobremente más de 20 puntos arriba, comenta</w:t>
      </w:r>
    </w:p>
    <w:p w:rsidR="001447BE" w:rsidRPr="001447BE" w:rsidRDefault="001447BE" w:rsidP="001447BE">
      <w:pPr>
        <w:numPr>
          <w:ilvl w:val="0"/>
          <w:numId w:val="1"/>
        </w:numPr>
        <w:jc w:val="both"/>
        <w:rPr>
          <w:rStyle w:val="Carcterdetextoennegrita"/>
          <w:sz w:val="20"/>
          <w:szCs w:val="20"/>
        </w:rPr>
      </w:pPr>
      <w:r w:rsidRPr="001447BE">
        <w:rPr>
          <w:rStyle w:val="Carcterdetextoennegrita"/>
          <w:sz w:val="20"/>
          <w:szCs w:val="20"/>
        </w:rPr>
        <w:t>Reitera que el repliegue de militares iniciado por Donald Trump es un asunto político propagandístico con miras a su reelección</w:t>
      </w:r>
    </w:p>
    <w:p w:rsidR="00F80283" w:rsidRDefault="00F80283" w:rsidP="006F1BC5">
      <w:pPr>
        <w:jc w:val="both"/>
        <w:rPr>
          <w:rStyle w:val="Carcterdetextoennegrita"/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Irapuato, Guanajuato 07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 w:rsidR="00AA4CBE" w:rsidRPr="0027193D">
        <w:rPr>
          <w:rStyle w:val="Carcterdetextoennegrita"/>
          <w:sz w:val="24"/>
          <w:szCs w:val="24"/>
        </w:rPr>
        <w:t>abril 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FD00E1" w:rsidRPr="0027193D">
        <w:rPr>
          <w:b/>
          <w:sz w:val="24"/>
          <w:szCs w:val="24"/>
        </w:rPr>
        <w:t> </w:t>
      </w:r>
      <w:r w:rsidRPr="001447BE">
        <w:rPr>
          <w:sz w:val="24"/>
          <w:szCs w:val="24"/>
        </w:rPr>
        <w:t>Andrés Manuel López Obrador aseguró que ni juntos los otros tres candidatos pr</w:t>
      </w:r>
      <w:r w:rsidR="00373907">
        <w:rPr>
          <w:sz w:val="24"/>
          <w:szCs w:val="24"/>
        </w:rPr>
        <w:t>esidenciales podrían alcanzar</w:t>
      </w:r>
      <w:r w:rsidRPr="001447BE">
        <w:rPr>
          <w:sz w:val="24"/>
          <w:szCs w:val="24"/>
        </w:rPr>
        <w:t>lo</w:t>
      </w:r>
      <w:r w:rsidR="00373907"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porque MORENA ya rebasa los 50 puntos e</w:t>
      </w:r>
      <w:r w:rsidR="00373907">
        <w:rPr>
          <w:sz w:val="24"/>
          <w:szCs w:val="24"/>
        </w:rPr>
        <w:t>n intención de voto el próximo primero</w:t>
      </w:r>
      <w:r w:rsidRPr="001447BE">
        <w:rPr>
          <w:sz w:val="24"/>
          <w:szCs w:val="24"/>
        </w:rPr>
        <w:t xml:space="preserve"> de julio.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“En votación efectiva, </w:t>
      </w:r>
      <w:r w:rsidR="00373907">
        <w:rPr>
          <w:sz w:val="24"/>
          <w:szCs w:val="24"/>
        </w:rPr>
        <w:t xml:space="preserve">ya en las encuestas, nos dan 50, </w:t>
      </w:r>
      <w:r w:rsidRPr="001447BE">
        <w:rPr>
          <w:sz w:val="24"/>
          <w:szCs w:val="24"/>
        </w:rPr>
        <w:t xml:space="preserve">52 por ciento. Acabo de recibir una encuesta telefónica donde, quitando indecisos y los que dijeron que no iban a votar, estamos 52 </w:t>
      </w:r>
      <w:r w:rsidR="00373907">
        <w:rPr>
          <w:sz w:val="24"/>
          <w:szCs w:val="24"/>
        </w:rPr>
        <w:t>por ciento en intención de voto,</w:t>
      </w:r>
      <w:r w:rsidRPr="001447BE">
        <w:rPr>
          <w:sz w:val="24"/>
          <w:szCs w:val="24"/>
        </w:rPr>
        <w:t xml:space="preserve"> en segundo no sé si el PRI o el PAN”, aseguró</w:t>
      </w:r>
      <w:r w:rsidR="00373907">
        <w:rPr>
          <w:sz w:val="24"/>
          <w:szCs w:val="24"/>
        </w:rPr>
        <w:t>.</w:t>
      </w:r>
      <w:r w:rsidRPr="001447BE">
        <w:rPr>
          <w:sz w:val="24"/>
          <w:szCs w:val="24"/>
        </w:rPr>
        <w:t xml:space="preserve">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El candidato </w:t>
      </w:r>
      <w:r w:rsidR="00373907">
        <w:rPr>
          <w:sz w:val="24"/>
          <w:szCs w:val="24"/>
        </w:rPr>
        <w:t>la coalición “Juntos haremos his</w:t>
      </w:r>
      <w:r w:rsidR="00373907" w:rsidRPr="001447BE">
        <w:rPr>
          <w:sz w:val="24"/>
          <w:szCs w:val="24"/>
        </w:rPr>
        <w:t xml:space="preserve">toria” </w:t>
      </w:r>
      <w:r w:rsidRPr="001447BE">
        <w:rPr>
          <w:sz w:val="24"/>
          <w:szCs w:val="24"/>
        </w:rPr>
        <w:t>a la Presidencia de México</w:t>
      </w:r>
      <w:r w:rsidR="00373907">
        <w:rPr>
          <w:sz w:val="24"/>
          <w:szCs w:val="24"/>
        </w:rPr>
        <w:t xml:space="preserve"> </w:t>
      </w:r>
      <w:r w:rsidRPr="001447BE">
        <w:rPr>
          <w:sz w:val="24"/>
          <w:szCs w:val="24"/>
        </w:rPr>
        <w:t>comentó a los reporteros que cubren la campaña presidencial que no quiere que piensen que está inventando las cifras y dio a conocer la encuesta completa a través de sus redes sociales: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Según esta encuesta telefónica del día 3 de abril, con estos números iniciamos la campaña </w:t>
      </w:r>
      <w:hyperlink r:id="rId9" w:history="1">
        <w:r w:rsidR="00373907" w:rsidRPr="00B7794F">
          <w:rPr>
            <w:rStyle w:val="Hipervnculo"/>
            <w:sz w:val="24"/>
            <w:szCs w:val="24"/>
          </w:rPr>
          <w:t>https://bit.ly/2Esj4PQ</w:t>
        </w:r>
      </w:hyperlink>
    </w:p>
    <w:p w:rsidR="00373907" w:rsidRPr="001447BE" w:rsidRDefault="00373907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Agregó que los candidatos están peleando po</w:t>
      </w:r>
      <w:r w:rsidR="00A11EDC">
        <w:rPr>
          <w:sz w:val="24"/>
          <w:szCs w:val="24"/>
        </w:rPr>
        <w:t>r el segundo lugar y consideró</w:t>
      </w:r>
      <w:r w:rsidRPr="001447BE">
        <w:rPr>
          <w:sz w:val="24"/>
          <w:szCs w:val="24"/>
        </w:rPr>
        <w:t xml:space="preserve"> que están empatados los tres: “la señora Ma</w:t>
      </w:r>
      <w:r w:rsidR="00A11EDC">
        <w:rPr>
          <w:sz w:val="24"/>
          <w:szCs w:val="24"/>
        </w:rPr>
        <w:t>rgarita, el PRI y el PAN. Pobre</w:t>
      </w:r>
      <w:r w:rsidRPr="001447BE">
        <w:rPr>
          <w:sz w:val="24"/>
          <w:szCs w:val="24"/>
        </w:rPr>
        <w:t xml:space="preserve">mente estamos más de 20 puntos arriba”.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El can</w:t>
      </w:r>
      <w:r w:rsidR="00A11EDC">
        <w:rPr>
          <w:sz w:val="24"/>
          <w:szCs w:val="24"/>
        </w:rPr>
        <w:t>didato de la coalición “Juntos haremos h</w:t>
      </w:r>
      <w:r w:rsidRPr="001447BE">
        <w:rPr>
          <w:sz w:val="24"/>
          <w:szCs w:val="24"/>
        </w:rPr>
        <w:t>istoria”, sostuvo que con esos 20 puntos arriba se ganará tanto el Senado</w:t>
      </w:r>
      <w:r w:rsidR="00A11EDC">
        <w:rPr>
          <w:sz w:val="24"/>
          <w:szCs w:val="24"/>
        </w:rPr>
        <w:t xml:space="preserve"> de la República</w:t>
      </w:r>
      <w:r w:rsidRPr="001447BE">
        <w:rPr>
          <w:sz w:val="24"/>
          <w:szCs w:val="24"/>
        </w:rPr>
        <w:t xml:space="preserve">, como las diputaciones federales, locales y presidencias municipales.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A11EDC" w:rsidRDefault="00A11EDC" w:rsidP="001447BE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En entrevista subrayó</w:t>
      </w:r>
      <w:r w:rsidRPr="001447BE">
        <w:rPr>
          <w:sz w:val="24"/>
          <w:szCs w:val="24"/>
        </w:rPr>
        <w:t xml:space="preserve"> que el repliegue de militar</w:t>
      </w:r>
      <w:r>
        <w:rPr>
          <w:sz w:val="24"/>
          <w:szCs w:val="24"/>
        </w:rPr>
        <w:t>es que inició Donald Trump, pre</w:t>
      </w:r>
      <w:r w:rsidRPr="001447BE">
        <w:rPr>
          <w:sz w:val="24"/>
          <w:szCs w:val="24"/>
        </w:rPr>
        <w:t>sidente de Estados Unidos, en la frontera con M</w:t>
      </w:r>
      <w:r>
        <w:rPr>
          <w:sz w:val="24"/>
          <w:szCs w:val="24"/>
        </w:rPr>
        <w:t>éxico es un asunto político pro</w:t>
      </w:r>
      <w:r w:rsidRPr="001447BE">
        <w:rPr>
          <w:sz w:val="24"/>
          <w:szCs w:val="24"/>
        </w:rPr>
        <w:t>pagandístico con miras a su reelección</w:t>
      </w:r>
      <w:r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porque no existe ningún riesgo en la frontera sur.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“O está mal informado el presidente Donald Trump o es un asunto creado ex profeso para hacer propagan al interior de Estados Unidos, agregó López Obrador y reiteró su respaldo a la postura del gobierno de México para que no se permita que se agreda a los mexicanos.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“Ya he hablado del tema. creo que no merecemos ese trato y que tiene que haber respeto mutuo en las relaciones bilater</w:t>
      </w:r>
      <w:r>
        <w:rPr>
          <w:sz w:val="24"/>
          <w:szCs w:val="24"/>
        </w:rPr>
        <w:t>ales entre México y Estados Uni</w:t>
      </w:r>
      <w:r w:rsidRPr="001447BE">
        <w:rPr>
          <w:sz w:val="24"/>
          <w:szCs w:val="24"/>
        </w:rPr>
        <w:t xml:space="preserve">dos.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Además dijo, está demostrado que la incidencia delictiva en las ciudades a fronterizas de Estados Unidos ha disminuido, es decir</w:t>
      </w:r>
      <w:r w:rsidR="00511D9B"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hay menos delincuencia en las ciudades fronteriza</w:t>
      </w:r>
      <w:r w:rsidR="00511D9B">
        <w:rPr>
          <w:sz w:val="24"/>
          <w:szCs w:val="24"/>
        </w:rPr>
        <w:t>s</w:t>
      </w:r>
      <w:r w:rsidRPr="001447BE">
        <w:rPr>
          <w:sz w:val="24"/>
          <w:szCs w:val="24"/>
        </w:rPr>
        <w:t xml:space="preserve"> del lado estadounidense, también es menos el flujo migratorio de México hacia Estados Unidos y</w:t>
      </w:r>
      <w:r w:rsidR="00511D9B">
        <w:rPr>
          <w:sz w:val="24"/>
          <w:szCs w:val="24"/>
        </w:rPr>
        <w:t xml:space="preserve"> tercero han bajado las deporta</w:t>
      </w:r>
      <w:r w:rsidRPr="001447BE">
        <w:rPr>
          <w:sz w:val="24"/>
          <w:szCs w:val="24"/>
        </w:rPr>
        <w:t xml:space="preserve">ciones.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Comentó que actualmente, en el gobierno de Trump, se deporta a menos mexicanos que lo que se hacía en el gobierno del ex</w:t>
      </w:r>
      <w:r w:rsidR="00511D9B">
        <w:rPr>
          <w:sz w:val="24"/>
          <w:szCs w:val="24"/>
        </w:rPr>
        <w:t xml:space="preserve"> presidente Barack Oba</w:t>
      </w:r>
      <w:r w:rsidRPr="001447BE">
        <w:rPr>
          <w:sz w:val="24"/>
          <w:szCs w:val="24"/>
        </w:rPr>
        <w:t>ma y subrayó que no hay justificación alguna</w:t>
      </w:r>
      <w:r w:rsidR="00511D9B">
        <w:rPr>
          <w:sz w:val="24"/>
          <w:szCs w:val="24"/>
        </w:rPr>
        <w:t xml:space="preserve"> para que se movilice a la Guardia N</w:t>
      </w:r>
      <w:r w:rsidRPr="001447BE">
        <w:rPr>
          <w:sz w:val="24"/>
          <w:szCs w:val="24"/>
        </w:rPr>
        <w:t xml:space="preserve">acional a la frontera.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A11EDC" w:rsidRPr="001447BE" w:rsidRDefault="00A11EDC" w:rsidP="00A11EDC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Pidió esperar a que el gobierno de Estados Unidos de una respuesta: “yo</w:t>
      </w:r>
      <w:r w:rsidR="00511D9B">
        <w:rPr>
          <w:sz w:val="24"/>
          <w:szCs w:val="24"/>
        </w:rPr>
        <w:t xml:space="preserve"> espe</w:t>
      </w:r>
      <w:r w:rsidRPr="001447BE">
        <w:rPr>
          <w:sz w:val="24"/>
          <w:szCs w:val="24"/>
        </w:rPr>
        <w:t>ro que Trump rectifique y ya deje de amenazar a México, que haga a un lado esa actitud y que inicie una relación nueva d</w:t>
      </w:r>
      <w:r w:rsidR="00511D9B">
        <w:rPr>
          <w:sz w:val="24"/>
          <w:szCs w:val="24"/>
        </w:rPr>
        <w:t>e respeto mutuo, es lo que espe</w:t>
      </w:r>
      <w:r w:rsidRPr="001447BE">
        <w:rPr>
          <w:sz w:val="24"/>
          <w:szCs w:val="24"/>
        </w:rPr>
        <w:t xml:space="preserve">raría”. </w:t>
      </w:r>
    </w:p>
    <w:p w:rsidR="00A11EDC" w:rsidRPr="001447BE" w:rsidRDefault="00A11EDC" w:rsidP="00A11EDC">
      <w:pPr>
        <w:jc w:val="both"/>
        <w:rPr>
          <w:sz w:val="24"/>
          <w:szCs w:val="24"/>
        </w:rPr>
      </w:pPr>
    </w:p>
    <w:p w:rsidR="00511D9B" w:rsidRDefault="00A11EDC" w:rsidP="001447BE">
      <w:pPr>
        <w:jc w:val="both"/>
        <w:rPr>
          <w:sz w:val="24"/>
          <w:szCs w:val="24"/>
        </w:rPr>
      </w:pPr>
      <w:r>
        <w:rPr>
          <w:sz w:val="24"/>
          <w:szCs w:val="24"/>
        </w:rPr>
        <w:t>En el encuentro con habitantes de Irapuato, Guanajuato s</w:t>
      </w:r>
      <w:r w:rsidR="001447BE" w:rsidRPr="001447BE">
        <w:rPr>
          <w:sz w:val="24"/>
          <w:szCs w:val="24"/>
        </w:rPr>
        <w:t>ubrayó que es un fenómeno el crecimiento de MORENA en estados del norte, ya qu</w:t>
      </w:r>
      <w:r>
        <w:rPr>
          <w:sz w:val="24"/>
          <w:szCs w:val="24"/>
        </w:rPr>
        <w:t xml:space="preserve">e también se encuentran arriba, </w:t>
      </w:r>
    </w:p>
    <w:p w:rsidR="00511D9B" w:rsidRDefault="00511D9B" w:rsidP="001447BE">
      <w:pPr>
        <w:jc w:val="both"/>
        <w:rPr>
          <w:sz w:val="24"/>
          <w:szCs w:val="24"/>
        </w:rPr>
      </w:pPr>
    </w:p>
    <w:p w:rsidR="001447BE" w:rsidRPr="001447BE" w:rsidRDefault="00511D9B" w:rsidP="001447BE">
      <w:pPr>
        <w:jc w:val="both"/>
        <w:rPr>
          <w:sz w:val="24"/>
          <w:szCs w:val="24"/>
        </w:rPr>
      </w:pPr>
      <w:r>
        <w:rPr>
          <w:sz w:val="24"/>
          <w:szCs w:val="24"/>
        </w:rPr>
        <w:t>“E</w:t>
      </w:r>
      <w:r w:rsidR="001447BE" w:rsidRPr="001447BE">
        <w:rPr>
          <w:sz w:val="24"/>
          <w:szCs w:val="24"/>
        </w:rPr>
        <w:t>stamos arriba en los estados del norte y en El Bajío; Baja California, Sonora, Sinaloa, Chihuahua, Coahuila,</w:t>
      </w:r>
      <w:r w:rsidR="00A11EDC">
        <w:rPr>
          <w:sz w:val="24"/>
          <w:szCs w:val="24"/>
        </w:rPr>
        <w:t xml:space="preserve"> Nuevo León, Durango, Tamaulipa</w:t>
      </w:r>
      <w:r w:rsidR="001447BE" w:rsidRPr="001447BE">
        <w:rPr>
          <w:sz w:val="24"/>
          <w:szCs w:val="24"/>
        </w:rPr>
        <w:t>s, Querétaro, Agu</w:t>
      </w:r>
      <w:r w:rsidR="00A11EDC">
        <w:rPr>
          <w:sz w:val="24"/>
          <w:szCs w:val="24"/>
        </w:rPr>
        <w:t>ascalientes, Zacatecas y por su</w:t>
      </w:r>
      <w:r w:rsidR="001447BE" w:rsidRPr="001447BE">
        <w:rPr>
          <w:sz w:val="24"/>
          <w:szCs w:val="24"/>
        </w:rPr>
        <w:t>puesto en Guanajuato</w:t>
      </w:r>
      <w:r w:rsidR="00A11EDC">
        <w:rPr>
          <w:sz w:val="24"/>
          <w:szCs w:val="24"/>
        </w:rPr>
        <w:t>”</w:t>
      </w:r>
      <w:r>
        <w:rPr>
          <w:sz w:val="24"/>
          <w:szCs w:val="24"/>
        </w:rPr>
        <w:t>, detalló</w:t>
      </w:r>
      <w:r w:rsidR="001447BE" w:rsidRPr="001447BE">
        <w:rPr>
          <w:sz w:val="24"/>
          <w:szCs w:val="24"/>
        </w:rPr>
        <w:t>.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Por eso, sostuvo, en este momento no es solo llamar a </w:t>
      </w:r>
      <w:r w:rsidR="00A11EDC">
        <w:rPr>
          <w:sz w:val="24"/>
          <w:szCs w:val="24"/>
        </w:rPr>
        <w:t>votar, es empezar a co</w:t>
      </w:r>
      <w:r w:rsidRPr="001447BE">
        <w:rPr>
          <w:sz w:val="24"/>
          <w:szCs w:val="24"/>
        </w:rPr>
        <w:t xml:space="preserve">nocer el programa de transformación y </w:t>
      </w:r>
      <w:r w:rsidR="00A11EDC">
        <w:rPr>
          <w:sz w:val="24"/>
          <w:szCs w:val="24"/>
        </w:rPr>
        <w:t>“</w:t>
      </w:r>
      <w:r w:rsidRPr="001447BE">
        <w:rPr>
          <w:sz w:val="24"/>
          <w:szCs w:val="24"/>
        </w:rPr>
        <w:t>vengo a decirles que lo principal es acabar con la corrupción que impera en México</w:t>
      </w:r>
      <w:r w:rsidR="00A11EDC">
        <w:rPr>
          <w:sz w:val="24"/>
          <w:szCs w:val="24"/>
        </w:rPr>
        <w:t>”</w:t>
      </w:r>
      <w:r w:rsidRPr="001447BE">
        <w:rPr>
          <w:sz w:val="24"/>
          <w:szCs w:val="24"/>
        </w:rPr>
        <w:t xml:space="preserve">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“Nada daña más a México, a Guanajuato y a Irapuato, que la deshonestidad de los gobernantes, ese es el cáncer que está</w:t>
      </w:r>
      <w:r w:rsidR="00A11EDC">
        <w:rPr>
          <w:sz w:val="24"/>
          <w:szCs w:val="24"/>
        </w:rPr>
        <w:t xml:space="preserve"> destruyendo al país. Hay presu</w:t>
      </w:r>
      <w:r w:rsidRPr="001447BE">
        <w:rPr>
          <w:sz w:val="24"/>
          <w:szCs w:val="24"/>
        </w:rPr>
        <w:t>puesto suficiente, el problema es la robadera y el bandidaje oficial”, aseguró.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Al finalizar acto de campaña en Irapuato </w:t>
      </w:r>
      <w:r w:rsidR="00A11EDC">
        <w:rPr>
          <w:sz w:val="24"/>
          <w:szCs w:val="24"/>
        </w:rPr>
        <w:t>recordó que hace trece años que</w:t>
      </w:r>
      <w:r w:rsidRPr="001447BE">
        <w:rPr>
          <w:sz w:val="24"/>
          <w:szCs w:val="24"/>
        </w:rPr>
        <w:t xml:space="preserve">rían desaforarlo para evitar que fuera candidato a la Presidencia en 2006: “que no apareciera mi nombre en la boleta, pero me salvó el pueblo, porque el pueblo es mucha pieza; me sacó adelante y pude participar”.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López Obrador indicó que participó también como candidato en el 2012 y ahora lo está haciendo de nuevo</w:t>
      </w:r>
      <w:r w:rsidR="00511D9B"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porque “la tercera es la vencida” y en este momento están participando en MORENA hom</w:t>
      </w:r>
      <w:r w:rsidR="00A11EDC">
        <w:rPr>
          <w:sz w:val="24"/>
          <w:szCs w:val="24"/>
        </w:rPr>
        <w:t>bres y mujeres de todos los par</w:t>
      </w:r>
      <w:r w:rsidRPr="001447BE">
        <w:rPr>
          <w:sz w:val="24"/>
          <w:szCs w:val="24"/>
        </w:rPr>
        <w:t xml:space="preserve">tidos que quieren un cambio verdadero.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“Nos estamos uniendo todos los mexicano</w:t>
      </w:r>
      <w:r w:rsidR="00A11EDC">
        <w:rPr>
          <w:sz w:val="24"/>
          <w:szCs w:val="24"/>
        </w:rPr>
        <w:t>s. ¿Ustedes aceptan que los una</w:t>
      </w:r>
      <w:r w:rsidRPr="001447BE">
        <w:rPr>
          <w:sz w:val="24"/>
          <w:szCs w:val="24"/>
        </w:rPr>
        <w:t xml:space="preserve">mos? ¿O seguimos divididos? Unidos. La unión hace la fuerza y necesitamos de esa unidad para transformar a nuestro país, agregó en acto de campaña en la Plazuela Miguel Hidalgo de Irapuato.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Reiteró </w:t>
      </w:r>
      <w:r w:rsidR="00A11EDC">
        <w:rPr>
          <w:sz w:val="24"/>
          <w:szCs w:val="24"/>
        </w:rPr>
        <w:t>que ese es el objetivo superior,</w:t>
      </w:r>
      <w:r w:rsidRPr="001447BE">
        <w:rPr>
          <w:sz w:val="24"/>
          <w:szCs w:val="24"/>
        </w:rPr>
        <w:t xml:space="preserve"> no </w:t>
      </w:r>
      <w:r w:rsidR="00A11EDC">
        <w:rPr>
          <w:sz w:val="24"/>
          <w:szCs w:val="24"/>
        </w:rPr>
        <w:t xml:space="preserve">son </w:t>
      </w:r>
      <w:r w:rsidRPr="001447BE">
        <w:rPr>
          <w:sz w:val="24"/>
          <w:szCs w:val="24"/>
        </w:rPr>
        <w:t xml:space="preserve">los cargos. </w:t>
      </w:r>
      <w:r w:rsidR="00511D9B">
        <w:rPr>
          <w:sz w:val="24"/>
          <w:szCs w:val="24"/>
        </w:rPr>
        <w:t>“</w:t>
      </w:r>
      <w:r w:rsidRPr="001447BE">
        <w:rPr>
          <w:sz w:val="24"/>
          <w:szCs w:val="24"/>
        </w:rPr>
        <w:t>El que quiera puestos que se vaya al mercado, aqu</w:t>
      </w:r>
      <w:r w:rsidR="00A11EDC">
        <w:rPr>
          <w:sz w:val="24"/>
          <w:szCs w:val="24"/>
        </w:rPr>
        <w:t xml:space="preserve">í es para transformar a México </w:t>
      </w:r>
      <w:r w:rsidRPr="001447BE">
        <w:rPr>
          <w:sz w:val="24"/>
          <w:szCs w:val="24"/>
        </w:rPr>
        <w:t xml:space="preserve">y a Guanajuato”, agregó.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Lamentó que en Guanajuato, único estado donde habrá elecciones locales, están poniendo muchas trabas para registrar a los candidatos, por lo que se formará un Consejo E</w:t>
      </w:r>
      <w:r w:rsidR="00511D9B">
        <w:rPr>
          <w:sz w:val="24"/>
          <w:szCs w:val="24"/>
        </w:rPr>
        <w:t xml:space="preserve">lectoral integrado por abogados </w:t>
      </w:r>
      <w:r w:rsidRPr="001447BE">
        <w:rPr>
          <w:sz w:val="24"/>
          <w:szCs w:val="24"/>
        </w:rPr>
        <w:t xml:space="preserve">constitucionalistas para que no les nieguen registros de sus candidatos a presidentes municipales.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“Esta es una actitud antidemocrática y prepotente. Hoy en la mañana me comentaba un candidato que tardó cinco día</w:t>
      </w:r>
      <w:r w:rsidR="00511D9B">
        <w:rPr>
          <w:sz w:val="24"/>
          <w:szCs w:val="24"/>
        </w:rPr>
        <w:t>s para obtener registro a presi</w:t>
      </w:r>
      <w:r w:rsidRPr="001447BE">
        <w:rPr>
          <w:sz w:val="24"/>
          <w:szCs w:val="24"/>
        </w:rPr>
        <w:t>dente municipal</w:t>
      </w:r>
      <w:r w:rsidR="00511D9B"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porque le pedían un papel y otro y otro. ¡Cinco días!”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Explicó que llegaron candidatos del PAN a in</w:t>
      </w:r>
      <w:r w:rsidR="00511D9B">
        <w:rPr>
          <w:sz w:val="24"/>
          <w:szCs w:val="24"/>
        </w:rPr>
        <w:t>scribirse y en media hora ya te</w:t>
      </w:r>
      <w:r w:rsidRPr="001447BE">
        <w:rPr>
          <w:sz w:val="24"/>
          <w:szCs w:val="24"/>
        </w:rPr>
        <w:t>nían a los 46, y para nosotros cinco días. S</w:t>
      </w:r>
      <w:r w:rsidR="00511D9B">
        <w:rPr>
          <w:sz w:val="24"/>
          <w:szCs w:val="24"/>
        </w:rPr>
        <w:t>e creen un cacique este goberna</w:t>
      </w:r>
      <w:r w:rsidRPr="001447BE">
        <w:rPr>
          <w:sz w:val="24"/>
          <w:szCs w:val="24"/>
        </w:rPr>
        <w:t xml:space="preserve">dor. Mucho pueblo para tan poco gobierno. Gobernador mediocre y ladrón. La libertad no se implora, la libertad se conquista.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Agradeció la presencia de Ricardo Sheffield, candidato a gobernador, de la coalición “Juntos Haremos Historia” “porque tomó la decisión de unirse a este movimiento. ¿Saben por qué? Porque es honesto”. 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 xml:space="preserve">De igual modo saludó a la candidata de Guanajuato al senado Martha Lucía Micher y a Cuauhtémoc Becerra. Explicó </w:t>
      </w:r>
      <w:r w:rsidR="00511D9B">
        <w:rPr>
          <w:sz w:val="24"/>
          <w:szCs w:val="24"/>
        </w:rPr>
        <w:t>que se unió Miguel Ángel Chico co</w:t>
      </w:r>
      <w:r w:rsidRPr="001447BE">
        <w:rPr>
          <w:sz w:val="24"/>
          <w:szCs w:val="24"/>
        </w:rPr>
        <w:t>mo candidato a diputado federal.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Acompañando a López Obrador estuvieron el presidente de MORENA en Guanajuato, Ernesto Prieto; el dirigente del PT,</w:t>
      </w:r>
      <w:r w:rsidR="00511D9B">
        <w:rPr>
          <w:sz w:val="24"/>
          <w:szCs w:val="24"/>
        </w:rPr>
        <w:t xml:space="preserve"> Rodolfo Solís, de Encuentro So</w:t>
      </w:r>
      <w:r w:rsidRPr="001447BE">
        <w:rPr>
          <w:sz w:val="24"/>
          <w:szCs w:val="24"/>
        </w:rPr>
        <w:t>cial, Mario Mejía y el comisionado, Tomás Pliego.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Andrés Manuel López Obrador terminó recorrido</w:t>
      </w:r>
      <w:r w:rsidR="00511D9B">
        <w:rPr>
          <w:sz w:val="24"/>
          <w:szCs w:val="24"/>
        </w:rPr>
        <w:t xml:space="preserve"> por ciudades fronterizas e inició</w:t>
      </w:r>
      <w:r w:rsidRPr="001447BE">
        <w:rPr>
          <w:sz w:val="24"/>
          <w:szCs w:val="24"/>
        </w:rPr>
        <w:t xml:space="preserve"> gira por municipios de Guanajuato. Hoy por la tarde</w:t>
      </w:r>
      <w:r w:rsidR="00511D9B">
        <w:rPr>
          <w:sz w:val="24"/>
          <w:szCs w:val="24"/>
        </w:rPr>
        <w:t>,</w:t>
      </w:r>
      <w:r w:rsidRPr="001447BE">
        <w:rPr>
          <w:sz w:val="24"/>
          <w:szCs w:val="24"/>
        </w:rPr>
        <w:t xml:space="preserve"> visitó San Francisco del Rincón y a las 17:00 horas encabezará a</w:t>
      </w:r>
      <w:r w:rsidR="00511D9B">
        <w:rPr>
          <w:sz w:val="24"/>
          <w:szCs w:val="24"/>
        </w:rPr>
        <w:t>cto de campaña en la plaza prin</w:t>
      </w:r>
      <w:r w:rsidRPr="001447BE">
        <w:rPr>
          <w:sz w:val="24"/>
          <w:szCs w:val="24"/>
        </w:rPr>
        <w:t>cipal de León.</w:t>
      </w:r>
    </w:p>
    <w:p w:rsidR="001447BE" w:rsidRPr="001447BE" w:rsidRDefault="001447BE" w:rsidP="001447BE">
      <w:pPr>
        <w:jc w:val="both"/>
        <w:rPr>
          <w:sz w:val="24"/>
          <w:szCs w:val="24"/>
        </w:rPr>
      </w:pPr>
    </w:p>
    <w:p w:rsidR="001447BE" w:rsidRPr="001447BE" w:rsidRDefault="001447BE" w:rsidP="001447BE">
      <w:pPr>
        <w:jc w:val="both"/>
        <w:rPr>
          <w:sz w:val="24"/>
          <w:szCs w:val="24"/>
        </w:rPr>
      </w:pPr>
      <w:r w:rsidRPr="001447BE">
        <w:rPr>
          <w:sz w:val="24"/>
          <w:szCs w:val="24"/>
        </w:rPr>
        <w:t>Mañana visita municipios del estado de Jalisco: Lagos de Moreno, Tepetitlán y Zapopan. Consultar agenda: https://lopezobrador.org.mx/2018/04/06/agenda-amlo-7/</w:t>
      </w: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10"/>
      <w:headerReference w:type="default" r:id="rId11"/>
      <w:footerReference w:type="first" r:id="rId12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F0A" w:rsidRDefault="00A13F0A">
      <w:pPr>
        <w:rPr>
          <w:lang w:val="es-ES"/>
        </w:rPr>
      </w:pPr>
      <w:r>
        <w:rPr>
          <w:lang w:val="es-ES"/>
        </w:rPr>
        <w:separator/>
      </w:r>
    </w:p>
    <w:p w:rsidR="00A13F0A" w:rsidRDefault="00A13F0A">
      <w:pPr>
        <w:rPr>
          <w:lang w:val="es-ES"/>
        </w:rPr>
      </w:pPr>
    </w:p>
  </w:endnote>
  <w:endnote w:type="continuationSeparator" w:id="0">
    <w:p w:rsidR="00A13F0A" w:rsidRDefault="00A13F0A">
      <w:pPr>
        <w:rPr>
          <w:lang w:val="es-ES"/>
        </w:rPr>
      </w:pPr>
      <w:r>
        <w:rPr>
          <w:lang w:val="es-ES"/>
        </w:rPr>
        <w:continuationSeparator/>
      </w:r>
    </w:p>
    <w:p w:rsidR="00A13F0A" w:rsidRDefault="00A13F0A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F0A" w:rsidRDefault="00A13F0A">
      <w:pPr>
        <w:rPr>
          <w:lang w:val="es-ES"/>
        </w:rPr>
      </w:pPr>
      <w:r>
        <w:rPr>
          <w:lang w:val="es-ES"/>
        </w:rPr>
        <w:separator/>
      </w:r>
    </w:p>
    <w:p w:rsidR="00A13F0A" w:rsidRDefault="00A13F0A">
      <w:pPr>
        <w:rPr>
          <w:lang w:val="es-ES"/>
        </w:rPr>
      </w:pPr>
    </w:p>
  </w:footnote>
  <w:footnote w:type="continuationSeparator" w:id="0">
    <w:p w:rsidR="00A13F0A" w:rsidRDefault="00A13F0A">
      <w:pPr>
        <w:rPr>
          <w:lang w:val="es-ES"/>
        </w:rPr>
      </w:pPr>
      <w:r>
        <w:rPr>
          <w:lang w:val="es-ES"/>
        </w:rPr>
        <w:continuationSeparator/>
      </w:r>
    </w:p>
    <w:p w:rsidR="00A13F0A" w:rsidRDefault="00A13F0A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5B7B0A">
      <w:rPr>
        <w:noProof/>
        <w:lang w:val="es-ES"/>
      </w:rPr>
      <w:t>4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43BAC"/>
    <w:rsid w:val="00052FAD"/>
    <w:rsid w:val="00066BF1"/>
    <w:rsid w:val="00070187"/>
    <w:rsid w:val="00085DE6"/>
    <w:rsid w:val="000D1793"/>
    <w:rsid w:val="001221F7"/>
    <w:rsid w:val="001447BE"/>
    <w:rsid w:val="00183D52"/>
    <w:rsid w:val="0019034E"/>
    <w:rsid w:val="001C6D53"/>
    <w:rsid w:val="001D16D4"/>
    <w:rsid w:val="001D630B"/>
    <w:rsid w:val="001F5A8F"/>
    <w:rsid w:val="00217BF8"/>
    <w:rsid w:val="0023448F"/>
    <w:rsid w:val="00243757"/>
    <w:rsid w:val="00246B48"/>
    <w:rsid w:val="0027193D"/>
    <w:rsid w:val="002933DD"/>
    <w:rsid w:val="002C1E95"/>
    <w:rsid w:val="002C5A82"/>
    <w:rsid w:val="002F4FBC"/>
    <w:rsid w:val="003172F8"/>
    <w:rsid w:val="00370289"/>
    <w:rsid w:val="00372897"/>
    <w:rsid w:val="00373907"/>
    <w:rsid w:val="003742C1"/>
    <w:rsid w:val="00385FF5"/>
    <w:rsid w:val="003A1638"/>
    <w:rsid w:val="003B7F3D"/>
    <w:rsid w:val="003D2A55"/>
    <w:rsid w:val="0047289C"/>
    <w:rsid w:val="0047521A"/>
    <w:rsid w:val="004803E2"/>
    <w:rsid w:val="00493C2B"/>
    <w:rsid w:val="004B2EAC"/>
    <w:rsid w:val="004B3B94"/>
    <w:rsid w:val="004B568B"/>
    <w:rsid w:val="004D206F"/>
    <w:rsid w:val="004D67E6"/>
    <w:rsid w:val="00511D9B"/>
    <w:rsid w:val="00523B1B"/>
    <w:rsid w:val="005326D4"/>
    <w:rsid w:val="00546809"/>
    <w:rsid w:val="00573D61"/>
    <w:rsid w:val="005A7643"/>
    <w:rsid w:val="005B7B0A"/>
    <w:rsid w:val="00696911"/>
    <w:rsid w:val="006F1BC5"/>
    <w:rsid w:val="006F5682"/>
    <w:rsid w:val="00721BF6"/>
    <w:rsid w:val="00747D12"/>
    <w:rsid w:val="0075361D"/>
    <w:rsid w:val="00773065"/>
    <w:rsid w:val="0078009B"/>
    <w:rsid w:val="007A7F79"/>
    <w:rsid w:val="007D2FB3"/>
    <w:rsid w:val="0080623D"/>
    <w:rsid w:val="008147ED"/>
    <w:rsid w:val="00831D3F"/>
    <w:rsid w:val="00833B71"/>
    <w:rsid w:val="008A2FFB"/>
    <w:rsid w:val="008C41F2"/>
    <w:rsid w:val="008D313E"/>
    <w:rsid w:val="008E2EC6"/>
    <w:rsid w:val="00931C3A"/>
    <w:rsid w:val="00932FE1"/>
    <w:rsid w:val="00934D35"/>
    <w:rsid w:val="00945D5A"/>
    <w:rsid w:val="00961542"/>
    <w:rsid w:val="00962E08"/>
    <w:rsid w:val="009830EF"/>
    <w:rsid w:val="00995660"/>
    <w:rsid w:val="009C09A6"/>
    <w:rsid w:val="009C1673"/>
    <w:rsid w:val="009E522C"/>
    <w:rsid w:val="009F41B9"/>
    <w:rsid w:val="00A059EC"/>
    <w:rsid w:val="00A11EDC"/>
    <w:rsid w:val="00A13F0A"/>
    <w:rsid w:val="00A26A4D"/>
    <w:rsid w:val="00A27C38"/>
    <w:rsid w:val="00A345EB"/>
    <w:rsid w:val="00A61F85"/>
    <w:rsid w:val="00A812FE"/>
    <w:rsid w:val="00AA4CBE"/>
    <w:rsid w:val="00AA70E7"/>
    <w:rsid w:val="00AB1C88"/>
    <w:rsid w:val="00B143E2"/>
    <w:rsid w:val="00BB7BCC"/>
    <w:rsid w:val="00BE4C01"/>
    <w:rsid w:val="00C07CAB"/>
    <w:rsid w:val="00C5334F"/>
    <w:rsid w:val="00C5688E"/>
    <w:rsid w:val="00C6683A"/>
    <w:rsid w:val="00C96712"/>
    <w:rsid w:val="00CB07D2"/>
    <w:rsid w:val="00CD7640"/>
    <w:rsid w:val="00D050FF"/>
    <w:rsid w:val="00D05C39"/>
    <w:rsid w:val="00D371D2"/>
    <w:rsid w:val="00D44B64"/>
    <w:rsid w:val="00D84CF4"/>
    <w:rsid w:val="00DA0AA3"/>
    <w:rsid w:val="00DC1831"/>
    <w:rsid w:val="00DC378C"/>
    <w:rsid w:val="00DE0FBF"/>
    <w:rsid w:val="00DE1D79"/>
    <w:rsid w:val="00DF2199"/>
    <w:rsid w:val="00E245E7"/>
    <w:rsid w:val="00E2682C"/>
    <w:rsid w:val="00E53C0B"/>
    <w:rsid w:val="00E710E3"/>
    <w:rsid w:val="00EA3FAF"/>
    <w:rsid w:val="00EC4DAA"/>
    <w:rsid w:val="00EE0362"/>
    <w:rsid w:val="00EE75D6"/>
    <w:rsid w:val="00F0106C"/>
    <w:rsid w:val="00F15284"/>
    <w:rsid w:val="00F2371C"/>
    <w:rsid w:val="00F80283"/>
    <w:rsid w:val="00FC0028"/>
    <w:rsid w:val="00FD00E1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30FC79DC-AD7C-4BF7-9458-9764F14EF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t.ly/2Esj4PQ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3</Pages>
  <Words>1056</Words>
  <Characters>5814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6857</CharactersWithSpaces>
  <SharedDoc>false</SharedDoc>
  <HLinks>
    <vt:vector size="18" baseType="variant">
      <vt:variant>
        <vt:i4>2818154</vt:i4>
      </vt:variant>
      <vt:variant>
        <vt:i4>0</vt:i4>
      </vt:variant>
      <vt:variant>
        <vt:i4>0</vt:i4>
      </vt:variant>
      <vt:variant>
        <vt:i4>5</vt:i4>
      </vt:variant>
      <vt:variant>
        <vt:lpwstr>https://bit.ly/2Esj4PQ</vt:lpwstr>
      </vt:variant>
      <vt:variant>
        <vt:lpwstr/>
      </vt:variant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2020-05-09T19:29:00Z</dcterms:created>
  <dcterms:modified xsi:type="dcterms:W3CDTF">2020-05-09T19:29:00Z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