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977C89" w:rsidP="00977C89">
      <w:pPr>
        <w:spacing w:after="0" w:line="240" w:lineRule="auto"/>
        <w:jc w:val="both"/>
        <w:rPr>
          <w:rFonts w:ascii="Century Gothic" w:hAnsi="Century Gothic"/>
          <w:sz w:val="24"/>
        </w:rPr>
      </w:pPr>
    </w:p>
    <w:p w:rsidR="007607A3" w:rsidRPr="007607A3" w:rsidRDefault="007607A3" w:rsidP="007607A3">
      <w:pPr>
        <w:spacing w:after="0" w:line="240" w:lineRule="auto"/>
        <w:jc w:val="right"/>
        <w:rPr>
          <w:rFonts w:ascii="Century Gothic" w:hAnsi="Century Gothic"/>
          <w:sz w:val="24"/>
        </w:rPr>
      </w:pPr>
      <w:r w:rsidRPr="007607A3">
        <w:rPr>
          <w:rFonts w:ascii="Century Gothic" w:hAnsi="Century Gothic"/>
          <w:sz w:val="24"/>
        </w:rPr>
        <w:t>Tijuana, BC, a 18 de abril de 2018</w:t>
      </w:r>
    </w:p>
    <w:p w:rsidR="007607A3" w:rsidRPr="007607A3" w:rsidRDefault="007607A3" w:rsidP="007607A3">
      <w:pPr>
        <w:spacing w:after="0" w:line="240" w:lineRule="auto"/>
        <w:jc w:val="both"/>
        <w:rPr>
          <w:rFonts w:ascii="Century Gothic" w:hAnsi="Century Gothic"/>
          <w:sz w:val="24"/>
        </w:rPr>
      </w:pPr>
    </w:p>
    <w:p w:rsidR="007607A3" w:rsidRPr="007607A3" w:rsidRDefault="007607A3" w:rsidP="007607A3">
      <w:pPr>
        <w:shd w:val="clear" w:color="auto" w:fill="FFFFFF"/>
        <w:spacing w:after="0" w:line="240" w:lineRule="auto"/>
        <w:jc w:val="right"/>
        <w:rPr>
          <w:rFonts w:ascii="Arial" w:eastAsia="Times New Roman" w:hAnsi="Arial" w:cs="Arial"/>
          <w:color w:val="222222"/>
          <w:sz w:val="19"/>
          <w:szCs w:val="19"/>
          <w:lang w:eastAsia="es-MX"/>
        </w:rPr>
      </w:pPr>
      <w:r w:rsidRPr="007607A3">
        <w:rPr>
          <w:rFonts w:ascii="Century Gothic" w:eastAsia="Times New Roman" w:hAnsi="Century Gothic" w:cs="Arial"/>
          <w:b/>
          <w:bCs/>
          <w:color w:val="222222"/>
          <w:sz w:val="24"/>
          <w:szCs w:val="24"/>
          <w:shd w:val="clear" w:color="auto" w:fill="FFFFFF"/>
          <w:lang w:eastAsia="es-MX"/>
        </w:rPr>
        <w:t>COMUNICADO 30/2018</w:t>
      </w:r>
    </w:p>
    <w:p w:rsidR="007607A3" w:rsidRPr="007607A3" w:rsidRDefault="007607A3" w:rsidP="007607A3">
      <w:pPr>
        <w:spacing w:after="0" w:line="240" w:lineRule="auto"/>
        <w:jc w:val="both"/>
        <w:rPr>
          <w:rFonts w:ascii="Century Gothic" w:hAnsi="Century Gothic"/>
          <w:sz w:val="24"/>
        </w:rPr>
      </w:pPr>
      <w:bookmarkStart w:id="0" w:name="_GoBack"/>
      <w:bookmarkEnd w:id="0"/>
    </w:p>
    <w:p w:rsidR="007607A3" w:rsidRPr="007607A3" w:rsidRDefault="007607A3" w:rsidP="007607A3">
      <w:pPr>
        <w:spacing w:after="0" w:line="240" w:lineRule="auto"/>
        <w:jc w:val="center"/>
        <w:rPr>
          <w:rFonts w:ascii="Century Gothic" w:hAnsi="Century Gothic"/>
          <w:b/>
          <w:sz w:val="24"/>
        </w:rPr>
      </w:pPr>
      <w:r w:rsidRPr="007607A3">
        <w:rPr>
          <w:rFonts w:ascii="Century Gothic" w:hAnsi="Century Gothic"/>
          <w:b/>
          <w:sz w:val="24"/>
        </w:rPr>
        <w:t>Con un “No al muro”, Ricardo Anaya da a conocer las bases de su relación con Estados Unidos</w:t>
      </w:r>
    </w:p>
    <w:p w:rsidR="007607A3" w:rsidRPr="007607A3" w:rsidRDefault="007607A3" w:rsidP="007607A3">
      <w:pPr>
        <w:spacing w:after="0" w:line="240" w:lineRule="auto"/>
        <w:jc w:val="both"/>
        <w:rPr>
          <w:rFonts w:ascii="Century Gothic" w:hAnsi="Century Gothic"/>
          <w:sz w:val="24"/>
        </w:rPr>
      </w:pPr>
    </w:p>
    <w:p w:rsidR="007607A3" w:rsidRPr="007607A3" w:rsidRDefault="007607A3" w:rsidP="007607A3">
      <w:pPr>
        <w:spacing w:after="0" w:line="240" w:lineRule="auto"/>
        <w:jc w:val="both"/>
        <w:rPr>
          <w:rFonts w:ascii="Century Gothic" w:hAnsi="Century Gothic"/>
          <w:sz w:val="24"/>
        </w:rPr>
      </w:pPr>
    </w:p>
    <w:p w:rsidR="007607A3" w:rsidRPr="007607A3" w:rsidRDefault="007607A3" w:rsidP="007607A3">
      <w:pPr>
        <w:spacing w:after="0" w:line="240" w:lineRule="auto"/>
        <w:jc w:val="both"/>
        <w:rPr>
          <w:rFonts w:ascii="Century Gothic" w:hAnsi="Century Gothic"/>
          <w:sz w:val="24"/>
        </w:rPr>
      </w:pPr>
      <w:r w:rsidRPr="007607A3">
        <w:rPr>
          <w:rFonts w:ascii="Century Gothic" w:hAnsi="Century Gothic"/>
          <w:sz w:val="24"/>
        </w:rPr>
        <w:t>* Nosotros creemos en los puentes, no en lo</w:t>
      </w:r>
      <w:r>
        <w:rPr>
          <w:rFonts w:ascii="Century Gothic" w:hAnsi="Century Gothic"/>
          <w:sz w:val="24"/>
        </w:rPr>
        <w:t>s</w:t>
      </w:r>
      <w:r w:rsidRPr="007607A3">
        <w:rPr>
          <w:rFonts w:ascii="Century Gothic" w:hAnsi="Century Gothic"/>
          <w:sz w:val="24"/>
        </w:rPr>
        <w:t xml:space="preserve"> muros; la relación será de dignidad y firmeza.</w:t>
      </w:r>
    </w:p>
    <w:p w:rsidR="007607A3" w:rsidRPr="007607A3" w:rsidRDefault="007607A3" w:rsidP="007607A3">
      <w:pPr>
        <w:spacing w:after="0" w:line="240" w:lineRule="auto"/>
        <w:jc w:val="both"/>
        <w:rPr>
          <w:rFonts w:ascii="Century Gothic" w:hAnsi="Century Gothic"/>
          <w:sz w:val="24"/>
        </w:rPr>
      </w:pPr>
    </w:p>
    <w:p w:rsidR="007607A3" w:rsidRPr="007607A3" w:rsidRDefault="007607A3" w:rsidP="007607A3">
      <w:pPr>
        <w:spacing w:after="0" w:line="240" w:lineRule="auto"/>
        <w:jc w:val="both"/>
        <w:rPr>
          <w:rFonts w:ascii="Century Gothic" w:hAnsi="Century Gothic"/>
          <w:sz w:val="24"/>
        </w:rPr>
      </w:pPr>
      <w:r w:rsidRPr="007607A3">
        <w:rPr>
          <w:rFonts w:ascii="Century Gothic" w:hAnsi="Century Gothic"/>
          <w:sz w:val="24"/>
        </w:rPr>
        <w:t xml:space="preserve">* Se comprometió a reducir el IVA en la Frontera, defender a los </w:t>
      </w:r>
      <w:proofErr w:type="spellStart"/>
      <w:r w:rsidRPr="007607A3">
        <w:rPr>
          <w:rFonts w:ascii="Century Gothic" w:hAnsi="Century Gothic"/>
          <w:sz w:val="24"/>
        </w:rPr>
        <w:t>dreamers</w:t>
      </w:r>
      <w:proofErr w:type="spellEnd"/>
      <w:r w:rsidRPr="007607A3">
        <w:rPr>
          <w:rFonts w:ascii="Century Gothic" w:hAnsi="Century Gothic"/>
          <w:sz w:val="24"/>
        </w:rPr>
        <w:t xml:space="preserve"> y condicionar las deportaciones de mexicanos.</w:t>
      </w:r>
    </w:p>
    <w:p w:rsidR="007607A3" w:rsidRPr="007607A3" w:rsidRDefault="007607A3" w:rsidP="007607A3">
      <w:pPr>
        <w:spacing w:after="0" w:line="240" w:lineRule="auto"/>
        <w:jc w:val="both"/>
        <w:rPr>
          <w:rFonts w:ascii="Century Gothic" w:hAnsi="Century Gothic"/>
          <w:sz w:val="24"/>
        </w:rPr>
      </w:pPr>
    </w:p>
    <w:p w:rsidR="007607A3" w:rsidRPr="007607A3" w:rsidRDefault="007607A3" w:rsidP="007607A3">
      <w:pPr>
        <w:spacing w:after="0" w:line="240" w:lineRule="auto"/>
        <w:jc w:val="both"/>
        <w:rPr>
          <w:rFonts w:ascii="Century Gothic" w:hAnsi="Century Gothic"/>
          <w:sz w:val="24"/>
        </w:rPr>
      </w:pPr>
    </w:p>
    <w:p w:rsidR="007607A3" w:rsidRPr="007607A3" w:rsidRDefault="007607A3" w:rsidP="007607A3">
      <w:pPr>
        <w:spacing w:after="0" w:line="240" w:lineRule="auto"/>
        <w:jc w:val="both"/>
        <w:rPr>
          <w:rFonts w:ascii="Century Gothic" w:hAnsi="Century Gothic"/>
          <w:sz w:val="24"/>
        </w:rPr>
      </w:pPr>
      <w:r w:rsidRPr="007607A3">
        <w:rPr>
          <w:rFonts w:ascii="Century Gothic" w:hAnsi="Century Gothic"/>
          <w:sz w:val="24"/>
        </w:rPr>
        <w:t>El candidato de la Coalición Por México al Frente a la Presidencia de la República, Ricardo Anaya, dio a conocer siete planteamientos concretos de política exterior que implementará durante su gobierno.</w:t>
      </w:r>
    </w:p>
    <w:p w:rsidR="007607A3" w:rsidRPr="007607A3" w:rsidRDefault="007607A3" w:rsidP="007607A3">
      <w:pPr>
        <w:spacing w:after="0" w:line="240" w:lineRule="auto"/>
        <w:jc w:val="both"/>
        <w:rPr>
          <w:rFonts w:ascii="Century Gothic" w:hAnsi="Century Gothic"/>
          <w:sz w:val="24"/>
        </w:rPr>
      </w:pPr>
    </w:p>
    <w:p w:rsidR="007607A3" w:rsidRPr="007607A3" w:rsidRDefault="007607A3" w:rsidP="007607A3">
      <w:pPr>
        <w:spacing w:after="0" w:line="240" w:lineRule="auto"/>
        <w:jc w:val="both"/>
        <w:rPr>
          <w:rFonts w:ascii="Century Gothic" w:hAnsi="Century Gothic"/>
          <w:sz w:val="24"/>
        </w:rPr>
      </w:pPr>
      <w:r w:rsidRPr="007607A3">
        <w:rPr>
          <w:rFonts w:ascii="Century Gothic" w:hAnsi="Century Gothic"/>
          <w:sz w:val="24"/>
        </w:rPr>
        <w:t>En Tijuana, donde se encuentra uno de los cruces fronterizos más importantes del mundo y donde comienza la patria, Ricardo Anaya planteó que, primero, es necesario condicionar la cooperación nacional para que cesen los ataques y agresiones en contra los mexicanos.</w:t>
      </w:r>
    </w:p>
    <w:p w:rsidR="007607A3" w:rsidRPr="007607A3" w:rsidRDefault="007607A3" w:rsidP="007607A3">
      <w:pPr>
        <w:spacing w:after="0" w:line="240" w:lineRule="auto"/>
        <w:jc w:val="both"/>
        <w:rPr>
          <w:rFonts w:ascii="Century Gothic" w:hAnsi="Century Gothic"/>
          <w:sz w:val="24"/>
        </w:rPr>
      </w:pPr>
    </w:p>
    <w:p w:rsidR="007607A3" w:rsidRPr="007607A3" w:rsidRDefault="007607A3" w:rsidP="007607A3">
      <w:pPr>
        <w:spacing w:after="0" w:line="240" w:lineRule="auto"/>
        <w:jc w:val="both"/>
        <w:rPr>
          <w:rFonts w:ascii="Century Gothic" w:hAnsi="Century Gothic"/>
          <w:sz w:val="24"/>
        </w:rPr>
      </w:pPr>
      <w:r w:rsidRPr="007607A3">
        <w:rPr>
          <w:rFonts w:ascii="Century Gothic" w:hAnsi="Century Gothic"/>
          <w:sz w:val="24"/>
        </w:rPr>
        <w:t>En segundo lugar, aceptar solo la deportación de los migrantes que documenten su nacionalidad mexicana y, tercero, destinar más recursos para la defensa jurídica de la comunidad mexicana dentro de los Estados Unidos.</w:t>
      </w:r>
    </w:p>
    <w:p w:rsidR="007607A3" w:rsidRPr="007607A3" w:rsidRDefault="007607A3" w:rsidP="007607A3">
      <w:pPr>
        <w:spacing w:after="0" w:line="240" w:lineRule="auto"/>
        <w:jc w:val="both"/>
        <w:rPr>
          <w:rFonts w:ascii="Century Gothic" w:hAnsi="Century Gothic"/>
          <w:sz w:val="24"/>
        </w:rPr>
      </w:pPr>
    </w:p>
    <w:p w:rsidR="007607A3" w:rsidRPr="007607A3" w:rsidRDefault="007607A3" w:rsidP="007607A3">
      <w:pPr>
        <w:spacing w:after="0" w:line="240" w:lineRule="auto"/>
        <w:jc w:val="both"/>
        <w:rPr>
          <w:rFonts w:ascii="Century Gothic" w:hAnsi="Century Gothic"/>
          <w:sz w:val="24"/>
        </w:rPr>
      </w:pPr>
      <w:r w:rsidRPr="007607A3">
        <w:rPr>
          <w:rFonts w:ascii="Century Gothic" w:hAnsi="Century Gothic"/>
          <w:sz w:val="24"/>
        </w:rPr>
        <w:t>Como un cuarto planteamiento, propuso promover el diálogo, así como frentes comunes entre la sociedad civil de ambos países, especialmente entre empresarios mexicanos y estadounidenses, que podrían ver afectadas las relaciones económicas a partir de políticas comerciales implementadas por Estados Unidos.</w:t>
      </w:r>
    </w:p>
    <w:p w:rsidR="007607A3" w:rsidRPr="007607A3" w:rsidRDefault="007607A3" w:rsidP="007607A3">
      <w:pPr>
        <w:spacing w:after="0" w:line="240" w:lineRule="auto"/>
        <w:jc w:val="both"/>
        <w:rPr>
          <w:rFonts w:ascii="Century Gothic" w:hAnsi="Century Gothic"/>
          <w:sz w:val="24"/>
        </w:rPr>
      </w:pPr>
    </w:p>
    <w:p w:rsidR="007607A3" w:rsidRPr="007607A3" w:rsidRDefault="007607A3" w:rsidP="007607A3">
      <w:pPr>
        <w:spacing w:after="0" w:line="240" w:lineRule="auto"/>
        <w:jc w:val="both"/>
        <w:rPr>
          <w:rFonts w:ascii="Century Gothic" w:hAnsi="Century Gothic"/>
          <w:sz w:val="24"/>
        </w:rPr>
      </w:pPr>
      <w:r w:rsidRPr="007607A3">
        <w:rPr>
          <w:rFonts w:ascii="Century Gothic" w:hAnsi="Century Gothic"/>
          <w:sz w:val="24"/>
        </w:rPr>
        <w:t xml:space="preserve">Quinto, establecer políticas que protejan los derechos de los migrantes en retorno, garantizando su reinserción al país o a sus propias comunidades, </w:t>
      </w:r>
      <w:r w:rsidRPr="007607A3">
        <w:rPr>
          <w:rFonts w:ascii="Century Gothic" w:hAnsi="Century Gothic"/>
          <w:sz w:val="24"/>
        </w:rPr>
        <w:lastRenderedPageBreak/>
        <w:t>bajo el principio al respeto a su derecho a una identidad y a una cultura propia, su acceso a la salud universal y apoyar sus iniciativas productivas y económicas.</w:t>
      </w:r>
    </w:p>
    <w:p w:rsidR="007607A3" w:rsidRPr="007607A3" w:rsidRDefault="007607A3" w:rsidP="007607A3">
      <w:pPr>
        <w:spacing w:after="0" w:line="240" w:lineRule="auto"/>
        <w:jc w:val="both"/>
        <w:rPr>
          <w:rFonts w:ascii="Century Gothic" w:hAnsi="Century Gothic"/>
          <w:sz w:val="24"/>
        </w:rPr>
      </w:pPr>
    </w:p>
    <w:p w:rsidR="007607A3" w:rsidRPr="007607A3" w:rsidRDefault="007607A3" w:rsidP="007607A3">
      <w:pPr>
        <w:spacing w:after="0" w:line="240" w:lineRule="auto"/>
        <w:jc w:val="both"/>
        <w:rPr>
          <w:rFonts w:ascii="Century Gothic" w:hAnsi="Century Gothic"/>
          <w:sz w:val="24"/>
        </w:rPr>
      </w:pPr>
      <w:r w:rsidRPr="007607A3">
        <w:rPr>
          <w:rFonts w:ascii="Century Gothic" w:hAnsi="Century Gothic"/>
          <w:sz w:val="24"/>
        </w:rPr>
        <w:t xml:space="preserve">También reiteró su defensa a los </w:t>
      </w:r>
      <w:proofErr w:type="spellStart"/>
      <w:r w:rsidRPr="007607A3">
        <w:rPr>
          <w:rFonts w:ascii="Century Gothic" w:hAnsi="Century Gothic"/>
          <w:sz w:val="24"/>
        </w:rPr>
        <w:t>dreamers</w:t>
      </w:r>
      <w:proofErr w:type="spellEnd"/>
      <w:r w:rsidRPr="007607A3">
        <w:rPr>
          <w:rFonts w:ascii="Century Gothic" w:hAnsi="Century Gothic"/>
          <w:sz w:val="24"/>
        </w:rPr>
        <w:t xml:space="preserve">, quienes ante cualquier intento de ser utilizados como como moneda de cambio por parte del presidente </w:t>
      </w:r>
      <w:proofErr w:type="spellStart"/>
      <w:r w:rsidRPr="007607A3">
        <w:rPr>
          <w:rFonts w:ascii="Century Gothic" w:hAnsi="Century Gothic"/>
          <w:sz w:val="24"/>
        </w:rPr>
        <w:t>Trump</w:t>
      </w:r>
      <w:proofErr w:type="spellEnd"/>
      <w:r w:rsidRPr="007607A3">
        <w:rPr>
          <w:rFonts w:ascii="Century Gothic" w:hAnsi="Century Gothic"/>
          <w:sz w:val="24"/>
        </w:rPr>
        <w:t>, se pondrán sobre la mesa todos los aspectos de la relación bilateral.</w:t>
      </w:r>
    </w:p>
    <w:p w:rsidR="007607A3" w:rsidRPr="007607A3" w:rsidRDefault="007607A3" w:rsidP="007607A3">
      <w:pPr>
        <w:spacing w:after="0" w:line="240" w:lineRule="auto"/>
        <w:jc w:val="both"/>
        <w:rPr>
          <w:rFonts w:ascii="Century Gothic" w:hAnsi="Century Gothic"/>
          <w:sz w:val="24"/>
        </w:rPr>
      </w:pPr>
    </w:p>
    <w:p w:rsidR="007607A3" w:rsidRPr="007607A3" w:rsidRDefault="007607A3" w:rsidP="007607A3">
      <w:pPr>
        <w:spacing w:after="0" w:line="240" w:lineRule="auto"/>
        <w:jc w:val="both"/>
        <w:rPr>
          <w:rFonts w:ascii="Century Gothic" w:hAnsi="Century Gothic"/>
          <w:sz w:val="24"/>
        </w:rPr>
      </w:pPr>
      <w:r w:rsidRPr="007607A3">
        <w:rPr>
          <w:rFonts w:ascii="Century Gothic" w:hAnsi="Century Gothic"/>
          <w:sz w:val="24"/>
        </w:rPr>
        <w:t>Finalmente, y ante la muy particular dinámica económica y comercial en la franja fronteriza, reiteró su compromiso de reducir el IVA a la mitad, para mejorar la competitividad y calidad de vida de las familias de estados como Baja California.</w:t>
      </w:r>
    </w:p>
    <w:p w:rsidR="007607A3" w:rsidRPr="007607A3" w:rsidRDefault="007607A3" w:rsidP="007607A3">
      <w:pPr>
        <w:spacing w:after="0" w:line="240" w:lineRule="auto"/>
        <w:jc w:val="both"/>
        <w:rPr>
          <w:rFonts w:ascii="Century Gothic" w:hAnsi="Century Gothic"/>
          <w:sz w:val="24"/>
        </w:rPr>
      </w:pPr>
    </w:p>
    <w:p w:rsidR="007607A3" w:rsidRPr="007607A3" w:rsidRDefault="007607A3" w:rsidP="007607A3">
      <w:pPr>
        <w:spacing w:after="0" w:line="240" w:lineRule="auto"/>
        <w:jc w:val="both"/>
        <w:rPr>
          <w:rFonts w:ascii="Century Gothic" w:hAnsi="Century Gothic"/>
          <w:sz w:val="24"/>
        </w:rPr>
      </w:pPr>
      <w:r w:rsidRPr="007607A3">
        <w:rPr>
          <w:rFonts w:ascii="Century Gothic" w:hAnsi="Century Gothic"/>
          <w:sz w:val="24"/>
        </w:rPr>
        <w:t xml:space="preserve">“Quiero, desde aquí, reiterar que cuando yo sea Presidente de México le diré con absoluta claridad y firmeza al gobierno de Estados Unidos que México no pagará un solo centavo del absurdo muro que pretenden construir", puntualizó al reconocer que para nadie es un secreto que Donald </w:t>
      </w:r>
      <w:proofErr w:type="spellStart"/>
      <w:r w:rsidRPr="007607A3">
        <w:rPr>
          <w:rFonts w:ascii="Century Gothic" w:hAnsi="Century Gothic"/>
          <w:sz w:val="24"/>
        </w:rPr>
        <w:t>Trump</w:t>
      </w:r>
      <w:proofErr w:type="spellEnd"/>
      <w:r w:rsidRPr="007607A3">
        <w:rPr>
          <w:rFonts w:ascii="Century Gothic" w:hAnsi="Century Gothic"/>
          <w:sz w:val="24"/>
        </w:rPr>
        <w:t xml:space="preserve"> ha encontrado en México un factor de agitación para su propia política interna.</w:t>
      </w:r>
    </w:p>
    <w:p w:rsidR="007607A3" w:rsidRPr="007607A3" w:rsidRDefault="007607A3" w:rsidP="007607A3">
      <w:pPr>
        <w:spacing w:after="0" w:line="240" w:lineRule="auto"/>
        <w:jc w:val="both"/>
        <w:rPr>
          <w:rFonts w:ascii="Century Gothic" w:hAnsi="Century Gothic"/>
          <w:sz w:val="24"/>
        </w:rPr>
      </w:pPr>
    </w:p>
    <w:p w:rsidR="007607A3" w:rsidRPr="007607A3" w:rsidRDefault="007607A3" w:rsidP="007607A3">
      <w:pPr>
        <w:spacing w:after="0" w:line="240" w:lineRule="auto"/>
        <w:jc w:val="both"/>
        <w:rPr>
          <w:rFonts w:ascii="Century Gothic" w:hAnsi="Century Gothic"/>
          <w:sz w:val="24"/>
        </w:rPr>
      </w:pPr>
    </w:p>
    <w:p w:rsidR="00EC02DB" w:rsidRDefault="007607A3" w:rsidP="007607A3">
      <w:pPr>
        <w:spacing w:after="0" w:line="240" w:lineRule="auto"/>
        <w:jc w:val="center"/>
        <w:rPr>
          <w:rFonts w:ascii="Century Gothic" w:hAnsi="Century Gothic"/>
          <w:sz w:val="24"/>
        </w:rPr>
      </w:pPr>
      <w:r w:rsidRPr="007607A3">
        <w:rPr>
          <w:rFonts w:ascii="Century Gothic" w:hAnsi="Century Gothic"/>
          <w:sz w:val="24"/>
        </w:rPr>
        <w:t>***</w:t>
      </w: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7607A3"/>
    <w:rsid w:val="00847690"/>
    <w:rsid w:val="008F79E5"/>
    <w:rsid w:val="00977C89"/>
    <w:rsid w:val="009A45B0"/>
    <w:rsid w:val="00A20FD7"/>
    <w:rsid w:val="00B567A0"/>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887848">
      <w:bodyDiv w:val="1"/>
      <w:marLeft w:val="0"/>
      <w:marRight w:val="0"/>
      <w:marTop w:val="0"/>
      <w:marBottom w:val="0"/>
      <w:divBdr>
        <w:top w:val="none" w:sz="0" w:space="0" w:color="auto"/>
        <w:left w:val="none" w:sz="0" w:space="0" w:color="auto"/>
        <w:bottom w:val="none" w:sz="0" w:space="0" w:color="auto"/>
        <w:right w:val="none" w:sz="0" w:space="0" w:color="auto"/>
      </w:divBdr>
      <w:divsChild>
        <w:div w:id="1685551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2146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2018-03-01T16:16:00Z</cp:lastPrinted>
  <dcterms:created xsi:type="dcterms:W3CDTF">2018-04-18T15:33:00Z</dcterms:created>
  <dcterms:modified xsi:type="dcterms:W3CDTF">2018-04-18T15:33:00Z</dcterms:modified>
</cp:coreProperties>
</file>