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7CB" w:rsidRDefault="00ED17CB" w:rsidP="00ED17CB">
      <w:pPr>
        <w:spacing w:line="360" w:lineRule="auto"/>
        <w:rPr>
          <w:rFonts w:ascii="Lucida Console" w:hAnsi="Lucida Console"/>
          <w:sz w:val="24"/>
          <w:lang w:val="bg-BG"/>
        </w:rPr>
      </w:pPr>
      <w:r>
        <w:rPr>
          <w:rFonts w:ascii="Lucida Console" w:hAnsi="Lucida Console"/>
          <w:sz w:val="24"/>
          <w:lang w:val="bg-BG"/>
        </w:rPr>
        <w:t>Фиг. 2.4 Изпълнение на C++ програма</w:t>
      </w:r>
    </w:p>
    <w:p w:rsidR="00ED17CB" w:rsidRDefault="00ED17CB" w:rsidP="001109BC">
      <w:pPr>
        <w:shd w:val="pct25" w:color="auto" w:fill="FFFFFF"/>
        <w:spacing w:line="360" w:lineRule="auto"/>
        <w:ind w:left="90" w:firstLine="270"/>
        <w:jc w:val="both"/>
        <w:rPr>
          <w:rFonts w:ascii="Lucida Console" w:hAnsi="Lucida Console"/>
          <w:sz w:val="24"/>
          <w:lang w:val="en-US"/>
        </w:rPr>
      </w:pPr>
    </w:p>
    <w:p w:rsidR="00ED17CB" w:rsidRDefault="00ED17CB" w:rsidP="001109BC">
      <w:pPr>
        <w:shd w:val="pct25" w:color="auto" w:fill="FFFFFF"/>
        <w:spacing w:line="360" w:lineRule="auto"/>
        <w:ind w:left="90" w:firstLine="270"/>
        <w:jc w:val="both"/>
        <w:rPr>
          <w:rFonts w:ascii="Lucida Console" w:hAnsi="Lucida Console"/>
          <w:sz w:val="24"/>
          <w:lang w:val="en-US"/>
        </w:rPr>
      </w:pPr>
    </w:p>
    <w:p w:rsidR="001109BC" w:rsidRDefault="00BC1A2A" w:rsidP="001109BC">
      <w:pPr>
        <w:shd w:val="pct25" w:color="auto" w:fill="FFFFFF"/>
        <w:spacing w:line="360" w:lineRule="auto"/>
        <w:ind w:left="90" w:firstLine="270"/>
        <w:jc w:val="both"/>
        <w:rPr>
          <w:rFonts w:ascii="Lucida Console" w:hAnsi="Lucida Console"/>
          <w:sz w:val="24"/>
          <w:lang w:val="bg-BG"/>
        </w:rPr>
      </w:pPr>
      <w:r>
        <w:rPr>
          <w:rFonts w:ascii="Lucida Console" w:hAnsi="Lucida Console"/>
          <w:noProof/>
          <w:sz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5DA2E3A" wp14:editId="6E2C27A8">
                <wp:simplePos x="0" y="0"/>
                <wp:positionH relativeFrom="column">
                  <wp:posOffset>3929379</wp:posOffset>
                </wp:positionH>
                <wp:positionV relativeFrom="paragraph">
                  <wp:posOffset>52705</wp:posOffset>
                </wp:positionV>
                <wp:extent cx="1514475" cy="548640"/>
                <wp:effectExtent l="0" t="0" r="28575" b="2286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548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109BC" w:rsidRDefault="001109BC" w:rsidP="001109BC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lang w:val="bg-BG"/>
                              </w:rPr>
                              <w:t>свързваща</w:t>
                            </w:r>
                          </w:p>
                          <w:p w:rsidR="001109BC" w:rsidRDefault="001109BC" w:rsidP="001109BC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lang w:val="bg-BG"/>
                              </w:rPr>
                              <w:t>програма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left:0;text-align:left;margin-left:309.4pt;margin-top:4.15pt;width:119.25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" o:allowincell="f">
                <v:textbox>
                  <w:txbxContent>
                    <w:p w:rsidR="001109BC" w:rsidRDefault="001109BC" w:rsidP="001109BC">
                      <w:pPr>
                        <w:jc w:val="center"/>
                        <w:rPr>
                          <w:rFonts w:ascii="Lucida Console" w:hAnsi="Lucida Console"/>
                          <w:b/>
                          <w:lang w:val="bg-BG"/>
                        </w:rPr>
                      </w:pPr>
                      <w:r>
                        <w:rPr>
                          <w:rFonts w:ascii="Lucida Console" w:hAnsi="Lucida Console"/>
                          <w:b/>
                          <w:lang w:val="bg-BG"/>
                        </w:rPr>
                        <w:t>свързваща</w:t>
                      </w:r>
                    </w:p>
                    <w:p w:rsidR="001109BC" w:rsidRDefault="001109BC" w:rsidP="001109BC">
                      <w:pPr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rFonts w:ascii="Lucida Console" w:hAnsi="Lucida Console"/>
                          <w:b/>
                          <w:lang w:val="bg-BG"/>
                        </w:rPr>
                        <w:t>програма</w:t>
                      </w:r>
                    </w:p>
                  </w:txbxContent>
                </v:textbox>
              </v:oval>
            </w:pict>
          </mc:Fallback>
        </mc:AlternateContent>
      </w:r>
      <w:r w:rsidR="001109BC">
        <w:rPr>
          <w:rFonts w:ascii="Lucida Console" w:hAnsi="Lucida Console"/>
          <w:noProof/>
          <w:sz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EFA47E7" wp14:editId="52A523BC">
                <wp:simplePos x="0" y="0"/>
                <wp:positionH relativeFrom="column">
                  <wp:posOffset>1138555</wp:posOffset>
                </wp:positionH>
                <wp:positionV relativeFrom="paragraph">
                  <wp:posOffset>109855</wp:posOffset>
                </wp:positionV>
                <wp:extent cx="1447800" cy="390525"/>
                <wp:effectExtent l="0" t="0" r="19050" b="28575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109BC" w:rsidRDefault="001109BC" w:rsidP="001109BC">
                            <w:pPr>
                              <w:rPr>
                                <w:rFonts w:ascii="Lucida Console" w:hAnsi="Lucida Console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lang w:val="bg-BG"/>
                              </w:rPr>
                              <w:t>компилатор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7" style="position:absolute;left:0;text-align:left;margin-left:89.65pt;margin-top:8.65pt;width:114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" o:allowincell="f">
                <v:textbox>
                  <w:txbxContent>
                    <w:p w:rsidR="001109BC" w:rsidRDefault="001109BC" w:rsidP="001109BC">
                      <w:pPr>
                        <w:rPr>
                          <w:rFonts w:ascii="Lucida Console" w:hAnsi="Lucida Console"/>
                          <w:b/>
                          <w:lang w:val="bg-BG"/>
                        </w:rPr>
                      </w:pPr>
                      <w:r>
                        <w:rPr>
                          <w:rFonts w:ascii="Lucida Console" w:hAnsi="Lucida Console"/>
                          <w:b/>
                          <w:lang w:val="bg-BG"/>
                        </w:rPr>
                        <w:t>компилатор</w:t>
                      </w:r>
                    </w:p>
                  </w:txbxContent>
                </v:textbox>
              </v:oval>
            </w:pict>
          </mc:Fallback>
        </mc:AlternateContent>
      </w:r>
      <w:r w:rsidR="001109BC">
        <w:rPr>
          <w:rFonts w:ascii="Lucida Console" w:hAnsi="Lucida Console"/>
          <w:noProof/>
          <w:sz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458D3B1" wp14:editId="7EBDF275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731520" cy="548640"/>
                <wp:effectExtent l="9525" t="7620" r="11430" b="571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9BC" w:rsidRDefault="001109BC" w:rsidP="001109BC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lang w:val="bg-BG"/>
                              </w:rPr>
                            </w:pPr>
                          </w:p>
                          <w:p w:rsidR="001109BC" w:rsidRDefault="001109BC" w:rsidP="001109BC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lang w:val="bg-BG"/>
                              </w:rPr>
                              <w:t>изходен</w:t>
                            </w:r>
                          </w:p>
                          <w:p w:rsidR="001109BC" w:rsidRDefault="001109BC" w:rsidP="001109BC">
                            <w:pPr>
                              <w:jc w:val="center"/>
                              <w:rPr>
                                <w:rFonts w:ascii="Lucida Console" w:hAnsi="Lucida Console"/>
                                <w:lang w:val="bg-BG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lang w:val="bg-BG"/>
                              </w:rPr>
                              <w:t>код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left:0;text-align:left;margin-left:0;margin-top:3.6pt;width:57.6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" o:allowincell="f">
                <v:textbox>
                  <w:txbxContent>
                    <w:p w:rsidR="001109BC" w:rsidRDefault="001109BC" w:rsidP="001109BC">
                      <w:pPr>
                        <w:jc w:val="center"/>
                        <w:rPr>
                          <w:rFonts w:ascii="Lucida Console" w:hAnsi="Lucida Console"/>
                          <w:b/>
                          <w:lang w:val="bg-BG"/>
                        </w:rPr>
                      </w:pPr>
                    </w:p>
                    <w:p w:rsidR="001109BC" w:rsidRDefault="001109BC" w:rsidP="001109BC">
                      <w:pPr>
                        <w:jc w:val="center"/>
                        <w:rPr>
                          <w:rFonts w:ascii="Lucida Console" w:hAnsi="Lucida Console"/>
                          <w:b/>
                          <w:lang w:val="bg-BG"/>
                        </w:rPr>
                      </w:pPr>
                      <w:r>
                        <w:rPr>
                          <w:rFonts w:ascii="Lucida Console" w:hAnsi="Lucida Console"/>
                          <w:b/>
                          <w:lang w:val="bg-BG"/>
                        </w:rPr>
                        <w:t>изходен</w:t>
                      </w:r>
                    </w:p>
                    <w:p w:rsidR="001109BC" w:rsidRDefault="001109BC" w:rsidP="001109BC">
                      <w:pPr>
                        <w:jc w:val="center"/>
                        <w:rPr>
                          <w:rFonts w:ascii="Lucida Console" w:hAnsi="Lucida Console"/>
                          <w:lang w:val="bg-BG"/>
                        </w:rPr>
                      </w:pPr>
                      <w:r>
                        <w:rPr>
                          <w:rFonts w:ascii="Lucida Console" w:hAnsi="Lucida Console"/>
                          <w:b/>
                          <w:lang w:val="bg-BG"/>
                        </w:rPr>
                        <w:t>код</w:t>
                      </w:r>
                    </w:p>
                  </w:txbxContent>
                </v:textbox>
              </v:rect>
            </w:pict>
          </mc:Fallback>
        </mc:AlternateContent>
      </w:r>
      <w:r w:rsidR="001109BC">
        <w:rPr>
          <w:rFonts w:ascii="Lucida Console" w:hAnsi="Lucida Console"/>
          <w:noProof/>
          <w:sz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80B6571" wp14:editId="483F9251">
                <wp:simplePos x="0" y="0"/>
                <wp:positionH relativeFrom="column">
                  <wp:posOffset>2697480</wp:posOffset>
                </wp:positionH>
                <wp:positionV relativeFrom="paragraph">
                  <wp:posOffset>103505</wp:posOffset>
                </wp:positionV>
                <wp:extent cx="731520" cy="457200"/>
                <wp:effectExtent l="11430" t="8255" r="9525" b="1079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9BC" w:rsidRDefault="001109BC" w:rsidP="001109BC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lang w:val="bg-BG"/>
                              </w:rPr>
                              <w:t>обектен</w:t>
                            </w:r>
                          </w:p>
                          <w:p w:rsidR="001109BC" w:rsidRDefault="001109BC" w:rsidP="001109BC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lang w:val="bg-BG"/>
                              </w:rPr>
                              <w:t>код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left:0;text-align:left;margin-left:212.4pt;margin-top:8.15pt;width:57.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" o:allowincell="f">
                <v:textbox>
                  <w:txbxContent>
                    <w:p w:rsidR="001109BC" w:rsidRDefault="001109BC" w:rsidP="001109BC">
                      <w:pPr>
                        <w:jc w:val="center"/>
                        <w:rPr>
                          <w:rFonts w:ascii="Lucida Console" w:hAnsi="Lucida Console"/>
                          <w:b/>
                          <w:lang w:val="bg-BG"/>
                        </w:rPr>
                      </w:pPr>
                      <w:r>
                        <w:rPr>
                          <w:rFonts w:ascii="Lucida Console" w:hAnsi="Lucida Console"/>
                          <w:b/>
                          <w:lang w:val="bg-BG"/>
                        </w:rPr>
                        <w:t>обектен</w:t>
                      </w:r>
                    </w:p>
                    <w:p w:rsidR="001109BC" w:rsidRDefault="001109BC" w:rsidP="001109BC">
                      <w:pPr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rFonts w:ascii="Lucida Console" w:hAnsi="Lucida Console"/>
                          <w:b/>
                          <w:lang w:val="bg-BG"/>
                        </w:rPr>
                        <w:t>код</w:t>
                      </w:r>
                    </w:p>
                  </w:txbxContent>
                </v:textbox>
              </v:shape>
            </w:pict>
          </mc:Fallback>
        </mc:AlternateContent>
      </w:r>
    </w:p>
    <w:p w:rsidR="001109BC" w:rsidRDefault="001109BC" w:rsidP="001109BC">
      <w:pPr>
        <w:shd w:val="pct25" w:color="auto" w:fill="FFFFFF"/>
        <w:spacing w:line="360" w:lineRule="auto"/>
        <w:ind w:left="90" w:firstLine="270"/>
        <w:jc w:val="both"/>
        <w:rPr>
          <w:rFonts w:ascii="Lucida Console" w:hAnsi="Lucida Console"/>
          <w:sz w:val="24"/>
          <w:lang w:val="bg-BG"/>
        </w:rPr>
      </w:pPr>
      <w:r>
        <w:rPr>
          <w:rFonts w:ascii="Lucida Console" w:hAnsi="Lucida Console"/>
          <w:noProof/>
          <w:sz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9DD0757" wp14:editId="3F6F6D3F">
                <wp:simplePos x="0" y="0"/>
                <wp:positionH relativeFrom="column">
                  <wp:posOffset>3383280</wp:posOffset>
                </wp:positionH>
                <wp:positionV relativeFrom="paragraph">
                  <wp:posOffset>137160</wp:posOffset>
                </wp:positionV>
                <wp:extent cx="548640" cy="0"/>
                <wp:effectExtent l="11430" t="60960" r="20955" b="5334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pt,10.8pt" to="309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bJMgIAAFcEAAAOAAAAZHJzL2Uyb0RvYy54bWysVE2P2yAQvVfqf0DcE9upk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" o:allowincell="f">
                <v:stroke endarrow="block"/>
              </v:line>
            </w:pict>
          </mc:Fallback>
        </mc:AlternateContent>
      </w:r>
      <w:r>
        <w:rPr>
          <w:rFonts w:ascii="Lucida Console" w:hAnsi="Lucida Console"/>
          <w:noProof/>
          <w:sz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0BEDF28" wp14:editId="2583D022">
                <wp:simplePos x="0" y="0"/>
                <wp:positionH relativeFrom="column">
                  <wp:posOffset>2468880</wp:posOffset>
                </wp:positionH>
                <wp:positionV relativeFrom="paragraph">
                  <wp:posOffset>137160</wp:posOffset>
                </wp:positionV>
                <wp:extent cx="274320" cy="0"/>
                <wp:effectExtent l="11430" t="60960" r="19050" b="5334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10.8pt" to="3in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rFonts w:ascii="Lucida Console" w:hAnsi="Lucida Console"/>
          <w:noProof/>
          <w:sz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4CD47095" wp14:editId="0CEFE1DE">
                <wp:simplePos x="0" y="0"/>
                <wp:positionH relativeFrom="column">
                  <wp:posOffset>731520</wp:posOffset>
                </wp:positionH>
                <wp:positionV relativeFrom="paragraph">
                  <wp:posOffset>45720</wp:posOffset>
                </wp:positionV>
                <wp:extent cx="457200" cy="0"/>
                <wp:effectExtent l="7620" t="55245" r="20955" b="5905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3.6pt" to="93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CFlMgIAAFcEAAAOAAAAZHJzL2Uyb0RvYy54bWysVE2P2yAQvVfqf0DcE9upk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" o:allowincell="f">
                <v:stroke endarrow="block"/>
              </v:line>
            </w:pict>
          </mc:Fallback>
        </mc:AlternateContent>
      </w:r>
    </w:p>
    <w:p w:rsidR="001109BC" w:rsidRDefault="001109BC" w:rsidP="001109BC">
      <w:pPr>
        <w:shd w:val="pct25" w:color="auto" w:fill="FFFFFF"/>
        <w:spacing w:line="360" w:lineRule="auto"/>
        <w:ind w:left="90" w:firstLine="270"/>
        <w:jc w:val="both"/>
        <w:rPr>
          <w:rFonts w:ascii="Lucida Console" w:hAnsi="Lucida Console"/>
          <w:sz w:val="24"/>
          <w:lang w:val="bg-BG"/>
        </w:rPr>
      </w:pPr>
      <w:r>
        <w:rPr>
          <w:rFonts w:ascii="Lucida Console" w:hAnsi="Lucida Console"/>
          <w:noProof/>
          <w:sz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69B8BE0A" wp14:editId="6F5F6EE8">
                <wp:simplePos x="0" y="0"/>
                <wp:positionH relativeFrom="column">
                  <wp:posOffset>4572000</wp:posOffset>
                </wp:positionH>
                <wp:positionV relativeFrom="paragraph">
                  <wp:posOffset>182880</wp:posOffset>
                </wp:positionV>
                <wp:extent cx="0" cy="457200"/>
                <wp:effectExtent l="57150" t="11430" r="57150" b="1714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14.4pt" to="5in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" o:allowincell="f">
                <v:stroke endarrow="block"/>
              </v:line>
            </w:pict>
          </mc:Fallback>
        </mc:AlternateContent>
      </w:r>
      <w:r>
        <w:rPr>
          <w:rFonts w:ascii="Lucida Console" w:hAnsi="Lucida Console"/>
          <w:noProof/>
          <w:sz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B2E9BFD" wp14:editId="06230D5C">
                <wp:simplePos x="0" y="0"/>
                <wp:positionH relativeFrom="column">
                  <wp:posOffset>3657600</wp:posOffset>
                </wp:positionH>
                <wp:positionV relativeFrom="paragraph">
                  <wp:posOffset>91440</wp:posOffset>
                </wp:positionV>
                <wp:extent cx="457200" cy="640080"/>
                <wp:effectExtent l="9525" t="43815" r="57150" b="1143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7.2pt" to="324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" o:allowincell="f">
                <v:stroke endarrow="block"/>
              </v:line>
            </w:pict>
          </mc:Fallback>
        </mc:AlternateContent>
      </w:r>
    </w:p>
    <w:p w:rsidR="001109BC" w:rsidRDefault="001109BC" w:rsidP="001109BC">
      <w:pPr>
        <w:shd w:val="pct25" w:color="auto" w:fill="FFFFFF"/>
        <w:spacing w:line="360" w:lineRule="auto"/>
        <w:ind w:left="90" w:firstLine="270"/>
        <w:jc w:val="both"/>
        <w:rPr>
          <w:rFonts w:ascii="Lucida Console" w:hAnsi="Lucida Console"/>
          <w:sz w:val="24"/>
          <w:lang w:val="bg-BG"/>
        </w:rPr>
      </w:pPr>
      <w:r>
        <w:rPr>
          <w:rFonts w:ascii="Lucida Console" w:hAnsi="Lucida Console"/>
          <w:noProof/>
          <w:sz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9C42ABD" wp14:editId="45A83D7F">
                <wp:simplePos x="0" y="0"/>
                <wp:positionH relativeFrom="column">
                  <wp:posOffset>2468880</wp:posOffset>
                </wp:positionH>
                <wp:positionV relativeFrom="paragraph">
                  <wp:posOffset>182880</wp:posOffset>
                </wp:positionV>
                <wp:extent cx="1143000" cy="502285"/>
                <wp:effectExtent l="11430" t="11430" r="7620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9BC" w:rsidRDefault="001109BC" w:rsidP="001109BC">
                            <w:pPr>
                              <w:pStyle w:val="BodyText2"/>
                            </w:pPr>
                          </w:p>
                          <w:p w:rsidR="001109BC" w:rsidRDefault="001109BC" w:rsidP="001109BC">
                            <w:pPr>
                              <w:pStyle w:val="BodyText2"/>
                            </w:pPr>
                            <w:r>
                              <w:t>библиотеки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194.4pt;margin-top:14.4pt;width:90pt;height:3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" o:allowincell="f">
                <v:textbox>
                  <w:txbxContent>
                    <w:p w:rsidR="001109BC" w:rsidRDefault="001109BC" w:rsidP="001109BC">
                      <w:pPr>
                        <w:pStyle w:val="BodyText2"/>
                      </w:pPr>
                    </w:p>
                    <w:p w:rsidR="001109BC" w:rsidRDefault="001109BC" w:rsidP="001109BC">
                      <w:pPr>
                        <w:pStyle w:val="BodyText2"/>
                      </w:pPr>
                      <w:r>
                        <w:t>библиотеки</w:t>
                      </w:r>
                    </w:p>
                  </w:txbxContent>
                </v:textbox>
              </v:shape>
            </w:pict>
          </mc:Fallback>
        </mc:AlternateContent>
      </w:r>
    </w:p>
    <w:p w:rsidR="001109BC" w:rsidRDefault="001109BC" w:rsidP="001109BC">
      <w:pPr>
        <w:shd w:val="pct25" w:color="auto" w:fill="FFFFFF"/>
        <w:spacing w:line="360" w:lineRule="auto"/>
        <w:ind w:left="90" w:firstLine="270"/>
        <w:jc w:val="both"/>
        <w:rPr>
          <w:rFonts w:ascii="Lucida Console" w:hAnsi="Lucida Console"/>
          <w:sz w:val="24"/>
          <w:lang w:val="bg-BG"/>
        </w:rPr>
      </w:pPr>
    </w:p>
    <w:p w:rsidR="001109BC" w:rsidRDefault="001109BC" w:rsidP="001109BC">
      <w:pPr>
        <w:shd w:val="pct25" w:color="auto" w:fill="FFFFFF"/>
        <w:spacing w:line="360" w:lineRule="auto"/>
        <w:ind w:left="90" w:firstLine="270"/>
        <w:jc w:val="both"/>
        <w:rPr>
          <w:rFonts w:ascii="Lucida Console" w:hAnsi="Lucida Console"/>
          <w:sz w:val="24"/>
          <w:lang w:val="bg-BG"/>
        </w:rPr>
      </w:pPr>
      <w:r>
        <w:rPr>
          <w:rFonts w:ascii="Lucida Console" w:hAnsi="Lucida Console"/>
          <w:noProof/>
          <w:sz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624C0AC0" wp14:editId="1A454AE2">
                <wp:simplePos x="0" y="0"/>
                <wp:positionH relativeFrom="column">
                  <wp:posOffset>4114800</wp:posOffset>
                </wp:positionH>
                <wp:positionV relativeFrom="paragraph">
                  <wp:posOffset>-45720</wp:posOffset>
                </wp:positionV>
                <wp:extent cx="1005840" cy="457200"/>
                <wp:effectExtent l="9525" t="11430" r="13335" b="762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9BC" w:rsidRDefault="001109BC" w:rsidP="001109BC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lang w:val="bg-BG"/>
                              </w:rPr>
                              <w:t>изпълнима</w:t>
                            </w:r>
                          </w:p>
                          <w:p w:rsidR="001109BC" w:rsidRDefault="001109BC" w:rsidP="001109BC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lang w:val="bg-BG"/>
                              </w:rPr>
                              <w:t>програма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left:0;text-align:left;margin-left:324pt;margin-top:-3.6pt;width:79.2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" o:allowincell="f">
                <v:textbox>
                  <w:txbxContent>
                    <w:p w:rsidR="001109BC" w:rsidRDefault="001109BC" w:rsidP="001109BC">
                      <w:pPr>
                        <w:jc w:val="center"/>
                        <w:rPr>
                          <w:rFonts w:ascii="Lucida Console" w:hAnsi="Lucida Console"/>
                          <w:b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b/>
                          <w:lang w:val="bg-BG"/>
                        </w:rPr>
                        <w:t>изпълнима</w:t>
                      </w:r>
                    </w:p>
                    <w:p w:rsidR="001109BC" w:rsidRDefault="001109BC" w:rsidP="001109BC">
                      <w:pPr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rFonts w:ascii="Lucida Console" w:hAnsi="Lucida Console"/>
                          <w:b/>
                          <w:lang w:val="bg-BG"/>
                        </w:rPr>
                        <w:t>програма</w:t>
                      </w:r>
                    </w:p>
                  </w:txbxContent>
                </v:textbox>
              </v:rect>
            </w:pict>
          </mc:Fallback>
        </mc:AlternateContent>
      </w:r>
    </w:p>
    <w:p w:rsidR="001109BC" w:rsidRDefault="001109BC" w:rsidP="001109BC">
      <w:pPr>
        <w:shd w:val="pct5" w:color="auto" w:fill="FFFFFF"/>
        <w:spacing w:line="360" w:lineRule="auto"/>
        <w:rPr>
          <w:rFonts w:ascii="Lucida Console" w:hAnsi="Lucida Console"/>
          <w:sz w:val="24"/>
          <w:lang w:val="bg-BG"/>
        </w:rPr>
      </w:pPr>
    </w:p>
    <w:p w:rsidR="00C738AB" w:rsidRDefault="00C738AB">
      <w:pPr>
        <w:rPr>
          <w:lang w:val="en-US"/>
        </w:rPr>
      </w:pPr>
    </w:p>
    <w:p w:rsidR="00ED17CB" w:rsidRDefault="00ED17CB">
      <w:pPr>
        <w:rPr>
          <w:lang w:val="en-US"/>
        </w:rPr>
      </w:pPr>
    </w:p>
    <w:p w:rsidR="00ED17CB" w:rsidRDefault="00ED17CB">
      <w:pPr>
        <w:rPr>
          <w:sz w:val="28"/>
          <w:szCs w:val="28"/>
          <w:lang w:val="bg-BG"/>
        </w:rPr>
      </w:pPr>
      <w:r w:rsidRPr="00ED17CB">
        <w:rPr>
          <w:sz w:val="28"/>
          <w:szCs w:val="28"/>
          <w:lang w:val="bg-BG"/>
        </w:rPr>
        <w:t>Данни – типове, размер, диапазон от стойности</w:t>
      </w:r>
    </w:p>
    <w:p w:rsidR="00ED17CB" w:rsidRPr="00ED17CB" w:rsidRDefault="00ED17CB">
      <w:pPr>
        <w:rPr>
          <w:sz w:val="28"/>
          <w:szCs w:val="28"/>
          <w:lang w:val="bg-BG"/>
        </w:rPr>
      </w:pPr>
    </w:p>
    <w:p w:rsidR="00EA5EB4" w:rsidRDefault="00174282">
      <w:pPr>
        <w:rPr>
          <w:lang w:val="en-US"/>
        </w:rPr>
      </w:pPr>
      <w:r>
        <w:rPr>
          <w:noProof/>
          <w:lang w:val="bg-BG" w:eastAsia="bg-BG"/>
        </w:rPr>
        <w:drawing>
          <wp:inline distT="0" distB="0" distL="0" distR="0">
            <wp:extent cx="4620270" cy="291505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typeta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67" w:rsidRDefault="00E22F67">
      <w:pPr>
        <w:rPr>
          <w:lang w:val="bg-BG"/>
        </w:rPr>
      </w:pPr>
    </w:p>
    <w:p w:rsidR="00ED17CB" w:rsidRPr="00ED17CB" w:rsidRDefault="00ED17CB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>Вградени функц</w:t>
      </w:r>
      <w:r w:rsidRPr="00ED17CB">
        <w:rPr>
          <w:sz w:val="28"/>
          <w:szCs w:val="28"/>
          <w:lang w:val="bg-BG"/>
        </w:rPr>
        <w:t xml:space="preserve">ии в библиотеката </w:t>
      </w:r>
      <w:r w:rsidRPr="00ED17CB">
        <w:rPr>
          <w:sz w:val="28"/>
          <w:szCs w:val="28"/>
          <w:lang w:val="en-US"/>
        </w:rPr>
        <w:t>cmath</w:t>
      </w:r>
    </w:p>
    <w:p w:rsidR="00E22F67" w:rsidRDefault="00E22F67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7797"/>
        <w:gridCol w:w="37"/>
      </w:tblGrid>
      <w:tr w:rsidR="00E22F67" w:rsidRPr="00E22F67" w:rsidTr="003A4331">
        <w:trPr>
          <w:gridAfter w:val="1"/>
          <w:wAfter w:w="37" w:type="dxa"/>
        </w:trPr>
        <w:tc>
          <w:tcPr>
            <w:tcW w:w="2376" w:type="dxa"/>
            <w:shd w:val="pct2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b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b/>
                <w:sz w:val="24"/>
                <w:lang w:val="bg-BG"/>
              </w:rPr>
              <w:t>Функция</w:t>
            </w:r>
          </w:p>
        </w:tc>
        <w:tc>
          <w:tcPr>
            <w:tcW w:w="7797" w:type="dxa"/>
            <w:shd w:val="pct2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b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b/>
                <w:sz w:val="24"/>
                <w:lang w:val="bg-BG"/>
              </w:rPr>
              <w:t>Намира</w:t>
            </w:r>
          </w:p>
        </w:tc>
      </w:tr>
      <w:tr w:rsidR="00E22F67" w:rsidRPr="00E22F67" w:rsidTr="003A4331">
        <w:tc>
          <w:tcPr>
            <w:tcW w:w="2376" w:type="dxa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6"/>
                <w:lang w:val="bg-BG"/>
              </w:rPr>
              <w:t>sin(x)</w:t>
            </w:r>
          </w:p>
        </w:tc>
        <w:tc>
          <w:tcPr>
            <w:tcW w:w="7834" w:type="dxa"/>
            <w:gridSpan w:val="2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4"/>
                <w:lang w:val="bg-BG"/>
              </w:rPr>
              <w:t>Синус, sin x, x е в радиани</w:t>
            </w:r>
          </w:p>
        </w:tc>
      </w:tr>
      <w:tr w:rsidR="00E22F67" w:rsidRPr="00E22F67" w:rsidTr="003A4331">
        <w:tc>
          <w:tcPr>
            <w:tcW w:w="2376" w:type="dxa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en-US"/>
              </w:rPr>
            </w:pPr>
            <w:r w:rsidRPr="00E22F67">
              <w:rPr>
                <w:rFonts w:ascii="Lucida Console" w:hAnsi="Lucida Console"/>
                <w:sz w:val="24"/>
                <w:lang w:val="bg-BG"/>
              </w:rPr>
              <w:t>Cos(x)</w:t>
            </w:r>
          </w:p>
        </w:tc>
        <w:tc>
          <w:tcPr>
            <w:tcW w:w="7834" w:type="dxa"/>
            <w:gridSpan w:val="2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4"/>
                <w:lang w:val="bg-BG"/>
              </w:rPr>
              <w:t>косинус, cos x, x е в радиани</w:t>
            </w:r>
          </w:p>
        </w:tc>
      </w:tr>
      <w:tr w:rsidR="00E22F67" w:rsidRPr="00E22F67" w:rsidTr="003A4331">
        <w:tc>
          <w:tcPr>
            <w:tcW w:w="2376" w:type="dxa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6"/>
                <w:lang w:val="bg-BG"/>
              </w:rPr>
              <w:t>tan(x)</w:t>
            </w:r>
          </w:p>
        </w:tc>
        <w:tc>
          <w:tcPr>
            <w:tcW w:w="7834" w:type="dxa"/>
            <w:gridSpan w:val="2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4"/>
                <w:lang w:val="bg-BG"/>
              </w:rPr>
              <w:t>тангенс, tg x, x е в радиани</w:t>
            </w:r>
          </w:p>
        </w:tc>
      </w:tr>
      <w:tr w:rsidR="00E22F67" w:rsidRPr="00E22F67" w:rsidTr="003A4331">
        <w:tc>
          <w:tcPr>
            <w:tcW w:w="2376" w:type="dxa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6"/>
                <w:lang w:val="bg-BG"/>
              </w:rPr>
              <w:t>аsin(x)</w:t>
            </w:r>
          </w:p>
        </w:tc>
        <w:tc>
          <w:tcPr>
            <w:tcW w:w="7834" w:type="dxa"/>
            <w:gridSpan w:val="2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4"/>
                <w:lang w:val="bg-BG"/>
              </w:rPr>
              <w:t xml:space="preserve">аркуссинус, arcsin x </w:t>
            </w:r>
            <w:r w:rsidRPr="00E22F67">
              <w:rPr>
                <w:rFonts w:ascii="Lucida Console" w:hAnsi="Lucida Console"/>
                <w:sz w:val="24"/>
                <w:lang w:val="bg-BG"/>
              </w:rPr>
              <w:sym w:font="Symbol" w:char="F0CE"/>
            </w:r>
            <w:r w:rsidRPr="00E22F67">
              <w:rPr>
                <w:rFonts w:ascii="Lucida Console" w:hAnsi="Lucida Console"/>
                <w:sz w:val="24"/>
                <w:lang w:val="bg-BG"/>
              </w:rPr>
              <w:t xml:space="preserve"> [-</w:t>
            </w:r>
            <w:r w:rsidRPr="00E22F67">
              <w:rPr>
                <w:rFonts w:ascii="Lucida Console" w:hAnsi="Lucida Console"/>
                <w:sz w:val="24"/>
                <w:lang w:val="bg-BG"/>
              </w:rPr>
              <w:sym w:font="Symbol" w:char="F070"/>
            </w:r>
            <w:r w:rsidRPr="00E22F67">
              <w:rPr>
                <w:rFonts w:ascii="Lucida Console" w:hAnsi="Lucida Console"/>
                <w:sz w:val="24"/>
                <w:lang w:val="bg-BG"/>
              </w:rPr>
              <w:t xml:space="preserve">/2, </w:t>
            </w:r>
            <w:r w:rsidRPr="00E22F67">
              <w:rPr>
                <w:rFonts w:ascii="Lucida Console" w:hAnsi="Lucida Console"/>
                <w:sz w:val="24"/>
                <w:lang w:val="bg-BG"/>
              </w:rPr>
              <w:sym w:font="Symbol" w:char="F070"/>
            </w:r>
            <w:r w:rsidRPr="00E22F67">
              <w:rPr>
                <w:rFonts w:ascii="Lucida Console" w:hAnsi="Lucida Console"/>
                <w:sz w:val="24"/>
                <w:lang w:val="bg-BG"/>
              </w:rPr>
              <w:t xml:space="preserve">/2], x </w:t>
            </w:r>
            <w:r w:rsidRPr="00E22F67">
              <w:rPr>
                <w:rFonts w:ascii="Lucida Console" w:hAnsi="Lucida Console"/>
                <w:sz w:val="24"/>
                <w:lang w:val="bg-BG"/>
              </w:rPr>
              <w:sym w:font="Symbol" w:char="F0CE"/>
            </w:r>
            <w:r w:rsidRPr="00E22F67">
              <w:rPr>
                <w:rFonts w:ascii="Lucida Console" w:hAnsi="Lucida Console"/>
                <w:sz w:val="24"/>
                <w:lang w:val="bg-BG"/>
              </w:rPr>
              <w:t xml:space="preserve"> [-1, 1]</w:t>
            </w:r>
          </w:p>
        </w:tc>
      </w:tr>
      <w:tr w:rsidR="00E22F67" w:rsidRPr="00E22F67" w:rsidTr="003A4331">
        <w:tc>
          <w:tcPr>
            <w:tcW w:w="2376" w:type="dxa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6"/>
                <w:lang w:val="bg-BG"/>
              </w:rPr>
              <w:t>аcos(x)</w:t>
            </w:r>
          </w:p>
        </w:tc>
        <w:tc>
          <w:tcPr>
            <w:tcW w:w="7834" w:type="dxa"/>
            <w:gridSpan w:val="2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4"/>
                <w:lang w:val="bg-BG"/>
              </w:rPr>
              <w:t xml:space="preserve">аркускосинус, arccos x </w:t>
            </w:r>
            <w:r w:rsidRPr="00E22F67">
              <w:rPr>
                <w:rFonts w:ascii="Lucida Console" w:hAnsi="Lucida Console"/>
                <w:sz w:val="24"/>
                <w:lang w:val="bg-BG"/>
              </w:rPr>
              <w:sym w:font="Symbol" w:char="F0CE"/>
            </w:r>
            <w:r w:rsidRPr="00E22F67">
              <w:rPr>
                <w:rFonts w:ascii="Lucida Console" w:hAnsi="Lucida Console"/>
                <w:sz w:val="24"/>
                <w:lang w:val="bg-BG"/>
              </w:rPr>
              <w:t xml:space="preserve"> [0, </w:t>
            </w:r>
            <w:r w:rsidRPr="00E22F67">
              <w:rPr>
                <w:rFonts w:ascii="Lucida Console" w:hAnsi="Lucida Console"/>
                <w:sz w:val="24"/>
                <w:lang w:val="bg-BG"/>
              </w:rPr>
              <w:sym w:font="Symbol" w:char="F070"/>
            </w:r>
            <w:r w:rsidRPr="00E22F67">
              <w:rPr>
                <w:rFonts w:ascii="Lucida Console" w:hAnsi="Lucida Console"/>
                <w:sz w:val="24"/>
                <w:lang w:val="bg-BG"/>
              </w:rPr>
              <w:t xml:space="preserve">], x </w:t>
            </w:r>
            <w:r w:rsidRPr="00E22F67">
              <w:rPr>
                <w:rFonts w:ascii="Lucida Console" w:hAnsi="Lucida Console"/>
                <w:sz w:val="24"/>
                <w:lang w:val="bg-BG"/>
              </w:rPr>
              <w:sym w:font="Symbol" w:char="F0CE"/>
            </w:r>
            <w:r w:rsidRPr="00E22F67">
              <w:rPr>
                <w:rFonts w:ascii="Lucida Console" w:hAnsi="Lucida Console"/>
                <w:sz w:val="24"/>
                <w:lang w:val="bg-BG"/>
              </w:rPr>
              <w:t xml:space="preserve"> [-1, 1]</w:t>
            </w:r>
          </w:p>
        </w:tc>
      </w:tr>
      <w:tr w:rsidR="00E22F67" w:rsidRPr="00E22F67" w:rsidTr="003A4331">
        <w:tc>
          <w:tcPr>
            <w:tcW w:w="2376" w:type="dxa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6"/>
                <w:lang w:val="bg-BG"/>
              </w:rPr>
              <w:t>аtan(x)</w:t>
            </w:r>
          </w:p>
        </w:tc>
        <w:tc>
          <w:tcPr>
            <w:tcW w:w="7834" w:type="dxa"/>
            <w:gridSpan w:val="2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4"/>
                <w:lang w:val="bg-BG"/>
              </w:rPr>
              <w:t xml:space="preserve">аркустангенс, arctg x </w:t>
            </w:r>
            <w:r w:rsidRPr="00E22F67">
              <w:rPr>
                <w:rFonts w:ascii="Lucida Console" w:hAnsi="Lucida Console"/>
                <w:sz w:val="24"/>
                <w:lang w:val="bg-BG"/>
              </w:rPr>
              <w:sym w:font="Symbol" w:char="F0CE"/>
            </w:r>
            <w:r w:rsidRPr="00E22F67">
              <w:rPr>
                <w:rFonts w:ascii="Lucida Console" w:hAnsi="Lucida Console"/>
                <w:sz w:val="24"/>
                <w:lang w:val="bg-BG"/>
              </w:rPr>
              <w:t xml:space="preserve"> (-</w:t>
            </w:r>
            <w:r w:rsidRPr="00E22F67">
              <w:rPr>
                <w:rFonts w:ascii="Lucida Console" w:hAnsi="Lucida Console"/>
                <w:sz w:val="24"/>
                <w:lang w:val="bg-BG"/>
              </w:rPr>
              <w:sym w:font="Symbol" w:char="F070"/>
            </w:r>
            <w:r w:rsidRPr="00E22F67">
              <w:rPr>
                <w:rFonts w:ascii="Lucida Console" w:hAnsi="Lucida Console"/>
                <w:sz w:val="24"/>
                <w:lang w:val="bg-BG"/>
              </w:rPr>
              <w:t xml:space="preserve">/2, </w:t>
            </w:r>
            <w:r w:rsidRPr="00E22F67">
              <w:rPr>
                <w:rFonts w:ascii="Lucida Console" w:hAnsi="Lucida Console"/>
                <w:sz w:val="24"/>
                <w:lang w:val="bg-BG"/>
              </w:rPr>
              <w:sym w:font="Symbol" w:char="F070"/>
            </w:r>
            <w:r w:rsidRPr="00E22F67">
              <w:rPr>
                <w:rFonts w:ascii="Lucida Console" w:hAnsi="Lucida Console"/>
                <w:sz w:val="24"/>
                <w:lang w:val="bg-BG"/>
              </w:rPr>
              <w:t>/2)</w:t>
            </w:r>
          </w:p>
        </w:tc>
      </w:tr>
      <w:tr w:rsidR="00E22F67" w:rsidRPr="00E22F67" w:rsidTr="003A4331">
        <w:tc>
          <w:tcPr>
            <w:tcW w:w="2376" w:type="dxa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en-US"/>
              </w:rPr>
            </w:pPr>
            <w:r w:rsidRPr="00E22F67">
              <w:rPr>
                <w:rFonts w:ascii="Lucida Console" w:hAnsi="Lucida Console"/>
                <w:sz w:val="26"/>
                <w:lang w:val="bg-BG"/>
              </w:rPr>
              <w:t>exp(x)</w:t>
            </w:r>
          </w:p>
        </w:tc>
        <w:tc>
          <w:tcPr>
            <w:tcW w:w="7834" w:type="dxa"/>
            <w:gridSpan w:val="2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en-US"/>
              </w:rPr>
            </w:pPr>
            <w:r w:rsidRPr="00E22F67">
              <w:rPr>
                <w:rFonts w:ascii="Lucida Console" w:hAnsi="Lucida Console"/>
                <w:sz w:val="24"/>
                <w:lang w:val="bg-BG"/>
              </w:rPr>
              <w:t>експонента, e</w:t>
            </w:r>
            <w:r w:rsidRPr="00E22F67">
              <w:rPr>
                <w:rFonts w:ascii="Lucida Console" w:hAnsi="Lucida Console"/>
                <w:sz w:val="24"/>
                <w:vertAlign w:val="superscript"/>
                <w:lang w:val="bg-BG"/>
              </w:rPr>
              <w:t>x</w:t>
            </w:r>
          </w:p>
        </w:tc>
      </w:tr>
      <w:tr w:rsidR="00E22F67" w:rsidRPr="00E22F67" w:rsidTr="003A4331">
        <w:tc>
          <w:tcPr>
            <w:tcW w:w="2376" w:type="dxa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6"/>
                <w:lang w:val="bg-BG"/>
              </w:rPr>
              <w:t>log(x)</w:t>
            </w:r>
          </w:p>
        </w:tc>
        <w:tc>
          <w:tcPr>
            <w:tcW w:w="7834" w:type="dxa"/>
            <w:gridSpan w:val="2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4"/>
                <w:lang w:val="bg-BG"/>
              </w:rPr>
              <w:t>натурален логаритъм, ln x, x &gt; 0</w:t>
            </w:r>
          </w:p>
        </w:tc>
      </w:tr>
      <w:tr w:rsidR="00E22F67" w:rsidRPr="00E22F67" w:rsidTr="003A4331">
        <w:tc>
          <w:tcPr>
            <w:tcW w:w="2376" w:type="dxa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6"/>
                <w:lang w:val="bg-BG"/>
              </w:rPr>
              <w:lastRenderedPageBreak/>
              <w:t>log10(x)</w:t>
            </w:r>
          </w:p>
        </w:tc>
        <w:tc>
          <w:tcPr>
            <w:tcW w:w="7834" w:type="dxa"/>
            <w:gridSpan w:val="2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4"/>
                <w:lang w:val="bg-BG"/>
              </w:rPr>
              <w:t>десетичен логаритъм, lg x, x &gt; 0</w:t>
            </w:r>
          </w:p>
        </w:tc>
      </w:tr>
      <w:tr w:rsidR="00E22F67" w:rsidRPr="00E22F67" w:rsidTr="003A4331">
        <w:tc>
          <w:tcPr>
            <w:tcW w:w="2376" w:type="dxa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6"/>
                <w:lang w:val="bg-BG"/>
              </w:rPr>
            </w:pPr>
            <w:r w:rsidRPr="00E22F67">
              <w:rPr>
                <w:rFonts w:ascii="Lucida Console" w:hAnsi="Lucida Console"/>
                <w:sz w:val="26"/>
                <w:lang w:val="bg-BG"/>
              </w:rPr>
              <w:t>sinh(x)</w:t>
            </w:r>
          </w:p>
        </w:tc>
        <w:tc>
          <w:tcPr>
            <w:tcW w:w="7834" w:type="dxa"/>
            <w:gridSpan w:val="2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4"/>
                <w:lang w:val="bg-BG"/>
              </w:rPr>
              <w:t>хиперболичен синус, sh x</w:t>
            </w:r>
          </w:p>
        </w:tc>
      </w:tr>
      <w:tr w:rsidR="00E22F67" w:rsidRPr="00E22F67" w:rsidTr="003A4331">
        <w:tc>
          <w:tcPr>
            <w:tcW w:w="2376" w:type="dxa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6"/>
                <w:lang w:val="bg-BG"/>
              </w:rPr>
              <w:t>cosh(x)</w:t>
            </w:r>
          </w:p>
        </w:tc>
        <w:tc>
          <w:tcPr>
            <w:tcW w:w="7834" w:type="dxa"/>
            <w:gridSpan w:val="2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4"/>
                <w:lang w:val="bg-BG"/>
              </w:rPr>
              <w:t>хиперболичен косинус, ch x</w:t>
            </w:r>
          </w:p>
        </w:tc>
      </w:tr>
      <w:tr w:rsidR="00E22F67" w:rsidRPr="00E22F67" w:rsidTr="003A4331">
        <w:tc>
          <w:tcPr>
            <w:tcW w:w="2376" w:type="dxa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6"/>
                <w:lang w:val="bg-BG"/>
              </w:rPr>
              <w:t>tanh(x)</w:t>
            </w:r>
          </w:p>
        </w:tc>
        <w:tc>
          <w:tcPr>
            <w:tcW w:w="7834" w:type="dxa"/>
            <w:gridSpan w:val="2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4"/>
                <w:lang w:val="bg-BG"/>
              </w:rPr>
              <w:t>хиперболичен тангенс, th x</w:t>
            </w:r>
          </w:p>
        </w:tc>
      </w:tr>
      <w:tr w:rsidR="00E22F67" w:rsidRPr="00E22F67" w:rsidTr="003A4331">
        <w:tc>
          <w:tcPr>
            <w:tcW w:w="2376" w:type="dxa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6"/>
                <w:lang w:val="bg-BG"/>
              </w:rPr>
              <w:t>ceil(x)</w:t>
            </w:r>
          </w:p>
        </w:tc>
        <w:tc>
          <w:tcPr>
            <w:tcW w:w="7834" w:type="dxa"/>
            <w:gridSpan w:val="2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4"/>
                <w:lang w:val="bg-BG"/>
              </w:rPr>
              <w:t>най-малкото цяло ≥ x, преобразувано в тип double</w:t>
            </w:r>
          </w:p>
        </w:tc>
      </w:tr>
      <w:tr w:rsidR="00E22F67" w:rsidRPr="00E22F67" w:rsidTr="003A4331">
        <w:tc>
          <w:tcPr>
            <w:tcW w:w="2376" w:type="dxa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6"/>
                <w:lang w:val="bg-BG"/>
              </w:rPr>
              <w:t>Floor(x)</w:t>
            </w:r>
          </w:p>
        </w:tc>
        <w:tc>
          <w:tcPr>
            <w:tcW w:w="7834" w:type="dxa"/>
            <w:gridSpan w:val="2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4"/>
                <w:lang w:val="bg-BG"/>
              </w:rPr>
              <w:t>най-голямото цяло ≤ x, преобразувано в тип double</w:t>
            </w:r>
          </w:p>
        </w:tc>
      </w:tr>
      <w:tr w:rsidR="00E22F67" w:rsidRPr="00E22F67" w:rsidTr="003A4331">
        <w:tc>
          <w:tcPr>
            <w:tcW w:w="2376" w:type="dxa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6"/>
                <w:lang w:val="bg-BG"/>
              </w:rPr>
              <w:t>fabs(x)</w:t>
            </w:r>
          </w:p>
        </w:tc>
        <w:tc>
          <w:tcPr>
            <w:tcW w:w="7834" w:type="dxa"/>
            <w:gridSpan w:val="2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4"/>
                <w:lang w:val="bg-BG"/>
              </w:rPr>
              <w:t>абсолютна стойност на x, |x|</w:t>
            </w:r>
          </w:p>
        </w:tc>
      </w:tr>
      <w:tr w:rsidR="00E22F67" w:rsidRPr="00E22F67" w:rsidTr="003A4331">
        <w:tc>
          <w:tcPr>
            <w:tcW w:w="2376" w:type="dxa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6"/>
                <w:lang w:val="bg-BG"/>
              </w:rPr>
              <w:t>sqrt(x)</w:t>
            </w:r>
          </w:p>
        </w:tc>
        <w:tc>
          <w:tcPr>
            <w:tcW w:w="7834" w:type="dxa"/>
            <w:gridSpan w:val="2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4"/>
                <w:lang w:val="bg-BG"/>
              </w:rPr>
              <w:t xml:space="preserve">Корен квадратен от x, x </w:t>
            </w:r>
            <w:r w:rsidRPr="00E22F67">
              <w:rPr>
                <w:rFonts w:ascii="Lucida Console" w:hAnsi="Lucida Console"/>
                <w:sz w:val="24"/>
                <w:lang w:val="bg-BG"/>
              </w:rPr>
              <w:sym w:font="Symbol" w:char="F0B3"/>
            </w:r>
            <w:r w:rsidRPr="00E22F67">
              <w:rPr>
                <w:rFonts w:ascii="Lucida Console" w:hAnsi="Lucida Console"/>
                <w:sz w:val="24"/>
                <w:lang w:val="bg-BG"/>
              </w:rPr>
              <w:t xml:space="preserve"> 0</w:t>
            </w:r>
          </w:p>
        </w:tc>
      </w:tr>
      <w:tr w:rsidR="00E22F67" w:rsidRPr="00E22F67" w:rsidTr="003A4331">
        <w:tc>
          <w:tcPr>
            <w:tcW w:w="2376" w:type="dxa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6"/>
                <w:lang w:val="bg-BG"/>
              </w:rPr>
              <w:t>pow(x, n)</w:t>
            </w:r>
          </w:p>
        </w:tc>
        <w:tc>
          <w:tcPr>
            <w:tcW w:w="7834" w:type="dxa"/>
            <w:gridSpan w:val="2"/>
            <w:shd w:val="pct5" w:color="auto" w:fill="FFFFFF"/>
          </w:tcPr>
          <w:p w:rsidR="00E22F67" w:rsidRPr="00E22F67" w:rsidRDefault="00E22F67" w:rsidP="00E22F67">
            <w:pPr>
              <w:spacing w:line="360" w:lineRule="auto"/>
              <w:jc w:val="both"/>
              <w:rPr>
                <w:rFonts w:ascii="Lucida Console" w:hAnsi="Lucida Console"/>
                <w:sz w:val="24"/>
                <w:lang w:val="bg-BG"/>
              </w:rPr>
            </w:pPr>
            <w:r w:rsidRPr="00E22F67">
              <w:rPr>
                <w:rFonts w:ascii="Lucida Console" w:hAnsi="Lucida Console"/>
                <w:sz w:val="24"/>
                <w:lang w:val="bg-BG"/>
              </w:rPr>
              <w:t>степенуване, x</w:t>
            </w:r>
            <w:r w:rsidRPr="00E22F67">
              <w:rPr>
                <w:rFonts w:ascii="Lucida Console" w:hAnsi="Lucida Console"/>
                <w:sz w:val="24"/>
                <w:vertAlign w:val="superscript"/>
                <w:lang w:val="bg-BG"/>
              </w:rPr>
              <w:t xml:space="preserve">n </w:t>
            </w:r>
            <w:r w:rsidRPr="00E22F67">
              <w:rPr>
                <w:rFonts w:ascii="Lucida Console" w:hAnsi="Lucida Console"/>
                <w:sz w:val="24"/>
                <w:lang w:val="bg-BG"/>
              </w:rPr>
              <w:t>(x и n са реални от тип double).</w:t>
            </w:r>
          </w:p>
        </w:tc>
      </w:tr>
    </w:tbl>
    <w:p w:rsidR="00AB75CB" w:rsidRDefault="00AB75CB">
      <w:pPr>
        <w:rPr>
          <w:lang w:val="en-US"/>
        </w:rPr>
      </w:pPr>
    </w:p>
    <w:p w:rsidR="00AB75CB" w:rsidRPr="00ED17CB" w:rsidRDefault="00AB75CB">
      <w:pPr>
        <w:rPr>
          <w:sz w:val="28"/>
          <w:szCs w:val="28"/>
          <w:lang w:val="en-US"/>
        </w:rPr>
      </w:pPr>
    </w:p>
    <w:p w:rsidR="00AB75CB" w:rsidRPr="00ED17CB" w:rsidRDefault="00ED17CB">
      <w:pPr>
        <w:rPr>
          <w:sz w:val="28"/>
          <w:szCs w:val="28"/>
          <w:lang w:val="bg-BG"/>
        </w:rPr>
      </w:pPr>
      <w:r w:rsidRPr="00ED17CB">
        <w:rPr>
          <w:sz w:val="28"/>
          <w:szCs w:val="28"/>
          <w:lang w:val="bg-BG"/>
        </w:rPr>
        <w:t>Логически оператори  и оператори за сравнение</w:t>
      </w:r>
    </w:p>
    <w:p w:rsidR="00AB75CB" w:rsidRDefault="00AB75CB">
      <w:pPr>
        <w:rPr>
          <w:lang w:val="en-US"/>
        </w:rPr>
      </w:pPr>
    </w:p>
    <w:p w:rsidR="00E22F67" w:rsidRDefault="00AB75CB">
      <w:pPr>
        <w:rPr>
          <w:lang w:val="en-US"/>
        </w:rPr>
      </w:pPr>
      <w:r>
        <w:rPr>
          <w:noProof/>
          <w:lang w:val="bg-BG" w:eastAsia="bg-BG"/>
        </w:rPr>
        <w:drawing>
          <wp:inline distT="0" distB="0" distL="0" distR="0">
            <wp:extent cx="5760720" cy="32131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5.2.RelationalandLogicalOperato[1]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CB" w:rsidRDefault="00AB75CB">
      <w:pPr>
        <w:rPr>
          <w:lang w:val="bg-BG"/>
        </w:rPr>
      </w:pPr>
    </w:p>
    <w:p w:rsidR="00ED17CB" w:rsidRDefault="00ED17CB">
      <w:pPr>
        <w:rPr>
          <w:sz w:val="28"/>
          <w:szCs w:val="28"/>
          <w:lang w:val="bg-BG"/>
        </w:rPr>
      </w:pPr>
    </w:p>
    <w:p w:rsidR="00ED17CB" w:rsidRDefault="00ED17CB">
      <w:pPr>
        <w:rPr>
          <w:sz w:val="28"/>
          <w:szCs w:val="28"/>
          <w:lang w:val="bg-BG"/>
        </w:rPr>
      </w:pPr>
    </w:p>
    <w:p w:rsidR="00ED17CB" w:rsidRDefault="00ED17CB">
      <w:pPr>
        <w:rPr>
          <w:sz w:val="28"/>
          <w:szCs w:val="28"/>
          <w:lang w:val="bg-BG"/>
        </w:rPr>
      </w:pPr>
    </w:p>
    <w:p w:rsidR="00ED17CB" w:rsidRDefault="00ED17CB">
      <w:pPr>
        <w:rPr>
          <w:sz w:val="28"/>
          <w:szCs w:val="28"/>
          <w:lang w:val="bg-BG"/>
        </w:rPr>
      </w:pPr>
    </w:p>
    <w:p w:rsidR="00ED17CB" w:rsidRPr="00ED17CB" w:rsidRDefault="00ED17CB">
      <w:pPr>
        <w:rPr>
          <w:sz w:val="28"/>
          <w:szCs w:val="28"/>
          <w:lang w:val="bg-BG"/>
        </w:rPr>
      </w:pPr>
      <w:r w:rsidRPr="00ED17CB">
        <w:rPr>
          <w:sz w:val="28"/>
          <w:szCs w:val="28"/>
          <w:lang w:val="bg-BG"/>
        </w:rPr>
        <w:t>Как работят логическото „и“ и „или“</w:t>
      </w:r>
    </w:p>
    <w:p w:rsidR="00AB75CB" w:rsidRDefault="00AB75CB">
      <w:pPr>
        <w:rPr>
          <w:lang w:val="en-US"/>
        </w:rPr>
      </w:pPr>
    </w:p>
    <w:p w:rsidR="00AB75CB" w:rsidRDefault="00ED17CB" w:rsidP="00AB75CB">
      <w:pPr>
        <w:shd w:val="pct5" w:color="auto" w:fill="FFFFFF"/>
        <w:spacing w:line="360" w:lineRule="auto"/>
        <w:ind w:right="-70" w:firstLine="288"/>
        <w:rPr>
          <w:rFonts w:ascii="Lucida Console" w:hAnsi="Lucida Console"/>
          <w:b/>
          <w:sz w:val="24"/>
          <w:lang w:val="bg-BG"/>
        </w:rPr>
      </w:pPr>
      <w:r>
        <w:rPr>
          <w:rFonts w:ascii="Lucida Console" w:hAnsi="Lucida Console"/>
          <w:b/>
          <w:sz w:val="24"/>
          <w:lang w:val="bg-BG"/>
        </w:rPr>
        <w:t>А</w:t>
      </w:r>
      <w:r>
        <w:rPr>
          <w:rFonts w:ascii="Lucida Console" w:hAnsi="Lucida Console"/>
          <w:b/>
          <w:sz w:val="24"/>
          <w:lang w:val="bg-BG"/>
        </w:rPr>
        <w:tab/>
      </w:r>
      <w:r>
        <w:rPr>
          <w:rFonts w:ascii="Lucida Console" w:hAnsi="Lucida Console"/>
          <w:b/>
          <w:sz w:val="24"/>
          <w:lang w:val="bg-BG"/>
        </w:rPr>
        <w:tab/>
      </w:r>
      <w:r>
        <w:rPr>
          <w:rFonts w:ascii="Lucida Console" w:hAnsi="Lucida Console"/>
          <w:b/>
          <w:sz w:val="24"/>
          <w:lang w:val="bg-BG"/>
        </w:rPr>
        <w:tab/>
        <w:t>B</w:t>
      </w:r>
      <w:r>
        <w:rPr>
          <w:rFonts w:ascii="Lucida Console" w:hAnsi="Lucida Console"/>
          <w:b/>
          <w:sz w:val="24"/>
          <w:lang w:val="bg-BG"/>
        </w:rPr>
        <w:tab/>
      </w:r>
      <w:r>
        <w:rPr>
          <w:rFonts w:ascii="Lucida Console" w:hAnsi="Lucida Console"/>
          <w:b/>
          <w:sz w:val="24"/>
          <w:lang w:val="bg-BG"/>
        </w:rPr>
        <w:tab/>
      </w:r>
      <w:r>
        <w:rPr>
          <w:rFonts w:ascii="Lucida Console" w:hAnsi="Lucida Console"/>
          <w:b/>
          <w:sz w:val="24"/>
          <w:lang w:val="bg-BG"/>
        </w:rPr>
        <w:tab/>
      </w:r>
      <w:r>
        <w:rPr>
          <w:rFonts w:ascii="Lucida Console" w:hAnsi="Lucida Console"/>
          <w:b/>
          <w:sz w:val="24"/>
          <w:lang w:val="bg-BG"/>
        </w:rPr>
        <w:tab/>
        <w:t xml:space="preserve">A </w:t>
      </w:r>
      <w:r>
        <w:rPr>
          <w:rFonts w:ascii="Lucida Console" w:hAnsi="Lucida Console"/>
          <w:b/>
          <w:sz w:val="24"/>
          <w:lang w:val="en-US"/>
        </w:rPr>
        <w:t>&amp;&amp;</w:t>
      </w:r>
      <w:r w:rsidR="00AB75CB">
        <w:rPr>
          <w:rFonts w:ascii="Lucida Console" w:hAnsi="Lucida Console"/>
          <w:b/>
          <w:sz w:val="24"/>
          <w:lang w:val="bg-BG"/>
        </w:rPr>
        <w:t xml:space="preserve"> B</w:t>
      </w:r>
    </w:p>
    <w:p w:rsidR="00AB75CB" w:rsidRDefault="00AB75CB" w:rsidP="00AB75CB">
      <w:pPr>
        <w:shd w:val="pct5" w:color="auto" w:fill="FFFFFF"/>
        <w:spacing w:line="360" w:lineRule="auto"/>
        <w:ind w:right="-70" w:firstLine="288"/>
        <w:rPr>
          <w:rFonts w:ascii="Lucida Console" w:hAnsi="Lucida Console"/>
          <w:sz w:val="24"/>
          <w:lang w:val="bg-BG"/>
        </w:rPr>
      </w:pPr>
      <w:r>
        <w:rPr>
          <w:rFonts w:ascii="Lucida Console" w:hAnsi="Lucida Console"/>
          <w:sz w:val="24"/>
          <w:lang w:val="bg-BG"/>
        </w:rPr>
        <w:t>false</w:t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  <w:t>false</w:t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  <w:t>false</w:t>
      </w:r>
    </w:p>
    <w:p w:rsidR="00AB75CB" w:rsidRDefault="00AB75CB" w:rsidP="00AB75CB">
      <w:pPr>
        <w:shd w:val="pct5" w:color="auto" w:fill="FFFFFF"/>
        <w:spacing w:line="360" w:lineRule="auto"/>
        <w:ind w:right="-70" w:firstLine="288"/>
        <w:rPr>
          <w:rFonts w:ascii="Lucida Console" w:hAnsi="Lucida Console"/>
          <w:sz w:val="24"/>
          <w:lang w:val="bg-BG"/>
        </w:rPr>
      </w:pPr>
      <w:r>
        <w:rPr>
          <w:rFonts w:ascii="Lucida Console" w:hAnsi="Lucida Console"/>
          <w:sz w:val="24"/>
          <w:lang w:val="bg-BG"/>
        </w:rPr>
        <w:t>false</w:t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  <w:t>true</w:t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en-US"/>
        </w:rPr>
        <w:tab/>
      </w:r>
      <w:r>
        <w:rPr>
          <w:rFonts w:ascii="Lucida Console" w:hAnsi="Lucida Console"/>
          <w:sz w:val="24"/>
          <w:lang w:val="bg-BG"/>
        </w:rPr>
        <w:t>false</w:t>
      </w:r>
    </w:p>
    <w:p w:rsidR="00AB75CB" w:rsidRDefault="00AB75CB" w:rsidP="00AB75CB">
      <w:pPr>
        <w:shd w:val="pct5" w:color="auto" w:fill="FFFFFF"/>
        <w:spacing w:line="360" w:lineRule="auto"/>
        <w:ind w:right="-70" w:firstLine="288"/>
        <w:rPr>
          <w:rFonts w:ascii="Lucida Console" w:hAnsi="Lucida Console"/>
          <w:sz w:val="24"/>
          <w:lang w:val="bg-BG"/>
        </w:rPr>
      </w:pPr>
      <w:r>
        <w:rPr>
          <w:rFonts w:ascii="Lucida Console" w:hAnsi="Lucida Console"/>
          <w:sz w:val="24"/>
          <w:lang w:val="bg-BG"/>
        </w:rPr>
        <w:t>true</w:t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  <w:t>false</w:t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  <w:t>false</w:t>
      </w:r>
    </w:p>
    <w:p w:rsidR="00AB75CB" w:rsidRDefault="00AB75CB" w:rsidP="00AB75CB">
      <w:pPr>
        <w:ind w:firstLine="288"/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bg-BG"/>
        </w:rPr>
        <w:t>true</w:t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  <w:t>true</w:t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en-US"/>
        </w:rPr>
        <w:tab/>
      </w:r>
      <w:r>
        <w:rPr>
          <w:rFonts w:ascii="Lucida Console" w:hAnsi="Lucida Console"/>
          <w:sz w:val="24"/>
          <w:lang w:val="bg-BG"/>
        </w:rPr>
        <w:t>true</w:t>
      </w:r>
    </w:p>
    <w:p w:rsidR="000A71FD" w:rsidRDefault="000A71FD" w:rsidP="00AB75CB">
      <w:pPr>
        <w:ind w:firstLine="288"/>
        <w:rPr>
          <w:rFonts w:ascii="Lucida Console" w:hAnsi="Lucida Console"/>
          <w:sz w:val="24"/>
          <w:lang w:val="en-US"/>
        </w:rPr>
      </w:pPr>
    </w:p>
    <w:p w:rsidR="000A71FD" w:rsidRDefault="000A71FD" w:rsidP="00AB75CB">
      <w:pPr>
        <w:ind w:firstLine="288"/>
        <w:rPr>
          <w:rFonts w:ascii="Lucida Console" w:hAnsi="Lucida Console"/>
          <w:sz w:val="24"/>
          <w:lang w:val="en-US"/>
        </w:rPr>
      </w:pPr>
    </w:p>
    <w:p w:rsidR="000A71FD" w:rsidRDefault="00ED17CB" w:rsidP="000A71FD">
      <w:pPr>
        <w:shd w:val="pct5" w:color="auto" w:fill="FFFFFF"/>
        <w:spacing w:line="360" w:lineRule="auto"/>
        <w:ind w:right="-70" w:firstLine="288"/>
        <w:rPr>
          <w:rFonts w:ascii="Lucida Console" w:hAnsi="Lucida Console"/>
          <w:b/>
          <w:sz w:val="24"/>
          <w:lang w:val="bg-BG"/>
        </w:rPr>
      </w:pPr>
      <w:r>
        <w:rPr>
          <w:rFonts w:ascii="Lucida Console" w:hAnsi="Lucida Console"/>
          <w:b/>
          <w:sz w:val="24"/>
          <w:lang w:val="bg-BG"/>
        </w:rPr>
        <w:t>А</w:t>
      </w:r>
      <w:r>
        <w:rPr>
          <w:rFonts w:ascii="Lucida Console" w:hAnsi="Lucida Console"/>
          <w:b/>
          <w:sz w:val="24"/>
          <w:lang w:val="bg-BG"/>
        </w:rPr>
        <w:tab/>
      </w:r>
      <w:r>
        <w:rPr>
          <w:rFonts w:ascii="Lucida Console" w:hAnsi="Lucida Console"/>
          <w:b/>
          <w:sz w:val="24"/>
          <w:lang w:val="bg-BG"/>
        </w:rPr>
        <w:tab/>
      </w:r>
      <w:r>
        <w:rPr>
          <w:rFonts w:ascii="Lucida Console" w:hAnsi="Lucida Console"/>
          <w:b/>
          <w:sz w:val="24"/>
          <w:lang w:val="bg-BG"/>
        </w:rPr>
        <w:tab/>
        <w:t>B</w:t>
      </w:r>
      <w:r>
        <w:rPr>
          <w:rFonts w:ascii="Lucida Console" w:hAnsi="Lucida Console"/>
          <w:b/>
          <w:sz w:val="24"/>
          <w:lang w:val="bg-BG"/>
        </w:rPr>
        <w:tab/>
      </w:r>
      <w:r>
        <w:rPr>
          <w:rFonts w:ascii="Lucida Console" w:hAnsi="Lucida Console"/>
          <w:b/>
          <w:sz w:val="24"/>
          <w:lang w:val="bg-BG"/>
        </w:rPr>
        <w:tab/>
      </w:r>
      <w:r>
        <w:rPr>
          <w:rFonts w:ascii="Lucida Console" w:hAnsi="Lucida Console"/>
          <w:b/>
          <w:sz w:val="24"/>
          <w:lang w:val="bg-BG"/>
        </w:rPr>
        <w:tab/>
      </w:r>
      <w:r>
        <w:rPr>
          <w:rFonts w:ascii="Lucida Console" w:hAnsi="Lucida Console"/>
          <w:b/>
          <w:sz w:val="24"/>
          <w:lang w:val="bg-BG"/>
        </w:rPr>
        <w:tab/>
        <w:t xml:space="preserve">A </w:t>
      </w:r>
      <w:r>
        <w:rPr>
          <w:rFonts w:ascii="Lucida Console" w:hAnsi="Lucida Console"/>
          <w:b/>
          <w:sz w:val="24"/>
          <w:lang w:val="en-US"/>
        </w:rPr>
        <w:t>||</w:t>
      </w:r>
      <w:r w:rsidR="000A71FD">
        <w:rPr>
          <w:rFonts w:ascii="Lucida Console" w:hAnsi="Lucida Console"/>
          <w:b/>
          <w:sz w:val="24"/>
          <w:lang w:val="bg-BG"/>
        </w:rPr>
        <w:t xml:space="preserve"> B</w:t>
      </w:r>
    </w:p>
    <w:p w:rsidR="000A71FD" w:rsidRDefault="000A71FD" w:rsidP="000A71FD">
      <w:pPr>
        <w:shd w:val="pct5" w:color="auto" w:fill="FFFFFF"/>
        <w:spacing w:line="360" w:lineRule="auto"/>
        <w:ind w:right="-70" w:firstLine="288"/>
        <w:rPr>
          <w:rFonts w:ascii="Lucida Console" w:hAnsi="Lucida Console"/>
          <w:sz w:val="24"/>
          <w:lang w:val="bg-BG"/>
        </w:rPr>
      </w:pPr>
      <w:r>
        <w:rPr>
          <w:rFonts w:ascii="Lucida Console" w:hAnsi="Lucida Console"/>
          <w:sz w:val="24"/>
          <w:lang w:val="bg-BG"/>
        </w:rPr>
        <w:t>false</w:t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  <w:t>false</w:t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  <w:t>false</w:t>
      </w:r>
    </w:p>
    <w:p w:rsidR="000A71FD" w:rsidRDefault="000A71FD" w:rsidP="000A71FD">
      <w:pPr>
        <w:shd w:val="pct5" w:color="auto" w:fill="FFFFFF"/>
        <w:spacing w:line="360" w:lineRule="auto"/>
        <w:ind w:right="-70" w:firstLine="288"/>
        <w:rPr>
          <w:rFonts w:ascii="Lucida Console" w:hAnsi="Lucida Console"/>
          <w:sz w:val="24"/>
          <w:lang w:val="bg-BG"/>
        </w:rPr>
      </w:pPr>
      <w:r>
        <w:rPr>
          <w:rFonts w:ascii="Lucida Console" w:hAnsi="Lucida Console"/>
          <w:sz w:val="24"/>
          <w:lang w:val="bg-BG"/>
        </w:rPr>
        <w:t>false</w:t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  <w:t>true</w:t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en-US"/>
        </w:rPr>
        <w:tab/>
      </w:r>
      <w:r>
        <w:rPr>
          <w:rFonts w:ascii="Lucida Console" w:hAnsi="Lucida Console"/>
          <w:sz w:val="24"/>
          <w:lang w:val="bg-BG"/>
        </w:rPr>
        <w:t>true</w:t>
      </w:r>
    </w:p>
    <w:p w:rsidR="000A71FD" w:rsidRDefault="000A71FD" w:rsidP="000A71FD">
      <w:pPr>
        <w:shd w:val="pct5" w:color="auto" w:fill="FFFFFF"/>
        <w:spacing w:line="360" w:lineRule="auto"/>
        <w:ind w:right="-70" w:firstLine="288"/>
        <w:rPr>
          <w:rFonts w:ascii="Lucida Console" w:hAnsi="Lucida Console"/>
          <w:sz w:val="24"/>
          <w:lang w:val="bg-BG"/>
        </w:rPr>
      </w:pPr>
      <w:r>
        <w:rPr>
          <w:rFonts w:ascii="Lucida Console" w:hAnsi="Lucida Console"/>
          <w:sz w:val="24"/>
          <w:lang w:val="bg-BG"/>
        </w:rPr>
        <w:t>true</w:t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  <w:t>false</w:t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  <w:t>true</w:t>
      </w:r>
    </w:p>
    <w:p w:rsidR="000A71FD" w:rsidRDefault="000A71FD" w:rsidP="000A71FD">
      <w:pPr>
        <w:ind w:firstLine="288"/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bg-BG"/>
        </w:rPr>
        <w:t>true</w:t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  <w:t>true</w:t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bg-BG"/>
        </w:rPr>
        <w:tab/>
      </w:r>
      <w:r>
        <w:rPr>
          <w:rFonts w:ascii="Lucida Console" w:hAnsi="Lucida Console"/>
          <w:sz w:val="24"/>
          <w:lang w:val="en-US"/>
        </w:rPr>
        <w:tab/>
      </w:r>
      <w:r>
        <w:rPr>
          <w:rFonts w:ascii="Lucida Console" w:hAnsi="Lucida Console"/>
          <w:sz w:val="24"/>
          <w:lang w:val="bg-BG"/>
        </w:rPr>
        <w:t>true</w:t>
      </w:r>
    </w:p>
    <w:p w:rsidR="00607572" w:rsidRDefault="00607572" w:rsidP="000A71FD">
      <w:pPr>
        <w:ind w:firstLine="288"/>
        <w:rPr>
          <w:rFonts w:ascii="Lucida Console" w:hAnsi="Lucida Console"/>
          <w:sz w:val="24"/>
          <w:lang w:val="en-US"/>
        </w:rPr>
      </w:pPr>
    </w:p>
    <w:p w:rsidR="00607572" w:rsidRDefault="00607572" w:rsidP="000A71FD">
      <w:pPr>
        <w:ind w:firstLine="288"/>
        <w:rPr>
          <w:lang w:val="en-US"/>
        </w:rPr>
      </w:pPr>
    </w:p>
    <w:p w:rsidR="00607572" w:rsidRDefault="00607572" w:rsidP="000A71FD">
      <w:pPr>
        <w:ind w:firstLine="288"/>
        <w:rPr>
          <w:lang w:val="en-US"/>
        </w:rPr>
      </w:pPr>
    </w:p>
    <w:p w:rsidR="00607572" w:rsidRDefault="00607572" w:rsidP="000A71FD">
      <w:pPr>
        <w:ind w:firstLine="288"/>
        <w:rPr>
          <w:lang w:val="en-US"/>
        </w:rPr>
      </w:pPr>
    </w:p>
    <w:p w:rsidR="00607572" w:rsidRDefault="00607572" w:rsidP="000A71FD">
      <w:pPr>
        <w:ind w:firstLine="288"/>
        <w:rPr>
          <w:lang w:val="en-US"/>
        </w:rPr>
      </w:pPr>
    </w:p>
    <w:p w:rsidR="00007A63" w:rsidRPr="00007A63" w:rsidRDefault="00ED17CB" w:rsidP="00007A63">
      <w:pPr>
        <w:ind w:firstLine="288"/>
        <w:rPr>
          <w:sz w:val="40"/>
          <w:szCs w:val="40"/>
          <w:lang w:val="bg-BG"/>
        </w:rPr>
      </w:pPr>
      <w:r>
        <w:rPr>
          <w:sz w:val="40"/>
          <w:szCs w:val="40"/>
          <w:lang w:val="en-US"/>
        </w:rPr>
        <w:t xml:space="preserve">C++ </w:t>
      </w:r>
      <w:r>
        <w:rPr>
          <w:sz w:val="40"/>
          <w:szCs w:val="40"/>
          <w:lang w:val="bg-BG"/>
        </w:rPr>
        <w:t>Ключови думи</w:t>
      </w:r>
    </w:p>
    <w:p w:rsidR="00007A63" w:rsidRDefault="00007A63" w:rsidP="00007A63">
      <w:pPr>
        <w:rPr>
          <w:sz w:val="24"/>
          <w:szCs w:val="24"/>
          <w:lang w:val="bg-BG"/>
        </w:rPr>
      </w:pPr>
    </w:p>
    <w:p w:rsidR="00607572" w:rsidRPr="00007A63" w:rsidRDefault="00007A63" w:rsidP="00007A63">
      <w:pPr>
        <w:rPr>
          <w:sz w:val="24"/>
          <w:szCs w:val="24"/>
          <w:lang w:val="bg-BG"/>
        </w:rPr>
      </w:pPr>
      <w:r w:rsidRPr="00007A63">
        <w:rPr>
          <w:sz w:val="24"/>
          <w:szCs w:val="24"/>
          <w:lang w:val="bg-BG"/>
        </w:rPr>
        <w:t xml:space="preserve">С </w:t>
      </w:r>
      <w:r w:rsidRPr="00007A63">
        <w:rPr>
          <w:rFonts w:ascii="MS Mincho" w:eastAsia="MS Mincho" w:hAnsi="MS Mincho" w:cs="MS Mincho" w:hint="eastAsia"/>
          <w:color w:val="252525"/>
          <w:sz w:val="24"/>
          <w:szCs w:val="24"/>
          <w:shd w:val="clear" w:color="auto" w:fill="FFFFFF"/>
        </w:rPr>
        <w:t>✓</w:t>
      </w:r>
      <w:r>
        <w:rPr>
          <w:rFonts w:eastAsia="MS Gothic"/>
          <w:color w:val="252525"/>
          <w:sz w:val="24"/>
          <w:szCs w:val="24"/>
          <w:shd w:val="clear" w:color="auto" w:fill="FFFFFF"/>
          <w:lang w:val="bg-BG"/>
        </w:rPr>
        <w:t xml:space="preserve"> са отбе</w:t>
      </w:r>
      <w:bookmarkStart w:id="0" w:name="_GoBack"/>
      <w:bookmarkEnd w:id="0"/>
      <w:r>
        <w:rPr>
          <w:rFonts w:eastAsia="MS Gothic"/>
          <w:color w:val="252525"/>
          <w:sz w:val="24"/>
          <w:szCs w:val="24"/>
          <w:shd w:val="clear" w:color="auto" w:fill="FFFFFF"/>
          <w:lang w:val="bg-BG"/>
        </w:rPr>
        <w:t>л</w:t>
      </w:r>
      <w:r w:rsidRPr="00007A63">
        <w:rPr>
          <w:rFonts w:eastAsia="MS Gothic"/>
          <w:color w:val="252525"/>
          <w:sz w:val="24"/>
          <w:szCs w:val="24"/>
          <w:shd w:val="clear" w:color="auto" w:fill="FFFFFF"/>
          <w:lang w:val="bg-BG"/>
        </w:rPr>
        <w:t>язани ключовите думи, които ще използваме по УП</w:t>
      </w:r>
    </w:p>
    <w:p w:rsidR="00607572" w:rsidRDefault="00607572" w:rsidP="000A71FD">
      <w:pPr>
        <w:ind w:firstLine="288"/>
        <w:rPr>
          <w:lang w:val="en-US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2052"/>
        <w:gridCol w:w="2652"/>
      </w:tblGrid>
      <w:tr w:rsidR="00607572" w:rsidRPr="00607572" w:rsidTr="0060757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572" w:rsidRPr="00007A63" w:rsidRDefault="00007A63" w:rsidP="00607572">
            <w:pPr>
              <w:spacing w:before="96" w:after="120" w:line="288" w:lineRule="atLeast"/>
              <w:rPr>
                <w:rFonts w:ascii="Arial" w:hAnsi="Arial" w:cs="Arial"/>
                <w:color w:val="000000"/>
                <w:sz w:val="19"/>
                <w:szCs w:val="19"/>
                <w:lang w:val="en-US" w:eastAsia="bg-BG"/>
              </w:rPr>
            </w:pPr>
            <w:hyperlink r:id="rId7" w:tooltip="cpp/keyword/alignas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alignas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t> </w:t>
            </w:r>
            <w:r w:rsidR="00607572" w:rsidRPr="00607572">
              <w:rPr>
                <w:rFonts w:ascii="Arial" w:hAnsi="Arial" w:cs="Arial"/>
                <w:color w:val="008000"/>
                <w:sz w:val="15"/>
                <w:szCs w:val="15"/>
                <w:lang w:val="bg-BG" w:eastAsia="bg-BG"/>
              </w:rPr>
              <w:t>(since C++11)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8" w:tooltip="cpp/keyword/alignof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alignof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t> </w:t>
            </w:r>
            <w:r w:rsidR="00607572" w:rsidRPr="00607572">
              <w:rPr>
                <w:rFonts w:ascii="Arial" w:hAnsi="Arial" w:cs="Arial"/>
                <w:color w:val="008000"/>
                <w:sz w:val="15"/>
                <w:szCs w:val="15"/>
                <w:lang w:val="bg-BG" w:eastAsia="bg-BG"/>
              </w:rPr>
              <w:t>(since C++11)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9" w:tooltip="cpp/keyword/and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and</w:t>
              </w:r>
            </w:hyperlink>
            <w:r>
              <w:rPr>
                <w:rFonts w:ascii="Courier New" w:hAnsi="Courier New" w:cs="Courier New"/>
                <w:color w:val="0B0080"/>
                <w:lang w:val="bg-BG" w:eastAsia="bg-BG"/>
              </w:rPr>
              <w:t xml:space="preserve"> 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10" w:tooltip="cpp/keyword/and eq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and_eq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11" w:tooltip="cpp/keyword/asm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asm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12" w:tooltip="cpp/language/transactional memory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atomic_cancel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t> </w:t>
            </w:r>
            <w:r w:rsidR="00607572" w:rsidRPr="00607572">
              <w:rPr>
                <w:rFonts w:ascii="Arial" w:hAnsi="Arial" w:cs="Arial"/>
                <w:color w:val="E06000"/>
                <w:sz w:val="15"/>
                <w:szCs w:val="15"/>
                <w:lang w:val="bg-BG" w:eastAsia="bg-BG"/>
              </w:rPr>
              <w:t>(TM TS)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13" w:tooltip="cpp/language/transactional memory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atomic_commit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t> </w:t>
            </w:r>
            <w:r w:rsidR="00607572" w:rsidRPr="00607572">
              <w:rPr>
                <w:rFonts w:ascii="Arial" w:hAnsi="Arial" w:cs="Arial"/>
                <w:color w:val="E06000"/>
                <w:sz w:val="15"/>
                <w:szCs w:val="15"/>
                <w:lang w:val="bg-BG" w:eastAsia="bg-BG"/>
              </w:rPr>
              <w:t>(TM TS)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14" w:tooltip="cpp/language/transactional memory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atomic_noexcept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t> </w:t>
            </w:r>
            <w:r w:rsidR="00607572" w:rsidRPr="00607572">
              <w:rPr>
                <w:rFonts w:ascii="Arial" w:hAnsi="Arial" w:cs="Arial"/>
                <w:color w:val="E06000"/>
                <w:sz w:val="15"/>
                <w:szCs w:val="15"/>
                <w:lang w:val="bg-BG" w:eastAsia="bg-BG"/>
              </w:rPr>
              <w:t>(TM TS)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15" w:tooltip="cpp/keyword/auto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auto</w:t>
              </w:r>
            </w:hyperlink>
            <w:r w:rsidR="00607572" w:rsidRPr="00607572">
              <w:rPr>
                <w:rFonts w:ascii="Arial" w:hAnsi="Arial" w:cs="Arial"/>
                <w:color w:val="008000"/>
                <w:sz w:val="15"/>
                <w:szCs w:val="15"/>
                <w:lang w:val="bg-BG" w:eastAsia="bg-BG"/>
              </w:rPr>
              <w:t>(1)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16" w:tooltip="cpp/keyword/bitand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bitand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17" w:tooltip="cpp/keyword/bitor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bitor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18" w:tooltip="cpp/keyword/bool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bool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19" w:tooltip="cpp/keyword/break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break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20" w:tooltip="cpp/keyword/case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case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21" w:tooltip="cpp/keyword/catch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catch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22" w:tooltip="cpp/keyword/char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char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23" w:tooltip="cpp/keyword/char16 t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char16_t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t> </w:t>
            </w:r>
            <w:r w:rsidR="00607572" w:rsidRPr="00607572">
              <w:rPr>
                <w:rFonts w:ascii="Arial" w:hAnsi="Arial" w:cs="Arial"/>
                <w:color w:val="008000"/>
                <w:sz w:val="15"/>
                <w:szCs w:val="15"/>
                <w:lang w:val="bg-BG" w:eastAsia="bg-BG"/>
              </w:rPr>
              <w:t>(since C++11)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24" w:tooltip="cpp/keyword/char32 t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char32_t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t> </w:t>
            </w:r>
            <w:r w:rsidR="00607572" w:rsidRPr="00607572">
              <w:rPr>
                <w:rFonts w:ascii="Arial" w:hAnsi="Arial" w:cs="Arial"/>
                <w:color w:val="008000"/>
                <w:sz w:val="15"/>
                <w:szCs w:val="15"/>
                <w:lang w:val="bg-BG" w:eastAsia="bg-BG"/>
              </w:rPr>
              <w:t>(since C++11)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25" w:tooltip="cpp/keyword/class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class</w:t>
              </w:r>
            </w:hyperlink>
            <w:r w:rsidR="00607572" w:rsidRPr="00607572">
              <w:rPr>
                <w:rFonts w:ascii="Arial" w:hAnsi="Arial" w:cs="Arial"/>
                <w:color w:val="008000"/>
                <w:sz w:val="15"/>
                <w:szCs w:val="15"/>
                <w:lang w:val="bg-BG" w:eastAsia="bg-BG"/>
              </w:rPr>
              <w:t>(1)</w:t>
            </w:r>
            <w:r>
              <w:rPr>
                <w:rFonts w:ascii="Arial" w:hAnsi="Arial" w:cs="Arial"/>
                <w:color w:val="008000"/>
                <w:sz w:val="15"/>
                <w:szCs w:val="15"/>
                <w:lang w:val="en-US" w:eastAsia="bg-BG"/>
              </w:rPr>
              <w:t xml:space="preserve"> 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26" w:tooltip="cpp/keyword/compl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compl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27" w:tooltip="cpp/keyword/concept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concept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t> </w:t>
            </w:r>
            <w:r w:rsidR="00607572" w:rsidRPr="00607572">
              <w:rPr>
                <w:rFonts w:ascii="Arial" w:hAnsi="Arial" w:cs="Arial"/>
                <w:color w:val="E06000"/>
                <w:sz w:val="15"/>
                <w:szCs w:val="15"/>
                <w:lang w:val="bg-BG" w:eastAsia="bg-BG"/>
              </w:rPr>
              <w:t>(concepts TS)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28" w:tooltip="cpp/keyword/const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const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29" w:tooltip="cpp/keyword/constexpr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constexpr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t> </w:t>
            </w:r>
            <w:r w:rsidR="00607572" w:rsidRPr="00607572">
              <w:rPr>
                <w:rFonts w:ascii="Arial" w:hAnsi="Arial" w:cs="Arial"/>
                <w:color w:val="008000"/>
                <w:sz w:val="15"/>
                <w:szCs w:val="15"/>
                <w:lang w:val="bg-BG" w:eastAsia="bg-BG"/>
              </w:rPr>
              <w:t>(since C++11)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30" w:tooltip="cpp/keyword/const cast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const_cast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31" w:tooltip="cpp/keyword/continue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continue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32" w:tooltip="cpp/keyword/decltype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decltype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t> </w:t>
            </w:r>
            <w:r w:rsidR="00607572" w:rsidRPr="00607572">
              <w:rPr>
                <w:rFonts w:ascii="Arial" w:hAnsi="Arial" w:cs="Arial"/>
                <w:color w:val="008000"/>
                <w:sz w:val="15"/>
                <w:szCs w:val="15"/>
                <w:lang w:val="bg-BG" w:eastAsia="bg-BG"/>
              </w:rPr>
              <w:t>(since C++11)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33" w:tooltip="cpp/keyword/default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default</w:t>
              </w:r>
            </w:hyperlink>
            <w:r w:rsidR="00607572" w:rsidRPr="00607572">
              <w:rPr>
                <w:rFonts w:ascii="Arial" w:hAnsi="Arial" w:cs="Arial"/>
                <w:color w:val="008000"/>
                <w:sz w:val="15"/>
                <w:szCs w:val="15"/>
                <w:lang w:val="bg-BG" w:eastAsia="bg-BG"/>
              </w:rPr>
              <w:t>(1</w:t>
            </w:r>
            <w:r>
              <w:rPr>
                <w:rFonts w:ascii="Arial" w:hAnsi="Arial" w:cs="Arial"/>
                <w:color w:val="008000"/>
                <w:sz w:val="15"/>
                <w:szCs w:val="15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8000"/>
                <w:sz w:val="15"/>
                <w:szCs w:val="15"/>
                <w:lang w:val="bg-BG" w:eastAsia="bg-BG"/>
              </w:rPr>
              <w:t>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34" w:tooltip="cpp/keyword/delete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delete</w:t>
              </w:r>
            </w:hyperlink>
            <w:r w:rsidR="00607572" w:rsidRPr="00607572">
              <w:rPr>
                <w:rFonts w:ascii="Arial" w:hAnsi="Arial" w:cs="Arial"/>
                <w:color w:val="008000"/>
                <w:sz w:val="15"/>
                <w:szCs w:val="15"/>
                <w:lang w:val="bg-BG" w:eastAsia="bg-BG"/>
              </w:rPr>
              <w:t>(1)</w:t>
            </w:r>
            <w:r>
              <w:rPr>
                <w:rFonts w:ascii="Arial" w:hAnsi="Arial" w:cs="Arial"/>
                <w:color w:val="008000"/>
                <w:sz w:val="15"/>
                <w:szCs w:val="15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35" w:tooltip="cpp/keyword/do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do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36" w:tooltip="cpp/keyword/double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double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572" w:rsidRPr="00607572" w:rsidRDefault="00007A63" w:rsidP="00007A63">
            <w:pPr>
              <w:spacing w:before="96" w:after="120" w:line="288" w:lineRule="atLeast"/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</w:pPr>
            <w:hyperlink r:id="rId37" w:tooltip="cpp/keyword/dynamic cast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dynamic_cast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38" w:tooltip="cpp/keyword/else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else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39" w:tooltip="cpp/keyword/enum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enum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40" w:tooltip="cpp/keyword/explicit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explicit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41" w:tooltip="cpp/keyword/export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export</w:t>
              </w:r>
            </w:hyperlink>
            <w:r w:rsidR="00607572" w:rsidRPr="00607572">
              <w:rPr>
                <w:rFonts w:ascii="Arial" w:hAnsi="Arial" w:cs="Arial"/>
                <w:color w:val="008000"/>
                <w:sz w:val="15"/>
                <w:szCs w:val="15"/>
                <w:lang w:val="bg-BG" w:eastAsia="bg-BG"/>
              </w:rPr>
              <w:t>(1)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42" w:tooltip="cpp/keyword/extern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extern</w:t>
              </w:r>
            </w:hyperlink>
            <w:r w:rsidR="00607572" w:rsidRPr="00607572">
              <w:rPr>
                <w:rFonts w:ascii="Arial" w:hAnsi="Arial" w:cs="Arial"/>
                <w:color w:val="008000"/>
                <w:sz w:val="15"/>
                <w:szCs w:val="15"/>
                <w:lang w:val="bg-BG" w:eastAsia="bg-BG"/>
              </w:rPr>
              <w:t>(1)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43" w:tooltip="cpp/keyword/false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false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44" w:tooltip="cpp/keyword/float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float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45" w:tooltip="cpp/keyword/for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for</w:t>
              </w:r>
            </w:hyperlink>
            <w:r>
              <w:t xml:space="preserve"> 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46" w:tooltip="cpp/keyword/goto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goto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47" w:tooltip="cpp/keyword/if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if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48" w:tooltip="cpp/keyword/inline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inline</w:t>
              </w:r>
            </w:hyperlink>
            <w:r w:rsidR="00607572" w:rsidRPr="00607572">
              <w:rPr>
                <w:rFonts w:ascii="Arial" w:hAnsi="Arial" w:cs="Arial"/>
                <w:color w:val="008000"/>
                <w:sz w:val="15"/>
                <w:szCs w:val="15"/>
                <w:lang w:val="bg-BG" w:eastAsia="bg-BG"/>
              </w:rPr>
              <w:t>(1)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49" w:tooltip="cpp/keyword/int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int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50" w:tooltip="cpp/keyword/import (page does not exist)" w:history="1">
              <w:r w:rsidR="00607572" w:rsidRPr="00607572">
                <w:rPr>
                  <w:rFonts w:ascii="Courier New" w:hAnsi="Courier New" w:cs="Courier New"/>
                  <w:color w:val="A55858"/>
                  <w:lang w:val="bg-BG" w:eastAsia="bg-BG"/>
                </w:rPr>
                <w:t>import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t> </w:t>
            </w:r>
            <w:r w:rsidR="00607572" w:rsidRPr="00607572">
              <w:rPr>
                <w:rFonts w:ascii="Arial" w:hAnsi="Arial" w:cs="Arial"/>
                <w:color w:val="E06000"/>
                <w:sz w:val="15"/>
                <w:szCs w:val="15"/>
                <w:lang w:val="bg-BG" w:eastAsia="bg-BG"/>
              </w:rPr>
              <w:t>(modules TS)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51" w:tooltip="cpp/keyword/long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long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52" w:tooltip="cpp/keyword/module (page does not exist)" w:history="1">
              <w:r w:rsidR="00607572" w:rsidRPr="00607572">
                <w:rPr>
                  <w:rFonts w:ascii="Courier New" w:hAnsi="Courier New" w:cs="Courier New"/>
                  <w:color w:val="A55858"/>
                  <w:lang w:val="bg-BG" w:eastAsia="bg-BG"/>
                </w:rPr>
                <w:t>module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t> </w:t>
            </w:r>
            <w:r w:rsidR="00607572" w:rsidRPr="00607572">
              <w:rPr>
                <w:rFonts w:ascii="Arial" w:hAnsi="Arial" w:cs="Arial"/>
                <w:color w:val="E06000"/>
                <w:sz w:val="15"/>
                <w:szCs w:val="15"/>
                <w:lang w:val="bg-BG" w:eastAsia="bg-BG"/>
              </w:rPr>
              <w:t>(modules TS)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53" w:tooltip="cpp/keyword/mutable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mutable</w:t>
              </w:r>
            </w:hyperlink>
            <w:r w:rsidR="00607572" w:rsidRPr="00607572">
              <w:rPr>
                <w:rFonts w:ascii="Arial" w:hAnsi="Arial" w:cs="Arial"/>
                <w:color w:val="008000"/>
                <w:sz w:val="15"/>
                <w:szCs w:val="15"/>
                <w:lang w:val="bg-BG" w:eastAsia="bg-BG"/>
              </w:rPr>
              <w:t>(1)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54" w:tooltip="cpp/keyword/namespace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namespace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55" w:tooltip="cpp/keyword/new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new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56" w:tooltip="cpp/keyword/noexcept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noexcept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t> </w:t>
            </w:r>
            <w:r w:rsidR="00607572" w:rsidRPr="00607572">
              <w:rPr>
                <w:rFonts w:ascii="Arial" w:hAnsi="Arial" w:cs="Arial"/>
                <w:color w:val="008000"/>
                <w:sz w:val="15"/>
                <w:szCs w:val="15"/>
                <w:lang w:val="bg-BG" w:eastAsia="bg-BG"/>
              </w:rPr>
              <w:t>(since C++11)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57" w:tooltip="cpp/keyword/not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not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58" w:tooltip="cpp/keyword/not eq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not_eq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59" w:tooltip="cpp/keyword/nullptr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nullptr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t> </w:t>
            </w:r>
            <w:r w:rsidR="00607572" w:rsidRPr="00607572">
              <w:rPr>
                <w:rFonts w:ascii="Arial" w:hAnsi="Arial" w:cs="Arial"/>
                <w:color w:val="008000"/>
                <w:sz w:val="15"/>
                <w:szCs w:val="15"/>
                <w:lang w:val="bg-BG" w:eastAsia="bg-BG"/>
              </w:rPr>
              <w:t>(since C++11)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60" w:tooltip="cpp/keyword/operator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operator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61" w:tooltip="cpp/keyword/or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or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62" w:tooltip="cpp/keyword/or eq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or_eq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63" w:tooltip="cpp/keyword/private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private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64" w:tooltip="cpp/keyword/protected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protected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65" w:tooltip="cpp/keyword/public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public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66" w:tooltip="cpp/keyword/register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register</w:t>
              </w:r>
            </w:hyperlink>
            <w:r w:rsidR="00607572" w:rsidRPr="00607572">
              <w:rPr>
                <w:rFonts w:ascii="Arial" w:hAnsi="Arial" w:cs="Arial"/>
                <w:color w:val="008000"/>
                <w:sz w:val="15"/>
                <w:szCs w:val="15"/>
                <w:lang w:val="bg-BG" w:eastAsia="bg-BG"/>
              </w:rPr>
              <w:t>(2)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572" w:rsidRPr="00607572" w:rsidRDefault="00007A63" w:rsidP="00607572">
            <w:pPr>
              <w:spacing w:before="96" w:after="120" w:line="288" w:lineRule="atLeast"/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</w:pPr>
            <w:hyperlink r:id="rId67" w:tooltip="cpp/keyword/reinterpret cast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reinterpret_cast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68" w:tooltip="cpp/keyword/requires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requires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t> </w:t>
            </w:r>
            <w:r w:rsidR="00607572" w:rsidRPr="00607572">
              <w:rPr>
                <w:rFonts w:ascii="Arial" w:hAnsi="Arial" w:cs="Arial"/>
                <w:color w:val="E06000"/>
                <w:sz w:val="15"/>
                <w:szCs w:val="15"/>
                <w:lang w:val="bg-BG" w:eastAsia="bg-BG"/>
              </w:rPr>
              <w:t>(concepts TS)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69" w:tooltip="cpp/keyword/return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return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70" w:tooltip="cpp/keyword/short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short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71" w:tooltip="cpp/keyword/signed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signed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72" w:tooltip="cpp/keyword/sizeof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sizeof</w:t>
              </w:r>
            </w:hyperlink>
            <w:r w:rsidR="00607572" w:rsidRPr="00607572">
              <w:rPr>
                <w:rFonts w:ascii="Arial" w:hAnsi="Arial" w:cs="Arial"/>
                <w:color w:val="008000"/>
                <w:sz w:val="15"/>
                <w:szCs w:val="15"/>
                <w:lang w:val="bg-BG" w:eastAsia="bg-BG"/>
              </w:rPr>
              <w:t>(1)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73" w:tooltip="cpp/keyword/static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static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74" w:tooltip="cpp/keyword/static assert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static_assert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t> </w:t>
            </w:r>
            <w:r w:rsidR="00607572" w:rsidRPr="00607572">
              <w:rPr>
                <w:rFonts w:ascii="Arial" w:hAnsi="Arial" w:cs="Arial"/>
                <w:color w:val="008000"/>
                <w:sz w:val="15"/>
                <w:szCs w:val="15"/>
                <w:lang w:val="bg-BG" w:eastAsia="bg-BG"/>
              </w:rPr>
              <w:t>(since C++11)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75" w:tooltip="cpp/keyword/static cast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static_cast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76" w:tooltip="cpp/keyword/struct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struct</w:t>
              </w:r>
            </w:hyperlink>
            <w:r w:rsidR="00607572" w:rsidRPr="00607572">
              <w:rPr>
                <w:rFonts w:ascii="Arial" w:hAnsi="Arial" w:cs="Arial"/>
                <w:color w:val="008000"/>
                <w:sz w:val="15"/>
                <w:szCs w:val="15"/>
                <w:lang w:val="bg-BG" w:eastAsia="bg-BG"/>
              </w:rPr>
              <w:t>(1)</w:t>
            </w:r>
            <w:r>
              <w:rPr>
                <w:rFonts w:ascii="Arial" w:hAnsi="Arial" w:cs="Arial"/>
                <w:color w:val="008000"/>
                <w:sz w:val="15"/>
                <w:szCs w:val="15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77" w:tooltip="cpp/keyword/switch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switch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78" w:tooltip="cpp/language/transactional memory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synchronized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t> </w:t>
            </w:r>
            <w:r w:rsidR="00607572" w:rsidRPr="00607572">
              <w:rPr>
                <w:rFonts w:ascii="Arial" w:hAnsi="Arial" w:cs="Arial"/>
                <w:color w:val="E06000"/>
                <w:sz w:val="15"/>
                <w:szCs w:val="15"/>
                <w:lang w:val="bg-BG" w:eastAsia="bg-BG"/>
              </w:rPr>
              <w:t>(TM TS)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79" w:tooltip="cpp/keyword/template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template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80" w:tooltip="cpp/keyword/this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this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81" w:tooltip="cpp/keyword/thread local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thread_local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t> </w:t>
            </w:r>
            <w:r w:rsidR="00607572" w:rsidRPr="00607572">
              <w:rPr>
                <w:rFonts w:ascii="Arial" w:hAnsi="Arial" w:cs="Arial"/>
                <w:color w:val="008000"/>
                <w:sz w:val="15"/>
                <w:szCs w:val="15"/>
                <w:lang w:val="bg-BG" w:eastAsia="bg-BG"/>
              </w:rPr>
              <w:t>(since C++11)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82" w:tooltip="cpp/keyword/throw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throw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83" w:tooltip="cpp/keyword/true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true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84" w:tooltip="cpp/keyword/try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try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85" w:tooltip="cpp/keyword/typedef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typedef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86" w:tooltip="cpp/keyword/typeid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typeid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87" w:tooltip="cpp/keyword/typename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typename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88" w:tooltip="cpp/keyword/union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union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89" w:tooltip="cpp/keyword/unsigned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unsigned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90" w:tooltip="cpp/keyword/using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using</w:t>
              </w:r>
            </w:hyperlink>
            <w:r w:rsidR="00607572" w:rsidRPr="00607572">
              <w:rPr>
                <w:rFonts w:ascii="Arial" w:hAnsi="Arial" w:cs="Arial"/>
                <w:color w:val="008000"/>
                <w:sz w:val="15"/>
                <w:szCs w:val="15"/>
                <w:lang w:val="bg-BG" w:eastAsia="bg-BG"/>
              </w:rPr>
              <w:t>(1)</w:t>
            </w:r>
            <w:r>
              <w:rPr>
                <w:rFonts w:ascii="Arial" w:hAnsi="Arial" w:cs="Arial"/>
                <w:color w:val="008000"/>
                <w:sz w:val="15"/>
                <w:szCs w:val="15"/>
                <w:lang w:val="en-US" w:eastAsia="bg-BG"/>
              </w:rPr>
              <w:t xml:space="preserve"> 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91" w:tooltip="cpp/keyword/virtual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virtual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92" w:tooltip="cpp/keyword/void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void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93" w:tooltip="cpp/keyword/volatile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volatile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94" w:tooltip="cpp/keyword/wchar t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wchar_t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95" w:tooltip="cpp/keyword/while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while</w:t>
              </w:r>
            </w:hyperlink>
            <w:r>
              <w:rPr>
                <w:rFonts w:ascii="Courier New" w:hAnsi="Courier New" w:cs="Courier New"/>
                <w:color w:val="0B0080"/>
                <w:lang w:val="en-US" w:eastAsia="bg-BG"/>
              </w:rPr>
              <w:t xml:space="preserve"> </w:t>
            </w:r>
            <w:r>
              <w:rPr>
                <w:rFonts w:ascii="MS Gothic" w:eastAsia="MS Gothic" w:hAnsi="MS Gothic" w:cs="MS Gothic" w:hint="eastAsia"/>
                <w:color w:val="252525"/>
                <w:sz w:val="21"/>
                <w:szCs w:val="21"/>
                <w:shd w:val="clear" w:color="auto" w:fill="FFFFFF"/>
              </w:rPr>
              <w:t>✓</w:t>
            </w:r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96" w:tooltip="cpp/keyword/xor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xor</w:t>
              </w:r>
            </w:hyperlink>
            <w:r w:rsidR="00607572" w:rsidRPr="00607572">
              <w:rPr>
                <w:rFonts w:ascii="Arial" w:hAnsi="Arial" w:cs="Arial"/>
                <w:color w:val="000000"/>
                <w:sz w:val="19"/>
                <w:szCs w:val="19"/>
                <w:lang w:val="bg-BG" w:eastAsia="bg-BG"/>
              </w:rPr>
              <w:br/>
            </w:r>
            <w:hyperlink r:id="rId97" w:tooltip="cpp/keyword/xor eq" w:history="1">
              <w:r w:rsidR="00607572" w:rsidRPr="00607572">
                <w:rPr>
                  <w:rFonts w:ascii="Courier New" w:hAnsi="Courier New" w:cs="Courier New"/>
                  <w:color w:val="0B0080"/>
                  <w:lang w:val="bg-BG" w:eastAsia="bg-BG"/>
                </w:rPr>
                <w:t>xor_eq</w:t>
              </w:r>
            </w:hyperlink>
          </w:p>
        </w:tc>
      </w:tr>
    </w:tbl>
    <w:p w:rsidR="00007A63" w:rsidRDefault="00007A63" w:rsidP="00ED17CB">
      <w:pPr>
        <w:rPr>
          <w:lang w:val="bg-BG"/>
        </w:rPr>
      </w:pPr>
    </w:p>
    <w:p w:rsidR="00775FB1" w:rsidRPr="00ED17CB" w:rsidRDefault="00ED17CB" w:rsidP="00ED17CB">
      <w:pPr>
        <w:rPr>
          <w:sz w:val="28"/>
          <w:szCs w:val="28"/>
          <w:lang w:val="bg-BG"/>
        </w:rPr>
      </w:pPr>
      <w:r>
        <w:rPr>
          <w:lang w:val="bg-BG"/>
        </w:rPr>
        <w:t xml:space="preserve"> </w:t>
      </w:r>
      <w:r>
        <w:rPr>
          <w:sz w:val="28"/>
          <w:szCs w:val="28"/>
          <w:lang w:val="bg-BG"/>
        </w:rPr>
        <w:t>Декларация на променливи</w:t>
      </w:r>
    </w:p>
    <w:p w:rsidR="005C17E5" w:rsidRPr="00775FB1" w:rsidRDefault="00ED17CB" w:rsidP="00775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bg-BG"/>
        </w:rPr>
        <w:t>Примери</w:t>
      </w:r>
      <w:r w:rsidR="005C17E5" w:rsidRPr="00775FB1">
        <w:rPr>
          <w:sz w:val="28"/>
          <w:szCs w:val="28"/>
          <w:lang w:val="en-US"/>
        </w:rPr>
        <w:t>:</w:t>
      </w:r>
      <w:r w:rsidR="005C17E5" w:rsidRPr="00775FB1">
        <w:rPr>
          <w:sz w:val="28"/>
          <w:szCs w:val="28"/>
          <w:lang w:val="en-US"/>
        </w:rPr>
        <w:br/>
      </w:r>
      <w:r w:rsidR="005C17E5" w:rsidRPr="00775FB1">
        <w:rPr>
          <w:sz w:val="28"/>
          <w:szCs w:val="28"/>
          <w:lang w:val="en-US"/>
        </w:rPr>
        <w:br/>
        <w:t>1)  int var=5;   --- &gt;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bg-BG"/>
        </w:rPr>
        <w:t xml:space="preserve">стойността на променливата </w:t>
      </w:r>
      <w:r>
        <w:rPr>
          <w:sz w:val="28"/>
          <w:szCs w:val="28"/>
          <w:lang w:val="en-US"/>
        </w:rPr>
        <w:t>var е</w:t>
      </w:r>
      <w:r w:rsidR="005C17E5" w:rsidRPr="00775FB1">
        <w:rPr>
          <w:sz w:val="28"/>
          <w:szCs w:val="28"/>
          <w:lang w:val="en-US"/>
        </w:rPr>
        <w:t xml:space="preserve"> 5 </w:t>
      </w:r>
    </w:p>
    <w:p w:rsidR="005C17E5" w:rsidRPr="00775FB1" w:rsidRDefault="005C17E5" w:rsidP="000A71FD">
      <w:pPr>
        <w:ind w:firstLine="288"/>
        <w:rPr>
          <w:sz w:val="28"/>
          <w:szCs w:val="28"/>
          <w:lang w:val="en-US"/>
        </w:rPr>
      </w:pPr>
    </w:p>
    <w:p w:rsidR="005C17E5" w:rsidRPr="00775FB1" w:rsidRDefault="005C17E5" w:rsidP="005C17E5">
      <w:pPr>
        <w:rPr>
          <w:sz w:val="28"/>
          <w:szCs w:val="28"/>
          <w:lang w:val="en-US"/>
        </w:rPr>
      </w:pPr>
      <w:r w:rsidRPr="00775FB1">
        <w:rPr>
          <w:sz w:val="28"/>
          <w:szCs w:val="28"/>
          <w:lang w:val="en-US"/>
        </w:rPr>
        <w:t>2)  double a=5;</w:t>
      </w:r>
    </w:p>
    <w:p w:rsidR="005C17E5" w:rsidRPr="00800F31" w:rsidRDefault="005C17E5" w:rsidP="005C17E5">
      <w:pPr>
        <w:rPr>
          <w:sz w:val="28"/>
          <w:szCs w:val="28"/>
          <w:lang w:val="bg-BG"/>
        </w:rPr>
      </w:pPr>
      <w:r w:rsidRPr="00775FB1">
        <w:rPr>
          <w:sz w:val="28"/>
          <w:szCs w:val="28"/>
          <w:lang w:val="en-US"/>
        </w:rPr>
        <w:t xml:space="preserve">     double</w:t>
      </w:r>
      <w:r w:rsidR="00ED17CB">
        <w:rPr>
          <w:sz w:val="28"/>
          <w:szCs w:val="28"/>
          <w:lang w:val="en-US"/>
        </w:rPr>
        <w:t xml:space="preserve"> b=a; --- &gt; </w:t>
      </w:r>
      <w:r w:rsidR="00ED17CB">
        <w:rPr>
          <w:sz w:val="28"/>
          <w:szCs w:val="28"/>
          <w:lang w:val="bg-BG"/>
        </w:rPr>
        <w:t>стойността на променливата</w:t>
      </w:r>
      <w:r w:rsidR="00ED17CB">
        <w:rPr>
          <w:sz w:val="28"/>
          <w:szCs w:val="28"/>
          <w:lang w:val="en-US"/>
        </w:rPr>
        <w:t xml:space="preserve"> b </w:t>
      </w:r>
      <w:r w:rsidR="00ED17CB">
        <w:rPr>
          <w:sz w:val="28"/>
          <w:szCs w:val="28"/>
          <w:lang w:val="bg-BG"/>
        </w:rPr>
        <w:t xml:space="preserve">е равна на стойността на </w:t>
      </w:r>
      <w:r w:rsidRPr="00775FB1">
        <w:rPr>
          <w:sz w:val="28"/>
          <w:szCs w:val="28"/>
          <w:lang w:val="en-US"/>
        </w:rPr>
        <w:t xml:space="preserve"> </w:t>
      </w:r>
      <w:r w:rsidR="00800F31">
        <w:rPr>
          <w:sz w:val="28"/>
          <w:szCs w:val="28"/>
          <w:lang w:val="bg-BG"/>
        </w:rPr>
        <w:t xml:space="preserve">  </w:t>
      </w:r>
      <w:r w:rsidRPr="00775FB1">
        <w:rPr>
          <w:sz w:val="28"/>
          <w:szCs w:val="28"/>
          <w:lang w:val="en-US"/>
        </w:rPr>
        <w:t xml:space="preserve">a </w:t>
      </w:r>
      <w:r w:rsidR="00800F31">
        <w:rPr>
          <w:sz w:val="28"/>
          <w:szCs w:val="28"/>
          <w:lang w:val="bg-BG"/>
        </w:rPr>
        <w:t>, т.е на 5</w:t>
      </w:r>
    </w:p>
    <w:p w:rsidR="005C17E5" w:rsidRPr="00775FB1" w:rsidRDefault="005C17E5" w:rsidP="000A71FD">
      <w:pPr>
        <w:ind w:firstLine="288"/>
        <w:rPr>
          <w:sz w:val="28"/>
          <w:szCs w:val="28"/>
          <w:lang w:val="en-US"/>
        </w:rPr>
      </w:pPr>
    </w:p>
    <w:p w:rsidR="005C17E5" w:rsidRPr="00ED17CB" w:rsidRDefault="005C17E5" w:rsidP="005C17E5">
      <w:pPr>
        <w:rPr>
          <w:sz w:val="28"/>
          <w:szCs w:val="28"/>
          <w:lang w:val="bg-BG"/>
        </w:rPr>
      </w:pPr>
      <w:r w:rsidRPr="00775FB1">
        <w:rPr>
          <w:sz w:val="28"/>
          <w:szCs w:val="28"/>
          <w:lang w:val="en-US"/>
        </w:rPr>
        <w:t xml:space="preserve">3) int a,b,c=3; </w:t>
      </w:r>
      <w:r w:rsidR="00ED17CB">
        <w:rPr>
          <w:sz w:val="28"/>
          <w:szCs w:val="28"/>
          <w:lang w:val="en-US"/>
        </w:rPr>
        <w:t xml:space="preserve">   --- &gt; </w:t>
      </w:r>
      <w:r w:rsidR="00ED17CB">
        <w:rPr>
          <w:sz w:val="28"/>
          <w:szCs w:val="28"/>
          <w:lang w:val="bg-BG"/>
        </w:rPr>
        <w:t>стойността на</w:t>
      </w:r>
      <w:r w:rsidRPr="00775FB1">
        <w:rPr>
          <w:sz w:val="28"/>
          <w:szCs w:val="28"/>
          <w:lang w:val="en-US"/>
        </w:rPr>
        <w:t xml:space="preserve"> </w:t>
      </w:r>
      <w:r w:rsidR="00ED17CB">
        <w:rPr>
          <w:sz w:val="28"/>
          <w:szCs w:val="28"/>
          <w:lang w:val="bg-BG"/>
        </w:rPr>
        <w:t xml:space="preserve">променливата </w:t>
      </w:r>
      <w:r w:rsidR="00800F31">
        <w:rPr>
          <w:sz w:val="28"/>
          <w:szCs w:val="28"/>
          <w:lang w:val="en-US"/>
        </w:rPr>
        <w:t xml:space="preserve">c </w:t>
      </w:r>
      <w:r w:rsidR="00800F31">
        <w:rPr>
          <w:sz w:val="28"/>
          <w:szCs w:val="28"/>
          <w:lang w:val="bg-BG"/>
        </w:rPr>
        <w:t>е</w:t>
      </w:r>
      <w:r w:rsidR="00ED17CB">
        <w:rPr>
          <w:sz w:val="28"/>
          <w:szCs w:val="28"/>
          <w:lang w:val="en-US"/>
        </w:rPr>
        <w:t xml:space="preserve"> 3</w:t>
      </w:r>
      <w:r w:rsidR="00800F31">
        <w:rPr>
          <w:sz w:val="28"/>
          <w:szCs w:val="28"/>
          <w:lang w:val="bg-BG"/>
        </w:rPr>
        <w:t>,</w:t>
      </w:r>
      <w:r w:rsidR="00ED17CB">
        <w:rPr>
          <w:sz w:val="28"/>
          <w:szCs w:val="28"/>
          <w:lang w:val="en-US"/>
        </w:rPr>
        <w:t xml:space="preserve"> </w:t>
      </w:r>
      <w:r w:rsidR="00ED17CB">
        <w:rPr>
          <w:sz w:val="28"/>
          <w:szCs w:val="28"/>
          <w:lang w:val="bg-BG"/>
        </w:rPr>
        <w:t xml:space="preserve">но стойностите на променливите </w:t>
      </w:r>
      <w:r w:rsidR="00ED17CB">
        <w:rPr>
          <w:sz w:val="28"/>
          <w:szCs w:val="28"/>
          <w:lang w:val="en-US"/>
        </w:rPr>
        <w:t xml:space="preserve"> a </w:t>
      </w:r>
      <w:r w:rsidR="00ED17CB">
        <w:rPr>
          <w:sz w:val="28"/>
          <w:szCs w:val="28"/>
          <w:lang w:val="bg-BG"/>
        </w:rPr>
        <w:t>и</w:t>
      </w:r>
      <w:r w:rsidR="00ED17CB">
        <w:rPr>
          <w:sz w:val="28"/>
          <w:szCs w:val="28"/>
          <w:lang w:val="en-US"/>
        </w:rPr>
        <w:t xml:space="preserve"> b </w:t>
      </w:r>
      <w:r w:rsidR="00ED17CB">
        <w:rPr>
          <w:sz w:val="28"/>
          <w:szCs w:val="28"/>
          <w:lang w:val="bg-BG"/>
        </w:rPr>
        <w:t>не са определени</w:t>
      </w:r>
    </w:p>
    <w:p w:rsidR="00775FB1" w:rsidRPr="00775FB1" w:rsidRDefault="00775FB1" w:rsidP="000A71FD">
      <w:pPr>
        <w:ind w:firstLine="288"/>
        <w:rPr>
          <w:sz w:val="28"/>
          <w:szCs w:val="28"/>
          <w:lang w:val="en-US"/>
        </w:rPr>
      </w:pPr>
    </w:p>
    <w:p w:rsidR="00775FB1" w:rsidRPr="00775FB1" w:rsidRDefault="00775FB1" w:rsidP="00775FB1">
      <w:pPr>
        <w:rPr>
          <w:sz w:val="28"/>
          <w:szCs w:val="28"/>
          <w:lang w:val="en-US"/>
        </w:rPr>
      </w:pPr>
      <w:r w:rsidRPr="00775FB1">
        <w:rPr>
          <w:sz w:val="28"/>
          <w:szCs w:val="28"/>
          <w:lang w:val="en-US"/>
        </w:rPr>
        <w:t xml:space="preserve">4) </w:t>
      </w:r>
      <w:r w:rsidR="00ED17CB">
        <w:rPr>
          <w:sz w:val="28"/>
          <w:szCs w:val="28"/>
          <w:lang w:val="en-US"/>
        </w:rPr>
        <w:t>int a;b;c; ---</w:t>
      </w:r>
      <w:r w:rsidR="00ED17CB">
        <w:rPr>
          <w:sz w:val="28"/>
          <w:szCs w:val="28"/>
          <w:lang w:val="bg-BG"/>
        </w:rPr>
        <w:t xml:space="preserve"> &gt; Грешна декларация, правилната е :</w:t>
      </w:r>
      <w:r w:rsidRPr="00775FB1">
        <w:rPr>
          <w:sz w:val="28"/>
          <w:szCs w:val="28"/>
          <w:lang w:val="en-US"/>
        </w:rPr>
        <w:t xml:space="preserve"> int a,b,c;</w:t>
      </w:r>
    </w:p>
    <w:p w:rsidR="00007A63" w:rsidRDefault="00007A63" w:rsidP="00775FB1">
      <w:pPr>
        <w:ind w:firstLine="288"/>
        <w:rPr>
          <w:sz w:val="28"/>
          <w:szCs w:val="28"/>
          <w:lang w:val="bg-BG"/>
        </w:rPr>
      </w:pPr>
    </w:p>
    <w:p w:rsidR="00007A63" w:rsidRDefault="00007A63" w:rsidP="00775FB1">
      <w:pPr>
        <w:ind w:firstLine="288"/>
        <w:rPr>
          <w:sz w:val="28"/>
          <w:szCs w:val="28"/>
          <w:lang w:val="bg-BG"/>
        </w:rPr>
      </w:pPr>
    </w:p>
    <w:p w:rsidR="00775FB1" w:rsidRPr="00ED17CB" w:rsidRDefault="00ED17CB" w:rsidP="00775FB1">
      <w:pPr>
        <w:ind w:firstLine="288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Оператори и вградени функции</w:t>
      </w:r>
    </w:p>
    <w:p w:rsidR="00775FB1" w:rsidRDefault="00775FB1" w:rsidP="00775FB1">
      <w:pPr>
        <w:rPr>
          <w:sz w:val="28"/>
          <w:szCs w:val="28"/>
          <w:lang w:val="en-US"/>
        </w:rPr>
      </w:pPr>
    </w:p>
    <w:p w:rsidR="00775FB1" w:rsidRDefault="00ED17CB" w:rsidP="00775FB1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>Примери</w:t>
      </w:r>
      <w:r w:rsidR="00775FB1">
        <w:rPr>
          <w:sz w:val="28"/>
          <w:szCs w:val="28"/>
          <w:lang w:val="en-US"/>
        </w:rPr>
        <w:t>:</w:t>
      </w:r>
    </w:p>
    <w:p w:rsidR="00775FB1" w:rsidRDefault="00775FB1" w:rsidP="00775FB1">
      <w:pPr>
        <w:rPr>
          <w:sz w:val="28"/>
          <w:szCs w:val="28"/>
          <w:lang w:val="en-US"/>
        </w:rPr>
      </w:pPr>
    </w:p>
    <w:p w:rsidR="00ED17CB" w:rsidRDefault="00775FB1" w:rsidP="00775FB1">
      <w:p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>1)</w:t>
      </w:r>
    </w:p>
    <w:p w:rsidR="00775FB1" w:rsidRDefault="00775FB1" w:rsidP="00775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a=5,b=3;</w:t>
      </w:r>
    </w:p>
    <w:p w:rsidR="00775FB1" w:rsidRDefault="00775FB1" w:rsidP="00ED17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c=a*b; </w:t>
      </w:r>
      <w:r w:rsidR="00ED17CB">
        <w:rPr>
          <w:sz w:val="28"/>
          <w:szCs w:val="28"/>
          <w:lang w:val="en-US"/>
        </w:rPr>
        <w:t xml:space="preserve"> --- &gt; </w:t>
      </w:r>
      <w:r w:rsidR="00ED17CB">
        <w:rPr>
          <w:sz w:val="28"/>
          <w:szCs w:val="28"/>
          <w:lang w:val="bg-BG"/>
        </w:rPr>
        <w:t>На</w:t>
      </w:r>
      <w:r>
        <w:rPr>
          <w:sz w:val="28"/>
          <w:szCs w:val="28"/>
          <w:lang w:val="en-US"/>
        </w:rPr>
        <w:t xml:space="preserve"> c</w:t>
      </w:r>
      <w:r w:rsidR="00ED17CB">
        <w:rPr>
          <w:sz w:val="28"/>
          <w:szCs w:val="28"/>
          <w:lang w:val="bg-BG"/>
        </w:rPr>
        <w:t xml:space="preserve"> се присвоява стойността, която се получава след          умножението на а и </w:t>
      </w:r>
      <w:r w:rsidR="00ED17CB">
        <w:rPr>
          <w:sz w:val="28"/>
          <w:szCs w:val="28"/>
          <w:lang w:val="en-US"/>
        </w:rPr>
        <w:t>b</w:t>
      </w:r>
      <w:r w:rsidR="00ED17CB">
        <w:rPr>
          <w:sz w:val="28"/>
          <w:szCs w:val="28"/>
          <w:lang w:val="bg-BG"/>
        </w:rPr>
        <w:t xml:space="preserve">, т.е </w:t>
      </w:r>
      <w:r>
        <w:rPr>
          <w:sz w:val="28"/>
          <w:szCs w:val="28"/>
          <w:lang w:val="en-US"/>
        </w:rPr>
        <w:t>3*5=15</w:t>
      </w:r>
    </w:p>
    <w:p w:rsidR="00775FB1" w:rsidRPr="00775FB1" w:rsidRDefault="00775FB1" w:rsidP="00775FB1">
      <w:pPr>
        <w:rPr>
          <w:sz w:val="28"/>
          <w:szCs w:val="28"/>
          <w:lang w:val="en-US"/>
        </w:rPr>
      </w:pPr>
    </w:p>
    <w:p w:rsidR="00775FB1" w:rsidRDefault="00775FB1" w:rsidP="00775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:rsidR="00775FB1" w:rsidRDefault="00775FB1" w:rsidP="00775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a=2.4,b=3.4;</w:t>
      </w:r>
    </w:p>
    <w:p w:rsidR="00ED17CB" w:rsidRDefault="00775FB1" w:rsidP="00775FB1">
      <w:p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 xml:space="preserve">cout&lt;&lt;a+b; --- &gt; </w:t>
      </w:r>
      <w:r w:rsidR="00FF77C2">
        <w:rPr>
          <w:sz w:val="28"/>
          <w:szCs w:val="28"/>
          <w:lang w:val="bg-BG"/>
        </w:rPr>
        <w:t>на екрана се печата</w:t>
      </w:r>
      <w:r>
        <w:rPr>
          <w:sz w:val="28"/>
          <w:szCs w:val="28"/>
          <w:lang w:val="en-US"/>
        </w:rPr>
        <w:t xml:space="preserve"> 5.8 </w:t>
      </w:r>
    </w:p>
    <w:p w:rsidR="00775FB1" w:rsidRPr="00FF77C2" w:rsidRDefault="00775FB1" w:rsidP="00775FB1">
      <w:p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 xml:space="preserve">cout&lt;&lt;”a+b” --- &gt; </w:t>
      </w:r>
      <w:r w:rsidR="00FF77C2">
        <w:rPr>
          <w:sz w:val="28"/>
          <w:szCs w:val="28"/>
          <w:lang w:val="bg-BG"/>
        </w:rPr>
        <w:t xml:space="preserve">на екрана се печата </w:t>
      </w:r>
      <w:r>
        <w:rPr>
          <w:sz w:val="28"/>
          <w:szCs w:val="28"/>
          <w:lang w:val="en-US"/>
        </w:rPr>
        <w:t xml:space="preserve"> </w:t>
      </w:r>
      <w:r w:rsidR="00FF77C2">
        <w:rPr>
          <w:sz w:val="28"/>
          <w:szCs w:val="28"/>
          <w:lang w:val="bg-BG"/>
        </w:rPr>
        <w:t>„</w:t>
      </w:r>
      <w:r>
        <w:rPr>
          <w:sz w:val="28"/>
          <w:szCs w:val="28"/>
          <w:lang w:val="en-US"/>
        </w:rPr>
        <w:t>a+b</w:t>
      </w:r>
      <w:r w:rsidR="00FF77C2">
        <w:rPr>
          <w:sz w:val="28"/>
          <w:szCs w:val="28"/>
          <w:lang w:val="bg-BG"/>
        </w:rPr>
        <w:t>“</w:t>
      </w:r>
    </w:p>
    <w:p w:rsidR="00800F31" w:rsidRDefault="00800F31" w:rsidP="00775FB1">
      <w:p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>3)</w:t>
      </w:r>
    </w:p>
    <w:p w:rsidR="00775FB1" w:rsidRDefault="00775FB1" w:rsidP="00775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int x=3;</w:t>
      </w:r>
    </w:p>
    <w:p w:rsidR="00F24030" w:rsidRPr="00F24030" w:rsidRDefault="00775FB1" w:rsidP="00775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pow(x,3</w:t>
      </w:r>
      <w:r w:rsidR="00F24030">
        <w:rPr>
          <w:sz w:val="28"/>
          <w:szCs w:val="28"/>
          <w:lang w:val="en-US"/>
        </w:rPr>
        <w:t>)</w:t>
      </w:r>
      <w:r w:rsidR="00FF77C2">
        <w:rPr>
          <w:sz w:val="28"/>
          <w:szCs w:val="28"/>
          <w:lang w:val="en-US"/>
        </w:rPr>
        <w:t xml:space="preserve"> --- &gt; </w:t>
      </w:r>
      <w:r w:rsidR="00FF77C2">
        <w:rPr>
          <w:sz w:val="28"/>
          <w:szCs w:val="28"/>
          <w:lang w:val="bg-BG"/>
        </w:rPr>
        <w:t xml:space="preserve">това е равносилно на </w:t>
      </w:r>
      <w:r w:rsidR="00F24030">
        <w:rPr>
          <w:sz w:val="28"/>
          <w:szCs w:val="28"/>
          <w:lang w:val="en-US"/>
        </w:rPr>
        <w:t xml:space="preserve"> x*x*x=3</w:t>
      </w:r>
      <w:r w:rsidR="00F24030">
        <w:rPr>
          <w:sz w:val="28"/>
          <w:szCs w:val="28"/>
          <w:vertAlign w:val="superscript"/>
          <w:lang w:val="en-US"/>
        </w:rPr>
        <w:t>3</w:t>
      </w:r>
      <w:r w:rsidR="00F24030">
        <w:rPr>
          <w:sz w:val="28"/>
          <w:szCs w:val="28"/>
          <w:lang w:val="en-US"/>
        </w:rPr>
        <w:t>=27</w:t>
      </w:r>
    </w:p>
    <w:p w:rsidR="00775FB1" w:rsidRDefault="00F24030" w:rsidP="00775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</w:p>
    <w:p w:rsidR="00F24030" w:rsidRDefault="00F24030" w:rsidP="00775F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double x=16; </w:t>
      </w:r>
    </w:p>
    <w:p w:rsidR="005C17E5" w:rsidRDefault="00F24030" w:rsidP="00F240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sqrt(x) ---</w:t>
      </w:r>
      <w:r w:rsidR="00FF77C2">
        <w:rPr>
          <w:sz w:val="28"/>
          <w:szCs w:val="28"/>
          <w:lang w:val="en-US"/>
        </w:rPr>
        <w:t xml:space="preserve"> &gt; </w:t>
      </w:r>
      <w:r w:rsidR="00FF77C2">
        <w:rPr>
          <w:sz w:val="28"/>
          <w:szCs w:val="28"/>
          <w:lang w:val="bg-BG"/>
        </w:rPr>
        <w:t xml:space="preserve">това е функция, която пресмята корен квадратен, т.е </w:t>
      </w:r>
      <w:r>
        <w:rPr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rad>
      </m:oMath>
      <w:r>
        <w:rPr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16</m:t>
            </m:r>
          </m:e>
        </m:rad>
      </m:oMath>
      <w:r>
        <w:rPr>
          <w:sz w:val="28"/>
          <w:szCs w:val="28"/>
          <w:lang w:val="en-US"/>
        </w:rPr>
        <w:t xml:space="preserve"> = 4</w:t>
      </w:r>
    </w:p>
    <w:p w:rsidR="00ED17CB" w:rsidRPr="00FF77C2" w:rsidRDefault="00ED17CB" w:rsidP="00F24030">
      <w:pPr>
        <w:rPr>
          <w:sz w:val="28"/>
          <w:szCs w:val="28"/>
          <w:lang w:val="en-US"/>
        </w:rPr>
      </w:pPr>
    </w:p>
    <w:p w:rsidR="00ED17CB" w:rsidRPr="00FF77C2" w:rsidRDefault="00FF77C2" w:rsidP="00FF77C2">
      <w:pPr>
        <w:tabs>
          <w:tab w:val="left" w:pos="1470"/>
        </w:tabs>
        <w:rPr>
          <w:sz w:val="28"/>
          <w:szCs w:val="28"/>
          <w:lang w:val="en-US"/>
        </w:rPr>
      </w:pPr>
      <w:r w:rsidRPr="00FF77C2">
        <w:rPr>
          <w:sz w:val="28"/>
          <w:szCs w:val="28"/>
          <w:lang w:val="en-US"/>
        </w:rPr>
        <w:tab/>
      </w:r>
    </w:p>
    <w:p w:rsidR="00FF77C2" w:rsidRDefault="00FF77C2" w:rsidP="00F24030">
      <w:pPr>
        <w:rPr>
          <w:sz w:val="28"/>
          <w:szCs w:val="28"/>
          <w:lang w:val="bg-BG"/>
        </w:rPr>
      </w:pPr>
    </w:p>
    <w:p w:rsidR="00FF77C2" w:rsidRDefault="00FF77C2" w:rsidP="00F24030">
      <w:pPr>
        <w:rPr>
          <w:sz w:val="28"/>
          <w:szCs w:val="28"/>
          <w:lang w:val="bg-BG"/>
        </w:rPr>
      </w:pPr>
    </w:p>
    <w:p w:rsidR="00FF77C2" w:rsidRDefault="00FF77C2" w:rsidP="00F24030">
      <w:pPr>
        <w:rPr>
          <w:sz w:val="28"/>
          <w:szCs w:val="28"/>
          <w:lang w:val="bg-BG"/>
        </w:rPr>
      </w:pPr>
    </w:p>
    <w:p w:rsidR="00FF77C2" w:rsidRDefault="00FF77C2" w:rsidP="00F24030">
      <w:pPr>
        <w:rPr>
          <w:sz w:val="28"/>
          <w:szCs w:val="28"/>
          <w:lang w:val="bg-BG"/>
        </w:rPr>
      </w:pPr>
    </w:p>
    <w:p w:rsidR="00FF77C2" w:rsidRDefault="00FF77C2" w:rsidP="00F24030">
      <w:pPr>
        <w:rPr>
          <w:sz w:val="28"/>
          <w:szCs w:val="28"/>
          <w:lang w:val="bg-BG"/>
        </w:rPr>
      </w:pPr>
    </w:p>
    <w:p w:rsidR="00ED17CB" w:rsidRPr="00FF77C2" w:rsidRDefault="00ED17CB" w:rsidP="00F24030">
      <w:pPr>
        <w:rPr>
          <w:sz w:val="28"/>
          <w:szCs w:val="28"/>
          <w:lang w:val="en-US"/>
        </w:rPr>
      </w:pPr>
      <w:r w:rsidRPr="00FF77C2">
        <w:rPr>
          <w:sz w:val="28"/>
          <w:szCs w:val="28"/>
          <w:lang w:val="en-US"/>
        </w:rPr>
        <w:t>IF-ELSE statement</w:t>
      </w:r>
    </w:p>
    <w:p w:rsidR="005C17E5" w:rsidRPr="00FF77C2" w:rsidRDefault="005C17E5" w:rsidP="000A71FD">
      <w:pPr>
        <w:ind w:firstLine="288"/>
        <w:rPr>
          <w:u w:val="single"/>
          <w:lang w:val="bg-BG"/>
        </w:rPr>
      </w:pPr>
    </w:p>
    <w:p w:rsidR="005C17E5" w:rsidRPr="005C17E5" w:rsidRDefault="005C17E5" w:rsidP="005C17E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nsolas"/>
          <w:color w:val="313131"/>
          <w:lang w:val="bg-BG" w:eastAsia="bg-BG"/>
        </w:rPr>
      </w:pPr>
      <w:r w:rsidRPr="005C17E5">
        <w:rPr>
          <w:rFonts w:ascii="Consolas" w:hAnsi="Consolas" w:cs="Consolas"/>
          <w:color w:val="000088"/>
          <w:lang w:val="bg-BG" w:eastAsia="bg-BG"/>
        </w:rPr>
        <w:t>if</w:t>
      </w:r>
      <w:r w:rsidRPr="005C17E5">
        <w:rPr>
          <w:rFonts w:ascii="Consolas" w:hAnsi="Consolas" w:cs="Consolas"/>
          <w:color w:val="666600"/>
          <w:lang w:val="bg-BG" w:eastAsia="bg-BG"/>
        </w:rPr>
        <w:t>(</w:t>
      </w:r>
      <w:r w:rsidRPr="005C17E5">
        <w:rPr>
          <w:rFonts w:ascii="Consolas" w:hAnsi="Consolas" w:cs="Consolas"/>
          <w:color w:val="313131"/>
          <w:lang w:val="bg-BG" w:eastAsia="bg-BG"/>
        </w:rPr>
        <w:t>boolean_expression</w:t>
      </w:r>
      <w:r w:rsidRPr="005C17E5">
        <w:rPr>
          <w:rFonts w:ascii="Consolas" w:hAnsi="Consolas" w:cs="Consolas"/>
          <w:color w:val="666600"/>
          <w:lang w:val="bg-BG" w:eastAsia="bg-BG"/>
        </w:rPr>
        <w:t>)</w:t>
      </w:r>
    </w:p>
    <w:p w:rsidR="005C17E5" w:rsidRPr="005C17E5" w:rsidRDefault="005C17E5" w:rsidP="005C17E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nsolas"/>
          <w:color w:val="313131"/>
          <w:lang w:val="bg-BG" w:eastAsia="bg-BG"/>
        </w:rPr>
      </w:pPr>
      <w:r w:rsidRPr="005C17E5">
        <w:rPr>
          <w:rFonts w:ascii="Consolas" w:hAnsi="Consolas" w:cs="Consolas"/>
          <w:color w:val="666600"/>
          <w:lang w:val="bg-BG" w:eastAsia="bg-BG"/>
        </w:rPr>
        <w:t>{</w:t>
      </w:r>
    </w:p>
    <w:p w:rsidR="005C17E5" w:rsidRPr="005C17E5" w:rsidRDefault="005C17E5" w:rsidP="005C17E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nsolas"/>
          <w:color w:val="313131"/>
          <w:lang w:val="bg-BG" w:eastAsia="bg-BG"/>
        </w:rPr>
      </w:pPr>
      <w:r w:rsidRPr="005C17E5">
        <w:rPr>
          <w:rFonts w:ascii="Consolas" w:hAnsi="Consolas" w:cs="Consolas"/>
          <w:color w:val="313131"/>
          <w:lang w:val="bg-BG" w:eastAsia="bg-BG"/>
        </w:rPr>
        <w:t xml:space="preserve">   </w:t>
      </w:r>
      <w:r w:rsidRPr="005C17E5">
        <w:rPr>
          <w:rFonts w:ascii="Consolas" w:hAnsi="Consolas" w:cs="Consolas"/>
          <w:color w:val="880000"/>
          <w:lang w:val="bg-BG" w:eastAsia="bg-BG"/>
        </w:rPr>
        <w:t>// statement(s) will execute if the boolean expression is true</w:t>
      </w:r>
    </w:p>
    <w:p w:rsidR="005C17E5" w:rsidRPr="005C17E5" w:rsidRDefault="005C17E5" w:rsidP="005C17E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nsolas"/>
          <w:color w:val="313131"/>
          <w:lang w:val="bg-BG" w:eastAsia="bg-BG"/>
        </w:rPr>
      </w:pPr>
      <w:r w:rsidRPr="005C17E5">
        <w:rPr>
          <w:rFonts w:ascii="Consolas" w:hAnsi="Consolas" w:cs="Consolas"/>
          <w:color w:val="666600"/>
          <w:lang w:val="bg-BG" w:eastAsia="bg-BG"/>
        </w:rPr>
        <w:t>}</w:t>
      </w:r>
    </w:p>
    <w:p w:rsidR="005C17E5" w:rsidRPr="005C17E5" w:rsidRDefault="005C17E5" w:rsidP="005C17E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nsolas"/>
          <w:color w:val="313131"/>
          <w:lang w:val="bg-BG" w:eastAsia="bg-BG"/>
        </w:rPr>
      </w:pPr>
      <w:r w:rsidRPr="005C17E5">
        <w:rPr>
          <w:rFonts w:ascii="Consolas" w:hAnsi="Consolas" w:cs="Consolas"/>
          <w:color w:val="000088"/>
          <w:lang w:val="bg-BG" w:eastAsia="bg-BG"/>
        </w:rPr>
        <w:t>else</w:t>
      </w:r>
    </w:p>
    <w:p w:rsidR="005C17E5" w:rsidRPr="005C17E5" w:rsidRDefault="005C17E5" w:rsidP="005C17E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nsolas"/>
          <w:color w:val="313131"/>
          <w:lang w:val="bg-BG" w:eastAsia="bg-BG"/>
        </w:rPr>
      </w:pPr>
      <w:r w:rsidRPr="005C17E5">
        <w:rPr>
          <w:rFonts w:ascii="Consolas" w:hAnsi="Consolas" w:cs="Consolas"/>
          <w:color w:val="666600"/>
          <w:lang w:val="bg-BG" w:eastAsia="bg-BG"/>
        </w:rPr>
        <w:t>{</w:t>
      </w:r>
    </w:p>
    <w:p w:rsidR="005C17E5" w:rsidRPr="005C17E5" w:rsidRDefault="005C17E5" w:rsidP="005C17E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nsolas"/>
          <w:color w:val="313131"/>
          <w:lang w:val="bg-BG" w:eastAsia="bg-BG"/>
        </w:rPr>
      </w:pPr>
      <w:r w:rsidRPr="005C17E5">
        <w:rPr>
          <w:rFonts w:ascii="Consolas" w:hAnsi="Consolas" w:cs="Consolas"/>
          <w:color w:val="313131"/>
          <w:lang w:val="bg-BG" w:eastAsia="bg-BG"/>
        </w:rPr>
        <w:t xml:space="preserve">  </w:t>
      </w:r>
      <w:r w:rsidRPr="005C17E5">
        <w:rPr>
          <w:rFonts w:ascii="Consolas" w:hAnsi="Consolas" w:cs="Consolas"/>
          <w:color w:val="880000"/>
          <w:lang w:val="bg-BG" w:eastAsia="bg-BG"/>
        </w:rPr>
        <w:t>// statement(s) will execute if the boolean expression is false</w:t>
      </w:r>
    </w:p>
    <w:p w:rsidR="005C17E5" w:rsidRPr="005C17E5" w:rsidRDefault="005C17E5" w:rsidP="005C17E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hAnsi="Consolas" w:cs="Consolas"/>
          <w:color w:val="313131"/>
          <w:lang w:val="bg-BG" w:eastAsia="bg-BG"/>
        </w:rPr>
      </w:pPr>
      <w:r w:rsidRPr="005C17E5">
        <w:rPr>
          <w:rFonts w:ascii="Consolas" w:hAnsi="Consolas" w:cs="Consolas"/>
          <w:color w:val="666600"/>
          <w:lang w:val="bg-BG" w:eastAsia="bg-BG"/>
        </w:rPr>
        <w:t>}</w:t>
      </w:r>
    </w:p>
    <w:p w:rsidR="005C17E5" w:rsidRPr="005C17E5" w:rsidRDefault="00FF77C2" w:rsidP="005C17E5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>Примери</w:t>
      </w:r>
      <w:r w:rsidR="005C17E5" w:rsidRPr="005C17E5">
        <w:rPr>
          <w:sz w:val="28"/>
          <w:szCs w:val="28"/>
          <w:lang w:val="en-US"/>
        </w:rPr>
        <w:t>:</w:t>
      </w:r>
    </w:p>
    <w:p w:rsidR="005C17E5" w:rsidRPr="005C17E5" w:rsidRDefault="005C17E5" w:rsidP="005C17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</w:p>
    <w:p w:rsidR="005C17E5" w:rsidRPr="005C17E5" w:rsidRDefault="005C17E5" w:rsidP="000A71FD">
      <w:pPr>
        <w:ind w:firstLine="288"/>
        <w:rPr>
          <w:sz w:val="28"/>
          <w:szCs w:val="28"/>
          <w:lang w:val="en-US"/>
        </w:rPr>
      </w:pPr>
      <w:r w:rsidRPr="005C17E5">
        <w:rPr>
          <w:sz w:val="28"/>
          <w:szCs w:val="28"/>
          <w:lang w:val="en-US"/>
        </w:rPr>
        <w:t>if(a&gt;=5)</w:t>
      </w:r>
    </w:p>
    <w:p w:rsidR="005C17E5" w:rsidRPr="005C17E5" w:rsidRDefault="005C17E5" w:rsidP="005C17E5">
      <w:pPr>
        <w:ind w:firstLine="288"/>
        <w:rPr>
          <w:sz w:val="28"/>
          <w:szCs w:val="28"/>
          <w:lang w:val="en-US"/>
        </w:rPr>
      </w:pPr>
      <w:r w:rsidRPr="005C17E5">
        <w:rPr>
          <w:sz w:val="28"/>
          <w:szCs w:val="28"/>
          <w:lang w:val="en-US"/>
        </w:rPr>
        <w:t>{</w:t>
      </w:r>
      <w:r w:rsidRPr="005C17E5">
        <w:rPr>
          <w:sz w:val="28"/>
          <w:szCs w:val="28"/>
          <w:lang w:val="en-US"/>
        </w:rPr>
        <w:tab/>
      </w:r>
    </w:p>
    <w:p w:rsidR="005C17E5" w:rsidRPr="005C17E5" w:rsidRDefault="005C17E5" w:rsidP="000A71FD">
      <w:pPr>
        <w:ind w:firstLine="288"/>
        <w:rPr>
          <w:sz w:val="28"/>
          <w:szCs w:val="28"/>
          <w:lang w:val="en-US"/>
        </w:rPr>
      </w:pPr>
      <w:r w:rsidRPr="005C17E5">
        <w:rPr>
          <w:sz w:val="28"/>
          <w:szCs w:val="28"/>
          <w:lang w:val="en-US"/>
        </w:rPr>
        <w:tab/>
        <w:t>cout&lt;&lt;”Variable a is &gt;=5”;</w:t>
      </w:r>
    </w:p>
    <w:p w:rsidR="005C17E5" w:rsidRPr="005C17E5" w:rsidRDefault="005C17E5" w:rsidP="000A71FD">
      <w:pPr>
        <w:ind w:firstLine="288"/>
        <w:rPr>
          <w:sz w:val="28"/>
          <w:szCs w:val="28"/>
          <w:lang w:val="en-US"/>
        </w:rPr>
      </w:pPr>
      <w:r w:rsidRPr="005C17E5">
        <w:rPr>
          <w:sz w:val="28"/>
          <w:szCs w:val="28"/>
          <w:lang w:val="en-US"/>
        </w:rPr>
        <w:t>}</w:t>
      </w:r>
    </w:p>
    <w:p w:rsidR="005C17E5" w:rsidRPr="005C17E5" w:rsidRDefault="005C17E5" w:rsidP="000A71FD">
      <w:pPr>
        <w:ind w:firstLine="288"/>
        <w:rPr>
          <w:sz w:val="28"/>
          <w:szCs w:val="28"/>
          <w:lang w:val="en-US"/>
        </w:rPr>
      </w:pPr>
    </w:p>
    <w:p w:rsidR="005C17E5" w:rsidRPr="005C17E5" w:rsidRDefault="005C17E5" w:rsidP="000A71FD">
      <w:pPr>
        <w:ind w:firstLine="288"/>
        <w:rPr>
          <w:sz w:val="28"/>
          <w:szCs w:val="28"/>
          <w:lang w:val="en-US"/>
        </w:rPr>
      </w:pPr>
      <w:r w:rsidRPr="005C17E5">
        <w:rPr>
          <w:sz w:val="28"/>
          <w:szCs w:val="28"/>
          <w:lang w:val="en-US"/>
        </w:rPr>
        <w:t>else</w:t>
      </w:r>
    </w:p>
    <w:p w:rsidR="005C17E5" w:rsidRPr="005C17E5" w:rsidRDefault="005C17E5" w:rsidP="000A71FD">
      <w:pPr>
        <w:ind w:firstLine="288"/>
        <w:rPr>
          <w:sz w:val="28"/>
          <w:szCs w:val="28"/>
          <w:lang w:val="en-US"/>
        </w:rPr>
      </w:pPr>
      <w:r w:rsidRPr="005C17E5">
        <w:rPr>
          <w:sz w:val="28"/>
          <w:szCs w:val="28"/>
          <w:lang w:val="en-US"/>
        </w:rPr>
        <w:t>{</w:t>
      </w:r>
    </w:p>
    <w:p w:rsidR="005C17E5" w:rsidRPr="005C17E5" w:rsidRDefault="005C17E5" w:rsidP="000A71FD">
      <w:pPr>
        <w:ind w:firstLine="288"/>
        <w:rPr>
          <w:sz w:val="28"/>
          <w:szCs w:val="28"/>
          <w:lang w:val="en-US"/>
        </w:rPr>
      </w:pPr>
      <w:r w:rsidRPr="005C17E5">
        <w:rPr>
          <w:sz w:val="28"/>
          <w:szCs w:val="28"/>
          <w:lang w:val="en-US"/>
        </w:rPr>
        <w:tab/>
        <w:t>cout&lt;&lt;”Variable a is &lt;5”;</w:t>
      </w:r>
    </w:p>
    <w:p w:rsidR="005C17E5" w:rsidRDefault="005C17E5" w:rsidP="000A71FD">
      <w:pPr>
        <w:ind w:firstLine="288"/>
        <w:rPr>
          <w:sz w:val="28"/>
          <w:szCs w:val="28"/>
          <w:lang w:val="en-US"/>
        </w:rPr>
      </w:pPr>
      <w:r w:rsidRPr="005C17E5">
        <w:rPr>
          <w:sz w:val="28"/>
          <w:szCs w:val="28"/>
          <w:lang w:val="en-US"/>
        </w:rPr>
        <w:t>}</w:t>
      </w:r>
    </w:p>
    <w:p w:rsidR="005C17E5" w:rsidRPr="005C17E5" w:rsidRDefault="005C17E5" w:rsidP="000A71FD">
      <w:pPr>
        <w:ind w:firstLine="288"/>
        <w:rPr>
          <w:sz w:val="28"/>
          <w:szCs w:val="28"/>
          <w:lang w:val="en-US"/>
        </w:rPr>
      </w:pPr>
      <w:r w:rsidRPr="005C17E5">
        <w:rPr>
          <w:sz w:val="28"/>
          <w:szCs w:val="28"/>
          <w:lang w:val="en-US"/>
        </w:rPr>
        <w:t xml:space="preserve"> </w:t>
      </w:r>
    </w:p>
    <w:p w:rsidR="005C17E5" w:rsidRPr="005C17E5" w:rsidRDefault="005C17E5" w:rsidP="005C17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:rsidR="005C17E5" w:rsidRPr="005C17E5" w:rsidRDefault="005C17E5" w:rsidP="005C17E5">
      <w:pPr>
        <w:ind w:firstLine="288"/>
        <w:rPr>
          <w:sz w:val="28"/>
          <w:szCs w:val="28"/>
          <w:lang w:val="en-US"/>
        </w:rPr>
      </w:pPr>
      <w:r w:rsidRPr="005C17E5">
        <w:rPr>
          <w:sz w:val="28"/>
          <w:szCs w:val="28"/>
          <w:lang w:val="en-US"/>
        </w:rPr>
        <w:t>if(a&gt;=5&amp;&amp;a&lt;=10)</w:t>
      </w:r>
    </w:p>
    <w:p w:rsidR="005C17E5" w:rsidRPr="005C17E5" w:rsidRDefault="005C17E5" w:rsidP="005C17E5">
      <w:pPr>
        <w:ind w:firstLine="288"/>
        <w:rPr>
          <w:sz w:val="28"/>
          <w:szCs w:val="28"/>
          <w:lang w:val="en-US"/>
        </w:rPr>
      </w:pPr>
      <w:r w:rsidRPr="005C17E5">
        <w:rPr>
          <w:sz w:val="28"/>
          <w:szCs w:val="28"/>
          <w:lang w:val="en-US"/>
        </w:rPr>
        <w:t>{</w:t>
      </w:r>
      <w:r w:rsidRPr="005C17E5">
        <w:rPr>
          <w:sz w:val="28"/>
          <w:szCs w:val="28"/>
          <w:lang w:val="en-US"/>
        </w:rPr>
        <w:tab/>
      </w:r>
    </w:p>
    <w:p w:rsidR="005C17E5" w:rsidRPr="005C17E5" w:rsidRDefault="005C17E5" w:rsidP="005C17E5">
      <w:pPr>
        <w:ind w:firstLine="288"/>
        <w:rPr>
          <w:sz w:val="28"/>
          <w:szCs w:val="28"/>
          <w:lang w:val="en-US"/>
        </w:rPr>
      </w:pPr>
      <w:r w:rsidRPr="005C17E5">
        <w:rPr>
          <w:sz w:val="28"/>
          <w:szCs w:val="28"/>
          <w:lang w:val="en-US"/>
        </w:rPr>
        <w:tab/>
        <w:t>cout&lt;&lt;”Variable a is in the interval [5;10]”;</w:t>
      </w:r>
    </w:p>
    <w:p w:rsidR="005C17E5" w:rsidRPr="005C17E5" w:rsidRDefault="005C17E5" w:rsidP="005C17E5">
      <w:pPr>
        <w:ind w:firstLine="288"/>
        <w:rPr>
          <w:sz w:val="28"/>
          <w:szCs w:val="28"/>
          <w:lang w:val="en-US"/>
        </w:rPr>
      </w:pPr>
      <w:r w:rsidRPr="005C17E5">
        <w:rPr>
          <w:sz w:val="28"/>
          <w:szCs w:val="28"/>
          <w:lang w:val="en-US"/>
        </w:rPr>
        <w:t>}</w:t>
      </w:r>
    </w:p>
    <w:p w:rsidR="005C17E5" w:rsidRPr="005C17E5" w:rsidRDefault="005C17E5" w:rsidP="005C17E5">
      <w:pPr>
        <w:ind w:firstLine="288"/>
        <w:rPr>
          <w:sz w:val="28"/>
          <w:szCs w:val="28"/>
          <w:lang w:val="en-US"/>
        </w:rPr>
      </w:pPr>
    </w:p>
    <w:p w:rsidR="005C17E5" w:rsidRPr="005C17E5" w:rsidRDefault="005C17E5" w:rsidP="005C17E5">
      <w:pPr>
        <w:ind w:firstLine="288"/>
        <w:rPr>
          <w:sz w:val="28"/>
          <w:szCs w:val="28"/>
          <w:lang w:val="en-US"/>
        </w:rPr>
      </w:pPr>
      <w:r w:rsidRPr="005C17E5">
        <w:rPr>
          <w:sz w:val="28"/>
          <w:szCs w:val="28"/>
          <w:lang w:val="en-US"/>
        </w:rPr>
        <w:t>else</w:t>
      </w:r>
    </w:p>
    <w:p w:rsidR="005C17E5" w:rsidRPr="005C17E5" w:rsidRDefault="005C17E5" w:rsidP="005C17E5">
      <w:pPr>
        <w:ind w:firstLine="288"/>
        <w:rPr>
          <w:sz w:val="28"/>
          <w:szCs w:val="28"/>
          <w:lang w:val="en-US"/>
        </w:rPr>
      </w:pPr>
      <w:r w:rsidRPr="005C17E5">
        <w:rPr>
          <w:sz w:val="28"/>
          <w:szCs w:val="28"/>
          <w:lang w:val="en-US"/>
        </w:rPr>
        <w:t>{</w:t>
      </w:r>
    </w:p>
    <w:p w:rsidR="005C17E5" w:rsidRPr="005C17E5" w:rsidRDefault="005C17E5" w:rsidP="005C17E5">
      <w:pPr>
        <w:ind w:firstLine="288"/>
        <w:rPr>
          <w:sz w:val="28"/>
          <w:szCs w:val="28"/>
          <w:lang w:val="en-US"/>
        </w:rPr>
      </w:pPr>
      <w:r w:rsidRPr="005C17E5">
        <w:rPr>
          <w:sz w:val="28"/>
          <w:szCs w:val="28"/>
          <w:lang w:val="en-US"/>
        </w:rPr>
        <w:tab/>
        <w:t>cout&lt;&lt;”Variable a is not in the interval [5;10]”;</w:t>
      </w:r>
    </w:p>
    <w:p w:rsidR="005C17E5" w:rsidRPr="005C17E5" w:rsidRDefault="005C17E5" w:rsidP="005C17E5">
      <w:pPr>
        <w:ind w:firstLine="288"/>
        <w:rPr>
          <w:sz w:val="28"/>
          <w:szCs w:val="28"/>
          <w:lang w:val="en-US"/>
        </w:rPr>
      </w:pPr>
      <w:r w:rsidRPr="005C17E5">
        <w:rPr>
          <w:sz w:val="28"/>
          <w:szCs w:val="28"/>
          <w:lang w:val="en-US"/>
        </w:rPr>
        <w:t xml:space="preserve">} </w:t>
      </w:r>
    </w:p>
    <w:p w:rsidR="005C17E5" w:rsidRDefault="005C17E5" w:rsidP="000A71FD">
      <w:pPr>
        <w:ind w:firstLine="288"/>
        <w:rPr>
          <w:lang w:val="en-US"/>
        </w:rPr>
      </w:pPr>
    </w:p>
    <w:p w:rsidR="005C17E5" w:rsidRDefault="00FF77C2" w:rsidP="00FF77C2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Повече информация за </w:t>
      </w:r>
      <w:r w:rsidR="00775FB1">
        <w:rPr>
          <w:sz w:val="28"/>
          <w:szCs w:val="28"/>
          <w:lang w:val="en-US"/>
        </w:rPr>
        <w:t xml:space="preserve"> </w:t>
      </w:r>
      <w:r w:rsidRPr="00FF77C2">
        <w:rPr>
          <w:sz w:val="28"/>
          <w:szCs w:val="28"/>
          <w:lang w:val="en-US"/>
        </w:rPr>
        <w:t>IF-ELSE statement</w:t>
      </w:r>
      <w:r>
        <w:rPr>
          <w:sz w:val="28"/>
          <w:szCs w:val="28"/>
          <w:lang w:val="bg-BG"/>
        </w:rPr>
        <w:t xml:space="preserve"> </w:t>
      </w:r>
      <w:hyperlink r:id="rId98" w:history="1">
        <w:r w:rsidRPr="00FF77C2">
          <w:rPr>
            <w:rStyle w:val="Hyperlink"/>
            <w:sz w:val="28"/>
            <w:szCs w:val="28"/>
            <w:lang w:val="bg-BG"/>
          </w:rPr>
          <w:t>тук</w:t>
        </w:r>
      </w:hyperlink>
      <w:r w:rsidR="005C17E5">
        <w:rPr>
          <w:sz w:val="28"/>
          <w:szCs w:val="28"/>
          <w:lang w:val="en-US"/>
        </w:rPr>
        <w:t>.</w:t>
      </w:r>
    </w:p>
    <w:p w:rsidR="005C17E5" w:rsidRPr="005C17E5" w:rsidRDefault="005C17E5" w:rsidP="000A71FD">
      <w:pPr>
        <w:ind w:firstLine="288"/>
        <w:rPr>
          <w:sz w:val="28"/>
          <w:szCs w:val="28"/>
          <w:lang w:val="en-US"/>
        </w:rPr>
      </w:pPr>
    </w:p>
    <w:sectPr w:rsidR="005C17E5" w:rsidRPr="005C1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88"/>
    <w:rsid w:val="00007A63"/>
    <w:rsid w:val="000A71FD"/>
    <w:rsid w:val="001109BC"/>
    <w:rsid w:val="00174282"/>
    <w:rsid w:val="002A02A9"/>
    <w:rsid w:val="004F7288"/>
    <w:rsid w:val="005C17E5"/>
    <w:rsid w:val="00607572"/>
    <w:rsid w:val="00775FB1"/>
    <w:rsid w:val="00800F31"/>
    <w:rsid w:val="00AB75CB"/>
    <w:rsid w:val="00BC1A2A"/>
    <w:rsid w:val="00C738AB"/>
    <w:rsid w:val="00E03D2F"/>
    <w:rsid w:val="00E22F67"/>
    <w:rsid w:val="00EA5EB4"/>
    <w:rsid w:val="00ED17CB"/>
    <w:rsid w:val="00F24030"/>
    <w:rsid w:val="00F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9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1109BC"/>
    <w:pPr>
      <w:jc w:val="center"/>
    </w:pPr>
    <w:rPr>
      <w:rFonts w:ascii="Lucida Console" w:hAnsi="Lucida Console"/>
      <w:b/>
      <w:lang w:val="bg-BG"/>
    </w:rPr>
  </w:style>
  <w:style w:type="character" w:customStyle="1" w:styleId="BodyText2Char">
    <w:name w:val="Body Text 2 Char"/>
    <w:basedOn w:val="DefaultParagraphFont"/>
    <w:link w:val="BodyText2"/>
    <w:semiHidden/>
    <w:rsid w:val="001109BC"/>
    <w:rPr>
      <w:rFonts w:ascii="Lucida Console" w:eastAsia="Times New Roman" w:hAnsi="Lucida Console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282"/>
    <w:rPr>
      <w:rFonts w:ascii="Tahoma" w:eastAsia="Times New Roman" w:hAnsi="Tahoma" w:cs="Tahoma"/>
      <w:sz w:val="16"/>
      <w:szCs w:val="16"/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E22F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2F67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NormalWeb">
    <w:name w:val="Normal (Web)"/>
    <w:basedOn w:val="Normal"/>
    <w:uiPriority w:val="99"/>
    <w:unhideWhenUsed/>
    <w:rsid w:val="00607572"/>
    <w:pPr>
      <w:spacing w:before="100" w:beforeAutospacing="1" w:after="100" w:afterAutospacing="1"/>
    </w:pPr>
    <w:rPr>
      <w:sz w:val="24"/>
      <w:szCs w:val="24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60757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7572"/>
  </w:style>
  <w:style w:type="character" w:customStyle="1" w:styleId="t-mark-rev">
    <w:name w:val="t-mark-rev"/>
    <w:basedOn w:val="DefaultParagraphFont"/>
    <w:rsid w:val="00607572"/>
  </w:style>
  <w:style w:type="character" w:styleId="HTMLTypewriter">
    <w:name w:val="HTML Typewriter"/>
    <w:basedOn w:val="DefaultParagraphFont"/>
    <w:uiPriority w:val="99"/>
    <w:semiHidden/>
    <w:unhideWhenUsed/>
    <w:rsid w:val="00607572"/>
    <w:rPr>
      <w:rFonts w:ascii="Courier New" w:eastAsia="Times New Roman" w:hAnsi="Courier New" w:cs="Courier New"/>
      <w:sz w:val="20"/>
      <w:szCs w:val="20"/>
    </w:rPr>
  </w:style>
  <w:style w:type="character" w:customStyle="1" w:styleId="t-mark">
    <w:name w:val="t-mark"/>
    <w:basedOn w:val="DefaultParagraphFont"/>
    <w:rsid w:val="006075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7E5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kwd">
    <w:name w:val="kwd"/>
    <w:basedOn w:val="DefaultParagraphFont"/>
    <w:rsid w:val="005C17E5"/>
  </w:style>
  <w:style w:type="character" w:customStyle="1" w:styleId="pun">
    <w:name w:val="pun"/>
    <w:basedOn w:val="DefaultParagraphFont"/>
    <w:rsid w:val="005C17E5"/>
  </w:style>
  <w:style w:type="character" w:customStyle="1" w:styleId="pln">
    <w:name w:val="pln"/>
    <w:basedOn w:val="DefaultParagraphFont"/>
    <w:rsid w:val="005C17E5"/>
  </w:style>
  <w:style w:type="character" w:customStyle="1" w:styleId="com">
    <w:name w:val="com"/>
    <w:basedOn w:val="DefaultParagraphFont"/>
    <w:rsid w:val="005C17E5"/>
  </w:style>
  <w:style w:type="character" w:styleId="Hyperlink">
    <w:name w:val="Hyperlink"/>
    <w:basedOn w:val="DefaultParagraphFont"/>
    <w:uiPriority w:val="99"/>
    <w:unhideWhenUsed/>
    <w:rsid w:val="005C17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17E5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2403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9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1109BC"/>
    <w:pPr>
      <w:jc w:val="center"/>
    </w:pPr>
    <w:rPr>
      <w:rFonts w:ascii="Lucida Console" w:hAnsi="Lucida Console"/>
      <w:b/>
      <w:lang w:val="bg-BG"/>
    </w:rPr>
  </w:style>
  <w:style w:type="character" w:customStyle="1" w:styleId="BodyText2Char">
    <w:name w:val="Body Text 2 Char"/>
    <w:basedOn w:val="DefaultParagraphFont"/>
    <w:link w:val="BodyText2"/>
    <w:semiHidden/>
    <w:rsid w:val="001109BC"/>
    <w:rPr>
      <w:rFonts w:ascii="Lucida Console" w:eastAsia="Times New Roman" w:hAnsi="Lucida Console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282"/>
    <w:rPr>
      <w:rFonts w:ascii="Tahoma" w:eastAsia="Times New Roman" w:hAnsi="Tahoma" w:cs="Tahoma"/>
      <w:sz w:val="16"/>
      <w:szCs w:val="16"/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E22F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2F67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NormalWeb">
    <w:name w:val="Normal (Web)"/>
    <w:basedOn w:val="Normal"/>
    <w:uiPriority w:val="99"/>
    <w:unhideWhenUsed/>
    <w:rsid w:val="00607572"/>
    <w:pPr>
      <w:spacing w:before="100" w:beforeAutospacing="1" w:after="100" w:afterAutospacing="1"/>
    </w:pPr>
    <w:rPr>
      <w:sz w:val="24"/>
      <w:szCs w:val="24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60757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7572"/>
  </w:style>
  <w:style w:type="character" w:customStyle="1" w:styleId="t-mark-rev">
    <w:name w:val="t-mark-rev"/>
    <w:basedOn w:val="DefaultParagraphFont"/>
    <w:rsid w:val="00607572"/>
  </w:style>
  <w:style w:type="character" w:styleId="HTMLTypewriter">
    <w:name w:val="HTML Typewriter"/>
    <w:basedOn w:val="DefaultParagraphFont"/>
    <w:uiPriority w:val="99"/>
    <w:semiHidden/>
    <w:unhideWhenUsed/>
    <w:rsid w:val="00607572"/>
    <w:rPr>
      <w:rFonts w:ascii="Courier New" w:eastAsia="Times New Roman" w:hAnsi="Courier New" w:cs="Courier New"/>
      <w:sz w:val="20"/>
      <w:szCs w:val="20"/>
    </w:rPr>
  </w:style>
  <w:style w:type="character" w:customStyle="1" w:styleId="t-mark">
    <w:name w:val="t-mark"/>
    <w:basedOn w:val="DefaultParagraphFont"/>
    <w:rsid w:val="006075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7E5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kwd">
    <w:name w:val="kwd"/>
    <w:basedOn w:val="DefaultParagraphFont"/>
    <w:rsid w:val="005C17E5"/>
  </w:style>
  <w:style w:type="character" w:customStyle="1" w:styleId="pun">
    <w:name w:val="pun"/>
    <w:basedOn w:val="DefaultParagraphFont"/>
    <w:rsid w:val="005C17E5"/>
  </w:style>
  <w:style w:type="character" w:customStyle="1" w:styleId="pln">
    <w:name w:val="pln"/>
    <w:basedOn w:val="DefaultParagraphFont"/>
    <w:rsid w:val="005C17E5"/>
  </w:style>
  <w:style w:type="character" w:customStyle="1" w:styleId="com">
    <w:name w:val="com"/>
    <w:basedOn w:val="DefaultParagraphFont"/>
    <w:rsid w:val="005C17E5"/>
  </w:style>
  <w:style w:type="character" w:styleId="Hyperlink">
    <w:name w:val="Hyperlink"/>
    <w:basedOn w:val="DefaultParagraphFont"/>
    <w:uiPriority w:val="99"/>
    <w:unhideWhenUsed/>
    <w:rsid w:val="005C17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17E5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240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n.cppreference.com/w/cpp/keyword/compl" TargetMode="External"/><Relationship Id="rId21" Type="http://schemas.openxmlformats.org/officeDocument/2006/relationships/hyperlink" Target="http://en.cppreference.com/w/cpp/keyword/catch" TargetMode="External"/><Relationship Id="rId34" Type="http://schemas.openxmlformats.org/officeDocument/2006/relationships/hyperlink" Target="http://en.cppreference.com/w/cpp/keyword/delete" TargetMode="External"/><Relationship Id="rId42" Type="http://schemas.openxmlformats.org/officeDocument/2006/relationships/hyperlink" Target="http://en.cppreference.com/w/cpp/keyword/extern" TargetMode="External"/><Relationship Id="rId47" Type="http://schemas.openxmlformats.org/officeDocument/2006/relationships/hyperlink" Target="http://en.cppreference.com/w/cpp/keyword/if" TargetMode="External"/><Relationship Id="rId50" Type="http://schemas.openxmlformats.org/officeDocument/2006/relationships/hyperlink" Target="http://en.cppreference.com/mwiki/index.php?title=cpp/keyword/import&amp;action=edit&amp;redlink=1" TargetMode="External"/><Relationship Id="rId55" Type="http://schemas.openxmlformats.org/officeDocument/2006/relationships/hyperlink" Target="http://en.cppreference.com/w/cpp/keyword/new" TargetMode="External"/><Relationship Id="rId63" Type="http://schemas.openxmlformats.org/officeDocument/2006/relationships/hyperlink" Target="http://en.cppreference.com/w/cpp/keyword/private" TargetMode="External"/><Relationship Id="rId68" Type="http://schemas.openxmlformats.org/officeDocument/2006/relationships/hyperlink" Target="http://en.cppreference.com/w/cpp/keyword/requires" TargetMode="External"/><Relationship Id="rId76" Type="http://schemas.openxmlformats.org/officeDocument/2006/relationships/hyperlink" Target="http://en.cppreference.com/w/cpp/keyword/struct" TargetMode="External"/><Relationship Id="rId84" Type="http://schemas.openxmlformats.org/officeDocument/2006/relationships/hyperlink" Target="http://en.cppreference.com/w/cpp/keyword/try" TargetMode="External"/><Relationship Id="rId89" Type="http://schemas.openxmlformats.org/officeDocument/2006/relationships/hyperlink" Target="http://en.cppreference.com/w/cpp/keyword/unsigned" TargetMode="External"/><Relationship Id="rId97" Type="http://schemas.openxmlformats.org/officeDocument/2006/relationships/hyperlink" Target="http://en.cppreference.com/w/cpp/keyword/xor_eq" TargetMode="External"/><Relationship Id="rId7" Type="http://schemas.openxmlformats.org/officeDocument/2006/relationships/hyperlink" Target="http://en.cppreference.com/w/cpp/keyword/alignas" TargetMode="External"/><Relationship Id="rId71" Type="http://schemas.openxmlformats.org/officeDocument/2006/relationships/hyperlink" Target="http://en.cppreference.com/w/cpp/keyword/signed" TargetMode="External"/><Relationship Id="rId92" Type="http://schemas.openxmlformats.org/officeDocument/2006/relationships/hyperlink" Target="http://en.cppreference.com/w/cpp/keyword/voi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n.cppreference.com/w/cpp/keyword/bitand" TargetMode="External"/><Relationship Id="rId29" Type="http://schemas.openxmlformats.org/officeDocument/2006/relationships/hyperlink" Target="http://en.cppreference.com/w/cpp/keyword/constexpr" TargetMode="External"/><Relationship Id="rId11" Type="http://schemas.openxmlformats.org/officeDocument/2006/relationships/hyperlink" Target="http://en.cppreference.com/w/cpp/keyword/asm" TargetMode="External"/><Relationship Id="rId24" Type="http://schemas.openxmlformats.org/officeDocument/2006/relationships/hyperlink" Target="http://en.cppreference.com/w/cpp/keyword/char32_t" TargetMode="External"/><Relationship Id="rId32" Type="http://schemas.openxmlformats.org/officeDocument/2006/relationships/hyperlink" Target="http://en.cppreference.com/w/cpp/keyword/decltype" TargetMode="External"/><Relationship Id="rId37" Type="http://schemas.openxmlformats.org/officeDocument/2006/relationships/hyperlink" Target="http://en.cppreference.com/w/cpp/keyword/dynamic_cast" TargetMode="External"/><Relationship Id="rId40" Type="http://schemas.openxmlformats.org/officeDocument/2006/relationships/hyperlink" Target="http://en.cppreference.com/w/cpp/keyword/explicit" TargetMode="External"/><Relationship Id="rId45" Type="http://schemas.openxmlformats.org/officeDocument/2006/relationships/hyperlink" Target="http://en.cppreference.com/w/cpp/keyword/for" TargetMode="External"/><Relationship Id="rId53" Type="http://schemas.openxmlformats.org/officeDocument/2006/relationships/hyperlink" Target="http://en.cppreference.com/w/cpp/keyword/mutable" TargetMode="External"/><Relationship Id="rId58" Type="http://schemas.openxmlformats.org/officeDocument/2006/relationships/hyperlink" Target="http://en.cppreference.com/w/cpp/keyword/not_eq" TargetMode="External"/><Relationship Id="rId66" Type="http://schemas.openxmlformats.org/officeDocument/2006/relationships/hyperlink" Target="http://en.cppreference.com/w/cpp/keyword/register" TargetMode="External"/><Relationship Id="rId74" Type="http://schemas.openxmlformats.org/officeDocument/2006/relationships/hyperlink" Target="http://en.cppreference.com/w/cpp/keyword/static_assert" TargetMode="External"/><Relationship Id="rId79" Type="http://schemas.openxmlformats.org/officeDocument/2006/relationships/hyperlink" Target="http://en.cppreference.com/w/cpp/keyword/template" TargetMode="External"/><Relationship Id="rId87" Type="http://schemas.openxmlformats.org/officeDocument/2006/relationships/hyperlink" Target="http://en.cppreference.com/w/cpp/keyword/typename" TargetMode="External"/><Relationship Id="rId5" Type="http://schemas.openxmlformats.org/officeDocument/2006/relationships/image" Target="media/image1.jpg"/><Relationship Id="rId61" Type="http://schemas.openxmlformats.org/officeDocument/2006/relationships/hyperlink" Target="http://en.cppreference.com/w/cpp/keyword/or" TargetMode="External"/><Relationship Id="rId82" Type="http://schemas.openxmlformats.org/officeDocument/2006/relationships/hyperlink" Target="http://en.cppreference.com/w/cpp/keyword/throw" TargetMode="External"/><Relationship Id="rId90" Type="http://schemas.openxmlformats.org/officeDocument/2006/relationships/hyperlink" Target="http://en.cppreference.com/w/cpp/keyword/using" TargetMode="External"/><Relationship Id="rId95" Type="http://schemas.openxmlformats.org/officeDocument/2006/relationships/hyperlink" Target="http://en.cppreference.com/w/cpp/keyword/while" TargetMode="External"/><Relationship Id="rId19" Type="http://schemas.openxmlformats.org/officeDocument/2006/relationships/hyperlink" Target="http://en.cppreference.com/w/cpp/keyword/break" TargetMode="External"/><Relationship Id="rId14" Type="http://schemas.openxmlformats.org/officeDocument/2006/relationships/hyperlink" Target="http://en.cppreference.com/w/cpp/language/transactional_memory" TargetMode="External"/><Relationship Id="rId22" Type="http://schemas.openxmlformats.org/officeDocument/2006/relationships/hyperlink" Target="http://en.cppreference.com/w/cpp/keyword/char" TargetMode="External"/><Relationship Id="rId27" Type="http://schemas.openxmlformats.org/officeDocument/2006/relationships/hyperlink" Target="http://en.cppreference.com/w/cpp/keyword/concept" TargetMode="External"/><Relationship Id="rId30" Type="http://schemas.openxmlformats.org/officeDocument/2006/relationships/hyperlink" Target="http://en.cppreference.com/w/cpp/keyword/const_cast" TargetMode="External"/><Relationship Id="rId35" Type="http://schemas.openxmlformats.org/officeDocument/2006/relationships/hyperlink" Target="http://en.cppreference.com/w/cpp/keyword/do" TargetMode="External"/><Relationship Id="rId43" Type="http://schemas.openxmlformats.org/officeDocument/2006/relationships/hyperlink" Target="http://en.cppreference.com/w/cpp/keyword/false" TargetMode="External"/><Relationship Id="rId48" Type="http://schemas.openxmlformats.org/officeDocument/2006/relationships/hyperlink" Target="http://en.cppreference.com/w/cpp/keyword/inline" TargetMode="External"/><Relationship Id="rId56" Type="http://schemas.openxmlformats.org/officeDocument/2006/relationships/hyperlink" Target="http://en.cppreference.com/w/cpp/keyword/noexcept" TargetMode="External"/><Relationship Id="rId64" Type="http://schemas.openxmlformats.org/officeDocument/2006/relationships/hyperlink" Target="http://en.cppreference.com/w/cpp/keyword/protected" TargetMode="External"/><Relationship Id="rId69" Type="http://schemas.openxmlformats.org/officeDocument/2006/relationships/hyperlink" Target="http://en.cppreference.com/w/cpp/keyword/return" TargetMode="External"/><Relationship Id="rId77" Type="http://schemas.openxmlformats.org/officeDocument/2006/relationships/hyperlink" Target="http://en.cppreference.com/w/cpp/keyword/switch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://en.cppreference.com/w/cpp/keyword/alignof" TargetMode="External"/><Relationship Id="rId51" Type="http://schemas.openxmlformats.org/officeDocument/2006/relationships/hyperlink" Target="http://en.cppreference.com/w/cpp/keyword/long" TargetMode="External"/><Relationship Id="rId72" Type="http://schemas.openxmlformats.org/officeDocument/2006/relationships/hyperlink" Target="http://en.cppreference.com/w/cpp/keyword/sizeof" TargetMode="External"/><Relationship Id="rId80" Type="http://schemas.openxmlformats.org/officeDocument/2006/relationships/hyperlink" Target="http://en.cppreference.com/w/cpp/keyword/this" TargetMode="External"/><Relationship Id="rId85" Type="http://schemas.openxmlformats.org/officeDocument/2006/relationships/hyperlink" Target="http://en.cppreference.com/w/cpp/keyword/typedef" TargetMode="External"/><Relationship Id="rId93" Type="http://schemas.openxmlformats.org/officeDocument/2006/relationships/hyperlink" Target="http://en.cppreference.com/w/cpp/keyword/volatile" TargetMode="External"/><Relationship Id="rId98" Type="http://schemas.openxmlformats.org/officeDocument/2006/relationships/hyperlink" Target="https://www.tutorialspoint.com/cplusplus/cpp_if_else_statement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n.cppreference.com/w/cpp/language/transactional_memory" TargetMode="External"/><Relationship Id="rId17" Type="http://schemas.openxmlformats.org/officeDocument/2006/relationships/hyperlink" Target="http://en.cppreference.com/w/cpp/keyword/bitor" TargetMode="External"/><Relationship Id="rId25" Type="http://schemas.openxmlformats.org/officeDocument/2006/relationships/hyperlink" Target="http://en.cppreference.com/w/cpp/keyword/class" TargetMode="External"/><Relationship Id="rId33" Type="http://schemas.openxmlformats.org/officeDocument/2006/relationships/hyperlink" Target="http://en.cppreference.com/w/cpp/keyword/default" TargetMode="External"/><Relationship Id="rId38" Type="http://schemas.openxmlformats.org/officeDocument/2006/relationships/hyperlink" Target="http://en.cppreference.com/w/cpp/keyword/else" TargetMode="External"/><Relationship Id="rId46" Type="http://schemas.openxmlformats.org/officeDocument/2006/relationships/hyperlink" Target="http://en.cppreference.com/w/cpp/keyword/goto" TargetMode="External"/><Relationship Id="rId59" Type="http://schemas.openxmlformats.org/officeDocument/2006/relationships/hyperlink" Target="http://en.cppreference.com/w/cpp/keyword/nullptr" TargetMode="External"/><Relationship Id="rId67" Type="http://schemas.openxmlformats.org/officeDocument/2006/relationships/hyperlink" Target="http://en.cppreference.com/w/cpp/keyword/reinterpret_cast" TargetMode="External"/><Relationship Id="rId20" Type="http://schemas.openxmlformats.org/officeDocument/2006/relationships/hyperlink" Target="http://en.cppreference.com/w/cpp/keyword/case" TargetMode="External"/><Relationship Id="rId41" Type="http://schemas.openxmlformats.org/officeDocument/2006/relationships/hyperlink" Target="http://en.cppreference.com/w/cpp/keyword/export" TargetMode="External"/><Relationship Id="rId54" Type="http://schemas.openxmlformats.org/officeDocument/2006/relationships/hyperlink" Target="http://en.cppreference.com/w/cpp/keyword/namespace" TargetMode="External"/><Relationship Id="rId62" Type="http://schemas.openxmlformats.org/officeDocument/2006/relationships/hyperlink" Target="http://en.cppreference.com/w/cpp/keyword/or_eq" TargetMode="External"/><Relationship Id="rId70" Type="http://schemas.openxmlformats.org/officeDocument/2006/relationships/hyperlink" Target="http://en.cppreference.com/w/cpp/keyword/short" TargetMode="External"/><Relationship Id="rId75" Type="http://schemas.openxmlformats.org/officeDocument/2006/relationships/hyperlink" Target="http://en.cppreference.com/w/cpp/keyword/static_cast" TargetMode="External"/><Relationship Id="rId83" Type="http://schemas.openxmlformats.org/officeDocument/2006/relationships/hyperlink" Target="http://en.cppreference.com/w/cpp/keyword/true" TargetMode="External"/><Relationship Id="rId88" Type="http://schemas.openxmlformats.org/officeDocument/2006/relationships/hyperlink" Target="http://en.cppreference.com/w/cpp/keyword/union" TargetMode="External"/><Relationship Id="rId91" Type="http://schemas.openxmlformats.org/officeDocument/2006/relationships/hyperlink" Target="http://en.cppreference.com/w/cpp/keyword/virtual" TargetMode="External"/><Relationship Id="rId96" Type="http://schemas.openxmlformats.org/officeDocument/2006/relationships/hyperlink" Target="http://en.cppreference.com/w/cpp/keyword/xor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hyperlink" Target="http://en.cppreference.com/w/cpp/keyword/auto" TargetMode="External"/><Relationship Id="rId23" Type="http://schemas.openxmlformats.org/officeDocument/2006/relationships/hyperlink" Target="http://en.cppreference.com/w/cpp/keyword/char16_t" TargetMode="External"/><Relationship Id="rId28" Type="http://schemas.openxmlformats.org/officeDocument/2006/relationships/hyperlink" Target="http://en.cppreference.com/w/cpp/keyword/const" TargetMode="External"/><Relationship Id="rId36" Type="http://schemas.openxmlformats.org/officeDocument/2006/relationships/hyperlink" Target="http://en.cppreference.com/w/cpp/keyword/double" TargetMode="External"/><Relationship Id="rId49" Type="http://schemas.openxmlformats.org/officeDocument/2006/relationships/hyperlink" Target="http://en.cppreference.com/w/cpp/keyword/int" TargetMode="External"/><Relationship Id="rId57" Type="http://schemas.openxmlformats.org/officeDocument/2006/relationships/hyperlink" Target="http://en.cppreference.com/w/cpp/keyword/not" TargetMode="External"/><Relationship Id="rId10" Type="http://schemas.openxmlformats.org/officeDocument/2006/relationships/hyperlink" Target="http://en.cppreference.com/w/cpp/keyword/and_eq" TargetMode="External"/><Relationship Id="rId31" Type="http://schemas.openxmlformats.org/officeDocument/2006/relationships/hyperlink" Target="http://en.cppreference.com/w/cpp/keyword/continue" TargetMode="External"/><Relationship Id="rId44" Type="http://schemas.openxmlformats.org/officeDocument/2006/relationships/hyperlink" Target="http://en.cppreference.com/w/cpp/keyword/float" TargetMode="External"/><Relationship Id="rId52" Type="http://schemas.openxmlformats.org/officeDocument/2006/relationships/hyperlink" Target="http://en.cppreference.com/mwiki/index.php?title=cpp/keyword/module&amp;action=edit&amp;redlink=1" TargetMode="External"/><Relationship Id="rId60" Type="http://schemas.openxmlformats.org/officeDocument/2006/relationships/hyperlink" Target="http://en.cppreference.com/w/cpp/keyword/operator" TargetMode="External"/><Relationship Id="rId65" Type="http://schemas.openxmlformats.org/officeDocument/2006/relationships/hyperlink" Target="http://en.cppreference.com/w/cpp/keyword/public" TargetMode="External"/><Relationship Id="rId73" Type="http://schemas.openxmlformats.org/officeDocument/2006/relationships/hyperlink" Target="http://en.cppreference.com/w/cpp/keyword/static" TargetMode="External"/><Relationship Id="rId78" Type="http://schemas.openxmlformats.org/officeDocument/2006/relationships/hyperlink" Target="http://en.cppreference.com/w/cpp/language/transactional_memory" TargetMode="External"/><Relationship Id="rId81" Type="http://schemas.openxmlformats.org/officeDocument/2006/relationships/hyperlink" Target="http://en.cppreference.com/w/cpp/keyword/thread_local" TargetMode="External"/><Relationship Id="rId86" Type="http://schemas.openxmlformats.org/officeDocument/2006/relationships/hyperlink" Target="http://en.cppreference.com/w/cpp/keyword/typeid" TargetMode="External"/><Relationship Id="rId94" Type="http://schemas.openxmlformats.org/officeDocument/2006/relationships/hyperlink" Target="http://en.cppreference.com/w/cpp/keyword/wchar_t" TargetMode="Externa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cppreference.com/w/cpp/keyword/and" TargetMode="External"/><Relationship Id="rId13" Type="http://schemas.openxmlformats.org/officeDocument/2006/relationships/hyperlink" Target="http://en.cppreference.com/w/cpp/language/transactional_memory" TargetMode="External"/><Relationship Id="rId18" Type="http://schemas.openxmlformats.org/officeDocument/2006/relationships/hyperlink" Target="http://en.cppreference.com/w/cpp/keyword/bool" TargetMode="External"/><Relationship Id="rId39" Type="http://schemas.openxmlformats.org/officeDocument/2006/relationships/hyperlink" Target="http://en.cppreference.com/w/cpp/keyword/en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1782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</dc:creator>
  <cp:keywords/>
  <dc:description/>
  <cp:lastModifiedBy>Mitko</cp:lastModifiedBy>
  <cp:revision>12</cp:revision>
  <dcterms:created xsi:type="dcterms:W3CDTF">2016-10-12T07:39:00Z</dcterms:created>
  <dcterms:modified xsi:type="dcterms:W3CDTF">2016-10-12T16:19:00Z</dcterms:modified>
</cp:coreProperties>
</file>