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21A82" w14:textId="77777777" w:rsidR="00793D14" w:rsidRDefault="00793D14" w:rsidP="00793D14">
      <w:pPr>
        <w:widowControl w:val="0"/>
        <w:autoSpaceDE w:val="0"/>
        <w:autoSpaceDN w:val="0"/>
        <w:adjustRightInd w:val="0"/>
        <w:spacing w:after="0" w:line="240" w:lineRule="auto"/>
        <w:rPr>
          <w:rFonts w:ascii="Century Gothic" w:hAnsi="Century Gothic" w:cs="Century Gothic"/>
          <w:b/>
          <w:bCs/>
          <w:sz w:val="34"/>
          <w:szCs w:val="34"/>
        </w:rPr>
      </w:pPr>
      <w:bookmarkStart w:id="0" w:name="page1"/>
      <w:bookmarkEnd w:id="0"/>
      <w:r>
        <w:rPr>
          <w:rFonts w:ascii="Century Gothic" w:hAnsi="Century Gothic" w:cs="Century Gothic"/>
          <w:noProof/>
          <w:sz w:val="20"/>
          <w:szCs w:val="20"/>
        </w:rPr>
        <w:drawing>
          <wp:anchor distT="0" distB="0" distL="114300" distR="114300" simplePos="0" relativeHeight="251675648" behindDoc="1" locked="0" layoutInCell="1" allowOverlap="1" wp14:anchorId="26A21AF9" wp14:editId="26A21AFA">
            <wp:simplePos x="0" y="0"/>
            <wp:positionH relativeFrom="column">
              <wp:posOffset>5245100</wp:posOffset>
            </wp:positionH>
            <wp:positionV relativeFrom="paragraph">
              <wp:posOffset>4445</wp:posOffset>
            </wp:positionV>
            <wp:extent cx="1524000" cy="314325"/>
            <wp:effectExtent l="0" t="0" r="0" b="9525"/>
            <wp:wrapTight wrapText="bothSides">
              <wp:wrapPolygon edited="0">
                <wp:start x="0" y="0"/>
                <wp:lineTo x="0" y="20945"/>
                <wp:lineTo x="21330" y="20945"/>
                <wp:lineTo x="21330" y="0"/>
                <wp:lineTo x="0" y="0"/>
              </wp:wrapPolygon>
            </wp:wrapTight>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n_myprofile_160x33.png"/>
                    <pic:cNvPicPr/>
                  </pic:nvPicPr>
                  <pic:blipFill>
                    <a:blip r:embed="rId7">
                      <a:extLst>
                        <a:ext uri="{28A0092B-C50C-407E-A947-70E740481C1C}">
                          <a14:useLocalDpi xmlns:a14="http://schemas.microsoft.com/office/drawing/2010/main" val="0"/>
                        </a:ext>
                      </a:extLst>
                    </a:blip>
                    <a:stretch>
                      <a:fillRect/>
                    </a:stretch>
                  </pic:blipFill>
                  <pic:spPr>
                    <a:xfrm>
                      <a:off x="0" y="0"/>
                      <a:ext cx="1524000" cy="314325"/>
                    </a:xfrm>
                    <a:prstGeom prst="rect">
                      <a:avLst/>
                    </a:prstGeom>
                  </pic:spPr>
                </pic:pic>
              </a:graphicData>
            </a:graphic>
          </wp:anchor>
        </w:drawing>
      </w:r>
    </w:p>
    <w:p w14:paraId="26A21A83" w14:textId="77777777" w:rsidR="00793D14" w:rsidRDefault="00793D14" w:rsidP="00793D14">
      <w:pPr>
        <w:widowControl w:val="0"/>
        <w:autoSpaceDE w:val="0"/>
        <w:autoSpaceDN w:val="0"/>
        <w:adjustRightInd w:val="0"/>
        <w:spacing w:after="0" w:line="240" w:lineRule="auto"/>
        <w:rPr>
          <w:rFonts w:ascii="Times New Roman" w:hAnsi="Times New Roman"/>
          <w:sz w:val="24"/>
          <w:szCs w:val="24"/>
        </w:rPr>
      </w:pPr>
      <w:r>
        <w:rPr>
          <w:rFonts w:ascii="Century Gothic" w:hAnsi="Century Gothic" w:cs="Century Gothic"/>
          <w:b/>
          <w:bCs/>
          <w:sz w:val="34"/>
          <w:szCs w:val="34"/>
        </w:rPr>
        <w:t xml:space="preserve">Sean Gilchrist </w:t>
      </w:r>
    </w:p>
    <w:p w14:paraId="26A21A84" w14:textId="77777777" w:rsidR="00793D14" w:rsidRDefault="00793D14" w:rsidP="00793D14">
      <w:pPr>
        <w:widowControl w:val="0"/>
        <w:autoSpaceDE w:val="0"/>
        <w:autoSpaceDN w:val="0"/>
        <w:adjustRightInd w:val="0"/>
        <w:spacing w:after="0" w:line="144" w:lineRule="exact"/>
        <w:rPr>
          <w:rFonts w:ascii="Times New Roman" w:hAnsi="Times New Roman"/>
          <w:sz w:val="24"/>
          <w:szCs w:val="24"/>
        </w:rPr>
      </w:pPr>
      <w:r>
        <w:rPr>
          <w:noProof/>
        </w:rPr>
        <w:drawing>
          <wp:anchor distT="0" distB="0" distL="114300" distR="114300" simplePos="0" relativeHeight="251670528" behindDoc="1" locked="0" layoutInCell="0" allowOverlap="1" wp14:anchorId="26A21AFB" wp14:editId="26A21AFC">
            <wp:simplePos x="0" y="0"/>
            <wp:positionH relativeFrom="column">
              <wp:posOffset>0</wp:posOffset>
            </wp:positionH>
            <wp:positionV relativeFrom="paragraph">
              <wp:posOffset>14605</wp:posOffset>
            </wp:positionV>
            <wp:extent cx="6540500" cy="25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00" cy="25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14:anchorId="26A21AFD" wp14:editId="26A21AFE">
            <wp:simplePos x="0" y="0"/>
            <wp:positionH relativeFrom="column">
              <wp:posOffset>0</wp:posOffset>
            </wp:positionH>
            <wp:positionV relativeFrom="paragraph">
              <wp:posOffset>78105</wp:posOffset>
            </wp:positionV>
            <wp:extent cx="6540500" cy="25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00" cy="25400"/>
                    </a:xfrm>
                    <a:prstGeom prst="rect">
                      <a:avLst/>
                    </a:prstGeom>
                    <a:noFill/>
                  </pic:spPr>
                </pic:pic>
              </a:graphicData>
            </a:graphic>
            <wp14:sizeRelH relativeFrom="page">
              <wp14:pctWidth>0</wp14:pctWidth>
            </wp14:sizeRelH>
            <wp14:sizeRelV relativeFrom="page">
              <wp14:pctHeight>0</wp14:pctHeight>
            </wp14:sizeRelV>
          </wp:anchor>
        </w:drawing>
      </w:r>
    </w:p>
    <w:p w14:paraId="26A21A85" w14:textId="77777777" w:rsidR="00793D14" w:rsidRDefault="00793D14" w:rsidP="00793D14">
      <w:pPr>
        <w:widowControl w:val="0"/>
        <w:overflowPunct w:val="0"/>
        <w:autoSpaceDE w:val="0"/>
        <w:autoSpaceDN w:val="0"/>
        <w:adjustRightInd w:val="0"/>
        <w:spacing w:after="0" w:line="240" w:lineRule="auto"/>
        <w:jc w:val="center"/>
        <w:rPr>
          <w:rFonts w:ascii="Century Gothic" w:hAnsi="Century Gothic" w:cs="Century Gothic"/>
          <w:sz w:val="20"/>
          <w:szCs w:val="20"/>
        </w:rPr>
      </w:pPr>
    </w:p>
    <w:p w14:paraId="26A21A86" w14:textId="6670FAC0" w:rsidR="00793D14" w:rsidRPr="003D556A" w:rsidRDefault="00CA2B48" w:rsidP="00793D14">
      <w:pPr>
        <w:widowControl w:val="0"/>
        <w:overflowPunct w:val="0"/>
        <w:autoSpaceDE w:val="0"/>
        <w:autoSpaceDN w:val="0"/>
        <w:adjustRightInd w:val="0"/>
        <w:spacing w:after="0" w:line="240" w:lineRule="auto"/>
        <w:jc w:val="center"/>
        <w:rPr>
          <w:rFonts w:ascii="Times New Roman" w:hAnsi="Times New Roman"/>
        </w:rPr>
      </w:pPr>
      <w:r>
        <w:rPr>
          <w:rFonts w:ascii="Century Gothic" w:hAnsi="Century Gothic" w:cs="Century Gothic"/>
        </w:rPr>
        <w:t>Flat 6, Avonmead House, Stokes Croft, Bristol, BS1 3QD</w:t>
      </w:r>
    </w:p>
    <w:p w14:paraId="26A21A87" w14:textId="71A6CF15" w:rsidR="00793D14" w:rsidRDefault="00793D14" w:rsidP="00793D14">
      <w:pPr>
        <w:widowControl w:val="0"/>
        <w:overflowPunct w:val="0"/>
        <w:autoSpaceDE w:val="0"/>
        <w:autoSpaceDN w:val="0"/>
        <w:adjustRightInd w:val="0"/>
        <w:spacing w:after="0" w:line="240" w:lineRule="auto"/>
        <w:jc w:val="center"/>
        <w:rPr>
          <w:rFonts w:ascii="Century Gothic" w:hAnsi="Century Gothic" w:cs="Century Gothic"/>
        </w:rPr>
      </w:pPr>
      <w:r w:rsidRPr="003D556A">
        <w:rPr>
          <w:rFonts w:ascii="Century Gothic" w:hAnsi="Century Gothic" w:cs="Century Gothic"/>
        </w:rPr>
        <w:t xml:space="preserve">Mobile: 07969809915 - </w:t>
      </w:r>
      <w:hyperlink r:id="rId9" w:history="1">
        <w:r w:rsidR="003307FE" w:rsidRPr="00977CFC">
          <w:rPr>
            <w:rStyle w:val="Hyperlink"/>
            <w:rFonts w:ascii="Century Gothic" w:hAnsi="Century Gothic" w:cs="Century Gothic"/>
          </w:rPr>
          <w:t>seanfgilchrist@gmail.com</w:t>
        </w:r>
      </w:hyperlink>
    </w:p>
    <w:p w14:paraId="26A21A88" w14:textId="77777777" w:rsidR="003307FE" w:rsidRPr="003D556A" w:rsidRDefault="003307FE" w:rsidP="00793D14">
      <w:pPr>
        <w:widowControl w:val="0"/>
        <w:overflowPunct w:val="0"/>
        <w:autoSpaceDE w:val="0"/>
        <w:autoSpaceDN w:val="0"/>
        <w:adjustRightInd w:val="0"/>
        <w:spacing w:after="0" w:line="240" w:lineRule="auto"/>
        <w:jc w:val="center"/>
        <w:rPr>
          <w:rFonts w:ascii="Times New Roman" w:hAnsi="Times New Roman"/>
        </w:rPr>
      </w:pPr>
      <w:r>
        <w:rPr>
          <w:rFonts w:ascii="Century Gothic" w:hAnsi="Century Gothic" w:cs="Century Gothic"/>
        </w:rPr>
        <w:t>LinkedIn: http://uk.linkedin.com/in/seanfgilchrist</w:t>
      </w:r>
    </w:p>
    <w:p w14:paraId="26A21A89" w14:textId="77777777" w:rsidR="00793D14" w:rsidRDefault="00793D14" w:rsidP="00793D14">
      <w:pPr>
        <w:widowControl w:val="0"/>
        <w:autoSpaceDE w:val="0"/>
        <w:autoSpaceDN w:val="0"/>
        <w:adjustRightInd w:val="0"/>
        <w:spacing w:after="0" w:line="121" w:lineRule="exact"/>
        <w:rPr>
          <w:rFonts w:ascii="Times New Roman" w:hAnsi="Times New Roman"/>
          <w:sz w:val="24"/>
          <w:szCs w:val="24"/>
        </w:rPr>
      </w:pPr>
    </w:p>
    <w:p w14:paraId="26A21A8A" w14:textId="77777777" w:rsidR="00793D14" w:rsidRDefault="00793D14" w:rsidP="00793D14">
      <w:pPr>
        <w:widowControl w:val="0"/>
        <w:autoSpaceDE w:val="0"/>
        <w:autoSpaceDN w:val="0"/>
        <w:adjustRightInd w:val="0"/>
        <w:spacing w:after="0" w:line="240" w:lineRule="auto"/>
        <w:rPr>
          <w:rFonts w:ascii="Times New Roman" w:hAnsi="Times New Roman"/>
          <w:sz w:val="24"/>
          <w:szCs w:val="24"/>
        </w:rPr>
      </w:pPr>
      <w:r>
        <w:rPr>
          <w:rFonts w:ascii="Century Gothic" w:hAnsi="Century Gothic" w:cs="Century Gothic"/>
          <w:b/>
          <w:bCs/>
          <w:sz w:val="24"/>
          <w:szCs w:val="24"/>
        </w:rPr>
        <w:t xml:space="preserve">Summary </w:t>
      </w:r>
    </w:p>
    <w:p w14:paraId="26A21A8B" w14:textId="77777777" w:rsidR="00793D14" w:rsidRDefault="00793D14" w:rsidP="00793D14">
      <w:pPr>
        <w:widowControl w:val="0"/>
        <w:autoSpaceDE w:val="0"/>
        <w:autoSpaceDN w:val="0"/>
        <w:adjustRightInd w:val="0"/>
        <w:spacing w:after="0" w:line="50" w:lineRule="exact"/>
        <w:rPr>
          <w:rFonts w:ascii="Times New Roman" w:hAnsi="Times New Roman"/>
          <w:sz w:val="24"/>
          <w:szCs w:val="24"/>
        </w:rPr>
      </w:pPr>
      <w:r>
        <w:rPr>
          <w:noProof/>
        </w:rPr>
        <w:drawing>
          <wp:anchor distT="0" distB="0" distL="114300" distR="114300" simplePos="0" relativeHeight="251672576" behindDoc="1" locked="0" layoutInCell="0" allowOverlap="1" wp14:anchorId="26A21AFF" wp14:editId="26A21B00">
            <wp:simplePos x="0" y="0"/>
            <wp:positionH relativeFrom="column">
              <wp:posOffset>0</wp:posOffset>
            </wp:positionH>
            <wp:positionV relativeFrom="paragraph">
              <wp:posOffset>8890</wp:posOffset>
            </wp:positionV>
            <wp:extent cx="6540500" cy="25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00" cy="25400"/>
                    </a:xfrm>
                    <a:prstGeom prst="rect">
                      <a:avLst/>
                    </a:prstGeom>
                    <a:noFill/>
                  </pic:spPr>
                </pic:pic>
              </a:graphicData>
            </a:graphic>
            <wp14:sizeRelH relativeFrom="page">
              <wp14:pctWidth>0</wp14:pctWidth>
            </wp14:sizeRelH>
            <wp14:sizeRelV relativeFrom="page">
              <wp14:pctHeight>0</wp14:pctHeight>
            </wp14:sizeRelV>
          </wp:anchor>
        </w:drawing>
      </w:r>
    </w:p>
    <w:p w14:paraId="26A21A8C" w14:textId="77777777" w:rsidR="00793D14" w:rsidRDefault="00793D14" w:rsidP="00793D14">
      <w:pPr>
        <w:widowControl w:val="0"/>
        <w:autoSpaceDE w:val="0"/>
        <w:autoSpaceDN w:val="0"/>
        <w:adjustRightInd w:val="0"/>
        <w:spacing w:after="0" w:line="239" w:lineRule="auto"/>
        <w:ind w:left="280"/>
        <w:rPr>
          <w:rFonts w:ascii="Century Gothic" w:hAnsi="Century Gothic" w:cs="Century Gothic"/>
        </w:rPr>
      </w:pPr>
    </w:p>
    <w:p w14:paraId="26A21A8D" w14:textId="77777777" w:rsidR="00793D14" w:rsidRDefault="00793D14" w:rsidP="00793D14">
      <w:pPr>
        <w:widowControl w:val="0"/>
        <w:autoSpaceDE w:val="0"/>
        <w:autoSpaceDN w:val="0"/>
        <w:adjustRightInd w:val="0"/>
        <w:spacing w:after="0" w:line="239" w:lineRule="auto"/>
        <w:ind w:left="280"/>
        <w:rPr>
          <w:rFonts w:ascii="Times New Roman" w:hAnsi="Times New Roman"/>
          <w:sz w:val="24"/>
          <w:szCs w:val="24"/>
        </w:rPr>
      </w:pPr>
      <w:r>
        <w:rPr>
          <w:rFonts w:ascii="Century Gothic" w:hAnsi="Century Gothic" w:cs="Century Gothic"/>
        </w:rPr>
        <w:t>Mar</w:t>
      </w:r>
      <w:r w:rsidR="002918D0">
        <w:rPr>
          <w:rFonts w:ascii="Century Gothic" w:hAnsi="Century Gothic" w:cs="Century Gothic"/>
        </w:rPr>
        <w:t xml:space="preserve">keting undergraduate with exceptional written and oral </w:t>
      </w:r>
      <w:r>
        <w:rPr>
          <w:rFonts w:ascii="Century Gothic" w:hAnsi="Century Gothic" w:cs="Century Gothic"/>
        </w:rPr>
        <w:t>communication skills, excellent at juggling multiple tasks and working under pressure. Very much a team player who is motivated and determined in every aspect.</w:t>
      </w:r>
      <w:r>
        <w:rPr>
          <w:rFonts w:ascii="Times New Roman" w:hAnsi="Times New Roman"/>
          <w:sz w:val="24"/>
          <w:szCs w:val="24"/>
        </w:rPr>
        <w:t xml:space="preserve"> </w:t>
      </w:r>
      <w:r>
        <w:rPr>
          <w:rFonts w:ascii="Century Gothic" w:hAnsi="Century Gothic" w:cs="Century Gothic"/>
        </w:rPr>
        <w:t>Broad experience wit</w:t>
      </w:r>
      <w:r w:rsidR="005A2FF8">
        <w:rPr>
          <w:rFonts w:ascii="Century Gothic" w:hAnsi="Century Gothic" w:cs="Century Gothic"/>
        </w:rPr>
        <w:t>h face to face customer service, promotions and market research.</w:t>
      </w:r>
    </w:p>
    <w:p w14:paraId="26A21A8E" w14:textId="77777777" w:rsidR="00793D14" w:rsidRDefault="00793D14" w:rsidP="00793D14">
      <w:pPr>
        <w:widowControl w:val="0"/>
        <w:autoSpaceDE w:val="0"/>
        <w:autoSpaceDN w:val="0"/>
        <w:adjustRightInd w:val="0"/>
        <w:spacing w:after="0" w:line="240" w:lineRule="auto"/>
        <w:ind w:left="280"/>
        <w:rPr>
          <w:rFonts w:ascii="Times New Roman" w:hAnsi="Times New Roman"/>
          <w:sz w:val="24"/>
          <w:szCs w:val="24"/>
        </w:rPr>
      </w:pPr>
    </w:p>
    <w:p w14:paraId="26A21A8F" w14:textId="77777777" w:rsidR="00793D14" w:rsidRDefault="00793D14" w:rsidP="00793D14">
      <w:pPr>
        <w:widowControl w:val="0"/>
        <w:autoSpaceDE w:val="0"/>
        <w:autoSpaceDN w:val="0"/>
        <w:adjustRightInd w:val="0"/>
        <w:spacing w:after="0" w:line="116" w:lineRule="exact"/>
        <w:rPr>
          <w:rFonts w:ascii="Times New Roman" w:hAnsi="Times New Roman"/>
          <w:sz w:val="24"/>
          <w:szCs w:val="24"/>
        </w:rPr>
      </w:pPr>
    </w:p>
    <w:p w14:paraId="26A21A90" w14:textId="77777777" w:rsidR="00793D14" w:rsidRDefault="00793D14" w:rsidP="00793D14">
      <w:pPr>
        <w:widowControl w:val="0"/>
        <w:autoSpaceDE w:val="0"/>
        <w:autoSpaceDN w:val="0"/>
        <w:adjustRightInd w:val="0"/>
        <w:spacing w:after="0" w:line="240" w:lineRule="auto"/>
        <w:rPr>
          <w:rFonts w:ascii="Times New Roman" w:hAnsi="Times New Roman"/>
          <w:sz w:val="24"/>
          <w:szCs w:val="24"/>
        </w:rPr>
      </w:pPr>
      <w:r>
        <w:rPr>
          <w:rFonts w:ascii="Century Gothic" w:hAnsi="Century Gothic" w:cs="Century Gothic"/>
          <w:b/>
          <w:bCs/>
          <w:sz w:val="24"/>
          <w:szCs w:val="24"/>
        </w:rPr>
        <w:t xml:space="preserve">Skills </w:t>
      </w:r>
    </w:p>
    <w:p w14:paraId="26A21A91" w14:textId="77777777" w:rsidR="00793D14" w:rsidRDefault="00793D14" w:rsidP="00793D14">
      <w:pPr>
        <w:widowControl w:val="0"/>
        <w:autoSpaceDE w:val="0"/>
        <w:autoSpaceDN w:val="0"/>
        <w:adjustRightInd w:val="0"/>
        <w:spacing w:after="0" w:line="240" w:lineRule="auto"/>
        <w:rPr>
          <w:rFonts w:ascii="Times New Roman" w:hAnsi="Times New Roman"/>
          <w:sz w:val="24"/>
          <w:szCs w:val="24"/>
        </w:rPr>
      </w:pPr>
      <w:r>
        <w:rPr>
          <w:noProof/>
        </w:rPr>
        <w:drawing>
          <wp:anchor distT="0" distB="0" distL="114300" distR="114300" simplePos="0" relativeHeight="251673600" behindDoc="1" locked="0" layoutInCell="0" allowOverlap="1" wp14:anchorId="26A21B01" wp14:editId="26A21B02">
            <wp:simplePos x="0" y="0"/>
            <wp:positionH relativeFrom="column">
              <wp:posOffset>0</wp:posOffset>
            </wp:positionH>
            <wp:positionV relativeFrom="paragraph">
              <wp:posOffset>8890</wp:posOffset>
            </wp:positionV>
            <wp:extent cx="6540500" cy="25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00" cy="254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920" w:type="dxa"/>
        <w:tblLayout w:type="fixed"/>
        <w:tblCellMar>
          <w:left w:w="0" w:type="dxa"/>
          <w:right w:w="0" w:type="dxa"/>
        </w:tblCellMar>
        <w:tblLook w:val="0000" w:firstRow="0" w:lastRow="0" w:firstColumn="0" w:lastColumn="0" w:noHBand="0" w:noVBand="0"/>
      </w:tblPr>
      <w:tblGrid>
        <w:gridCol w:w="4360"/>
        <w:gridCol w:w="20"/>
        <w:gridCol w:w="2840"/>
        <w:gridCol w:w="20"/>
      </w:tblGrid>
      <w:tr w:rsidR="00793D14" w:rsidRPr="0076799E" w14:paraId="26A21A96" w14:textId="77777777" w:rsidTr="00DB6630">
        <w:trPr>
          <w:trHeight w:val="71"/>
        </w:trPr>
        <w:tc>
          <w:tcPr>
            <w:tcW w:w="4360" w:type="dxa"/>
            <w:vMerge w:val="restart"/>
            <w:tcBorders>
              <w:top w:val="nil"/>
              <w:left w:val="nil"/>
              <w:bottom w:val="nil"/>
              <w:right w:val="nil"/>
            </w:tcBorders>
            <w:vAlign w:val="bottom"/>
          </w:tcPr>
          <w:p w14:paraId="26A21A92" w14:textId="77777777" w:rsidR="00793D14" w:rsidRPr="00BE685C" w:rsidRDefault="002918D0" w:rsidP="002918D0">
            <w:pPr>
              <w:widowControl w:val="0"/>
              <w:autoSpaceDE w:val="0"/>
              <w:autoSpaceDN w:val="0"/>
              <w:adjustRightInd w:val="0"/>
              <w:spacing w:after="0" w:line="269" w:lineRule="exact"/>
              <w:rPr>
                <w:rFonts w:ascii="Times New Roman" w:hAnsi="Times New Roman"/>
                <w:sz w:val="24"/>
                <w:szCs w:val="24"/>
              </w:rPr>
            </w:pPr>
            <w:r>
              <w:rPr>
                <w:rFonts w:ascii="Century Gothic" w:hAnsi="Century Gothic" w:cs="Century Gothic"/>
              </w:rPr>
              <w:t>Communication</w:t>
            </w:r>
            <w:r w:rsidR="00793D14" w:rsidRPr="00BE685C">
              <w:rPr>
                <w:rFonts w:ascii="Century Gothic" w:hAnsi="Century Gothic" w:cs="Century Gothic"/>
              </w:rPr>
              <w:t xml:space="preserve"> </w:t>
            </w:r>
          </w:p>
        </w:tc>
        <w:tc>
          <w:tcPr>
            <w:tcW w:w="20" w:type="dxa"/>
            <w:tcBorders>
              <w:top w:val="nil"/>
              <w:left w:val="nil"/>
              <w:bottom w:val="nil"/>
              <w:right w:val="nil"/>
            </w:tcBorders>
            <w:vAlign w:val="bottom"/>
          </w:tcPr>
          <w:p w14:paraId="26A21A93" w14:textId="77777777" w:rsidR="00793D14" w:rsidRPr="00BE685C" w:rsidRDefault="00793D14" w:rsidP="00DB6630">
            <w:pPr>
              <w:widowControl w:val="0"/>
              <w:autoSpaceDE w:val="0"/>
              <w:autoSpaceDN w:val="0"/>
              <w:adjustRightInd w:val="0"/>
              <w:spacing w:after="0" w:line="240" w:lineRule="auto"/>
              <w:rPr>
                <w:rFonts w:ascii="Times New Roman" w:hAnsi="Times New Roman"/>
                <w:sz w:val="6"/>
                <w:szCs w:val="6"/>
              </w:rPr>
            </w:pPr>
          </w:p>
        </w:tc>
        <w:tc>
          <w:tcPr>
            <w:tcW w:w="2840" w:type="dxa"/>
            <w:vMerge w:val="restart"/>
            <w:tcBorders>
              <w:top w:val="nil"/>
              <w:left w:val="nil"/>
              <w:bottom w:val="nil"/>
              <w:right w:val="nil"/>
            </w:tcBorders>
            <w:vAlign w:val="bottom"/>
          </w:tcPr>
          <w:p w14:paraId="26A21A94" w14:textId="77777777" w:rsidR="00793D14" w:rsidRPr="00BE685C" w:rsidRDefault="00793D14" w:rsidP="00DB6630">
            <w:pPr>
              <w:widowControl w:val="0"/>
              <w:autoSpaceDE w:val="0"/>
              <w:autoSpaceDN w:val="0"/>
              <w:adjustRightInd w:val="0"/>
              <w:spacing w:after="0" w:line="269" w:lineRule="exact"/>
              <w:ind w:left="640"/>
              <w:rPr>
                <w:rFonts w:ascii="Times New Roman" w:hAnsi="Times New Roman"/>
                <w:sz w:val="24"/>
                <w:szCs w:val="24"/>
              </w:rPr>
            </w:pPr>
            <w:r w:rsidRPr="00BE685C">
              <w:rPr>
                <w:rFonts w:ascii="Century Gothic" w:hAnsi="Century Gothic" w:cs="Century Gothic"/>
              </w:rPr>
              <w:t xml:space="preserve">Computer Proficient </w:t>
            </w:r>
          </w:p>
        </w:tc>
        <w:tc>
          <w:tcPr>
            <w:tcW w:w="0" w:type="dxa"/>
            <w:tcBorders>
              <w:top w:val="nil"/>
              <w:left w:val="nil"/>
              <w:bottom w:val="nil"/>
              <w:right w:val="nil"/>
            </w:tcBorders>
            <w:vAlign w:val="bottom"/>
          </w:tcPr>
          <w:p w14:paraId="26A21A95" w14:textId="77777777" w:rsidR="00793D14" w:rsidRPr="00BE685C" w:rsidRDefault="00793D14" w:rsidP="00DB6630">
            <w:pPr>
              <w:widowControl w:val="0"/>
              <w:autoSpaceDE w:val="0"/>
              <w:autoSpaceDN w:val="0"/>
              <w:adjustRightInd w:val="0"/>
              <w:spacing w:after="0" w:line="240" w:lineRule="auto"/>
              <w:rPr>
                <w:rFonts w:ascii="Times New Roman" w:hAnsi="Times New Roman"/>
                <w:sz w:val="2"/>
                <w:szCs w:val="2"/>
              </w:rPr>
            </w:pPr>
          </w:p>
        </w:tc>
      </w:tr>
      <w:tr w:rsidR="00793D14" w:rsidRPr="0076799E" w14:paraId="26A21A9B" w14:textId="77777777" w:rsidTr="00DB6630">
        <w:trPr>
          <w:trHeight w:val="198"/>
        </w:trPr>
        <w:tc>
          <w:tcPr>
            <w:tcW w:w="4360" w:type="dxa"/>
            <w:vMerge/>
            <w:tcBorders>
              <w:top w:val="nil"/>
              <w:left w:val="nil"/>
              <w:bottom w:val="nil"/>
              <w:right w:val="nil"/>
            </w:tcBorders>
            <w:vAlign w:val="bottom"/>
          </w:tcPr>
          <w:p w14:paraId="26A21A97" w14:textId="77777777" w:rsidR="00793D14" w:rsidRPr="00BE685C" w:rsidRDefault="00793D14" w:rsidP="00DB6630">
            <w:pPr>
              <w:widowControl w:val="0"/>
              <w:autoSpaceDE w:val="0"/>
              <w:autoSpaceDN w:val="0"/>
              <w:adjustRightInd w:val="0"/>
              <w:spacing w:after="0" w:line="240" w:lineRule="auto"/>
              <w:rPr>
                <w:rFonts w:ascii="Times New Roman" w:hAnsi="Times New Roman"/>
                <w:sz w:val="17"/>
                <w:szCs w:val="17"/>
              </w:rPr>
            </w:pPr>
          </w:p>
        </w:tc>
        <w:tc>
          <w:tcPr>
            <w:tcW w:w="20" w:type="dxa"/>
            <w:tcBorders>
              <w:top w:val="nil"/>
              <w:left w:val="nil"/>
              <w:bottom w:val="nil"/>
              <w:right w:val="nil"/>
            </w:tcBorders>
            <w:shd w:val="clear" w:color="auto" w:fill="FEFDFD"/>
            <w:vAlign w:val="bottom"/>
          </w:tcPr>
          <w:p w14:paraId="26A21A98" w14:textId="77777777" w:rsidR="00793D14" w:rsidRPr="00BE685C" w:rsidRDefault="00793D14" w:rsidP="00DB6630">
            <w:pPr>
              <w:widowControl w:val="0"/>
              <w:autoSpaceDE w:val="0"/>
              <w:autoSpaceDN w:val="0"/>
              <w:adjustRightInd w:val="0"/>
              <w:spacing w:after="0" w:line="240" w:lineRule="auto"/>
              <w:rPr>
                <w:rFonts w:ascii="Times New Roman" w:hAnsi="Times New Roman"/>
                <w:sz w:val="17"/>
                <w:szCs w:val="17"/>
              </w:rPr>
            </w:pPr>
          </w:p>
        </w:tc>
        <w:tc>
          <w:tcPr>
            <w:tcW w:w="2840" w:type="dxa"/>
            <w:vMerge/>
            <w:tcBorders>
              <w:top w:val="nil"/>
              <w:left w:val="nil"/>
              <w:bottom w:val="nil"/>
              <w:right w:val="nil"/>
            </w:tcBorders>
            <w:vAlign w:val="bottom"/>
          </w:tcPr>
          <w:p w14:paraId="26A21A99" w14:textId="77777777" w:rsidR="00793D14" w:rsidRPr="00BE685C" w:rsidRDefault="00793D14" w:rsidP="00DB6630">
            <w:pPr>
              <w:widowControl w:val="0"/>
              <w:autoSpaceDE w:val="0"/>
              <w:autoSpaceDN w:val="0"/>
              <w:adjustRightInd w:val="0"/>
              <w:spacing w:after="0" w:line="240" w:lineRule="auto"/>
              <w:rPr>
                <w:rFonts w:ascii="Times New Roman" w:hAnsi="Times New Roman"/>
                <w:sz w:val="17"/>
                <w:szCs w:val="17"/>
              </w:rPr>
            </w:pPr>
          </w:p>
        </w:tc>
        <w:tc>
          <w:tcPr>
            <w:tcW w:w="0" w:type="dxa"/>
            <w:tcBorders>
              <w:top w:val="nil"/>
              <w:left w:val="nil"/>
              <w:bottom w:val="nil"/>
              <w:right w:val="nil"/>
            </w:tcBorders>
            <w:vAlign w:val="bottom"/>
          </w:tcPr>
          <w:p w14:paraId="26A21A9A" w14:textId="77777777" w:rsidR="00793D14" w:rsidRPr="00BE685C" w:rsidRDefault="00793D14" w:rsidP="00DB6630">
            <w:pPr>
              <w:widowControl w:val="0"/>
              <w:autoSpaceDE w:val="0"/>
              <w:autoSpaceDN w:val="0"/>
              <w:adjustRightInd w:val="0"/>
              <w:spacing w:after="0" w:line="240" w:lineRule="auto"/>
              <w:rPr>
                <w:rFonts w:ascii="Times New Roman" w:hAnsi="Times New Roman"/>
                <w:sz w:val="2"/>
                <w:szCs w:val="2"/>
              </w:rPr>
            </w:pPr>
          </w:p>
        </w:tc>
      </w:tr>
      <w:tr w:rsidR="00793D14" w:rsidRPr="0076799E" w14:paraId="26A21AA0" w14:textId="77777777" w:rsidTr="00DB6630">
        <w:trPr>
          <w:trHeight w:val="240"/>
        </w:trPr>
        <w:tc>
          <w:tcPr>
            <w:tcW w:w="4360" w:type="dxa"/>
            <w:tcBorders>
              <w:top w:val="nil"/>
              <w:left w:val="nil"/>
              <w:bottom w:val="nil"/>
              <w:right w:val="nil"/>
            </w:tcBorders>
            <w:vAlign w:val="bottom"/>
          </w:tcPr>
          <w:p w14:paraId="26A21A9C" w14:textId="77777777" w:rsidR="00793D14" w:rsidRPr="00BE685C" w:rsidRDefault="002918D0" w:rsidP="00DB6630">
            <w:pPr>
              <w:widowControl w:val="0"/>
              <w:autoSpaceDE w:val="0"/>
              <w:autoSpaceDN w:val="0"/>
              <w:adjustRightInd w:val="0"/>
              <w:spacing w:after="0" w:line="239" w:lineRule="exact"/>
              <w:rPr>
                <w:rFonts w:ascii="Times New Roman" w:hAnsi="Times New Roman"/>
                <w:sz w:val="24"/>
                <w:szCs w:val="24"/>
              </w:rPr>
            </w:pPr>
            <w:r>
              <w:rPr>
                <w:rFonts w:ascii="Century Gothic" w:hAnsi="Century Gothic" w:cs="Century Gothic"/>
              </w:rPr>
              <w:t>Attention to detail</w:t>
            </w:r>
          </w:p>
        </w:tc>
        <w:tc>
          <w:tcPr>
            <w:tcW w:w="20" w:type="dxa"/>
            <w:tcBorders>
              <w:top w:val="nil"/>
              <w:left w:val="nil"/>
              <w:bottom w:val="nil"/>
              <w:right w:val="nil"/>
            </w:tcBorders>
            <w:shd w:val="clear" w:color="auto" w:fill="FEFDFD"/>
            <w:vAlign w:val="bottom"/>
          </w:tcPr>
          <w:p w14:paraId="26A21A9D" w14:textId="77777777" w:rsidR="00793D14" w:rsidRPr="00BE685C" w:rsidRDefault="00793D14" w:rsidP="00DB6630">
            <w:pPr>
              <w:widowControl w:val="0"/>
              <w:autoSpaceDE w:val="0"/>
              <w:autoSpaceDN w:val="0"/>
              <w:adjustRightInd w:val="0"/>
              <w:spacing w:after="0" w:line="240" w:lineRule="auto"/>
              <w:rPr>
                <w:rFonts w:ascii="Times New Roman" w:hAnsi="Times New Roman"/>
                <w:sz w:val="20"/>
                <w:szCs w:val="20"/>
              </w:rPr>
            </w:pPr>
          </w:p>
        </w:tc>
        <w:tc>
          <w:tcPr>
            <w:tcW w:w="2840" w:type="dxa"/>
            <w:tcBorders>
              <w:top w:val="nil"/>
              <w:left w:val="nil"/>
              <w:bottom w:val="nil"/>
              <w:right w:val="nil"/>
            </w:tcBorders>
            <w:vAlign w:val="bottom"/>
          </w:tcPr>
          <w:p w14:paraId="26A21A9E" w14:textId="77777777" w:rsidR="00793D14" w:rsidRPr="00BE685C" w:rsidRDefault="00793D14" w:rsidP="00DB6630">
            <w:pPr>
              <w:widowControl w:val="0"/>
              <w:autoSpaceDE w:val="0"/>
              <w:autoSpaceDN w:val="0"/>
              <w:adjustRightInd w:val="0"/>
              <w:spacing w:after="0" w:line="239" w:lineRule="exact"/>
              <w:ind w:left="640"/>
              <w:rPr>
                <w:rFonts w:ascii="Times New Roman" w:hAnsi="Times New Roman"/>
                <w:sz w:val="24"/>
                <w:szCs w:val="24"/>
              </w:rPr>
            </w:pPr>
            <w:r w:rsidRPr="00BE685C">
              <w:rPr>
                <w:rFonts w:ascii="Century Gothic" w:hAnsi="Century Gothic" w:cs="Century Gothic"/>
              </w:rPr>
              <w:t xml:space="preserve">Customer Service </w:t>
            </w:r>
          </w:p>
        </w:tc>
        <w:tc>
          <w:tcPr>
            <w:tcW w:w="0" w:type="dxa"/>
            <w:tcBorders>
              <w:top w:val="nil"/>
              <w:left w:val="nil"/>
              <w:bottom w:val="nil"/>
              <w:right w:val="nil"/>
            </w:tcBorders>
            <w:vAlign w:val="bottom"/>
          </w:tcPr>
          <w:p w14:paraId="26A21A9F" w14:textId="77777777" w:rsidR="00793D14" w:rsidRPr="00BE685C" w:rsidRDefault="00793D14" w:rsidP="00DB6630">
            <w:pPr>
              <w:widowControl w:val="0"/>
              <w:autoSpaceDE w:val="0"/>
              <w:autoSpaceDN w:val="0"/>
              <w:adjustRightInd w:val="0"/>
              <w:spacing w:after="0" w:line="240" w:lineRule="auto"/>
              <w:rPr>
                <w:rFonts w:ascii="Times New Roman" w:hAnsi="Times New Roman"/>
                <w:sz w:val="2"/>
                <w:szCs w:val="2"/>
              </w:rPr>
            </w:pPr>
          </w:p>
        </w:tc>
      </w:tr>
      <w:tr w:rsidR="00793D14" w:rsidRPr="0076799E" w14:paraId="26A21AA5" w14:textId="77777777" w:rsidTr="00DB6630">
        <w:trPr>
          <w:trHeight w:val="240"/>
        </w:trPr>
        <w:tc>
          <w:tcPr>
            <w:tcW w:w="4360" w:type="dxa"/>
            <w:tcBorders>
              <w:top w:val="nil"/>
              <w:left w:val="nil"/>
              <w:bottom w:val="nil"/>
              <w:right w:val="nil"/>
            </w:tcBorders>
            <w:vAlign w:val="bottom"/>
          </w:tcPr>
          <w:p w14:paraId="26A21AA1" w14:textId="77777777" w:rsidR="00793D14" w:rsidRPr="00BE685C" w:rsidRDefault="002918D0" w:rsidP="00DB6630">
            <w:pPr>
              <w:widowControl w:val="0"/>
              <w:autoSpaceDE w:val="0"/>
              <w:autoSpaceDN w:val="0"/>
              <w:adjustRightInd w:val="0"/>
              <w:spacing w:after="0" w:line="239" w:lineRule="exact"/>
              <w:rPr>
                <w:rFonts w:ascii="Times New Roman" w:hAnsi="Times New Roman"/>
                <w:sz w:val="24"/>
                <w:szCs w:val="24"/>
              </w:rPr>
            </w:pPr>
            <w:r>
              <w:rPr>
                <w:rFonts w:ascii="Century Gothic" w:hAnsi="Century Gothic" w:cs="Century Gothic"/>
              </w:rPr>
              <w:t>Self-motivated</w:t>
            </w:r>
            <w:r w:rsidR="00793D14" w:rsidRPr="00BE685C">
              <w:rPr>
                <w:rFonts w:ascii="Century Gothic" w:hAnsi="Century Gothic" w:cs="Century Gothic"/>
              </w:rPr>
              <w:t xml:space="preserve"> </w:t>
            </w:r>
          </w:p>
        </w:tc>
        <w:tc>
          <w:tcPr>
            <w:tcW w:w="20" w:type="dxa"/>
            <w:tcBorders>
              <w:top w:val="nil"/>
              <w:left w:val="nil"/>
              <w:bottom w:val="nil"/>
              <w:right w:val="nil"/>
            </w:tcBorders>
            <w:shd w:val="clear" w:color="auto" w:fill="FEFDFD"/>
            <w:vAlign w:val="bottom"/>
          </w:tcPr>
          <w:p w14:paraId="26A21AA2" w14:textId="77777777" w:rsidR="00793D14" w:rsidRPr="00BE685C" w:rsidRDefault="00793D14" w:rsidP="00DB6630">
            <w:pPr>
              <w:widowControl w:val="0"/>
              <w:autoSpaceDE w:val="0"/>
              <w:autoSpaceDN w:val="0"/>
              <w:adjustRightInd w:val="0"/>
              <w:spacing w:after="0" w:line="240" w:lineRule="auto"/>
              <w:rPr>
                <w:rFonts w:ascii="Times New Roman" w:hAnsi="Times New Roman"/>
                <w:sz w:val="20"/>
                <w:szCs w:val="20"/>
              </w:rPr>
            </w:pPr>
          </w:p>
        </w:tc>
        <w:tc>
          <w:tcPr>
            <w:tcW w:w="2840" w:type="dxa"/>
            <w:tcBorders>
              <w:top w:val="nil"/>
              <w:left w:val="nil"/>
              <w:bottom w:val="nil"/>
              <w:right w:val="nil"/>
            </w:tcBorders>
            <w:vAlign w:val="bottom"/>
          </w:tcPr>
          <w:p w14:paraId="26A21AA3" w14:textId="77777777" w:rsidR="00793D14" w:rsidRPr="00BE685C" w:rsidRDefault="002918D0" w:rsidP="00DB6630">
            <w:pPr>
              <w:widowControl w:val="0"/>
              <w:autoSpaceDE w:val="0"/>
              <w:autoSpaceDN w:val="0"/>
              <w:adjustRightInd w:val="0"/>
              <w:spacing w:after="0" w:line="239" w:lineRule="exact"/>
              <w:ind w:left="640"/>
              <w:rPr>
                <w:rFonts w:ascii="Times New Roman" w:hAnsi="Times New Roman"/>
                <w:sz w:val="24"/>
                <w:szCs w:val="24"/>
              </w:rPr>
            </w:pPr>
            <w:r>
              <w:rPr>
                <w:rFonts w:ascii="Century Gothic" w:hAnsi="Century Gothic" w:cs="Century Gothic"/>
              </w:rPr>
              <w:t>Literacy Skills</w:t>
            </w:r>
            <w:r w:rsidR="00793D14" w:rsidRPr="00BE685C">
              <w:rPr>
                <w:rFonts w:ascii="Century Gothic" w:hAnsi="Century Gothic" w:cs="Century Gothic"/>
              </w:rPr>
              <w:t xml:space="preserve"> </w:t>
            </w:r>
          </w:p>
        </w:tc>
        <w:tc>
          <w:tcPr>
            <w:tcW w:w="0" w:type="dxa"/>
            <w:tcBorders>
              <w:top w:val="nil"/>
              <w:left w:val="nil"/>
              <w:bottom w:val="nil"/>
              <w:right w:val="nil"/>
            </w:tcBorders>
            <w:vAlign w:val="bottom"/>
          </w:tcPr>
          <w:p w14:paraId="26A21AA4" w14:textId="77777777" w:rsidR="00793D14" w:rsidRPr="00BE685C" w:rsidRDefault="00793D14" w:rsidP="00DB6630">
            <w:pPr>
              <w:widowControl w:val="0"/>
              <w:autoSpaceDE w:val="0"/>
              <w:autoSpaceDN w:val="0"/>
              <w:adjustRightInd w:val="0"/>
              <w:spacing w:after="0" w:line="240" w:lineRule="auto"/>
              <w:rPr>
                <w:rFonts w:ascii="Times New Roman" w:hAnsi="Times New Roman"/>
                <w:sz w:val="2"/>
                <w:szCs w:val="2"/>
              </w:rPr>
            </w:pPr>
          </w:p>
        </w:tc>
      </w:tr>
      <w:tr w:rsidR="00793D14" w:rsidRPr="0076799E" w14:paraId="26A21AAA" w14:textId="77777777" w:rsidTr="00DB6630">
        <w:trPr>
          <w:trHeight w:val="262"/>
        </w:trPr>
        <w:tc>
          <w:tcPr>
            <w:tcW w:w="4360" w:type="dxa"/>
            <w:tcBorders>
              <w:top w:val="nil"/>
              <w:left w:val="nil"/>
              <w:bottom w:val="nil"/>
              <w:right w:val="nil"/>
            </w:tcBorders>
            <w:vAlign w:val="bottom"/>
          </w:tcPr>
          <w:p w14:paraId="26A21AA6" w14:textId="77777777" w:rsidR="00793D14" w:rsidRPr="00BE685C" w:rsidRDefault="00793D14" w:rsidP="00DB6630">
            <w:pPr>
              <w:widowControl w:val="0"/>
              <w:autoSpaceDE w:val="0"/>
              <w:autoSpaceDN w:val="0"/>
              <w:adjustRightInd w:val="0"/>
              <w:spacing w:after="0" w:line="261" w:lineRule="exact"/>
              <w:rPr>
                <w:rFonts w:ascii="Times New Roman" w:hAnsi="Times New Roman"/>
                <w:sz w:val="24"/>
                <w:szCs w:val="24"/>
              </w:rPr>
            </w:pPr>
            <w:r>
              <w:rPr>
                <w:rFonts w:ascii="Century Gothic" w:hAnsi="Century Gothic" w:cs="Century Gothic"/>
              </w:rPr>
              <w:t>Extremely Adaptable</w:t>
            </w:r>
          </w:p>
        </w:tc>
        <w:tc>
          <w:tcPr>
            <w:tcW w:w="20" w:type="dxa"/>
            <w:tcBorders>
              <w:top w:val="nil"/>
              <w:left w:val="nil"/>
              <w:bottom w:val="nil"/>
              <w:right w:val="nil"/>
            </w:tcBorders>
            <w:shd w:val="clear" w:color="auto" w:fill="FEFDFD"/>
            <w:vAlign w:val="bottom"/>
          </w:tcPr>
          <w:p w14:paraId="26A21AA7" w14:textId="77777777" w:rsidR="00793D14" w:rsidRPr="00BE685C" w:rsidRDefault="00793D14" w:rsidP="00DB6630">
            <w:pPr>
              <w:widowControl w:val="0"/>
              <w:autoSpaceDE w:val="0"/>
              <w:autoSpaceDN w:val="0"/>
              <w:adjustRightInd w:val="0"/>
              <w:spacing w:after="0" w:line="240" w:lineRule="auto"/>
              <w:rPr>
                <w:rFonts w:ascii="Times New Roman" w:hAnsi="Times New Roman"/>
              </w:rPr>
            </w:pPr>
          </w:p>
        </w:tc>
        <w:tc>
          <w:tcPr>
            <w:tcW w:w="2840" w:type="dxa"/>
            <w:tcBorders>
              <w:top w:val="nil"/>
              <w:left w:val="nil"/>
              <w:bottom w:val="nil"/>
              <w:right w:val="nil"/>
            </w:tcBorders>
            <w:vAlign w:val="bottom"/>
          </w:tcPr>
          <w:p w14:paraId="26A21AA8" w14:textId="77777777" w:rsidR="00793D14" w:rsidRPr="00BE685C" w:rsidRDefault="00793D14" w:rsidP="00DB6630">
            <w:pPr>
              <w:widowControl w:val="0"/>
              <w:autoSpaceDE w:val="0"/>
              <w:autoSpaceDN w:val="0"/>
              <w:adjustRightInd w:val="0"/>
              <w:spacing w:after="0" w:line="261" w:lineRule="exact"/>
              <w:ind w:left="640"/>
              <w:rPr>
                <w:rFonts w:ascii="Times New Roman" w:hAnsi="Times New Roman"/>
                <w:sz w:val="24"/>
                <w:szCs w:val="24"/>
              </w:rPr>
            </w:pPr>
            <w:r>
              <w:rPr>
                <w:rFonts w:ascii="Century Gothic" w:hAnsi="Century Gothic" w:cs="Century Gothic"/>
              </w:rPr>
              <w:t>Flexibility</w:t>
            </w:r>
            <w:r w:rsidRPr="00BE685C">
              <w:rPr>
                <w:rFonts w:ascii="Century Gothic" w:hAnsi="Century Gothic" w:cs="Century Gothic"/>
              </w:rPr>
              <w:t xml:space="preserve"> </w:t>
            </w:r>
          </w:p>
        </w:tc>
        <w:tc>
          <w:tcPr>
            <w:tcW w:w="0" w:type="dxa"/>
            <w:tcBorders>
              <w:top w:val="nil"/>
              <w:left w:val="nil"/>
              <w:bottom w:val="nil"/>
              <w:right w:val="nil"/>
            </w:tcBorders>
            <w:vAlign w:val="bottom"/>
          </w:tcPr>
          <w:p w14:paraId="26A21AA9" w14:textId="77777777" w:rsidR="00793D14" w:rsidRPr="00BE685C" w:rsidRDefault="00793D14" w:rsidP="00DB6630">
            <w:pPr>
              <w:widowControl w:val="0"/>
              <w:autoSpaceDE w:val="0"/>
              <w:autoSpaceDN w:val="0"/>
              <w:adjustRightInd w:val="0"/>
              <w:spacing w:after="0" w:line="240" w:lineRule="auto"/>
              <w:rPr>
                <w:rFonts w:ascii="Times New Roman" w:hAnsi="Times New Roman"/>
                <w:sz w:val="2"/>
                <w:szCs w:val="2"/>
              </w:rPr>
            </w:pPr>
          </w:p>
        </w:tc>
      </w:tr>
    </w:tbl>
    <w:p w14:paraId="26A21AAB" w14:textId="77777777" w:rsidR="00793D14" w:rsidRDefault="00793D14" w:rsidP="00793D14">
      <w:pPr>
        <w:widowControl w:val="0"/>
        <w:autoSpaceDE w:val="0"/>
        <w:autoSpaceDN w:val="0"/>
        <w:adjustRightInd w:val="0"/>
        <w:spacing w:after="0" w:line="142" w:lineRule="exact"/>
        <w:rPr>
          <w:rFonts w:ascii="Times New Roman" w:hAnsi="Times New Roman"/>
          <w:sz w:val="24"/>
          <w:szCs w:val="24"/>
        </w:rPr>
      </w:pPr>
      <w:r>
        <w:rPr>
          <w:noProof/>
        </w:rPr>
        <w:drawing>
          <wp:anchor distT="0" distB="0" distL="114300" distR="114300" simplePos="0" relativeHeight="251674624" behindDoc="1" locked="0" layoutInCell="0" allowOverlap="1" wp14:anchorId="26A21B03" wp14:editId="26A21B04">
            <wp:simplePos x="0" y="0"/>
            <wp:positionH relativeFrom="column">
              <wp:posOffset>342900</wp:posOffset>
            </wp:positionH>
            <wp:positionV relativeFrom="paragraph">
              <wp:posOffset>-577215</wp:posOffset>
            </wp:positionV>
            <wp:extent cx="76200" cy="76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0" allowOverlap="1" wp14:anchorId="26A21B05" wp14:editId="26A21B06">
            <wp:simplePos x="0" y="0"/>
            <wp:positionH relativeFrom="column">
              <wp:posOffset>342900</wp:posOffset>
            </wp:positionH>
            <wp:positionV relativeFrom="paragraph">
              <wp:posOffset>-424815</wp:posOffset>
            </wp:positionV>
            <wp:extent cx="76200" cy="76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0" allowOverlap="1" wp14:anchorId="26A21B07" wp14:editId="26A21B08">
            <wp:simplePos x="0" y="0"/>
            <wp:positionH relativeFrom="column">
              <wp:posOffset>342900</wp:posOffset>
            </wp:positionH>
            <wp:positionV relativeFrom="paragraph">
              <wp:posOffset>-272415</wp:posOffset>
            </wp:positionV>
            <wp:extent cx="76200" cy="76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0" allowOverlap="1" wp14:anchorId="26A21B09" wp14:editId="26A21B0A">
            <wp:simplePos x="0" y="0"/>
            <wp:positionH relativeFrom="column">
              <wp:posOffset>342900</wp:posOffset>
            </wp:positionH>
            <wp:positionV relativeFrom="paragraph">
              <wp:posOffset>-120015</wp:posOffset>
            </wp:positionV>
            <wp:extent cx="76200" cy="76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0" allowOverlap="1" wp14:anchorId="26A21B0B" wp14:editId="26A21B0C">
            <wp:simplePos x="0" y="0"/>
            <wp:positionH relativeFrom="column">
              <wp:posOffset>3530600</wp:posOffset>
            </wp:positionH>
            <wp:positionV relativeFrom="paragraph">
              <wp:posOffset>-577215</wp:posOffset>
            </wp:positionV>
            <wp:extent cx="76200" cy="76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0" allowOverlap="1" wp14:anchorId="26A21B0D" wp14:editId="26A21B0E">
            <wp:simplePos x="0" y="0"/>
            <wp:positionH relativeFrom="column">
              <wp:posOffset>3530600</wp:posOffset>
            </wp:positionH>
            <wp:positionV relativeFrom="paragraph">
              <wp:posOffset>-424815</wp:posOffset>
            </wp:positionV>
            <wp:extent cx="76200" cy="76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0" allowOverlap="1" wp14:anchorId="26A21B0F" wp14:editId="26A21B10">
            <wp:simplePos x="0" y="0"/>
            <wp:positionH relativeFrom="column">
              <wp:posOffset>3530600</wp:posOffset>
            </wp:positionH>
            <wp:positionV relativeFrom="paragraph">
              <wp:posOffset>-272415</wp:posOffset>
            </wp:positionV>
            <wp:extent cx="76200" cy="762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0" allowOverlap="1" wp14:anchorId="26A21B11" wp14:editId="26A21B12">
            <wp:simplePos x="0" y="0"/>
            <wp:positionH relativeFrom="column">
              <wp:posOffset>3530600</wp:posOffset>
            </wp:positionH>
            <wp:positionV relativeFrom="paragraph">
              <wp:posOffset>-120015</wp:posOffset>
            </wp:positionV>
            <wp:extent cx="76200" cy="76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p>
    <w:p w14:paraId="26A21AAC" w14:textId="77777777" w:rsidR="0000575C" w:rsidRDefault="0000575C" w:rsidP="00793D14">
      <w:pPr>
        <w:widowControl w:val="0"/>
        <w:autoSpaceDE w:val="0"/>
        <w:autoSpaceDN w:val="0"/>
        <w:adjustRightInd w:val="0"/>
        <w:spacing w:after="0" w:line="240" w:lineRule="auto"/>
        <w:rPr>
          <w:rFonts w:ascii="Century Gothic" w:hAnsi="Century Gothic" w:cs="Century Gothic"/>
          <w:b/>
          <w:bCs/>
          <w:sz w:val="24"/>
          <w:szCs w:val="24"/>
        </w:rPr>
      </w:pPr>
    </w:p>
    <w:p w14:paraId="26A21AAD" w14:textId="77777777" w:rsidR="005A2FF8" w:rsidRDefault="005A2FF8" w:rsidP="005A2FF8">
      <w:pPr>
        <w:widowControl w:val="0"/>
        <w:autoSpaceDE w:val="0"/>
        <w:autoSpaceDN w:val="0"/>
        <w:adjustRightInd w:val="0"/>
        <w:spacing w:after="0" w:line="240" w:lineRule="auto"/>
        <w:rPr>
          <w:rFonts w:ascii="Times New Roman" w:hAnsi="Times New Roman"/>
          <w:sz w:val="24"/>
          <w:szCs w:val="24"/>
        </w:rPr>
      </w:pPr>
      <w:r>
        <w:rPr>
          <w:rFonts w:ascii="Century Gothic" w:hAnsi="Century Gothic" w:cs="Century Gothic"/>
          <w:b/>
          <w:bCs/>
          <w:sz w:val="24"/>
          <w:szCs w:val="24"/>
        </w:rPr>
        <w:t xml:space="preserve">Education </w:t>
      </w:r>
    </w:p>
    <w:p w14:paraId="26A21AAE" w14:textId="77777777" w:rsidR="005A2FF8" w:rsidRDefault="005A2FF8" w:rsidP="005A2FF8">
      <w:pPr>
        <w:widowControl w:val="0"/>
        <w:autoSpaceDE w:val="0"/>
        <w:autoSpaceDN w:val="0"/>
        <w:adjustRightInd w:val="0"/>
        <w:spacing w:after="0" w:line="46" w:lineRule="exact"/>
        <w:rPr>
          <w:rFonts w:ascii="Times New Roman" w:hAnsi="Times New Roman"/>
          <w:sz w:val="24"/>
          <w:szCs w:val="24"/>
        </w:rPr>
      </w:pPr>
      <w:r>
        <w:rPr>
          <w:noProof/>
        </w:rPr>
        <w:drawing>
          <wp:anchor distT="0" distB="0" distL="114300" distR="114300" simplePos="0" relativeHeight="251685888" behindDoc="1" locked="0" layoutInCell="0" allowOverlap="1" wp14:anchorId="26A21B13" wp14:editId="26A21B14">
            <wp:simplePos x="0" y="0"/>
            <wp:positionH relativeFrom="column">
              <wp:posOffset>0</wp:posOffset>
            </wp:positionH>
            <wp:positionV relativeFrom="paragraph">
              <wp:posOffset>8890</wp:posOffset>
            </wp:positionV>
            <wp:extent cx="6540500" cy="25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00" cy="25400"/>
                    </a:xfrm>
                    <a:prstGeom prst="rect">
                      <a:avLst/>
                    </a:prstGeom>
                    <a:noFill/>
                  </pic:spPr>
                </pic:pic>
              </a:graphicData>
            </a:graphic>
            <wp14:sizeRelH relativeFrom="page">
              <wp14:pctWidth>0</wp14:pctWidth>
            </wp14:sizeRelH>
            <wp14:sizeRelV relativeFrom="page">
              <wp14:pctHeight>0</wp14:pctHeight>
            </wp14:sizeRelV>
          </wp:anchor>
        </w:drawing>
      </w:r>
    </w:p>
    <w:p w14:paraId="26A21AAF" w14:textId="77777777" w:rsidR="005A2FF8" w:rsidRDefault="005A2FF8" w:rsidP="005A2FF8">
      <w:pPr>
        <w:widowControl w:val="0"/>
        <w:autoSpaceDE w:val="0"/>
        <w:autoSpaceDN w:val="0"/>
        <w:adjustRightInd w:val="0"/>
        <w:spacing w:after="0" w:line="239" w:lineRule="auto"/>
        <w:ind w:left="280"/>
        <w:rPr>
          <w:rFonts w:ascii="Century Gothic" w:hAnsi="Century Gothic" w:cs="Century Gothic"/>
          <w:b/>
          <w:bCs/>
        </w:rPr>
      </w:pPr>
    </w:p>
    <w:p w14:paraId="26A21AB0" w14:textId="77777777" w:rsidR="005A2FF8" w:rsidRDefault="005A2FF8" w:rsidP="005A2FF8">
      <w:pPr>
        <w:widowControl w:val="0"/>
        <w:autoSpaceDE w:val="0"/>
        <w:autoSpaceDN w:val="0"/>
        <w:adjustRightInd w:val="0"/>
        <w:spacing w:after="0" w:line="239" w:lineRule="auto"/>
        <w:ind w:left="280"/>
        <w:rPr>
          <w:rFonts w:ascii="Times New Roman" w:hAnsi="Times New Roman"/>
          <w:sz w:val="24"/>
          <w:szCs w:val="24"/>
        </w:rPr>
      </w:pPr>
      <w:r>
        <w:rPr>
          <w:rFonts w:ascii="Century Gothic" w:hAnsi="Century Gothic" w:cs="Century Gothic"/>
          <w:b/>
          <w:bCs/>
        </w:rPr>
        <w:t>BA (Hons) Marketing</w:t>
      </w:r>
      <w:r>
        <w:rPr>
          <w:rFonts w:ascii="Century Gothic" w:hAnsi="Century Gothic" w:cs="Century Gothic"/>
        </w:rPr>
        <w:t xml:space="preserve"> </w:t>
      </w:r>
      <w:r w:rsidRPr="00197B85">
        <w:rPr>
          <w:rFonts w:ascii="Century Gothic" w:hAnsi="Century Gothic" w:cs="Century Gothic"/>
          <w:i/>
        </w:rPr>
        <w:t>(Due to complete 2017)</w:t>
      </w:r>
    </w:p>
    <w:p w14:paraId="26A21AB1" w14:textId="77777777" w:rsidR="005A2FF8" w:rsidRDefault="005A2FF8" w:rsidP="005A2FF8">
      <w:pPr>
        <w:widowControl w:val="0"/>
        <w:autoSpaceDE w:val="0"/>
        <w:autoSpaceDN w:val="0"/>
        <w:adjustRightInd w:val="0"/>
        <w:spacing w:after="0" w:line="1" w:lineRule="exact"/>
        <w:rPr>
          <w:rFonts w:ascii="Times New Roman" w:hAnsi="Times New Roman"/>
          <w:sz w:val="24"/>
          <w:szCs w:val="24"/>
        </w:rPr>
      </w:pPr>
    </w:p>
    <w:p w14:paraId="26A21AB2" w14:textId="77777777" w:rsidR="005A2FF8" w:rsidRDefault="005A2FF8" w:rsidP="005A2FF8">
      <w:pPr>
        <w:widowControl w:val="0"/>
        <w:autoSpaceDE w:val="0"/>
        <w:autoSpaceDN w:val="0"/>
        <w:adjustRightInd w:val="0"/>
        <w:spacing w:after="0" w:line="240" w:lineRule="auto"/>
        <w:ind w:left="280"/>
        <w:rPr>
          <w:rFonts w:ascii="Century Gothic" w:hAnsi="Century Gothic" w:cs="Century Gothic"/>
        </w:rPr>
      </w:pPr>
      <w:r>
        <w:rPr>
          <w:rFonts w:ascii="Century Gothic" w:hAnsi="Century Gothic" w:cs="Century Gothic"/>
          <w:b/>
          <w:bCs/>
        </w:rPr>
        <w:t xml:space="preserve">University of the West of England </w:t>
      </w:r>
      <w:r>
        <w:rPr>
          <w:rFonts w:ascii="Century Gothic" w:hAnsi="Century Gothic" w:cs="Century Gothic"/>
        </w:rPr>
        <w:t xml:space="preserve">- Bristol, City of Bristol, United Kingdom  </w:t>
      </w:r>
    </w:p>
    <w:p w14:paraId="26A21AB3" w14:textId="77777777" w:rsidR="005A2FF8" w:rsidRPr="00C15CA1" w:rsidRDefault="005A2FF8" w:rsidP="005A2FF8">
      <w:pPr>
        <w:widowControl w:val="0"/>
        <w:autoSpaceDE w:val="0"/>
        <w:autoSpaceDN w:val="0"/>
        <w:adjustRightInd w:val="0"/>
        <w:spacing w:after="0" w:line="240" w:lineRule="auto"/>
        <w:ind w:left="280"/>
        <w:rPr>
          <w:rFonts w:ascii="Times New Roman" w:hAnsi="Times New Roman"/>
          <w:i/>
          <w:sz w:val="24"/>
          <w:szCs w:val="24"/>
        </w:rPr>
      </w:pPr>
      <w:r>
        <w:rPr>
          <w:rFonts w:ascii="Century Gothic" w:hAnsi="Century Gothic" w:cs="Century Gothic"/>
          <w:bCs/>
        </w:rPr>
        <w:t xml:space="preserve">Completed Modules to present: </w:t>
      </w:r>
      <w:r w:rsidRPr="00C15CA1">
        <w:rPr>
          <w:rFonts w:ascii="Century Gothic" w:hAnsi="Century Gothic" w:cs="Century Gothic"/>
          <w:bCs/>
          <w:i/>
        </w:rPr>
        <w:t>Understanding the Market Process, Understanding Business and Financial information, Unders</w:t>
      </w:r>
      <w:r>
        <w:rPr>
          <w:rFonts w:ascii="Century Gothic" w:hAnsi="Century Gothic" w:cs="Century Gothic"/>
          <w:bCs/>
          <w:i/>
        </w:rPr>
        <w:t>tanding Organisations and people, Engaging in critical business Enquiry, Meeting the Management challenge and Understanding business and the Economic Environment</w:t>
      </w:r>
    </w:p>
    <w:p w14:paraId="26A21AB4" w14:textId="77777777" w:rsidR="005A2FF8" w:rsidRDefault="005A2FF8" w:rsidP="005A2FF8">
      <w:pPr>
        <w:widowControl w:val="0"/>
        <w:autoSpaceDE w:val="0"/>
        <w:autoSpaceDN w:val="0"/>
        <w:adjustRightInd w:val="0"/>
        <w:spacing w:after="0" w:line="239" w:lineRule="auto"/>
        <w:ind w:left="280"/>
        <w:rPr>
          <w:rFonts w:ascii="Times New Roman" w:hAnsi="Times New Roman"/>
          <w:sz w:val="24"/>
          <w:szCs w:val="24"/>
        </w:rPr>
      </w:pPr>
    </w:p>
    <w:p w14:paraId="26A21AB5" w14:textId="77777777" w:rsidR="005A2FF8" w:rsidRDefault="005A2FF8" w:rsidP="005A2FF8">
      <w:pPr>
        <w:widowControl w:val="0"/>
        <w:autoSpaceDE w:val="0"/>
        <w:autoSpaceDN w:val="0"/>
        <w:adjustRightInd w:val="0"/>
        <w:spacing w:after="0" w:line="239" w:lineRule="auto"/>
        <w:ind w:left="280"/>
        <w:rPr>
          <w:rFonts w:ascii="Times New Roman" w:hAnsi="Times New Roman"/>
          <w:sz w:val="24"/>
          <w:szCs w:val="24"/>
        </w:rPr>
      </w:pPr>
      <w:r>
        <w:rPr>
          <w:rFonts w:ascii="Century Gothic" w:hAnsi="Century Gothic" w:cs="Century Gothic"/>
          <w:b/>
          <w:bCs/>
        </w:rPr>
        <w:t xml:space="preserve">A-Levels </w:t>
      </w:r>
      <w:r>
        <w:rPr>
          <w:rFonts w:ascii="Century Gothic" w:hAnsi="Century Gothic" w:cs="Century Gothic"/>
        </w:rPr>
        <w:t>: 2010-2012</w:t>
      </w:r>
    </w:p>
    <w:p w14:paraId="26A21AB6" w14:textId="77777777" w:rsidR="005A2FF8" w:rsidRDefault="005A2FF8" w:rsidP="005A2FF8">
      <w:pPr>
        <w:widowControl w:val="0"/>
        <w:autoSpaceDE w:val="0"/>
        <w:autoSpaceDN w:val="0"/>
        <w:adjustRightInd w:val="0"/>
        <w:spacing w:after="0" w:line="1" w:lineRule="exact"/>
        <w:ind w:left="280"/>
        <w:rPr>
          <w:rFonts w:ascii="Times New Roman" w:hAnsi="Times New Roman"/>
          <w:sz w:val="24"/>
          <w:szCs w:val="24"/>
        </w:rPr>
      </w:pPr>
    </w:p>
    <w:p w14:paraId="26A21AB7" w14:textId="77777777" w:rsidR="005A2FF8" w:rsidRDefault="005A2FF8" w:rsidP="005A2FF8">
      <w:pPr>
        <w:widowControl w:val="0"/>
        <w:overflowPunct w:val="0"/>
        <w:autoSpaceDE w:val="0"/>
        <w:autoSpaceDN w:val="0"/>
        <w:adjustRightInd w:val="0"/>
        <w:spacing w:after="0" w:line="214" w:lineRule="auto"/>
        <w:ind w:left="280" w:right="2880"/>
        <w:rPr>
          <w:rFonts w:ascii="Century Gothic" w:hAnsi="Century Gothic" w:cs="Century Gothic"/>
          <w:b/>
          <w:bCs/>
        </w:rPr>
      </w:pPr>
      <w:r>
        <w:rPr>
          <w:rFonts w:ascii="Century Gothic" w:hAnsi="Century Gothic" w:cs="Century Gothic"/>
          <w:b/>
          <w:bCs/>
        </w:rPr>
        <w:t>Caerleon Comprehensive School Sixth Form</w:t>
      </w:r>
      <w:r>
        <w:rPr>
          <w:rFonts w:ascii="Century Gothic" w:hAnsi="Century Gothic" w:cs="Century Gothic"/>
        </w:rPr>
        <w:t xml:space="preserve">- Newport, Gwent, United Kingdom  </w:t>
      </w:r>
      <w:r>
        <w:rPr>
          <w:rFonts w:ascii="Century Gothic" w:hAnsi="Century Gothic" w:cs="Century Gothic"/>
          <w:b/>
          <w:bCs/>
        </w:rPr>
        <w:t xml:space="preserve"> </w:t>
      </w:r>
    </w:p>
    <w:p w14:paraId="26A21AB8" w14:textId="77777777" w:rsidR="005A2FF8" w:rsidRDefault="005A2FF8" w:rsidP="005A2FF8">
      <w:pPr>
        <w:widowControl w:val="0"/>
        <w:overflowPunct w:val="0"/>
        <w:autoSpaceDE w:val="0"/>
        <w:autoSpaceDN w:val="0"/>
        <w:adjustRightInd w:val="0"/>
        <w:spacing w:after="0" w:line="214" w:lineRule="auto"/>
        <w:ind w:left="280" w:right="2880"/>
        <w:rPr>
          <w:rFonts w:ascii="Century Gothic" w:hAnsi="Century Gothic" w:cs="Century Gothic"/>
        </w:rPr>
      </w:pPr>
      <w:r>
        <w:rPr>
          <w:rFonts w:ascii="Century Gothic" w:hAnsi="Century Gothic" w:cs="Century Gothic"/>
        </w:rPr>
        <w:t xml:space="preserve">•Information and Communications Technology (ICT) - B  </w:t>
      </w:r>
    </w:p>
    <w:p w14:paraId="26A21AB9" w14:textId="77777777" w:rsidR="005A2FF8" w:rsidRDefault="005A2FF8" w:rsidP="005A2FF8">
      <w:pPr>
        <w:widowControl w:val="0"/>
        <w:overflowPunct w:val="0"/>
        <w:autoSpaceDE w:val="0"/>
        <w:autoSpaceDN w:val="0"/>
        <w:adjustRightInd w:val="0"/>
        <w:spacing w:after="0" w:line="214" w:lineRule="auto"/>
        <w:ind w:left="280" w:right="2880"/>
        <w:rPr>
          <w:rFonts w:ascii="Times New Roman" w:hAnsi="Times New Roman"/>
          <w:sz w:val="24"/>
          <w:szCs w:val="24"/>
        </w:rPr>
      </w:pPr>
      <w:r>
        <w:rPr>
          <w:rFonts w:ascii="Century Gothic" w:hAnsi="Century Gothic" w:cs="Century Gothic"/>
        </w:rPr>
        <w:t xml:space="preserve">•Business Studies -C </w:t>
      </w:r>
    </w:p>
    <w:p w14:paraId="26A21ABA" w14:textId="77777777" w:rsidR="005A2FF8" w:rsidRDefault="005A2FF8" w:rsidP="005A2FF8">
      <w:pPr>
        <w:widowControl w:val="0"/>
        <w:autoSpaceDE w:val="0"/>
        <w:autoSpaceDN w:val="0"/>
        <w:adjustRightInd w:val="0"/>
        <w:spacing w:after="0" w:line="3" w:lineRule="exact"/>
        <w:ind w:left="280"/>
        <w:rPr>
          <w:rFonts w:ascii="Times New Roman" w:hAnsi="Times New Roman"/>
          <w:sz w:val="24"/>
          <w:szCs w:val="24"/>
        </w:rPr>
      </w:pPr>
    </w:p>
    <w:p w14:paraId="26A21ABB" w14:textId="77777777" w:rsidR="005A2FF8" w:rsidRDefault="005A2FF8" w:rsidP="005A2FF8">
      <w:pPr>
        <w:widowControl w:val="0"/>
        <w:autoSpaceDE w:val="0"/>
        <w:autoSpaceDN w:val="0"/>
        <w:adjustRightInd w:val="0"/>
        <w:spacing w:after="0" w:line="240" w:lineRule="auto"/>
        <w:ind w:left="280"/>
        <w:rPr>
          <w:rFonts w:ascii="Times New Roman" w:hAnsi="Times New Roman"/>
          <w:sz w:val="24"/>
          <w:szCs w:val="24"/>
        </w:rPr>
      </w:pPr>
      <w:r>
        <w:rPr>
          <w:rFonts w:ascii="Century Gothic" w:hAnsi="Century Gothic" w:cs="Century Gothic"/>
        </w:rPr>
        <w:t xml:space="preserve">•Psychology- C </w:t>
      </w:r>
    </w:p>
    <w:p w14:paraId="26A21ABC" w14:textId="77777777" w:rsidR="005A2FF8" w:rsidRDefault="005A2FF8" w:rsidP="005A2FF8">
      <w:pPr>
        <w:widowControl w:val="0"/>
        <w:autoSpaceDE w:val="0"/>
        <w:autoSpaceDN w:val="0"/>
        <w:adjustRightInd w:val="0"/>
        <w:spacing w:after="0" w:line="218" w:lineRule="auto"/>
        <w:ind w:left="280"/>
        <w:rPr>
          <w:rFonts w:ascii="Century Gothic" w:hAnsi="Century Gothic" w:cs="Century Gothic"/>
          <w:b/>
          <w:bCs/>
        </w:rPr>
      </w:pPr>
    </w:p>
    <w:p w14:paraId="26A21ABD" w14:textId="77777777" w:rsidR="005A2FF8" w:rsidRDefault="005A2FF8" w:rsidP="005A2FF8">
      <w:pPr>
        <w:widowControl w:val="0"/>
        <w:autoSpaceDE w:val="0"/>
        <w:autoSpaceDN w:val="0"/>
        <w:adjustRightInd w:val="0"/>
        <w:spacing w:after="0" w:line="218" w:lineRule="auto"/>
        <w:ind w:left="280"/>
        <w:rPr>
          <w:rFonts w:ascii="Times New Roman" w:hAnsi="Times New Roman"/>
          <w:sz w:val="24"/>
          <w:szCs w:val="24"/>
        </w:rPr>
      </w:pPr>
      <w:r>
        <w:rPr>
          <w:rFonts w:ascii="Century Gothic" w:hAnsi="Century Gothic" w:cs="Century Gothic"/>
          <w:b/>
          <w:bCs/>
        </w:rPr>
        <w:t xml:space="preserve">GCSE </w:t>
      </w:r>
      <w:r>
        <w:rPr>
          <w:rFonts w:ascii="Century Gothic" w:hAnsi="Century Gothic" w:cs="Century Gothic"/>
        </w:rPr>
        <w:t>: 2005-2010</w:t>
      </w:r>
    </w:p>
    <w:p w14:paraId="26A21ABE" w14:textId="77777777" w:rsidR="005A2FF8" w:rsidRDefault="005A2FF8" w:rsidP="005A2FF8">
      <w:pPr>
        <w:widowControl w:val="0"/>
        <w:autoSpaceDE w:val="0"/>
        <w:autoSpaceDN w:val="0"/>
        <w:adjustRightInd w:val="0"/>
        <w:spacing w:after="0" w:line="1" w:lineRule="exact"/>
        <w:rPr>
          <w:rFonts w:ascii="Times New Roman" w:hAnsi="Times New Roman"/>
          <w:sz w:val="24"/>
          <w:szCs w:val="24"/>
        </w:rPr>
      </w:pPr>
    </w:p>
    <w:p w14:paraId="26A21ABF" w14:textId="77777777" w:rsidR="005A2FF8" w:rsidRDefault="005A2FF8" w:rsidP="005A2FF8">
      <w:pPr>
        <w:widowControl w:val="0"/>
        <w:overflowPunct w:val="0"/>
        <w:autoSpaceDE w:val="0"/>
        <w:autoSpaceDN w:val="0"/>
        <w:adjustRightInd w:val="0"/>
        <w:spacing w:after="0" w:line="215" w:lineRule="auto"/>
        <w:ind w:left="280" w:right="2600"/>
        <w:rPr>
          <w:rFonts w:ascii="Century Gothic" w:hAnsi="Century Gothic" w:cs="Century Gothic"/>
          <w:b/>
          <w:bCs/>
        </w:rPr>
      </w:pPr>
      <w:r>
        <w:rPr>
          <w:rFonts w:ascii="Century Gothic" w:hAnsi="Century Gothic" w:cs="Century Gothic"/>
          <w:b/>
          <w:bCs/>
        </w:rPr>
        <w:t xml:space="preserve">Caerleon Comprehensive School </w:t>
      </w:r>
      <w:r>
        <w:rPr>
          <w:rFonts w:ascii="Century Gothic" w:hAnsi="Century Gothic" w:cs="Century Gothic"/>
        </w:rPr>
        <w:t xml:space="preserve">- Newport, Gwent, United Kingdom  </w:t>
      </w:r>
      <w:r>
        <w:rPr>
          <w:rFonts w:ascii="Century Gothic" w:hAnsi="Century Gothic" w:cs="Century Gothic"/>
          <w:b/>
          <w:bCs/>
        </w:rPr>
        <w:t xml:space="preserve"> </w:t>
      </w:r>
    </w:p>
    <w:p w14:paraId="26A21AC0" w14:textId="77777777" w:rsidR="005A2FF8" w:rsidRDefault="005A2FF8" w:rsidP="005A2FF8">
      <w:pPr>
        <w:widowControl w:val="0"/>
        <w:overflowPunct w:val="0"/>
        <w:autoSpaceDE w:val="0"/>
        <w:autoSpaceDN w:val="0"/>
        <w:adjustRightInd w:val="0"/>
        <w:spacing w:after="0" w:line="215" w:lineRule="auto"/>
        <w:ind w:left="280" w:right="2600"/>
        <w:rPr>
          <w:rFonts w:ascii="Century Gothic" w:hAnsi="Century Gothic" w:cs="Century Gothic"/>
        </w:rPr>
      </w:pPr>
      <w:r>
        <w:rPr>
          <w:rFonts w:ascii="Century Gothic" w:hAnsi="Century Gothic" w:cs="Century Gothic"/>
        </w:rPr>
        <w:t>10 GCSE’s (Two A’s, Six B’s a</w:t>
      </w:r>
      <w:r w:rsidR="007A2528">
        <w:rPr>
          <w:rFonts w:ascii="Century Gothic" w:hAnsi="Century Gothic" w:cs="Century Gothic"/>
        </w:rPr>
        <w:t xml:space="preserve">nd two C’s) including Maths and A’s in </w:t>
      </w:r>
      <w:r>
        <w:rPr>
          <w:rFonts w:ascii="Century Gothic" w:hAnsi="Century Gothic" w:cs="Century Gothic"/>
        </w:rPr>
        <w:t>English</w:t>
      </w:r>
    </w:p>
    <w:p w14:paraId="26A21AC1" w14:textId="77777777" w:rsidR="005A2FF8" w:rsidRDefault="005A2FF8" w:rsidP="00793D14">
      <w:pPr>
        <w:widowControl w:val="0"/>
        <w:autoSpaceDE w:val="0"/>
        <w:autoSpaceDN w:val="0"/>
        <w:adjustRightInd w:val="0"/>
        <w:spacing w:after="0" w:line="240" w:lineRule="auto"/>
        <w:rPr>
          <w:rFonts w:ascii="Century Gothic" w:hAnsi="Century Gothic" w:cs="Century Gothic"/>
          <w:b/>
          <w:bCs/>
          <w:sz w:val="24"/>
          <w:szCs w:val="24"/>
        </w:rPr>
      </w:pPr>
    </w:p>
    <w:p w14:paraId="26A21AC2" w14:textId="77777777" w:rsidR="005A2FF8" w:rsidRDefault="005A2FF8" w:rsidP="00793D14">
      <w:pPr>
        <w:widowControl w:val="0"/>
        <w:autoSpaceDE w:val="0"/>
        <w:autoSpaceDN w:val="0"/>
        <w:adjustRightInd w:val="0"/>
        <w:spacing w:after="0" w:line="240" w:lineRule="auto"/>
        <w:rPr>
          <w:rFonts w:ascii="Century Gothic" w:hAnsi="Century Gothic" w:cs="Century Gothic"/>
          <w:b/>
          <w:bCs/>
          <w:sz w:val="24"/>
          <w:szCs w:val="24"/>
        </w:rPr>
      </w:pPr>
    </w:p>
    <w:p w14:paraId="26A21AC3" w14:textId="77777777" w:rsidR="00793D14" w:rsidRDefault="00793D14" w:rsidP="00793D14">
      <w:pPr>
        <w:widowControl w:val="0"/>
        <w:autoSpaceDE w:val="0"/>
        <w:autoSpaceDN w:val="0"/>
        <w:adjustRightInd w:val="0"/>
        <w:spacing w:after="0" w:line="240" w:lineRule="auto"/>
        <w:rPr>
          <w:rFonts w:ascii="Times New Roman" w:hAnsi="Times New Roman"/>
          <w:sz w:val="24"/>
          <w:szCs w:val="24"/>
        </w:rPr>
      </w:pPr>
      <w:r>
        <w:rPr>
          <w:rFonts w:ascii="Century Gothic" w:hAnsi="Century Gothic" w:cs="Century Gothic"/>
          <w:b/>
          <w:bCs/>
          <w:sz w:val="24"/>
          <w:szCs w:val="24"/>
        </w:rPr>
        <w:t>Employment History and Relevant Experience</w:t>
      </w:r>
    </w:p>
    <w:p w14:paraId="26A21AC4" w14:textId="77777777" w:rsidR="00793D14" w:rsidRDefault="00793D14" w:rsidP="00793D14">
      <w:pPr>
        <w:widowControl w:val="0"/>
        <w:autoSpaceDE w:val="0"/>
        <w:autoSpaceDN w:val="0"/>
        <w:adjustRightInd w:val="0"/>
        <w:spacing w:after="0" w:line="48" w:lineRule="exact"/>
        <w:rPr>
          <w:rFonts w:ascii="Times New Roman" w:hAnsi="Times New Roman"/>
          <w:sz w:val="24"/>
          <w:szCs w:val="24"/>
        </w:rPr>
      </w:pPr>
      <w:r>
        <w:rPr>
          <w:noProof/>
        </w:rPr>
        <w:drawing>
          <wp:anchor distT="0" distB="0" distL="114300" distR="114300" simplePos="0" relativeHeight="251683840" behindDoc="1" locked="0" layoutInCell="0" allowOverlap="1" wp14:anchorId="26A21B15" wp14:editId="26A21B16">
            <wp:simplePos x="0" y="0"/>
            <wp:positionH relativeFrom="column">
              <wp:posOffset>0</wp:posOffset>
            </wp:positionH>
            <wp:positionV relativeFrom="paragraph">
              <wp:posOffset>8890</wp:posOffset>
            </wp:positionV>
            <wp:extent cx="6540500" cy="25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00" cy="25400"/>
                    </a:xfrm>
                    <a:prstGeom prst="rect">
                      <a:avLst/>
                    </a:prstGeom>
                    <a:noFill/>
                  </pic:spPr>
                </pic:pic>
              </a:graphicData>
            </a:graphic>
            <wp14:sizeRelH relativeFrom="page">
              <wp14:pctWidth>0</wp14:pctWidth>
            </wp14:sizeRelH>
            <wp14:sizeRelV relativeFrom="page">
              <wp14:pctHeight>0</wp14:pctHeight>
            </wp14:sizeRelV>
          </wp:anchor>
        </w:drawing>
      </w:r>
    </w:p>
    <w:p w14:paraId="26A21AC5" w14:textId="77777777" w:rsidR="005A2FF8" w:rsidRDefault="005A2FF8" w:rsidP="005A2FF8">
      <w:pPr>
        <w:widowControl w:val="0"/>
        <w:autoSpaceDE w:val="0"/>
        <w:autoSpaceDN w:val="0"/>
        <w:adjustRightInd w:val="0"/>
        <w:spacing w:after="0" w:line="240" w:lineRule="auto"/>
        <w:rPr>
          <w:rFonts w:ascii="Century Gothic" w:hAnsi="Century Gothic" w:cs="Century Gothic"/>
          <w:b/>
          <w:bCs/>
        </w:rPr>
      </w:pPr>
    </w:p>
    <w:p w14:paraId="26A21AC6" w14:textId="77777777" w:rsidR="005A2FF8" w:rsidRDefault="005A2FF8" w:rsidP="005A2FF8">
      <w:pPr>
        <w:widowControl w:val="0"/>
        <w:autoSpaceDE w:val="0"/>
        <w:autoSpaceDN w:val="0"/>
        <w:adjustRightInd w:val="0"/>
        <w:spacing w:after="0" w:line="240" w:lineRule="auto"/>
        <w:rPr>
          <w:rFonts w:ascii="Times New Roman" w:hAnsi="Times New Roman"/>
          <w:sz w:val="24"/>
          <w:szCs w:val="24"/>
        </w:rPr>
      </w:pPr>
      <w:r>
        <w:rPr>
          <w:rFonts w:ascii="Century Gothic" w:hAnsi="Century Gothic" w:cs="Century Gothic"/>
          <w:b/>
          <w:bCs/>
        </w:rPr>
        <w:t xml:space="preserve">     Telephone Market Research Interviewer</w:t>
      </w:r>
    </w:p>
    <w:p w14:paraId="26A21AC7" w14:textId="3B8DC474" w:rsidR="005A2FF8" w:rsidRDefault="005A2FF8" w:rsidP="005A2FF8">
      <w:pPr>
        <w:widowControl w:val="0"/>
        <w:autoSpaceDE w:val="0"/>
        <w:autoSpaceDN w:val="0"/>
        <w:adjustRightInd w:val="0"/>
        <w:spacing w:after="0" w:line="211" w:lineRule="auto"/>
        <w:ind w:left="280"/>
        <w:rPr>
          <w:rFonts w:ascii="Times New Roman" w:hAnsi="Times New Roman"/>
          <w:sz w:val="24"/>
          <w:szCs w:val="24"/>
        </w:rPr>
      </w:pPr>
      <w:r w:rsidRPr="00671779">
        <w:rPr>
          <w:rFonts w:ascii="Century Gothic" w:hAnsi="Century Gothic" w:cs="Century Gothic"/>
          <w:i/>
        </w:rPr>
        <w:t>November 2014</w:t>
      </w:r>
      <w:r>
        <w:rPr>
          <w:rFonts w:ascii="Century Gothic" w:hAnsi="Century Gothic" w:cs="Century Gothic"/>
        </w:rPr>
        <w:t xml:space="preserve"> to </w:t>
      </w:r>
      <w:r w:rsidR="00CA2B48">
        <w:rPr>
          <w:rFonts w:ascii="Century Gothic" w:hAnsi="Century Gothic" w:cs="Century Gothic"/>
          <w:i/>
        </w:rPr>
        <w:t>June 2015</w:t>
      </w:r>
      <w:bookmarkStart w:id="1" w:name="_GoBack"/>
      <w:bookmarkEnd w:id="1"/>
    </w:p>
    <w:p w14:paraId="26A21AC8" w14:textId="77777777" w:rsidR="005A2FF8" w:rsidRDefault="005A2FF8" w:rsidP="005A2FF8">
      <w:pPr>
        <w:widowControl w:val="0"/>
        <w:autoSpaceDE w:val="0"/>
        <w:autoSpaceDN w:val="0"/>
        <w:adjustRightInd w:val="0"/>
        <w:spacing w:after="0" w:line="1" w:lineRule="exact"/>
        <w:rPr>
          <w:rFonts w:ascii="Times New Roman" w:hAnsi="Times New Roman"/>
          <w:sz w:val="24"/>
          <w:szCs w:val="24"/>
        </w:rPr>
      </w:pPr>
    </w:p>
    <w:p w14:paraId="26A21AC9" w14:textId="77777777" w:rsidR="005A2FF8" w:rsidRDefault="002A5711" w:rsidP="005A2FF8">
      <w:pPr>
        <w:widowControl w:val="0"/>
        <w:autoSpaceDE w:val="0"/>
        <w:autoSpaceDN w:val="0"/>
        <w:adjustRightInd w:val="0"/>
        <w:spacing w:after="0" w:line="240" w:lineRule="auto"/>
        <w:ind w:left="280"/>
        <w:rPr>
          <w:rFonts w:ascii="Century Gothic" w:hAnsi="Century Gothic" w:cs="Century Gothic"/>
        </w:rPr>
      </w:pPr>
      <w:r>
        <w:rPr>
          <w:rFonts w:ascii="Century Gothic" w:hAnsi="Century Gothic" w:cs="Century Gothic"/>
          <w:b/>
          <w:bCs/>
        </w:rPr>
        <w:t>Network Research</w:t>
      </w:r>
      <w:r w:rsidR="005A2FF8">
        <w:rPr>
          <w:rFonts w:ascii="Century Gothic" w:hAnsi="Century Gothic" w:cs="Century Gothic"/>
          <w:b/>
          <w:bCs/>
        </w:rPr>
        <w:t xml:space="preserve"> </w:t>
      </w:r>
      <w:r>
        <w:rPr>
          <w:rFonts w:ascii="Century Gothic" w:hAnsi="Century Gothic" w:cs="Century Gothic"/>
        </w:rPr>
        <w:t>- Bristol</w:t>
      </w:r>
      <w:r w:rsidR="005A2FF8">
        <w:rPr>
          <w:rFonts w:ascii="Century Gothic" w:hAnsi="Century Gothic" w:cs="Century Gothic"/>
        </w:rPr>
        <w:t xml:space="preserve">  </w:t>
      </w:r>
    </w:p>
    <w:p w14:paraId="26A21ACA" w14:textId="77777777" w:rsidR="005A2FF8" w:rsidRPr="001B726D" w:rsidRDefault="005A2FF8" w:rsidP="005A2FF8">
      <w:pPr>
        <w:pStyle w:val="ListParagraph"/>
        <w:widowControl w:val="0"/>
        <w:numPr>
          <w:ilvl w:val="0"/>
          <w:numId w:val="4"/>
        </w:numPr>
        <w:autoSpaceDE w:val="0"/>
        <w:autoSpaceDN w:val="0"/>
        <w:adjustRightInd w:val="0"/>
        <w:spacing w:after="0" w:line="240" w:lineRule="auto"/>
        <w:rPr>
          <w:rFonts w:ascii="Century Gothic" w:hAnsi="Century Gothic" w:cs="Century Gothic"/>
          <w:b/>
          <w:bCs/>
        </w:rPr>
      </w:pPr>
      <w:r w:rsidRPr="001B726D">
        <w:rPr>
          <w:rFonts w:ascii="Century Gothic" w:hAnsi="Century Gothic" w:cs="Century Gothic"/>
          <w:bCs/>
        </w:rPr>
        <w:t>Responsible for conducting Market Research surveys for clients</w:t>
      </w:r>
      <w:r>
        <w:rPr>
          <w:rFonts w:ascii="Century Gothic" w:hAnsi="Century Gothic" w:cs="Century Gothic"/>
          <w:bCs/>
        </w:rPr>
        <w:t xml:space="preserve"> of Network Research</w:t>
      </w:r>
      <w:r w:rsidRPr="001B726D">
        <w:rPr>
          <w:rFonts w:ascii="Century Gothic" w:hAnsi="Century Gothic" w:cs="Century Gothic"/>
          <w:bCs/>
        </w:rPr>
        <w:t xml:space="preserve"> including Lloyds Banking Group</w:t>
      </w:r>
      <w:r>
        <w:rPr>
          <w:rFonts w:ascii="Century Gothic" w:hAnsi="Century Gothic" w:cs="Century Gothic"/>
          <w:bCs/>
        </w:rPr>
        <w:t xml:space="preserve"> and Nationwide.</w:t>
      </w:r>
    </w:p>
    <w:p w14:paraId="26A21ACB" w14:textId="77777777" w:rsidR="005A2FF8" w:rsidRPr="005A2FF8" w:rsidRDefault="005A2FF8" w:rsidP="005A2FF8">
      <w:pPr>
        <w:pStyle w:val="ListParagraph"/>
        <w:widowControl w:val="0"/>
        <w:numPr>
          <w:ilvl w:val="0"/>
          <w:numId w:val="4"/>
        </w:numPr>
        <w:autoSpaceDE w:val="0"/>
        <w:autoSpaceDN w:val="0"/>
        <w:adjustRightInd w:val="0"/>
        <w:spacing w:after="0" w:line="240" w:lineRule="auto"/>
        <w:rPr>
          <w:rFonts w:ascii="Century Gothic" w:hAnsi="Century Gothic" w:cs="Century Gothic"/>
          <w:b/>
          <w:bCs/>
        </w:rPr>
      </w:pPr>
      <w:r>
        <w:rPr>
          <w:rFonts w:ascii="Century Gothic" w:hAnsi="Century Gothic" w:cs="Century Gothic"/>
          <w:bCs/>
        </w:rPr>
        <w:t>Gained a unique insight of how Market Research is conducted and the rules and regulations surrounding the quality of the research.</w:t>
      </w:r>
    </w:p>
    <w:p w14:paraId="26A21ACC" w14:textId="77777777" w:rsidR="005A2FF8" w:rsidRPr="001B726D" w:rsidRDefault="00DF3977" w:rsidP="005A2FF8">
      <w:pPr>
        <w:pStyle w:val="ListParagraph"/>
        <w:widowControl w:val="0"/>
        <w:numPr>
          <w:ilvl w:val="0"/>
          <w:numId w:val="4"/>
        </w:numPr>
        <w:autoSpaceDE w:val="0"/>
        <w:autoSpaceDN w:val="0"/>
        <w:adjustRightInd w:val="0"/>
        <w:spacing w:after="0" w:line="240" w:lineRule="auto"/>
        <w:rPr>
          <w:rFonts w:ascii="Century Gothic" w:hAnsi="Century Gothic" w:cs="Century Gothic"/>
          <w:b/>
          <w:bCs/>
        </w:rPr>
      </w:pPr>
      <w:r>
        <w:rPr>
          <w:rFonts w:ascii="Century Gothic" w:hAnsi="Century Gothic" w:cs="Century Gothic"/>
          <w:bCs/>
        </w:rPr>
        <w:t>Consistently</w:t>
      </w:r>
      <w:r w:rsidR="005A2FF8">
        <w:rPr>
          <w:rFonts w:ascii="Century Gothic" w:hAnsi="Century Gothic" w:cs="Century Gothic"/>
          <w:bCs/>
        </w:rPr>
        <w:t xml:space="preserve"> achieve</w:t>
      </w:r>
      <w:r w:rsidR="0011347C">
        <w:rPr>
          <w:rFonts w:ascii="Century Gothic" w:hAnsi="Century Gothic" w:cs="Century Gothic"/>
          <w:bCs/>
        </w:rPr>
        <w:t>d</w:t>
      </w:r>
      <w:r w:rsidR="005A2FF8">
        <w:rPr>
          <w:rFonts w:ascii="Century Gothic" w:hAnsi="Century Gothic" w:cs="Century Gothic"/>
          <w:bCs/>
        </w:rPr>
        <w:t xml:space="preserve"> bonus by hitting targets set out by management for conducting a pre-assigned number of surveys per hour. Showing that I am able and confident to focus on achieving my goals and targets, often for the greater good of the company.</w:t>
      </w:r>
    </w:p>
    <w:p w14:paraId="26A21ACD" w14:textId="77777777" w:rsidR="005A2FF8" w:rsidRDefault="005A2FF8" w:rsidP="00793D14">
      <w:pPr>
        <w:widowControl w:val="0"/>
        <w:autoSpaceDE w:val="0"/>
        <w:autoSpaceDN w:val="0"/>
        <w:adjustRightInd w:val="0"/>
        <w:spacing w:after="0" w:line="240" w:lineRule="auto"/>
        <w:ind w:left="280"/>
        <w:rPr>
          <w:rFonts w:ascii="Century Gothic" w:hAnsi="Century Gothic" w:cs="Century Gothic"/>
          <w:b/>
          <w:bCs/>
        </w:rPr>
      </w:pPr>
    </w:p>
    <w:p w14:paraId="26A21ACE" w14:textId="77777777" w:rsidR="005A2FF8" w:rsidRDefault="005A2FF8" w:rsidP="00793D14">
      <w:pPr>
        <w:widowControl w:val="0"/>
        <w:autoSpaceDE w:val="0"/>
        <w:autoSpaceDN w:val="0"/>
        <w:adjustRightInd w:val="0"/>
        <w:spacing w:after="0" w:line="240" w:lineRule="auto"/>
        <w:ind w:left="280"/>
        <w:rPr>
          <w:rFonts w:ascii="Century Gothic" w:hAnsi="Century Gothic" w:cs="Century Gothic"/>
          <w:b/>
          <w:bCs/>
        </w:rPr>
      </w:pPr>
    </w:p>
    <w:p w14:paraId="26A21ACF" w14:textId="77777777" w:rsidR="005A2FF8" w:rsidRDefault="005A2FF8" w:rsidP="00793D14">
      <w:pPr>
        <w:widowControl w:val="0"/>
        <w:autoSpaceDE w:val="0"/>
        <w:autoSpaceDN w:val="0"/>
        <w:adjustRightInd w:val="0"/>
        <w:spacing w:after="0" w:line="240" w:lineRule="auto"/>
        <w:ind w:left="280"/>
        <w:rPr>
          <w:rFonts w:ascii="Century Gothic" w:hAnsi="Century Gothic" w:cs="Century Gothic"/>
          <w:b/>
          <w:bCs/>
        </w:rPr>
      </w:pPr>
    </w:p>
    <w:p w14:paraId="26A21AD0" w14:textId="77777777" w:rsidR="005A2FF8" w:rsidRDefault="005A2FF8" w:rsidP="00793D14">
      <w:pPr>
        <w:widowControl w:val="0"/>
        <w:autoSpaceDE w:val="0"/>
        <w:autoSpaceDN w:val="0"/>
        <w:adjustRightInd w:val="0"/>
        <w:spacing w:after="0" w:line="240" w:lineRule="auto"/>
        <w:ind w:left="280"/>
        <w:rPr>
          <w:rFonts w:ascii="Century Gothic" w:hAnsi="Century Gothic" w:cs="Century Gothic"/>
          <w:b/>
          <w:bCs/>
        </w:rPr>
      </w:pPr>
    </w:p>
    <w:p w14:paraId="26A21AD1" w14:textId="77777777" w:rsidR="005A2FF8" w:rsidRDefault="005A2FF8" w:rsidP="005A2FF8">
      <w:pPr>
        <w:widowControl w:val="0"/>
        <w:autoSpaceDE w:val="0"/>
        <w:autoSpaceDN w:val="0"/>
        <w:adjustRightInd w:val="0"/>
        <w:spacing w:after="0" w:line="240" w:lineRule="auto"/>
        <w:rPr>
          <w:rFonts w:ascii="Century Gothic" w:hAnsi="Century Gothic" w:cs="Century Gothic"/>
          <w:b/>
          <w:bCs/>
        </w:rPr>
      </w:pPr>
    </w:p>
    <w:p w14:paraId="26A21AD2" w14:textId="77777777" w:rsidR="00793D14" w:rsidRDefault="005A2FF8" w:rsidP="005A2FF8">
      <w:pPr>
        <w:widowControl w:val="0"/>
        <w:autoSpaceDE w:val="0"/>
        <w:autoSpaceDN w:val="0"/>
        <w:adjustRightInd w:val="0"/>
        <w:spacing w:after="0" w:line="240" w:lineRule="auto"/>
        <w:rPr>
          <w:rFonts w:ascii="Times New Roman" w:hAnsi="Times New Roman"/>
          <w:sz w:val="24"/>
          <w:szCs w:val="24"/>
        </w:rPr>
      </w:pPr>
      <w:r>
        <w:rPr>
          <w:rFonts w:ascii="Century Gothic" w:hAnsi="Century Gothic" w:cs="Century Gothic"/>
          <w:b/>
          <w:bCs/>
        </w:rPr>
        <w:t xml:space="preserve">     </w:t>
      </w:r>
      <w:r w:rsidR="00793D14">
        <w:rPr>
          <w:rFonts w:ascii="Century Gothic" w:hAnsi="Century Gothic" w:cs="Century Gothic"/>
          <w:b/>
          <w:bCs/>
        </w:rPr>
        <w:t>General Assistant</w:t>
      </w:r>
      <w:r w:rsidR="00197B85">
        <w:rPr>
          <w:rFonts w:ascii="Century Gothic" w:hAnsi="Century Gothic" w:cs="Century Gothic"/>
          <w:b/>
          <w:bCs/>
        </w:rPr>
        <w:t xml:space="preserve"> </w:t>
      </w:r>
    </w:p>
    <w:p w14:paraId="26A21AD3" w14:textId="77777777" w:rsidR="00793D14" w:rsidRDefault="00C103C8" w:rsidP="00793D14">
      <w:pPr>
        <w:widowControl w:val="0"/>
        <w:autoSpaceDE w:val="0"/>
        <w:autoSpaceDN w:val="0"/>
        <w:adjustRightInd w:val="0"/>
        <w:spacing w:after="0" w:line="211" w:lineRule="auto"/>
        <w:ind w:left="280"/>
        <w:rPr>
          <w:rFonts w:ascii="Times New Roman" w:hAnsi="Times New Roman"/>
          <w:sz w:val="24"/>
          <w:szCs w:val="24"/>
        </w:rPr>
      </w:pPr>
      <w:r w:rsidRPr="00671779">
        <w:rPr>
          <w:rFonts w:ascii="Century Gothic" w:hAnsi="Century Gothic" w:cs="Century Gothic"/>
          <w:i/>
        </w:rPr>
        <w:t>June 2011</w:t>
      </w:r>
      <w:r>
        <w:rPr>
          <w:rFonts w:ascii="Century Gothic" w:hAnsi="Century Gothic" w:cs="Century Gothic"/>
        </w:rPr>
        <w:t xml:space="preserve"> to </w:t>
      </w:r>
      <w:r w:rsidRPr="00671779">
        <w:rPr>
          <w:rFonts w:ascii="Century Gothic" w:hAnsi="Century Gothic" w:cs="Century Gothic"/>
          <w:i/>
        </w:rPr>
        <w:t>January 2014</w:t>
      </w:r>
    </w:p>
    <w:p w14:paraId="26A21AD4" w14:textId="77777777" w:rsidR="00793D14" w:rsidRDefault="00793D14" w:rsidP="00793D14">
      <w:pPr>
        <w:widowControl w:val="0"/>
        <w:autoSpaceDE w:val="0"/>
        <w:autoSpaceDN w:val="0"/>
        <w:adjustRightInd w:val="0"/>
        <w:spacing w:after="0" w:line="1" w:lineRule="exact"/>
        <w:rPr>
          <w:rFonts w:ascii="Times New Roman" w:hAnsi="Times New Roman"/>
          <w:sz w:val="24"/>
          <w:szCs w:val="24"/>
        </w:rPr>
      </w:pPr>
    </w:p>
    <w:p w14:paraId="26A21AD5" w14:textId="77777777" w:rsidR="00793D14" w:rsidRDefault="00793D14" w:rsidP="00793D14">
      <w:pPr>
        <w:widowControl w:val="0"/>
        <w:autoSpaceDE w:val="0"/>
        <w:autoSpaceDN w:val="0"/>
        <w:adjustRightInd w:val="0"/>
        <w:spacing w:after="0" w:line="240" w:lineRule="auto"/>
        <w:ind w:left="280"/>
        <w:rPr>
          <w:rFonts w:ascii="Century Gothic" w:hAnsi="Century Gothic" w:cs="Century Gothic"/>
        </w:rPr>
      </w:pPr>
      <w:r>
        <w:rPr>
          <w:rFonts w:ascii="Century Gothic" w:hAnsi="Century Gothic" w:cs="Century Gothic"/>
          <w:b/>
          <w:bCs/>
        </w:rPr>
        <w:t xml:space="preserve">Bowlplex </w:t>
      </w:r>
      <w:r>
        <w:rPr>
          <w:rFonts w:ascii="Century Gothic" w:hAnsi="Century Gothic" w:cs="Century Gothic"/>
        </w:rPr>
        <w:t xml:space="preserve">- Cwmbran, Gwent  </w:t>
      </w:r>
    </w:p>
    <w:p w14:paraId="26A21AD6" w14:textId="77777777" w:rsidR="00793D14" w:rsidRPr="00402483" w:rsidRDefault="00793D14" w:rsidP="00793D14">
      <w:pPr>
        <w:pStyle w:val="ListParagraph"/>
        <w:widowControl w:val="0"/>
        <w:numPr>
          <w:ilvl w:val="0"/>
          <w:numId w:val="1"/>
        </w:numPr>
        <w:autoSpaceDE w:val="0"/>
        <w:autoSpaceDN w:val="0"/>
        <w:adjustRightInd w:val="0"/>
        <w:spacing w:after="0" w:line="240" w:lineRule="auto"/>
        <w:rPr>
          <w:rFonts w:ascii="Century Gothic" w:hAnsi="Century Gothic" w:cs="Century Gothic"/>
        </w:rPr>
      </w:pPr>
      <w:r w:rsidRPr="003B4089">
        <w:rPr>
          <w:rFonts w:ascii="Century Gothic" w:hAnsi="Century Gothic" w:cs="Century Gothic"/>
        </w:rPr>
        <w:t>Responsible for smooth running of various departments, including reception, bar and grill.</w:t>
      </w:r>
    </w:p>
    <w:p w14:paraId="26A21AD7" w14:textId="77777777" w:rsidR="00793D14" w:rsidRDefault="00793D14" w:rsidP="00793D14">
      <w:pPr>
        <w:pStyle w:val="ListParagraph"/>
        <w:widowControl w:val="0"/>
        <w:numPr>
          <w:ilvl w:val="0"/>
          <w:numId w:val="1"/>
        </w:numPr>
        <w:autoSpaceDE w:val="0"/>
        <w:autoSpaceDN w:val="0"/>
        <w:adjustRightInd w:val="0"/>
        <w:spacing w:after="0" w:line="240" w:lineRule="auto"/>
        <w:rPr>
          <w:rFonts w:ascii="Century Gothic" w:hAnsi="Century Gothic" w:cs="Century Gothic"/>
        </w:rPr>
      </w:pPr>
      <w:r>
        <w:rPr>
          <w:rFonts w:ascii="Century Gothic" w:hAnsi="Century Gothic" w:cs="Century Gothic"/>
        </w:rPr>
        <w:t xml:space="preserve">Often volunteered for marketing duties such as travelling to local schools and colleges to promote </w:t>
      </w:r>
      <w:r w:rsidR="00DB3D5E">
        <w:rPr>
          <w:rFonts w:ascii="Century Gothic" w:hAnsi="Century Gothic" w:cs="Century Gothic"/>
        </w:rPr>
        <w:t>the company at employment and career fairs</w:t>
      </w:r>
      <w:r>
        <w:rPr>
          <w:rFonts w:ascii="Century Gothic" w:hAnsi="Century Gothic" w:cs="Century Gothic"/>
        </w:rPr>
        <w:t xml:space="preserve"> etc.</w:t>
      </w:r>
    </w:p>
    <w:p w14:paraId="26A21AD8" w14:textId="77777777" w:rsidR="00793D14" w:rsidRDefault="00793D14" w:rsidP="00793D14">
      <w:pPr>
        <w:pStyle w:val="ListParagraph"/>
        <w:widowControl w:val="0"/>
        <w:numPr>
          <w:ilvl w:val="0"/>
          <w:numId w:val="1"/>
        </w:numPr>
        <w:autoSpaceDE w:val="0"/>
        <w:autoSpaceDN w:val="0"/>
        <w:adjustRightInd w:val="0"/>
        <w:spacing w:after="0" w:line="240" w:lineRule="auto"/>
        <w:rPr>
          <w:rFonts w:ascii="Century Gothic" w:hAnsi="Century Gothic" w:cs="Century Gothic"/>
        </w:rPr>
      </w:pPr>
      <w:r>
        <w:rPr>
          <w:rFonts w:ascii="Century Gothic" w:hAnsi="Century Gothic" w:cs="Century Gothic"/>
        </w:rPr>
        <w:t xml:space="preserve">On several occasions, was invited to give ideas to the managers about pricing, marketing campaigns and product feedback. This feedback would often be acted upon and my ideas implemented into the corporation, for example I suggested a name for one of the Christmas packages that then was used on every Bowlplex site in the country. </w:t>
      </w:r>
    </w:p>
    <w:p w14:paraId="26A21AD9" w14:textId="77777777" w:rsidR="00793D14" w:rsidRDefault="00793D14" w:rsidP="00793D14">
      <w:pPr>
        <w:pStyle w:val="ListParagraph"/>
        <w:widowControl w:val="0"/>
        <w:numPr>
          <w:ilvl w:val="0"/>
          <w:numId w:val="1"/>
        </w:numPr>
        <w:autoSpaceDE w:val="0"/>
        <w:autoSpaceDN w:val="0"/>
        <w:adjustRightInd w:val="0"/>
        <w:spacing w:after="0" w:line="240" w:lineRule="auto"/>
        <w:rPr>
          <w:rFonts w:ascii="Century Gothic" w:hAnsi="Century Gothic" w:cs="Century Gothic"/>
        </w:rPr>
      </w:pPr>
      <w:r>
        <w:rPr>
          <w:rFonts w:ascii="Century Gothic" w:hAnsi="Century Gothic" w:cs="Century Gothic"/>
        </w:rPr>
        <w:t>Worked in a high pressure environment at peak times where, in order to deliver optimum customer service, had to adapt to the pressures and perform to the standard expected of me.</w:t>
      </w:r>
    </w:p>
    <w:p w14:paraId="26A21ADA" w14:textId="77777777" w:rsidR="00793D14" w:rsidRDefault="00D14587" w:rsidP="00793D14">
      <w:pPr>
        <w:pStyle w:val="ListParagraph"/>
        <w:widowControl w:val="0"/>
        <w:numPr>
          <w:ilvl w:val="0"/>
          <w:numId w:val="1"/>
        </w:numPr>
        <w:autoSpaceDE w:val="0"/>
        <w:autoSpaceDN w:val="0"/>
        <w:adjustRightInd w:val="0"/>
        <w:spacing w:after="0" w:line="240" w:lineRule="auto"/>
        <w:rPr>
          <w:rFonts w:ascii="Century Gothic" w:hAnsi="Century Gothic" w:cs="Century Gothic"/>
        </w:rPr>
      </w:pPr>
      <w:r>
        <w:rPr>
          <w:rFonts w:ascii="Century Gothic" w:hAnsi="Century Gothic" w:cs="Century Gothic"/>
        </w:rPr>
        <w:t>Regularly</w:t>
      </w:r>
      <w:r w:rsidR="00636722">
        <w:rPr>
          <w:rFonts w:ascii="Century Gothic" w:hAnsi="Century Gothic" w:cs="Century Gothic"/>
        </w:rPr>
        <w:t xml:space="preserve"> r</w:t>
      </w:r>
      <w:r w:rsidR="00793D14">
        <w:rPr>
          <w:rFonts w:ascii="Century Gothic" w:hAnsi="Century Gothic" w:cs="Century Gothic"/>
        </w:rPr>
        <w:t>eceived positive feedback on many occasions from both customers and management about the quality of the customer service I provided.</w:t>
      </w:r>
    </w:p>
    <w:p w14:paraId="26A21ADB" w14:textId="77777777" w:rsidR="00793D14" w:rsidRPr="003B4089" w:rsidRDefault="0000575C" w:rsidP="00793D14">
      <w:pPr>
        <w:pStyle w:val="ListParagraph"/>
        <w:widowControl w:val="0"/>
        <w:numPr>
          <w:ilvl w:val="0"/>
          <w:numId w:val="1"/>
        </w:numPr>
        <w:autoSpaceDE w:val="0"/>
        <w:autoSpaceDN w:val="0"/>
        <w:adjustRightInd w:val="0"/>
        <w:spacing w:after="0" w:line="240" w:lineRule="auto"/>
        <w:rPr>
          <w:rFonts w:ascii="Century Gothic" w:hAnsi="Century Gothic" w:cs="Century Gothic"/>
        </w:rPr>
      </w:pPr>
      <w:r>
        <w:rPr>
          <w:rFonts w:ascii="Century Gothic" w:hAnsi="Century Gothic" w:cs="Century Gothic"/>
        </w:rPr>
        <w:t>Constant communication and responsive team working with front of house and lane technicians in the frequent event of faults were crucial for the safe and smooth operation of the centre.</w:t>
      </w:r>
    </w:p>
    <w:p w14:paraId="26A21ADC" w14:textId="77777777" w:rsidR="00886EB4" w:rsidRDefault="00886EB4">
      <w:pPr>
        <w:widowControl w:val="0"/>
        <w:autoSpaceDE w:val="0"/>
        <w:autoSpaceDN w:val="0"/>
        <w:adjustRightInd w:val="0"/>
        <w:spacing w:after="0" w:line="240" w:lineRule="auto"/>
        <w:rPr>
          <w:rFonts w:ascii="Century Gothic" w:hAnsi="Century Gothic" w:cs="Century Gothic"/>
          <w:b/>
          <w:bCs/>
        </w:rPr>
      </w:pPr>
    </w:p>
    <w:p w14:paraId="26A21ADD" w14:textId="77777777" w:rsidR="005A2FF8" w:rsidRDefault="005A2FF8">
      <w:pPr>
        <w:widowControl w:val="0"/>
        <w:autoSpaceDE w:val="0"/>
        <w:autoSpaceDN w:val="0"/>
        <w:adjustRightInd w:val="0"/>
        <w:spacing w:after="0" w:line="240" w:lineRule="auto"/>
        <w:rPr>
          <w:rFonts w:ascii="Century Gothic" w:hAnsi="Century Gothic" w:cs="Century Gothic"/>
        </w:rPr>
      </w:pPr>
    </w:p>
    <w:p w14:paraId="26A21ADE" w14:textId="77777777" w:rsidR="0000575C" w:rsidRDefault="0000575C" w:rsidP="00267D9E">
      <w:pPr>
        <w:widowControl w:val="0"/>
        <w:autoSpaceDE w:val="0"/>
        <w:autoSpaceDN w:val="0"/>
        <w:adjustRightInd w:val="0"/>
        <w:spacing w:after="0" w:line="240" w:lineRule="auto"/>
        <w:rPr>
          <w:rFonts w:ascii="Century Gothic" w:hAnsi="Century Gothic" w:cs="Century Gothic"/>
          <w:b/>
          <w:bCs/>
          <w:sz w:val="24"/>
          <w:szCs w:val="24"/>
        </w:rPr>
      </w:pPr>
    </w:p>
    <w:p w14:paraId="26A21ADF" w14:textId="77777777" w:rsidR="006372CB" w:rsidRDefault="006372CB" w:rsidP="00267D9E">
      <w:pPr>
        <w:widowControl w:val="0"/>
        <w:autoSpaceDE w:val="0"/>
        <w:autoSpaceDN w:val="0"/>
        <w:adjustRightInd w:val="0"/>
        <w:spacing w:after="0" w:line="240" w:lineRule="auto"/>
        <w:rPr>
          <w:rFonts w:ascii="Century Gothic" w:hAnsi="Century Gothic" w:cs="Century Gothic"/>
          <w:b/>
          <w:bCs/>
          <w:sz w:val="24"/>
          <w:szCs w:val="24"/>
        </w:rPr>
      </w:pPr>
      <w:r>
        <w:rPr>
          <w:rFonts w:ascii="Century Gothic" w:hAnsi="Century Gothic" w:cs="Century Gothic"/>
          <w:b/>
          <w:bCs/>
          <w:sz w:val="24"/>
          <w:szCs w:val="24"/>
        </w:rPr>
        <w:t>Addition</w:t>
      </w:r>
      <w:r w:rsidR="005A7835">
        <w:rPr>
          <w:rFonts w:ascii="Century Gothic" w:hAnsi="Century Gothic" w:cs="Century Gothic"/>
          <w:b/>
          <w:bCs/>
          <w:sz w:val="24"/>
          <w:szCs w:val="24"/>
        </w:rPr>
        <w:t>al</w:t>
      </w:r>
      <w:r>
        <w:rPr>
          <w:rFonts w:ascii="Century Gothic" w:hAnsi="Century Gothic" w:cs="Century Gothic"/>
          <w:b/>
          <w:bCs/>
          <w:sz w:val="24"/>
          <w:szCs w:val="24"/>
        </w:rPr>
        <w:t xml:space="preserve"> Skills</w:t>
      </w:r>
      <w:r w:rsidR="005A7835">
        <w:rPr>
          <w:rFonts w:ascii="Century Gothic" w:hAnsi="Century Gothic" w:cs="Century Gothic"/>
          <w:b/>
          <w:bCs/>
          <w:sz w:val="24"/>
          <w:szCs w:val="24"/>
        </w:rPr>
        <w:t xml:space="preserve"> and Achievements</w:t>
      </w:r>
    </w:p>
    <w:p w14:paraId="26A21AE0" w14:textId="77777777" w:rsidR="006372CB" w:rsidRDefault="00D25E11" w:rsidP="00267D9E">
      <w:pPr>
        <w:widowControl w:val="0"/>
        <w:autoSpaceDE w:val="0"/>
        <w:autoSpaceDN w:val="0"/>
        <w:adjustRightInd w:val="0"/>
        <w:spacing w:after="0" w:line="240" w:lineRule="auto"/>
        <w:rPr>
          <w:rFonts w:ascii="Century Gothic" w:hAnsi="Century Gothic" w:cs="Century Gothic"/>
          <w:b/>
          <w:bCs/>
          <w:sz w:val="24"/>
          <w:szCs w:val="24"/>
        </w:rPr>
      </w:pPr>
      <w:r>
        <w:rPr>
          <w:noProof/>
        </w:rPr>
        <w:drawing>
          <wp:anchor distT="0" distB="0" distL="114300" distR="114300" simplePos="0" relativeHeight="251671040" behindDoc="1" locked="0" layoutInCell="0" allowOverlap="1" wp14:anchorId="26A21B17" wp14:editId="26A21B18">
            <wp:simplePos x="0" y="0"/>
            <wp:positionH relativeFrom="column">
              <wp:posOffset>-3175</wp:posOffset>
            </wp:positionH>
            <wp:positionV relativeFrom="paragraph">
              <wp:posOffset>13970</wp:posOffset>
            </wp:positionV>
            <wp:extent cx="6540500" cy="25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00" cy="25400"/>
                    </a:xfrm>
                    <a:prstGeom prst="rect">
                      <a:avLst/>
                    </a:prstGeom>
                    <a:noFill/>
                  </pic:spPr>
                </pic:pic>
              </a:graphicData>
            </a:graphic>
            <wp14:sizeRelH relativeFrom="page">
              <wp14:pctWidth>0</wp14:pctWidth>
            </wp14:sizeRelH>
            <wp14:sizeRelV relativeFrom="page">
              <wp14:pctHeight>0</wp14:pctHeight>
            </wp14:sizeRelV>
          </wp:anchor>
        </w:drawing>
      </w:r>
    </w:p>
    <w:p w14:paraId="26A21AE1" w14:textId="77777777" w:rsidR="006372CB" w:rsidRPr="00091C94" w:rsidRDefault="006372CB" w:rsidP="00267D9E">
      <w:pPr>
        <w:widowControl w:val="0"/>
        <w:autoSpaceDE w:val="0"/>
        <w:autoSpaceDN w:val="0"/>
        <w:adjustRightInd w:val="0"/>
        <w:spacing w:after="0" w:line="240" w:lineRule="auto"/>
        <w:rPr>
          <w:rFonts w:ascii="Century Gothic" w:hAnsi="Century Gothic" w:cs="Century Gothic"/>
          <w:b/>
          <w:bCs/>
        </w:rPr>
      </w:pPr>
      <w:r w:rsidRPr="00091C94">
        <w:rPr>
          <w:rFonts w:ascii="Century Gothic" w:hAnsi="Century Gothic" w:cs="Century Gothic"/>
          <w:b/>
          <w:bCs/>
        </w:rPr>
        <w:t>Level 2 food and safety hygiene</w:t>
      </w:r>
      <w:r w:rsidR="005A7835" w:rsidRPr="00091C94">
        <w:rPr>
          <w:rFonts w:ascii="Century Gothic" w:hAnsi="Century Gothic" w:cs="Century Gothic"/>
          <w:b/>
          <w:bCs/>
        </w:rPr>
        <w:t xml:space="preserve"> </w:t>
      </w:r>
    </w:p>
    <w:p w14:paraId="26A21AE2" w14:textId="77777777" w:rsidR="00D25E11" w:rsidRPr="00091C94" w:rsidRDefault="00D25E11" w:rsidP="00D25E11">
      <w:pPr>
        <w:pStyle w:val="ListParagraph"/>
        <w:widowControl w:val="0"/>
        <w:numPr>
          <w:ilvl w:val="0"/>
          <w:numId w:val="3"/>
        </w:numPr>
        <w:autoSpaceDE w:val="0"/>
        <w:autoSpaceDN w:val="0"/>
        <w:adjustRightInd w:val="0"/>
        <w:spacing w:after="0" w:line="240" w:lineRule="auto"/>
        <w:rPr>
          <w:rFonts w:ascii="Century Gothic" w:hAnsi="Century Gothic" w:cs="Century Gothic"/>
          <w:bCs/>
        </w:rPr>
      </w:pPr>
      <w:r w:rsidRPr="00091C94">
        <w:rPr>
          <w:rFonts w:ascii="Century Gothic" w:hAnsi="Century Gothic" w:cs="Century Gothic"/>
          <w:bCs/>
        </w:rPr>
        <w:t>Obtained whilst working at Bowlplex. Was tested on food and safety questions and achieved the certificated with 100% test result.</w:t>
      </w:r>
    </w:p>
    <w:p w14:paraId="26A21AE3" w14:textId="77777777" w:rsidR="00D25E11" w:rsidRPr="00091C94" w:rsidRDefault="006372CB" w:rsidP="00267D9E">
      <w:pPr>
        <w:widowControl w:val="0"/>
        <w:autoSpaceDE w:val="0"/>
        <w:autoSpaceDN w:val="0"/>
        <w:adjustRightInd w:val="0"/>
        <w:spacing w:after="0" w:line="240" w:lineRule="auto"/>
        <w:rPr>
          <w:rFonts w:ascii="Century Gothic" w:hAnsi="Century Gothic" w:cs="Century Gothic"/>
          <w:b/>
          <w:bCs/>
        </w:rPr>
      </w:pPr>
      <w:r w:rsidRPr="00091C94">
        <w:rPr>
          <w:rFonts w:ascii="Century Gothic" w:hAnsi="Century Gothic" w:cs="Century Gothic"/>
          <w:b/>
          <w:bCs/>
        </w:rPr>
        <w:t>6</w:t>
      </w:r>
      <w:r w:rsidRPr="00091C94">
        <w:rPr>
          <w:rFonts w:ascii="Century Gothic" w:hAnsi="Century Gothic" w:cs="Century Gothic"/>
          <w:b/>
          <w:bCs/>
          <w:vertAlign w:val="superscript"/>
        </w:rPr>
        <w:t>th</w:t>
      </w:r>
      <w:r w:rsidRPr="00091C94">
        <w:rPr>
          <w:rFonts w:ascii="Century Gothic" w:hAnsi="Century Gothic" w:cs="Century Gothic"/>
          <w:b/>
          <w:bCs/>
        </w:rPr>
        <w:t xml:space="preserve"> form Prefect</w:t>
      </w:r>
    </w:p>
    <w:p w14:paraId="26A21AE4" w14:textId="77777777" w:rsidR="00D25E11" w:rsidRPr="00091C94" w:rsidRDefault="00D25E11" w:rsidP="00D25E11">
      <w:pPr>
        <w:pStyle w:val="ListParagraph"/>
        <w:widowControl w:val="0"/>
        <w:numPr>
          <w:ilvl w:val="0"/>
          <w:numId w:val="3"/>
        </w:numPr>
        <w:autoSpaceDE w:val="0"/>
        <w:autoSpaceDN w:val="0"/>
        <w:adjustRightInd w:val="0"/>
        <w:spacing w:after="0" w:line="240" w:lineRule="auto"/>
        <w:rPr>
          <w:rFonts w:ascii="Century Gothic" w:hAnsi="Century Gothic" w:cs="Century Gothic"/>
          <w:b/>
          <w:bCs/>
        </w:rPr>
      </w:pPr>
      <w:r w:rsidRPr="00091C94">
        <w:rPr>
          <w:rFonts w:ascii="Century Gothic" w:hAnsi="Century Gothic" w:cs="Century Gothic"/>
          <w:bCs/>
        </w:rPr>
        <w:t>Duties included maintaining order from the younger students and ensuring no trouble was caused during break/lunch time.</w:t>
      </w:r>
    </w:p>
    <w:p w14:paraId="26A21AE5" w14:textId="77777777" w:rsidR="00D25E11" w:rsidRPr="00091C94" w:rsidRDefault="00D25E11" w:rsidP="00D25E11">
      <w:pPr>
        <w:widowControl w:val="0"/>
        <w:autoSpaceDE w:val="0"/>
        <w:autoSpaceDN w:val="0"/>
        <w:adjustRightInd w:val="0"/>
        <w:spacing w:after="0" w:line="240" w:lineRule="auto"/>
        <w:rPr>
          <w:rFonts w:ascii="Century Gothic" w:hAnsi="Century Gothic" w:cs="Century Gothic"/>
          <w:b/>
          <w:bCs/>
        </w:rPr>
      </w:pPr>
      <w:r w:rsidRPr="00091C94">
        <w:rPr>
          <w:rFonts w:ascii="Century Gothic" w:hAnsi="Century Gothic" w:cs="Century Gothic"/>
          <w:b/>
          <w:bCs/>
        </w:rPr>
        <w:t>Roller Coaster Design Competition</w:t>
      </w:r>
    </w:p>
    <w:p w14:paraId="26A21AE6" w14:textId="77777777" w:rsidR="00D25E11" w:rsidRPr="00091C94" w:rsidRDefault="00D25E11" w:rsidP="00267D9E">
      <w:pPr>
        <w:pStyle w:val="ListParagraph"/>
        <w:widowControl w:val="0"/>
        <w:numPr>
          <w:ilvl w:val="0"/>
          <w:numId w:val="3"/>
        </w:numPr>
        <w:autoSpaceDE w:val="0"/>
        <w:autoSpaceDN w:val="0"/>
        <w:adjustRightInd w:val="0"/>
        <w:spacing w:after="0" w:line="240" w:lineRule="auto"/>
        <w:rPr>
          <w:rFonts w:ascii="Century Gothic" w:hAnsi="Century Gothic" w:cs="Century Gothic"/>
          <w:b/>
          <w:bCs/>
        </w:rPr>
      </w:pPr>
      <w:r w:rsidRPr="00091C94">
        <w:rPr>
          <w:rFonts w:ascii="Century Gothic" w:hAnsi="Century Gothic" w:cs="Century Gothic"/>
          <w:bCs/>
        </w:rPr>
        <w:t>In secondary school, a day was dedicated to the whole of our year group being set into groups and tasked with designing a Rollercoaster and branding it and marketing it. Appointed leader of my group I lead my team to victory with the best idea and branding in the year group.</w:t>
      </w:r>
    </w:p>
    <w:p w14:paraId="26A21AE7" w14:textId="77777777" w:rsidR="00D25E11" w:rsidRPr="00091C94" w:rsidRDefault="00D25E11" w:rsidP="00D25E11">
      <w:pPr>
        <w:widowControl w:val="0"/>
        <w:autoSpaceDE w:val="0"/>
        <w:autoSpaceDN w:val="0"/>
        <w:adjustRightInd w:val="0"/>
        <w:spacing w:after="0" w:line="240" w:lineRule="auto"/>
        <w:rPr>
          <w:rFonts w:ascii="Century Gothic" w:hAnsi="Century Gothic" w:cs="Century Gothic"/>
          <w:b/>
          <w:bCs/>
        </w:rPr>
      </w:pPr>
      <w:r w:rsidRPr="00091C94">
        <w:rPr>
          <w:rFonts w:ascii="Century Gothic" w:hAnsi="Century Gothic" w:cs="Century Gothic"/>
          <w:b/>
          <w:bCs/>
        </w:rPr>
        <w:t>Computer Proficient</w:t>
      </w:r>
    </w:p>
    <w:p w14:paraId="26A21AE8" w14:textId="77777777" w:rsidR="00671779" w:rsidRPr="00671779" w:rsidRDefault="00D25E11" w:rsidP="00267D9E">
      <w:pPr>
        <w:pStyle w:val="ListParagraph"/>
        <w:widowControl w:val="0"/>
        <w:numPr>
          <w:ilvl w:val="0"/>
          <w:numId w:val="3"/>
        </w:numPr>
        <w:autoSpaceDE w:val="0"/>
        <w:autoSpaceDN w:val="0"/>
        <w:adjustRightInd w:val="0"/>
        <w:spacing w:after="0" w:line="240" w:lineRule="auto"/>
        <w:rPr>
          <w:rFonts w:ascii="Century Gothic" w:hAnsi="Century Gothic" w:cs="Century Gothic"/>
          <w:b/>
          <w:bCs/>
        </w:rPr>
      </w:pPr>
      <w:r w:rsidRPr="00091C94">
        <w:rPr>
          <w:rFonts w:ascii="Century Gothic" w:hAnsi="Century Gothic" w:cs="Century Gothic"/>
          <w:bCs/>
        </w:rPr>
        <w:t>Comfortable with almost any computer package and if I’ve never used it before, I will be very quick to learn</w:t>
      </w:r>
      <w:r w:rsidR="00091C94" w:rsidRPr="00091C94">
        <w:rPr>
          <w:rFonts w:ascii="Century Gothic" w:hAnsi="Century Gothic" w:cs="Century Gothic"/>
          <w:bCs/>
        </w:rPr>
        <w:t xml:space="preserve">. Extremely well-versed in Microsoft </w:t>
      </w:r>
      <w:r w:rsidR="00671779">
        <w:rPr>
          <w:rFonts w:ascii="Century Gothic" w:hAnsi="Century Gothic" w:cs="Century Gothic"/>
          <w:bCs/>
        </w:rPr>
        <w:t xml:space="preserve">Office as a as a result of </w:t>
      </w:r>
    </w:p>
    <w:p w14:paraId="26A21AE9" w14:textId="77777777" w:rsidR="006372CB" w:rsidRPr="00DA3AD6" w:rsidRDefault="00091C94" w:rsidP="00671779">
      <w:pPr>
        <w:pStyle w:val="ListParagraph"/>
        <w:widowControl w:val="0"/>
        <w:autoSpaceDE w:val="0"/>
        <w:autoSpaceDN w:val="0"/>
        <w:adjustRightInd w:val="0"/>
        <w:spacing w:after="0" w:line="240" w:lineRule="auto"/>
        <w:ind w:left="1080"/>
        <w:rPr>
          <w:rFonts w:ascii="Century Gothic" w:hAnsi="Century Gothic" w:cs="Century Gothic"/>
          <w:b/>
          <w:bCs/>
        </w:rPr>
      </w:pPr>
      <w:r w:rsidRPr="00091C94">
        <w:rPr>
          <w:rFonts w:ascii="Century Gothic" w:hAnsi="Century Gothic" w:cs="Century Gothic"/>
          <w:bCs/>
        </w:rPr>
        <w:t>A Level ICT.</w:t>
      </w:r>
    </w:p>
    <w:p w14:paraId="26A21AEA" w14:textId="77777777" w:rsidR="00DA3AD6" w:rsidRDefault="00DA3AD6" w:rsidP="00DA3AD6">
      <w:pPr>
        <w:widowControl w:val="0"/>
        <w:autoSpaceDE w:val="0"/>
        <w:autoSpaceDN w:val="0"/>
        <w:adjustRightInd w:val="0"/>
        <w:spacing w:after="0" w:line="240" w:lineRule="auto"/>
        <w:rPr>
          <w:rFonts w:ascii="Century Gothic" w:hAnsi="Century Gothic" w:cs="Century Gothic"/>
          <w:b/>
          <w:bCs/>
        </w:rPr>
      </w:pPr>
      <w:r>
        <w:rPr>
          <w:rFonts w:ascii="Century Gothic" w:hAnsi="Century Gothic" w:cs="Century Gothic"/>
          <w:b/>
          <w:bCs/>
        </w:rPr>
        <w:t>Grade 5 Guildhall Drum Kit</w:t>
      </w:r>
    </w:p>
    <w:p w14:paraId="26A21AEB" w14:textId="77777777" w:rsidR="00DA3AD6" w:rsidRPr="00DA3AD6" w:rsidRDefault="00DA3AD6" w:rsidP="00DA3AD6">
      <w:pPr>
        <w:widowControl w:val="0"/>
        <w:autoSpaceDE w:val="0"/>
        <w:autoSpaceDN w:val="0"/>
        <w:adjustRightInd w:val="0"/>
        <w:spacing w:after="0" w:line="240" w:lineRule="auto"/>
        <w:rPr>
          <w:rFonts w:ascii="Century Gothic" w:hAnsi="Century Gothic" w:cs="Century Gothic"/>
          <w:b/>
          <w:bCs/>
        </w:rPr>
      </w:pPr>
      <w:r>
        <w:rPr>
          <w:rFonts w:ascii="Century Gothic" w:hAnsi="Century Gothic" w:cs="Century Gothic"/>
          <w:b/>
          <w:bCs/>
        </w:rPr>
        <w:t xml:space="preserve">Grade 4 Guildhall Timpani </w:t>
      </w:r>
    </w:p>
    <w:p w14:paraId="26A21AEC" w14:textId="77777777" w:rsidR="00671779" w:rsidRDefault="00671779" w:rsidP="00267D9E">
      <w:pPr>
        <w:widowControl w:val="0"/>
        <w:autoSpaceDE w:val="0"/>
        <w:autoSpaceDN w:val="0"/>
        <w:adjustRightInd w:val="0"/>
        <w:spacing w:after="0" w:line="240" w:lineRule="auto"/>
        <w:rPr>
          <w:rFonts w:ascii="Century Gothic" w:hAnsi="Century Gothic" w:cs="Century Gothic"/>
          <w:b/>
          <w:bCs/>
          <w:sz w:val="24"/>
          <w:szCs w:val="24"/>
        </w:rPr>
      </w:pPr>
    </w:p>
    <w:p w14:paraId="26A21AED" w14:textId="77777777" w:rsidR="005A2FF8" w:rsidRDefault="005A2FF8" w:rsidP="00267D9E">
      <w:pPr>
        <w:widowControl w:val="0"/>
        <w:autoSpaceDE w:val="0"/>
        <w:autoSpaceDN w:val="0"/>
        <w:adjustRightInd w:val="0"/>
        <w:spacing w:after="0" w:line="240" w:lineRule="auto"/>
        <w:rPr>
          <w:rFonts w:ascii="Century Gothic" w:hAnsi="Century Gothic" w:cs="Century Gothic"/>
          <w:b/>
          <w:bCs/>
          <w:sz w:val="24"/>
          <w:szCs w:val="24"/>
        </w:rPr>
      </w:pPr>
    </w:p>
    <w:p w14:paraId="26A21AEE" w14:textId="77777777" w:rsidR="00267D9E" w:rsidRDefault="00267D9E" w:rsidP="00267D9E">
      <w:pPr>
        <w:widowControl w:val="0"/>
        <w:autoSpaceDE w:val="0"/>
        <w:autoSpaceDN w:val="0"/>
        <w:adjustRightInd w:val="0"/>
        <w:spacing w:after="0" w:line="240" w:lineRule="auto"/>
        <w:rPr>
          <w:rFonts w:ascii="Times New Roman" w:hAnsi="Times New Roman"/>
          <w:sz w:val="24"/>
          <w:szCs w:val="24"/>
        </w:rPr>
      </w:pPr>
      <w:r>
        <w:rPr>
          <w:rFonts w:ascii="Century Gothic" w:hAnsi="Century Gothic" w:cs="Century Gothic"/>
          <w:b/>
          <w:bCs/>
          <w:sz w:val="24"/>
          <w:szCs w:val="24"/>
        </w:rPr>
        <w:t xml:space="preserve">References </w:t>
      </w:r>
    </w:p>
    <w:p w14:paraId="26A21AEF" w14:textId="77777777" w:rsidR="00267D9E" w:rsidRDefault="00267D9E" w:rsidP="00267D9E">
      <w:pPr>
        <w:widowControl w:val="0"/>
        <w:autoSpaceDE w:val="0"/>
        <w:autoSpaceDN w:val="0"/>
        <w:adjustRightInd w:val="0"/>
        <w:spacing w:after="0" w:line="50" w:lineRule="exact"/>
        <w:rPr>
          <w:rFonts w:ascii="Times New Roman" w:hAnsi="Times New Roman"/>
          <w:sz w:val="24"/>
          <w:szCs w:val="24"/>
        </w:rPr>
      </w:pPr>
      <w:r>
        <w:rPr>
          <w:noProof/>
        </w:rPr>
        <w:drawing>
          <wp:anchor distT="0" distB="0" distL="114300" distR="114300" simplePos="0" relativeHeight="251668480" behindDoc="1" locked="0" layoutInCell="0" allowOverlap="1" wp14:anchorId="26A21B19" wp14:editId="26A21B1A">
            <wp:simplePos x="0" y="0"/>
            <wp:positionH relativeFrom="column">
              <wp:posOffset>0</wp:posOffset>
            </wp:positionH>
            <wp:positionV relativeFrom="paragraph">
              <wp:posOffset>8890</wp:posOffset>
            </wp:positionV>
            <wp:extent cx="6540500" cy="25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00" cy="25400"/>
                    </a:xfrm>
                    <a:prstGeom prst="rect">
                      <a:avLst/>
                    </a:prstGeom>
                    <a:noFill/>
                  </pic:spPr>
                </pic:pic>
              </a:graphicData>
            </a:graphic>
            <wp14:sizeRelH relativeFrom="page">
              <wp14:pctWidth>0</wp14:pctWidth>
            </wp14:sizeRelH>
            <wp14:sizeRelV relativeFrom="page">
              <wp14:pctHeight>0</wp14:pctHeight>
            </wp14:sizeRelV>
          </wp:anchor>
        </w:drawing>
      </w:r>
    </w:p>
    <w:p w14:paraId="26A21AF0" w14:textId="77777777" w:rsidR="00267D9E" w:rsidRPr="00D35A63" w:rsidRDefault="00267D9E" w:rsidP="00267D9E">
      <w:pPr>
        <w:widowControl w:val="0"/>
        <w:autoSpaceDE w:val="0"/>
        <w:autoSpaceDN w:val="0"/>
        <w:adjustRightInd w:val="0"/>
        <w:spacing w:after="0" w:line="213" w:lineRule="auto"/>
        <w:ind w:left="280"/>
        <w:rPr>
          <w:rFonts w:ascii="Century Gothic" w:hAnsi="Century Gothic" w:cs="Century Gothic"/>
          <w:sz w:val="20"/>
          <w:szCs w:val="20"/>
        </w:rPr>
      </w:pPr>
    </w:p>
    <w:p w14:paraId="26A21AF1" w14:textId="77777777" w:rsidR="00267D9E" w:rsidRPr="00435B66" w:rsidRDefault="00267D9E" w:rsidP="00267D9E">
      <w:pPr>
        <w:widowControl w:val="0"/>
        <w:autoSpaceDE w:val="0"/>
        <w:autoSpaceDN w:val="0"/>
        <w:adjustRightInd w:val="0"/>
        <w:spacing w:after="0" w:line="213" w:lineRule="auto"/>
        <w:ind w:left="280"/>
        <w:rPr>
          <w:rFonts w:ascii="Times New Roman" w:hAnsi="Times New Roman"/>
        </w:rPr>
      </w:pPr>
      <w:r w:rsidRPr="00435B66">
        <w:rPr>
          <w:rFonts w:ascii="Century Gothic" w:hAnsi="Century Gothic" w:cs="Century Gothic"/>
        </w:rPr>
        <w:t xml:space="preserve">Jenny Lloyd                                                                    </w:t>
      </w:r>
      <w:r w:rsidR="00435B66">
        <w:rPr>
          <w:rFonts w:ascii="Century Gothic" w:hAnsi="Century Gothic" w:cs="Century Gothic"/>
        </w:rPr>
        <w:t xml:space="preserve">              </w:t>
      </w:r>
      <w:r w:rsidRPr="00435B66">
        <w:rPr>
          <w:rFonts w:ascii="Century Gothic" w:hAnsi="Century Gothic" w:cs="Century Gothic"/>
        </w:rPr>
        <w:t xml:space="preserve">                                 Jonathan Pinney </w:t>
      </w:r>
    </w:p>
    <w:p w14:paraId="26A21AF2" w14:textId="77777777" w:rsidR="001100A0" w:rsidRDefault="001100A0" w:rsidP="001100A0">
      <w:pPr>
        <w:widowControl w:val="0"/>
        <w:tabs>
          <w:tab w:val="center" w:pos="5350"/>
        </w:tabs>
        <w:autoSpaceDE w:val="0"/>
        <w:autoSpaceDN w:val="0"/>
        <w:adjustRightInd w:val="0"/>
        <w:spacing w:after="0" w:line="214" w:lineRule="auto"/>
        <w:ind w:left="280"/>
        <w:rPr>
          <w:rFonts w:ascii="Century Gothic" w:hAnsi="Century Gothic" w:cs="Century Gothic"/>
        </w:rPr>
      </w:pPr>
      <w:r>
        <w:rPr>
          <w:rFonts w:ascii="Century Gothic" w:hAnsi="Century Gothic" w:cs="Century Gothic"/>
        </w:rPr>
        <w:t>Associate Head of Marketing</w:t>
      </w:r>
      <w:r>
        <w:rPr>
          <w:rFonts w:ascii="Century Gothic" w:hAnsi="Century Gothic" w:cs="Century Gothic"/>
        </w:rPr>
        <w:tab/>
        <w:t xml:space="preserve">                                                                                   </w:t>
      </w:r>
      <w:r w:rsidRPr="001100A0">
        <w:rPr>
          <w:rFonts w:ascii="Century Gothic" w:hAnsi="Century Gothic" w:cs="Century Gothic"/>
        </w:rPr>
        <w:t>General Manager</w:t>
      </w:r>
    </w:p>
    <w:p w14:paraId="26A21AF3" w14:textId="77777777" w:rsidR="00267D9E" w:rsidRPr="00435B66" w:rsidRDefault="00267D9E" w:rsidP="00267D9E">
      <w:pPr>
        <w:widowControl w:val="0"/>
        <w:autoSpaceDE w:val="0"/>
        <w:autoSpaceDN w:val="0"/>
        <w:adjustRightInd w:val="0"/>
        <w:spacing w:after="0" w:line="214" w:lineRule="auto"/>
        <w:ind w:left="280"/>
        <w:rPr>
          <w:rFonts w:ascii="Times New Roman" w:hAnsi="Times New Roman"/>
        </w:rPr>
      </w:pPr>
      <w:r w:rsidRPr="00435B66">
        <w:rPr>
          <w:rFonts w:ascii="Century Gothic" w:hAnsi="Century Gothic" w:cs="Century Gothic"/>
        </w:rPr>
        <w:t>Un</w:t>
      </w:r>
      <w:r w:rsidR="001100A0">
        <w:rPr>
          <w:rFonts w:ascii="Century Gothic" w:hAnsi="Century Gothic" w:cs="Century Gothic"/>
        </w:rPr>
        <w:t>iversity of the West of England</w:t>
      </w:r>
      <w:r w:rsidRPr="00435B66">
        <w:rPr>
          <w:rFonts w:ascii="Century Gothic" w:hAnsi="Century Gothic" w:cs="Century Gothic"/>
        </w:rPr>
        <w:t xml:space="preserve">               </w:t>
      </w:r>
      <w:r w:rsidR="00435B66">
        <w:rPr>
          <w:rFonts w:ascii="Century Gothic" w:hAnsi="Century Gothic" w:cs="Century Gothic"/>
        </w:rPr>
        <w:t xml:space="preserve">               </w:t>
      </w:r>
      <w:r w:rsidR="001100A0">
        <w:rPr>
          <w:rFonts w:ascii="Century Gothic" w:hAnsi="Century Gothic" w:cs="Century Gothic"/>
        </w:rPr>
        <w:t xml:space="preserve">                                         </w:t>
      </w:r>
      <w:r w:rsidRPr="00435B66">
        <w:rPr>
          <w:rFonts w:ascii="Century Gothic" w:hAnsi="Century Gothic" w:cs="Century Gothic"/>
        </w:rPr>
        <w:t xml:space="preserve"> </w:t>
      </w:r>
      <w:r w:rsidR="001100A0">
        <w:rPr>
          <w:rFonts w:ascii="Century Gothic" w:hAnsi="Century Gothic" w:cs="Century Gothic"/>
        </w:rPr>
        <w:t xml:space="preserve">   </w:t>
      </w:r>
      <w:r w:rsidRPr="00435B66">
        <w:rPr>
          <w:rFonts w:ascii="Century Gothic" w:hAnsi="Century Gothic" w:cs="Century Gothic"/>
        </w:rPr>
        <w:t>Bowlplex Cwmbran</w:t>
      </w:r>
    </w:p>
    <w:p w14:paraId="26A21AF4" w14:textId="77777777" w:rsidR="00267D9E" w:rsidRPr="00435B66" w:rsidRDefault="00267D9E" w:rsidP="00267D9E">
      <w:pPr>
        <w:widowControl w:val="0"/>
        <w:autoSpaceDE w:val="0"/>
        <w:autoSpaceDN w:val="0"/>
        <w:adjustRightInd w:val="0"/>
        <w:spacing w:after="0" w:line="213" w:lineRule="auto"/>
        <w:ind w:left="280"/>
        <w:rPr>
          <w:rFonts w:ascii="Times New Roman" w:hAnsi="Times New Roman"/>
        </w:rPr>
      </w:pPr>
      <w:r w:rsidRPr="00435B66">
        <w:rPr>
          <w:rFonts w:ascii="Century Gothic" w:hAnsi="Century Gothic" w:cs="Century Gothic"/>
        </w:rPr>
        <w:t xml:space="preserve">Frenchay Campus, Coldharbour Lane                                              </w:t>
      </w:r>
      <w:r w:rsidR="00435B66">
        <w:rPr>
          <w:rFonts w:ascii="Century Gothic" w:hAnsi="Century Gothic" w:cs="Century Gothic"/>
        </w:rPr>
        <w:t xml:space="preserve">                   </w:t>
      </w:r>
      <w:r w:rsidRPr="00435B66">
        <w:rPr>
          <w:rFonts w:ascii="Century Gothic" w:hAnsi="Century Gothic" w:cs="Century Gothic"/>
        </w:rPr>
        <w:t xml:space="preserve">Leisure at Cwmbran </w:t>
      </w:r>
    </w:p>
    <w:p w14:paraId="26A21AF5" w14:textId="77777777" w:rsidR="00267D9E" w:rsidRPr="00435B66" w:rsidRDefault="00267D9E" w:rsidP="00267D9E">
      <w:pPr>
        <w:widowControl w:val="0"/>
        <w:autoSpaceDE w:val="0"/>
        <w:autoSpaceDN w:val="0"/>
        <w:adjustRightInd w:val="0"/>
        <w:spacing w:after="0" w:line="213" w:lineRule="auto"/>
        <w:ind w:left="280"/>
        <w:rPr>
          <w:rFonts w:ascii="Century Gothic" w:hAnsi="Century Gothic" w:cs="Century Gothic"/>
        </w:rPr>
      </w:pPr>
      <w:r w:rsidRPr="00435B66">
        <w:rPr>
          <w:rFonts w:ascii="Century Gothic" w:hAnsi="Century Gothic" w:cs="Century Gothic"/>
        </w:rPr>
        <w:t>Bristol</w:t>
      </w:r>
    </w:p>
    <w:p w14:paraId="26A21AF6" w14:textId="77777777" w:rsidR="00267D9E" w:rsidRPr="00435B66" w:rsidRDefault="00175D59" w:rsidP="00267D9E">
      <w:pPr>
        <w:widowControl w:val="0"/>
        <w:autoSpaceDE w:val="0"/>
        <w:autoSpaceDN w:val="0"/>
        <w:adjustRightInd w:val="0"/>
        <w:spacing w:after="0" w:line="213" w:lineRule="auto"/>
        <w:ind w:left="280"/>
        <w:rPr>
          <w:rFonts w:ascii="Times New Roman" w:hAnsi="Times New Roman"/>
        </w:rPr>
      </w:pPr>
      <w:r>
        <w:rPr>
          <w:rFonts w:ascii="Century Gothic" w:hAnsi="Century Gothic" w:cs="Century Gothic"/>
        </w:rPr>
        <w:t>BS16 1QY</w:t>
      </w:r>
      <w:r w:rsidR="00267D9E" w:rsidRPr="00435B66">
        <w:rPr>
          <w:rFonts w:ascii="Century Gothic" w:hAnsi="Century Gothic" w:cs="Century Gothic"/>
        </w:rPr>
        <w:t xml:space="preserve">                                                                                               </w:t>
      </w:r>
      <w:r>
        <w:rPr>
          <w:rFonts w:ascii="Century Gothic" w:hAnsi="Century Gothic" w:cs="Century Gothic"/>
        </w:rPr>
        <w:t xml:space="preserve">                                      NP44 1QS</w:t>
      </w:r>
    </w:p>
    <w:p w14:paraId="26A21AF7" w14:textId="77777777" w:rsidR="00267D9E" w:rsidRPr="00435B66" w:rsidRDefault="00267D9E" w:rsidP="00267D9E">
      <w:pPr>
        <w:widowControl w:val="0"/>
        <w:autoSpaceDE w:val="0"/>
        <w:autoSpaceDN w:val="0"/>
        <w:adjustRightInd w:val="0"/>
        <w:spacing w:after="0" w:line="240" w:lineRule="auto"/>
        <w:ind w:left="280"/>
        <w:rPr>
          <w:rFonts w:ascii="Century Gothic" w:hAnsi="Century Gothic" w:cs="Century Gothic"/>
        </w:rPr>
      </w:pPr>
      <w:r w:rsidRPr="00435B66">
        <w:rPr>
          <w:rFonts w:ascii="Century Gothic" w:hAnsi="Century Gothic" w:cs="Century Gothic"/>
        </w:rPr>
        <w:t xml:space="preserve">0117 965 6261                                                                                                         </w:t>
      </w:r>
      <w:r w:rsidR="00175D59">
        <w:rPr>
          <w:rFonts w:ascii="Century Gothic" w:hAnsi="Century Gothic" w:cs="Century Gothic"/>
        </w:rPr>
        <w:t xml:space="preserve">           </w:t>
      </w:r>
      <w:r w:rsidRPr="00435B66">
        <w:rPr>
          <w:rFonts w:ascii="Century Gothic" w:hAnsi="Century Gothic" w:cs="Century Gothic"/>
        </w:rPr>
        <w:t xml:space="preserve">   01633 867744</w:t>
      </w:r>
    </w:p>
    <w:p w14:paraId="26A21AF8" w14:textId="77777777" w:rsidR="00267D9E" w:rsidRPr="00DA3AD6" w:rsidRDefault="00267D9E" w:rsidP="00DA3AD6">
      <w:pPr>
        <w:widowControl w:val="0"/>
        <w:autoSpaceDE w:val="0"/>
        <w:autoSpaceDN w:val="0"/>
        <w:adjustRightInd w:val="0"/>
        <w:spacing w:after="0" w:line="240" w:lineRule="auto"/>
        <w:ind w:left="280"/>
        <w:rPr>
          <w:rFonts w:ascii="Century Gothic" w:hAnsi="Century Gothic" w:cs="Century Gothic"/>
        </w:rPr>
      </w:pPr>
      <w:r w:rsidRPr="00435B66">
        <w:rPr>
          <w:rFonts w:ascii="Century Gothic" w:hAnsi="Century Gothic" w:cs="Century Gothic"/>
        </w:rPr>
        <w:t xml:space="preserve">Jenny.Lloyd@uwe.ac.uk                                                            </w:t>
      </w:r>
      <w:r w:rsidR="00175D59">
        <w:rPr>
          <w:rFonts w:ascii="Century Gothic" w:hAnsi="Century Gothic" w:cs="Century Gothic"/>
        </w:rPr>
        <w:t xml:space="preserve">               </w:t>
      </w:r>
      <w:r w:rsidRPr="00435B66">
        <w:rPr>
          <w:rFonts w:ascii="Century Gothic" w:hAnsi="Century Gothic" w:cs="Century Gothic"/>
        </w:rPr>
        <w:t>Jon.Pinney@bowlplex.co.uk</w:t>
      </w:r>
    </w:p>
    <w:sectPr w:rsidR="00267D9E" w:rsidRPr="00DA3AD6">
      <w:pgSz w:w="11900" w:h="16840"/>
      <w:pgMar w:top="260" w:right="680" w:bottom="867" w:left="800" w:header="720" w:footer="720" w:gutter="0"/>
      <w:cols w:space="720" w:equalWidth="0">
        <w:col w:w="104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5492A"/>
    <w:multiLevelType w:val="hybridMultilevel"/>
    <w:tmpl w:val="2212716C"/>
    <w:lvl w:ilvl="0" w:tplc="08090001">
      <w:start w:val="1"/>
      <w:numFmt w:val="bullet"/>
      <w:lvlText w:val=""/>
      <w:lvlJc w:val="left"/>
      <w:pPr>
        <w:ind w:left="1000" w:hanging="360"/>
      </w:pPr>
      <w:rPr>
        <w:rFonts w:ascii="Symbol" w:hAnsi="Symbol"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hint="default"/>
      </w:rPr>
    </w:lvl>
    <w:lvl w:ilvl="3" w:tplc="08090001" w:tentative="1">
      <w:start w:val="1"/>
      <w:numFmt w:val="bullet"/>
      <w:lvlText w:val=""/>
      <w:lvlJc w:val="left"/>
      <w:pPr>
        <w:ind w:left="3160" w:hanging="360"/>
      </w:pPr>
      <w:rPr>
        <w:rFonts w:ascii="Symbol" w:hAnsi="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hint="default"/>
      </w:rPr>
    </w:lvl>
    <w:lvl w:ilvl="6" w:tplc="08090001" w:tentative="1">
      <w:start w:val="1"/>
      <w:numFmt w:val="bullet"/>
      <w:lvlText w:val=""/>
      <w:lvlJc w:val="left"/>
      <w:pPr>
        <w:ind w:left="5320" w:hanging="360"/>
      </w:pPr>
      <w:rPr>
        <w:rFonts w:ascii="Symbol" w:hAnsi="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hint="default"/>
      </w:rPr>
    </w:lvl>
  </w:abstractNum>
  <w:abstractNum w:abstractNumId="1" w15:restartNumberingAfterBreak="0">
    <w:nsid w:val="6BC35D80"/>
    <w:multiLevelType w:val="hybridMultilevel"/>
    <w:tmpl w:val="1AB29D24"/>
    <w:lvl w:ilvl="0" w:tplc="8918EBD6">
      <w:numFmt w:val="bullet"/>
      <w:lvlText w:val="-"/>
      <w:lvlJc w:val="left"/>
      <w:pPr>
        <w:ind w:left="1080" w:hanging="360"/>
      </w:pPr>
      <w:rPr>
        <w:rFonts w:ascii="Century Gothic" w:eastAsia="Times New Roman" w:hAnsi="Century Gothic" w:cs="Century Gothic"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DB170D1"/>
    <w:multiLevelType w:val="hybridMultilevel"/>
    <w:tmpl w:val="3C74BA1E"/>
    <w:lvl w:ilvl="0" w:tplc="95345CC4">
      <w:numFmt w:val="bullet"/>
      <w:lvlText w:val="-"/>
      <w:lvlJc w:val="left"/>
      <w:pPr>
        <w:ind w:left="720" w:hanging="360"/>
      </w:pPr>
      <w:rPr>
        <w:rFonts w:ascii="Century Gothic" w:eastAsia="Times New Roman" w:hAnsi="Century Gothic" w:cs="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0232AD"/>
    <w:multiLevelType w:val="hybridMultilevel"/>
    <w:tmpl w:val="63DA3E3E"/>
    <w:lvl w:ilvl="0" w:tplc="08090001">
      <w:start w:val="1"/>
      <w:numFmt w:val="bullet"/>
      <w:lvlText w:val=""/>
      <w:lvlJc w:val="left"/>
      <w:pPr>
        <w:ind w:left="1000" w:hanging="360"/>
      </w:pPr>
      <w:rPr>
        <w:rFonts w:ascii="Symbol" w:hAnsi="Symbol"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hint="default"/>
      </w:rPr>
    </w:lvl>
    <w:lvl w:ilvl="3" w:tplc="08090001" w:tentative="1">
      <w:start w:val="1"/>
      <w:numFmt w:val="bullet"/>
      <w:lvlText w:val=""/>
      <w:lvlJc w:val="left"/>
      <w:pPr>
        <w:ind w:left="3160" w:hanging="360"/>
      </w:pPr>
      <w:rPr>
        <w:rFonts w:ascii="Symbol" w:hAnsi="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hint="default"/>
      </w:rPr>
    </w:lvl>
    <w:lvl w:ilvl="6" w:tplc="08090001" w:tentative="1">
      <w:start w:val="1"/>
      <w:numFmt w:val="bullet"/>
      <w:lvlText w:val=""/>
      <w:lvlJc w:val="left"/>
      <w:pPr>
        <w:ind w:left="5320" w:hanging="360"/>
      </w:pPr>
      <w:rPr>
        <w:rFonts w:ascii="Symbol" w:hAnsi="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9F0"/>
    <w:rsid w:val="0000575C"/>
    <w:rsid w:val="00091C94"/>
    <w:rsid w:val="000D4BBB"/>
    <w:rsid w:val="000E72E7"/>
    <w:rsid w:val="001100A0"/>
    <w:rsid w:val="0011347C"/>
    <w:rsid w:val="00175D59"/>
    <w:rsid w:val="00183B84"/>
    <w:rsid w:val="00197B85"/>
    <w:rsid w:val="001C7157"/>
    <w:rsid w:val="00267D9E"/>
    <w:rsid w:val="002857BE"/>
    <w:rsid w:val="002918D0"/>
    <w:rsid w:val="002A5711"/>
    <w:rsid w:val="003307FE"/>
    <w:rsid w:val="00383F78"/>
    <w:rsid w:val="003B4089"/>
    <w:rsid w:val="003D556A"/>
    <w:rsid w:val="00402483"/>
    <w:rsid w:val="00435B66"/>
    <w:rsid w:val="004A335B"/>
    <w:rsid w:val="005A2FF8"/>
    <w:rsid w:val="005A7835"/>
    <w:rsid w:val="00636722"/>
    <w:rsid w:val="006372CB"/>
    <w:rsid w:val="00671779"/>
    <w:rsid w:val="0076799E"/>
    <w:rsid w:val="00793D14"/>
    <w:rsid w:val="007A2528"/>
    <w:rsid w:val="00850F2E"/>
    <w:rsid w:val="008823F1"/>
    <w:rsid w:val="00886EB4"/>
    <w:rsid w:val="0088756B"/>
    <w:rsid w:val="00911EE3"/>
    <w:rsid w:val="0094453F"/>
    <w:rsid w:val="00970DA0"/>
    <w:rsid w:val="00A065E7"/>
    <w:rsid w:val="00A369F0"/>
    <w:rsid w:val="00AC32E9"/>
    <w:rsid w:val="00AE24F3"/>
    <w:rsid w:val="00B15C9D"/>
    <w:rsid w:val="00B93E08"/>
    <w:rsid w:val="00BB0F96"/>
    <w:rsid w:val="00BE685C"/>
    <w:rsid w:val="00C074BC"/>
    <w:rsid w:val="00C103C8"/>
    <w:rsid w:val="00C15CA1"/>
    <w:rsid w:val="00C81E0B"/>
    <w:rsid w:val="00C94447"/>
    <w:rsid w:val="00CA2B48"/>
    <w:rsid w:val="00CC3CFF"/>
    <w:rsid w:val="00D14587"/>
    <w:rsid w:val="00D25E11"/>
    <w:rsid w:val="00D35A63"/>
    <w:rsid w:val="00DA3AD6"/>
    <w:rsid w:val="00DB3D5E"/>
    <w:rsid w:val="00DF3977"/>
    <w:rsid w:val="00DF556B"/>
    <w:rsid w:val="00E56265"/>
    <w:rsid w:val="00FB1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A21A82"/>
  <w15:docId w15:val="{C24AFCAB-6E29-48F3-825D-DA55CCE7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3F1"/>
    <w:rPr>
      <w:color w:val="0000FF" w:themeColor="hyperlink"/>
      <w:u w:val="single"/>
    </w:rPr>
  </w:style>
  <w:style w:type="paragraph" w:styleId="ListParagraph">
    <w:name w:val="List Paragraph"/>
    <w:basedOn w:val="Normal"/>
    <w:uiPriority w:val="34"/>
    <w:qFormat/>
    <w:rsid w:val="003B4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k.linkedin.com/in/seanfgilchri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seanfgilchris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9F5E8-8426-429D-BC2B-D03B0BE2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772</Words>
  <Characters>4407</Characters>
  <Application>Microsoft Office Word</Application>
  <DocSecurity>2</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Gilchrist</dc:creator>
  <cp:lastModifiedBy>Sean Gilchrist</cp:lastModifiedBy>
  <cp:revision>15</cp:revision>
  <dcterms:created xsi:type="dcterms:W3CDTF">2015-01-26T14:01:00Z</dcterms:created>
  <dcterms:modified xsi:type="dcterms:W3CDTF">2015-08-10T15:28:00Z</dcterms:modified>
</cp:coreProperties>
</file>