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03">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04">
      <w:pPr>
        <w:spacing w:line="240" w:lineRule="auto"/>
        <w:rPr>
          <w:color w:val="365f91"/>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C2</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Desarrollo</w:t>
            </w:r>
          </w:p>
        </w:tc>
      </w:tr>
      <w:tr>
        <w:trPr>
          <w:cantSplit w:val="0"/>
          <w:trHeight w:val="245.9765625" w:hRule="atLeast"/>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012">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013">
      <w:pPr>
        <w:spacing w:after="200" w:line="276" w:lineRule="auto"/>
        <w:rPr>
          <w:sz w:val="24"/>
          <w:szCs w:val="24"/>
        </w:rPr>
      </w:pPr>
      <w:r w:rsidDel="00000000" w:rsidR="00000000" w:rsidRPr="00000000">
        <w:rPr>
          <w:sz w:val="24"/>
          <w:szCs w:val="24"/>
          <w:rtl w:val="0"/>
        </w:rPr>
        <w:t xml:space="preserve">Marcar todas las que apliquen:</w:t>
      </w:r>
    </w:p>
    <w:tbl>
      <w:tblPr>
        <w:tblStyle w:val="Table2"/>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Pr>
              <w:drawing>
                <wp:inline distB="0" distT="0" distL="114300" distR="114300">
                  <wp:extent cx="787400" cy="266700"/>
                  <wp:effectExtent b="25400" l="25400" r="25400" t="254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874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3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2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762000" cy="266700"/>
                  <wp:effectExtent b="25400" l="25400" r="25400" t="25400"/>
                  <wp:docPr id="2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62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876300" cy="266700"/>
                  <wp:effectExtent b="25400" l="25400" r="25400" t="25400"/>
                  <wp:docPr id="3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763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3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0" l="0" r="0" t="0"/>
                  <wp:docPr id="4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3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3"/>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16">
            <w:pPr>
              <w:spacing w:line="240" w:lineRule="auto"/>
              <w:rPr>
                <w:sz w:val="24"/>
                <w:szCs w:val="24"/>
              </w:rPr>
            </w:pPr>
            <w:r w:rsidDel="00000000" w:rsidR="00000000" w:rsidRPr="00000000">
              <w:rPr>
                <w:sz w:val="24"/>
                <w:szCs w:val="24"/>
              </w:rPr>
              <w:drawing>
                <wp:inline distB="0" distT="0" distL="114300" distR="114300">
                  <wp:extent cx="1524000" cy="266700"/>
                  <wp:effectExtent b="25400" l="25400" r="25400" t="2540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4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3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2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3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Se agrega un dashboard al sistema de tickets.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tc>
      </w:tr>
    </w:tbl>
    <w:p w:rsidR="00000000" w:rsidDel="00000000" w:rsidP="00000000" w:rsidRDefault="00000000" w:rsidRPr="00000000" w14:paraId="00000020">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2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22">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El agregar un dashboard al sistema de tickets mejorará la información que se entrega a hacia el usuario administrador.</w:t>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tc>
      </w:tr>
    </w:tbl>
    <w:p w:rsidR="00000000" w:rsidDel="00000000" w:rsidP="00000000" w:rsidRDefault="00000000" w:rsidRPr="00000000" w14:paraId="0000002A">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Generará un impacto positivo en el sistema de tickets.</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tc>
      </w:tr>
    </w:tbl>
    <w:p w:rsidR="00000000" w:rsidDel="00000000" w:rsidP="00000000" w:rsidRDefault="00000000" w:rsidRPr="00000000" w14:paraId="0000002F">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0">
            <w:pPr>
              <w:spacing w:line="240" w:lineRule="auto"/>
              <w:rPr>
                <w:sz w:val="24"/>
                <w:szCs w:val="24"/>
              </w:rPr>
            </w:pPr>
            <w:r w:rsidDel="00000000" w:rsidR="00000000" w:rsidRPr="00000000">
              <w:rPr>
                <w:rtl w:val="0"/>
              </w:rPr>
            </w:r>
          </w:p>
          <w:p w:rsidR="00000000" w:rsidDel="00000000" w:rsidP="00000000" w:rsidRDefault="00000000" w:rsidRPr="00000000" w14:paraId="00000031">
            <w:pPr>
              <w:spacing w:line="240" w:lineRule="auto"/>
              <w:rPr>
                <w:sz w:val="24"/>
                <w:szCs w:val="24"/>
              </w:rPr>
            </w:pPr>
            <w:r w:rsidDel="00000000" w:rsidR="00000000" w:rsidRPr="00000000">
              <w:rPr>
                <w:sz w:val="24"/>
                <w:szCs w:val="24"/>
                <w:rtl w:val="0"/>
              </w:rPr>
              <w:t xml:space="preserve">Implica el uso de capital humano de 1 integrante del equipo.</w:t>
            </w:r>
          </w:p>
          <w:p w:rsidR="00000000" w:rsidDel="00000000" w:rsidP="00000000" w:rsidRDefault="00000000" w:rsidRPr="00000000" w14:paraId="00000032">
            <w:pPr>
              <w:spacing w:line="240" w:lineRule="auto"/>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tc>
      </w:tr>
    </w:tbl>
    <w:p w:rsidR="00000000" w:rsidDel="00000000" w:rsidP="00000000" w:rsidRDefault="00000000" w:rsidRPr="00000000" w14:paraId="00000036">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Los interesados propusieron este cambio en el proyecto.</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rPr>
                <w:sz w:val="24"/>
                <w:szCs w:val="24"/>
              </w:rPr>
            </w:pPr>
            <w:r w:rsidDel="00000000" w:rsidR="00000000" w:rsidRPr="00000000">
              <w:rPr>
                <w:rtl w:val="0"/>
              </w:rPr>
            </w:r>
          </w:p>
          <w:p w:rsidR="00000000" w:rsidDel="00000000" w:rsidP="00000000" w:rsidRDefault="00000000" w:rsidRPr="00000000" w14:paraId="0000003C">
            <w:pPr>
              <w:spacing w:line="240" w:lineRule="auto"/>
              <w:rPr>
                <w:sz w:val="24"/>
                <w:szCs w:val="24"/>
              </w:rPr>
            </w:pPr>
            <w:r w:rsidDel="00000000" w:rsidR="00000000" w:rsidRPr="00000000">
              <w:rPr>
                <w:rtl w:val="0"/>
              </w:rPr>
            </w:r>
          </w:p>
          <w:p w:rsidR="00000000" w:rsidDel="00000000" w:rsidP="00000000" w:rsidRDefault="00000000" w:rsidRPr="00000000" w14:paraId="0000003D">
            <w:pPr>
              <w:spacing w:line="240" w:lineRule="auto"/>
              <w:rPr>
                <w:sz w:val="24"/>
                <w:szCs w:val="24"/>
              </w:rPr>
            </w:pPr>
            <w:r w:rsidDel="00000000" w:rsidR="00000000" w:rsidRPr="00000000">
              <w:rPr>
                <w:rtl w:val="0"/>
              </w:rPr>
            </w:r>
          </w:p>
          <w:p w:rsidR="00000000" w:rsidDel="00000000" w:rsidP="00000000" w:rsidRDefault="00000000" w:rsidRPr="00000000" w14:paraId="0000003E">
            <w:pPr>
              <w:spacing w:line="240" w:lineRule="auto"/>
              <w:rPr>
                <w:sz w:val="24"/>
                <w:szCs w:val="24"/>
              </w:rPr>
            </w:pPr>
            <w:r w:rsidDel="00000000" w:rsidR="00000000" w:rsidRPr="00000000">
              <w:rPr>
                <w:rtl w:val="0"/>
              </w:rPr>
            </w:r>
          </w:p>
        </w:tc>
      </w:tr>
    </w:tbl>
    <w:p w:rsidR="00000000" w:rsidDel="00000000" w:rsidP="00000000" w:rsidRDefault="00000000" w:rsidRPr="00000000" w14:paraId="0000003F">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No implica cambios en la documentación.</w:t>
            </w:r>
          </w:p>
          <w:p w:rsidR="00000000" w:rsidDel="00000000" w:rsidP="00000000" w:rsidRDefault="00000000" w:rsidRPr="00000000" w14:paraId="00000042">
            <w:pPr>
              <w:spacing w:line="240" w:lineRule="auto"/>
              <w:rPr>
                <w:sz w:val="24"/>
                <w:szCs w:val="24"/>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rtl w:val="0"/>
              </w:rPr>
            </w:r>
          </w:p>
          <w:p w:rsidR="00000000" w:rsidDel="00000000" w:rsidP="00000000" w:rsidRDefault="00000000" w:rsidRPr="00000000" w14:paraId="00000044">
            <w:pPr>
              <w:spacing w:line="240" w:lineRule="auto"/>
              <w:rPr>
                <w:sz w:val="24"/>
                <w:szCs w:val="24"/>
              </w:rPr>
            </w:pPr>
            <w:r w:rsidDel="00000000" w:rsidR="00000000" w:rsidRPr="00000000">
              <w:rPr>
                <w:rtl w:val="0"/>
              </w:rPr>
            </w:r>
          </w:p>
          <w:p w:rsidR="00000000" w:rsidDel="00000000" w:rsidP="00000000" w:rsidRDefault="00000000" w:rsidRPr="00000000" w14:paraId="00000045">
            <w:pPr>
              <w:spacing w:line="240" w:lineRule="auto"/>
              <w:rPr>
                <w:sz w:val="24"/>
                <w:szCs w:val="24"/>
              </w:rPr>
            </w:pPr>
            <w:r w:rsidDel="00000000" w:rsidR="00000000" w:rsidRPr="00000000">
              <w:rPr>
                <w:rtl w:val="0"/>
              </w:rPr>
            </w:r>
          </w:p>
        </w:tc>
      </w:tr>
    </w:tbl>
    <w:p w:rsidR="00000000" w:rsidDel="00000000" w:rsidP="00000000" w:rsidRDefault="00000000" w:rsidRPr="00000000" w14:paraId="00000046">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7">
            <w:pPr>
              <w:spacing w:line="240" w:lineRule="auto"/>
              <w:rPr>
                <w:sz w:val="24"/>
                <w:szCs w:val="24"/>
              </w:rPr>
            </w:pPr>
            <w:r w:rsidDel="00000000" w:rsidR="00000000" w:rsidRPr="00000000">
              <w:rPr>
                <w:rtl w:val="0"/>
              </w:rPr>
            </w:r>
          </w:p>
          <w:p w:rsidR="00000000" w:rsidDel="00000000" w:rsidP="00000000" w:rsidRDefault="00000000" w:rsidRPr="00000000" w14:paraId="00000048">
            <w:pPr>
              <w:spacing w:line="240" w:lineRule="auto"/>
              <w:rPr>
                <w:sz w:val="24"/>
                <w:szCs w:val="24"/>
              </w:rPr>
            </w:pPr>
            <w:r w:rsidDel="00000000" w:rsidR="00000000" w:rsidRPr="00000000">
              <w:rPr>
                <w:sz w:val="24"/>
                <w:szCs w:val="24"/>
                <w:rtl w:val="0"/>
              </w:rPr>
              <w:t xml:space="preserve">El no realizar este dashboard implicaría no entregar información que puede ser crítica para los usuarios.</w:t>
            </w:r>
            <w:r w:rsidDel="00000000" w:rsidR="00000000" w:rsidRPr="00000000">
              <w:rPr>
                <w:rtl w:val="0"/>
              </w:rPr>
            </w:r>
          </w:p>
          <w:p w:rsidR="00000000" w:rsidDel="00000000" w:rsidP="00000000" w:rsidRDefault="00000000" w:rsidRPr="00000000" w14:paraId="00000049">
            <w:pPr>
              <w:spacing w:line="240" w:lineRule="auto"/>
              <w:rPr>
                <w:sz w:val="24"/>
                <w:szCs w:val="24"/>
              </w:rPr>
            </w:pPr>
            <w:r w:rsidDel="00000000" w:rsidR="00000000" w:rsidRPr="00000000">
              <w:rPr>
                <w:rtl w:val="0"/>
              </w:rPr>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spacing w:line="240" w:lineRule="auto"/>
              <w:rPr>
                <w:sz w:val="24"/>
                <w:szCs w:val="24"/>
              </w:rPr>
            </w:pPr>
            <w:r w:rsidDel="00000000" w:rsidR="00000000" w:rsidRPr="00000000">
              <w:rPr>
                <w:rtl w:val="0"/>
              </w:rPr>
            </w:r>
          </w:p>
          <w:p w:rsidR="00000000" w:rsidDel="00000000" w:rsidP="00000000" w:rsidRDefault="00000000" w:rsidRPr="00000000" w14:paraId="0000004D">
            <w:pPr>
              <w:spacing w:line="240" w:lineRule="auto"/>
              <w:rPr>
                <w:sz w:val="24"/>
                <w:szCs w:val="24"/>
              </w:rPr>
            </w:pPr>
            <w:r w:rsidDel="00000000" w:rsidR="00000000" w:rsidRPr="00000000">
              <w:rPr>
                <w:rtl w:val="0"/>
              </w:rPr>
            </w:r>
          </w:p>
        </w:tc>
      </w:tr>
    </w:tbl>
    <w:p w:rsidR="00000000" w:rsidDel="00000000" w:rsidP="00000000" w:rsidRDefault="00000000" w:rsidRPr="00000000" w14:paraId="0000004E">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sz w:val="24"/>
                <w:szCs w:val="24"/>
              </w:rPr>
            </w:pPr>
            <w:r w:rsidDel="00000000" w:rsidR="00000000" w:rsidRPr="00000000">
              <w:rPr>
                <w:sz w:val="24"/>
                <w:szCs w:val="24"/>
                <w:rtl w:val="0"/>
              </w:rPr>
              <w:t xml:space="preserve">Sin comentarios…</w:t>
            </w: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rtl w:val="0"/>
              </w:rPr>
            </w:r>
          </w:p>
          <w:p w:rsidR="00000000" w:rsidDel="00000000" w:rsidP="00000000" w:rsidRDefault="00000000" w:rsidRPr="00000000" w14:paraId="00000055">
            <w:pPr>
              <w:spacing w:line="240" w:lineRule="auto"/>
              <w:rPr>
                <w:sz w:val="24"/>
                <w:szCs w:val="24"/>
              </w:rPr>
            </w:pPr>
            <w:r w:rsidDel="00000000" w:rsidR="00000000" w:rsidRPr="00000000">
              <w:rPr>
                <w:rtl w:val="0"/>
              </w:rPr>
            </w:r>
          </w:p>
        </w:tc>
      </w:tr>
    </w:tbl>
    <w:p w:rsidR="00000000" w:rsidDel="00000000" w:rsidP="00000000" w:rsidRDefault="00000000" w:rsidRPr="00000000" w14:paraId="00000056">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05A">
            <w:pPr>
              <w:spacing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rtl w:val="0"/>
              </w:rPr>
            </w:r>
          </w:p>
          <w:p w:rsidR="00000000" w:rsidDel="00000000" w:rsidP="00000000" w:rsidRDefault="00000000" w:rsidRPr="00000000" w14:paraId="0000005E">
            <w:pPr>
              <w:spacing w:line="240" w:lineRule="auto"/>
              <w:rPr>
                <w:sz w:val="24"/>
                <w:szCs w:val="24"/>
              </w:rPr>
            </w:pPr>
            <w:r w:rsidDel="00000000" w:rsidR="00000000" w:rsidRPr="00000000">
              <w:rPr>
                <w:rtl w:val="0"/>
              </w:rPr>
            </w:r>
          </w:p>
        </w:tc>
      </w:tr>
    </w:tbl>
    <w:p w:rsidR="00000000" w:rsidDel="00000000" w:rsidP="00000000" w:rsidRDefault="00000000" w:rsidRPr="00000000" w14:paraId="0000005F">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60">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061">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062">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064">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5">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066">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067">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68">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9">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A">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6C">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D">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6E">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06F">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70">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71">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72">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73">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74">
      <w:pPr>
        <w:spacing w:line="240" w:lineRule="auto"/>
        <w:rPr>
          <w:color w:val="365f91"/>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76">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77">
            <w:pPr>
              <w:spacing w:line="240" w:lineRule="auto"/>
              <w:rPr>
                <w:sz w:val="24"/>
                <w:szCs w:val="24"/>
              </w:rPr>
            </w:pPr>
            <w:r w:rsidDel="00000000" w:rsidR="00000000" w:rsidRPr="00000000">
              <w:rPr>
                <w:sz w:val="24"/>
                <w:szCs w:val="24"/>
                <w:rtl w:val="0"/>
              </w:rPr>
              <w:t xml:space="preserve">C3</w:t>
            </w:r>
          </w:p>
        </w:tc>
      </w:tr>
      <w:tr>
        <w:trPr>
          <w:cantSplit w:val="0"/>
          <w:tblHeader w:val="0"/>
        </w:trPr>
        <w:tc>
          <w:tcPr>
            <w:vAlign w:val="top"/>
          </w:tcPr>
          <w:p w:rsidR="00000000" w:rsidDel="00000000" w:rsidP="00000000" w:rsidRDefault="00000000" w:rsidRPr="00000000" w14:paraId="00000078">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79">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7A">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07B">
            <w:pPr>
              <w:spacing w:line="240" w:lineRule="auto"/>
              <w:rPr>
                <w:sz w:val="24"/>
                <w:szCs w:val="24"/>
              </w:rPr>
            </w:pPr>
            <w:r w:rsidDel="00000000" w:rsidR="00000000" w:rsidRPr="00000000">
              <w:rPr>
                <w:sz w:val="24"/>
                <w:szCs w:val="24"/>
                <w:rtl w:val="0"/>
              </w:rPr>
              <w:t xml:space="preserve">Desarrollo</w:t>
            </w:r>
          </w:p>
        </w:tc>
      </w:tr>
      <w:tr>
        <w:trPr>
          <w:cantSplit w:val="0"/>
          <w:trHeight w:val="245.9765625" w:hRule="atLeast"/>
          <w:tblHeader w:val="0"/>
        </w:trPr>
        <w:tc>
          <w:tcPr>
            <w:vAlign w:val="top"/>
          </w:tcPr>
          <w:p w:rsidR="00000000" w:rsidDel="00000000" w:rsidP="00000000" w:rsidRDefault="00000000" w:rsidRPr="00000000" w14:paraId="0000007C">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7D">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07F">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080">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082">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083">
      <w:pPr>
        <w:spacing w:after="200" w:line="276" w:lineRule="auto"/>
        <w:rPr>
          <w:sz w:val="24"/>
          <w:szCs w:val="24"/>
        </w:rPr>
      </w:pPr>
      <w:r w:rsidDel="00000000" w:rsidR="00000000" w:rsidRPr="00000000">
        <w:rPr>
          <w:sz w:val="24"/>
          <w:szCs w:val="24"/>
          <w:rtl w:val="0"/>
        </w:rPr>
        <w:t xml:space="preserve">Marcar todas las que apliquen:</w:t>
      </w:r>
    </w:p>
    <w:tbl>
      <w:tblPr>
        <w:tblStyle w:val="Table15"/>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84">
            <w:pPr>
              <w:spacing w:line="240" w:lineRule="auto"/>
              <w:rPr>
                <w:sz w:val="24"/>
                <w:szCs w:val="24"/>
              </w:rPr>
            </w:pPr>
            <w:r w:rsidDel="00000000" w:rsidR="00000000" w:rsidRPr="00000000">
              <w:rPr>
                <w:sz w:val="24"/>
                <w:szCs w:val="24"/>
              </w:rPr>
              <w:drawing>
                <wp:inline distB="0" distT="0" distL="114300" distR="114300">
                  <wp:extent cx="787400" cy="266700"/>
                  <wp:effectExtent b="25400" l="25400" r="25400" t="2540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874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1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762000" cy="2667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876300" cy="266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763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25400" l="25400" r="25400" t="254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335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2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1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16"/>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086">
            <w:pPr>
              <w:spacing w:line="240" w:lineRule="auto"/>
              <w:rPr>
                <w:sz w:val="24"/>
                <w:szCs w:val="24"/>
              </w:rPr>
            </w:pPr>
            <w:r w:rsidDel="00000000" w:rsidR="00000000" w:rsidRPr="00000000">
              <w:rPr>
                <w:sz w:val="24"/>
                <w:szCs w:val="24"/>
              </w:rPr>
              <w:drawing>
                <wp:inline distB="0" distT="0" distL="114300" distR="114300">
                  <wp:extent cx="1524000" cy="266700"/>
                  <wp:effectExtent b="25400" l="25400" r="25400" t="25400"/>
                  <wp:docPr id="4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4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2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1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spacing w:after="280" w:before="280" w:line="240" w:lineRule="auto"/>
        <w:rPr>
          <w:b w:val="1"/>
          <w:color w:val="365f91"/>
          <w:sz w:val="32"/>
          <w:szCs w:val="32"/>
        </w:rPr>
      </w:pPr>
      <w:bookmarkStart w:colFirst="0" w:colLast="0" w:name="_6hz47g2qkedw" w:id="2"/>
      <w:bookmarkEnd w:id="2"/>
      <w:r w:rsidDel="00000000" w:rsidR="00000000" w:rsidRPr="00000000">
        <w:rPr>
          <w:rtl w:val="0"/>
        </w:rPr>
      </w:r>
    </w:p>
    <w:p w:rsidR="00000000" w:rsidDel="00000000" w:rsidP="00000000" w:rsidRDefault="00000000" w:rsidRPr="00000000" w14:paraId="00000088">
      <w:pPr>
        <w:spacing w:after="280" w:before="280" w:line="240" w:lineRule="auto"/>
        <w:rPr>
          <w:b w:val="1"/>
          <w:color w:val="365f91"/>
          <w:sz w:val="32"/>
          <w:szCs w:val="32"/>
        </w:rPr>
      </w:pPr>
      <w:bookmarkStart w:colFirst="0" w:colLast="0" w:name="_lh0u52fctq2a" w:id="3"/>
      <w:bookmarkEnd w:id="3"/>
      <w:r w:rsidDel="00000000" w:rsidR="00000000" w:rsidRPr="00000000">
        <w:rPr>
          <w:rtl w:val="0"/>
        </w:rPr>
      </w:r>
    </w:p>
    <w:p w:rsidR="00000000" w:rsidDel="00000000" w:rsidP="00000000" w:rsidRDefault="00000000" w:rsidRPr="00000000" w14:paraId="00000089">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A">
            <w:pPr>
              <w:spacing w:line="240" w:lineRule="auto"/>
              <w:rPr>
                <w:sz w:val="24"/>
                <w:szCs w:val="24"/>
              </w:rPr>
            </w:pPr>
            <w:r w:rsidDel="00000000" w:rsidR="00000000" w:rsidRPr="00000000">
              <w:rPr>
                <w:rtl w:val="0"/>
              </w:rPr>
            </w:r>
          </w:p>
          <w:p w:rsidR="00000000" w:rsidDel="00000000" w:rsidP="00000000" w:rsidRDefault="00000000" w:rsidRPr="00000000" w14:paraId="0000008B">
            <w:pPr>
              <w:spacing w:line="240" w:lineRule="auto"/>
              <w:rPr>
                <w:sz w:val="24"/>
                <w:szCs w:val="24"/>
              </w:rPr>
            </w:pPr>
            <w:r w:rsidDel="00000000" w:rsidR="00000000" w:rsidRPr="00000000">
              <w:rPr>
                <w:sz w:val="24"/>
                <w:szCs w:val="24"/>
                <w:rtl w:val="0"/>
              </w:rPr>
              <w:t xml:space="preserve">Se agrega SLA al sistema de tickets.</w:t>
            </w:r>
          </w:p>
          <w:p w:rsidR="00000000" w:rsidDel="00000000" w:rsidP="00000000" w:rsidRDefault="00000000" w:rsidRPr="00000000" w14:paraId="0000008C">
            <w:pPr>
              <w:spacing w:line="240" w:lineRule="auto"/>
              <w:rPr>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rtl w:val="0"/>
              </w:rPr>
            </w:r>
          </w:p>
          <w:p w:rsidR="00000000" w:rsidDel="00000000" w:rsidP="00000000" w:rsidRDefault="00000000" w:rsidRPr="00000000" w14:paraId="00000091">
            <w:pPr>
              <w:spacing w:line="240" w:lineRule="auto"/>
              <w:rPr>
                <w:sz w:val="24"/>
                <w:szCs w:val="24"/>
              </w:rPr>
            </w:pPr>
            <w:r w:rsidDel="00000000" w:rsidR="00000000" w:rsidRPr="00000000">
              <w:rPr>
                <w:rtl w:val="0"/>
              </w:rPr>
            </w:r>
          </w:p>
        </w:tc>
      </w:tr>
    </w:tbl>
    <w:p w:rsidR="00000000" w:rsidDel="00000000" w:rsidP="00000000" w:rsidRDefault="00000000" w:rsidRPr="00000000" w14:paraId="0000009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9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94">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1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5">
            <w:pPr>
              <w:spacing w:line="240" w:lineRule="auto"/>
              <w:rPr>
                <w:sz w:val="24"/>
                <w:szCs w:val="24"/>
              </w:rPr>
            </w:pPr>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sz w:val="24"/>
                <w:szCs w:val="24"/>
                <w:rtl w:val="0"/>
              </w:rPr>
              <w:t xml:space="preserve">SLA mejorará cómo se ven y utilizan los tickets, ayudando a conocer los costos de los tickets y los tiempos estimados de resolución de estos mismos.</w:t>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rtl w:val="0"/>
              </w:rPr>
            </w:r>
          </w:p>
        </w:tc>
      </w:tr>
    </w:tbl>
    <w:p w:rsidR="00000000" w:rsidDel="00000000" w:rsidP="00000000" w:rsidRDefault="00000000" w:rsidRPr="00000000" w14:paraId="0000009A">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1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B">
            <w:pPr>
              <w:spacing w:line="240" w:lineRule="auto"/>
              <w:rPr>
                <w:sz w:val="24"/>
                <w:szCs w:val="24"/>
              </w:rPr>
            </w:pPr>
            <w:r w:rsidDel="00000000" w:rsidR="00000000" w:rsidRPr="00000000">
              <w:rPr>
                <w:rtl w:val="0"/>
              </w:rPr>
            </w:r>
          </w:p>
          <w:p w:rsidR="00000000" w:rsidDel="00000000" w:rsidP="00000000" w:rsidRDefault="00000000" w:rsidRPr="00000000" w14:paraId="0000009C">
            <w:pPr>
              <w:spacing w:line="240" w:lineRule="auto"/>
              <w:rPr>
                <w:sz w:val="24"/>
                <w:szCs w:val="24"/>
              </w:rPr>
            </w:pPr>
            <w:r w:rsidDel="00000000" w:rsidR="00000000" w:rsidRPr="00000000">
              <w:rPr>
                <w:sz w:val="24"/>
                <w:szCs w:val="24"/>
                <w:rtl w:val="0"/>
              </w:rPr>
              <w:t xml:space="preserve">Generará un impacto positivo en cómo los usuarios ven los tickets.</w:t>
            </w:r>
          </w:p>
          <w:p w:rsidR="00000000" w:rsidDel="00000000" w:rsidP="00000000" w:rsidRDefault="00000000" w:rsidRPr="00000000" w14:paraId="0000009D">
            <w:pPr>
              <w:spacing w:line="240" w:lineRule="auto"/>
              <w:rPr>
                <w:sz w:val="24"/>
                <w:szCs w:val="24"/>
              </w:rPr>
            </w:pPr>
            <w:r w:rsidDel="00000000" w:rsidR="00000000" w:rsidRPr="00000000">
              <w:rPr>
                <w:rtl w:val="0"/>
              </w:rPr>
            </w:r>
          </w:p>
        </w:tc>
      </w:tr>
    </w:tbl>
    <w:p w:rsidR="00000000" w:rsidDel="00000000" w:rsidP="00000000" w:rsidRDefault="00000000" w:rsidRPr="00000000" w14:paraId="0000009E">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9F">
            <w:pPr>
              <w:spacing w:line="240" w:lineRule="auto"/>
              <w:rPr>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sz w:val="24"/>
                <w:szCs w:val="24"/>
                <w:rtl w:val="0"/>
              </w:rPr>
              <w:t xml:space="preserve">Implica el uso de capital humano de 1 integrante del equipo.</w:t>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rtl w:val="0"/>
              </w:rPr>
            </w:r>
          </w:p>
          <w:p w:rsidR="00000000" w:rsidDel="00000000" w:rsidP="00000000" w:rsidRDefault="00000000" w:rsidRPr="00000000" w14:paraId="000000A3">
            <w:pPr>
              <w:spacing w:line="240" w:lineRule="auto"/>
              <w:rPr>
                <w:sz w:val="24"/>
                <w:szCs w:val="24"/>
              </w:rPr>
            </w:pPr>
            <w:r w:rsidDel="00000000" w:rsidR="00000000" w:rsidRPr="00000000">
              <w:rPr>
                <w:rtl w:val="0"/>
              </w:rPr>
            </w:r>
          </w:p>
          <w:p w:rsidR="00000000" w:rsidDel="00000000" w:rsidP="00000000" w:rsidRDefault="00000000" w:rsidRPr="00000000" w14:paraId="000000A4">
            <w:pPr>
              <w:spacing w:line="240" w:lineRule="auto"/>
              <w:rPr>
                <w:sz w:val="24"/>
                <w:szCs w:val="24"/>
              </w:rPr>
            </w:pPr>
            <w:r w:rsidDel="00000000" w:rsidR="00000000" w:rsidRPr="00000000">
              <w:rPr>
                <w:rtl w:val="0"/>
              </w:rPr>
            </w:r>
          </w:p>
        </w:tc>
      </w:tr>
    </w:tbl>
    <w:p w:rsidR="00000000" w:rsidDel="00000000" w:rsidP="00000000" w:rsidRDefault="00000000" w:rsidRPr="00000000" w14:paraId="000000A5">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2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6">
            <w:pPr>
              <w:spacing w:line="240" w:lineRule="auto"/>
              <w:rPr>
                <w:sz w:val="24"/>
                <w:szCs w:val="24"/>
              </w:rPr>
            </w:pPr>
            <w:r w:rsidDel="00000000" w:rsidR="00000000" w:rsidRPr="00000000">
              <w:rPr>
                <w:rtl w:val="0"/>
              </w:rPr>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 xml:space="preserve">Los interesados propusieron este cambio en el proyecto.</w:t>
            </w:r>
          </w:p>
          <w:p w:rsidR="00000000" w:rsidDel="00000000" w:rsidP="00000000" w:rsidRDefault="00000000" w:rsidRPr="00000000" w14:paraId="000000A8">
            <w:pPr>
              <w:spacing w:line="240" w:lineRule="auto"/>
              <w:rPr>
                <w:sz w:val="24"/>
                <w:szCs w:val="24"/>
              </w:rPr>
            </w:pPr>
            <w:r w:rsidDel="00000000" w:rsidR="00000000" w:rsidRPr="00000000">
              <w:rPr>
                <w:rtl w:val="0"/>
              </w:rPr>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rtl w:val="0"/>
              </w:rPr>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r w:rsidDel="00000000" w:rsidR="00000000" w:rsidRPr="00000000">
              <w:rPr>
                <w:rtl w:val="0"/>
              </w:rPr>
            </w:r>
          </w:p>
        </w:tc>
      </w:tr>
    </w:tbl>
    <w:p w:rsidR="00000000" w:rsidDel="00000000" w:rsidP="00000000" w:rsidRDefault="00000000" w:rsidRPr="00000000" w14:paraId="000000AE">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2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No implica cambios en la documentación.</w:t>
            </w:r>
          </w:p>
          <w:p w:rsidR="00000000" w:rsidDel="00000000" w:rsidP="00000000" w:rsidRDefault="00000000" w:rsidRPr="00000000" w14:paraId="000000B1">
            <w:pPr>
              <w:spacing w:line="240" w:lineRule="auto"/>
              <w:rPr>
                <w:sz w:val="24"/>
                <w:szCs w:val="24"/>
              </w:rPr>
            </w:pPr>
            <w:r w:rsidDel="00000000" w:rsidR="00000000" w:rsidRPr="00000000">
              <w:rPr>
                <w:rtl w:val="0"/>
              </w:rPr>
            </w:r>
          </w:p>
          <w:p w:rsidR="00000000" w:rsidDel="00000000" w:rsidP="00000000" w:rsidRDefault="00000000" w:rsidRPr="00000000" w14:paraId="000000B2">
            <w:pPr>
              <w:spacing w:line="240" w:lineRule="auto"/>
              <w:rPr>
                <w:sz w:val="24"/>
                <w:szCs w:val="24"/>
              </w:rPr>
            </w:pPr>
            <w:r w:rsidDel="00000000" w:rsidR="00000000" w:rsidRPr="00000000">
              <w:rPr>
                <w:rtl w:val="0"/>
              </w:rPr>
            </w:r>
          </w:p>
          <w:p w:rsidR="00000000" w:rsidDel="00000000" w:rsidP="00000000" w:rsidRDefault="00000000" w:rsidRPr="00000000" w14:paraId="000000B3">
            <w:pPr>
              <w:spacing w:line="240" w:lineRule="auto"/>
              <w:rPr>
                <w:sz w:val="24"/>
                <w:szCs w:val="24"/>
              </w:rPr>
            </w:pPr>
            <w:r w:rsidDel="00000000" w:rsidR="00000000" w:rsidRPr="00000000">
              <w:rPr>
                <w:rtl w:val="0"/>
              </w:rPr>
            </w:r>
          </w:p>
          <w:p w:rsidR="00000000" w:rsidDel="00000000" w:rsidP="00000000" w:rsidRDefault="00000000" w:rsidRPr="00000000" w14:paraId="000000B4">
            <w:pPr>
              <w:spacing w:line="240" w:lineRule="auto"/>
              <w:rPr>
                <w:sz w:val="24"/>
                <w:szCs w:val="24"/>
              </w:rPr>
            </w:pPr>
            <w:r w:rsidDel="00000000" w:rsidR="00000000" w:rsidRPr="00000000">
              <w:rPr>
                <w:rtl w:val="0"/>
              </w:rPr>
            </w:r>
          </w:p>
        </w:tc>
      </w:tr>
    </w:tbl>
    <w:p w:rsidR="00000000" w:rsidDel="00000000" w:rsidP="00000000" w:rsidRDefault="00000000" w:rsidRPr="00000000" w14:paraId="000000B5">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2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6">
            <w:pPr>
              <w:spacing w:line="240" w:lineRule="auto"/>
              <w:rPr>
                <w:sz w:val="24"/>
                <w:szCs w:val="24"/>
              </w:rPr>
            </w:pPr>
            <w:r w:rsidDel="00000000" w:rsidR="00000000" w:rsidRPr="00000000">
              <w:rPr>
                <w:rtl w:val="0"/>
              </w:rPr>
            </w:r>
          </w:p>
          <w:p w:rsidR="00000000" w:rsidDel="00000000" w:rsidP="00000000" w:rsidRDefault="00000000" w:rsidRPr="00000000" w14:paraId="000000B7">
            <w:pPr>
              <w:spacing w:line="240" w:lineRule="auto"/>
              <w:rPr>
                <w:sz w:val="24"/>
                <w:szCs w:val="24"/>
              </w:rPr>
            </w:pPr>
            <w:r w:rsidDel="00000000" w:rsidR="00000000" w:rsidRPr="00000000">
              <w:rPr>
                <w:sz w:val="24"/>
                <w:szCs w:val="24"/>
                <w:rtl w:val="0"/>
              </w:rPr>
              <w:t xml:space="preserve">El no desarrollar el SLA impedirá a los usuarios revisar los tiempos de resolución de los tickets.</w:t>
            </w:r>
          </w:p>
          <w:p w:rsidR="00000000" w:rsidDel="00000000" w:rsidP="00000000" w:rsidRDefault="00000000" w:rsidRPr="00000000" w14:paraId="000000B8">
            <w:pPr>
              <w:spacing w:line="240" w:lineRule="auto"/>
              <w:rPr>
                <w:sz w:val="24"/>
                <w:szCs w:val="24"/>
              </w:rPr>
            </w:pPr>
            <w:r w:rsidDel="00000000" w:rsidR="00000000" w:rsidRPr="00000000">
              <w:rPr>
                <w:rtl w:val="0"/>
              </w:rPr>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spacing w:line="240" w:lineRule="auto"/>
              <w:rPr>
                <w:sz w:val="24"/>
                <w:szCs w:val="24"/>
              </w:rPr>
            </w:pPr>
            <w:r w:rsidDel="00000000" w:rsidR="00000000" w:rsidRPr="00000000">
              <w:rPr>
                <w:rtl w:val="0"/>
              </w:rPr>
            </w:r>
          </w:p>
          <w:p w:rsidR="00000000" w:rsidDel="00000000" w:rsidP="00000000" w:rsidRDefault="00000000" w:rsidRPr="00000000" w14:paraId="000000BB">
            <w:pPr>
              <w:spacing w:line="240" w:lineRule="auto"/>
              <w:rPr>
                <w:sz w:val="24"/>
                <w:szCs w:val="24"/>
              </w:rPr>
            </w:pPr>
            <w:r w:rsidDel="00000000" w:rsidR="00000000" w:rsidRPr="00000000">
              <w:rPr>
                <w:rtl w:val="0"/>
              </w:rPr>
            </w:r>
          </w:p>
          <w:p w:rsidR="00000000" w:rsidDel="00000000" w:rsidP="00000000" w:rsidRDefault="00000000" w:rsidRPr="00000000" w14:paraId="000000BC">
            <w:pPr>
              <w:spacing w:line="240" w:lineRule="auto"/>
              <w:rPr>
                <w:sz w:val="24"/>
                <w:szCs w:val="24"/>
              </w:rPr>
            </w:pPr>
            <w:r w:rsidDel="00000000" w:rsidR="00000000" w:rsidRPr="00000000">
              <w:rPr>
                <w:rtl w:val="0"/>
              </w:rPr>
            </w:r>
          </w:p>
        </w:tc>
      </w:tr>
    </w:tbl>
    <w:p w:rsidR="00000000" w:rsidDel="00000000" w:rsidP="00000000" w:rsidRDefault="00000000" w:rsidRPr="00000000" w14:paraId="000000BD">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2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BE">
            <w:pPr>
              <w:spacing w:line="240" w:lineRule="auto"/>
              <w:rPr>
                <w:sz w:val="24"/>
                <w:szCs w:val="24"/>
              </w:rPr>
            </w:pPr>
            <w:r w:rsidDel="00000000" w:rsidR="00000000" w:rsidRPr="00000000">
              <w:rPr>
                <w:rtl w:val="0"/>
              </w:rPr>
            </w:r>
          </w:p>
          <w:p w:rsidR="00000000" w:rsidDel="00000000" w:rsidP="00000000" w:rsidRDefault="00000000" w:rsidRPr="00000000" w14:paraId="000000BF">
            <w:pPr>
              <w:spacing w:line="240" w:lineRule="auto"/>
              <w:rPr>
                <w:sz w:val="24"/>
                <w:szCs w:val="24"/>
              </w:rPr>
            </w:pPr>
            <w:r w:rsidDel="00000000" w:rsidR="00000000" w:rsidRPr="00000000">
              <w:rPr>
                <w:sz w:val="24"/>
                <w:szCs w:val="24"/>
                <w:rtl w:val="0"/>
              </w:rPr>
              <w:t xml:space="preserve">Sin comentarios…</w:t>
            </w:r>
          </w:p>
          <w:p w:rsidR="00000000" w:rsidDel="00000000" w:rsidP="00000000" w:rsidRDefault="00000000" w:rsidRPr="00000000" w14:paraId="000000C0">
            <w:pPr>
              <w:spacing w:line="240" w:lineRule="auto"/>
              <w:rPr>
                <w:sz w:val="24"/>
                <w:szCs w:val="24"/>
              </w:rPr>
            </w:pPr>
            <w:r w:rsidDel="00000000" w:rsidR="00000000" w:rsidRPr="00000000">
              <w:rPr>
                <w:rtl w:val="0"/>
              </w:rPr>
            </w:r>
          </w:p>
          <w:p w:rsidR="00000000" w:rsidDel="00000000" w:rsidP="00000000" w:rsidRDefault="00000000" w:rsidRPr="00000000" w14:paraId="000000C1">
            <w:pPr>
              <w:spacing w:line="240" w:lineRule="auto"/>
              <w:rPr>
                <w:sz w:val="24"/>
                <w:szCs w:val="24"/>
              </w:rPr>
            </w:pPr>
            <w:r w:rsidDel="00000000" w:rsidR="00000000" w:rsidRPr="00000000">
              <w:rPr>
                <w:rtl w:val="0"/>
              </w:rPr>
            </w:r>
          </w:p>
          <w:p w:rsidR="00000000" w:rsidDel="00000000" w:rsidP="00000000" w:rsidRDefault="00000000" w:rsidRPr="00000000" w14:paraId="000000C2">
            <w:pPr>
              <w:spacing w:line="240" w:lineRule="auto"/>
              <w:rPr>
                <w:sz w:val="24"/>
                <w:szCs w:val="24"/>
              </w:rPr>
            </w:pPr>
            <w:r w:rsidDel="00000000" w:rsidR="00000000" w:rsidRPr="00000000">
              <w:rPr>
                <w:rtl w:val="0"/>
              </w:rPr>
            </w:r>
          </w:p>
          <w:p w:rsidR="00000000" w:rsidDel="00000000" w:rsidP="00000000" w:rsidRDefault="00000000" w:rsidRPr="00000000" w14:paraId="000000C3">
            <w:pPr>
              <w:spacing w:line="240" w:lineRule="auto"/>
              <w:rPr>
                <w:sz w:val="24"/>
                <w:szCs w:val="24"/>
              </w:rPr>
            </w:pPr>
            <w:r w:rsidDel="00000000" w:rsidR="00000000" w:rsidRPr="00000000">
              <w:rPr>
                <w:rtl w:val="0"/>
              </w:rPr>
            </w:r>
          </w:p>
          <w:p w:rsidR="00000000" w:rsidDel="00000000" w:rsidP="00000000" w:rsidRDefault="00000000" w:rsidRPr="00000000" w14:paraId="000000C4">
            <w:pPr>
              <w:spacing w:line="240" w:lineRule="auto"/>
              <w:rPr>
                <w:sz w:val="24"/>
                <w:szCs w:val="24"/>
              </w:rPr>
            </w:pPr>
            <w:r w:rsidDel="00000000" w:rsidR="00000000" w:rsidRPr="00000000">
              <w:rPr>
                <w:rtl w:val="0"/>
              </w:rPr>
            </w:r>
          </w:p>
        </w:tc>
      </w:tr>
    </w:tbl>
    <w:p w:rsidR="00000000" w:rsidDel="00000000" w:rsidP="00000000" w:rsidRDefault="00000000" w:rsidRPr="00000000" w14:paraId="000000C5">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2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C6">
            <w:pPr>
              <w:spacing w:line="240" w:lineRule="auto"/>
              <w:rPr>
                <w:sz w:val="24"/>
                <w:szCs w:val="24"/>
              </w:rPr>
            </w:pPr>
            <w:r w:rsidDel="00000000" w:rsidR="00000000" w:rsidRPr="00000000">
              <w:rPr>
                <w:rtl w:val="0"/>
              </w:rPr>
            </w:r>
          </w:p>
          <w:p w:rsidR="00000000" w:rsidDel="00000000" w:rsidP="00000000" w:rsidRDefault="00000000" w:rsidRPr="00000000" w14:paraId="000000C7">
            <w:pPr>
              <w:spacing w:line="240" w:lineRule="auto"/>
              <w:rPr>
                <w:sz w:val="24"/>
                <w:szCs w:val="24"/>
              </w:rPr>
            </w:pPr>
            <w:r w:rsidDel="00000000" w:rsidR="00000000" w:rsidRPr="00000000">
              <w:rPr>
                <w:rtl w:val="0"/>
              </w:rPr>
            </w:r>
          </w:p>
          <w:p w:rsidR="00000000" w:rsidDel="00000000" w:rsidP="00000000" w:rsidRDefault="00000000" w:rsidRPr="00000000" w14:paraId="000000C8">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0C9">
            <w:pPr>
              <w:spacing w:line="240" w:lineRule="auto"/>
              <w:rPr>
                <w:sz w:val="24"/>
                <w:szCs w:val="24"/>
              </w:rPr>
            </w:pPr>
            <w:r w:rsidDel="00000000" w:rsidR="00000000" w:rsidRPr="00000000">
              <w:rPr>
                <w:rtl w:val="0"/>
              </w:rPr>
            </w:r>
          </w:p>
          <w:p w:rsidR="00000000" w:rsidDel="00000000" w:rsidP="00000000" w:rsidRDefault="00000000" w:rsidRPr="00000000" w14:paraId="000000CA">
            <w:pPr>
              <w:spacing w:line="240" w:lineRule="auto"/>
              <w:rPr>
                <w:sz w:val="24"/>
                <w:szCs w:val="24"/>
              </w:rPr>
            </w:pPr>
            <w:r w:rsidDel="00000000" w:rsidR="00000000" w:rsidRPr="00000000">
              <w:rPr>
                <w:rtl w:val="0"/>
              </w:rPr>
            </w:r>
          </w:p>
          <w:p w:rsidR="00000000" w:rsidDel="00000000" w:rsidP="00000000" w:rsidRDefault="00000000" w:rsidRPr="00000000" w14:paraId="000000CB">
            <w:pPr>
              <w:spacing w:line="240" w:lineRule="auto"/>
              <w:rPr>
                <w:sz w:val="24"/>
                <w:szCs w:val="24"/>
              </w:rPr>
            </w:pPr>
            <w:r w:rsidDel="00000000" w:rsidR="00000000" w:rsidRPr="00000000">
              <w:rPr>
                <w:rtl w:val="0"/>
              </w:rPr>
            </w:r>
          </w:p>
          <w:p w:rsidR="00000000" w:rsidDel="00000000" w:rsidP="00000000" w:rsidRDefault="00000000" w:rsidRPr="00000000" w14:paraId="000000CC">
            <w:pPr>
              <w:spacing w:line="240" w:lineRule="auto"/>
              <w:rPr>
                <w:sz w:val="24"/>
                <w:szCs w:val="24"/>
              </w:rPr>
            </w:pPr>
            <w:r w:rsidDel="00000000" w:rsidR="00000000" w:rsidRPr="00000000">
              <w:rPr>
                <w:rtl w:val="0"/>
              </w:rPr>
            </w:r>
          </w:p>
          <w:p w:rsidR="00000000" w:rsidDel="00000000" w:rsidP="00000000" w:rsidRDefault="00000000" w:rsidRPr="00000000" w14:paraId="000000CD">
            <w:pPr>
              <w:spacing w:line="240" w:lineRule="auto"/>
              <w:rPr>
                <w:sz w:val="24"/>
                <w:szCs w:val="24"/>
              </w:rPr>
            </w:pPr>
            <w:r w:rsidDel="00000000" w:rsidR="00000000" w:rsidRPr="00000000">
              <w:rPr>
                <w:rtl w:val="0"/>
              </w:rPr>
            </w:r>
          </w:p>
        </w:tc>
      </w:tr>
    </w:tbl>
    <w:p w:rsidR="00000000" w:rsidDel="00000000" w:rsidP="00000000" w:rsidRDefault="00000000" w:rsidRPr="00000000" w14:paraId="000000CE">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CF">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D0">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0D1">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2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0D2">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0D3">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0D4">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0D6">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7">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0D8">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0D9">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DA">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B">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C">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0DE">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DF">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0E0">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0E1">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2">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3">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6">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7">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8">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9">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A">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B">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C">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D">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E">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EF">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0">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1">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2">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3">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0F6">
      <w:pPr>
        <w:spacing w:line="240" w:lineRule="auto"/>
        <w:jc w:val="center"/>
        <w:rPr>
          <w:sz w:val="36"/>
          <w:szCs w:val="36"/>
        </w:rPr>
      </w:pPr>
      <w:r w:rsidDel="00000000" w:rsidR="00000000" w:rsidRPr="00000000">
        <w:rPr>
          <w:b w:val="1"/>
          <w:sz w:val="36"/>
          <w:szCs w:val="36"/>
          <w:rtl w:val="0"/>
        </w:rPr>
        <w:t xml:space="preserve">Solicitud de cambio</w:t>
      </w:r>
      <w:r w:rsidDel="00000000" w:rsidR="00000000" w:rsidRPr="00000000">
        <w:rPr>
          <w:rtl w:val="0"/>
        </w:rPr>
      </w:r>
    </w:p>
    <w:p w:rsidR="00000000" w:rsidDel="00000000" w:rsidP="00000000" w:rsidRDefault="00000000" w:rsidRPr="00000000" w14:paraId="000000F7">
      <w:pPr>
        <w:spacing w:line="240" w:lineRule="auto"/>
        <w:jc w:val="center"/>
        <w:rPr>
          <w:sz w:val="36"/>
          <w:szCs w:val="36"/>
        </w:rPr>
      </w:pPr>
      <w:r w:rsidDel="00000000" w:rsidR="00000000" w:rsidRPr="00000000">
        <w:rPr>
          <w:sz w:val="36"/>
          <w:szCs w:val="36"/>
          <w:rtl w:val="0"/>
        </w:rPr>
        <w:t xml:space="preserve">Sistema de tickets</w:t>
      </w:r>
    </w:p>
    <w:p w:rsidR="00000000" w:rsidDel="00000000" w:rsidP="00000000" w:rsidRDefault="00000000" w:rsidRPr="00000000" w14:paraId="000000F8">
      <w:pPr>
        <w:spacing w:line="240" w:lineRule="auto"/>
        <w:jc w:val="center"/>
        <w:rPr>
          <w:rFonts w:ascii="Calibri" w:cs="Calibri" w:eastAsia="Calibri" w:hAnsi="Calibri"/>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 </w:t>
      </w:r>
      <w:r w:rsidDel="00000000" w:rsidR="00000000" w:rsidRPr="00000000">
        <w:rPr>
          <w:b w:val="1"/>
          <w:i w:val="1"/>
          <w:sz w:val="36"/>
          <w:szCs w:val="36"/>
          <w:rtl w:val="0"/>
        </w:rPr>
        <w:t xml:space="preserve">28/11/2024</w:t>
      </w:r>
      <w:r w:rsidDel="00000000" w:rsidR="00000000" w:rsidRPr="00000000">
        <w:rPr>
          <w:rtl w:val="0"/>
        </w:rPr>
      </w:r>
    </w:p>
    <w:p w:rsidR="00000000" w:rsidDel="00000000" w:rsidP="00000000" w:rsidRDefault="00000000" w:rsidRPr="00000000" w14:paraId="000000F9">
      <w:pPr>
        <w:spacing w:line="240" w:lineRule="auto"/>
        <w:rPr>
          <w:color w:val="365f91"/>
          <w:sz w:val="24"/>
          <w:szCs w:val="24"/>
        </w:rPr>
      </w:pPr>
      <w:r w:rsidDel="00000000" w:rsidR="00000000" w:rsidRPr="00000000">
        <w:rPr>
          <w:rtl w:val="0"/>
        </w:rPr>
      </w:r>
    </w:p>
    <w:p w:rsidR="00000000" w:rsidDel="00000000" w:rsidP="00000000" w:rsidRDefault="00000000" w:rsidRPr="00000000" w14:paraId="000000FA">
      <w:pPr>
        <w:spacing w:after="280" w:before="280" w:line="240" w:lineRule="auto"/>
        <w:rPr>
          <w:b w:val="1"/>
          <w:color w:val="365f91"/>
          <w:sz w:val="32"/>
          <w:szCs w:val="32"/>
        </w:rPr>
      </w:pPr>
      <w:r w:rsidDel="00000000" w:rsidR="00000000" w:rsidRPr="00000000">
        <w:rPr>
          <w:b w:val="1"/>
          <w:color w:val="365f91"/>
          <w:sz w:val="32"/>
          <w:szCs w:val="32"/>
          <w:rtl w:val="0"/>
        </w:rPr>
        <w:t xml:space="preserve">Datos de la solicitud de cambio</w:t>
      </w:r>
    </w:p>
    <w:tbl>
      <w:tblPr>
        <w:tblStyle w:val="Table2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9"/>
        <w:gridCol w:w="4901"/>
        <w:tblGridChange w:id="0">
          <w:tblGrid>
            <w:gridCol w:w="3969"/>
            <w:gridCol w:w="4901"/>
          </w:tblGrid>
        </w:tblGridChange>
      </w:tblGrid>
      <w:tr>
        <w:trPr>
          <w:cantSplit w:val="0"/>
          <w:tblHeader w:val="0"/>
        </w:trPr>
        <w:tc>
          <w:tcPr>
            <w:vAlign w:val="top"/>
          </w:tcPr>
          <w:p w:rsidR="00000000" w:rsidDel="00000000" w:rsidP="00000000" w:rsidRDefault="00000000" w:rsidRPr="00000000" w14:paraId="000000FB">
            <w:pPr>
              <w:spacing w:line="240" w:lineRule="auto"/>
              <w:rPr>
                <w:sz w:val="24"/>
                <w:szCs w:val="24"/>
              </w:rPr>
            </w:pPr>
            <w:r w:rsidDel="00000000" w:rsidR="00000000" w:rsidRPr="00000000">
              <w:rPr>
                <w:sz w:val="24"/>
                <w:szCs w:val="24"/>
                <w:rtl w:val="0"/>
              </w:rPr>
              <w:t xml:space="preserve">Nro control de solicitud de cambio</w:t>
            </w:r>
          </w:p>
        </w:tc>
        <w:tc>
          <w:tcPr>
            <w:vAlign w:val="top"/>
          </w:tcPr>
          <w:p w:rsidR="00000000" w:rsidDel="00000000" w:rsidP="00000000" w:rsidRDefault="00000000" w:rsidRPr="00000000" w14:paraId="000000FC">
            <w:pPr>
              <w:spacing w:line="240" w:lineRule="auto"/>
              <w:rPr>
                <w:sz w:val="24"/>
                <w:szCs w:val="24"/>
              </w:rPr>
            </w:pPr>
            <w:r w:rsidDel="00000000" w:rsidR="00000000" w:rsidRPr="00000000">
              <w:rPr>
                <w:sz w:val="24"/>
                <w:szCs w:val="24"/>
                <w:rtl w:val="0"/>
              </w:rPr>
              <w:t xml:space="preserve">C3</w:t>
            </w:r>
          </w:p>
        </w:tc>
      </w:tr>
      <w:tr>
        <w:trPr>
          <w:cantSplit w:val="0"/>
          <w:tblHeader w:val="0"/>
        </w:trPr>
        <w:tc>
          <w:tcPr>
            <w:vAlign w:val="top"/>
          </w:tcPr>
          <w:p w:rsidR="00000000" w:rsidDel="00000000" w:rsidP="00000000" w:rsidRDefault="00000000" w:rsidRPr="00000000" w14:paraId="000000FD">
            <w:pPr>
              <w:spacing w:line="240" w:lineRule="auto"/>
              <w:rPr>
                <w:sz w:val="24"/>
                <w:szCs w:val="24"/>
              </w:rPr>
            </w:pPr>
            <w:r w:rsidDel="00000000" w:rsidR="00000000" w:rsidRPr="00000000">
              <w:rPr>
                <w:sz w:val="24"/>
                <w:szCs w:val="24"/>
                <w:rtl w:val="0"/>
              </w:rPr>
              <w:t xml:space="preserve">Solicitante del cambio</w:t>
            </w:r>
          </w:p>
        </w:tc>
        <w:tc>
          <w:tcPr>
            <w:vAlign w:val="top"/>
          </w:tcPr>
          <w:p w:rsidR="00000000" w:rsidDel="00000000" w:rsidP="00000000" w:rsidRDefault="00000000" w:rsidRPr="00000000" w14:paraId="000000FE">
            <w:pPr>
              <w:spacing w:line="240" w:lineRule="auto"/>
              <w:rPr>
                <w:sz w:val="24"/>
                <w:szCs w:val="24"/>
              </w:rPr>
            </w:pPr>
            <w:r w:rsidDel="00000000" w:rsidR="00000000" w:rsidRPr="00000000">
              <w:rPr>
                <w:sz w:val="24"/>
                <w:szCs w:val="24"/>
                <w:rtl w:val="0"/>
              </w:rPr>
              <w:t xml:space="preserve">Matias Leyton</w:t>
            </w:r>
          </w:p>
        </w:tc>
      </w:tr>
      <w:tr>
        <w:trPr>
          <w:cantSplit w:val="0"/>
          <w:tblHeader w:val="0"/>
        </w:trPr>
        <w:tc>
          <w:tcPr>
            <w:vAlign w:val="top"/>
          </w:tcPr>
          <w:p w:rsidR="00000000" w:rsidDel="00000000" w:rsidP="00000000" w:rsidRDefault="00000000" w:rsidRPr="00000000" w14:paraId="000000FF">
            <w:pPr>
              <w:spacing w:line="240" w:lineRule="auto"/>
              <w:rPr>
                <w:sz w:val="24"/>
                <w:szCs w:val="24"/>
              </w:rPr>
            </w:pPr>
            <w:r w:rsidDel="00000000" w:rsidR="00000000" w:rsidRPr="00000000">
              <w:rPr>
                <w:sz w:val="24"/>
                <w:szCs w:val="24"/>
                <w:rtl w:val="0"/>
              </w:rPr>
              <w:t xml:space="preserve">Área del solicitante</w:t>
            </w:r>
          </w:p>
        </w:tc>
        <w:tc>
          <w:tcPr>
            <w:vAlign w:val="top"/>
          </w:tcPr>
          <w:p w:rsidR="00000000" w:rsidDel="00000000" w:rsidP="00000000" w:rsidRDefault="00000000" w:rsidRPr="00000000" w14:paraId="00000100">
            <w:pPr>
              <w:spacing w:line="240" w:lineRule="auto"/>
              <w:rPr>
                <w:sz w:val="24"/>
                <w:szCs w:val="24"/>
              </w:rPr>
            </w:pPr>
            <w:r w:rsidDel="00000000" w:rsidR="00000000" w:rsidRPr="00000000">
              <w:rPr>
                <w:sz w:val="24"/>
                <w:szCs w:val="24"/>
                <w:rtl w:val="0"/>
              </w:rPr>
              <w:t xml:space="preserve">Desarrollo</w:t>
            </w:r>
          </w:p>
        </w:tc>
      </w:tr>
      <w:tr>
        <w:trPr>
          <w:cantSplit w:val="0"/>
          <w:tblHeader w:val="0"/>
        </w:trPr>
        <w:tc>
          <w:tcPr>
            <w:vAlign w:val="top"/>
          </w:tcPr>
          <w:p w:rsidR="00000000" w:rsidDel="00000000" w:rsidP="00000000" w:rsidRDefault="00000000" w:rsidRPr="00000000" w14:paraId="00000101">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102">
            <w:pPr>
              <w:spacing w:line="240" w:lineRule="auto"/>
              <w:rPr>
                <w:sz w:val="24"/>
                <w:szCs w:val="24"/>
              </w:rPr>
            </w:pPr>
            <w:r w:rsidDel="00000000" w:rsidR="00000000" w:rsidRPr="00000000">
              <w:rPr>
                <w:sz w:val="24"/>
                <w:szCs w:val="24"/>
                <w:rtl w:val="0"/>
              </w:rPr>
              <w:t xml:space="preserve">Duoc</w:t>
            </w:r>
          </w:p>
        </w:tc>
      </w:tr>
      <w:tr>
        <w:trPr>
          <w:cantSplit w:val="0"/>
          <w:tblHeader w:val="0"/>
        </w:trPr>
        <w:tc>
          <w:tcPr>
            <w:vAlign w:val="top"/>
          </w:tcPr>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 xml:space="preserve">Patrocinador del proyecto</w:t>
            </w:r>
          </w:p>
        </w:tc>
        <w:tc>
          <w:tcPr>
            <w:vAlign w:val="top"/>
          </w:tcPr>
          <w:p w:rsidR="00000000" w:rsidDel="00000000" w:rsidP="00000000" w:rsidRDefault="00000000" w:rsidRPr="00000000" w14:paraId="00000104">
            <w:pPr>
              <w:spacing w:line="240" w:lineRule="auto"/>
              <w:rPr>
                <w:sz w:val="24"/>
                <w:szCs w:val="24"/>
              </w:rPr>
            </w:pPr>
            <w:r w:rsidDel="00000000" w:rsidR="00000000" w:rsidRPr="00000000">
              <w:rPr>
                <w:sz w:val="24"/>
                <w:szCs w:val="24"/>
                <w:rtl w:val="0"/>
              </w:rPr>
              <w:t xml:space="preserve">Puma</w:t>
            </w:r>
          </w:p>
        </w:tc>
      </w:tr>
      <w:tr>
        <w:trPr>
          <w:cantSplit w:val="0"/>
          <w:tblHeader w:val="0"/>
        </w:trPr>
        <w:tc>
          <w:tcPr>
            <w:vAlign w:val="top"/>
          </w:tcPr>
          <w:p w:rsidR="00000000" w:rsidDel="00000000" w:rsidP="00000000" w:rsidRDefault="00000000" w:rsidRPr="00000000" w14:paraId="00000105">
            <w:pPr>
              <w:spacing w:line="240" w:lineRule="auto"/>
              <w:rPr>
                <w:sz w:val="24"/>
                <w:szCs w:val="24"/>
              </w:rPr>
            </w:pPr>
            <w:r w:rsidDel="00000000" w:rsidR="00000000" w:rsidRPr="00000000">
              <w:rPr>
                <w:sz w:val="24"/>
                <w:szCs w:val="24"/>
                <w:rtl w:val="0"/>
              </w:rPr>
              <w:t xml:space="preserve">Gerente del proyecto</w:t>
            </w:r>
          </w:p>
        </w:tc>
        <w:tc>
          <w:tcPr>
            <w:vAlign w:val="top"/>
          </w:tcPr>
          <w:p w:rsidR="00000000" w:rsidDel="00000000" w:rsidP="00000000" w:rsidRDefault="00000000" w:rsidRPr="00000000" w14:paraId="00000106">
            <w:pPr>
              <w:spacing w:line="240" w:lineRule="auto"/>
              <w:rPr>
                <w:sz w:val="24"/>
                <w:szCs w:val="24"/>
              </w:rPr>
            </w:pPr>
            <w:r w:rsidDel="00000000" w:rsidR="00000000" w:rsidRPr="00000000">
              <w:rPr>
                <w:sz w:val="24"/>
                <w:szCs w:val="24"/>
                <w:rtl w:val="0"/>
              </w:rPr>
              <w:t xml:space="preserve">Sebastian Vargas</w:t>
            </w:r>
          </w:p>
        </w:tc>
      </w:tr>
    </w:tbl>
    <w:p w:rsidR="00000000" w:rsidDel="00000000" w:rsidP="00000000" w:rsidRDefault="00000000" w:rsidRPr="00000000" w14:paraId="00000107">
      <w:pPr>
        <w:spacing w:after="280" w:before="280" w:line="240" w:lineRule="auto"/>
        <w:rPr>
          <w:b w:val="1"/>
          <w:color w:val="365f91"/>
          <w:sz w:val="32"/>
          <w:szCs w:val="32"/>
        </w:rPr>
      </w:pPr>
      <w:bookmarkStart w:colFirst="0" w:colLast="0" w:name="_gjdgxs" w:id="0"/>
      <w:bookmarkEnd w:id="0"/>
      <w:r w:rsidDel="00000000" w:rsidR="00000000" w:rsidRPr="00000000">
        <w:rPr>
          <w:b w:val="1"/>
          <w:color w:val="365f91"/>
          <w:sz w:val="32"/>
          <w:szCs w:val="32"/>
          <w:rtl w:val="0"/>
        </w:rPr>
        <w:t xml:space="preserve">Categoría de cambio</w:t>
      </w:r>
    </w:p>
    <w:p w:rsidR="00000000" w:rsidDel="00000000" w:rsidP="00000000" w:rsidRDefault="00000000" w:rsidRPr="00000000" w14:paraId="00000108">
      <w:pPr>
        <w:spacing w:after="200" w:line="276" w:lineRule="auto"/>
        <w:rPr>
          <w:sz w:val="24"/>
          <w:szCs w:val="24"/>
        </w:rPr>
      </w:pPr>
      <w:r w:rsidDel="00000000" w:rsidR="00000000" w:rsidRPr="00000000">
        <w:rPr>
          <w:sz w:val="24"/>
          <w:szCs w:val="24"/>
          <w:rtl w:val="0"/>
        </w:rPr>
        <w:t xml:space="preserve">Marcar todas las que apliquen:</w:t>
      </w:r>
    </w:p>
    <w:tbl>
      <w:tblPr>
        <w:tblStyle w:val="Table2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09">
            <w:pPr>
              <w:spacing w:line="240" w:lineRule="auto"/>
              <w:rPr>
                <w:sz w:val="24"/>
                <w:szCs w:val="24"/>
              </w:rPr>
            </w:pPr>
            <w:r w:rsidDel="00000000" w:rsidR="00000000" w:rsidRPr="00000000">
              <w:rPr>
                <w:sz w:val="24"/>
                <w:szCs w:val="24"/>
              </w:rPr>
              <w:drawing>
                <wp:inline distB="0" distT="0" distL="114300" distR="114300">
                  <wp:extent cx="787400" cy="266700"/>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87400" cy="266700"/>
                          </a:xfrm>
                          <a:prstGeom prst="rect"/>
                          <a:ln/>
                        </pic:spPr>
                      </pic:pic>
                    </a:graphicData>
                  </a:graphic>
                </wp:inline>
              </w:drawing>
            </w:r>
            <w:r w:rsidDel="00000000" w:rsidR="00000000" w:rsidRPr="00000000">
              <w:rPr>
                <w:sz w:val="24"/>
                <w:szCs w:val="24"/>
              </w:rPr>
              <w:drawing>
                <wp:inline distB="0" distT="0" distL="114300" distR="114300">
                  <wp:extent cx="1143000" cy="266700"/>
                  <wp:effectExtent b="25400" l="25400" r="25400" t="25400"/>
                  <wp:docPr id="3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43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25400" l="25400" r="25400" t="25400"/>
                  <wp:docPr id="2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620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762000" cy="266700"/>
                  <wp:effectExtent b="0" l="0" r="0" t="0"/>
                  <wp:docPr id="3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62000" cy="266700"/>
                          </a:xfrm>
                          <a:prstGeom prst="rect"/>
                          <a:ln/>
                        </pic:spPr>
                      </pic:pic>
                    </a:graphicData>
                  </a:graphic>
                </wp:inline>
              </w:drawing>
            </w:r>
            <w:r w:rsidDel="00000000" w:rsidR="00000000" w:rsidRPr="00000000">
              <w:rPr>
                <w:sz w:val="24"/>
                <w:szCs w:val="24"/>
              </w:rPr>
              <w:drawing>
                <wp:inline distB="0" distT="0" distL="114300" distR="114300">
                  <wp:extent cx="876300" cy="266700"/>
                  <wp:effectExtent b="25400" l="25400" r="25400" t="2540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76300" cy="266700"/>
                          </a:xfrm>
                          <a:prstGeom prst="rect"/>
                          <a:ln w="25400">
                            <a:solidFill>
                              <a:srgbClr val="000000"/>
                            </a:solidFill>
                            <a:prstDash val="solid"/>
                          </a:ln>
                        </pic:spPr>
                      </pic:pic>
                    </a:graphicData>
                  </a:graphic>
                </wp:inline>
              </w:drawing>
            </w:r>
            <w:r w:rsidDel="00000000" w:rsidR="00000000" w:rsidRPr="00000000">
              <w:rPr>
                <w:sz w:val="24"/>
                <w:szCs w:val="24"/>
              </w:rPr>
              <w:drawing>
                <wp:inline distB="0" distT="0" distL="114300" distR="114300">
                  <wp:extent cx="1333500" cy="26670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1333500" cy="266700"/>
                  <wp:effectExtent b="0" l="0" r="0" t="0"/>
                  <wp:docPr id="3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333500" cy="266700"/>
                          </a:xfrm>
                          <a:prstGeom prst="rect"/>
                          <a:ln/>
                        </pic:spPr>
                      </pic:pic>
                    </a:graphicData>
                  </a:graphic>
                </wp:inline>
              </w:drawing>
            </w:r>
            <w:r w:rsidDel="00000000" w:rsidR="00000000" w:rsidRPr="00000000">
              <w:rPr>
                <w:sz w:val="24"/>
                <w:szCs w:val="24"/>
              </w:rPr>
              <w:drawing>
                <wp:inline distB="0" distT="0" distL="114300" distR="114300">
                  <wp:extent cx="685800" cy="266700"/>
                  <wp:effectExtent b="0" l="0" r="0" t="0"/>
                  <wp:docPr id="3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858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spacing w:after="280" w:before="280" w:line="240" w:lineRule="auto"/>
        <w:rPr>
          <w:b w:val="1"/>
          <w:color w:val="365f91"/>
          <w:sz w:val="32"/>
          <w:szCs w:val="32"/>
        </w:rPr>
      </w:pPr>
      <w:r w:rsidDel="00000000" w:rsidR="00000000" w:rsidRPr="00000000">
        <w:rPr>
          <w:b w:val="1"/>
          <w:color w:val="365f91"/>
          <w:sz w:val="32"/>
          <w:szCs w:val="32"/>
          <w:rtl w:val="0"/>
        </w:rPr>
        <w:t xml:space="preserve">Causa / origen del cambio</w:t>
      </w:r>
    </w:p>
    <w:tbl>
      <w:tblPr>
        <w:tblStyle w:val="Table2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46"/>
        <w:tblGridChange w:id="0">
          <w:tblGrid>
            <w:gridCol w:w="8946"/>
          </w:tblGrid>
        </w:tblGridChange>
      </w:tblGrid>
      <w:tr>
        <w:trPr>
          <w:cantSplit w:val="0"/>
          <w:tblHeader w:val="0"/>
        </w:trPr>
        <w:tc>
          <w:tcPr>
            <w:vAlign w:val="top"/>
          </w:tcPr>
          <w:p w:rsidR="00000000" w:rsidDel="00000000" w:rsidP="00000000" w:rsidRDefault="00000000" w:rsidRPr="00000000" w14:paraId="0000010B">
            <w:pPr>
              <w:spacing w:line="240" w:lineRule="auto"/>
              <w:rPr>
                <w:sz w:val="24"/>
                <w:szCs w:val="24"/>
              </w:rPr>
            </w:pPr>
            <w:r w:rsidDel="00000000" w:rsidR="00000000" w:rsidRPr="00000000">
              <w:rPr>
                <w:sz w:val="24"/>
                <w:szCs w:val="24"/>
              </w:rPr>
              <w:drawing>
                <wp:inline distB="0" distT="0" distL="114300" distR="114300">
                  <wp:extent cx="1524000" cy="266700"/>
                  <wp:effectExtent b="0" l="0" r="0" t="0"/>
                  <wp:docPr id="2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24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739900" cy="2667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7399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25400" l="25400" r="25400" t="25400"/>
                  <wp:docPr id="2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397000" cy="266700"/>
                          </a:xfrm>
                          <a:prstGeom prst="rect"/>
                          <a:ln w="25400">
                            <a:solidFill>
                              <a:srgbClr val="000000"/>
                            </a:solidFill>
                            <a:prstDash val="solid"/>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970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3098800" cy="266700"/>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098800" cy="266700"/>
                          </a:xfrm>
                          <a:prstGeom prst="rect"/>
                          <a:ln/>
                        </pic:spPr>
                      </pic:pic>
                    </a:graphicData>
                  </a:graphic>
                </wp:inline>
              </w:drawing>
            </w:r>
            <w:r w:rsidDel="00000000" w:rsidR="00000000" w:rsidRPr="00000000">
              <w:rPr>
                <w:sz w:val="24"/>
                <w:szCs w:val="24"/>
                <w:rtl w:val="0"/>
              </w:rPr>
              <w:t xml:space="preserve">.</w:t>
            </w:r>
            <w:r w:rsidDel="00000000" w:rsidR="00000000" w:rsidRPr="00000000">
              <w:rPr>
                <w:sz w:val="24"/>
                <w:szCs w:val="24"/>
              </w:rPr>
              <w:drawing>
                <wp:inline distB="0" distT="0" distL="114300" distR="114300">
                  <wp:extent cx="1397000" cy="266700"/>
                  <wp:effectExtent b="0" l="0" r="0" t="0"/>
                  <wp:docPr id="4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1397000" cy="26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C">
      <w:pPr>
        <w:spacing w:after="280" w:before="280" w:line="240" w:lineRule="auto"/>
        <w:rPr>
          <w:b w:val="1"/>
          <w:color w:val="365f91"/>
          <w:sz w:val="32"/>
          <w:szCs w:val="32"/>
        </w:rPr>
      </w:pPr>
      <w:bookmarkStart w:colFirst="0" w:colLast="0" w:name="_6hz47g2qkedw" w:id="2"/>
      <w:bookmarkEnd w:id="2"/>
      <w:r w:rsidDel="00000000" w:rsidR="00000000" w:rsidRPr="00000000">
        <w:rPr>
          <w:rtl w:val="0"/>
        </w:rPr>
      </w:r>
    </w:p>
    <w:p w:rsidR="00000000" w:rsidDel="00000000" w:rsidP="00000000" w:rsidRDefault="00000000" w:rsidRPr="00000000" w14:paraId="0000010D">
      <w:pPr>
        <w:spacing w:after="280" w:before="280" w:line="240" w:lineRule="auto"/>
        <w:rPr>
          <w:b w:val="1"/>
          <w:color w:val="365f91"/>
          <w:sz w:val="32"/>
          <w:szCs w:val="32"/>
        </w:rPr>
      </w:pPr>
      <w:bookmarkStart w:colFirst="0" w:colLast="0" w:name="_lh0u52fctq2a" w:id="3"/>
      <w:bookmarkEnd w:id="3"/>
      <w:r w:rsidDel="00000000" w:rsidR="00000000" w:rsidRPr="00000000">
        <w:rPr>
          <w:rtl w:val="0"/>
        </w:rPr>
      </w:r>
    </w:p>
    <w:p w:rsidR="00000000" w:rsidDel="00000000" w:rsidP="00000000" w:rsidRDefault="00000000" w:rsidRPr="00000000" w14:paraId="0000010E">
      <w:pPr>
        <w:spacing w:after="280" w:before="280" w:line="240" w:lineRule="auto"/>
        <w:rPr>
          <w:b w:val="1"/>
          <w:color w:val="365f91"/>
          <w:sz w:val="32"/>
          <w:szCs w:val="32"/>
        </w:rPr>
      </w:pPr>
      <w:bookmarkStart w:colFirst="0" w:colLast="0" w:name="_30j0zll" w:id="1"/>
      <w:bookmarkEnd w:id="1"/>
      <w:r w:rsidDel="00000000" w:rsidR="00000000" w:rsidRPr="00000000">
        <w:rPr>
          <w:b w:val="1"/>
          <w:color w:val="365f91"/>
          <w:sz w:val="32"/>
          <w:szCs w:val="32"/>
          <w:rtl w:val="0"/>
        </w:rPr>
        <w:t xml:space="preserve">Descripción de la propuesta de cambio</w:t>
      </w:r>
    </w:p>
    <w:tbl>
      <w:tblPr>
        <w:tblStyle w:val="Table3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0F">
            <w:pPr>
              <w:spacing w:line="240" w:lineRule="auto"/>
              <w:rPr>
                <w:sz w:val="24"/>
                <w:szCs w:val="24"/>
              </w:rPr>
            </w:pPr>
            <w:r w:rsidDel="00000000" w:rsidR="00000000" w:rsidRPr="00000000">
              <w:rPr>
                <w:rtl w:val="0"/>
              </w:rPr>
            </w:r>
          </w:p>
          <w:p w:rsidR="00000000" w:rsidDel="00000000" w:rsidP="00000000" w:rsidRDefault="00000000" w:rsidRPr="00000000" w14:paraId="00000110">
            <w:pPr>
              <w:spacing w:line="240" w:lineRule="auto"/>
              <w:rPr>
                <w:sz w:val="24"/>
                <w:szCs w:val="24"/>
              </w:rPr>
            </w:pPr>
            <w:r w:rsidDel="00000000" w:rsidR="00000000" w:rsidRPr="00000000">
              <w:rPr>
                <w:sz w:val="24"/>
                <w:szCs w:val="24"/>
                <w:rtl w:val="0"/>
              </w:rPr>
              <w:t xml:space="preserve">Se descarta el uso de los servicios de Amazon Web Services (AWS) para subir la aplicacion a la nube.</w:t>
            </w:r>
          </w:p>
          <w:p w:rsidR="00000000" w:rsidDel="00000000" w:rsidP="00000000" w:rsidRDefault="00000000" w:rsidRPr="00000000" w14:paraId="00000111">
            <w:pPr>
              <w:spacing w:line="240" w:lineRule="auto"/>
              <w:rPr>
                <w:sz w:val="24"/>
                <w:szCs w:val="24"/>
              </w:rPr>
            </w:pPr>
            <w:r w:rsidDel="00000000" w:rsidR="00000000" w:rsidRPr="00000000">
              <w:rPr>
                <w:rtl w:val="0"/>
              </w:rPr>
            </w:r>
          </w:p>
          <w:p w:rsidR="00000000" w:rsidDel="00000000" w:rsidP="00000000" w:rsidRDefault="00000000" w:rsidRPr="00000000" w14:paraId="00000112">
            <w:pPr>
              <w:spacing w:line="240" w:lineRule="auto"/>
              <w:rPr>
                <w:sz w:val="24"/>
                <w:szCs w:val="24"/>
              </w:rPr>
            </w:pPr>
            <w:r w:rsidDel="00000000" w:rsidR="00000000" w:rsidRPr="00000000">
              <w:rPr>
                <w:rtl w:val="0"/>
              </w:rPr>
            </w:r>
          </w:p>
          <w:p w:rsidR="00000000" w:rsidDel="00000000" w:rsidP="00000000" w:rsidRDefault="00000000" w:rsidRPr="00000000" w14:paraId="00000113">
            <w:pPr>
              <w:spacing w:line="240" w:lineRule="auto"/>
              <w:rPr>
                <w:sz w:val="24"/>
                <w:szCs w:val="24"/>
              </w:rPr>
            </w:pPr>
            <w:r w:rsidDel="00000000" w:rsidR="00000000" w:rsidRPr="00000000">
              <w:rPr>
                <w:rtl w:val="0"/>
              </w:rPr>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rtl w:val="0"/>
              </w:rPr>
            </w:r>
          </w:p>
          <w:p w:rsidR="00000000" w:rsidDel="00000000" w:rsidP="00000000" w:rsidRDefault="00000000" w:rsidRPr="00000000" w14:paraId="00000116">
            <w:pPr>
              <w:spacing w:line="240" w:lineRule="auto"/>
              <w:rPr>
                <w:sz w:val="24"/>
                <w:szCs w:val="24"/>
              </w:rPr>
            </w:pPr>
            <w:r w:rsidDel="00000000" w:rsidR="00000000" w:rsidRPr="00000000">
              <w:rPr>
                <w:rtl w:val="0"/>
              </w:rPr>
            </w:r>
          </w:p>
        </w:tc>
      </w:tr>
    </w:tbl>
    <w:p w:rsidR="00000000" w:rsidDel="00000000" w:rsidP="00000000" w:rsidRDefault="00000000" w:rsidRPr="00000000" w14:paraId="00000117">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18">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19">
      <w:pPr>
        <w:spacing w:after="280" w:before="280" w:line="240" w:lineRule="auto"/>
        <w:rPr>
          <w:b w:val="1"/>
          <w:color w:val="365f91"/>
          <w:sz w:val="32"/>
          <w:szCs w:val="32"/>
        </w:rPr>
      </w:pPr>
      <w:r w:rsidDel="00000000" w:rsidR="00000000" w:rsidRPr="00000000">
        <w:rPr>
          <w:b w:val="1"/>
          <w:color w:val="365f91"/>
          <w:sz w:val="32"/>
          <w:szCs w:val="32"/>
          <w:rtl w:val="0"/>
        </w:rPr>
        <w:t xml:space="preserve">Justificación de la propuesta de cambio</w:t>
      </w:r>
    </w:p>
    <w:tbl>
      <w:tblPr>
        <w:tblStyle w:val="Table3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1A">
            <w:pPr>
              <w:spacing w:line="240" w:lineRule="auto"/>
              <w:rPr>
                <w:sz w:val="24"/>
                <w:szCs w:val="24"/>
              </w:rPr>
            </w:pPr>
            <w:r w:rsidDel="00000000" w:rsidR="00000000" w:rsidRPr="00000000">
              <w:rPr>
                <w:rtl w:val="0"/>
              </w:rPr>
            </w:r>
          </w:p>
          <w:p w:rsidR="00000000" w:rsidDel="00000000" w:rsidP="00000000" w:rsidRDefault="00000000" w:rsidRPr="00000000" w14:paraId="0000011B">
            <w:pPr>
              <w:spacing w:line="240" w:lineRule="auto"/>
              <w:rPr>
                <w:sz w:val="24"/>
                <w:szCs w:val="24"/>
              </w:rPr>
            </w:pPr>
            <w:r w:rsidDel="00000000" w:rsidR="00000000" w:rsidRPr="00000000">
              <w:rPr>
                <w:sz w:val="24"/>
                <w:szCs w:val="24"/>
                <w:rtl w:val="0"/>
              </w:rPr>
              <w:t xml:space="preserve">El uso de AWS en el sistema de tickets se descarta por complejidad de implementación y la generación excesiva de costos para nuestro equipo.</w:t>
            </w:r>
          </w:p>
          <w:p w:rsidR="00000000" w:rsidDel="00000000" w:rsidP="00000000" w:rsidRDefault="00000000" w:rsidRPr="00000000" w14:paraId="0000011C">
            <w:pPr>
              <w:spacing w:line="240" w:lineRule="auto"/>
              <w:rPr>
                <w:sz w:val="24"/>
                <w:szCs w:val="24"/>
              </w:rPr>
            </w:pPr>
            <w:r w:rsidDel="00000000" w:rsidR="00000000" w:rsidRPr="00000000">
              <w:rPr>
                <w:rtl w:val="0"/>
              </w:rPr>
            </w:r>
          </w:p>
          <w:p w:rsidR="00000000" w:rsidDel="00000000" w:rsidP="00000000" w:rsidRDefault="00000000" w:rsidRPr="00000000" w14:paraId="0000011D">
            <w:pPr>
              <w:spacing w:line="240" w:lineRule="auto"/>
              <w:rPr>
                <w:sz w:val="24"/>
                <w:szCs w:val="24"/>
              </w:rPr>
            </w:pPr>
            <w:r w:rsidDel="00000000" w:rsidR="00000000" w:rsidRPr="00000000">
              <w:rPr>
                <w:rtl w:val="0"/>
              </w:rPr>
            </w:r>
          </w:p>
          <w:p w:rsidR="00000000" w:rsidDel="00000000" w:rsidP="00000000" w:rsidRDefault="00000000" w:rsidRPr="00000000" w14:paraId="0000011E">
            <w:pPr>
              <w:spacing w:line="240" w:lineRule="auto"/>
              <w:rPr>
                <w:sz w:val="24"/>
                <w:szCs w:val="24"/>
              </w:rPr>
            </w:pPr>
            <w:r w:rsidDel="00000000" w:rsidR="00000000" w:rsidRPr="00000000">
              <w:rPr>
                <w:rtl w:val="0"/>
              </w:rPr>
            </w:r>
          </w:p>
        </w:tc>
      </w:tr>
    </w:tbl>
    <w:p w:rsidR="00000000" w:rsidDel="00000000" w:rsidP="00000000" w:rsidRDefault="00000000" w:rsidRPr="00000000" w14:paraId="0000011F">
      <w:pPr>
        <w:spacing w:after="280" w:before="280" w:line="240" w:lineRule="auto"/>
        <w:rPr>
          <w:b w:val="1"/>
          <w:color w:val="365f91"/>
          <w:sz w:val="32"/>
          <w:szCs w:val="32"/>
        </w:rPr>
      </w:pPr>
      <w:r w:rsidDel="00000000" w:rsidR="00000000" w:rsidRPr="00000000">
        <w:rPr>
          <w:b w:val="1"/>
          <w:color w:val="365f91"/>
          <w:sz w:val="32"/>
          <w:szCs w:val="32"/>
          <w:rtl w:val="0"/>
        </w:rPr>
        <w:t xml:space="preserve">Impacto </w:t>
      </w:r>
    </w:p>
    <w:tbl>
      <w:tblPr>
        <w:tblStyle w:val="Table3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0">
            <w:pPr>
              <w:spacing w:line="240" w:lineRule="auto"/>
              <w:rPr>
                <w:sz w:val="24"/>
                <w:szCs w:val="24"/>
              </w:rPr>
            </w:pP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sz w:val="24"/>
                <w:szCs w:val="24"/>
                <w:rtl w:val="0"/>
              </w:rPr>
              <w:t xml:space="preserve">Generara un impacto negativo en el desarrollo del proyecto. El no implementar el sistema de tickets en la nube impedira que este funcionando las 24 horas del dia, los 7 dias de la semana. Tambien impedira que se suba en un entorno productivo.</w:t>
            </w:r>
          </w:p>
        </w:tc>
      </w:tr>
    </w:tbl>
    <w:p w:rsidR="00000000" w:rsidDel="00000000" w:rsidP="00000000" w:rsidRDefault="00000000" w:rsidRPr="00000000" w14:paraId="00000122">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de recursos (materiales y capital humano)</w:t>
      </w:r>
    </w:p>
    <w:tbl>
      <w:tblPr>
        <w:tblStyle w:val="Table3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Implica el uso de capital humano de 2 integrantes del equipo.</w:t>
            </w:r>
          </w:p>
          <w:p w:rsidR="00000000" w:rsidDel="00000000" w:rsidP="00000000" w:rsidRDefault="00000000" w:rsidRPr="00000000" w14:paraId="00000125">
            <w:pPr>
              <w:spacing w:line="240" w:lineRule="auto"/>
              <w:rPr>
                <w:sz w:val="24"/>
                <w:szCs w:val="24"/>
              </w:rPr>
            </w:pPr>
            <w:r w:rsidDel="00000000" w:rsidR="00000000" w:rsidRPr="00000000">
              <w:rPr>
                <w:rtl w:val="0"/>
              </w:rPr>
            </w:r>
          </w:p>
          <w:p w:rsidR="00000000" w:rsidDel="00000000" w:rsidP="00000000" w:rsidRDefault="00000000" w:rsidRPr="00000000" w14:paraId="00000126">
            <w:pPr>
              <w:spacing w:line="240" w:lineRule="auto"/>
              <w:rPr>
                <w:sz w:val="24"/>
                <w:szCs w:val="24"/>
              </w:rPr>
            </w:pPr>
            <w:r w:rsidDel="00000000" w:rsidR="00000000" w:rsidRPr="00000000">
              <w:rPr>
                <w:rtl w:val="0"/>
              </w:rPr>
            </w:r>
          </w:p>
          <w:p w:rsidR="00000000" w:rsidDel="00000000" w:rsidP="00000000" w:rsidRDefault="00000000" w:rsidRPr="00000000" w14:paraId="00000127">
            <w:pPr>
              <w:spacing w:line="240" w:lineRule="auto"/>
              <w:rPr>
                <w:sz w:val="24"/>
                <w:szCs w:val="24"/>
              </w:rPr>
            </w:pPr>
            <w:r w:rsidDel="00000000" w:rsidR="00000000" w:rsidRPr="00000000">
              <w:rPr>
                <w:rtl w:val="0"/>
              </w:rPr>
            </w:r>
          </w:p>
          <w:p w:rsidR="00000000" w:rsidDel="00000000" w:rsidP="00000000" w:rsidRDefault="00000000" w:rsidRPr="00000000" w14:paraId="00000128">
            <w:pPr>
              <w:spacing w:line="240" w:lineRule="auto"/>
              <w:rPr>
                <w:sz w:val="24"/>
                <w:szCs w:val="24"/>
              </w:rPr>
            </w:pPr>
            <w:r w:rsidDel="00000000" w:rsidR="00000000" w:rsidRPr="00000000">
              <w:rPr>
                <w:rtl w:val="0"/>
              </w:rPr>
            </w:r>
          </w:p>
        </w:tc>
      </w:tr>
    </w:tbl>
    <w:p w:rsidR="00000000" w:rsidDel="00000000" w:rsidP="00000000" w:rsidRDefault="00000000" w:rsidRPr="00000000" w14:paraId="00000129">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para los interesados</w:t>
      </w:r>
    </w:p>
    <w:tbl>
      <w:tblPr>
        <w:tblStyle w:val="Table3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A">
            <w:pPr>
              <w:spacing w:line="240" w:lineRule="auto"/>
              <w:rPr>
                <w:sz w:val="24"/>
                <w:szCs w:val="24"/>
              </w:rPr>
            </w:pPr>
            <w:r w:rsidDel="00000000" w:rsidR="00000000" w:rsidRPr="00000000">
              <w:rPr>
                <w:rtl w:val="0"/>
              </w:rPr>
            </w:r>
          </w:p>
          <w:p w:rsidR="00000000" w:rsidDel="00000000" w:rsidP="00000000" w:rsidRDefault="00000000" w:rsidRPr="00000000" w14:paraId="0000012B">
            <w:pPr>
              <w:spacing w:line="240" w:lineRule="auto"/>
              <w:rPr>
                <w:sz w:val="24"/>
                <w:szCs w:val="24"/>
              </w:rPr>
            </w:pPr>
            <w:r w:rsidDel="00000000" w:rsidR="00000000" w:rsidRPr="00000000">
              <w:rPr>
                <w:sz w:val="24"/>
                <w:szCs w:val="24"/>
                <w:rtl w:val="0"/>
              </w:rPr>
              <w:t xml:space="preserve">Para los interesados no es un cambio que les afecte directamente.</w:t>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sz w:val="24"/>
                <w:szCs w:val="24"/>
              </w:rPr>
            </w:pPr>
            <w:r w:rsidDel="00000000" w:rsidR="00000000" w:rsidRPr="00000000">
              <w:rPr>
                <w:rtl w:val="0"/>
              </w:rPr>
            </w:r>
          </w:p>
          <w:p w:rsidR="00000000" w:rsidDel="00000000" w:rsidP="00000000" w:rsidRDefault="00000000" w:rsidRPr="00000000" w14:paraId="0000012E">
            <w:pPr>
              <w:spacing w:line="240" w:lineRule="auto"/>
              <w:rPr>
                <w:sz w:val="24"/>
                <w:szCs w:val="24"/>
              </w:rPr>
            </w:pPr>
            <w:r w:rsidDel="00000000" w:rsidR="00000000" w:rsidRPr="00000000">
              <w:rPr>
                <w:rtl w:val="0"/>
              </w:rPr>
            </w:r>
          </w:p>
          <w:p w:rsidR="00000000" w:rsidDel="00000000" w:rsidP="00000000" w:rsidRDefault="00000000" w:rsidRPr="00000000" w14:paraId="0000012F">
            <w:pPr>
              <w:spacing w:line="240" w:lineRule="auto"/>
              <w:rPr>
                <w:sz w:val="24"/>
                <w:szCs w:val="24"/>
              </w:rPr>
            </w:pPr>
            <w:r w:rsidDel="00000000" w:rsidR="00000000" w:rsidRPr="00000000">
              <w:rPr>
                <w:rtl w:val="0"/>
              </w:rPr>
            </w:r>
          </w:p>
          <w:p w:rsidR="00000000" w:rsidDel="00000000" w:rsidP="00000000" w:rsidRDefault="00000000" w:rsidRPr="00000000" w14:paraId="00000130">
            <w:pPr>
              <w:spacing w:line="240" w:lineRule="auto"/>
              <w:rPr>
                <w:sz w:val="24"/>
                <w:szCs w:val="24"/>
              </w:rPr>
            </w:pPr>
            <w:r w:rsidDel="00000000" w:rsidR="00000000" w:rsidRPr="00000000">
              <w:rPr>
                <w:rtl w:val="0"/>
              </w:rPr>
            </w:r>
          </w:p>
        </w:tc>
      </w:tr>
    </w:tbl>
    <w:p w:rsidR="00000000" w:rsidDel="00000000" w:rsidP="00000000" w:rsidRDefault="00000000" w:rsidRPr="00000000" w14:paraId="0000013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33">
      <w:pPr>
        <w:spacing w:after="280" w:before="280" w:line="240" w:lineRule="auto"/>
        <w:rPr>
          <w:b w:val="1"/>
          <w:color w:val="365f91"/>
          <w:sz w:val="32"/>
          <w:szCs w:val="32"/>
        </w:rPr>
      </w:pPr>
      <w:r w:rsidDel="00000000" w:rsidR="00000000" w:rsidRPr="00000000">
        <w:rPr>
          <w:b w:val="1"/>
          <w:color w:val="365f91"/>
          <w:sz w:val="32"/>
          <w:szCs w:val="32"/>
          <w:rtl w:val="0"/>
        </w:rPr>
        <w:t xml:space="preserve">Implicaciones en la documentación del proyecto</w:t>
      </w:r>
    </w:p>
    <w:tbl>
      <w:tblPr>
        <w:tblStyle w:val="Table3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4">
            <w:pPr>
              <w:spacing w:line="240" w:lineRule="auto"/>
              <w:rPr>
                <w:sz w:val="24"/>
                <w:szCs w:val="24"/>
              </w:rPr>
            </w:pPr>
            <w:r w:rsidDel="00000000" w:rsidR="00000000" w:rsidRPr="00000000">
              <w:rPr>
                <w:rtl w:val="0"/>
              </w:rPr>
            </w:r>
          </w:p>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 xml:space="preserve">En la documentación hay que cambiar el uso de AWS a uso de servicios en Local.</w:t>
            </w:r>
          </w:p>
          <w:p w:rsidR="00000000" w:rsidDel="00000000" w:rsidP="00000000" w:rsidRDefault="00000000" w:rsidRPr="00000000" w14:paraId="00000136">
            <w:pPr>
              <w:spacing w:line="240" w:lineRule="auto"/>
              <w:rPr>
                <w:sz w:val="24"/>
                <w:szCs w:val="24"/>
              </w:rPr>
            </w:pPr>
            <w:r w:rsidDel="00000000" w:rsidR="00000000" w:rsidRPr="00000000">
              <w:rPr>
                <w:rtl w:val="0"/>
              </w:rPr>
            </w:r>
          </w:p>
          <w:p w:rsidR="00000000" w:rsidDel="00000000" w:rsidP="00000000" w:rsidRDefault="00000000" w:rsidRPr="00000000" w14:paraId="00000137">
            <w:pPr>
              <w:spacing w:line="240" w:lineRule="auto"/>
              <w:rPr>
                <w:sz w:val="24"/>
                <w:szCs w:val="24"/>
              </w:rPr>
            </w:pPr>
            <w:r w:rsidDel="00000000" w:rsidR="00000000" w:rsidRPr="00000000">
              <w:rPr>
                <w:rtl w:val="0"/>
              </w:rPr>
            </w:r>
          </w:p>
          <w:p w:rsidR="00000000" w:rsidDel="00000000" w:rsidP="00000000" w:rsidRDefault="00000000" w:rsidRPr="00000000" w14:paraId="00000138">
            <w:pPr>
              <w:spacing w:line="240" w:lineRule="auto"/>
              <w:rPr>
                <w:sz w:val="24"/>
                <w:szCs w:val="24"/>
              </w:rPr>
            </w:pPr>
            <w:r w:rsidDel="00000000" w:rsidR="00000000" w:rsidRPr="00000000">
              <w:rPr>
                <w:rtl w:val="0"/>
              </w:rPr>
            </w:r>
          </w:p>
        </w:tc>
      </w:tr>
    </w:tbl>
    <w:p w:rsidR="00000000" w:rsidDel="00000000" w:rsidP="00000000" w:rsidRDefault="00000000" w:rsidRPr="00000000" w14:paraId="00000139">
      <w:pPr>
        <w:spacing w:after="280" w:before="280" w:line="240" w:lineRule="auto"/>
        <w:rPr>
          <w:b w:val="1"/>
          <w:color w:val="365f91"/>
          <w:sz w:val="32"/>
          <w:szCs w:val="32"/>
        </w:rPr>
      </w:pPr>
      <w:r w:rsidDel="00000000" w:rsidR="00000000" w:rsidRPr="00000000">
        <w:rPr>
          <w:b w:val="1"/>
          <w:color w:val="365f91"/>
          <w:sz w:val="32"/>
          <w:szCs w:val="32"/>
          <w:rtl w:val="0"/>
        </w:rPr>
        <w:t xml:space="preserve">Riesgos</w:t>
      </w:r>
    </w:p>
    <w:tbl>
      <w:tblPr>
        <w:tblStyle w:val="Table3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3A">
            <w:pPr>
              <w:spacing w:line="240" w:lineRule="auto"/>
              <w:rPr>
                <w:sz w:val="24"/>
                <w:szCs w:val="24"/>
              </w:rPr>
            </w:pPr>
            <w:r w:rsidDel="00000000" w:rsidR="00000000" w:rsidRPr="00000000">
              <w:rPr>
                <w:rtl w:val="0"/>
              </w:rPr>
            </w:r>
          </w:p>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El no desarrollar en la nube impedirá que nuestros usuarios se puedan conectar en cualquier momento de la semana a ingresar tickets. Esto requerirá que desarrollar un paso extra al terminar el sistema de tickets.</w:t>
            </w:r>
          </w:p>
          <w:p w:rsidR="00000000" w:rsidDel="00000000" w:rsidP="00000000" w:rsidRDefault="00000000" w:rsidRPr="00000000" w14:paraId="0000013C">
            <w:pPr>
              <w:spacing w:line="240" w:lineRule="auto"/>
              <w:rPr>
                <w:sz w:val="24"/>
                <w:szCs w:val="24"/>
              </w:rPr>
            </w:pPr>
            <w:r w:rsidDel="00000000" w:rsidR="00000000" w:rsidRPr="00000000">
              <w:rPr>
                <w:rtl w:val="0"/>
              </w:rPr>
            </w:r>
          </w:p>
          <w:p w:rsidR="00000000" w:rsidDel="00000000" w:rsidP="00000000" w:rsidRDefault="00000000" w:rsidRPr="00000000" w14:paraId="0000013D">
            <w:pPr>
              <w:spacing w:line="240" w:lineRule="auto"/>
              <w:rPr>
                <w:sz w:val="24"/>
                <w:szCs w:val="24"/>
              </w:rPr>
            </w:pPr>
            <w:r w:rsidDel="00000000" w:rsidR="00000000" w:rsidRPr="00000000">
              <w:rPr>
                <w:rtl w:val="0"/>
              </w:rPr>
            </w:r>
          </w:p>
          <w:p w:rsidR="00000000" w:rsidDel="00000000" w:rsidP="00000000" w:rsidRDefault="00000000" w:rsidRPr="00000000" w14:paraId="0000013E">
            <w:pPr>
              <w:spacing w:line="240" w:lineRule="auto"/>
              <w:rPr>
                <w:sz w:val="24"/>
                <w:szCs w:val="24"/>
              </w:rPr>
            </w:pPr>
            <w:r w:rsidDel="00000000" w:rsidR="00000000" w:rsidRPr="00000000">
              <w:rPr>
                <w:rtl w:val="0"/>
              </w:rPr>
            </w:r>
          </w:p>
          <w:p w:rsidR="00000000" w:rsidDel="00000000" w:rsidP="00000000" w:rsidRDefault="00000000" w:rsidRPr="00000000" w14:paraId="0000013F">
            <w:pPr>
              <w:spacing w:line="240" w:lineRule="auto"/>
              <w:rPr>
                <w:sz w:val="24"/>
                <w:szCs w:val="24"/>
              </w:rPr>
            </w:pPr>
            <w:r w:rsidDel="00000000" w:rsidR="00000000" w:rsidRPr="00000000">
              <w:rPr>
                <w:rtl w:val="0"/>
              </w:rPr>
            </w:r>
          </w:p>
        </w:tc>
      </w:tr>
    </w:tbl>
    <w:p w:rsidR="00000000" w:rsidDel="00000000" w:rsidP="00000000" w:rsidRDefault="00000000" w:rsidRPr="00000000" w14:paraId="00000140">
      <w:pPr>
        <w:spacing w:after="280" w:before="280" w:line="240" w:lineRule="auto"/>
        <w:rPr>
          <w:b w:val="1"/>
          <w:color w:val="365f91"/>
          <w:sz w:val="32"/>
          <w:szCs w:val="32"/>
        </w:rPr>
      </w:pPr>
      <w:r w:rsidDel="00000000" w:rsidR="00000000" w:rsidRPr="00000000">
        <w:rPr>
          <w:b w:val="1"/>
          <w:color w:val="365f91"/>
          <w:sz w:val="32"/>
          <w:szCs w:val="32"/>
          <w:rtl w:val="0"/>
        </w:rPr>
        <w:t xml:space="preserve">Comentarios</w:t>
      </w:r>
    </w:p>
    <w:tbl>
      <w:tblPr>
        <w:tblStyle w:val="Table3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1">
            <w:pPr>
              <w:spacing w:line="240" w:lineRule="auto"/>
              <w:rPr>
                <w:sz w:val="24"/>
                <w:szCs w:val="24"/>
              </w:rPr>
            </w:pPr>
            <w:r w:rsidDel="00000000" w:rsidR="00000000" w:rsidRPr="00000000">
              <w:rPr>
                <w:rtl w:val="0"/>
              </w:rPr>
            </w:r>
          </w:p>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Nuestro objetivo era incluir los servicios en la nube desde un principio, pero no fue posible por la complejidad. El principal problema fue el desconocimiento de cómo trabajar con los servicios de AWS.</w:t>
            </w:r>
          </w:p>
          <w:p w:rsidR="00000000" w:rsidDel="00000000" w:rsidP="00000000" w:rsidRDefault="00000000" w:rsidRPr="00000000" w14:paraId="00000143">
            <w:pPr>
              <w:spacing w:line="240" w:lineRule="auto"/>
              <w:rPr>
                <w:sz w:val="24"/>
                <w:szCs w:val="24"/>
              </w:rPr>
            </w:pPr>
            <w:r w:rsidDel="00000000" w:rsidR="00000000" w:rsidRPr="00000000">
              <w:rPr>
                <w:rtl w:val="0"/>
              </w:rPr>
            </w:r>
          </w:p>
          <w:p w:rsidR="00000000" w:rsidDel="00000000" w:rsidP="00000000" w:rsidRDefault="00000000" w:rsidRPr="00000000" w14:paraId="00000144">
            <w:pPr>
              <w:spacing w:line="240" w:lineRule="auto"/>
              <w:rPr>
                <w:sz w:val="24"/>
                <w:szCs w:val="24"/>
              </w:rPr>
            </w:pPr>
            <w:r w:rsidDel="00000000" w:rsidR="00000000" w:rsidRPr="00000000">
              <w:rPr>
                <w:rtl w:val="0"/>
              </w:rPr>
            </w:r>
          </w:p>
          <w:p w:rsidR="00000000" w:rsidDel="00000000" w:rsidP="00000000" w:rsidRDefault="00000000" w:rsidRPr="00000000" w14:paraId="00000145">
            <w:pPr>
              <w:spacing w:line="240" w:lineRule="auto"/>
              <w:rPr>
                <w:sz w:val="24"/>
                <w:szCs w:val="24"/>
              </w:rPr>
            </w:pPr>
            <w:r w:rsidDel="00000000" w:rsidR="00000000" w:rsidRPr="00000000">
              <w:rPr>
                <w:rtl w:val="0"/>
              </w:rPr>
            </w:r>
          </w:p>
          <w:p w:rsidR="00000000" w:rsidDel="00000000" w:rsidP="00000000" w:rsidRDefault="00000000" w:rsidRPr="00000000" w14:paraId="00000146">
            <w:pPr>
              <w:spacing w:line="240" w:lineRule="auto"/>
              <w:rPr>
                <w:sz w:val="24"/>
                <w:szCs w:val="24"/>
              </w:rPr>
            </w:pPr>
            <w:r w:rsidDel="00000000" w:rsidR="00000000" w:rsidRPr="00000000">
              <w:rPr>
                <w:rtl w:val="0"/>
              </w:rPr>
            </w:r>
          </w:p>
          <w:p w:rsidR="00000000" w:rsidDel="00000000" w:rsidP="00000000" w:rsidRDefault="00000000" w:rsidRPr="00000000" w14:paraId="00000147">
            <w:pPr>
              <w:spacing w:line="240" w:lineRule="auto"/>
              <w:rPr>
                <w:sz w:val="24"/>
                <w:szCs w:val="24"/>
              </w:rPr>
            </w:pPr>
            <w:r w:rsidDel="00000000" w:rsidR="00000000" w:rsidRPr="00000000">
              <w:rPr>
                <w:rtl w:val="0"/>
              </w:rPr>
            </w:r>
          </w:p>
        </w:tc>
      </w:tr>
    </w:tbl>
    <w:p w:rsidR="00000000" w:rsidDel="00000000" w:rsidP="00000000" w:rsidRDefault="00000000" w:rsidRPr="00000000" w14:paraId="00000148">
      <w:pPr>
        <w:spacing w:after="280" w:before="280" w:line="240" w:lineRule="auto"/>
        <w:rPr>
          <w:b w:val="1"/>
          <w:color w:val="365f91"/>
          <w:sz w:val="32"/>
          <w:szCs w:val="32"/>
        </w:rPr>
      </w:pPr>
      <w:r w:rsidDel="00000000" w:rsidR="00000000" w:rsidRPr="00000000">
        <w:rPr>
          <w:b w:val="1"/>
          <w:color w:val="365f91"/>
          <w:sz w:val="32"/>
          <w:szCs w:val="32"/>
          <w:rtl w:val="0"/>
        </w:rPr>
        <w:t xml:space="preserve">Aprobación</w:t>
      </w:r>
    </w:p>
    <w:tbl>
      <w:tblPr>
        <w:tblStyle w:val="Table3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9">
            <w:pPr>
              <w:spacing w:line="240" w:lineRule="auto"/>
              <w:rPr>
                <w:sz w:val="24"/>
                <w:szCs w:val="24"/>
              </w:rPr>
            </w:pPr>
            <w:r w:rsidDel="00000000" w:rsidR="00000000" w:rsidRPr="00000000">
              <w:rPr>
                <w:rtl w:val="0"/>
              </w:rPr>
            </w:r>
          </w:p>
          <w:p w:rsidR="00000000" w:rsidDel="00000000" w:rsidP="00000000" w:rsidRDefault="00000000" w:rsidRPr="00000000" w14:paraId="0000014A">
            <w:pPr>
              <w:spacing w:line="240" w:lineRule="auto"/>
              <w:rPr>
                <w:sz w:val="24"/>
                <w:szCs w:val="24"/>
              </w:rPr>
            </w:pPr>
            <w:r w:rsidDel="00000000" w:rsidR="00000000" w:rsidRPr="00000000">
              <w:rPr>
                <w:rtl w:val="0"/>
              </w:rPr>
            </w:r>
          </w:p>
          <w:p w:rsidR="00000000" w:rsidDel="00000000" w:rsidP="00000000" w:rsidRDefault="00000000" w:rsidRPr="00000000" w14:paraId="0000014B">
            <w:pPr>
              <w:spacing w:line="240" w:lineRule="auto"/>
              <w:rPr>
                <w:sz w:val="24"/>
                <w:szCs w:val="24"/>
              </w:rPr>
            </w:pPr>
            <w:r w:rsidDel="00000000" w:rsidR="00000000" w:rsidRPr="00000000">
              <w:rPr>
                <w:sz w:val="24"/>
                <w:szCs w:val="24"/>
                <w:rtl w:val="0"/>
              </w:rPr>
              <w:t xml:space="preserve">Lo aprueba Matias Leyton</w:t>
            </w:r>
          </w:p>
          <w:p w:rsidR="00000000" w:rsidDel="00000000" w:rsidP="00000000" w:rsidRDefault="00000000" w:rsidRPr="00000000" w14:paraId="0000014C">
            <w:pPr>
              <w:spacing w:line="240" w:lineRule="auto"/>
              <w:rPr>
                <w:sz w:val="24"/>
                <w:szCs w:val="24"/>
              </w:rPr>
            </w:pPr>
            <w:r w:rsidDel="00000000" w:rsidR="00000000" w:rsidRPr="00000000">
              <w:rPr>
                <w:rtl w:val="0"/>
              </w:rPr>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rtl w:val="0"/>
              </w:rPr>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rtl w:val="0"/>
              </w:rPr>
            </w:r>
          </w:p>
        </w:tc>
      </w:tr>
    </w:tbl>
    <w:p w:rsidR="00000000" w:rsidDel="00000000" w:rsidP="00000000" w:rsidRDefault="00000000" w:rsidRPr="00000000" w14:paraId="00000151">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2">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3">
      <w:pPr>
        <w:spacing w:after="280" w:before="280" w:line="240" w:lineRule="auto"/>
        <w:rPr>
          <w:b w:val="1"/>
          <w:color w:val="365f91"/>
          <w:sz w:val="32"/>
          <w:szCs w:val="32"/>
        </w:rPr>
      </w:pPr>
      <w:r w:rsidDel="00000000" w:rsidR="00000000" w:rsidRPr="00000000">
        <w:rPr>
          <w:rtl w:val="0"/>
        </w:rPr>
      </w:r>
    </w:p>
    <w:p w:rsidR="00000000" w:rsidDel="00000000" w:rsidP="00000000" w:rsidRDefault="00000000" w:rsidRPr="00000000" w14:paraId="00000154">
      <w:pPr>
        <w:spacing w:after="280" w:before="280" w:line="240" w:lineRule="auto"/>
        <w:rPr>
          <w:b w:val="1"/>
          <w:color w:val="365f91"/>
          <w:sz w:val="32"/>
          <w:szCs w:val="32"/>
        </w:rPr>
      </w:pPr>
      <w:r w:rsidDel="00000000" w:rsidR="00000000" w:rsidRPr="00000000">
        <w:rPr>
          <w:b w:val="1"/>
          <w:color w:val="365f91"/>
          <w:sz w:val="32"/>
          <w:szCs w:val="32"/>
          <w:rtl w:val="0"/>
        </w:rPr>
        <w:t xml:space="preserve">Firmas del comité de cambios</w:t>
      </w:r>
    </w:p>
    <w:tbl>
      <w:tblPr>
        <w:tblStyle w:val="Table3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7"/>
        <w:gridCol w:w="2900"/>
        <w:gridCol w:w="2993"/>
        <w:tblGridChange w:id="0">
          <w:tblGrid>
            <w:gridCol w:w="2977"/>
            <w:gridCol w:w="2900"/>
            <w:gridCol w:w="2993"/>
          </w:tblGrid>
        </w:tblGridChange>
      </w:tblGrid>
      <w:tr>
        <w:trPr>
          <w:cantSplit w:val="0"/>
          <w:tblHeader w:val="0"/>
        </w:trPr>
        <w:tc>
          <w:tcPr>
            <w:vAlign w:val="top"/>
          </w:tcPr>
          <w:p w:rsidR="00000000" w:rsidDel="00000000" w:rsidP="00000000" w:rsidRDefault="00000000" w:rsidRPr="00000000" w14:paraId="00000155">
            <w:pPr>
              <w:spacing w:line="240" w:lineRule="auto"/>
              <w:jc w:val="center"/>
              <w:rPr>
                <w:sz w:val="24"/>
                <w:szCs w:val="24"/>
              </w:rPr>
            </w:pPr>
            <w:r w:rsidDel="00000000" w:rsidR="00000000" w:rsidRPr="00000000">
              <w:rPr>
                <w:b w:val="1"/>
                <w:sz w:val="24"/>
                <w:szCs w:val="24"/>
                <w:rtl w:val="0"/>
              </w:rPr>
              <w:t xml:space="preserve">Nombre</w:t>
            </w:r>
            <w:r w:rsidDel="00000000" w:rsidR="00000000" w:rsidRPr="00000000">
              <w:rPr>
                <w:rtl w:val="0"/>
              </w:rPr>
            </w:r>
          </w:p>
        </w:tc>
        <w:tc>
          <w:tcPr>
            <w:vAlign w:val="top"/>
          </w:tcPr>
          <w:p w:rsidR="00000000" w:rsidDel="00000000" w:rsidP="00000000" w:rsidRDefault="00000000" w:rsidRPr="00000000" w14:paraId="00000156">
            <w:pPr>
              <w:spacing w:line="240" w:lineRule="auto"/>
              <w:jc w:val="center"/>
              <w:rPr>
                <w:sz w:val="24"/>
                <w:szCs w:val="24"/>
              </w:rPr>
            </w:pPr>
            <w:r w:rsidDel="00000000" w:rsidR="00000000" w:rsidRPr="00000000">
              <w:rPr>
                <w:b w:val="1"/>
                <w:sz w:val="24"/>
                <w:szCs w:val="24"/>
                <w:rtl w:val="0"/>
              </w:rPr>
              <w:t xml:space="preserve">Rol / Cargo</w:t>
            </w:r>
            <w:r w:rsidDel="00000000" w:rsidR="00000000" w:rsidRPr="00000000">
              <w:rPr>
                <w:rtl w:val="0"/>
              </w:rPr>
            </w:r>
          </w:p>
        </w:tc>
        <w:tc>
          <w:tcPr>
            <w:vAlign w:val="top"/>
          </w:tcPr>
          <w:p w:rsidR="00000000" w:rsidDel="00000000" w:rsidP="00000000" w:rsidRDefault="00000000" w:rsidRPr="00000000" w14:paraId="00000157">
            <w:pPr>
              <w:spacing w:line="240" w:lineRule="auto"/>
              <w:jc w:val="center"/>
              <w:rPr>
                <w:sz w:val="24"/>
                <w:szCs w:val="24"/>
              </w:rPr>
            </w:pPr>
            <w:r w:rsidDel="00000000" w:rsidR="00000000" w:rsidRPr="00000000">
              <w:rPr>
                <w:b w:val="1"/>
                <w:sz w:val="24"/>
                <w:szCs w:val="24"/>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spacing w:after="280" w:line="240" w:lineRule="auto"/>
              <w:rPr>
                <w:b w:val="1"/>
                <w:color w:val="365f91"/>
                <w:sz w:val="24"/>
                <w:szCs w:val="24"/>
              </w:rPr>
            </w:pPr>
            <w:r w:rsidDel="00000000" w:rsidR="00000000" w:rsidRPr="00000000">
              <w:rPr>
                <w:b w:val="1"/>
                <w:color w:val="365f91"/>
                <w:sz w:val="24"/>
                <w:szCs w:val="24"/>
                <w:rtl w:val="0"/>
              </w:rPr>
              <w:t xml:space="preserve">Matias Leyton</w:t>
            </w:r>
          </w:p>
          <w:p w:rsidR="00000000" w:rsidDel="00000000" w:rsidP="00000000" w:rsidRDefault="00000000" w:rsidRPr="00000000" w14:paraId="00000159">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A">
            <w:pPr>
              <w:spacing w:after="200" w:line="240" w:lineRule="auto"/>
              <w:rPr>
                <w:b w:val="1"/>
                <w:color w:val="365f91"/>
                <w:sz w:val="24"/>
                <w:szCs w:val="24"/>
              </w:rPr>
            </w:pPr>
            <w:r w:rsidDel="00000000" w:rsidR="00000000" w:rsidRPr="00000000">
              <w:rPr>
                <w:b w:val="1"/>
                <w:color w:val="365f91"/>
                <w:sz w:val="24"/>
                <w:szCs w:val="24"/>
                <w:rtl w:val="0"/>
              </w:rPr>
              <w:t xml:space="preserve">Gestor de proyecto</w:t>
            </w:r>
          </w:p>
        </w:tc>
        <w:tc>
          <w:tcPr>
            <w:vAlign w:val="top"/>
          </w:tcPr>
          <w:p w:rsidR="00000000" w:rsidDel="00000000" w:rsidP="00000000" w:rsidRDefault="00000000" w:rsidRPr="00000000" w14:paraId="0000015B">
            <w:pPr>
              <w:spacing w:after="200" w:line="240" w:lineRule="auto"/>
              <w:rPr>
                <w:b w:val="1"/>
                <w:color w:val="365f91"/>
                <w:sz w:val="24"/>
                <w:szCs w:val="24"/>
              </w:rPr>
            </w:pPr>
            <w:r w:rsidDel="00000000" w:rsidR="00000000" w:rsidRPr="00000000">
              <w:rPr>
                <w:b w:val="1"/>
                <w:color w:val="365f91"/>
                <w:sz w:val="24"/>
                <w:szCs w:val="24"/>
                <w:rtl w:val="0"/>
              </w:rPr>
              <w:t xml:space="preserve">Matias L.</w:t>
            </w:r>
          </w:p>
        </w:tc>
      </w:tr>
      <w:tr>
        <w:trPr>
          <w:cantSplit w:val="0"/>
          <w:tblHeader w:val="0"/>
        </w:trPr>
        <w:tc>
          <w:tcPr>
            <w:vAlign w:val="top"/>
          </w:tcPr>
          <w:p w:rsidR="00000000" w:rsidDel="00000000" w:rsidP="00000000" w:rsidRDefault="00000000" w:rsidRPr="00000000" w14:paraId="0000015C">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5D">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E">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5F">
            <w:pPr>
              <w:spacing w:after="200" w:line="240" w:lineRule="auto"/>
              <w:rPr>
                <w:b w:val="1"/>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0">
            <w:pPr>
              <w:spacing w:after="280" w:line="240" w:lineRule="auto"/>
              <w:rPr>
                <w:b w:val="1"/>
                <w:color w:val="365f91"/>
                <w:sz w:val="24"/>
                <w:szCs w:val="24"/>
              </w:rPr>
            </w:pPr>
            <w:r w:rsidDel="00000000" w:rsidR="00000000" w:rsidRPr="00000000">
              <w:rPr>
                <w:rtl w:val="0"/>
              </w:rPr>
            </w:r>
          </w:p>
          <w:p w:rsidR="00000000" w:rsidDel="00000000" w:rsidP="00000000" w:rsidRDefault="00000000" w:rsidRPr="00000000" w14:paraId="00000161">
            <w:pPr>
              <w:spacing w:after="200" w:before="28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62">
            <w:pPr>
              <w:spacing w:after="200" w:line="240" w:lineRule="auto"/>
              <w:rPr>
                <w:b w:val="1"/>
                <w:color w:val="365f91"/>
                <w:sz w:val="24"/>
                <w:szCs w:val="24"/>
              </w:rPr>
            </w:pPr>
            <w:r w:rsidDel="00000000" w:rsidR="00000000" w:rsidRPr="00000000">
              <w:rPr>
                <w:rtl w:val="0"/>
              </w:rPr>
            </w:r>
          </w:p>
        </w:tc>
        <w:tc>
          <w:tcPr>
            <w:vAlign w:val="top"/>
          </w:tcPr>
          <w:p w:rsidR="00000000" w:rsidDel="00000000" w:rsidP="00000000" w:rsidRDefault="00000000" w:rsidRPr="00000000" w14:paraId="00000163">
            <w:pPr>
              <w:spacing w:after="200" w:line="240" w:lineRule="auto"/>
              <w:rPr>
                <w:b w:val="1"/>
                <w:color w:val="365f91"/>
                <w:sz w:val="24"/>
                <w:szCs w:val="24"/>
              </w:rPr>
            </w:pPr>
            <w:r w:rsidDel="00000000" w:rsidR="00000000" w:rsidRPr="00000000">
              <w:rPr>
                <w:rtl w:val="0"/>
              </w:rPr>
            </w:r>
          </w:p>
        </w:tc>
      </w:tr>
    </w:tbl>
    <w:p w:rsidR="00000000" w:rsidDel="00000000" w:rsidP="00000000" w:rsidRDefault="00000000" w:rsidRPr="00000000" w14:paraId="00000164">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65">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00" w:before="280" w:line="240" w:lineRule="auto"/>
        <w:rPr>
          <w:b w:val="1"/>
          <w:color w:val="365f91"/>
          <w:sz w:val="24"/>
          <w:szCs w:val="24"/>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