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EC" w:rsidRDefault="009352EC" w:rsidP="00F275F5">
      <w:pPr>
        <w:jc w:val="center"/>
      </w:pPr>
    </w:p>
    <w:p w:rsidR="00F275F5" w:rsidRDefault="00F275F5" w:rsidP="00F275F5">
      <w:pPr>
        <w:jc w:val="center"/>
      </w:pPr>
    </w:p>
    <w:p w:rsidR="00F275F5" w:rsidRDefault="00F275F5" w:rsidP="00F275F5">
      <w:pPr>
        <w:jc w:val="center"/>
      </w:pPr>
    </w:p>
    <w:p w:rsidR="00F275F5" w:rsidRDefault="00F275F5" w:rsidP="00F275F5">
      <w:pPr>
        <w:jc w:val="center"/>
      </w:pPr>
    </w:p>
    <w:p w:rsidR="008C5DC9" w:rsidRDefault="008C5DC9" w:rsidP="00F275F5">
      <w:pPr>
        <w:jc w:val="center"/>
      </w:pPr>
    </w:p>
    <w:p w:rsidR="00F275F5" w:rsidRDefault="00F275F5" w:rsidP="00F275F5">
      <w:pPr>
        <w:jc w:val="center"/>
      </w:pPr>
    </w:p>
    <w:p w:rsidR="00D82A6C" w:rsidRPr="00F275F5" w:rsidRDefault="00D82A6C" w:rsidP="00D82A6C">
      <w:pPr>
        <w:jc w:val="center"/>
        <w:rPr>
          <w:b/>
          <w:sz w:val="48"/>
        </w:rPr>
      </w:pPr>
      <w:r w:rsidRPr="00F275F5">
        <w:rPr>
          <w:b/>
          <w:sz w:val="48"/>
        </w:rPr>
        <w:t>&lt;</w:t>
      </w:r>
      <w:r w:rsidR="00977F03">
        <w:rPr>
          <w:b/>
          <w:sz w:val="48"/>
        </w:rPr>
        <w:t>DICC</w:t>
      </w:r>
      <w:bookmarkStart w:id="0" w:name="_GoBack"/>
      <w:bookmarkEnd w:id="0"/>
      <w:r w:rsidR="00977F03">
        <w:rPr>
          <w:b/>
          <w:sz w:val="48"/>
        </w:rPr>
        <w:t xml:space="preserve"> MODELO ENTIDAD RELACION</w:t>
      </w:r>
      <w:r w:rsidRPr="00F275F5">
        <w:rPr>
          <w:b/>
          <w:sz w:val="48"/>
        </w:rPr>
        <w:t>&gt;</w:t>
      </w:r>
    </w:p>
    <w:p w:rsidR="009352EC" w:rsidRPr="00F275F5" w:rsidRDefault="00F0776C" w:rsidP="00F275F5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="009352EC" w:rsidRPr="00F275F5">
        <w:rPr>
          <w:b/>
          <w:sz w:val="48"/>
        </w:rPr>
        <w:t xml:space="preserve"> Specification</w:t>
      </w:r>
    </w:p>
    <w:p w:rsidR="00D82A6C" w:rsidRPr="00F275F5" w:rsidRDefault="00D82A6C" w:rsidP="00D82A6C">
      <w:pPr>
        <w:jc w:val="center"/>
        <w:rPr>
          <w:sz w:val="32"/>
        </w:rPr>
      </w:pPr>
      <w:r w:rsidRPr="00F275F5">
        <w:rPr>
          <w:sz w:val="32"/>
        </w:rPr>
        <w:t>Version &lt;&gt;</w:t>
      </w:r>
    </w:p>
    <w:p w:rsidR="00F275F5" w:rsidRDefault="00F275F5">
      <w:pPr>
        <w:rPr>
          <w:sz w:val="36"/>
        </w:rPr>
      </w:pPr>
      <w:r>
        <w:rPr>
          <w:sz w:val="36"/>
        </w:rPr>
        <w:br w:type="page"/>
      </w:r>
    </w:p>
    <w:p w:rsidR="00F275F5" w:rsidRDefault="00F275F5" w:rsidP="00F275F5">
      <w:pPr>
        <w:pStyle w:val="Ttulo1"/>
      </w:pPr>
      <w:bookmarkStart w:id="1" w:name="_Toc416350216"/>
      <w:r>
        <w:lastRenderedPageBreak/>
        <w:t>Revision History</w:t>
      </w:r>
      <w:bookmarkEnd w:id="1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5581"/>
        <w:gridCol w:w="2340"/>
      </w:tblGrid>
      <w:tr w:rsidR="00F275F5" w:rsidTr="0025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>
            <w:r>
              <w:t>Date</w:t>
            </w:r>
          </w:p>
        </w:tc>
        <w:tc>
          <w:tcPr>
            <w:tcW w:w="2337" w:type="dxa"/>
          </w:tcPr>
          <w:p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5581" w:type="dxa"/>
          </w:tcPr>
          <w:p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F275F5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>
            <w:r>
              <w:t>&lt;MM/DD/YYYY&gt;</w:t>
            </w:r>
          </w:p>
        </w:tc>
        <w:tc>
          <w:tcPr>
            <w:tcW w:w="2337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&lt;version&gt;</w:t>
            </w:r>
          </w:p>
        </w:tc>
        <w:tc>
          <w:tcPr>
            <w:tcW w:w="5581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&lt;description&gt;</w:t>
            </w:r>
          </w:p>
        </w:tc>
        <w:tc>
          <w:tcPr>
            <w:tcW w:w="2340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&lt;author&gt;</w:t>
            </w:r>
          </w:p>
        </w:tc>
      </w:tr>
      <w:tr w:rsidR="00F275F5" w:rsidTr="0025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/>
        </w:tc>
        <w:tc>
          <w:tcPr>
            <w:tcW w:w="2337" w:type="dxa"/>
          </w:tcPr>
          <w:p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5F5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/>
        </w:tc>
        <w:tc>
          <w:tcPr>
            <w:tcW w:w="2337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75F5" w:rsidRDefault="00F275F5" w:rsidP="00F275F5"/>
    <w:p w:rsidR="00F275F5" w:rsidRDefault="00F275F5">
      <w:r>
        <w:br w:type="page"/>
      </w:r>
    </w:p>
    <w:p w:rsidR="00F275F5" w:rsidRDefault="00F275F5" w:rsidP="00F275F5">
      <w:pPr>
        <w:pStyle w:val="Ttulo1"/>
      </w:pPr>
      <w:bookmarkStart w:id="2" w:name="_Toc416350217"/>
      <w:r>
        <w:lastRenderedPageBreak/>
        <w:t>Table of Contents</w:t>
      </w:r>
      <w:bookmarkEnd w:id="2"/>
    </w:p>
    <w:p w:rsidR="00FF1EE0" w:rsidRDefault="0032258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Hipervnculo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977F0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7" w:history="1">
        <w:r w:rsidR="00FF1EE0" w:rsidRPr="00590D9D">
          <w:rPr>
            <w:rStyle w:val="Hipervnculo"/>
            <w:noProof/>
          </w:rPr>
          <w:t>Table of Contents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_Toc416350217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3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977F0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8" w:history="1">
        <w:r w:rsidR="00FF1EE0" w:rsidRPr="00590D9D">
          <w:rPr>
            <w:rStyle w:val="Hipervnculo"/>
            <w:noProof/>
          </w:rPr>
          <w:t>Introduction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_Toc416350218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977F03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9" w:history="1">
        <w:r w:rsidR="00FF1EE0" w:rsidRPr="00590D9D">
          <w:rPr>
            <w:rStyle w:val="Hipervnculo"/>
            <w:noProof/>
          </w:rPr>
          <w:t>Purpose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_Toc416350219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977F03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0" w:history="1">
        <w:r w:rsidR="00FF1EE0" w:rsidRPr="00590D9D">
          <w:rPr>
            <w:rStyle w:val="Hipervnculo"/>
            <w:noProof/>
          </w:rPr>
          <w:t>Scope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_Toc416350220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977F03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1" w:history="1">
        <w:r w:rsidR="00FF1EE0" w:rsidRPr="00590D9D">
          <w:rPr>
            <w:rStyle w:val="Hipervnculo"/>
            <w:noProof/>
          </w:rPr>
          <w:t>Definition, Acronyms and Abbreviations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_Toc416350221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977F03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2" w:history="1">
        <w:r w:rsidR="00FF1EE0" w:rsidRPr="00590D9D">
          <w:rPr>
            <w:rStyle w:val="Hipervnculo"/>
            <w:noProof/>
          </w:rPr>
          <w:t>References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_Toc416350222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977F0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3" w:history="1">
        <w:r w:rsidR="00FF1EE0" w:rsidRPr="00590D9D">
          <w:rPr>
            <w:rStyle w:val="Hipervnculo"/>
            <w:noProof/>
          </w:rPr>
          <w:t>Database Design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_Toc416350223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977F0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4" w:history="1">
        <w:r w:rsidR="00FF1EE0" w:rsidRPr="00590D9D">
          <w:rPr>
            <w:rStyle w:val="Hipervnculo"/>
            <w:noProof/>
          </w:rPr>
          <w:t>Data Dictionary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_Toc416350224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977F0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5" w:history="1">
        <w:r w:rsidR="00FF1EE0" w:rsidRPr="00590D9D">
          <w:rPr>
            <w:rStyle w:val="Hipervnculo"/>
            <w:noProof/>
          </w:rPr>
          <w:t>Appendices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_Toc416350225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322583" w:rsidRPr="00322583" w:rsidRDefault="00322583" w:rsidP="00322583">
      <w:r>
        <w:fldChar w:fldCharType="end"/>
      </w:r>
    </w:p>
    <w:p w:rsidR="00F275F5" w:rsidRDefault="00F275F5">
      <w:r>
        <w:br w:type="page"/>
      </w:r>
    </w:p>
    <w:p w:rsidR="00322583" w:rsidRDefault="00322583" w:rsidP="00F275F5">
      <w:pPr>
        <w:pStyle w:val="Ttulo1"/>
      </w:pPr>
      <w:bookmarkStart w:id="3" w:name="_Toc416350218"/>
      <w:r>
        <w:lastRenderedPageBreak/>
        <w:t>Introduction</w:t>
      </w:r>
      <w:bookmarkEnd w:id="3"/>
    </w:p>
    <w:p w:rsidR="00322583" w:rsidRDefault="00322583" w:rsidP="00322583">
      <w:r>
        <w:t xml:space="preserve">&lt;Introduction of this </w:t>
      </w:r>
      <w:r w:rsidR="00253972">
        <w:t>Data</w:t>
      </w:r>
      <w:r>
        <w:t xml:space="preserve"> Specification. What will be covered</w:t>
      </w:r>
      <w:r w:rsidR="007374F7">
        <w:t xml:space="preserve"> in this document</w:t>
      </w:r>
      <w:r>
        <w:t>? What is the aim of this document?</w:t>
      </w:r>
      <w:r w:rsidR="007374F7">
        <w:t xml:space="preserve"> What are the main focuses? </w:t>
      </w:r>
      <w:r>
        <w:t>&gt;</w:t>
      </w:r>
    </w:p>
    <w:p w:rsidR="007374F7" w:rsidRDefault="007374F7" w:rsidP="00380046">
      <w:pPr>
        <w:pStyle w:val="Ttulo2"/>
      </w:pPr>
      <w:bookmarkStart w:id="4" w:name="_Toc416350219"/>
      <w:r>
        <w:t>Purpose</w:t>
      </w:r>
      <w:bookmarkEnd w:id="4"/>
    </w:p>
    <w:p w:rsidR="007374F7" w:rsidRPr="007374F7" w:rsidRDefault="007374F7" w:rsidP="007374F7">
      <w:r>
        <w:t xml:space="preserve">&lt;Purpose of this document. Do you write this document to </w:t>
      </w:r>
      <w:r w:rsidR="00960CD3">
        <w:t xml:space="preserve">describe the </w:t>
      </w:r>
      <w:r w:rsidR="00253972">
        <w:t>current database</w:t>
      </w:r>
      <w:r>
        <w:t xml:space="preserve">? </w:t>
      </w:r>
      <w:r w:rsidR="00960CD3">
        <w:t xml:space="preserve">Do you write this document </w:t>
      </w:r>
      <w:r w:rsidR="00253972">
        <w:t>as a guide to develop a new database</w:t>
      </w:r>
      <w:r w:rsidR="00960CD3">
        <w:t xml:space="preserve">? </w:t>
      </w:r>
      <w:r>
        <w:t xml:space="preserve">Do you expect the end user will gain a better understanding </w:t>
      </w:r>
      <w:r w:rsidR="00960CD3">
        <w:t xml:space="preserve">of the </w:t>
      </w:r>
      <w:r w:rsidR="00253972">
        <w:t>data structure</w:t>
      </w:r>
      <w:r w:rsidR="00960CD3">
        <w:t xml:space="preserve"> </w:t>
      </w:r>
      <w:r>
        <w:t xml:space="preserve">by reading this document? Do </w:t>
      </w:r>
      <w:r w:rsidR="00960CD3">
        <w:t xml:space="preserve">others like system </w:t>
      </w:r>
      <w:r>
        <w:t xml:space="preserve">designer and developer to gain understanding of the </w:t>
      </w:r>
      <w:r w:rsidR="007E617D">
        <w:t>data structure</w:t>
      </w:r>
      <w:r w:rsidR="00960CD3">
        <w:t xml:space="preserve"> </w:t>
      </w:r>
      <w:r>
        <w:t>by reading this document?&gt;</w:t>
      </w:r>
    </w:p>
    <w:p w:rsidR="007374F7" w:rsidRDefault="007374F7" w:rsidP="00380046">
      <w:pPr>
        <w:pStyle w:val="Ttulo2"/>
      </w:pPr>
      <w:bookmarkStart w:id="5" w:name="_Toc416350220"/>
      <w:r>
        <w:t>Scope</w:t>
      </w:r>
      <w:bookmarkEnd w:id="5"/>
    </w:p>
    <w:p w:rsidR="007374F7" w:rsidRDefault="007374F7" w:rsidP="00322583">
      <w:r>
        <w:t xml:space="preserve">&lt;Scope of this document. What parties or systems will be mentioned or focused? Will you talk about the stakeholders, the existing </w:t>
      </w:r>
      <w:r w:rsidR="00960CD3">
        <w:t xml:space="preserve">process </w:t>
      </w:r>
      <w:r>
        <w:t xml:space="preserve">and </w:t>
      </w:r>
      <w:r w:rsidR="00960CD3">
        <w:t>computer system in-use</w:t>
      </w:r>
      <w:r>
        <w:t>?&gt;</w:t>
      </w:r>
    </w:p>
    <w:p w:rsidR="00C22C08" w:rsidRDefault="00C22C08" w:rsidP="00380046">
      <w:pPr>
        <w:pStyle w:val="Ttulo2"/>
      </w:pPr>
      <w:bookmarkStart w:id="6" w:name="_Toc416350221"/>
      <w:r>
        <w:t>Definition, Acronyms and Abbreviations</w:t>
      </w:r>
      <w:bookmarkEnd w:id="6"/>
    </w:p>
    <w:p w:rsidR="00C22C08" w:rsidRDefault="00C22C08" w:rsidP="00322583">
      <w:r>
        <w:t xml:space="preserve">&lt;Collection of </w:t>
      </w:r>
      <w:r w:rsidR="00193449">
        <w:t xml:space="preserve">terms to be used in this document, </w:t>
      </w:r>
      <w:r>
        <w:t>with their definition</w:t>
      </w:r>
      <w:r w:rsidR="00193449">
        <w:t xml:space="preserve">. For example, you may want to describe the word </w:t>
      </w:r>
      <w:r w:rsidR="007E617D">
        <w:t>‘legacy’</w:t>
      </w:r>
      <w:r w:rsidR="00193449">
        <w:t xml:space="preserve"> that appears in </w:t>
      </w:r>
      <w:r w:rsidR="007E617D">
        <w:t>your entity description</w:t>
      </w:r>
      <w:r>
        <w:t>&gt;</w:t>
      </w:r>
    </w:p>
    <w:tbl>
      <w:tblPr>
        <w:tblStyle w:val="Tabladecuadrcula4"/>
        <w:tblW w:w="13045" w:type="dxa"/>
        <w:tblLook w:val="04A0" w:firstRow="1" w:lastRow="0" w:firstColumn="1" w:lastColumn="0" w:noHBand="0" w:noVBand="1"/>
      </w:tblPr>
      <w:tblGrid>
        <w:gridCol w:w="2605"/>
        <w:gridCol w:w="10440"/>
      </w:tblGrid>
      <w:tr w:rsidR="001E4BBB" w:rsidTr="007E6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1E4BBB" w:rsidRDefault="001E4BBB" w:rsidP="00322583">
            <w:r>
              <w:t>Term</w:t>
            </w:r>
          </w:p>
        </w:tc>
        <w:tc>
          <w:tcPr>
            <w:tcW w:w="10440" w:type="dxa"/>
          </w:tcPr>
          <w:p w:rsidR="001E4BBB" w:rsidRDefault="001E4BBB" w:rsidP="0032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E4BBB" w:rsidTr="007E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1E4BBB" w:rsidRDefault="001E4BBB" w:rsidP="00322583"/>
        </w:tc>
        <w:tc>
          <w:tcPr>
            <w:tcW w:w="10440" w:type="dxa"/>
          </w:tcPr>
          <w:p w:rsidR="001E4BBB" w:rsidRDefault="001E4BBB" w:rsidP="0032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083B" w:rsidRDefault="00D8083B" w:rsidP="00D8083B">
      <w:pPr>
        <w:pStyle w:val="Ttulo2"/>
      </w:pPr>
      <w:bookmarkStart w:id="7" w:name="_Toc416350222"/>
      <w:r>
        <w:t>References</w:t>
      </w:r>
      <w:bookmarkEnd w:id="7"/>
    </w:p>
    <w:p w:rsidR="001E4BBB" w:rsidRDefault="00D8083B" w:rsidP="00322583">
      <w:r>
        <w:t>&lt;A list of reference material used by this document.&gt;</w:t>
      </w:r>
    </w:p>
    <w:p w:rsidR="00AF60C8" w:rsidRDefault="00AF60C8" w:rsidP="00AF60C8">
      <w:pPr>
        <w:pStyle w:val="Ttulo1"/>
      </w:pPr>
      <w:bookmarkStart w:id="8" w:name="_Toc416350223"/>
      <w:r>
        <w:lastRenderedPageBreak/>
        <w:t>Database Design</w:t>
      </w:r>
      <w:bookmarkEnd w:id="8"/>
    </w:p>
    <w:p w:rsidR="00AF60C8" w:rsidRDefault="00AF60C8" w:rsidP="00AF60C8">
      <w:pPr>
        <w:pStyle w:val="Ttulo2"/>
      </w:pPr>
      <w:bookmarkStart w:id="9" w:name="0hBQ0saGAqACqAo1"/>
      <w:r w:rsidRPr="00BC5864">
        <w:t>MER1</w:t>
      </w:r>
      <w:bookmarkEnd w:id="9"/>
    </w:p>
    <w:p w:rsidR="008B704E" w:rsidRDefault="00977F03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810250" cy="5181600"/>
            <wp:effectExtent l="0" t="0" r="635" b="635"/>
            <wp:docPr id="1" name="image.png" title="M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4E" w:rsidRDefault="008B704E"/>
    <w:p w:rsidR="008B704E" w:rsidRDefault="008B704E"/>
    <w:p w:rsidR="00BE781C" w:rsidRDefault="00F0776C" w:rsidP="00E611D9">
      <w:pPr>
        <w:pStyle w:val="Ttulo1"/>
      </w:pPr>
      <w:bookmarkStart w:id="10" w:name="_Toc416350224"/>
      <w:r>
        <w:t>Data Dictionary</w:t>
      </w:r>
      <w:bookmarkEnd w:id="10"/>
    </w:p>
    <w:p w:rsidR="002F0BB5" w:rsidRDefault="002F0BB5" w:rsidP="002F0BB5">
      <w:pPr>
        <w:pStyle w:val="Ttulo2"/>
      </w:pPr>
      <w:r w:rsidRPr="00BC5864">
        <w:t>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34"/>
        <w:gridCol w:w="1934"/>
        <w:gridCol w:w="9060"/>
      </w:tblGrid>
      <w:tr w:rsidR="008B704E" w:rsidTr="008B7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34" w:type="dxa"/>
          </w:tcPr>
          <w:p w:rsidR="008B704E" w:rsidRDefault="00977F03">
            <w:r>
              <w:t>Entity Name</w:t>
            </w:r>
          </w:p>
        </w:tc>
        <w:tc>
          <w:tcPr>
            <w:tcW w:w="1934" w:type="dxa"/>
          </w:tcPr>
          <w:p w:rsidR="008B704E" w:rsidRDefault="00977F03">
            <w:r>
              <w:t>Entity Description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c>
                <w:tcPr>
                  <w:tcW w:w="1289" w:type="dxa"/>
                </w:tcPr>
                <w:p w:rsidR="008B704E" w:rsidRDefault="00977F03">
                  <w:r>
                    <w:t>Column Name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Column Description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Data Type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Length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Primary Key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Nullable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Unique</w:t>
                  </w:r>
                </w:p>
              </w:tc>
            </w:tr>
          </w:tbl>
          <w:p w:rsidR="008B704E" w:rsidRDefault="008B704E"/>
        </w:tc>
      </w:tr>
      <w:tr w:rsidR="008B704E" w:rsidTr="008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0" t="0" r="635" b="635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Administrador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Apellidos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Cada administrador tiene su apellido y aqui se diligencia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60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Cargo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El cargo de cada usuario, en este caso 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40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IdAdministrador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cada administrador tiene un nombre y aqui se diligenciara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60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Ambiente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CantidadEquipos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colocan los equipos que tiene cada ambiente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real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CantidadEscritorios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</w:t>
                  </w:r>
                  <w:r>
                    <w:t>este espacio se coloca los escritorios que tiene cada ambiente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real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CantidadSillas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colocan las sillas que hay en cada ambienre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real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40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CapacidadAprendices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colocan la cantidad de</w:t>
                  </w:r>
                  <w:r>
                    <w:t xml:space="preserve">  aprendices </w:t>
                  </w:r>
                  <w:r>
                    <w:lastRenderedPageBreak/>
                    <w:t>que podrián tomar formacion en ese ambiente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real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40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EstadoAmbiente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describe el estado del ambiente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IdAmbiente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TotalAprendices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</w:t>
                  </w:r>
                  <w:r>
                    <w:t>colocan los aprendices que van a estar en formacion allí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real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40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AsignaciónHorario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AdministradorContraseña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AdministradorIdAdministrador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5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HorarioFichaIDHorarioFicha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7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HorarioIDHorario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0" t="0" r="635" b="635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Det_Administrador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1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AdministradorIdAdministrador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Celular1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 el numero de celular del </w:t>
                  </w:r>
                  <w:r>
                    <w:lastRenderedPageBreak/>
                    <w:t>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Celular2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numero de celular 2 del 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Ciudad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laciudad en la que vive el 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Direccion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 la </w:t>
                  </w:r>
                  <w:r>
                    <w:t>direccion en la que vive el 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51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Genero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genero al que pertenece el 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IdDet_Administrador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Pais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 </w:t>
                  </w:r>
                  <w:r>
                    <w:t>el pais en el que vive el 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7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Permisos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los permisos que tiene el administra</w:t>
                  </w:r>
                  <w:r>
                    <w:lastRenderedPageBreak/>
                    <w:t>dor, es decir si puede acceder a realizar todas las funciones o solo pocas, dependiendo del tipo de administrador que</w:t>
                  </w:r>
                  <w:r>
                    <w:t xml:space="preserve"> sea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Sede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la sede a la que pertenece el 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Telefono1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 el Teléfono </w:t>
                  </w:r>
                  <w:r>
                    <w:lastRenderedPageBreak/>
                    <w:t>del 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Telefono2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</w:t>
                  </w:r>
                  <w:r>
                    <w:t>espacio se coloca el Teléfono 2 del administrador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65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Detalle_Instructor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7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Celular1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número de celular del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numeric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19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Celular2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un segundo número</w:t>
                  </w:r>
                  <w:r>
                    <w:t xml:space="preserve"> de celular del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numeric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19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1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Ciudad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 la ciudad en </w:t>
                  </w:r>
                  <w:r>
                    <w:lastRenderedPageBreak/>
                    <w:t>la que se encuentra el instructor actualmente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3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Direccion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la direccion en la que vive 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Genero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genero al que pertenece 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IdDet_Instructor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9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</w:t>
                  </w:r>
                  <w:r>
                    <w:lastRenderedPageBreak/>
                    <w:t>IdInstructor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Pais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</w:t>
                  </w:r>
                  <w:r>
                    <w:t>coloca el pais en el que se encuentra 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3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Sede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la sede en la que da formacion 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Telefono1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número de teléfono del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numeric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19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87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Telefono2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un segundo número de teléfono del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numeric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19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8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Ficha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1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AmbienteAsignado1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colocan todos los ambientes que se pueden asignar a una ficha por </w:t>
                  </w:r>
                  <w:r>
                    <w:t>trimestre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3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AmbienteAsignado2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colocan todos los ambientes que se pueden asignar a </w:t>
                  </w:r>
                  <w:r>
                    <w:lastRenderedPageBreak/>
                    <w:t>una ficha por trimestre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5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AmbienteAsignado3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colocan todos los ambientes que se </w:t>
                  </w:r>
                  <w:r>
                    <w:t>pueden asignar a una ficha por trimestre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7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AmbienteAsignado4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colocan todos los ambientes que se pueden asignar a una ficha por trimestre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9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5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Cantidad</w:t>
                  </w:r>
                  <w:r>
                    <w:lastRenderedPageBreak/>
                    <w:t>Aprendices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lastRenderedPageBreak/>
                    <w:t xml:space="preserve">En este espacio se </w:t>
                  </w:r>
                  <w:r>
                    <w:lastRenderedPageBreak/>
                    <w:t>colo</w:t>
                  </w:r>
                  <w:r>
                    <w:t>can la cantidad de aprendices actuales en la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real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40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01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IdFicha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03" name="image5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InstructorIngles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instructor de Ingles con el que la ficha tenga formacion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05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InstructorMatematicas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instructor de matematicas con el que la ficha tenga formacion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107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InstructorPromover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instructor de promover con el que la ficha tenga formacion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09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InstructorTecnicoAsignado1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instructor tecnico numero 1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1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InstructorTecnicoAsignado2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instructor tecnico asicnado 2 en caso de haber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3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Jornada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 la </w:t>
                  </w:r>
                  <w:r>
                    <w:lastRenderedPageBreak/>
                    <w:t>jornada que debe ser asignada a cada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1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Horario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7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ActividadesProyecto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las actividades a desarrollar para cumplir el proyecto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9" name="image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6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AdministradorContraseña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21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6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AdministradorIdAdministrador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23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Competencia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las competencias a desarrollar para la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125" name="image6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DisponibilidadAmbiente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Indica si el ambiente está </w:t>
                  </w:r>
                  <w:r>
                    <w:t>disponible o no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27" name="image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6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DisponibilidadInstructor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la disponibilidad del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29" name="image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FaseProyecto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en qué fase se encuentra el proyecto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1" name="image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6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FechaFin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Indica la fecha de </w:t>
                  </w:r>
                  <w:r>
                    <w:t>expiración del horario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date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3" name="image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FechaInicio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la fecha de inicio del horario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date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5" name="image6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6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IDHorario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Esta llave identifica el horario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7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InstructorResponsable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el instructor de la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9" name="image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Jornada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qué jornada tiene la ficha (Mañana, tarde, fin de semana)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41" name="image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7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NumeroFicha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Es el número identificador de la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43" name="image7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7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observaciones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Contiene observaciones sobre el </w:t>
                  </w:r>
                  <w:r>
                    <w:t>horario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45" name="image7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7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Programa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el programa en el que se encuetra cada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147" name="image7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7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Proyecto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cuál proyecto se desarrollará en la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49" name="image7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7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ResultadoAprendizaje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Indica los resultados a </w:t>
                  </w:r>
                  <w:r>
                    <w:t>cumplir de la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1" name="image7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7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Trimestre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Indica en qué trimestre va la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53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HorarioFicha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5" name="image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7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ActividadesProyectos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Se registran las actividades que debe cumplir cada ficha para su proyecto de formacion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7" name="image7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7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Ambiente</w:t>
                  </w:r>
                  <w:r>
                    <w:lastRenderedPageBreak/>
                    <w:t>IdAmbiente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9" name="image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8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CompetenciaFicha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Se registra las competencias que debe cumplir la ficha con respecto a su programa de formacion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1" name="image8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8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FichaCantidadAprendices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real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40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3" name="image8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8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FichaIdFicha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5" name="image8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8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IDHorarioFicha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7" name="image8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8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Observaciones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Se registran las </w:t>
                  </w:r>
                  <w:r>
                    <w:lastRenderedPageBreak/>
                    <w:t>observaciones que tengan los instructores o aprendices mediante su proceso de formacion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9" name="image8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8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ProgramaIDPrograma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1" name="image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8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Proyecto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Se registra segun el programa de formacion de la ficha el tipo de proyecto que debe ejercer mediante su proceso de formacion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3" name="image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8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ResultadosAprendizajhe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Se resgistran los </w:t>
                  </w:r>
                  <w:r>
                    <w:t>resultados de aprendizaje que debe alcanzar cada ficha con el respectivo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5" name="image8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8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UsuarioIdUsuario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77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HorarioInstructor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9" name="image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9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Ambienteasignado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puede consultar el ambiente asignado con  cada ficha </w:t>
                  </w:r>
                  <w:r>
                    <w:t>correspondiente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81" name="image9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9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Asignacionfichas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se puede asignar fichas a </w:t>
                  </w:r>
                  <w:r>
                    <w:lastRenderedPageBreak/>
                    <w:t>cada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83" name="image9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9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Cantidadhoras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cada instructor tiene que cumplir su horario de horas correspondiente a su contrato de disponibilidad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85" name="image9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9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Competencias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puede consultar las competencias asignadas con cada ficha correspondiente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87" name="image9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9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Disponibi</w:t>
                  </w:r>
                  <w:r>
                    <w:lastRenderedPageBreak/>
                    <w:t>lidadInstructor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lastRenderedPageBreak/>
                    <w:t xml:space="preserve">El instructor puede </w:t>
                  </w:r>
                  <w:r>
                    <w:lastRenderedPageBreak/>
                    <w:t xml:space="preserve">diligenciar la disponibilidad  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60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89" name="image9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9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Fechafin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cada </w:t>
                  </w:r>
                  <w:r>
                    <w:t>instructor tiene una ficha de fin correspondiente de cada trimestre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date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91" name="image9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9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Fechainicio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cada instructor tiene una ficha de inicio correspondiente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date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93" name="image9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9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IdHorarioInstructor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95" name="image9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9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Resultadosaprendizaje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puede consultar las competencias de </w:t>
                  </w:r>
                  <w:r>
                    <w:lastRenderedPageBreak/>
                    <w:t>aprendizaje de cada ficha asignadas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97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Inicio_Sesión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99" name="image10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10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AdministradorIdAdministrador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01" name="image1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10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IDInicioSesion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03" name="image1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10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InstructorIdInstructor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05" name="image1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10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LogisticaIDLogistica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07" name="image10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10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Password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09" name="image1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10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Usuario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 el numero de cedula del usuario </w:t>
                  </w:r>
                  <w:r>
                    <w:lastRenderedPageBreak/>
                    <w:t>que desee ingresar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11" name="image10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10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UsuarioIdUsuario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213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Instructor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15" name="image1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image10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ApellidoInstructor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Apellidos del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17" name="image10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10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Area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19" name="image1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11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Documento del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21" name="image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11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Jornada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Jornada de trabajo del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23" name="image1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11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Nombres del instructor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25" name="image1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11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ProgramaFormación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Se trata del porgrama o programas que dicta </w:t>
                  </w:r>
                  <w:r>
                    <w:lastRenderedPageBreak/>
                    <w:t>el instrucitor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27" name="image1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11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Tipo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229" name="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1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Instructor_HorarioFicha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31" name="image1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11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HorarioFichaIDHorarioFicha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33" name="image1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11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InstructorIdInstructor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0" t="0" r="635" b="635"/>
                  <wp:docPr id="235" name="image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1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Instructor_HorarioInstructor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37" name="image1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11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HorarioInstructorIdHorarioInstructor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39" name="image1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12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InstructorContraseña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41" name="image1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12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InstructorIdInstructor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243" name="image1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2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Logistica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45" name="image1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12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ApellidoLogistica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apellido de la persona que se encuentra encargada del área logistica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47" name="image1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12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IDLogistica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49" name="image1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8" name="image12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Jornada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la jornada en la que se encuentra la persona encargada del área logística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51" name="image1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" name="image12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NombreLogistica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 el nombre de </w:t>
                  </w:r>
                  <w:r>
                    <w:lastRenderedPageBreak/>
                    <w:t xml:space="preserve">la </w:t>
                  </w:r>
                  <w:r>
                    <w:t>persona que se encuentra a cargo del área logistica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253" name="image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2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Permisos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55" name="image1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12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Descripción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la descripcion del permiso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57" name="image1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12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Det_AdministradorIdDet_Administrador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59" name="image1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13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Det_AdministradorIdDet_Administrador2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61" name="image1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13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IDPermisos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263" name="image1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13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NombrePermiso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 el nombre del permiso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65" name="image1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" name="image13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Restricciones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colocan las posibles </w:t>
                  </w:r>
                  <w:r>
                    <w:t>restricciones que puede llegar a tener dicho permiso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267" name="image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3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Programa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69" name="image1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" name="image13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CompetenciaPrograma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diligencian las competencias que tendra cada ficha con su programa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71" name="image1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13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Fase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 xml:space="preserve">En este espacio se </w:t>
                  </w:r>
                  <w:r>
                    <w:t>colocan las fases por las que tiene que pasar el programa segun el trimestre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60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73" name="image1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" name="image13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IDPrograma</w:t>
                  </w:r>
                </w:p>
              </w:tc>
              <w:tc>
                <w:tcPr>
                  <w:tcW w:w="1289" w:type="dxa"/>
                </w:tcPr>
                <w:p w:rsidR="008B704E" w:rsidRDefault="008B704E"/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75" name="image1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13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Observaciones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colocan las observacio</w:t>
                  </w:r>
                  <w:r>
                    <w:lastRenderedPageBreak/>
                    <w:t>nes del programa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lastRenderedPageBreak/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77" name="image1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13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Resultado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diligencian las competencias que deben cumplir las fichas con su programa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79" name="image1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14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TipoPrograma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Este espacio funciona para elegir el programa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81" name="image1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14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Trimestre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En este espacio se podrá seleccionar el</w:t>
                  </w:r>
                  <w:r>
                    <w:t xml:space="preserve"> trimestre de cada ficha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real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  <w:tr w:rsidR="008B704E" w:rsidTr="008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8B704E" w:rsidRDefault="00977F03">
            <w:pPr>
              <w:ind w:left="269" w:hanging="27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283" name="image1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4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Usuario</w:t>
            </w:r>
          </w:p>
        </w:tc>
        <w:tc>
          <w:tcPr>
            <w:tcW w:w="1934" w:type="dxa"/>
          </w:tcPr>
          <w:p w:rsidR="008B704E" w:rsidRDefault="008B704E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8B704E">
              <w:trPr>
                <w:tblHeader/>
              </w:trPr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85" name="image1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" name="image14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ApellidosUsuario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Apellidos de usuario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87" name="image1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14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IdUsuario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Identificación del usuario (Documento)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  <w:tr w:rsidR="008B704E">
              <w:tc>
                <w:tcPr>
                  <w:tcW w:w="1289" w:type="dxa"/>
                </w:tcPr>
                <w:p w:rsidR="008B704E" w:rsidRDefault="00977F03">
                  <w:pPr>
                    <w:ind w:left="269" w:hanging="270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89" name="image1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14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NombresUsuario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pPr>
                    <w:pStyle w:val="Description"/>
                  </w:pPr>
                  <w:r>
                    <w:t>Nombres de usuario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char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8B704E" w:rsidRDefault="00977F03">
                  <w:r>
                    <w:t>false</w:t>
                  </w:r>
                </w:p>
              </w:tc>
            </w:tr>
          </w:tbl>
          <w:p w:rsidR="008B704E" w:rsidRDefault="008B704E"/>
        </w:tc>
      </w:tr>
    </w:tbl>
    <w:p w:rsidR="00D8083B" w:rsidRDefault="003532D7" w:rsidP="003532D7">
      <w:pPr>
        <w:pStyle w:val="Ttulo1"/>
      </w:pPr>
      <w:bookmarkStart w:id="11" w:name="_Toc416350225"/>
      <w:r>
        <w:t>Appendices</w:t>
      </w:r>
      <w:bookmarkEnd w:id="11"/>
    </w:p>
    <w:p w:rsidR="003532D7" w:rsidRPr="00D8083B" w:rsidRDefault="003532D7" w:rsidP="00D8083B"/>
    <w:sectPr w:rsidR="003532D7" w:rsidRPr="00D8083B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5237C2"/>
    <w:rsid w:val="00734B5C"/>
    <w:rsid w:val="007374F7"/>
    <w:rsid w:val="007E617D"/>
    <w:rsid w:val="007F5BC8"/>
    <w:rsid w:val="008B1C22"/>
    <w:rsid w:val="008B704E"/>
    <w:rsid w:val="008C5DC9"/>
    <w:rsid w:val="008D08BF"/>
    <w:rsid w:val="009352EC"/>
    <w:rsid w:val="00960CD3"/>
    <w:rsid w:val="00977F0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D8083B"/>
    <w:rsid w:val="00D82A6C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322583"/>
    <w:rPr>
      <w:color w:val="0563C1" w:themeColor="hyperlink"/>
      <w:u w:val="single"/>
    </w:rPr>
  </w:style>
  <w:style w:type="table" w:styleId="Tabladelista3">
    <w:name w:val="List Table 3"/>
    <w:basedOn w:val="Tabla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E0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0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C5"/>
    <w:rPr>
      <w:rFonts w:ascii="Segoe UI" w:hAnsi="Segoe UI" w:cs="Segoe UI"/>
      <w:sz w:val="18"/>
      <w:szCs w:val="18"/>
    </w:rPr>
  </w:style>
  <w:style w:type="paragraph" w:customStyle="1" w:styleId="Description">
    <w:name w:val="Description"/>
    <w:basedOn w:val="Normal"/>
    <w:rPr>
      <w:rFonts w:ascii="Calibri" w:eastAsia="Calibri" w:hAnsi="Calibri" w:cs="Calibri"/>
    </w:r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37</Pages>
  <Words>2173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SENA</cp:lastModifiedBy>
  <cp:revision>38</cp:revision>
  <dcterms:created xsi:type="dcterms:W3CDTF">2015-03-27T03:30:00Z</dcterms:created>
  <dcterms:modified xsi:type="dcterms:W3CDTF">2018-06-26T22:35:00Z</dcterms:modified>
</cp:coreProperties>
</file>