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56E8" w14:textId="3F4811A8" w:rsidR="00F54CA3" w:rsidRDefault="00000000">
      <w:pPr>
        <w:spacing w:after="40"/>
      </w:pPr>
      <w:r>
        <w:rPr>
          <w:b/>
          <w:color w:val="1E3A8A"/>
          <w:sz w:val="44"/>
        </w:rPr>
        <w:t xml:space="preserve">AWS ECS Fargate Automated Deployment </w:t>
      </w:r>
    </w:p>
    <w:p w14:paraId="4820D5D3" w14:textId="23A4C3DC" w:rsidR="00F54CA3" w:rsidRDefault="00F54CA3">
      <w:pPr>
        <w:spacing w:after="160"/>
      </w:pPr>
    </w:p>
    <w:tbl>
      <w:tblPr>
        <w:tblStyle w:val="MediumGrid1-Accent1"/>
        <w:tblW w:w="0" w:type="auto"/>
        <w:tblLayout w:type="fixed"/>
        <w:tblLook w:val="04A0" w:firstRow="1" w:lastRow="0" w:firstColumn="1" w:lastColumn="0" w:noHBand="0" w:noVBand="1"/>
      </w:tblPr>
      <w:tblGrid>
        <w:gridCol w:w="2880"/>
        <w:gridCol w:w="6480"/>
      </w:tblGrid>
      <w:tr w:rsidR="00F54CA3" w14:paraId="374C6F2D" w14:textId="77777777" w:rsidTr="00F00F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7EDCC" w14:textId="77777777" w:rsidR="00F54CA3" w:rsidRDefault="00000000">
            <w:pPr>
              <w:spacing w:before="40" w:after="40"/>
            </w:pPr>
            <w:r>
              <w:rPr>
                <w:color w:val="1E3A8A"/>
                <w:sz w:val="19"/>
              </w:rPr>
              <w:t>Document Type</w:t>
            </w:r>
          </w:p>
        </w:tc>
        <w:tc>
          <w:tcPr>
            <w:tcW w:w="6480" w:type="dxa"/>
          </w:tcPr>
          <w:p w14:paraId="612A8565" w14:textId="77777777" w:rsidR="00F54CA3"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19"/>
              </w:rPr>
              <w:t>Proof of Concept (POC) Technical Reference &amp; Runbook</w:t>
            </w:r>
          </w:p>
        </w:tc>
      </w:tr>
      <w:tr w:rsidR="00F54CA3" w14:paraId="172DAA4D" w14:textId="77777777" w:rsidTr="00F00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51D204" w14:textId="77777777" w:rsidR="00F54CA3" w:rsidRDefault="00000000">
            <w:pPr>
              <w:spacing w:before="40" w:after="40"/>
            </w:pPr>
            <w:r>
              <w:rPr>
                <w:color w:val="1E3A8A"/>
                <w:sz w:val="19"/>
              </w:rPr>
              <w:t>Target Platform</w:t>
            </w:r>
          </w:p>
        </w:tc>
        <w:tc>
          <w:tcPr>
            <w:tcW w:w="6480" w:type="dxa"/>
          </w:tcPr>
          <w:p w14:paraId="7FF28D8F" w14:textId="77777777" w:rsidR="00F54CA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Amazon ECS with AWS Fargate (Serverless Compute)</w:t>
            </w:r>
          </w:p>
        </w:tc>
      </w:tr>
      <w:tr w:rsidR="00F54CA3" w14:paraId="069889C6" w14:textId="77777777" w:rsidTr="00F00F48">
        <w:tc>
          <w:tcPr>
            <w:cnfStyle w:val="001000000000" w:firstRow="0" w:lastRow="0" w:firstColumn="1" w:lastColumn="0" w:oddVBand="0" w:evenVBand="0" w:oddHBand="0" w:evenHBand="0" w:firstRowFirstColumn="0" w:firstRowLastColumn="0" w:lastRowFirstColumn="0" w:lastRowLastColumn="0"/>
            <w:tcW w:w="2880" w:type="dxa"/>
          </w:tcPr>
          <w:p w14:paraId="4DEB0F7C" w14:textId="77777777" w:rsidR="00F54CA3" w:rsidRDefault="00000000">
            <w:pPr>
              <w:spacing w:before="40" w:after="40"/>
            </w:pPr>
            <w:r>
              <w:rPr>
                <w:color w:val="1E3A8A"/>
                <w:sz w:val="19"/>
              </w:rPr>
              <w:t>Region / Network</w:t>
            </w:r>
          </w:p>
        </w:tc>
        <w:tc>
          <w:tcPr>
            <w:tcW w:w="6480" w:type="dxa"/>
          </w:tcPr>
          <w:p w14:paraId="4DBDD4C6" w14:textId="77777777" w:rsidR="00F54CA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ap-south-1 (VPC with awsvpc Network Mode)</w:t>
            </w:r>
          </w:p>
        </w:tc>
      </w:tr>
      <w:tr w:rsidR="00F54CA3" w14:paraId="6C28D472" w14:textId="77777777" w:rsidTr="00F00F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EA1C3D" w14:textId="77777777" w:rsidR="00F54CA3" w:rsidRDefault="00000000">
            <w:pPr>
              <w:spacing w:before="40" w:after="40"/>
            </w:pPr>
            <w:r>
              <w:rPr>
                <w:color w:val="1E3A8A"/>
                <w:sz w:val="19"/>
              </w:rPr>
              <w:t>Release Version</w:t>
            </w:r>
          </w:p>
        </w:tc>
        <w:tc>
          <w:tcPr>
            <w:tcW w:w="6480" w:type="dxa"/>
          </w:tcPr>
          <w:p w14:paraId="444A298D" w14:textId="77777777" w:rsidR="00F54CA3"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19"/>
              </w:rPr>
              <w:t>1.0 (Manual) → 2.0 (Rolling Update) → 3.0 (Automated Script)</w:t>
            </w:r>
          </w:p>
        </w:tc>
      </w:tr>
      <w:tr w:rsidR="00F54CA3" w14:paraId="50046C6E" w14:textId="77777777" w:rsidTr="00F00F48">
        <w:tc>
          <w:tcPr>
            <w:cnfStyle w:val="001000000000" w:firstRow="0" w:lastRow="0" w:firstColumn="1" w:lastColumn="0" w:oddVBand="0" w:evenVBand="0" w:oddHBand="0" w:evenHBand="0" w:firstRowFirstColumn="0" w:firstRowLastColumn="0" w:lastRowFirstColumn="0" w:lastRowLastColumn="0"/>
            <w:tcW w:w="2880" w:type="dxa"/>
          </w:tcPr>
          <w:p w14:paraId="756B0B87" w14:textId="77777777" w:rsidR="00F54CA3" w:rsidRDefault="00000000">
            <w:pPr>
              <w:spacing w:before="40" w:after="40"/>
            </w:pPr>
            <w:r>
              <w:rPr>
                <w:color w:val="1E3A8A"/>
                <w:sz w:val="19"/>
              </w:rPr>
              <w:t>Author / Owner</w:t>
            </w:r>
          </w:p>
        </w:tc>
        <w:tc>
          <w:tcPr>
            <w:tcW w:w="6480" w:type="dxa"/>
          </w:tcPr>
          <w:p w14:paraId="26A62C76" w14:textId="77777777" w:rsidR="00F54CA3" w:rsidRDefault="00000000">
            <w:pPr>
              <w:spacing w:before="40" w:after="40"/>
              <w:cnfStyle w:val="000000000000" w:firstRow="0" w:lastRow="0" w:firstColumn="0" w:lastColumn="0" w:oddVBand="0" w:evenVBand="0" w:oddHBand="0" w:evenHBand="0" w:firstRowFirstColumn="0" w:firstRowLastColumn="0" w:lastRowFirstColumn="0" w:lastRowLastColumn="0"/>
            </w:pPr>
            <w:r>
              <w:rPr>
                <w:sz w:val="19"/>
              </w:rPr>
              <w:t>Cloud &amp; DevOps Engineering Team</w:t>
            </w:r>
          </w:p>
        </w:tc>
      </w:tr>
    </w:tbl>
    <w:p w14:paraId="54C08F54" w14:textId="77777777" w:rsidR="00F54CA3" w:rsidRDefault="00F54CA3">
      <w:pPr>
        <w:spacing w:after="240"/>
      </w:pPr>
    </w:p>
    <w:p w14:paraId="7A475B69" w14:textId="77777777" w:rsidR="00F54CA3" w:rsidRPr="009F3A0D" w:rsidRDefault="00000000">
      <w:pPr>
        <w:keepNext/>
        <w:pBdr>
          <w:bottom w:val="single" w:sz="12" w:space="4" w:color="2563EB"/>
        </w:pBdr>
        <w:spacing w:before="320" w:after="80"/>
        <w:rPr>
          <w:color w:val="000000" w:themeColor="text1"/>
        </w:rPr>
      </w:pPr>
      <w:r w:rsidRPr="009F3A0D">
        <w:rPr>
          <w:b/>
          <w:color w:val="000000" w:themeColor="text1"/>
          <w:sz w:val="28"/>
          <w:shd w:val="clear" w:color="auto" w:fill="C4BC96" w:themeFill="background2" w:themeFillShade="BF"/>
        </w:rPr>
        <w:t>1. Executive Summary</w:t>
      </w:r>
    </w:p>
    <w:p w14:paraId="1E8AB971" w14:textId="77777777" w:rsidR="00F54CA3" w:rsidRDefault="00000000">
      <w:pPr>
        <w:spacing w:after="80"/>
      </w:pPr>
      <w:r>
        <w:t>This Proof of Concept (POC) establishes an enterprise reference implementation for containerized workload orchestration using Amazon Elastic Container Service (ECS) on AWS Fargate serverless compute. It provides an end-to-end operational guide demonstrating how microservices can be locally packaged, stored securely in Amazon Elastic Container Registry (ECR), deployed into an isolated Amazon Virtual Private Cloud (VPC), updated with zero downtime, and fully automated using a single CLI-driven Bash deployment script.</w:t>
      </w:r>
    </w:p>
    <w:p w14:paraId="4AF8E5EA" w14:textId="77777777" w:rsidR="00F54CA3" w:rsidRDefault="00000000">
      <w:pPr>
        <w:pStyle w:val="ListBullet"/>
        <w:spacing w:after="40"/>
      </w:pPr>
      <w:r>
        <w:rPr>
          <w:b/>
          <w:color w:val="1E3A8A"/>
        </w:rPr>
        <w:t>Serverless Container Compute:</w:t>
      </w:r>
      <w:r>
        <w:t xml:space="preserve"> Demonstrates end-to-end container lifecycle without provisioning or managing EC2 host instances.</w:t>
      </w:r>
    </w:p>
    <w:p w14:paraId="49990EE2" w14:textId="77777777" w:rsidR="00F54CA3" w:rsidRDefault="00000000">
      <w:pPr>
        <w:pStyle w:val="ListBullet"/>
        <w:spacing w:after="40"/>
      </w:pPr>
      <w:r>
        <w:rPr>
          <w:b/>
          <w:color w:val="1E3A8A"/>
        </w:rPr>
        <w:t>Granular Network Isolation:</w:t>
      </w:r>
      <w:r>
        <w:t xml:space="preserve"> Implements awsvpc mode granting each task its own dedicated Elastic Network Interface (ENI) and Security Group.</w:t>
      </w:r>
    </w:p>
    <w:p w14:paraId="0FDCDBE1" w14:textId="77777777" w:rsidR="00F54CA3" w:rsidRDefault="00000000">
      <w:pPr>
        <w:pStyle w:val="ListBullet"/>
        <w:spacing w:after="40"/>
      </w:pPr>
      <w:r>
        <w:rPr>
          <w:b/>
          <w:color w:val="1E3A8A"/>
        </w:rPr>
        <w:t>Zero-Downtime Releases:</w:t>
      </w:r>
      <w:r>
        <w:t xml:space="preserve"> Eliminates service interruptions during version upgrades using ECS native rolling updates.</w:t>
      </w:r>
    </w:p>
    <w:p w14:paraId="26EC102B" w14:textId="77777777" w:rsidR="00F54CA3" w:rsidRDefault="00000000">
      <w:pPr>
        <w:pStyle w:val="ListBullet"/>
        <w:spacing w:after="40"/>
      </w:pPr>
      <w:r>
        <w:rPr>
          <w:b/>
          <w:color w:val="1E3A8A"/>
        </w:rPr>
        <w:t>End-to-End Automation:</w:t>
      </w:r>
      <w:r>
        <w:t xml:space="preserve"> Encapsulates Docker build, ECR push, task definition revisioning, service updating, and health validation in a reusable script.</w:t>
      </w:r>
    </w:p>
    <w:p w14:paraId="49351BC2"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1.1 AWS Services &amp; Architectural Roles</w:t>
      </w:r>
    </w:p>
    <w:tbl>
      <w:tblPr>
        <w:tblW w:w="0" w:type="auto"/>
        <w:jc w:val="center"/>
        <w:tblLayout w:type="fixed"/>
        <w:tblLook w:val="04A0" w:firstRow="1" w:lastRow="0" w:firstColumn="1" w:lastColumn="0" w:noHBand="0" w:noVBand="1"/>
      </w:tblPr>
      <w:tblGrid>
        <w:gridCol w:w="2592"/>
        <w:gridCol w:w="2592"/>
        <w:gridCol w:w="4176"/>
      </w:tblGrid>
      <w:tr w:rsidR="00F54CA3" w14:paraId="16FF9183" w14:textId="77777777">
        <w:trPr>
          <w:jc w:val="center"/>
        </w:trPr>
        <w:tc>
          <w:tcPr>
            <w:tcW w:w="2592" w:type="dxa"/>
            <w:shd w:val="clear" w:color="auto" w:fill="1E3A8A"/>
          </w:tcPr>
          <w:p w14:paraId="1576CF06" w14:textId="77777777" w:rsidR="00F54CA3" w:rsidRDefault="00000000">
            <w:pPr>
              <w:spacing w:before="60" w:after="60"/>
            </w:pPr>
            <w:r>
              <w:rPr>
                <w:b/>
                <w:color w:val="FFFFFF"/>
                <w:sz w:val="19"/>
              </w:rPr>
              <w:t>AWS Service</w:t>
            </w:r>
          </w:p>
        </w:tc>
        <w:tc>
          <w:tcPr>
            <w:tcW w:w="2592" w:type="dxa"/>
            <w:shd w:val="clear" w:color="auto" w:fill="1E3A8A"/>
          </w:tcPr>
          <w:p w14:paraId="09F0E217" w14:textId="77777777" w:rsidR="00F54CA3" w:rsidRDefault="00000000">
            <w:pPr>
              <w:spacing w:before="60" w:after="60"/>
            </w:pPr>
            <w:r>
              <w:rPr>
                <w:b/>
                <w:color w:val="FFFFFF"/>
                <w:sz w:val="19"/>
              </w:rPr>
              <w:t>Architectural Role</w:t>
            </w:r>
          </w:p>
        </w:tc>
        <w:tc>
          <w:tcPr>
            <w:tcW w:w="4176" w:type="dxa"/>
            <w:shd w:val="clear" w:color="auto" w:fill="1E3A8A"/>
          </w:tcPr>
          <w:p w14:paraId="791E35B6" w14:textId="77777777" w:rsidR="00F54CA3" w:rsidRDefault="00000000">
            <w:pPr>
              <w:spacing w:before="60" w:after="60"/>
            </w:pPr>
            <w:r>
              <w:rPr>
                <w:b/>
                <w:color w:val="FFFFFF"/>
                <w:sz w:val="19"/>
              </w:rPr>
              <w:t>POC Implementation Scope</w:t>
            </w:r>
          </w:p>
        </w:tc>
      </w:tr>
      <w:tr w:rsidR="00F54CA3" w14:paraId="02628109" w14:textId="77777777">
        <w:trPr>
          <w:jc w:val="center"/>
        </w:trPr>
        <w:tc>
          <w:tcPr>
            <w:tcW w:w="2592" w:type="dxa"/>
            <w:tcBorders>
              <w:bottom w:val="single" w:sz="4" w:space="0" w:color="CBD5E1"/>
            </w:tcBorders>
          </w:tcPr>
          <w:p w14:paraId="657E14F2" w14:textId="77777777" w:rsidR="00F54CA3" w:rsidRDefault="00000000">
            <w:pPr>
              <w:spacing w:before="60" w:after="60"/>
            </w:pPr>
            <w:r>
              <w:rPr>
                <w:sz w:val="18"/>
              </w:rPr>
              <w:t>Amazon ECR</w:t>
            </w:r>
          </w:p>
        </w:tc>
        <w:tc>
          <w:tcPr>
            <w:tcW w:w="2592" w:type="dxa"/>
            <w:tcBorders>
              <w:bottom w:val="single" w:sz="4" w:space="0" w:color="CBD5E1"/>
            </w:tcBorders>
          </w:tcPr>
          <w:p w14:paraId="30F67742" w14:textId="77777777" w:rsidR="00F54CA3" w:rsidRDefault="00000000">
            <w:pPr>
              <w:spacing w:before="60" w:after="60"/>
            </w:pPr>
            <w:r>
              <w:rPr>
                <w:sz w:val="18"/>
              </w:rPr>
              <w:t>Container Registry</w:t>
            </w:r>
          </w:p>
        </w:tc>
        <w:tc>
          <w:tcPr>
            <w:tcW w:w="4176" w:type="dxa"/>
            <w:tcBorders>
              <w:bottom w:val="single" w:sz="4" w:space="0" w:color="CBD5E1"/>
            </w:tcBorders>
          </w:tcPr>
          <w:p w14:paraId="7A49F5AA" w14:textId="77777777" w:rsidR="00F54CA3" w:rsidRDefault="00000000">
            <w:pPr>
              <w:spacing w:before="60" w:after="60"/>
            </w:pPr>
            <w:r>
              <w:rPr>
                <w:sz w:val="18"/>
              </w:rPr>
              <w:t>Private, encrypted Docker image repository storing v1.0, v2.0, and v3.0 tags.</w:t>
            </w:r>
          </w:p>
        </w:tc>
      </w:tr>
      <w:tr w:rsidR="00F54CA3" w14:paraId="384A48B8" w14:textId="77777777">
        <w:trPr>
          <w:jc w:val="center"/>
        </w:trPr>
        <w:tc>
          <w:tcPr>
            <w:tcW w:w="2592" w:type="dxa"/>
            <w:tcBorders>
              <w:bottom w:val="single" w:sz="4" w:space="0" w:color="CBD5E1"/>
            </w:tcBorders>
          </w:tcPr>
          <w:p w14:paraId="17FCD691" w14:textId="77777777" w:rsidR="00F54CA3" w:rsidRDefault="00000000">
            <w:pPr>
              <w:spacing w:before="60" w:after="60"/>
            </w:pPr>
            <w:r>
              <w:rPr>
                <w:sz w:val="18"/>
              </w:rPr>
              <w:t>Amazon ECS</w:t>
            </w:r>
          </w:p>
        </w:tc>
        <w:tc>
          <w:tcPr>
            <w:tcW w:w="2592" w:type="dxa"/>
            <w:tcBorders>
              <w:bottom w:val="single" w:sz="4" w:space="0" w:color="CBD5E1"/>
            </w:tcBorders>
          </w:tcPr>
          <w:p w14:paraId="59C0372B" w14:textId="77777777" w:rsidR="00F54CA3" w:rsidRDefault="00000000">
            <w:pPr>
              <w:spacing w:before="60" w:after="60"/>
            </w:pPr>
            <w:r>
              <w:rPr>
                <w:sz w:val="18"/>
              </w:rPr>
              <w:t>Workload Orchestration</w:t>
            </w:r>
          </w:p>
        </w:tc>
        <w:tc>
          <w:tcPr>
            <w:tcW w:w="4176" w:type="dxa"/>
            <w:tcBorders>
              <w:bottom w:val="single" w:sz="4" w:space="0" w:color="CBD5E1"/>
            </w:tcBorders>
          </w:tcPr>
          <w:p w14:paraId="3E1149D5" w14:textId="77777777" w:rsidR="00F54CA3" w:rsidRDefault="00000000">
            <w:pPr>
              <w:spacing w:before="60" w:after="60"/>
            </w:pPr>
            <w:r>
              <w:rPr>
                <w:sz w:val="18"/>
              </w:rPr>
              <w:t>Manages desired capacity, task lifecycle, deployment health, and rolling transitions.</w:t>
            </w:r>
          </w:p>
        </w:tc>
      </w:tr>
      <w:tr w:rsidR="00F54CA3" w14:paraId="17469B0A" w14:textId="77777777">
        <w:trPr>
          <w:jc w:val="center"/>
        </w:trPr>
        <w:tc>
          <w:tcPr>
            <w:tcW w:w="2592" w:type="dxa"/>
            <w:tcBorders>
              <w:bottom w:val="single" w:sz="4" w:space="0" w:color="CBD5E1"/>
            </w:tcBorders>
          </w:tcPr>
          <w:p w14:paraId="14D49A9B" w14:textId="77777777" w:rsidR="00F54CA3" w:rsidRDefault="00000000">
            <w:pPr>
              <w:spacing w:before="60" w:after="60"/>
            </w:pPr>
            <w:r>
              <w:rPr>
                <w:sz w:val="18"/>
              </w:rPr>
              <w:t>AWS Fargate</w:t>
            </w:r>
          </w:p>
        </w:tc>
        <w:tc>
          <w:tcPr>
            <w:tcW w:w="2592" w:type="dxa"/>
            <w:tcBorders>
              <w:bottom w:val="single" w:sz="4" w:space="0" w:color="CBD5E1"/>
            </w:tcBorders>
          </w:tcPr>
          <w:p w14:paraId="3B3BE508" w14:textId="77777777" w:rsidR="00F54CA3" w:rsidRDefault="00000000">
            <w:pPr>
              <w:spacing w:before="60" w:after="60"/>
            </w:pPr>
            <w:r>
              <w:rPr>
                <w:sz w:val="18"/>
              </w:rPr>
              <w:t>Serverless Compute Layer</w:t>
            </w:r>
          </w:p>
        </w:tc>
        <w:tc>
          <w:tcPr>
            <w:tcW w:w="4176" w:type="dxa"/>
            <w:tcBorders>
              <w:bottom w:val="single" w:sz="4" w:space="0" w:color="CBD5E1"/>
            </w:tcBorders>
          </w:tcPr>
          <w:p w14:paraId="03CE2AA4" w14:textId="77777777" w:rsidR="00F54CA3" w:rsidRDefault="00000000">
            <w:pPr>
              <w:spacing w:before="60" w:after="60"/>
            </w:pPr>
            <w:r>
              <w:rPr>
                <w:sz w:val="18"/>
              </w:rPr>
              <w:t>Executes containers on-demand with 0.25 vCPU / 512 MB without EC2 instance management.</w:t>
            </w:r>
          </w:p>
        </w:tc>
      </w:tr>
      <w:tr w:rsidR="00F54CA3" w14:paraId="3198BDB0" w14:textId="77777777">
        <w:trPr>
          <w:jc w:val="center"/>
        </w:trPr>
        <w:tc>
          <w:tcPr>
            <w:tcW w:w="2592" w:type="dxa"/>
            <w:tcBorders>
              <w:bottom w:val="single" w:sz="4" w:space="0" w:color="CBD5E1"/>
            </w:tcBorders>
          </w:tcPr>
          <w:p w14:paraId="0AB690B9" w14:textId="77777777" w:rsidR="00F54CA3" w:rsidRDefault="00000000">
            <w:pPr>
              <w:spacing w:before="60" w:after="60"/>
            </w:pPr>
            <w:r>
              <w:rPr>
                <w:sz w:val="18"/>
              </w:rPr>
              <w:t>Amazon VPC &amp; ENI</w:t>
            </w:r>
          </w:p>
        </w:tc>
        <w:tc>
          <w:tcPr>
            <w:tcW w:w="2592" w:type="dxa"/>
            <w:tcBorders>
              <w:bottom w:val="single" w:sz="4" w:space="0" w:color="CBD5E1"/>
            </w:tcBorders>
          </w:tcPr>
          <w:p w14:paraId="18DAC4A1" w14:textId="77777777" w:rsidR="00F54CA3" w:rsidRDefault="00000000">
            <w:pPr>
              <w:spacing w:before="60" w:after="60"/>
            </w:pPr>
            <w:r>
              <w:rPr>
                <w:sz w:val="18"/>
              </w:rPr>
              <w:t>Network Infrastructure</w:t>
            </w:r>
          </w:p>
        </w:tc>
        <w:tc>
          <w:tcPr>
            <w:tcW w:w="4176" w:type="dxa"/>
            <w:tcBorders>
              <w:bottom w:val="single" w:sz="4" w:space="0" w:color="CBD5E1"/>
            </w:tcBorders>
          </w:tcPr>
          <w:p w14:paraId="1BB6098A" w14:textId="77777777" w:rsidR="00F54CA3" w:rsidRDefault="00000000">
            <w:pPr>
              <w:spacing w:before="60" w:after="60"/>
            </w:pPr>
            <w:r>
              <w:rPr>
                <w:sz w:val="18"/>
              </w:rPr>
              <w:t>Enforces network boundaries; awsvpc mode attaches an ENI directly to Fargate tasks.</w:t>
            </w:r>
          </w:p>
        </w:tc>
      </w:tr>
      <w:tr w:rsidR="00F54CA3" w14:paraId="440035B6" w14:textId="77777777">
        <w:trPr>
          <w:jc w:val="center"/>
        </w:trPr>
        <w:tc>
          <w:tcPr>
            <w:tcW w:w="2592" w:type="dxa"/>
            <w:tcBorders>
              <w:bottom w:val="single" w:sz="4" w:space="0" w:color="CBD5E1"/>
            </w:tcBorders>
          </w:tcPr>
          <w:p w14:paraId="4BB1D883" w14:textId="77777777" w:rsidR="00F54CA3" w:rsidRDefault="00000000">
            <w:pPr>
              <w:spacing w:before="60" w:after="60"/>
            </w:pPr>
            <w:r>
              <w:rPr>
                <w:sz w:val="18"/>
              </w:rPr>
              <w:t>Security Groups</w:t>
            </w:r>
          </w:p>
        </w:tc>
        <w:tc>
          <w:tcPr>
            <w:tcW w:w="2592" w:type="dxa"/>
            <w:tcBorders>
              <w:bottom w:val="single" w:sz="4" w:space="0" w:color="CBD5E1"/>
            </w:tcBorders>
          </w:tcPr>
          <w:p w14:paraId="00CBEFB0" w14:textId="77777777" w:rsidR="00F54CA3" w:rsidRDefault="00000000">
            <w:pPr>
              <w:spacing w:before="60" w:after="60"/>
            </w:pPr>
            <w:r>
              <w:rPr>
                <w:sz w:val="18"/>
              </w:rPr>
              <w:t>Stateful Traffic Filter</w:t>
            </w:r>
          </w:p>
        </w:tc>
        <w:tc>
          <w:tcPr>
            <w:tcW w:w="4176" w:type="dxa"/>
            <w:tcBorders>
              <w:bottom w:val="single" w:sz="4" w:space="0" w:color="CBD5E1"/>
            </w:tcBorders>
          </w:tcPr>
          <w:p w14:paraId="2AB6DB1A" w14:textId="77777777" w:rsidR="00F54CA3" w:rsidRDefault="00000000">
            <w:pPr>
              <w:spacing w:before="60" w:after="60"/>
            </w:pPr>
            <w:r>
              <w:rPr>
                <w:sz w:val="18"/>
              </w:rPr>
              <w:t>Controls inbound access on TCP 8080 and outbound traffic to AWS API endpoints.</w:t>
            </w:r>
          </w:p>
        </w:tc>
      </w:tr>
      <w:tr w:rsidR="00F54CA3" w14:paraId="0EBE8873" w14:textId="77777777">
        <w:trPr>
          <w:jc w:val="center"/>
        </w:trPr>
        <w:tc>
          <w:tcPr>
            <w:tcW w:w="2592" w:type="dxa"/>
            <w:tcBorders>
              <w:bottom w:val="single" w:sz="4" w:space="0" w:color="CBD5E1"/>
            </w:tcBorders>
          </w:tcPr>
          <w:p w14:paraId="57194E1C" w14:textId="77777777" w:rsidR="00F54CA3" w:rsidRDefault="00000000">
            <w:pPr>
              <w:spacing w:before="60" w:after="60"/>
            </w:pPr>
            <w:r>
              <w:rPr>
                <w:sz w:val="18"/>
              </w:rPr>
              <w:lastRenderedPageBreak/>
              <w:t>AWS IAM</w:t>
            </w:r>
          </w:p>
        </w:tc>
        <w:tc>
          <w:tcPr>
            <w:tcW w:w="2592" w:type="dxa"/>
            <w:tcBorders>
              <w:bottom w:val="single" w:sz="4" w:space="0" w:color="CBD5E1"/>
            </w:tcBorders>
          </w:tcPr>
          <w:p w14:paraId="00D6792B" w14:textId="77777777" w:rsidR="00F54CA3" w:rsidRDefault="00000000">
            <w:pPr>
              <w:spacing w:before="60" w:after="60"/>
            </w:pPr>
            <w:r>
              <w:rPr>
                <w:sz w:val="18"/>
              </w:rPr>
              <w:t>Access Management</w:t>
            </w:r>
          </w:p>
        </w:tc>
        <w:tc>
          <w:tcPr>
            <w:tcW w:w="4176" w:type="dxa"/>
            <w:tcBorders>
              <w:bottom w:val="single" w:sz="4" w:space="0" w:color="CBD5E1"/>
            </w:tcBorders>
          </w:tcPr>
          <w:p w14:paraId="3EF316CD" w14:textId="77777777" w:rsidR="00F54CA3" w:rsidRDefault="00000000">
            <w:pPr>
              <w:spacing w:before="60" w:after="60"/>
            </w:pPr>
            <w:r>
              <w:rPr>
                <w:sz w:val="18"/>
              </w:rPr>
              <w:t>Task Execution Role allows ECS agent to authenticate to ECR and stream logs.</w:t>
            </w:r>
          </w:p>
        </w:tc>
      </w:tr>
      <w:tr w:rsidR="00F54CA3" w14:paraId="489BE94A" w14:textId="77777777">
        <w:trPr>
          <w:jc w:val="center"/>
        </w:trPr>
        <w:tc>
          <w:tcPr>
            <w:tcW w:w="2592" w:type="dxa"/>
            <w:tcBorders>
              <w:bottom w:val="single" w:sz="4" w:space="0" w:color="CBD5E1"/>
            </w:tcBorders>
          </w:tcPr>
          <w:p w14:paraId="3E8557C7" w14:textId="77777777" w:rsidR="00F54CA3" w:rsidRDefault="00000000">
            <w:pPr>
              <w:spacing w:before="60" w:after="60"/>
            </w:pPr>
            <w:r>
              <w:rPr>
                <w:sz w:val="18"/>
              </w:rPr>
              <w:t>CloudWatch Logs</w:t>
            </w:r>
          </w:p>
        </w:tc>
        <w:tc>
          <w:tcPr>
            <w:tcW w:w="2592" w:type="dxa"/>
            <w:tcBorders>
              <w:bottom w:val="single" w:sz="4" w:space="0" w:color="CBD5E1"/>
            </w:tcBorders>
          </w:tcPr>
          <w:p w14:paraId="1C854962" w14:textId="77777777" w:rsidR="00F54CA3" w:rsidRDefault="00000000">
            <w:pPr>
              <w:spacing w:before="60" w:after="60"/>
            </w:pPr>
            <w:r>
              <w:rPr>
                <w:sz w:val="18"/>
              </w:rPr>
              <w:t>Centralized Observability</w:t>
            </w:r>
          </w:p>
        </w:tc>
        <w:tc>
          <w:tcPr>
            <w:tcW w:w="4176" w:type="dxa"/>
            <w:tcBorders>
              <w:bottom w:val="single" w:sz="4" w:space="0" w:color="CBD5E1"/>
            </w:tcBorders>
          </w:tcPr>
          <w:p w14:paraId="405CF125" w14:textId="77777777" w:rsidR="00F54CA3" w:rsidRDefault="00000000">
            <w:pPr>
              <w:spacing w:before="60" w:after="60"/>
            </w:pPr>
            <w:r>
              <w:rPr>
                <w:sz w:val="18"/>
              </w:rPr>
              <w:t>Captures stdout/stderr application runtime streams via the awslogs log driver.</w:t>
            </w:r>
          </w:p>
        </w:tc>
      </w:tr>
    </w:tbl>
    <w:p w14:paraId="20519559" w14:textId="77777777" w:rsidR="00F54CA3" w:rsidRDefault="00F54CA3">
      <w:pPr>
        <w:spacing w:after="120"/>
      </w:pPr>
    </w:p>
    <w:p w14:paraId="74DB4C86"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2. High-Level Architecture &amp; Traffic Flow</w:t>
      </w:r>
    </w:p>
    <w:tbl>
      <w:tblPr>
        <w:tblW w:w="0" w:type="auto"/>
        <w:jc w:val="center"/>
        <w:tblLook w:val="04A0" w:firstRow="1" w:lastRow="0" w:firstColumn="1" w:lastColumn="0" w:noHBand="0" w:noVBand="1"/>
      </w:tblPr>
      <w:tblGrid>
        <w:gridCol w:w="9360"/>
      </w:tblGrid>
      <w:tr w:rsidR="00F54CA3" w14:paraId="37BB1F33"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1C139EAD" w14:textId="77777777" w:rsidR="00F54CA3" w:rsidRDefault="00000000">
            <w:pPr>
              <w:spacing w:after="0"/>
            </w:pPr>
            <w:r>
              <w:rPr>
                <w:rFonts w:ascii="Consolas" w:hAnsi="Consolas"/>
                <w:color w:val="0F172A"/>
                <w:sz w:val="18"/>
              </w:rPr>
              <w:t>Developer / CI Workstation</w:t>
            </w:r>
            <w:r>
              <w:rPr>
                <w:rFonts w:ascii="Consolas" w:hAnsi="Consolas"/>
                <w:color w:val="0F172A"/>
                <w:sz w:val="18"/>
              </w:rPr>
              <w:br/>
              <w:t xml:space="preserve">                                   |</w:t>
            </w:r>
            <w:r>
              <w:rPr>
                <w:rFonts w:ascii="Consolas" w:hAnsi="Consolas"/>
                <w:color w:val="0F172A"/>
                <w:sz w:val="18"/>
              </w:rPr>
              <w:br/>
              <w:t xml:space="preserve">                             Docker Build</w:t>
            </w:r>
            <w:r>
              <w:rPr>
                <w:rFonts w:ascii="Consolas" w:hAnsi="Consolas"/>
                <w:color w:val="0F172A"/>
                <w:sz w:val="18"/>
              </w:rPr>
              <w:br/>
              <w:t xml:space="preserve">                                   v</w:t>
            </w:r>
            <w:r>
              <w:rPr>
                <w:rFonts w:ascii="Consolas" w:hAnsi="Consolas"/>
                <w:color w:val="0F172A"/>
                <w:sz w:val="18"/>
              </w:rPr>
              <w:br/>
              <w:t xml:space="preserve">                         +-------------------+</w:t>
            </w:r>
            <w:r>
              <w:rPr>
                <w:rFonts w:ascii="Consolas" w:hAnsi="Consolas"/>
                <w:color w:val="0F172A"/>
                <w:sz w:val="18"/>
              </w:rPr>
              <w:br/>
              <w:t xml:space="preserve">                         |   Docker Image    |</w:t>
            </w:r>
            <w:r>
              <w:rPr>
                <w:rFonts w:ascii="Consolas" w:hAnsi="Consolas"/>
                <w:color w:val="0F172A"/>
                <w:sz w:val="18"/>
              </w:rPr>
              <w:br/>
              <w:t xml:space="preserve">                         | ecs-automation-   |</w:t>
            </w:r>
            <w:r>
              <w:rPr>
                <w:rFonts w:ascii="Consolas" w:hAnsi="Consolas"/>
                <w:color w:val="0F172A"/>
                <w:sz w:val="18"/>
              </w:rPr>
              <w:br/>
              <w:t xml:space="preserve">                         | poc:1.0 / 2.0/ 3.0|</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docker push</w:t>
            </w:r>
            <w:r>
              <w:rPr>
                <w:rFonts w:ascii="Consolas" w:hAnsi="Consolas"/>
                <w:color w:val="0F172A"/>
                <w:sz w:val="18"/>
              </w:rPr>
              <w:br/>
              <w:t xml:space="preserve">                                   v</w:t>
            </w:r>
            <w:r>
              <w:rPr>
                <w:rFonts w:ascii="Consolas" w:hAnsi="Consolas"/>
                <w:color w:val="0F172A"/>
                <w:sz w:val="18"/>
              </w:rPr>
              <w:br/>
              <w:t xml:space="preserve">                         +-------------------+</w:t>
            </w:r>
            <w:r>
              <w:rPr>
                <w:rFonts w:ascii="Consolas" w:hAnsi="Consolas"/>
                <w:color w:val="0F172A"/>
                <w:sz w:val="18"/>
              </w:rPr>
              <w:br/>
              <w:t xml:space="preserve">                         |    Amazon ECR     |</w:t>
            </w:r>
            <w:r>
              <w:rPr>
                <w:rFonts w:ascii="Consolas" w:hAnsi="Consolas"/>
                <w:color w:val="0F172A"/>
                <w:sz w:val="18"/>
              </w:rPr>
              <w:br/>
              <w:t xml:space="preserve">                         |  (Private Repo)   |</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register-task-definition</w:t>
            </w:r>
            <w:r>
              <w:rPr>
                <w:rFonts w:ascii="Consolas" w:hAnsi="Consolas"/>
                <w:color w:val="0F172A"/>
                <w:sz w:val="18"/>
              </w:rPr>
              <w:br/>
              <w:t xml:space="preserve">                                   v</w:t>
            </w:r>
            <w:r>
              <w:rPr>
                <w:rFonts w:ascii="Consolas" w:hAnsi="Consolas"/>
                <w:color w:val="0F172A"/>
                <w:sz w:val="18"/>
              </w:rPr>
              <w:br/>
              <w:t>+-------------------------------------------------------------------------+</w:t>
            </w:r>
            <w:r>
              <w:rPr>
                <w:rFonts w:ascii="Consolas" w:hAnsi="Consolas"/>
                <w:color w:val="0F172A"/>
                <w:sz w:val="18"/>
              </w:rPr>
              <w:br/>
              <w:t>| Amazon VPC (ap-south-1)                                                 |</w:t>
            </w:r>
            <w:r>
              <w:rPr>
                <w:rFonts w:ascii="Consolas" w:hAnsi="Consolas"/>
                <w:color w:val="0F172A"/>
                <w:sz w:val="18"/>
              </w:rPr>
              <w:br/>
              <w:t>|                                                                         |</w:t>
            </w:r>
            <w:r>
              <w:rPr>
                <w:rFonts w:ascii="Consolas" w:hAnsi="Consolas"/>
                <w:color w:val="0F172A"/>
                <w:sz w:val="18"/>
              </w:rPr>
              <w:br/>
              <w:t>|   +-----------------------------------------------------------------+   |</w:t>
            </w:r>
            <w:r>
              <w:rPr>
                <w:rFonts w:ascii="Consolas" w:hAnsi="Consolas"/>
                <w:color w:val="0F172A"/>
                <w:sz w:val="18"/>
              </w:rPr>
              <w:br/>
              <w:t>|   | Amazon ECS Cluster (prasad-ecs-cluster)                         |   |</w:t>
            </w:r>
            <w:r>
              <w:rPr>
                <w:rFonts w:ascii="Consolas" w:hAnsi="Consolas"/>
                <w:color w:val="0F172A"/>
                <w:sz w:val="18"/>
              </w:rPr>
              <w:br/>
              <w:t>|   |                                                                 |   |</w:t>
            </w:r>
            <w:r>
              <w:rPr>
                <w:rFonts w:ascii="Consolas" w:hAnsi="Consolas"/>
                <w:color w:val="0F172A"/>
                <w:sz w:val="18"/>
              </w:rPr>
              <w:br/>
              <w:t>|   |   +---------------------------------------------------------+   |   |</w:t>
            </w:r>
            <w:r>
              <w:rPr>
                <w:rFonts w:ascii="Consolas" w:hAnsi="Consolas"/>
                <w:color w:val="0F172A"/>
                <w:sz w:val="18"/>
              </w:rPr>
              <w:br/>
              <w:t>|   |   | ECS Service (prasad-ecs-service)                        |   |   |</w:t>
            </w:r>
            <w:r>
              <w:rPr>
                <w:rFonts w:ascii="Consolas" w:hAnsi="Consolas"/>
                <w:color w:val="0F172A"/>
                <w:sz w:val="18"/>
              </w:rPr>
              <w:br/>
              <w:t>|   |   | Launch Type: FARGATE | Desired Count: 1                 |   |   |</w:t>
            </w:r>
            <w:r>
              <w:rPr>
                <w:rFonts w:ascii="Consolas" w:hAnsi="Consolas"/>
                <w:color w:val="0F172A"/>
                <w:sz w:val="18"/>
              </w:rPr>
              <w:br/>
              <w:t>|   |   |                                                         |   |   |</w:t>
            </w:r>
            <w:r>
              <w:rPr>
                <w:rFonts w:ascii="Consolas" w:hAnsi="Consolas"/>
                <w:color w:val="0F172A"/>
                <w:sz w:val="18"/>
              </w:rPr>
              <w:br/>
              <w:t>|   |   |   +-------------------------------------------------+   |   |   |</w:t>
            </w:r>
            <w:r>
              <w:rPr>
                <w:rFonts w:ascii="Consolas" w:hAnsi="Consolas"/>
                <w:color w:val="0F172A"/>
                <w:sz w:val="18"/>
              </w:rPr>
              <w:br/>
              <w:t>|   |   |   | Fargate Task (prasad-ecs-task)                  |   |   |   |</w:t>
            </w:r>
            <w:r>
              <w:rPr>
                <w:rFonts w:ascii="Consolas" w:hAnsi="Consolas"/>
                <w:color w:val="0F172A"/>
                <w:sz w:val="18"/>
              </w:rPr>
              <w:br/>
              <w:t>|   |   |   |   - Python 3.12 Web App (TCP 8080)              |   |   |   |</w:t>
            </w:r>
            <w:r>
              <w:rPr>
                <w:rFonts w:ascii="Consolas" w:hAnsi="Consolas"/>
                <w:color w:val="0F172A"/>
                <w:sz w:val="18"/>
              </w:rPr>
              <w:br/>
              <w:t>|   |   |   |   - CloudWatch Stream: /ecs/prasad-ecs-poc      |   |   |   |</w:t>
            </w:r>
            <w:r>
              <w:rPr>
                <w:rFonts w:ascii="Consolas" w:hAnsi="Consolas"/>
                <w:color w:val="0F172A"/>
                <w:sz w:val="18"/>
              </w:rPr>
              <w:br/>
              <w:t>|   |   |   |   - Task ENI with Assigned Public IP            |   |   |   |</w:t>
            </w:r>
            <w:r>
              <w:rPr>
                <w:rFonts w:ascii="Consolas" w:hAnsi="Consolas"/>
                <w:color w:val="0F172A"/>
                <w:sz w:val="18"/>
              </w:rPr>
              <w:br/>
              <w:t>|   |   |   +------------------------+------------------------+   |   |   |</w:t>
            </w:r>
            <w:r>
              <w:rPr>
                <w:rFonts w:ascii="Consolas" w:hAnsi="Consolas"/>
                <w:color w:val="0F172A"/>
                <w:sz w:val="18"/>
              </w:rPr>
              <w:br/>
              <w:t>|   |   +----------------------------|----------------------------+   |   |</w:t>
            </w:r>
            <w:r>
              <w:rPr>
                <w:rFonts w:ascii="Consolas" w:hAnsi="Consolas"/>
                <w:color w:val="0F172A"/>
                <w:sz w:val="18"/>
              </w:rPr>
              <w:br/>
              <w:t>|   +--------------------------------|--------------------------------+   |</w:t>
            </w:r>
            <w:r>
              <w:rPr>
                <w:rFonts w:ascii="Consolas" w:hAnsi="Consolas"/>
                <w:color w:val="0F172A"/>
                <w:sz w:val="18"/>
              </w:rPr>
              <w:br/>
              <w:t>|                                    |                                    |</w:t>
            </w:r>
            <w:r>
              <w:rPr>
                <w:rFonts w:ascii="Consolas" w:hAnsi="Consolas"/>
                <w:color w:val="0F172A"/>
                <w:sz w:val="18"/>
              </w:rPr>
              <w:br/>
              <w:t>|                      Security Group (sg-03d483...)                      |</w:t>
            </w:r>
            <w:r>
              <w:rPr>
                <w:rFonts w:ascii="Consolas" w:hAnsi="Consolas"/>
                <w:color w:val="0F172A"/>
                <w:sz w:val="18"/>
              </w:rPr>
              <w:br/>
              <w:t>|                      Allow TCP Port 8080 Inbound                        |</w:t>
            </w:r>
            <w:r>
              <w:rPr>
                <w:rFonts w:ascii="Consolas" w:hAnsi="Consolas"/>
                <w:color w:val="0F172A"/>
                <w:sz w:val="18"/>
              </w:rPr>
              <w:br/>
              <w:t>+------------------------------------|------------------------------------+</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lastRenderedPageBreak/>
              <w:t xml:space="preserve">                                     ^</w:t>
            </w:r>
            <w:r>
              <w:rPr>
                <w:rFonts w:ascii="Consolas" w:hAnsi="Consolas"/>
                <w:color w:val="0F172A"/>
                <w:sz w:val="18"/>
              </w:rPr>
              <w:br/>
              <w:t xml:space="preserve">                         Public Inbound Traffic</w:t>
            </w:r>
            <w:r>
              <w:rPr>
                <w:rFonts w:ascii="Consolas" w:hAnsi="Consolas"/>
                <w:color w:val="0F172A"/>
                <w:sz w:val="18"/>
              </w:rPr>
              <w:br/>
              <w:t xml:space="preserve">                        http://&lt;PUBLIC_IP&gt;:8080</w:t>
            </w:r>
          </w:p>
        </w:tc>
      </w:tr>
    </w:tbl>
    <w:p w14:paraId="20A8C4E4" w14:textId="77777777" w:rsidR="00F54CA3" w:rsidRDefault="00F54CA3">
      <w:pPr>
        <w:spacing w:after="80"/>
      </w:pPr>
    </w:p>
    <w:p w14:paraId="05961EBF"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3. Prerequisites &amp; Environment Configuration</w:t>
      </w:r>
    </w:p>
    <w:p w14:paraId="6B26368A" w14:textId="77777777" w:rsidR="00F54CA3" w:rsidRDefault="00000000">
      <w:pPr>
        <w:spacing w:after="80"/>
      </w:pPr>
      <w:r>
        <w:t>Before initiating the deployment, execute the pre-flight checks and initialize standard environment variables across your shell session. This guarantees portability and avoids hardcoding AWS account IDs, subnets, or security groups.</w:t>
      </w:r>
    </w:p>
    <w:p w14:paraId="34072BF8"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3.1 Pre-Flight System Validation</w:t>
      </w:r>
    </w:p>
    <w:tbl>
      <w:tblPr>
        <w:tblW w:w="0" w:type="auto"/>
        <w:jc w:val="center"/>
        <w:tblLook w:val="04A0" w:firstRow="1" w:lastRow="0" w:firstColumn="1" w:lastColumn="0" w:noHBand="0" w:noVBand="1"/>
      </w:tblPr>
      <w:tblGrid>
        <w:gridCol w:w="9360"/>
      </w:tblGrid>
      <w:tr w:rsidR="00F54CA3" w14:paraId="1E452981"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122E88DC" w14:textId="77777777" w:rsidR="00F54CA3" w:rsidRDefault="00000000">
            <w:pPr>
              <w:spacing w:after="0"/>
            </w:pPr>
            <w:r>
              <w:rPr>
                <w:rFonts w:ascii="Consolas" w:hAnsi="Consolas"/>
                <w:color w:val="0F172A"/>
                <w:sz w:val="18"/>
              </w:rPr>
              <w:t># Verify CLI and container engine installations</w:t>
            </w:r>
            <w:r>
              <w:rPr>
                <w:rFonts w:ascii="Consolas" w:hAnsi="Consolas"/>
                <w:color w:val="0F172A"/>
                <w:sz w:val="18"/>
              </w:rPr>
              <w:br/>
              <w:t>aws --version</w:t>
            </w:r>
            <w:r>
              <w:rPr>
                <w:rFonts w:ascii="Consolas" w:hAnsi="Consolas"/>
                <w:color w:val="0F172A"/>
                <w:sz w:val="18"/>
              </w:rPr>
              <w:br/>
              <w:t>docker --version</w:t>
            </w:r>
            <w:r>
              <w:rPr>
                <w:rFonts w:ascii="Consolas" w:hAnsi="Consolas"/>
                <w:color w:val="0F172A"/>
                <w:sz w:val="18"/>
              </w:rPr>
              <w:br/>
              <w:t>python3 --version</w:t>
            </w:r>
            <w:r>
              <w:rPr>
                <w:rFonts w:ascii="Consolas" w:hAnsi="Consolas"/>
                <w:color w:val="0F172A"/>
                <w:sz w:val="18"/>
              </w:rPr>
              <w:br/>
              <w:t>curl --version</w:t>
            </w:r>
            <w:r>
              <w:rPr>
                <w:rFonts w:ascii="Consolas" w:hAnsi="Consolas"/>
                <w:color w:val="0F172A"/>
                <w:sz w:val="18"/>
              </w:rPr>
              <w:br/>
            </w:r>
            <w:r>
              <w:rPr>
                <w:rFonts w:ascii="Consolas" w:hAnsi="Consolas"/>
                <w:color w:val="0F172A"/>
                <w:sz w:val="18"/>
              </w:rPr>
              <w:br/>
              <w:t># Verify AWS IAM caller identity</w:t>
            </w:r>
            <w:r>
              <w:rPr>
                <w:rFonts w:ascii="Consolas" w:hAnsi="Consolas"/>
                <w:color w:val="0F172A"/>
                <w:sz w:val="18"/>
              </w:rPr>
              <w:br/>
              <w:t>aws sts get-caller-identity</w:t>
            </w:r>
          </w:p>
        </w:tc>
      </w:tr>
    </w:tbl>
    <w:p w14:paraId="5E55FB93" w14:textId="77777777" w:rsidR="00F54CA3" w:rsidRDefault="00F54CA3">
      <w:pPr>
        <w:spacing w:after="80"/>
      </w:pPr>
    </w:p>
    <w:p w14:paraId="23A11BB5"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3.2 Shell Environment Initialization</w:t>
      </w:r>
    </w:p>
    <w:tbl>
      <w:tblPr>
        <w:tblW w:w="0" w:type="auto"/>
        <w:jc w:val="center"/>
        <w:tblLook w:val="04A0" w:firstRow="1" w:lastRow="0" w:firstColumn="1" w:lastColumn="0" w:noHBand="0" w:noVBand="1"/>
      </w:tblPr>
      <w:tblGrid>
        <w:gridCol w:w="9360"/>
      </w:tblGrid>
      <w:tr w:rsidR="00F54CA3" w14:paraId="749F5CD2"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76B0B868" w14:textId="77777777" w:rsidR="00F54CA3" w:rsidRDefault="00000000">
            <w:pPr>
              <w:spacing w:after="0"/>
            </w:pPr>
            <w:r>
              <w:rPr>
                <w:rFonts w:ascii="Consolas" w:hAnsi="Consolas"/>
                <w:color w:val="0F172A"/>
                <w:sz w:val="18"/>
              </w:rPr>
              <w:t># Export environment variables for the POC session</w:t>
            </w:r>
            <w:r>
              <w:rPr>
                <w:rFonts w:ascii="Consolas" w:hAnsi="Consolas"/>
                <w:color w:val="0F172A"/>
                <w:sz w:val="18"/>
              </w:rPr>
              <w:br/>
              <w:t>export AWS_REGION="ap-south-1"</w:t>
            </w:r>
            <w:r>
              <w:rPr>
                <w:rFonts w:ascii="Consolas" w:hAnsi="Consolas"/>
                <w:color w:val="0F172A"/>
                <w:sz w:val="18"/>
              </w:rPr>
              <w:br/>
              <w:t>export AWS_ACCOUNT_ID=$(aws sts get-caller-identity --query Account --output text)</w:t>
            </w:r>
            <w:r>
              <w:rPr>
                <w:rFonts w:ascii="Consolas" w:hAnsi="Consolas"/>
                <w:color w:val="0F172A"/>
                <w:sz w:val="18"/>
              </w:rPr>
              <w:br/>
              <w:t>export ECR_REPO="prasad-ecs-poc"</w:t>
            </w:r>
            <w:r>
              <w:rPr>
                <w:rFonts w:ascii="Consolas" w:hAnsi="Consolas"/>
                <w:color w:val="0F172A"/>
                <w:sz w:val="18"/>
              </w:rPr>
              <w:br/>
              <w:t>export ECS_CLUSTER="prasad-ecs-cluster"</w:t>
            </w:r>
            <w:r>
              <w:rPr>
                <w:rFonts w:ascii="Consolas" w:hAnsi="Consolas"/>
                <w:color w:val="0F172A"/>
                <w:sz w:val="18"/>
              </w:rPr>
              <w:br/>
              <w:t>export ECS_SERVICE="prasad-ecs-service"</w:t>
            </w:r>
            <w:r>
              <w:rPr>
                <w:rFonts w:ascii="Consolas" w:hAnsi="Consolas"/>
                <w:color w:val="0F172A"/>
                <w:sz w:val="18"/>
              </w:rPr>
              <w:br/>
              <w:t>export ECS_TASK_FAMILY="prasad-ecs-task"</w:t>
            </w:r>
            <w:r>
              <w:rPr>
                <w:rFonts w:ascii="Consolas" w:hAnsi="Consolas"/>
                <w:color w:val="0F172A"/>
                <w:sz w:val="18"/>
              </w:rPr>
              <w:br/>
              <w:t>export ECS_ROLE_NAME="prasad-ecs-task-execution-role"</w:t>
            </w:r>
            <w:r>
              <w:rPr>
                <w:rFonts w:ascii="Consolas" w:hAnsi="Consolas"/>
                <w:color w:val="0F172A"/>
                <w:sz w:val="18"/>
              </w:rPr>
              <w:br/>
            </w:r>
            <w:r>
              <w:rPr>
                <w:rFonts w:ascii="Consolas" w:hAnsi="Consolas"/>
                <w:color w:val="0F172A"/>
                <w:sz w:val="18"/>
              </w:rPr>
              <w:br/>
              <w:t># Network resources (populate with your VPC / subnet IDs)</w:t>
            </w:r>
            <w:r>
              <w:rPr>
                <w:rFonts w:ascii="Consolas" w:hAnsi="Consolas"/>
                <w:color w:val="0F172A"/>
                <w:sz w:val="18"/>
              </w:rPr>
              <w:br/>
              <w:t>export VPC_ID="vpc-0a15fa78fb8b199f6"</w:t>
            </w:r>
            <w:r>
              <w:rPr>
                <w:rFonts w:ascii="Consolas" w:hAnsi="Consolas"/>
                <w:color w:val="0F172A"/>
                <w:sz w:val="18"/>
              </w:rPr>
              <w:br/>
              <w:t>export SUBNET_1="subnet-01ff324c046abd0a6"</w:t>
            </w:r>
            <w:r>
              <w:rPr>
                <w:rFonts w:ascii="Consolas" w:hAnsi="Consolas"/>
                <w:color w:val="0F172A"/>
                <w:sz w:val="18"/>
              </w:rPr>
              <w:br/>
              <w:t>export SUBNET_2="subnet-04d169c033e24a9dc"</w:t>
            </w:r>
            <w:r>
              <w:rPr>
                <w:rFonts w:ascii="Consolas" w:hAnsi="Consolas"/>
                <w:color w:val="0F172A"/>
                <w:sz w:val="18"/>
              </w:rPr>
              <w:br/>
              <w:t>export SG_ID="sg-03d483d4ad52d8bd2"</w:t>
            </w:r>
          </w:p>
        </w:tc>
      </w:tr>
    </w:tbl>
    <w:p w14:paraId="20B8EBFD" w14:textId="77777777" w:rsidR="00F54CA3" w:rsidRDefault="00F54CA3">
      <w:pPr>
        <w:spacing w:after="80"/>
      </w:pPr>
    </w:p>
    <w:p w14:paraId="7141FA96"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3.3 IAM Execution Role &amp; CloudWatch Log Group Setup</w:t>
      </w:r>
    </w:p>
    <w:p w14:paraId="0B3736BE" w14:textId="77777777" w:rsidR="00F54CA3" w:rsidRDefault="00000000">
      <w:pPr>
        <w:spacing w:after="80"/>
      </w:pPr>
      <w:r>
        <w:t>Fargate requires an execution role to pull container images from ECR and publish log streams. Additionally, CloudWatch Log Groups must be created prior to launching the task to prevent runtime startup failures:</w:t>
      </w:r>
    </w:p>
    <w:tbl>
      <w:tblPr>
        <w:tblW w:w="0" w:type="auto"/>
        <w:jc w:val="center"/>
        <w:tblLook w:val="04A0" w:firstRow="1" w:lastRow="0" w:firstColumn="1" w:lastColumn="0" w:noHBand="0" w:noVBand="1"/>
      </w:tblPr>
      <w:tblGrid>
        <w:gridCol w:w="9360"/>
      </w:tblGrid>
      <w:tr w:rsidR="00F54CA3" w14:paraId="741BBC68"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603BE060" w14:textId="77777777" w:rsidR="00F54CA3" w:rsidRDefault="00000000">
            <w:pPr>
              <w:spacing w:after="0"/>
            </w:pPr>
            <w:r>
              <w:rPr>
                <w:rFonts w:ascii="Consolas" w:hAnsi="Consolas"/>
                <w:color w:val="0F172A"/>
                <w:sz w:val="18"/>
              </w:rPr>
              <w:t># 1. Create IAM execution role trust policy</w:t>
            </w:r>
            <w:r>
              <w:rPr>
                <w:rFonts w:ascii="Consolas" w:hAnsi="Consolas"/>
                <w:color w:val="0F172A"/>
                <w:sz w:val="18"/>
              </w:rPr>
              <w:br/>
            </w:r>
            <w:r>
              <w:rPr>
                <w:rFonts w:ascii="Consolas" w:hAnsi="Consolas"/>
                <w:color w:val="0F172A"/>
                <w:sz w:val="18"/>
              </w:rPr>
              <w:lastRenderedPageBreak/>
              <w:t>aws iam create-role \</w:t>
            </w:r>
            <w:r>
              <w:rPr>
                <w:rFonts w:ascii="Consolas" w:hAnsi="Consolas"/>
                <w:color w:val="0F172A"/>
                <w:sz w:val="18"/>
              </w:rPr>
              <w:br/>
              <w:t xml:space="preserve">  --role-name ${ECS_ROLE_NAME} \</w:t>
            </w:r>
            <w:r>
              <w:rPr>
                <w:rFonts w:ascii="Consolas" w:hAnsi="Consolas"/>
                <w:color w:val="0F172A"/>
                <w:sz w:val="18"/>
              </w:rPr>
              <w:br/>
              <w:t xml:space="preserve">  --assume-role-policy-document '{</w:t>
            </w:r>
            <w:r>
              <w:rPr>
                <w:rFonts w:ascii="Consolas" w:hAnsi="Consolas"/>
                <w:color w:val="0F172A"/>
                <w:sz w:val="18"/>
              </w:rPr>
              <w:br/>
              <w:t xml:space="preserve">    "Version": "2012-10-17",</w:t>
            </w:r>
            <w:r>
              <w:rPr>
                <w:rFonts w:ascii="Consolas" w:hAnsi="Consolas"/>
                <w:color w:val="0F172A"/>
                <w:sz w:val="18"/>
              </w:rPr>
              <w:br/>
              <w:t xml:space="preserve">    "Statement": [</w:t>
            </w:r>
            <w:r>
              <w:rPr>
                <w:rFonts w:ascii="Consolas" w:hAnsi="Consolas"/>
                <w:color w:val="0F172A"/>
                <w:sz w:val="18"/>
              </w:rPr>
              <w:br/>
              <w:t xml:space="preserve">      {</w:t>
            </w:r>
            <w:r>
              <w:rPr>
                <w:rFonts w:ascii="Consolas" w:hAnsi="Consolas"/>
                <w:color w:val="0F172A"/>
                <w:sz w:val="18"/>
              </w:rPr>
              <w:br/>
              <w:t xml:space="preserve">        "Effect": "Allow",</w:t>
            </w:r>
            <w:r>
              <w:rPr>
                <w:rFonts w:ascii="Consolas" w:hAnsi="Consolas"/>
                <w:color w:val="0F172A"/>
                <w:sz w:val="18"/>
              </w:rPr>
              <w:br/>
              <w:t xml:space="preserve">        "Principal": { "Service": "ecs-tasks.amazonaws.com" },</w:t>
            </w:r>
            <w:r>
              <w:rPr>
                <w:rFonts w:ascii="Consolas" w:hAnsi="Consolas"/>
                <w:color w:val="0F172A"/>
                <w:sz w:val="18"/>
              </w:rPr>
              <w:br/>
              <w:t xml:space="preserve">        "Action": "sts:AssumeRole"</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 2&gt;/dev/null || true</w:t>
            </w:r>
            <w:r>
              <w:rPr>
                <w:rFonts w:ascii="Consolas" w:hAnsi="Consolas"/>
                <w:color w:val="0F172A"/>
                <w:sz w:val="18"/>
              </w:rPr>
              <w:br/>
            </w:r>
            <w:r>
              <w:rPr>
                <w:rFonts w:ascii="Consolas" w:hAnsi="Consolas"/>
                <w:color w:val="0F172A"/>
                <w:sz w:val="18"/>
              </w:rPr>
              <w:br/>
              <w:t># 2. Attach managed execution policy</w:t>
            </w:r>
            <w:r>
              <w:rPr>
                <w:rFonts w:ascii="Consolas" w:hAnsi="Consolas"/>
                <w:color w:val="0F172A"/>
                <w:sz w:val="18"/>
              </w:rPr>
              <w:br/>
              <w:t>aws iam attach-role-policy \</w:t>
            </w:r>
            <w:r>
              <w:rPr>
                <w:rFonts w:ascii="Consolas" w:hAnsi="Consolas"/>
                <w:color w:val="0F172A"/>
                <w:sz w:val="18"/>
              </w:rPr>
              <w:br/>
              <w:t xml:space="preserve">  --role-name ${ECS_ROLE_NAME} \</w:t>
            </w:r>
            <w:r>
              <w:rPr>
                <w:rFonts w:ascii="Consolas" w:hAnsi="Consolas"/>
                <w:color w:val="0F172A"/>
                <w:sz w:val="18"/>
              </w:rPr>
              <w:br/>
              <w:t xml:space="preserve">  --policy-arn arn:aws:iam::aws:policy/service-role/AmazonECSTaskExecutionRolePolicy</w:t>
            </w:r>
            <w:r>
              <w:rPr>
                <w:rFonts w:ascii="Consolas" w:hAnsi="Consolas"/>
                <w:color w:val="0F172A"/>
                <w:sz w:val="18"/>
              </w:rPr>
              <w:br/>
            </w:r>
            <w:r>
              <w:rPr>
                <w:rFonts w:ascii="Consolas" w:hAnsi="Consolas"/>
                <w:color w:val="0F172A"/>
                <w:sz w:val="18"/>
              </w:rPr>
              <w:br/>
              <w:t># 3. Create pre-requisite CloudWatch Log Group</w:t>
            </w:r>
            <w:r>
              <w:rPr>
                <w:rFonts w:ascii="Consolas" w:hAnsi="Consolas"/>
                <w:color w:val="0F172A"/>
                <w:sz w:val="18"/>
              </w:rPr>
              <w:br/>
              <w:t>aws logs create-log-group \</w:t>
            </w:r>
            <w:r>
              <w:rPr>
                <w:rFonts w:ascii="Consolas" w:hAnsi="Consolas"/>
                <w:color w:val="0F172A"/>
                <w:sz w:val="18"/>
              </w:rPr>
              <w:br/>
              <w:t xml:space="preserve">  --log-group-name "/ecs/${ECR_REPO}" \</w:t>
            </w:r>
            <w:r>
              <w:rPr>
                <w:rFonts w:ascii="Consolas" w:hAnsi="Consolas"/>
                <w:color w:val="0F172A"/>
                <w:sz w:val="18"/>
              </w:rPr>
              <w:br/>
              <w:t xml:space="preserve">  --region ${AWS_REGION} 2&gt;/dev/null || true</w:t>
            </w:r>
          </w:p>
        </w:tc>
      </w:tr>
    </w:tbl>
    <w:p w14:paraId="6717D372" w14:textId="77777777" w:rsidR="00F54CA3" w:rsidRDefault="00F54CA3">
      <w:pPr>
        <w:spacing w:after="80"/>
      </w:pPr>
    </w:p>
    <w:p w14:paraId="1817AB63"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4. Application Development &amp; Project Setup</w:t>
      </w:r>
    </w:p>
    <w:p w14:paraId="5F16A8D0" w14:textId="77777777" w:rsidR="00F54CA3" w:rsidRDefault="00000000">
      <w:pPr>
        <w:spacing w:after="80"/>
      </w:pPr>
      <w:r>
        <w:t>Create the project directory workspace:</w:t>
      </w:r>
    </w:p>
    <w:tbl>
      <w:tblPr>
        <w:tblW w:w="0" w:type="auto"/>
        <w:jc w:val="center"/>
        <w:tblLook w:val="04A0" w:firstRow="1" w:lastRow="0" w:firstColumn="1" w:lastColumn="0" w:noHBand="0" w:noVBand="1"/>
      </w:tblPr>
      <w:tblGrid>
        <w:gridCol w:w="9360"/>
      </w:tblGrid>
      <w:tr w:rsidR="00F54CA3" w14:paraId="41A94C0D"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03572814" w14:textId="77777777" w:rsidR="00F54CA3" w:rsidRDefault="00000000">
            <w:pPr>
              <w:spacing w:after="0"/>
            </w:pPr>
            <w:r>
              <w:rPr>
                <w:rFonts w:ascii="Consolas" w:hAnsi="Consolas"/>
                <w:color w:val="0F172A"/>
                <w:sz w:val="18"/>
              </w:rPr>
              <w:t>mkdir -p ~/ecs-automation-poc &amp;&amp; cd ~/ecs-automation-poc</w:t>
            </w:r>
          </w:p>
        </w:tc>
      </w:tr>
    </w:tbl>
    <w:p w14:paraId="16D75ED3" w14:textId="77777777" w:rsidR="00F54CA3" w:rsidRDefault="00F54CA3">
      <w:pPr>
        <w:spacing w:after="80"/>
      </w:pPr>
    </w:p>
    <w:p w14:paraId="5F5D7ECC"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4.1 Project Directory Layout</w:t>
      </w:r>
    </w:p>
    <w:tbl>
      <w:tblPr>
        <w:tblW w:w="0" w:type="auto"/>
        <w:jc w:val="center"/>
        <w:tblLayout w:type="fixed"/>
        <w:tblLook w:val="04A0" w:firstRow="1" w:lastRow="0" w:firstColumn="1" w:lastColumn="0" w:noHBand="0" w:noVBand="1"/>
      </w:tblPr>
      <w:tblGrid>
        <w:gridCol w:w="2592"/>
        <w:gridCol w:w="2160"/>
        <w:gridCol w:w="4608"/>
      </w:tblGrid>
      <w:tr w:rsidR="00F54CA3" w14:paraId="1183887C" w14:textId="77777777">
        <w:trPr>
          <w:jc w:val="center"/>
        </w:trPr>
        <w:tc>
          <w:tcPr>
            <w:tcW w:w="2592" w:type="dxa"/>
            <w:shd w:val="clear" w:color="auto" w:fill="1E3A8A"/>
          </w:tcPr>
          <w:p w14:paraId="20D63027" w14:textId="77777777" w:rsidR="00F54CA3" w:rsidRDefault="00000000">
            <w:pPr>
              <w:spacing w:before="60" w:after="60"/>
            </w:pPr>
            <w:r>
              <w:rPr>
                <w:b/>
                <w:color w:val="FFFFFF"/>
                <w:sz w:val="19"/>
              </w:rPr>
              <w:t>File / Artifact</w:t>
            </w:r>
          </w:p>
        </w:tc>
        <w:tc>
          <w:tcPr>
            <w:tcW w:w="2160" w:type="dxa"/>
            <w:shd w:val="clear" w:color="auto" w:fill="1E3A8A"/>
          </w:tcPr>
          <w:p w14:paraId="54020C0D" w14:textId="77777777" w:rsidR="00F54CA3" w:rsidRDefault="00000000">
            <w:pPr>
              <w:spacing w:before="60" w:after="60"/>
            </w:pPr>
            <w:r>
              <w:rPr>
                <w:b/>
                <w:color w:val="FFFFFF"/>
                <w:sz w:val="19"/>
              </w:rPr>
              <w:t>Type</w:t>
            </w:r>
          </w:p>
        </w:tc>
        <w:tc>
          <w:tcPr>
            <w:tcW w:w="4608" w:type="dxa"/>
            <w:shd w:val="clear" w:color="auto" w:fill="1E3A8A"/>
          </w:tcPr>
          <w:p w14:paraId="6D953E4A" w14:textId="77777777" w:rsidR="00F54CA3" w:rsidRDefault="00000000">
            <w:pPr>
              <w:spacing w:before="60" w:after="60"/>
            </w:pPr>
            <w:r>
              <w:rPr>
                <w:b/>
                <w:color w:val="FFFFFF"/>
                <w:sz w:val="19"/>
              </w:rPr>
              <w:t>Operational Responsibility</w:t>
            </w:r>
          </w:p>
        </w:tc>
      </w:tr>
      <w:tr w:rsidR="00F54CA3" w14:paraId="7FF9CCFF" w14:textId="77777777">
        <w:trPr>
          <w:jc w:val="center"/>
        </w:trPr>
        <w:tc>
          <w:tcPr>
            <w:tcW w:w="2592" w:type="dxa"/>
            <w:tcBorders>
              <w:bottom w:val="single" w:sz="4" w:space="0" w:color="CBD5E1"/>
            </w:tcBorders>
          </w:tcPr>
          <w:p w14:paraId="7E17AA3A" w14:textId="77777777" w:rsidR="00F54CA3" w:rsidRDefault="00000000">
            <w:pPr>
              <w:spacing w:before="60" w:after="60"/>
            </w:pPr>
            <w:r>
              <w:rPr>
                <w:sz w:val="18"/>
              </w:rPr>
              <w:t>app.py</w:t>
            </w:r>
          </w:p>
        </w:tc>
        <w:tc>
          <w:tcPr>
            <w:tcW w:w="2160" w:type="dxa"/>
            <w:tcBorders>
              <w:bottom w:val="single" w:sz="4" w:space="0" w:color="CBD5E1"/>
            </w:tcBorders>
          </w:tcPr>
          <w:p w14:paraId="6CEA6136" w14:textId="77777777" w:rsidR="00F54CA3" w:rsidRDefault="00000000">
            <w:pPr>
              <w:spacing w:before="60" w:after="60"/>
            </w:pPr>
            <w:r>
              <w:rPr>
                <w:sz w:val="18"/>
              </w:rPr>
              <w:t>Python Source</w:t>
            </w:r>
          </w:p>
        </w:tc>
        <w:tc>
          <w:tcPr>
            <w:tcW w:w="4608" w:type="dxa"/>
            <w:tcBorders>
              <w:bottom w:val="single" w:sz="4" w:space="0" w:color="CBD5E1"/>
            </w:tcBorders>
          </w:tcPr>
          <w:p w14:paraId="76A0556A" w14:textId="77777777" w:rsidR="00F54CA3" w:rsidRDefault="00000000">
            <w:pPr>
              <w:spacing w:before="60" w:after="60"/>
            </w:pPr>
            <w:r>
              <w:rPr>
                <w:sz w:val="18"/>
              </w:rPr>
              <w:t>Lightweight HTTP server serving dynamic status and /health endpoints.</w:t>
            </w:r>
          </w:p>
        </w:tc>
      </w:tr>
      <w:tr w:rsidR="00F54CA3" w14:paraId="22365C23" w14:textId="77777777">
        <w:trPr>
          <w:jc w:val="center"/>
        </w:trPr>
        <w:tc>
          <w:tcPr>
            <w:tcW w:w="2592" w:type="dxa"/>
            <w:tcBorders>
              <w:bottom w:val="single" w:sz="4" w:space="0" w:color="CBD5E1"/>
            </w:tcBorders>
          </w:tcPr>
          <w:p w14:paraId="2D3A5ED4" w14:textId="77777777" w:rsidR="00F54CA3" w:rsidRDefault="00000000">
            <w:pPr>
              <w:spacing w:before="60" w:after="60"/>
            </w:pPr>
            <w:r>
              <w:rPr>
                <w:sz w:val="18"/>
              </w:rPr>
              <w:t>requirements.txt</w:t>
            </w:r>
          </w:p>
        </w:tc>
        <w:tc>
          <w:tcPr>
            <w:tcW w:w="2160" w:type="dxa"/>
            <w:tcBorders>
              <w:bottom w:val="single" w:sz="4" w:space="0" w:color="CBD5E1"/>
            </w:tcBorders>
          </w:tcPr>
          <w:p w14:paraId="3354BF29" w14:textId="77777777" w:rsidR="00F54CA3" w:rsidRDefault="00000000">
            <w:pPr>
              <w:spacing w:before="60" w:after="60"/>
            </w:pPr>
            <w:r>
              <w:rPr>
                <w:sz w:val="18"/>
              </w:rPr>
              <w:t>Dependencies</w:t>
            </w:r>
          </w:p>
        </w:tc>
        <w:tc>
          <w:tcPr>
            <w:tcW w:w="4608" w:type="dxa"/>
            <w:tcBorders>
              <w:bottom w:val="single" w:sz="4" w:space="0" w:color="CBD5E1"/>
            </w:tcBorders>
          </w:tcPr>
          <w:p w14:paraId="5536610F" w14:textId="77777777" w:rsidR="00F54CA3" w:rsidRDefault="00000000">
            <w:pPr>
              <w:spacing w:before="60" w:after="60"/>
            </w:pPr>
            <w:r>
              <w:rPr>
                <w:sz w:val="18"/>
              </w:rPr>
              <w:t>Application Python dependencies (standard library used in POC).</w:t>
            </w:r>
          </w:p>
        </w:tc>
      </w:tr>
      <w:tr w:rsidR="00F54CA3" w14:paraId="4EAA25E5" w14:textId="77777777">
        <w:trPr>
          <w:jc w:val="center"/>
        </w:trPr>
        <w:tc>
          <w:tcPr>
            <w:tcW w:w="2592" w:type="dxa"/>
            <w:tcBorders>
              <w:bottom w:val="single" w:sz="4" w:space="0" w:color="CBD5E1"/>
            </w:tcBorders>
          </w:tcPr>
          <w:p w14:paraId="1A795C78" w14:textId="77777777" w:rsidR="00F54CA3" w:rsidRDefault="00000000">
            <w:pPr>
              <w:spacing w:before="60" w:after="60"/>
            </w:pPr>
            <w:r>
              <w:rPr>
                <w:sz w:val="18"/>
              </w:rPr>
              <w:t>Dockerfile</w:t>
            </w:r>
          </w:p>
        </w:tc>
        <w:tc>
          <w:tcPr>
            <w:tcW w:w="2160" w:type="dxa"/>
            <w:tcBorders>
              <w:bottom w:val="single" w:sz="4" w:space="0" w:color="CBD5E1"/>
            </w:tcBorders>
          </w:tcPr>
          <w:p w14:paraId="3CDD3273" w14:textId="77777777" w:rsidR="00F54CA3" w:rsidRDefault="00000000">
            <w:pPr>
              <w:spacing w:before="60" w:after="60"/>
            </w:pPr>
            <w:r>
              <w:rPr>
                <w:sz w:val="18"/>
              </w:rPr>
              <w:t>Container Spec</w:t>
            </w:r>
          </w:p>
        </w:tc>
        <w:tc>
          <w:tcPr>
            <w:tcW w:w="4608" w:type="dxa"/>
            <w:tcBorders>
              <w:bottom w:val="single" w:sz="4" w:space="0" w:color="CBD5E1"/>
            </w:tcBorders>
          </w:tcPr>
          <w:p w14:paraId="0CE52ADD" w14:textId="77777777" w:rsidR="00F54CA3" w:rsidRDefault="00000000">
            <w:pPr>
              <w:spacing w:before="60" w:after="60"/>
            </w:pPr>
            <w:r>
              <w:rPr>
                <w:sz w:val="18"/>
              </w:rPr>
              <w:t>Multi-stage or lean Python base instructions to build the image.</w:t>
            </w:r>
          </w:p>
        </w:tc>
      </w:tr>
      <w:tr w:rsidR="00F54CA3" w14:paraId="2D105D24" w14:textId="77777777">
        <w:trPr>
          <w:jc w:val="center"/>
        </w:trPr>
        <w:tc>
          <w:tcPr>
            <w:tcW w:w="2592" w:type="dxa"/>
            <w:tcBorders>
              <w:bottom w:val="single" w:sz="4" w:space="0" w:color="CBD5E1"/>
            </w:tcBorders>
          </w:tcPr>
          <w:p w14:paraId="707C9236" w14:textId="77777777" w:rsidR="00F54CA3" w:rsidRDefault="00000000">
            <w:pPr>
              <w:spacing w:before="60" w:after="60"/>
            </w:pPr>
            <w:r>
              <w:rPr>
                <w:sz w:val="18"/>
              </w:rPr>
              <w:t>task-definition.json</w:t>
            </w:r>
          </w:p>
        </w:tc>
        <w:tc>
          <w:tcPr>
            <w:tcW w:w="2160" w:type="dxa"/>
            <w:tcBorders>
              <w:bottom w:val="single" w:sz="4" w:space="0" w:color="CBD5E1"/>
            </w:tcBorders>
          </w:tcPr>
          <w:p w14:paraId="76022184" w14:textId="77777777" w:rsidR="00F54CA3" w:rsidRDefault="00000000">
            <w:pPr>
              <w:spacing w:before="60" w:after="60"/>
            </w:pPr>
            <w:r>
              <w:rPr>
                <w:sz w:val="18"/>
              </w:rPr>
              <w:t>ECS Spec</w:t>
            </w:r>
          </w:p>
        </w:tc>
        <w:tc>
          <w:tcPr>
            <w:tcW w:w="4608" w:type="dxa"/>
            <w:tcBorders>
              <w:bottom w:val="single" w:sz="4" w:space="0" w:color="CBD5E1"/>
            </w:tcBorders>
          </w:tcPr>
          <w:p w14:paraId="4ACCC78E" w14:textId="77777777" w:rsidR="00F54CA3" w:rsidRDefault="00000000">
            <w:pPr>
              <w:spacing w:before="60" w:after="60"/>
            </w:pPr>
            <w:r>
              <w:rPr>
                <w:sz w:val="18"/>
              </w:rPr>
              <w:t>JSON blueprint specifying vCPU, RAM, container images, ports, and logs.</w:t>
            </w:r>
          </w:p>
        </w:tc>
      </w:tr>
      <w:tr w:rsidR="00F54CA3" w14:paraId="3A510F69" w14:textId="77777777">
        <w:trPr>
          <w:jc w:val="center"/>
        </w:trPr>
        <w:tc>
          <w:tcPr>
            <w:tcW w:w="2592" w:type="dxa"/>
            <w:tcBorders>
              <w:bottom w:val="single" w:sz="4" w:space="0" w:color="CBD5E1"/>
            </w:tcBorders>
          </w:tcPr>
          <w:p w14:paraId="67D1FDA6" w14:textId="77777777" w:rsidR="00F54CA3" w:rsidRDefault="00000000">
            <w:pPr>
              <w:spacing w:before="60" w:after="60"/>
            </w:pPr>
            <w:r>
              <w:rPr>
                <w:sz w:val="18"/>
              </w:rPr>
              <w:t>deploy.sh</w:t>
            </w:r>
          </w:p>
        </w:tc>
        <w:tc>
          <w:tcPr>
            <w:tcW w:w="2160" w:type="dxa"/>
            <w:tcBorders>
              <w:bottom w:val="single" w:sz="4" w:space="0" w:color="CBD5E1"/>
            </w:tcBorders>
          </w:tcPr>
          <w:p w14:paraId="7DFCC5C2" w14:textId="77777777" w:rsidR="00F54CA3" w:rsidRDefault="00000000">
            <w:pPr>
              <w:spacing w:before="60" w:after="60"/>
            </w:pPr>
            <w:r>
              <w:rPr>
                <w:sz w:val="18"/>
              </w:rPr>
              <w:t>Automation Script</w:t>
            </w:r>
          </w:p>
        </w:tc>
        <w:tc>
          <w:tcPr>
            <w:tcW w:w="4608" w:type="dxa"/>
            <w:tcBorders>
              <w:bottom w:val="single" w:sz="4" w:space="0" w:color="CBD5E1"/>
            </w:tcBorders>
          </w:tcPr>
          <w:p w14:paraId="653B985D" w14:textId="77777777" w:rsidR="00F54CA3" w:rsidRDefault="00000000">
            <w:pPr>
              <w:spacing w:before="60" w:after="60"/>
            </w:pPr>
            <w:r>
              <w:rPr>
                <w:sz w:val="18"/>
              </w:rPr>
              <w:t>Single-command Bash script performing full end-to-end rolling releases.</w:t>
            </w:r>
          </w:p>
        </w:tc>
      </w:tr>
    </w:tbl>
    <w:p w14:paraId="52C91100" w14:textId="77777777" w:rsidR="00F54CA3" w:rsidRDefault="00F54CA3">
      <w:pPr>
        <w:spacing w:after="120"/>
      </w:pPr>
    </w:p>
    <w:p w14:paraId="069E0F62"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lastRenderedPageBreak/>
        <w:t>4.2 Application Source Code (app.py)</w:t>
      </w:r>
    </w:p>
    <w:tbl>
      <w:tblPr>
        <w:tblW w:w="0" w:type="auto"/>
        <w:jc w:val="center"/>
        <w:tblLook w:val="04A0" w:firstRow="1" w:lastRow="0" w:firstColumn="1" w:lastColumn="0" w:noHBand="0" w:noVBand="1"/>
      </w:tblPr>
      <w:tblGrid>
        <w:gridCol w:w="9360"/>
      </w:tblGrid>
      <w:tr w:rsidR="00F54CA3" w14:paraId="1BB8CE38"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78C0E908" w14:textId="77777777" w:rsidR="00F54CA3" w:rsidRDefault="00000000">
            <w:pPr>
              <w:spacing w:after="0"/>
            </w:pPr>
            <w:r>
              <w:rPr>
                <w:rFonts w:ascii="Consolas" w:hAnsi="Consolas"/>
                <w:color w:val="0F172A"/>
                <w:sz w:val="18"/>
              </w:rPr>
              <w:t>cat &lt;&lt;'EOF' &gt; app.py</w:t>
            </w:r>
            <w:r>
              <w:rPr>
                <w:rFonts w:ascii="Consolas" w:hAnsi="Consolas"/>
                <w:color w:val="0F172A"/>
                <w:sz w:val="18"/>
              </w:rPr>
              <w:br/>
              <w:t>from http.server import BaseHTTPRequestHandler, HTTPServer</w:t>
            </w:r>
            <w:r>
              <w:rPr>
                <w:rFonts w:ascii="Consolas" w:hAnsi="Consolas"/>
                <w:color w:val="0F172A"/>
                <w:sz w:val="18"/>
              </w:rPr>
              <w:br/>
              <w:t>import socket</w:t>
            </w:r>
            <w:r>
              <w:rPr>
                <w:rFonts w:ascii="Consolas" w:hAnsi="Consolas"/>
                <w:color w:val="0F172A"/>
                <w:sz w:val="18"/>
              </w:rPr>
              <w:br/>
            </w:r>
            <w:r>
              <w:rPr>
                <w:rFonts w:ascii="Consolas" w:hAnsi="Consolas"/>
                <w:color w:val="0F172A"/>
                <w:sz w:val="18"/>
              </w:rPr>
              <w:br/>
              <w:t>PORT = 8080</w:t>
            </w:r>
            <w:r>
              <w:rPr>
                <w:rFonts w:ascii="Consolas" w:hAnsi="Consolas"/>
                <w:color w:val="0F172A"/>
                <w:sz w:val="18"/>
              </w:rPr>
              <w:br/>
              <w:t>VERSION = "1.0"</w:t>
            </w:r>
            <w:r>
              <w:rPr>
                <w:rFonts w:ascii="Consolas" w:hAnsi="Consolas"/>
                <w:color w:val="0F172A"/>
                <w:sz w:val="18"/>
              </w:rPr>
              <w:br/>
            </w:r>
            <w:r>
              <w:rPr>
                <w:rFonts w:ascii="Consolas" w:hAnsi="Consolas"/>
                <w:color w:val="0F172A"/>
                <w:sz w:val="18"/>
              </w:rPr>
              <w:br/>
              <w:t>class Handler(BaseHTTPRequestHandler):</w:t>
            </w:r>
            <w:r>
              <w:rPr>
                <w:rFonts w:ascii="Consolas" w:hAnsi="Consolas"/>
                <w:color w:val="0F172A"/>
                <w:sz w:val="18"/>
              </w:rPr>
              <w:br/>
              <w:t xml:space="preserve">    def do_GET(self):</w:t>
            </w:r>
            <w:r>
              <w:rPr>
                <w:rFonts w:ascii="Consolas" w:hAnsi="Consolas"/>
                <w:color w:val="0F172A"/>
                <w:sz w:val="18"/>
              </w:rPr>
              <w:br/>
              <w:t xml:space="preserve">        if self.path == "/health":</w:t>
            </w:r>
            <w:r>
              <w:rPr>
                <w:rFonts w:ascii="Consolas" w:hAnsi="Consolas"/>
                <w:color w:val="0F172A"/>
                <w:sz w:val="18"/>
              </w:rPr>
              <w:br/>
              <w:t xml:space="preserve">            self.send_response(200)</w:t>
            </w:r>
            <w:r>
              <w:rPr>
                <w:rFonts w:ascii="Consolas" w:hAnsi="Consolas"/>
                <w:color w:val="0F172A"/>
                <w:sz w:val="18"/>
              </w:rPr>
              <w:br/>
              <w:t xml:space="preserve">            self.send_header("Content-Type", "text/plain")</w:t>
            </w:r>
            <w:r>
              <w:rPr>
                <w:rFonts w:ascii="Consolas" w:hAnsi="Consolas"/>
                <w:color w:val="0F172A"/>
                <w:sz w:val="18"/>
              </w:rPr>
              <w:br/>
              <w:t xml:space="preserve">            self.end_headers()</w:t>
            </w:r>
            <w:r>
              <w:rPr>
                <w:rFonts w:ascii="Consolas" w:hAnsi="Consolas"/>
                <w:color w:val="0F172A"/>
                <w:sz w:val="18"/>
              </w:rPr>
              <w:br/>
              <w:t xml:space="preserve">            self.wfile.write(b"OK")</w:t>
            </w:r>
            <w:r>
              <w:rPr>
                <w:rFonts w:ascii="Consolas" w:hAnsi="Consolas"/>
                <w:color w:val="0F172A"/>
                <w:sz w:val="18"/>
              </w:rPr>
              <w:br/>
              <w:t xml:space="preserve">            return</w:t>
            </w:r>
            <w:r>
              <w:rPr>
                <w:rFonts w:ascii="Consolas" w:hAnsi="Consolas"/>
                <w:color w:val="0F172A"/>
                <w:sz w:val="18"/>
              </w:rPr>
              <w:br/>
            </w:r>
            <w:r>
              <w:rPr>
                <w:rFonts w:ascii="Consolas" w:hAnsi="Consolas"/>
                <w:color w:val="0F172A"/>
                <w:sz w:val="18"/>
              </w:rPr>
              <w:br/>
              <w:t xml:space="preserve">        hostname = socket.gethostname()</w:t>
            </w:r>
            <w:r>
              <w:rPr>
                <w:rFonts w:ascii="Consolas" w:hAnsi="Consolas"/>
                <w:color w:val="0F172A"/>
                <w:sz w:val="18"/>
              </w:rPr>
              <w:br/>
              <w:t xml:space="preserve">        html = f"""&lt;!DOCTYPE html&gt;</w:t>
            </w:r>
            <w:r>
              <w:rPr>
                <w:rFonts w:ascii="Consolas" w:hAnsi="Consolas"/>
                <w:color w:val="0F172A"/>
                <w:sz w:val="18"/>
              </w:rPr>
              <w:br/>
              <w:t>&lt;html&gt;</w:t>
            </w:r>
            <w:r>
              <w:rPr>
                <w:rFonts w:ascii="Consolas" w:hAnsi="Consolas"/>
                <w:color w:val="0F172A"/>
                <w:sz w:val="18"/>
              </w:rPr>
              <w:br/>
              <w:t xml:space="preserve">    &lt;head&gt;</w:t>
            </w:r>
            <w:r>
              <w:rPr>
                <w:rFonts w:ascii="Consolas" w:hAnsi="Consolas"/>
                <w:color w:val="0F172A"/>
                <w:sz w:val="18"/>
              </w:rPr>
              <w:br/>
              <w:t xml:space="preserve">        &lt;title&gt;ECS Automation POC&lt;/title&gt;</w:t>
            </w:r>
            <w:r>
              <w:rPr>
                <w:rFonts w:ascii="Consolas" w:hAnsi="Consolas"/>
                <w:color w:val="0F172A"/>
                <w:sz w:val="18"/>
              </w:rPr>
              <w:br/>
              <w:t xml:space="preserve">        &lt;style&gt;</w:t>
            </w:r>
            <w:r>
              <w:rPr>
                <w:rFonts w:ascii="Consolas" w:hAnsi="Consolas"/>
                <w:color w:val="0F172A"/>
                <w:sz w:val="18"/>
              </w:rPr>
              <w:br/>
              <w:t xml:space="preserve">            body {{ font-family: sans-serif; margin: 40px; background: #f4f6f9; }}</w:t>
            </w:r>
            <w:r>
              <w:rPr>
                <w:rFonts w:ascii="Consolas" w:hAnsi="Consolas"/>
                <w:color w:val="0F172A"/>
                <w:sz w:val="18"/>
              </w:rPr>
              <w:br/>
              <w:t xml:space="preserve">            .card {{ background: white; padding: 24px; border-radius: 8px; box-shadow: 0 2px 4px rgba(0,0,0,0.1); }}</w:t>
            </w:r>
            <w:r>
              <w:rPr>
                <w:rFonts w:ascii="Consolas" w:hAnsi="Consolas"/>
                <w:color w:val="0F172A"/>
                <w:sz w:val="18"/>
              </w:rPr>
              <w:br/>
              <w:t xml:space="preserve">            h1 {{ color: #1e3a8a; }}</w:t>
            </w:r>
            <w:r>
              <w:rPr>
                <w:rFonts w:ascii="Consolas" w:hAnsi="Consolas"/>
                <w:color w:val="0F172A"/>
                <w:sz w:val="18"/>
              </w:rPr>
              <w:br/>
              <w:t xml:space="preserve">            .badge {{ display: inline-block; padding: 4px 12px; background: #10b981; color: white; border-radius: 4px; }}</w:t>
            </w:r>
            <w:r>
              <w:rPr>
                <w:rFonts w:ascii="Consolas" w:hAnsi="Consolas"/>
                <w:color w:val="0F172A"/>
                <w:sz w:val="18"/>
              </w:rPr>
              <w:br/>
              <w:t xml:space="preserve">        &lt;/style&gt;</w:t>
            </w:r>
            <w:r>
              <w:rPr>
                <w:rFonts w:ascii="Consolas" w:hAnsi="Consolas"/>
                <w:color w:val="0F172A"/>
                <w:sz w:val="18"/>
              </w:rPr>
              <w:br/>
              <w:t xml:space="preserve">    &lt;/head&gt;</w:t>
            </w:r>
            <w:r>
              <w:rPr>
                <w:rFonts w:ascii="Consolas" w:hAnsi="Consolas"/>
                <w:color w:val="0F172A"/>
                <w:sz w:val="18"/>
              </w:rPr>
              <w:br/>
              <w:t xml:space="preserve">    &lt;body&gt;</w:t>
            </w:r>
            <w:r>
              <w:rPr>
                <w:rFonts w:ascii="Consolas" w:hAnsi="Consolas"/>
                <w:color w:val="0F172A"/>
                <w:sz w:val="18"/>
              </w:rPr>
              <w:br/>
              <w:t xml:space="preserve">        &lt;div class="card"&gt;</w:t>
            </w:r>
            <w:r>
              <w:rPr>
                <w:rFonts w:ascii="Consolas" w:hAnsi="Consolas"/>
                <w:color w:val="0F172A"/>
                <w:sz w:val="18"/>
              </w:rPr>
              <w:br/>
              <w:t xml:space="preserve">            &lt;h1&gt;ECS Automation POC&lt;/h1&gt;</w:t>
            </w:r>
            <w:r>
              <w:rPr>
                <w:rFonts w:ascii="Consolas" w:hAnsi="Consolas"/>
                <w:color w:val="0F172A"/>
                <w:sz w:val="18"/>
              </w:rPr>
              <w:br/>
              <w:t xml:space="preserve">            &lt;h2&gt;Deployment Successful!&lt;/h2&gt;</w:t>
            </w:r>
            <w:r>
              <w:rPr>
                <w:rFonts w:ascii="Consolas" w:hAnsi="Consolas"/>
                <w:color w:val="0F172A"/>
                <w:sz w:val="18"/>
              </w:rPr>
              <w:br/>
              <w:t xml:space="preserve">            &lt;p&gt;Version: &lt;span class="badge"&gt;{VERSION}&lt;/span&gt;&lt;/p&gt;</w:t>
            </w:r>
            <w:r>
              <w:rPr>
                <w:rFonts w:ascii="Consolas" w:hAnsi="Consolas"/>
                <w:color w:val="0F172A"/>
                <w:sz w:val="18"/>
              </w:rPr>
              <w:br/>
              <w:t xml:space="preserve">            &lt;p&gt;Hostname: &lt;code&gt;{hostname}&lt;/code&gt;&lt;/p&gt;</w:t>
            </w:r>
            <w:r>
              <w:rPr>
                <w:rFonts w:ascii="Consolas" w:hAnsi="Consolas"/>
                <w:color w:val="0F172A"/>
                <w:sz w:val="18"/>
              </w:rPr>
              <w:br/>
              <w:t xml:space="preserve">        &lt;/div&gt;</w:t>
            </w:r>
            <w:r>
              <w:rPr>
                <w:rFonts w:ascii="Consolas" w:hAnsi="Consolas"/>
                <w:color w:val="0F172A"/>
                <w:sz w:val="18"/>
              </w:rPr>
              <w:br/>
              <w:t xml:space="preserve">    &lt;/body&gt;</w:t>
            </w:r>
            <w:r>
              <w:rPr>
                <w:rFonts w:ascii="Consolas" w:hAnsi="Consolas"/>
                <w:color w:val="0F172A"/>
                <w:sz w:val="18"/>
              </w:rPr>
              <w:br/>
              <w:t>&lt;/html&gt;"""</w:t>
            </w:r>
            <w:r>
              <w:rPr>
                <w:rFonts w:ascii="Consolas" w:hAnsi="Consolas"/>
                <w:color w:val="0F172A"/>
                <w:sz w:val="18"/>
              </w:rPr>
              <w:br/>
              <w:t xml:space="preserve">        self.send_response(200)</w:t>
            </w:r>
            <w:r>
              <w:rPr>
                <w:rFonts w:ascii="Consolas" w:hAnsi="Consolas"/>
                <w:color w:val="0F172A"/>
                <w:sz w:val="18"/>
              </w:rPr>
              <w:br/>
              <w:t xml:space="preserve">        self.send_header("Content-Type", "text/html")</w:t>
            </w:r>
            <w:r>
              <w:rPr>
                <w:rFonts w:ascii="Consolas" w:hAnsi="Consolas"/>
                <w:color w:val="0F172A"/>
                <w:sz w:val="18"/>
              </w:rPr>
              <w:br/>
              <w:t xml:space="preserve">        self.end_headers()</w:t>
            </w:r>
            <w:r>
              <w:rPr>
                <w:rFonts w:ascii="Consolas" w:hAnsi="Consolas"/>
                <w:color w:val="0F172A"/>
                <w:sz w:val="18"/>
              </w:rPr>
              <w:br/>
              <w:t xml:space="preserve">        self.wfile.write(html.encode("utf-8"))</w:t>
            </w:r>
            <w:r>
              <w:rPr>
                <w:rFonts w:ascii="Consolas" w:hAnsi="Consolas"/>
                <w:color w:val="0F172A"/>
                <w:sz w:val="18"/>
              </w:rPr>
              <w:br/>
            </w:r>
            <w:r>
              <w:rPr>
                <w:rFonts w:ascii="Consolas" w:hAnsi="Consolas"/>
                <w:color w:val="0F172A"/>
                <w:sz w:val="18"/>
              </w:rPr>
              <w:br/>
              <w:t>if __name__ == "__main__":</w:t>
            </w:r>
            <w:r>
              <w:rPr>
                <w:rFonts w:ascii="Consolas" w:hAnsi="Consolas"/>
                <w:color w:val="0F172A"/>
                <w:sz w:val="18"/>
              </w:rPr>
              <w:br/>
              <w:t xml:space="preserve">    server = HTTPServer(("0.0.0.0", PORT), Handler)</w:t>
            </w:r>
            <w:r>
              <w:rPr>
                <w:rFonts w:ascii="Consolas" w:hAnsi="Consolas"/>
                <w:color w:val="0F172A"/>
                <w:sz w:val="18"/>
              </w:rPr>
              <w:br/>
              <w:t xml:space="preserve">    print(f"Server initialized and listening on port {PORT}")</w:t>
            </w:r>
            <w:r>
              <w:rPr>
                <w:rFonts w:ascii="Consolas" w:hAnsi="Consolas"/>
                <w:color w:val="0F172A"/>
                <w:sz w:val="18"/>
              </w:rPr>
              <w:br/>
              <w:t xml:space="preserve">    server.serve_forever()</w:t>
            </w:r>
            <w:r>
              <w:rPr>
                <w:rFonts w:ascii="Consolas" w:hAnsi="Consolas"/>
                <w:color w:val="0F172A"/>
                <w:sz w:val="18"/>
              </w:rPr>
              <w:br/>
              <w:t>EOF</w:t>
            </w:r>
          </w:p>
        </w:tc>
      </w:tr>
    </w:tbl>
    <w:p w14:paraId="1BCC0CFE" w14:textId="77777777" w:rsidR="00F54CA3" w:rsidRDefault="00F54CA3">
      <w:pPr>
        <w:spacing w:after="80"/>
      </w:pPr>
    </w:p>
    <w:p w14:paraId="7E1B2D28"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lastRenderedPageBreak/>
        <w:t>4.3 Containerization Specs (requirements.txt &amp; Dockerfile)</w:t>
      </w:r>
    </w:p>
    <w:tbl>
      <w:tblPr>
        <w:tblW w:w="0" w:type="auto"/>
        <w:jc w:val="center"/>
        <w:tblLook w:val="04A0" w:firstRow="1" w:lastRow="0" w:firstColumn="1" w:lastColumn="0" w:noHBand="0" w:noVBand="1"/>
      </w:tblPr>
      <w:tblGrid>
        <w:gridCol w:w="9360"/>
      </w:tblGrid>
      <w:tr w:rsidR="00F54CA3" w14:paraId="6B0D4520"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73A06345" w14:textId="77777777" w:rsidR="00F54CA3" w:rsidRDefault="00000000">
            <w:pPr>
              <w:spacing w:after="0"/>
            </w:pPr>
            <w:r>
              <w:rPr>
                <w:rFonts w:ascii="Consolas" w:hAnsi="Consolas"/>
                <w:color w:val="0F172A"/>
                <w:sz w:val="18"/>
              </w:rPr>
              <w:t># Create dependencies file</w:t>
            </w:r>
            <w:r>
              <w:rPr>
                <w:rFonts w:ascii="Consolas" w:hAnsi="Consolas"/>
                <w:color w:val="0F172A"/>
                <w:sz w:val="18"/>
              </w:rPr>
              <w:br/>
              <w:t>touch requirements.txt</w:t>
            </w:r>
            <w:r>
              <w:rPr>
                <w:rFonts w:ascii="Consolas" w:hAnsi="Consolas"/>
                <w:color w:val="0F172A"/>
                <w:sz w:val="18"/>
              </w:rPr>
              <w:br/>
            </w:r>
            <w:r>
              <w:rPr>
                <w:rFonts w:ascii="Consolas" w:hAnsi="Consolas"/>
                <w:color w:val="0F172A"/>
                <w:sz w:val="18"/>
              </w:rPr>
              <w:br/>
              <w:t># Create container Dockerfile</w:t>
            </w:r>
            <w:r>
              <w:rPr>
                <w:rFonts w:ascii="Consolas" w:hAnsi="Consolas"/>
                <w:color w:val="0F172A"/>
                <w:sz w:val="18"/>
              </w:rPr>
              <w:br/>
              <w:t>cat &lt;&lt;'EOF' &gt; Dockerfile</w:t>
            </w:r>
            <w:r>
              <w:rPr>
                <w:rFonts w:ascii="Consolas" w:hAnsi="Consolas"/>
                <w:color w:val="0F172A"/>
                <w:sz w:val="18"/>
              </w:rPr>
              <w:br/>
              <w:t>FROM python:3.12-slim</w:t>
            </w:r>
            <w:r>
              <w:rPr>
                <w:rFonts w:ascii="Consolas" w:hAnsi="Consolas"/>
                <w:color w:val="0F172A"/>
                <w:sz w:val="18"/>
              </w:rPr>
              <w:br/>
              <w:t>WORKDIR /app</w:t>
            </w:r>
            <w:r>
              <w:rPr>
                <w:rFonts w:ascii="Consolas" w:hAnsi="Consolas"/>
                <w:color w:val="0F172A"/>
                <w:sz w:val="18"/>
              </w:rPr>
              <w:br/>
              <w:t>COPY requirements.txt .</w:t>
            </w:r>
            <w:r>
              <w:rPr>
                <w:rFonts w:ascii="Consolas" w:hAnsi="Consolas"/>
                <w:color w:val="0F172A"/>
                <w:sz w:val="18"/>
              </w:rPr>
              <w:br/>
              <w:t>RUN pip install --no-cache-dir -r requirements.txt</w:t>
            </w:r>
            <w:r>
              <w:rPr>
                <w:rFonts w:ascii="Consolas" w:hAnsi="Consolas"/>
                <w:color w:val="0F172A"/>
                <w:sz w:val="18"/>
              </w:rPr>
              <w:br/>
              <w:t>COPY app.py .</w:t>
            </w:r>
            <w:r>
              <w:rPr>
                <w:rFonts w:ascii="Consolas" w:hAnsi="Consolas"/>
                <w:color w:val="0F172A"/>
                <w:sz w:val="18"/>
              </w:rPr>
              <w:br/>
              <w:t>EXPOSE 8080</w:t>
            </w:r>
            <w:r>
              <w:rPr>
                <w:rFonts w:ascii="Consolas" w:hAnsi="Consolas"/>
                <w:color w:val="0F172A"/>
                <w:sz w:val="18"/>
              </w:rPr>
              <w:br/>
              <w:t>CMD ["python", "app.py"]</w:t>
            </w:r>
            <w:r>
              <w:rPr>
                <w:rFonts w:ascii="Consolas" w:hAnsi="Consolas"/>
                <w:color w:val="0F172A"/>
                <w:sz w:val="18"/>
              </w:rPr>
              <w:br/>
              <w:t>EOF</w:t>
            </w:r>
          </w:p>
        </w:tc>
      </w:tr>
    </w:tbl>
    <w:p w14:paraId="7721CE97" w14:textId="77777777" w:rsidR="00F54CA3" w:rsidRDefault="00F54CA3">
      <w:pPr>
        <w:spacing w:after="80"/>
      </w:pPr>
    </w:p>
    <w:p w14:paraId="66FF5B55"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4.4 Local Isolation &amp; Smoke Testing</w:t>
      </w:r>
    </w:p>
    <w:p w14:paraId="6D5FBC0B" w14:textId="77777777" w:rsidR="00F54CA3" w:rsidRDefault="00000000">
      <w:pPr>
        <w:spacing w:after="80"/>
      </w:pPr>
      <w:r>
        <w:t>Verify container functionality locally before pushing artifacts to AWS cloud registries:</w:t>
      </w:r>
    </w:p>
    <w:tbl>
      <w:tblPr>
        <w:tblW w:w="0" w:type="auto"/>
        <w:jc w:val="center"/>
        <w:tblLook w:val="04A0" w:firstRow="1" w:lastRow="0" w:firstColumn="1" w:lastColumn="0" w:noHBand="0" w:noVBand="1"/>
      </w:tblPr>
      <w:tblGrid>
        <w:gridCol w:w="9360"/>
      </w:tblGrid>
      <w:tr w:rsidR="00F54CA3" w14:paraId="6D85C5C2"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0CBDEEFB" w14:textId="77777777" w:rsidR="00F54CA3" w:rsidRDefault="00000000">
            <w:pPr>
              <w:spacing w:after="0"/>
            </w:pPr>
            <w:r>
              <w:rPr>
                <w:rFonts w:ascii="Consolas" w:hAnsi="Consolas"/>
                <w:color w:val="0F172A"/>
                <w:sz w:val="18"/>
              </w:rPr>
              <w:t># Build local image</w:t>
            </w:r>
            <w:r>
              <w:rPr>
                <w:rFonts w:ascii="Consolas" w:hAnsi="Consolas"/>
                <w:color w:val="0F172A"/>
                <w:sz w:val="18"/>
              </w:rPr>
              <w:br/>
              <w:t>docker build -t ${ECR_REPO}:1.0 .</w:t>
            </w:r>
            <w:r>
              <w:rPr>
                <w:rFonts w:ascii="Consolas" w:hAnsi="Consolas"/>
                <w:color w:val="0F172A"/>
                <w:sz w:val="18"/>
              </w:rPr>
              <w:br/>
            </w:r>
            <w:r>
              <w:rPr>
                <w:rFonts w:ascii="Consolas" w:hAnsi="Consolas"/>
                <w:color w:val="0F172A"/>
                <w:sz w:val="18"/>
              </w:rPr>
              <w:br/>
              <w:t># Run container locally in background</w:t>
            </w:r>
            <w:r>
              <w:rPr>
                <w:rFonts w:ascii="Consolas" w:hAnsi="Consolas"/>
                <w:color w:val="0F172A"/>
                <w:sz w:val="18"/>
              </w:rPr>
              <w:br/>
              <w:t>docker run -d --name local-poc -p 8080:8080 ${ECR_REPO}:1.0</w:t>
            </w:r>
            <w:r>
              <w:rPr>
                <w:rFonts w:ascii="Consolas" w:hAnsi="Consolas"/>
                <w:color w:val="0F172A"/>
                <w:sz w:val="18"/>
              </w:rPr>
              <w:br/>
            </w:r>
            <w:r>
              <w:rPr>
                <w:rFonts w:ascii="Consolas" w:hAnsi="Consolas"/>
                <w:color w:val="0F172A"/>
                <w:sz w:val="18"/>
              </w:rPr>
              <w:br/>
              <w:t># Verify endpoints locally</w:t>
            </w:r>
            <w:r>
              <w:rPr>
                <w:rFonts w:ascii="Consolas" w:hAnsi="Consolas"/>
                <w:color w:val="0F172A"/>
                <w:sz w:val="18"/>
              </w:rPr>
              <w:br/>
              <w:t>curl -s http://localhost:8080/health</w:t>
            </w:r>
            <w:r>
              <w:rPr>
                <w:rFonts w:ascii="Consolas" w:hAnsi="Consolas"/>
                <w:color w:val="0F172A"/>
                <w:sz w:val="18"/>
              </w:rPr>
              <w:br/>
              <w:t>curl -s http://localhost:8080/ | grep "Version: 1.0"</w:t>
            </w:r>
            <w:r>
              <w:rPr>
                <w:rFonts w:ascii="Consolas" w:hAnsi="Consolas"/>
                <w:color w:val="0F172A"/>
                <w:sz w:val="18"/>
              </w:rPr>
              <w:br/>
            </w:r>
            <w:r>
              <w:rPr>
                <w:rFonts w:ascii="Consolas" w:hAnsi="Consolas"/>
                <w:color w:val="0F172A"/>
                <w:sz w:val="18"/>
              </w:rPr>
              <w:br/>
              <w:t># Teardown local test container</w:t>
            </w:r>
            <w:r>
              <w:rPr>
                <w:rFonts w:ascii="Consolas" w:hAnsi="Consolas"/>
                <w:color w:val="0F172A"/>
                <w:sz w:val="18"/>
              </w:rPr>
              <w:br/>
              <w:t>docker rm -f local-poc</w:t>
            </w:r>
          </w:p>
        </w:tc>
      </w:tr>
    </w:tbl>
    <w:p w14:paraId="4000949E" w14:textId="77777777" w:rsidR="00F54CA3" w:rsidRDefault="00F54CA3">
      <w:pPr>
        <w:spacing w:after="80"/>
      </w:pPr>
    </w:p>
    <w:p w14:paraId="71525606"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5. Amazon ECR Image Registry Workflow</w:t>
      </w:r>
    </w:p>
    <w:p w14:paraId="7EBB2235" w14:textId="77777777" w:rsidR="00F54CA3" w:rsidRDefault="00000000">
      <w:pPr>
        <w:spacing w:after="80"/>
      </w:pPr>
      <w:r>
        <w:t>Provision the private ECR repository, authenticate your local Docker client using AWS CLI STS credentials, and push Version 1.0 of the application:</w:t>
      </w:r>
    </w:p>
    <w:tbl>
      <w:tblPr>
        <w:tblW w:w="0" w:type="auto"/>
        <w:jc w:val="center"/>
        <w:tblLook w:val="04A0" w:firstRow="1" w:lastRow="0" w:firstColumn="1" w:lastColumn="0" w:noHBand="0" w:noVBand="1"/>
      </w:tblPr>
      <w:tblGrid>
        <w:gridCol w:w="9360"/>
      </w:tblGrid>
      <w:tr w:rsidR="00F54CA3" w14:paraId="11CA38CF"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6C1C392C" w14:textId="77777777" w:rsidR="00F54CA3" w:rsidRDefault="00000000">
            <w:pPr>
              <w:spacing w:after="0"/>
            </w:pPr>
            <w:r>
              <w:rPr>
                <w:rFonts w:ascii="Consolas" w:hAnsi="Consolas"/>
                <w:color w:val="0F172A"/>
                <w:sz w:val="18"/>
              </w:rPr>
              <w:t># 1. Create ECR repository (if not already created)</w:t>
            </w:r>
            <w:r>
              <w:rPr>
                <w:rFonts w:ascii="Consolas" w:hAnsi="Consolas"/>
                <w:color w:val="0F172A"/>
                <w:sz w:val="18"/>
              </w:rPr>
              <w:br/>
              <w:t>aws ecr create-repository \</w:t>
            </w:r>
            <w:r>
              <w:rPr>
                <w:rFonts w:ascii="Consolas" w:hAnsi="Consolas"/>
                <w:color w:val="0F172A"/>
                <w:sz w:val="18"/>
              </w:rPr>
              <w:br/>
              <w:t xml:space="preserve">  --repository-name ${ECR_REPO} \</w:t>
            </w:r>
            <w:r>
              <w:rPr>
                <w:rFonts w:ascii="Consolas" w:hAnsi="Consolas"/>
                <w:color w:val="0F172A"/>
                <w:sz w:val="18"/>
              </w:rPr>
              <w:br/>
              <w:t xml:space="preserve">  --region ${AWS_REGION} 2&gt;/dev/null || true</w:t>
            </w:r>
            <w:r>
              <w:rPr>
                <w:rFonts w:ascii="Consolas" w:hAnsi="Consolas"/>
                <w:color w:val="0F172A"/>
                <w:sz w:val="18"/>
              </w:rPr>
              <w:br/>
            </w:r>
            <w:r>
              <w:rPr>
                <w:rFonts w:ascii="Consolas" w:hAnsi="Consolas"/>
                <w:color w:val="0F172A"/>
                <w:sz w:val="18"/>
              </w:rPr>
              <w:br/>
              <w:t># 2. Authenticate Docker client against ECR registry</w:t>
            </w:r>
            <w:r>
              <w:rPr>
                <w:rFonts w:ascii="Consolas" w:hAnsi="Consolas"/>
                <w:color w:val="0F172A"/>
                <w:sz w:val="18"/>
              </w:rPr>
              <w:br/>
              <w:t>aws ecr get-login-password --region ${AWS_REGION} | \</w:t>
            </w:r>
            <w:r>
              <w:rPr>
                <w:rFonts w:ascii="Consolas" w:hAnsi="Consolas"/>
                <w:color w:val="0F172A"/>
                <w:sz w:val="18"/>
              </w:rPr>
              <w:br/>
              <w:t xml:space="preserve">  docker login --username AWS --password-stdin ${AWS_ACCOUNT_ID}.dkr.ecr.${AWS_REGION}.amazonaws.com</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 3. Tag and push version 1.0 image</w:t>
            </w:r>
            <w:r>
              <w:rPr>
                <w:rFonts w:ascii="Consolas" w:hAnsi="Consolas"/>
                <w:color w:val="0F172A"/>
                <w:sz w:val="18"/>
              </w:rPr>
              <w:br/>
              <w:t>docker tag ${ECR_REPO}:1.0 ${AWS_ACCOUNT_ID}.dkr.ecr.${AWS_REGION}.amazonaws.com/${ECR_REPO}:1.0</w:t>
            </w:r>
            <w:r>
              <w:rPr>
                <w:rFonts w:ascii="Consolas" w:hAnsi="Consolas"/>
                <w:color w:val="0F172A"/>
                <w:sz w:val="18"/>
              </w:rPr>
              <w:br/>
              <w:t>docker push ${AWS_ACCOUNT_ID}.dkr.ecr.${AWS_REGION}.amazonaws.com/${ECR_REPO}:1.0</w:t>
            </w:r>
            <w:r>
              <w:rPr>
                <w:rFonts w:ascii="Consolas" w:hAnsi="Consolas"/>
                <w:color w:val="0F172A"/>
                <w:sz w:val="18"/>
              </w:rPr>
              <w:br/>
            </w:r>
            <w:r>
              <w:rPr>
                <w:rFonts w:ascii="Consolas" w:hAnsi="Consolas"/>
                <w:color w:val="0F172A"/>
                <w:sz w:val="18"/>
              </w:rPr>
              <w:br/>
              <w:t># 4. Verify image catalog in ECR</w:t>
            </w:r>
            <w:r>
              <w:rPr>
                <w:rFonts w:ascii="Consolas" w:hAnsi="Consolas"/>
                <w:color w:val="0F172A"/>
                <w:sz w:val="18"/>
              </w:rPr>
              <w:br/>
              <w:t>aws ecr list-images --repository-name ${ECR_REPO} --region ${AWS_REGION} --output table</w:t>
            </w:r>
          </w:p>
        </w:tc>
      </w:tr>
    </w:tbl>
    <w:p w14:paraId="15F21F5D" w14:textId="77777777" w:rsidR="00F54CA3" w:rsidRDefault="00F54CA3">
      <w:pPr>
        <w:spacing w:after="80"/>
      </w:pPr>
    </w:p>
    <w:p w14:paraId="04A9F52D"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6. ECS Task Definition &amp; Cluster Setup</w:t>
      </w:r>
    </w:p>
    <w:p w14:paraId="072F7048" w14:textId="77777777" w:rsidR="00F54CA3" w:rsidRDefault="00000000">
      <w:pPr>
        <w:spacing w:after="80"/>
      </w:pPr>
      <w:r>
        <w:t>An ECS Task Definition is the immutable blueprint specifying container execution characteristics:</w:t>
      </w:r>
    </w:p>
    <w:p w14:paraId="41F31EB9"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6.1 Register Task Definition</w:t>
      </w:r>
    </w:p>
    <w:tbl>
      <w:tblPr>
        <w:tblW w:w="0" w:type="auto"/>
        <w:jc w:val="center"/>
        <w:tblLook w:val="04A0" w:firstRow="1" w:lastRow="0" w:firstColumn="1" w:lastColumn="0" w:noHBand="0" w:noVBand="1"/>
      </w:tblPr>
      <w:tblGrid>
        <w:gridCol w:w="9360"/>
      </w:tblGrid>
      <w:tr w:rsidR="00F54CA3" w14:paraId="2395AAD4"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26EE6B43" w14:textId="77777777" w:rsidR="00F54CA3" w:rsidRDefault="00000000">
            <w:pPr>
              <w:spacing w:after="0"/>
            </w:pPr>
            <w:r>
              <w:rPr>
                <w:rFonts w:ascii="Consolas" w:hAnsi="Consolas"/>
                <w:color w:val="0F172A"/>
                <w:sz w:val="18"/>
              </w:rPr>
              <w:t>cat &lt;&lt;EOF &gt; task-definition.json</w:t>
            </w:r>
            <w:r>
              <w:rPr>
                <w:rFonts w:ascii="Consolas" w:hAnsi="Consolas"/>
                <w:color w:val="0F172A"/>
                <w:sz w:val="18"/>
              </w:rPr>
              <w:br/>
              <w:t>{</w:t>
            </w:r>
            <w:r>
              <w:rPr>
                <w:rFonts w:ascii="Consolas" w:hAnsi="Consolas"/>
                <w:color w:val="0F172A"/>
                <w:sz w:val="18"/>
              </w:rPr>
              <w:br/>
              <w:t xml:space="preserve">  "family": "${ECS_TASK_FAMILY}",</w:t>
            </w:r>
            <w:r>
              <w:rPr>
                <w:rFonts w:ascii="Consolas" w:hAnsi="Consolas"/>
                <w:color w:val="0F172A"/>
                <w:sz w:val="18"/>
              </w:rPr>
              <w:br/>
              <w:t xml:space="preserve">  "networkMode": "awsvpc",</w:t>
            </w:r>
            <w:r>
              <w:rPr>
                <w:rFonts w:ascii="Consolas" w:hAnsi="Consolas"/>
                <w:color w:val="0F172A"/>
                <w:sz w:val="18"/>
              </w:rPr>
              <w:br/>
              <w:t xml:space="preserve">  "requiresCompatibilities": [</w:t>
            </w:r>
            <w:r>
              <w:rPr>
                <w:rFonts w:ascii="Consolas" w:hAnsi="Consolas"/>
                <w:color w:val="0F172A"/>
                <w:sz w:val="18"/>
              </w:rPr>
              <w:br/>
              <w:t xml:space="preserve">    "FARGATE"</w:t>
            </w:r>
            <w:r>
              <w:rPr>
                <w:rFonts w:ascii="Consolas" w:hAnsi="Consolas"/>
                <w:color w:val="0F172A"/>
                <w:sz w:val="18"/>
              </w:rPr>
              <w:br/>
              <w:t xml:space="preserve">  ],</w:t>
            </w:r>
            <w:r>
              <w:rPr>
                <w:rFonts w:ascii="Consolas" w:hAnsi="Consolas"/>
                <w:color w:val="0F172A"/>
                <w:sz w:val="18"/>
              </w:rPr>
              <w:br/>
              <w:t xml:space="preserve">  "cpu": "256",</w:t>
            </w:r>
            <w:r>
              <w:rPr>
                <w:rFonts w:ascii="Consolas" w:hAnsi="Consolas"/>
                <w:color w:val="0F172A"/>
                <w:sz w:val="18"/>
              </w:rPr>
              <w:br/>
              <w:t xml:space="preserve">  "memory": "512",</w:t>
            </w:r>
            <w:r>
              <w:rPr>
                <w:rFonts w:ascii="Consolas" w:hAnsi="Consolas"/>
                <w:color w:val="0F172A"/>
                <w:sz w:val="18"/>
              </w:rPr>
              <w:br/>
              <w:t xml:space="preserve">  "executionRoleArn": "arn:aws:iam::${AWS_ACCOUNT_ID}:role/${ECS_ROLE_NAME}",</w:t>
            </w:r>
            <w:r>
              <w:rPr>
                <w:rFonts w:ascii="Consolas" w:hAnsi="Consolas"/>
                <w:color w:val="0F172A"/>
                <w:sz w:val="18"/>
              </w:rPr>
              <w:br/>
              <w:t xml:space="preserve">  "containerDefinitions": [</w:t>
            </w:r>
            <w:r>
              <w:rPr>
                <w:rFonts w:ascii="Consolas" w:hAnsi="Consolas"/>
                <w:color w:val="0F172A"/>
                <w:sz w:val="18"/>
              </w:rPr>
              <w:br/>
              <w:t xml:space="preserve">    {</w:t>
            </w:r>
            <w:r>
              <w:rPr>
                <w:rFonts w:ascii="Consolas" w:hAnsi="Consolas"/>
                <w:color w:val="0F172A"/>
                <w:sz w:val="18"/>
              </w:rPr>
              <w:br/>
              <w:t xml:space="preserve">      "name": "prasad-ecs-container",</w:t>
            </w:r>
            <w:r>
              <w:rPr>
                <w:rFonts w:ascii="Consolas" w:hAnsi="Consolas"/>
                <w:color w:val="0F172A"/>
                <w:sz w:val="18"/>
              </w:rPr>
              <w:br/>
              <w:t xml:space="preserve">      "image": "${AWS_ACCOUNT_ID}.dkr.ecr.${AWS_REGION}.amazonaws.com/${ECR_REPO}:1.0",</w:t>
            </w:r>
            <w:r>
              <w:rPr>
                <w:rFonts w:ascii="Consolas" w:hAnsi="Consolas"/>
                <w:color w:val="0F172A"/>
                <w:sz w:val="18"/>
              </w:rPr>
              <w:br/>
              <w:t xml:space="preserve">      "essential": true,</w:t>
            </w:r>
            <w:r>
              <w:rPr>
                <w:rFonts w:ascii="Consolas" w:hAnsi="Consolas"/>
                <w:color w:val="0F172A"/>
                <w:sz w:val="18"/>
              </w:rPr>
              <w:br/>
              <w:t xml:space="preserve">      "portMappings": [</w:t>
            </w:r>
            <w:r>
              <w:rPr>
                <w:rFonts w:ascii="Consolas" w:hAnsi="Consolas"/>
                <w:color w:val="0F172A"/>
                <w:sz w:val="18"/>
              </w:rPr>
              <w:br/>
              <w:t xml:space="preserve">        {</w:t>
            </w:r>
            <w:r>
              <w:rPr>
                <w:rFonts w:ascii="Consolas" w:hAnsi="Consolas"/>
                <w:color w:val="0F172A"/>
                <w:sz w:val="18"/>
              </w:rPr>
              <w:br/>
              <w:t xml:space="preserve">          "containerPort": 8080,</w:t>
            </w:r>
            <w:r>
              <w:rPr>
                <w:rFonts w:ascii="Consolas" w:hAnsi="Consolas"/>
                <w:color w:val="0F172A"/>
                <w:sz w:val="18"/>
              </w:rPr>
              <w:br/>
              <w:t xml:space="preserve">          "hostPort": 8080,</w:t>
            </w:r>
            <w:r>
              <w:rPr>
                <w:rFonts w:ascii="Consolas" w:hAnsi="Consolas"/>
                <w:color w:val="0F172A"/>
                <w:sz w:val="18"/>
              </w:rPr>
              <w:br/>
              <w:t xml:space="preserve">          "protocol": "tcp"</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"logConfiguration": {</w:t>
            </w:r>
            <w:r>
              <w:rPr>
                <w:rFonts w:ascii="Consolas" w:hAnsi="Consolas"/>
                <w:color w:val="0F172A"/>
                <w:sz w:val="18"/>
              </w:rPr>
              <w:br/>
              <w:t xml:space="preserve">        "logDriver": "awslogs",</w:t>
            </w:r>
            <w:r>
              <w:rPr>
                <w:rFonts w:ascii="Consolas" w:hAnsi="Consolas"/>
                <w:color w:val="0F172A"/>
                <w:sz w:val="18"/>
              </w:rPr>
              <w:br/>
              <w:t xml:space="preserve">        "options": {</w:t>
            </w:r>
            <w:r>
              <w:rPr>
                <w:rFonts w:ascii="Consolas" w:hAnsi="Consolas"/>
                <w:color w:val="0F172A"/>
                <w:sz w:val="18"/>
              </w:rPr>
              <w:br/>
              <w:t xml:space="preserve">          "awslogs-group": "/ecs/${ECR_REPO}",</w:t>
            </w:r>
            <w:r>
              <w:rPr>
                <w:rFonts w:ascii="Consolas" w:hAnsi="Consolas"/>
                <w:color w:val="0F172A"/>
                <w:sz w:val="18"/>
              </w:rPr>
              <w:br/>
              <w:t xml:space="preserve">          "awslogs-region": "${AWS_REGION}",</w:t>
            </w:r>
            <w:r>
              <w:rPr>
                <w:rFonts w:ascii="Consolas" w:hAnsi="Consolas"/>
                <w:color w:val="0F172A"/>
                <w:sz w:val="18"/>
              </w:rPr>
              <w:br/>
              <w:t xml:space="preserve">          "awslogs-stream-prefix": "ecs"</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w:t>
            </w:r>
            <w:r>
              <w:rPr>
                <w:rFonts w:ascii="Consolas" w:hAnsi="Consolas"/>
                <w:color w:val="0F172A"/>
                <w:sz w:val="18"/>
              </w:rPr>
              <w:br/>
              <w:t>EOF</w:t>
            </w:r>
            <w:r>
              <w:rPr>
                <w:rFonts w:ascii="Consolas" w:hAnsi="Consolas"/>
                <w:color w:val="0F172A"/>
                <w:sz w:val="18"/>
              </w:rPr>
              <w:br/>
            </w:r>
            <w:r>
              <w:rPr>
                <w:rFonts w:ascii="Consolas" w:hAnsi="Consolas"/>
                <w:color w:val="0F172A"/>
                <w:sz w:val="18"/>
              </w:rPr>
              <w:br/>
            </w:r>
            <w:r>
              <w:rPr>
                <w:rFonts w:ascii="Consolas" w:hAnsi="Consolas"/>
                <w:color w:val="0F172A"/>
                <w:sz w:val="18"/>
              </w:rPr>
              <w:lastRenderedPageBreak/>
              <w:t># Validate syntax and register with AWS ECS</w:t>
            </w:r>
            <w:r>
              <w:rPr>
                <w:rFonts w:ascii="Consolas" w:hAnsi="Consolas"/>
                <w:color w:val="0F172A"/>
                <w:sz w:val="18"/>
              </w:rPr>
              <w:br/>
              <w:t>python3 -m json.tool task-definition.json &gt; /dev/null</w:t>
            </w:r>
            <w:r>
              <w:rPr>
                <w:rFonts w:ascii="Consolas" w:hAnsi="Consolas"/>
                <w:color w:val="0F172A"/>
                <w:sz w:val="18"/>
              </w:rPr>
              <w:br/>
              <w:t>aws ecs register-task-definition \</w:t>
            </w:r>
            <w:r>
              <w:rPr>
                <w:rFonts w:ascii="Consolas" w:hAnsi="Consolas"/>
                <w:color w:val="0F172A"/>
                <w:sz w:val="18"/>
              </w:rPr>
              <w:br/>
              <w:t xml:space="preserve">  --cli-input-json file://task-definition.json \</w:t>
            </w:r>
            <w:r>
              <w:rPr>
                <w:rFonts w:ascii="Consolas" w:hAnsi="Consolas"/>
                <w:color w:val="0F172A"/>
                <w:sz w:val="18"/>
              </w:rPr>
              <w:br/>
              <w:t xml:space="preserve">  --region ${AWS_REGION}</w:t>
            </w:r>
          </w:p>
        </w:tc>
      </w:tr>
    </w:tbl>
    <w:p w14:paraId="3FC7576A" w14:textId="77777777" w:rsidR="00F54CA3" w:rsidRDefault="00F54CA3">
      <w:pPr>
        <w:spacing w:after="80"/>
      </w:pPr>
    </w:p>
    <w:p w14:paraId="5D715386"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6.2 Cluster &amp; Ingress Security Group Configuration</w:t>
      </w:r>
    </w:p>
    <w:tbl>
      <w:tblPr>
        <w:tblW w:w="0" w:type="auto"/>
        <w:jc w:val="center"/>
        <w:tblLook w:val="04A0" w:firstRow="1" w:lastRow="0" w:firstColumn="1" w:lastColumn="0" w:noHBand="0" w:noVBand="1"/>
      </w:tblPr>
      <w:tblGrid>
        <w:gridCol w:w="9360"/>
      </w:tblGrid>
      <w:tr w:rsidR="00F54CA3" w14:paraId="51AEBE54"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5F9E2999" w14:textId="77777777" w:rsidR="00F54CA3" w:rsidRDefault="00000000">
            <w:pPr>
              <w:spacing w:after="0"/>
            </w:pPr>
            <w:r>
              <w:rPr>
                <w:rFonts w:ascii="Consolas" w:hAnsi="Consolas"/>
                <w:color w:val="0F172A"/>
                <w:sz w:val="18"/>
              </w:rPr>
              <w:t># Create logical ECS Cluster</w:t>
            </w:r>
            <w:r>
              <w:rPr>
                <w:rFonts w:ascii="Consolas" w:hAnsi="Consolas"/>
                <w:color w:val="0F172A"/>
                <w:sz w:val="18"/>
              </w:rPr>
              <w:br/>
              <w:t>aws ecs create-cluster \</w:t>
            </w:r>
            <w:r>
              <w:rPr>
                <w:rFonts w:ascii="Consolas" w:hAnsi="Consolas"/>
                <w:color w:val="0F172A"/>
                <w:sz w:val="18"/>
              </w:rPr>
              <w:br/>
              <w:t xml:space="preserve">  --cluster-name ${ECS_CLUSTER} \</w:t>
            </w:r>
            <w:r>
              <w:rPr>
                <w:rFonts w:ascii="Consolas" w:hAnsi="Consolas"/>
                <w:color w:val="0F172A"/>
                <w:sz w:val="18"/>
              </w:rPr>
              <w:br/>
              <w:t xml:space="preserve">  --region ${AWS_REGION}</w:t>
            </w:r>
            <w:r>
              <w:rPr>
                <w:rFonts w:ascii="Consolas" w:hAnsi="Consolas"/>
                <w:color w:val="0F172A"/>
                <w:sz w:val="18"/>
              </w:rPr>
              <w:br/>
            </w:r>
            <w:r>
              <w:rPr>
                <w:rFonts w:ascii="Consolas" w:hAnsi="Consolas"/>
                <w:color w:val="0F172A"/>
                <w:sz w:val="18"/>
              </w:rPr>
              <w:br/>
              <w:t># Authorize ingress TCP 8080 traffic on Security Group</w:t>
            </w:r>
            <w:r>
              <w:rPr>
                <w:rFonts w:ascii="Consolas" w:hAnsi="Consolas"/>
                <w:color w:val="0F172A"/>
                <w:sz w:val="18"/>
              </w:rPr>
              <w:br/>
              <w:t>aws ec2 authorize-security-group-ingress \</w:t>
            </w:r>
            <w:r>
              <w:rPr>
                <w:rFonts w:ascii="Consolas" w:hAnsi="Consolas"/>
                <w:color w:val="0F172A"/>
                <w:sz w:val="18"/>
              </w:rPr>
              <w:br/>
              <w:t xml:space="preserve">  --group-id ${SG_ID} \</w:t>
            </w:r>
            <w:r>
              <w:rPr>
                <w:rFonts w:ascii="Consolas" w:hAnsi="Consolas"/>
                <w:color w:val="0F172A"/>
                <w:sz w:val="18"/>
              </w:rPr>
              <w:br/>
              <w:t xml:space="preserve">  --protocol tcp \</w:t>
            </w:r>
            <w:r>
              <w:rPr>
                <w:rFonts w:ascii="Consolas" w:hAnsi="Consolas"/>
                <w:color w:val="0F172A"/>
                <w:sz w:val="18"/>
              </w:rPr>
              <w:br/>
              <w:t xml:space="preserve">  --port 8080 \</w:t>
            </w:r>
            <w:r>
              <w:rPr>
                <w:rFonts w:ascii="Consolas" w:hAnsi="Consolas"/>
                <w:color w:val="0F172A"/>
                <w:sz w:val="18"/>
              </w:rPr>
              <w:br/>
              <w:t xml:space="preserve">  --cidr 0.0.0.0/0 \</w:t>
            </w:r>
            <w:r>
              <w:rPr>
                <w:rFonts w:ascii="Consolas" w:hAnsi="Consolas"/>
                <w:color w:val="0F172A"/>
                <w:sz w:val="18"/>
              </w:rPr>
              <w:br/>
              <w:t xml:space="preserve">  --region ${AWS_REGION} 2&gt;/dev/null || true</w:t>
            </w:r>
          </w:p>
        </w:tc>
      </w:tr>
    </w:tbl>
    <w:p w14:paraId="37C87E00" w14:textId="77777777" w:rsidR="00F54CA3" w:rsidRDefault="00F54CA3">
      <w:pPr>
        <w:spacing w:after="80"/>
      </w:pPr>
    </w:p>
    <w:tbl>
      <w:tblPr>
        <w:tblW w:w="0" w:type="auto"/>
        <w:jc w:val="center"/>
        <w:tblLook w:val="04A0" w:firstRow="1" w:lastRow="0" w:firstColumn="1" w:lastColumn="0" w:noHBand="0" w:noVBand="1"/>
      </w:tblPr>
      <w:tblGrid>
        <w:gridCol w:w="9360"/>
      </w:tblGrid>
      <w:tr w:rsidR="00F54CA3" w14:paraId="268DDA2C" w14:textId="77777777">
        <w:trPr>
          <w:jc w:val="center"/>
        </w:trPr>
        <w:tc>
          <w:tcPr>
            <w:tcW w:w="9360" w:type="dxa"/>
            <w:tcBorders>
              <w:left w:val="single" w:sz="24" w:space="0" w:color="F59E0B"/>
            </w:tcBorders>
            <w:shd w:val="clear" w:color="auto" w:fill="EFF6FF"/>
            <w:tcMar>
              <w:top w:w="100" w:type="dxa"/>
              <w:left w:w="140" w:type="dxa"/>
              <w:bottom w:w="100" w:type="dxa"/>
              <w:right w:w="140" w:type="dxa"/>
            </w:tcMar>
          </w:tcPr>
          <w:p w14:paraId="2196858B" w14:textId="77777777" w:rsidR="00F54CA3" w:rsidRDefault="00000000">
            <w:pPr>
              <w:spacing w:after="0"/>
            </w:pPr>
            <w:r>
              <w:rPr>
                <w:b/>
                <w:color w:val="1E3A8A"/>
                <w:sz w:val="19"/>
              </w:rPr>
              <w:t xml:space="preserve">ARCHITECTURE &amp; SECURITY NOTE: </w:t>
            </w:r>
            <w:r>
              <w:rPr>
                <w:sz w:val="19"/>
              </w:rPr>
              <w:t>Authorizing 0.0.0.0/0 on port 8080 is implemented solely to simplify public evaluation in this Proof of Concept. In production environments, tasks must reside in private subnets with ingress strictly locked down to an Application Load Balancer security group.</w:t>
            </w:r>
          </w:p>
        </w:tc>
      </w:tr>
    </w:tbl>
    <w:p w14:paraId="2AF79810" w14:textId="77777777" w:rsidR="00F54CA3" w:rsidRDefault="00F54CA3">
      <w:pPr>
        <w:spacing w:after="80"/>
      </w:pPr>
    </w:p>
    <w:p w14:paraId="77915BA0"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7. ECS Service Creation &amp; Public Validation</w:t>
      </w:r>
    </w:p>
    <w:p w14:paraId="1E7503B6" w14:textId="77777777" w:rsidR="00F54CA3" w:rsidRDefault="00000000">
      <w:pPr>
        <w:spacing w:after="80"/>
      </w:pPr>
      <w:r>
        <w:t>The ECS Service maintains task availability and desired count across the configured subnets:</w:t>
      </w:r>
    </w:p>
    <w:tbl>
      <w:tblPr>
        <w:tblW w:w="0" w:type="auto"/>
        <w:jc w:val="center"/>
        <w:tblLook w:val="04A0" w:firstRow="1" w:lastRow="0" w:firstColumn="1" w:lastColumn="0" w:noHBand="0" w:noVBand="1"/>
      </w:tblPr>
      <w:tblGrid>
        <w:gridCol w:w="9680"/>
      </w:tblGrid>
      <w:tr w:rsidR="00F54CA3" w14:paraId="72A6DE06"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0A1C16E4" w14:textId="77777777" w:rsidR="00F54CA3" w:rsidRDefault="00000000">
            <w:pPr>
              <w:spacing w:after="0"/>
            </w:pPr>
            <w:r>
              <w:rPr>
                <w:rFonts w:ascii="Consolas" w:hAnsi="Consolas"/>
                <w:color w:val="0F172A"/>
                <w:sz w:val="18"/>
              </w:rPr>
              <w:t># 1. Create ECS Service</w:t>
            </w:r>
            <w:r>
              <w:rPr>
                <w:rFonts w:ascii="Consolas" w:hAnsi="Consolas"/>
                <w:color w:val="0F172A"/>
                <w:sz w:val="18"/>
              </w:rPr>
              <w:br/>
              <w:t>aws ecs create-service \</w:t>
            </w:r>
            <w:r>
              <w:rPr>
                <w:rFonts w:ascii="Consolas" w:hAnsi="Consolas"/>
                <w:color w:val="0F172A"/>
                <w:sz w:val="18"/>
              </w:rPr>
              <w:br/>
              <w:t xml:space="preserve">  --cluster ${ECS_CLUSTER} \</w:t>
            </w:r>
            <w:r>
              <w:rPr>
                <w:rFonts w:ascii="Consolas" w:hAnsi="Consolas"/>
                <w:color w:val="0F172A"/>
                <w:sz w:val="18"/>
              </w:rPr>
              <w:br/>
              <w:t xml:space="preserve">  --service-name ${ECS_SERVICE} \</w:t>
            </w:r>
            <w:r>
              <w:rPr>
                <w:rFonts w:ascii="Consolas" w:hAnsi="Consolas"/>
                <w:color w:val="0F172A"/>
                <w:sz w:val="18"/>
              </w:rPr>
              <w:br/>
              <w:t xml:space="preserve">  --task-definition ${ECS_TASK_FAMILY} \</w:t>
            </w:r>
            <w:r>
              <w:rPr>
                <w:rFonts w:ascii="Consolas" w:hAnsi="Consolas"/>
                <w:color w:val="0F172A"/>
                <w:sz w:val="18"/>
              </w:rPr>
              <w:br/>
              <w:t xml:space="preserve">  --desired-count 1 \</w:t>
            </w:r>
            <w:r>
              <w:rPr>
                <w:rFonts w:ascii="Consolas" w:hAnsi="Consolas"/>
                <w:color w:val="0F172A"/>
                <w:sz w:val="18"/>
              </w:rPr>
              <w:br/>
              <w:t xml:space="preserve">  --launch-type FARGATE \</w:t>
            </w:r>
            <w:r>
              <w:rPr>
                <w:rFonts w:ascii="Consolas" w:hAnsi="Consolas"/>
                <w:color w:val="0F172A"/>
                <w:sz w:val="18"/>
              </w:rPr>
              <w:br/>
              <w:t xml:space="preserve">  --network-configuration "awsvpcConfiguration={subnets=[${SUBNET_1},${SUBNET_2}],securityGroups=[${SG_ID}],assignPublicIp=ENABLED}" \</w:t>
            </w:r>
            <w:r>
              <w:rPr>
                <w:rFonts w:ascii="Consolas" w:hAnsi="Consolas"/>
                <w:color w:val="0F172A"/>
                <w:sz w:val="18"/>
              </w:rPr>
              <w:br/>
              <w:t xml:space="preserve">  --region ${AWS_REGION}</w:t>
            </w:r>
            <w:r>
              <w:rPr>
                <w:rFonts w:ascii="Consolas" w:hAnsi="Consolas"/>
                <w:color w:val="0F172A"/>
                <w:sz w:val="18"/>
              </w:rPr>
              <w:br/>
            </w:r>
            <w:r>
              <w:rPr>
                <w:rFonts w:ascii="Consolas" w:hAnsi="Consolas"/>
                <w:color w:val="0F172A"/>
                <w:sz w:val="18"/>
              </w:rPr>
              <w:br/>
              <w:t># 2. Block until service reaches steady state</w:t>
            </w:r>
            <w:r>
              <w:rPr>
                <w:rFonts w:ascii="Consolas" w:hAnsi="Consolas"/>
                <w:color w:val="0F172A"/>
                <w:sz w:val="18"/>
              </w:rPr>
              <w:br/>
              <w:t>echo "Waiting for ECS service deployment to stabilize..."</w:t>
            </w:r>
            <w:r>
              <w:rPr>
                <w:rFonts w:ascii="Consolas" w:hAnsi="Consolas"/>
                <w:color w:val="0F172A"/>
                <w:sz w:val="18"/>
              </w:rPr>
              <w:br/>
              <w:t>aws ecs wait services-stable \</w:t>
            </w:r>
            <w:r>
              <w:rPr>
                <w:rFonts w:ascii="Consolas" w:hAnsi="Consolas"/>
                <w:color w:val="0F172A"/>
                <w:sz w:val="18"/>
              </w:rPr>
              <w:br/>
              <w:t xml:space="preserve">  --cluster ${ECS_CLUSTER} \</w:t>
            </w:r>
            <w:r>
              <w:rPr>
                <w:rFonts w:ascii="Consolas" w:hAnsi="Consolas"/>
                <w:color w:val="0F172A"/>
                <w:sz w:val="18"/>
              </w:rPr>
              <w:br/>
              <w:t xml:space="preserve">  --services ${ECS_SERVICE} \</w:t>
            </w:r>
            <w:r>
              <w:rPr>
                <w:rFonts w:ascii="Consolas" w:hAnsi="Consolas"/>
                <w:color w:val="0F172A"/>
                <w:sz w:val="18"/>
              </w:rPr>
              <w:br/>
            </w:r>
            <w:r>
              <w:rPr>
                <w:rFonts w:ascii="Consolas" w:hAnsi="Consolas"/>
                <w:color w:val="0F172A"/>
                <w:sz w:val="18"/>
              </w:rPr>
              <w:lastRenderedPageBreak/>
              <w:t xml:space="preserve">  --region ${AWS_REGION}</w:t>
            </w:r>
          </w:p>
        </w:tc>
      </w:tr>
    </w:tbl>
    <w:p w14:paraId="06A08B0A" w14:textId="77777777" w:rsidR="00F54CA3" w:rsidRDefault="00F54CA3">
      <w:pPr>
        <w:spacing w:after="80"/>
      </w:pPr>
    </w:p>
    <w:p w14:paraId="58029FAD"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7.1 Dynamic Task IP Resolution &amp; Testing</w:t>
      </w:r>
    </w:p>
    <w:p w14:paraId="77B48DA8" w14:textId="77777777" w:rsidR="00F54CA3" w:rsidRDefault="00000000">
      <w:pPr>
        <w:spacing w:after="80"/>
      </w:pPr>
      <w:r>
        <w:t>Query the AWS control plane to resolve the dynamic Elastic Network Interface (ENI) and public IP assigned to the task:</w:t>
      </w:r>
    </w:p>
    <w:tbl>
      <w:tblPr>
        <w:tblW w:w="0" w:type="auto"/>
        <w:jc w:val="center"/>
        <w:tblLook w:val="04A0" w:firstRow="1" w:lastRow="0" w:firstColumn="1" w:lastColumn="0" w:noHBand="0" w:noVBand="1"/>
      </w:tblPr>
      <w:tblGrid>
        <w:gridCol w:w="9360"/>
      </w:tblGrid>
      <w:tr w:rsidR="00F54CA3" w14:paraId="1B1F8458"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64AB4FC1" w14:textId="77777777" w:rsidR="00F54CA3" w:rsidRDefault="00000000">
            <w:pPr>
              <w:spacing w:after="0"/>
            </w:pPr>
            <w:r>
              <w:rPr>
                <w:rFonts w:ascii="Consolas" w:hAnsi="Consolas"/>
                <w:color w:val="0F172A"/>
                <w:sz w:val="18"/>
              </w:rPr>
              <w:t># Query Task ARN</w:t>
            </w:r>
            <w:r>
              <w:rPr>
                <w:rFonts w:ascii="Consolas" w:hAnsi="Consolas"/>
                <w:color w:val="0F172A"/>
                <w:sz w:val="18"/>
              </w:rPr>
              <w:br/>
              <w:t>TASK_ARN=$(aws ecs list-tasks \</w:t>
            </w:r>
            <w:r>
              <w:rPr>
                <w:rFonts w:ascii="Consolas" w:hAnsi="Consolas"/>
                <w:color w:val="0F172A"/>
                <w:sz w:val="18"/>
              </w:rPr>
              <w:br/>
              <w:t xml:space="preserve">  --cluster ${ECS_CLUSTER} \</w:t>
            </w:r>
            <w:r>
              <w:rPr>
                <w:rFonts w:ascii="Consolas" w:hAnsi="Consolas"/>
                <w:color w:val="0F172A"/>
                <w:sz w:val="18"/>
              </w:rPr>
              <w:br/>
              <w:t xml:space="preserve">  --service-name ${ECS_SERVICE} \</w:t>
            </w:r>
            <w:r>
              <w:rPr>
                <w:rFonts w:ascii="Consolas" w:hAnsi="Consolas"/>
                <w:color w:val="0F172A"/>
                <w:sz w:val="18"/>
              </w:rPr>
              <w:br/>
              <w:t xml:space="preserve">  --region ${AWS_REGION} \</w:t>
            </w:r>
            <w:r>
              <w:rPr>
                <w:rFonts w:ascii="Consolas" w:hAnsi="Consolas"/>
                <w:color w:val="0F172A"/>
                <w:sz w:val="18"/>
              </w:rPr>
              <w:br/>
              <w:t xml:space="preserve">  --query 'taskArns[0]'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 Query ENI ID from Task attachments</w:t>
            </w:r>
            <w:r>
              <w:rPr>
                <w:rFonts w:ascii="Consolas" w:hAnsi="Consolas"/>
                <w:color w:val="0F172A"/>
                <w:sz w:val="18"/>
              </w:rPr>
              <w:br/>
              <w:t>ENI_ID=$(aws ecs describe-tasks \</w:t>
            </w:r>
            <w:r>
              <w:rPr>
                <w:rFonts w:ascii="Consolas" w:hAnsi="Consolas"/>
                <w:color w:val="0F172A"/>
                <w:sz w:val="18"/>
              </w:rPr>
              <w:br/>
              <w:t xml:space="preserve">  --cluster ${ECS_CLUSTER} \</w:t>
            </w:r>
            <w:r>
              <w:rPr>
                <w:rFonts w:ascii="Consolas" w:hAnsi="Consolas"/>
                <w:color w:val="0F172A"/>
                <w:sz w:val="18"/>
              </w:rPr>
              <w:br/>
              <w:t xml:space="preserve">  --tasks "${TASK_ARN}" \</w:t>
            </w:r>
            <w:r>
              <w:rPr>
                <w:rFonts w:ascii="Consolas" w:hAnsi="Consolas"/>
                <w:color w:val="0F172A"/>
                <w:sz w:val="18"/>
              </w:rPr>
              <w:br/>
              <w:t xml:space="preserve">  --region ${AWS_REGION} \</w:t>
            </w:r>
            <w:r>
              <w:rPr>
                <w:rFonts w:ascii="Consolas" w:hAnsi="Consolas"/>
                <w:color w:val="0F172A"/>
                <w:sz w:val="18"/>
              </w:rPr>
              <w:br/>
              <w:t xml:space="preserve">  --query 'tasks[0].attachments[0].details[?name==`networkInterfaceId`].value'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 Query Public IPv4 address from the ENI</w:t>
            </w:r>
            <w:r>
              <w:rPr>
                <w:rFonts w:ascii="Consolas" w:hAnsi="Consolas"/>
                <w:color w:val="0F172A"/>
                <w:sz w:val="18"/>
              </w:rPr>
              <w:br/>
              <w:t>PUBLIC_IP=$(aws ec2 describe-network-interfaces \</w:t>
            </w:r>
            <w:r>
              <w:rPr>
                <w:rFonts w:ascii="Consolas" w:hAnsi="Consolas"/>
                <w:color w:val="0F172A"/>
                <w:sz w:val="18"/>
              </w:rPr>
              <w:br/>
              <w:t xml:space="preserve">  --network-interface-ids "${ENI_ID}" \</w:t>
            </w:r>
            <w:r>
              <w:rPr>
                <w:rFonts w:ascii="Consolas" w:hAnsi="Consolas"/>
                <w:color w:val="0F172A"/>
                <w:sz w:val="18"/>
              </w:rPr>
              <w:br/>
              <w:t xml:space="preserve">  --region ${AWS_REGION} \</w:t>
            </w:r>
            <w:r>
              <w:rPr>
                <w:rFonts w:ascii="Consolas" w:hAnsi="Consolas"/>
                <w:color w:val="0F172A"/>
                <w:sz w:val="18"/>
              </w:rPr>
              <w:br/>
              <w:t xml:space="preserve">  --query 'NetworkInterfaces[0].Association.PublicIp'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echo "Resolved Fargate Public IP: ${PUBLIC_IP}"</w:t>
            </w:r>
            <w:r>
              <w:rPr>
                <w:rFonts w:ascii="Consolas" w:hAnsi="Consolas"/>
                <w:color w:val="0F172A"/>
                <w:sz w:val="18"/>
              </w:rPr>
              <w:br/>
            </w:r>
            <w:r>
              <w:rPr>
                <w:rFonts w:ascii="Consolas" w:hAnsi="Consolas"/>
                <w:color w:val="0F172A"/>
                <w:sz w:val="18"/>
              </w:rPr>
              <w:br/>
              <w:t># Execute curl validation tests</w:t>
            </w:r>
            <w:r>
              <w:rPr>
                <w:rFonts w:ascii="Consolas" w:hAnsi="Consolas"/>
                <w:color w:val="0F172A"/>
                <w:sz w:val="18"/>
              </w:rPr>
              <w:br/>
              <w:t>curl -i http://${PUBLIC_IP}:8080/health</w:t>
            </w:r>
            <w:r>
              <w:rPr>
                <w:rFonts w:ascii="Consolas" w:hAnsi="Consolas"/>
                <w:color w:val="0F172A"/>
                <w:sz w:val="18"/>
              </w:rPr>
              <w:br/>
              <w:t>curl -i http://${PUBLIC_IP}:8080/</w:t>
            </w:r>
          </w:p>
        </w:tc>
      </w:tr>
    </w:tbl>
    <w:p w14:paraId="2324E6A8" w14:textId="77777777" w:rsidR="00F54CA3" w:rsidRDefault="00F54CA3">
      <w:pPr>
        <w:spacing w:after="80"/>
      </w:pPr>
    </w:p>
    <w:p w14:paraId="59B187D5"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8. Application Lifecycle: Version 2.0 Rolling Update</w:t>
      </w:r>
    </w:p>
    <w:p w14:paraId="0AB4D731" w14:textId="77777777" w:rsidR="00F54CA3" w:rsidRDefault="00000000">
      <w:pPr>
        <w:spacing w:after="80"/>
      </w:pPr>
      <w:r>
        <w:t>To simulate an active release cycle, upgrade the application from Version 1.0 to Version 2.0 and observe how ECS orchestrates rolling replacements without taking down the service:</w:t>
      </w:r>
    </w:p>
    <w:tbl>
      <w:tblPr>
        <w:tblW w:w="0" w:type="auto"/>
        <w:jc w:val="center"/>
        <w:tblLook w:val="04A0" w:firstRow="1" w:lastRow="0" w:firstColumn="1" w:lastColumn="0" w:noHBand="0" w:noVBand="1"/>
      </w:tblPr>
      <w:tblGrid>
        <w:gridCol w:w="9360"/>
      </w:tblGrid>
      <w:tr w:rsidR="00F54CA3" w14:paraId="3CE1D8AD"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56B019FD" w14:textId="77777777" w:rsidR="00F54CA3" w:rsidRDefault="00000000">
            <w:pPr>
              <w:spacing w:after="0"/>
            </w:pPr>
            <w:r>
              <w:rPr>
                <w:rFonts w:ascii="Consolas" w:hAnsi="Consolas"/>
                <w:color w:val="0F172A"/>
                <w:sz w:val="18"/>
              </w:rPr>
              <w:t># 1. Update source code version</w:t>
            </w:r>
            <w:r>
              <w:rPr>
                <w:rFonts w:ascii="Consolas" w:hAnsi="Consolas"/>
                <w:color w:val="0F172A"/>
                <w:sz w:val="18"/>
              </w:rPr>
              <w:br/>
              <w:t>sed -i 's/VERSION = "1.0"/VERSION = "2.0"/' app.py</w:t>
            </w:r>
            <w:r>
              <w:rPr>
                <w:rFonts w:ascii="Consolas" w:hAnsi="Consolas"/>
                <w:color w:val="0F172A"/>
                <w:sz w:val="18"/>
              </w:rPr>
              <w:br/>
            </w:r>
            <w:r>
              <w:rPr>
                <w:rFonts w:ascii="Consolas" w:hAnsi="Consolas"/>
                <w:color w:val="0F172A"/>
                <w:sz w:val="18"/>
              </w:rPr>
              <w:br/>
              <w:t># 2. Build, tag, and push version 2.0 image</w:t>
            </w:r>
            <w:r>
              <w:rPr>
                <w:rFonts w:ascii="Consolas" w:hAnsi="Consolas"/>
                <w:color w:val="0F172A"/>
                <w:sz w:val="18"/>
              </w:rPr>
              <w:br/>
              <w:t>docker build -t ${ECR_REPO}:2.0 .</w:t>
            </w:r>
            <w:r>
              <w:rPr>
                <w:rFonts w:ascii="Consolas" w:hAnsi="Consolas"/>
                <w:color w:val="0F172A"/>
                <w:sz w:val="18"/>
              </w:rPr>
              <w:br/>
              <w:t xml:space="preserve">docker tag ${ECR_REPO}:2.0 </w:t>
            </w:r>
            <w:r>
              <w:rPr>
                <w:rFonts w:ascii="Consolas" w:hAnsi="Consolas"/>
                <w:color w:val="0F172A"/>
                <w:sz w:val="18"/>
              </w:rPr>
              <w:lastRenderedPageBreak/>
              <w:t>${AWS_ACCOUNT_ID}.dkr.ecr.${AWS_REGION}.amazonaws.com/${ECR_REPO}:2.0</w:t>
            </w:r>
            <w:r>
              <w:rPr>
                <w:rFonts w:ascii="Consolas" w:hAnsi="Consolas"/>
                <w:color w:val="0F172A"/>
                <w:sz w:val="18"/>
              </w:rPr>
              <w:br/>
              <w:t>docker push ${AWS_ACCOUNT_ID}.dkr.ecr.${AWS_REGION}.amazonaws.com/${ECR_REPO}:2.0</w:t>
            </w:r>
            <w:r>
              <w:rPr>
                <w:rFonts w:ascii="Consolas" w:hAnsi="Consolas"/>
                <w:color w:val="0F172A"/>
                <w:sz w:val="18"/>
              </w:rPr>
              <w:br/>
            </w:r>
            <w:r>
              <w:rPr>
                <w:rFonts w:ascii="Consolas" w:hAnsi="Consolas"/>
                <w:color w:val="0F172A"/>
                <w:sz w:val="18"/>
              </w:rPr>
              <w:br/>
              <w:t># 3. Create and register revision 2 task definition</w:t>
            </w:r>
            <w:r>
              <w:rPr>
                <w:rFonts w:ascii="Consolas" w:hAnsi="Consolas"/>
                <w:color w:val="0F172A"/>
                <w:sz w:val="18"/>
              </w:rPr>
              <w:br/>
              <w:t>sed "s|${ECR_REPO}:1.0|${ECR_REPO}:2.0|" task-definition.json &gt; task-definition-v2.json</w:t>
            </w:r>
            <w:r>
              <w:rPr>
                <w:rFonts w:ascii="Consolas" w:hAnsi="Consolas"/>
                <w:color w:val="0F172A"/>
                <w:sz w:val="18"/>
              </w:rPr>
              <w:br/>
              <w:t>NEW_TASK_DEF=$(aws ecs register-task-definition \</w:t>
            </w:r>
            <w:r>
              <w:rPr>
                <w:rFonts w:ascii="Consolas" w:hAnsi="Consolas"/>
                <w:color w:val="0F172A"/>
                <w:sz w:val="18"/>
              </w:rPr>
              <w:br/>
              <w:t xml:space="preserve">  --cli-input-json file://task-definition-v2.json \</w:t>
            </w:r>
            <w:r>
              <w:rPr>
                <w:rFonts w:ascii="Consolas" w:hAnsi="Consolas"/>
                <w:color w:val="0F172A"/>
                <w:sz w:val="18"/>
              </w:rPr>
              <w:br/>
              <w:t xml:space="preserve">  --region ${AWS_REGION} \</w:t>
            </w:r>
            <w:r>
              <w:rPr>
                <w:rFonts w:ascii="Consolas" w:hAnsi="Consolas"/>
                <w:color w:val="0F172A"/>
                <w:sz w:val="18"/>
              </w:rPr>
              <w:br/>
              <w:t xml:space="preserve">  --query 'taskDefinition.taskDefinitionArn' \</w:t>
            </w:r>
            <w:r>
              <w:rPr>
                <w:rFonts w:ascii="Consolas" w:hAnsi="Consolas"/>
                <w:color w:val="0F172A"/>
                <w:sz w:val="18"/>
              </w:rPr>
              <w:br/>
              <w:t xml:space="preserve">  --output text)</w:t>
            </w:r>
            <w:r>
              <w:rPr>
                <w:rFonts w:ascii="Consolas" w:hAnsi="Consolas"/>
                <w:color w:val="0F172A"/>
                <w:sz w:val="18"/>
              </w:rPr>
              <w:br/>
              <w:t>echo "Registered Task Definition: ${NEW_TASK_DEF}"</w:t>
            </w:r>
            <w:r>
              <w:rPr>
                <w:rFonts w:ascii="Consolas" w:hAnsi="Consolas"/>
                <w:color w:val="0F172A"/>
                <w:sz w:val="18"/>
              </w:rPr>
              <w:br/>
            </w:r>
            <w:r>
              <w:rPr>
                <w:rFonts w:ascii="Consolas" w:hAnsi="Consolas"/>
                <w:color w:val="0F172A"/>
                <w:sz w:val="18"/>
              </w:rPr>
              <w:br/>
              <w:t># 4. Trigger ECS Service rolling deployment</w:t>
            </w:r>
            <w:r>
              <w:rPr>
                <w:rFonts w:ascii="Consolas" w:hAnsi="Consolas"/>
                <w:color w:val="0F172A"/>
                <w:sz w:val="18"/>
              </w:rPr>
              <w:br/>
              <w:t>aws ecs update-service \</w:t>
            </w:r>
            <w:r>
              <w:rPr>
                <w:rFonts w:ascii="Consolas" w:hAnsi="Consolas"/>
                <w:color w:val="0F172A"/>
                <w:sz w:val="18"/>
              </w:rPr>
              <w:br/>
              <w:t xml:space="preserve">  --cluster ${ECS_CLUSTER} \</w:t>
            </w:r>
            <w:r>
              <w:rPr>
                <w:rFonts w:ascii="Consolas" w:hAnsi="Consolas"/>
                <w:color w:val="0F172A"/>
                <w:sz w:val="18"/>
              </w:rPr>
              <w:br/>
              <w:t xml:space="preserve">  --service ${ECS_SERVICE} \</w:t>
            </w:r>
            <w:r>
              <w:rPr>
                <w:rFonts w:ascii="Consolas" w:hAnsi="Consolas"/>
                <w:color w:val="0F172A"/>
                <w:sz w:val="18"/>
              </w:rPr>
              <w:br/>
              <w:t xml:space="preserve">  --task-definition "${NEW_TASK_DEF}" \</w:t>
            </w:r>
            <w:r>
              <w:rPr>
                <w:rFonts w:ascii="Consolas" w:hAnsi="Consolas"/>
                <w:color w:val="0F172A"/>
                <w:sz w:val="18"/>
              </w:rPr>
              <w:br/>
              <w:t xml:space="preserve">  --region ${AWS_REGION} &gt; /dev/null</w:t>
            </w:r>
            <w:r>
              <w:rPr>
                <w:rFonts w:ascii="Consolas" w:hAnsi="Consolas"/>
                <w:color w:val="0F172A"/>
                <w:sz w:val="18"/>
              </w:rPr>
              <w:br/>
            </w:r>
            <w:r>
              <w:rPr>
                <w:rFonts w:ascii="Consolas" w:hAnsi="Consolas"/>
                <w:color w:val="0F172A"/>
                <w:sz w:val="18"/>
              </w:rPr>
              <w:br/>
              <w:t># 5. Await rollout stabilization</w:t>
            </w:r>
            <w:r>
              <w:rPr>
                <w:rFonts w:ascii="Consolas" w:hAnsi="Consolas"/>
                <w:color w:val="0F172A"/>
                <w:sz w:val="18"/>
              </w:rPr>
              <w:br/>
              <w:t>echo "Waiting for rolling deployment to complete..."</w:t>
            </w:r>
            <w:r>
              <w:rPr>
                <w:rFonts w:ascii="Consolas" w:hAnsi="Consolas"/>
                <w:color w:val="0F172A"/>
                <w:sz w:val="18"/>
              </w:rPr>
              <w:br/>
              <w:t>aws ecs wait services-stable \</w:t>
            </w:r>
            <w:r>
              <w:rPr>
                <w:rFonts w:ascii="Consolas" w:hAnsi="Consolas"/>
                <w:color w:val="0F172A"/>
                <w:sz w:val="18"/>
              </w:rPr>
              <w:br/>
              <w:t xml:space="preserve">  --cluster ${ECS_CLUSTER} \</w:t>
            </w:r>
            <w:r>
              <w:rPr>
                <w:rFonts w:ascii="Consolas" w:hAnsi="Consolas"/>
                <w:color w:val="0F172A"/>
                <w:sz w:val="18"/>
              </w:rPr>
              <w:br/>
              <w:t xml:space="preserve">  --services ${ECS_SERVICE} \</w:t>
            </w:r>
            <w:r>
              <w:rPr>
                <w:rFonts w:ascii="Consolas" w:hAnsi="Consolas"/>
                <w:color w:val="0F172A"/>
                <w:sz w:val="18"/>
              </w:rPr>
              <w:br/>
              <w:t xml:space="preserve">  --region ${AWS_REGION}</w:t>
            </w:r>
          </w:p>
        </w:tc>
      </w:tr>
    </w:tbl>
    <w:p w14:paraId="3F422F8D" w14:textId="77777777" w:rsidR="00F54CA3" w:rsidRDefault="00F54CA3">
      <w:pPr>
        <w:spacing w:after="80"/>
      </w:pPr>
    </w:p>
    <w:p w14:paraId="692711BB"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9. Complete Pipeline Automation Script (deploy.sh)</w:t>
      </w:r>
    </w:p>
    <w:p w14:paraId="1AE02726" w14:textId="77777777" w:rsidR="00F54CA3" w:rsidRDefault="00000000">
      <w:pPr>
        <w:spacing w:after="80"/>
      </w:pPr>
      <w:r>
        <w:t>The entire manual workflow is synthesized into a modular, production-ready Bash automation script. Save this script as deploy.sh to execute version upgrades with a single command:</w:t>
      </w:r>
    </w:p>
    <w:tbl>
      <w:tblPr>
        <w:tblW w:w="0" w:type="auto"/>
        <w:jc w:val="center"/>
        <w:tblLook w:val="04A0" w:firstRow="1" w:lastRow="0" w:firstColumn="1" w:lastColumn="0" w:noHBand="0" w:noVBand="1"/>
      </w:tblPr>
      <w:tblGrid>
        <w:gridCol w:w="9360"/>
      </w:tblGrid>
      <w:tr w:rsidR="00F54CA3" w14:paraId="5FB85BD9"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244AAC15" w14:textId="77777777" w:rsidR="00F54CA3" w:rsidRDefault="00000000">
            <w:pPr>
              <w:spacing w:after="0"/>
            </w:pPr>
            <w:r>
              <w:rPr>
                <w:rFonts w:ascii="Consolas" w:hAnsi="Consolas"/>
                <w:color w:val="0F172A"/>
                <w:sz w:val="18"/>
              </w:rPr>
              <w:t>cat &lt;&lt;'EOF' &gt; deploy.sh</w:t>
            </w:r>
            <w:r>
              <w:rPr>
                <w:rFonts w:ascii="Consolas" w:hAnsi="Consolas"/>
                <w:color w:val="0F172A"/>
                <w:sz w:val="18"/>
              </w:rPr>
              <w:br/>
              <w:t>#!/usr/bin/env bash</w:t>
            </w:r>
            <w:r>
              <w:rPr>
                <w:rFonts w:ascii="Consolas" w:hAnsi="Consolas"/>
                <w:color w:val="0F172A"/>
                <w:sz w:val="18"/>
              </w:rPr>
              <w:br/>
              <w:t>set -eo pipefail</w:t>
            </w:r>
            <w:r>
              <w:rPr>
                <w:rFonts w:ascii="Consolas" w:hAnsi="Consolas"/>
                <w:color w:val="0F172A"/>
                <w:sz w:val="18"/>
              </w:rPr>
              <w:br/>
            </w:r>
            <w:r>
              <w:rPr>
                <w:rFonts w:ascii="Consolas" w:hAnsi="Consolas"/>
                <w:color w:val="0F172A"/>
                <w:sz w:val="18"/>
              </w:rPr>
              <w:br/>
              <w:t># ==============================================================================</w:t>
            </w:r>
            <w:r>
              <w:rPr>
                <w:rFonts w:ascii="Consolas" w:hAnsi="Consolas"/>
                <w:color w:val="0F172A"/>
                <w:sz w:val="18"/>
              </w:rPr>
              <w:br/>
              <w:t># AWS ECS Fargate Automated Release Script</w:t>
            </w:r>
            <w:r>
              <w:rPr>
                <w:rFonts w:ascii="Consolas" w:hAnsi="Consolas"/>
                <w:color w:val="0F172A"/>
                <w:sz w:val="18"/>
              </w:rPr>
              <w:br/>
              <w:t># ==============================================================================</w:t>
            </w:r>
            <w:r>
              <w:rPr>
                <w:rFonts w:ascii="Consolas" w:hAnsi="Consolas"/>
                <w:color w:val="0F172A"/>
                <w:sz w:val="18"/>
              </w:rPr>
              <w:br/>
            </w:r>
            <w:r>
              <w:rPr>
                <w:rFonts w:ascii="Consolas" w:hAnsi="Consolas"/>
                <w:color w:val="0F172A"/>
                <w:sz w:val="18"/>
              </w:rPr>
              <w:br/>
              <w:t>VERSION="$1"</w:t>
            </w:r>
            <w:r>
              <w:rPr>
                <w:rFonts w:ascii="Consolas" w:hAnsi="Consolas"/>
                <w:color w:val="0F172A"/>
                <w:sz w:val="18"/>
              </w:rPr>
              <w:br/>
              <w:t>if [ -z "$VERSION" ]; then</w:t>
            </w:r>
            <w:r>
              <w:rPr>
                <w:rFonts w:ascii="Consolas" w:hAnsi="Consolas"/>
                <w:color w:val="0F172A"/>
                <w:sz w:val="18"/>
              </w:rPr>
              <w:br/>
              <w:t xml:space="preserve">    echo "ERROR: Version argument missing."</w:t>
            </w:r>
            <w:r>
              <w:rPr>
                <w:rFonts w:ascii="Consolas" w:hAnsi="Consolas"/>
                <w:color w:val="0F172A"/>
                <w:sz w:val="18"/>
              </w:rPr>
              <w:br/>
              <w:t xml:space="preserve">    echo "Usage: ./deploy.sh &lt;version&gt;"</w:t>
            </w:r>
            <w:r>
              <w:rPr>
                <w:rFonts w:ascii="Consolas" w:hAnsi="Consolas"/>
                <w:color w:val="0F172A"/>
                <w:sz w:val="18"/>
              </w:rPr>
              <w:br/>
              <w:t xml:space="preserve">    echo "Example: ./deploy.sh 3.0"</w:t>
            </w:r>
            <w:r>
              <w:rPr>
                <w:rFonts w:ascii="Consolas" w:hAnsi="Consolas"/>
                <w:color w:val="0F172A"/>
                <w:sz w:val="18"/>
              </w:rPr>
              <w:br/>
              <w:t xml:space="preserve">    exit 1</w:t>
            </w:r>
            <w:r>
              <w:rPr>
                <w:rFonts w:ascii="Consolas" w:hAnsi="Consolas"/>
                <w:color w:val="0F172A"/>
                <w:sz w:val="18"/>
              </w:rPr>
              <w:br/>
              <w:t>fi</w:t>
            </w:r>
            <w:r>
              <w:rPr>
                <w:rFonts w:ascii="Consolas" w:hAnsi="Consolas"/>
                <w:color w:val="0F172A"/>
                <w:sz w:val="18"/>
              </w:rPr>
              <w:br/>
            </w:r>
            <w:r>
              <w:rPr>
                <w:rFonts w:ascii="Consolas" w:hAnsi="Consolas"/>
                <w:color w:val="0F172A"/>
                <w:sz w:val="18"/>
              </w:rPr>
              <w:br/>
              <w:t>REGION="${AWS_REGION:-ap-south-1}"</w:t>
            </w:r>
            <w:r>
              <w:rPr>
                <w:rFonts w:ascii="Consolas" w:hAnsi="Consolas"/>
                <w:color w:val="0F172A"/>
                <w:sz w:val="18"/>
              </w:rPr>
              <w:br/>
              <w:t>ACCOUNT_ID=$(aws sts get-caller-identity --query Account --output text)</w:t>
            </w:r>
            <w:r>
              <w:rPr>
                <w:rFonts w:ascii="Consolas" w:hAnsi="Consolas"/>
                <w:color w:val="0F172A"/>
                <w:sz w:val="18"/>
              </w:rPr>
              <w:br/>
            </w:r>
            <w:r>
              <w:rPr>
                <w:rFonts w:ascii="Consolas" w:hAnsi="Consolas"/>
                <w:color w:val="0F172A"/>
                <w:sz w:val="18"/>
              </w:rPr>
              <w:lastRenderedPageBreak/>
              <w:t>ECR_REGISTRY="${ACCOUNT_ID}.dkr.ecr.${REGION}.amazonaws.com"</w:t>
            </w:r>
            <w:r>
              <w:rPr>
                <w:rFonts w:ascii="Consolas" w:hAnsi="Consolas"/>
                <w:color w:val="0F172A"/>
                <w:sz w:val="18"/>
              </w:rPr>
              <w:br/>
              <w:t>ECR_REPO="prasad-ecs-poc"</w:t>
            </w:r>
            <w:r>
              <w:rPr>
                <w:rFonts w:ascii="Consolas" w:hAnsi="Consolas"/>
                <w:color w:val="0F172A"/>
                <w:sz w:val="18"/>
              </w:rPr>
              <w:br/>
              <w:t>CLUSTER="prasad-ecs-cluster"</w:t>
            </w:r>
            <w:r>
              <w:rPr>
                <w:rFonts w:ascii="Consolas" w:hAnsi="Consolas"/>
                <w:color w:val="0F172A"/>
                <w:sz w:val="18"/>
              </w:rPr>
              <w:br/>
              <w:t>SERVICE="prasad-ecs-service"</w:t>
            </w:r>
            <w:r>
              <w:rPr>
                <w:rFonts w:ascii="Consolas" w:hAnsi="Consolas"/>
                <w:color w:val="0F172A"/>
                <w:sz w:val="18"/>
              </w:rPr>
              <w:br/>
              <w:t>TASK_FAMILY="prasad-ecs-task"</w:t>
            </w:r>
            <w:r>
              <w:rPr>
                <w:rFonts w:ascii="Consolas" w:hAnsi="Consolas"/>
                <w:color w:val="0F172A"/>
                <w:sz w:val="18"/>
              </w:rPr>
              <w:br/>
            </w:r>
            <w:r>
              <w:rPr>
                <w:rFonts w:ascii="Consolas" w:hAnsi="Consolas"/>
                <w:color w:val="0F172A"/>
                <w:sz w:val="18"/>
              </w:rPr>
              <w:br/>
              <w:t>echo "============================================================"</w:t>
            </w:r>
            <w:r>
              <w:rPr>
                <w:rFonts w:ascii="Consolas" w:hAnsi="Consolas"/>
                <w:color w:val="0F172A"/>
                <w:sz w:val="18"/>
              </w:rPr>
              <w:br/>
              <w:t>echo " Starting Automated ECS Deployment: Release ${VERSION}"</w:t>
            </w:r>
            <w:r>
              <w:rPr>
                <w:rFonts w:ascii="Consolas" w:hAnsi="Consolas"/>
                <w:color w:val="0F172A"/>
                <w:sz w:val="18"/>
              </w:rPr>
              <w:br/>
              <w:t>echo "============================================================"</w:t>
            </w:r>
            <w:r>
              <w:rPr>
                <w:rFonts w:ascii="Consolas" w:hAnsi="Consolas"/>
                <w:color w:val="0F172A"/>
                <w:sz w:val="18"/>
              </w:rPr>
              <w:br/>
              <w:t>echo "Region:          ${REGION}"</w:t>
            </w:r>
            <w:r>
              <w:rPr>
                <w:rFonts w:ascii="Consolas" w:hAnsi="Consolas"/>
                <w:color w:val="0F172A"/>
                <w:sz w:val="18"/>
              </w:rPr>
              <w:br/>
              <w:t>echo "Account ID:      ${ACCOUNT_ID}"</w:t>
            </w:r>
            <w:r>
              <w:rPr>
                <w:rFonts w:ascii="Consolas" w:hAnsi="Consolas"/>
                <w:color w:val="0F172A"/>
                <w:sz w:val="18"/>
              </w:rPr>
              <w:br/>
              <w:t>echo "Cluster:         ${CLUSTER}"</w:t>
            </w:r>
            <w:r>
              <w:rPr>
                <w:rFonts w:ascii="Consolas" w:hAnsi="Consolas"/>
                <w:color w:val="0F172A"/>
                <w:sz w:val="18"/>
              </w:rPr>
              <w:br/>
              <w:t>echo "Service:         ${SERVICE}"</w:t>
            </w:r>
            <w:r>
              <w:rPr>
                <w:rFonts w:ascii="Consolas" w:hAnsi="Consolas"/>
                <w:color w:val="0F172A"/>
                <w:sz w:val="18"/>
              </w:rPr>
              <w:br/>
              <w:t>echo "============================================================"</w:t>
            </w:r>
            <w:r>
              <w:rPr>
                <w:rFonts w:ascii="Consolas" w:hAnsi="Consolas"/>
                <w:color w:val="0F172A"/>
                <w:sz w:val="18"/>
              </w:rPr>
              <w:br/>
            </w:r>
            <w:r>
              <w:rPr>
                <w:rFonts w:ascii="Consolas" w:hAnsi="Consolas"/>
                <w:color w:val="0F172A"/>
                <w:sz w:val="18"/>
              </w:rPr>
              <w:br/>
              <w:t># Step 1: Update Application Version in Code</w:t>
            </w:r>
            <w:r>
              <w:rPr>
                <w:rFonts w:ascii="Consolas" w:hAnsi="Consolas"/>
                <w:color w:val="0F172A"/>
                <w:sz w:val="18"/>
              </w:rPr>
              <w:br/>
              <w:t>echo "==&gt; Step 1: Synchronizing application code version to ${VERSION}..."</w:t>
            </w:r>
            <w:r>
              <w:rPr>
                <w:rFonts w:ascii="Consolas" w:hAnsi="Consolas"/>
                <w:color w:val="0F172A"/>
                <w:sz w:val="18"/>
              </w:rPr>
              <w:br/>
              <w:t>sed -i "s/VERSION = \".*\"/VERSION = \"${VERSION}\"/" app.py</w:t>
            </w:r>
            <w:r>
              <w:rPr>
                <w:rFonts w:ascii="Consolas" w:hAnsi="Consolas"/>
                <w:color w:val="0F172A"/>
                <w:sz w:val="18"/>
              </w:rPr>
              <w:br/>
            </w:r>
            <w:r>
              <w:rPr>
                <w:rFonts w:ascii="Consolas" w:hAnsi="Consolas"/>
                <w:color w:val="0F172A"/>
                <w:sz w:val="18"/>
              </w:rPr>
              <w:br/>
              <w:t># Step 2: Build Docker Image</w:t>
            </w:r>
            <w:r>
              <w:rPr>
                <w:rFonts w:ascii="Consolas" w:hAnsi="Consolas"/>
                <w:color w:val="0F172A"/>
                <w:sz w:val="18"/>
              </w:rPr>
              <w:br/>
              <w:t>echo "==&gt; Step 2: Building container image ${ECR_REPO}:${VERSION}..."</w:t>
            </w:r>
            <w:r>
              <w:rPr>
                <w:rFonts w:ascii="Consolas" w:hAnsi="Consolas"/>
                <w:color w:val="0F172A"/>
                <w:sz w:val="18"/>
              </w:rPr>
              <w:br/>
              <w:t>docker build -t ${ECR_REPO}:${VERSION} .</w:t>
            </w:r>
            <w:r>
              <w:rPr>
                <w:rFonts w:ascii="Consolas" w:hAnsi="Consolas"/>
                <w:color w:val="0F172A"/>
                <w:sz w:val="18"/>
              </w:rPr>
              <w:br/>
            </w:r>
            <w:r>
              <w:rPr>
                <w:rFonts w:ascii="Consolas" w:hAnsi="Consolas"/>
                <w:color w:val="0F172A"/>
                <w:sz w:val="18"/>
              </w:rPr>
              <w:br/>
              <w:t># Step 3: Authenticate to ECR</w:t>
            </w:r>
            <w:r>
              <w:rPr>
                <w:rFonts w:ascii="Consolas" w:hAnsi="Consolas"/>
                <w:color w:val="0F172A"/>
                <w:sz w:val="18"/>
              </w:rPr>
              <w:br/>
              <w:t>echo "==&gt; Step 3: Authenticating Docker daemon against ECR..."</w:t>
            </w:r>
            <w:r>
              <w:rPr>
                <w:rFonts w:ascii="Consolas" w:hAnsi="Consolas"/>
                <w:color w:val="0F172A"/>
                <w:sz w:val="18"/>
              </w:rPr>
              <w:br/>
              <w:t>aws ecr get-login-password --region ${REGION} | \</w:t>
            </w:r>
            <w:r>
              <w:rPr>
                <w:rFonts w:ascii="Consolas" w:hAnsi="Consolas"/>
                <w:color w:val="0F172A"/>
                <w:sz w:val="18"/>
              </w:rPr>
              <w:br/>
              <w:t xml:space="preserve">  docker login --username AWS --password-stdin ${ECR_REGISTRY}</w:t>
            </w:r>
            <w:r>
              <w:rPr>
                <w:rFonts w:ascii="Consolas" w:hAnsi="Consolas"/>
                <w:color w:val="0F172A"/>
                <w:sz w:val="18"/>
              </w:rPr>
              <w:br/>
            </w:r>
            <w:r>
              <w:rPr>
                <w:rFonts w:ascii="Consolas" w:hAnsi="Consolas"/>
                <w:color w:val="0F172A"/>
                <w:sz w:val="18"/>
              </w:rPr>
              <w:br/>
              <w:t># Step 4: Tag &amp; Push Image</w:t>
            </w:r>
            <w:r>
              <w:rPr>
                <w:rFonts w:ascii="Consolas" w:hAnsi="Consolas"/>
                <w:color w:val="0F172A"/>
                <w:sz w:val="18"/>
              </w:rPr>
              <w:br/>
              <w:t>echo "==&gt; Step 4: Pushing ${ECR_REPO}:${VERSION} to ECR..."</w:t>
            </w:r>
            <w:r>
              <w:rPr>
                <w:rFonts w:ascii="Consolas" w:hAnsi="Consolas"/>
                <w:color w:val="0F172A"/>
                <w:sz w:val="18"/>
              </w:rPr>
              <w:br/>
              <w:t>docker tag ${ECR_REPO}:${VERSION} ${ECR_REGISTRY}/${ECR_REPO}:${VERSION}</w:t>
            </w:r>
            <w:r>
              <w:rPr>
                <w:rFonts w:ascii="Consolas" w:hAnsi="Consolas"/>
                <w:color w:val="0F172A"/>
                <w:sz w:val="18"/>
              </w:rPr>
              <w:br/>
              <w:t>docker push ${ECR_REGISTRY}/${ECR_REPO}:${VERSION}</w:t>
            </w:r>
            <w:r>
              <w:rPr>
                <w:rFonts w:ascii="Consolas" w:hAnsi="Consolas"/>
                <w:color w:val="0F172A"/>
                <w:sz w:val="18"/>
              </w:rPr>
              <w:br/>
            </w:r>
            <w:r>
              <w:rPr>
                <w:rFonts w:ascii="Consolas" w:hAnsi="Consolas"/>
                <w:color w:val="0F172A"/>
                <w:sz w:val="18"/>
              </w:rPr>
              <w:br/>
              <w:t># Step 5: Register New Task Definition Revision</w:t>
            </w:r>
            <w:r>
              <w:rPr>
                <w:rFonts w:ascii="Consolas" w:hAnsi="Consolas"/>
                <w:color w:val="0F172A"/>
                <w:sz w:val="18"/>
              </w:rPr>
              <w:br/>
              <w:t>echo "==&gt; Step 5: Generating and registering new task definition..."</w:t>
            </w:r>
            <w:r>
              <w:rPr>
                <w:rFonts w:ascii="Consolas" w:hAnsi="Consolas"/>
                <w:color w:val="0F172A"/>
                <w:sz w:val="18"/>
              </w:rPr>
              <w:br/>
              <w:t>sed -E "s|("${ECR_REGISTRY}/${ECR_REPO}):[^"]*(")|\1:${VERSION}\2|" task-definition.json &gt; "/tmp/task-def-${VERSION}.json"</w:t>
            </w:r>
            <w:r>
              <w:rPr>
                <w:rFonts w:ascii="Consolas" w:hAnsi="Consolas"/>
                <w:color w:val="0F172A"/>
                <w:sz w:val="18"/>
              </w:rPr>
              <w:br/>
            </w:r>
            <w:r>
              <w:rPr>
                <w:rFonts w:ascii="Consolas" w:hAnsi="Consolas"/>
                <w:color w:val="0F172A"/>
                <w:sz w:val="18"/>
              </w:rPr>
              <w:br/>
              <w:t>TASK_DEF_ARN=$(aws ecs register-task-definition \</w:t>
            </w:r>
            <w:r>
              <w:rPr>
                <w:rFonts w:ascii="Consolas" w:hAnsi="Consolas"/>
                <w:color w:val="0F172A"/>
                <w:sz w:val="18"/>
              </w:rPr>
              <w:br/>
              <w:t xml:space="preserve">  --cli-input-json file://"/tmp/task-def-${VERSION}.json" \</w:t>
            </w:r>
            <w:r>
              <w:rPr>
                <w:rFonts w:ascii="Consolas" w:hAnsi="Consolas"/>
                <w:color w:val="0F172A"/>
                <w:sz w:val="18"/>
              </w:rPr>
              <w:br/>
              <w:t xml:space="preserve">  --region "${REGION}" \</w:t>
            </w:r>
            <w:r>
              <w:rPr>
                <w:rFonts w:ascii="Consolas" w:hAnsi="Consolas"/>
                <w:color w:val="0F172A"/>
                <w:sz w:val="18"/>
              </w:rPr>
              <w:br/>
              <w:t xml:space="preserve">  --query 'taskDefinition.taskDefinitionArn' \</w:t>
            </w:r>
            <w:r>
              <w:rPr>
                <w:rFonts w:ascii="Consolas" w:hAnsi="Consolas"/>
                <w:color w:val="0F172A"/>
                <w:sz w:val="18"/>
              </w:rPr>
              <w:br/>
              <w:t xml:space="preserve">  --output text)</w:t>
            </w:r>
            <w:r>
              <w:rPr>
                <w:rFonts w:ascii="Consolas" w:hAnsi="Consolas"/>
                <w:color w:val="0F172A"/>
                <w:sz w:val="18"/>
              </w:rPr>
              <w:br/>
              <w:t>echo "Registered Revision: ${TASK_DEF_ARN}"</w:t>
            </w:r>
            <w:r>
              <w:rPr>
                <w:rFonts w:ascii="Consolas" w:hAnsi="Consolas"/>
                <w:color w:val="0F172A"/>
                <w:sz w:val="18"/>
              </w:rPr>
              <w:br/>
            </w:r>
            <w:r>
              <w:rPr>
                <w:rFonts w:ascii="Consolas" w:hAnsi="Consolas"/>
                <w:color w:val="0F172A"/>
                <w:sz w:val="18"/>
              </w:rPr>
              <w:br/>
              <w:t># Step 6: Update ECS Service</w:t>
            </w:r>
            <w:r>
              <w:rPr>
                <w:rFonts w:ascii="Consolas" w:hAnsi="Consolas"/>
                <w:color w:val="0F172A"/>
                <w:sz w:val="18"/>
              </w:rPr>
              <w:br/>
              <w:t>echo "==&gt; Step 6: Triggering ECS service update..."</w:t>
            </w:r>
            <w:r>
              <w:rPr>
                <w:rFonts w:ascii="Consolas" w:hAnsi="Consolas"/>
                <w:color w:val="0F172A"/>
                <w:sz w:val="18"/>
              </w:rPr>
              <w:br/>
              <w:t>aws ecs update-service \</w:t>
            </w:r>
            <w:r>
              <w:rPr>
                <w:rFonts w:ascii="Consolas" w:hAnsi="Consolas"/>
                <w:color w:val="0F172A"/>
                <w:sz w:val="18"/>
              </w:rPr>
              <w:br/>
              <w:t xml:space="preserve">  --cluster "${CLUSTER}" \</w:t>
            </w:r>
            <w:r>
              <w:rPr>
                <w:rFonts w:ascii="Consolas" w:hAnsi="Consolas"/>
                <w:color w:val="0F172A"/>
                <w:sz w:val="18"/>
              </w:rPr>
              <w:br/>
              <w:t xml:space="preserve">  --service "${SERVICE}" \</w:t>
            </w:r>
            <w:r>
              <w:rPr>
                <w:rFonts w:ascii="Consolas" w:hAnsi="Consolas"/>
                <w:color w:val="0F172A"/>
                <w:sz w:val="18"/>
              </w:rPr>
              <w:br/>
              <w:t xml:space="preserve">  --task-definition "${TASK_DEF_ARN}" \</w:t>
            </w:r>
            <w:r>
              <w:rPr>
                <w:rFonts w:ascii="Consolas" w:hAnsi="Consolas"/>
                <w:color w:val="0F172A"/>
                <w:sz w:val="18"/>
              </w:rPr>
              <w:br/>
              <w:t xml:space="preserve">  --region "${REGION}" &gt; /dev/null</w:t>
            </w:r>
            <w:r>
              <w:rPr>
                <w:rFonts w:ascii="Consolas" w:hAnsi="Consolas"/>
                <w:color w:val="0F172A"/>
                <w:sz w:val="18"/>
              </w:rPr>
              <w:br/>
            </w:r>
            <w:r>
              <w:rPr>
                <w:rFonts w:ascii="Consolas" w:hAnsi="Consolas"/>
                <w:color w:val="0F172A"/>
                <w:sz w:val="18"/>
              </w:rPr>
              <w:lastRenderedPageBreak/>
              <w:br/>
              <w:t># Step 7: Await Deployment Stabilization</w:t>
            </w:r>
            <w:r>
              <w:rPr>
                <w:rFonts w:ascii="Consolas" w:hAnsi="Consolas"/>
                <w:color w:val="0F172A"/>
                <w:sz w:val="18"/>
              </w:rPr>
              <w:br/>
              <w:t>echo "==&gt; Step 7: Waiting for rolling replacement to stabilize..."</w:t>
            </w:r>
            <w:r>
              <w:rPr>
                <w:rFonts w:ascii="Consolas" w:hAnsi="Consolas"/>
                <w:color w:val="0F172A"/>
                <w:sz w:val="18"/>
              </w:rPr>
              <w:br/>
              <w:t>aws ecs wait services-stable \</w:t>
            </w:r>
            <w:r>
              <w:rPr>
                <w:rFonts w:ascii="Consolas" w:hAnsi="Consolas"/>
                <w:color w:val="0F172A"/>
                <w:sz w:val="18"/>
              </w:rPr>
              <w:br/>
              <w:t xml:space="preserve">  --cluster "${CLUSTER}" \</w:t>
            </w:r>
            <w:r>
              <w:rPr>
                <w:rFonts w:ascii="Consolas" w:hAnsi="Consolas"/>
                <w:color w:val="0F172A"/>
                <w:sz w:val="18"/>
              </w:rPr>
              <w:br/>
              <w:t xml:space="preserve">  --services "${SERVICE}" \</w:t>
            </w:r>
            <w:r>
              <w:rPr>
                <w:rFonts w:ascii="Consolas" w:hAnsi="Consolas"/>
                <w:color w:val="0F172A"/>
                <w:sz w:val="18"/>
              </w:rPr>
              <w:br/>
              <w:t xml:space="preserve">  --region "${REGION}"</w:t>
            </w:r>
            <w:r>
              <w:rPr>
                <w:rFonts w:ascii="Consolas" w:hAnsi="Consolas"/>
                <w:color w:val="0F172A"/>
                <w:sz w:val="18"/>
              </w:rPr>
              <w:br/>
            </w:r>
            <w:r>
              <w:rPr>
                <w:rFonts w:ascii="Consolas" w:hAnsi="Consolas"/>
                <w:color w:val="0F172A"/>
                <w:sz w:val="18"/>
              </w:rPr>
              <w:br/>
              <w:t># Step 8: Query Network &amp; Resolve Public IP</w:t>
            </w:r>
            <w:r>
              <w:rPr>
                <w:rFonts w:ascii="Consolas" w:hAnsi="Consolas"/>
                <w:color w:val="0F172A"/>
                <w:sz w:val="18"/>
              </w:rPr>
              <w:br/>
              <w:t>echo "==&gt; Step 8: Resolving task network interfaces..."</w:t>
            </w:r>
            <w:r>
              <w:rPr>
                <w:rFonts w:ascii="Consolas" w:hAnsi="Consolas"/>
                <w:color w:val="0F172A"/>
                <w:sz w:val="18"/>
              </w:rPr>
              <w:br/>
              <w:t>TASK_ARN=$(aws ecs list-tasks \</w:t>
            </w:r>
            <w:r>
              <w:rPr>
                <w:rFonts w:ascii="Consolas" w:hAnsi="Consolas"/>
                <w:color w:val="0F172A"/>
                <w:sz w:val="18"/>
              </w:rPr>
              <w:br/>
              <w:t xml:space="preserve">  --cluster "${CLUSTER}" \</w:t>
            </w:r>
            <w:r>
              <w:rPr>
                <w:rFonts w:ascii="Consolas" w:hAnsi="Consolas"/>
                <w:color w:val="0F172A"/>
                <w:sz w:val="18"/>
              </w:rPr>
              <w:br/>
              <w:t xml:space="preserve">  --service-name "${SERVICE}" \</w:t>
            </w:r>
            <w:r>
              <w:rPr>
                <w:rFonts w:ascii="Consolas" w:hAnsi="Consolas"/>
                <w:color w:val="0F172A"/>
                <w:sz w:val="18"/>
              </w:rPr>
              <w:br/>
              <w:t xml:space="preserve">  --region "${REGION}" \</w:t>
            </w:r>
            <w:r>
              <w:rPr>
                <w:rFonts w:ascii="Consolas" w:hAnsi="Consolas"/>
                <w:color w:val="0F172A"/>
                <w:sz w:val="18"/>
              </w:rPr>
              <w:br/>
              <w:t xml:space="preserve">  --query 'taskArns[0]'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ENI_ID=$(aws ecs describe-tasks \</w:t>
            </w:r>
            <w:r>
              <w:rPr>
                <w:rFonts w:ascii="Consolas" w:hAnsi="Consolas"/>
                <w:color w:val="0F172A"/>
                <w:sz w:val="18"/>
              </w:rPr>
              <w:br/>
              <w:t xml:space="preserve">  --cluster "${CLUSTER}" \</w:t>
            </w:r>
            <w:r>
              <w:rPr>
                <w:rFonts w:ascii="Consolas" w:hAnsi="Consolas"/>
                <w:color w:val="0F172A"/>
                <w:sz w:val="18"/>
              </w:rPr>
              <w:br/>
              <w:t xml:space="preserve">  --tasks "${TASK_ARN}" \</w:t>
            </w:r>
            <w:r>
              <w:rPr>
                <w:rFonts w:ascii="Consolas" w:hAnsi="Consolas"/>
                <w:color w:val="0F172A"/>
                <w:sz w:val="18"/>
              </w:rPr>
              <w:br/>
              <w:t xml:space="preserve">  --region "${REGION}" \</w:t>
            </w:r>
            <w:r>
              <w:rPr>
                <w:rFonts w:ascii="Consolas" w:hAnsi="Consolas"/>
                <w:color w:val="0F172A"/>
                <w:sz w:val="18"/>
              </w:rPr>
              <w:br/>
              <w:t xml:space="preserve">  --query 'tasks[0].attachments[0].details[?name==`networkInterfaceId`].value'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PUBLIC_IP=$(aws ec2 describe-network-interfaces \</w:t>
            </w:r>
            <w:r>
              <w:rPr>
                <w:rFonts w:ascii="Consolas" w:hAnsi="Consolas"/>
                <w:color w:val="0F172A"/>
                <w:sz w:val="18"/>
              </w:rPr>
              <w:br/>
              <w:t xml:space="preserve">  --network-interface-ids "${ENI_ID}" \</w:t>
            </w:r>
            <w:r>
              <w:rPr>
                <w:rFonts w:ascii="Consolas" w:hAnsi="Consolas"/>
                <w:color w:val="0F172A"/>
                <w:sz w:val="18"/>
              </w:rPr>
              <w:br/>
              <w:t xml:space="preserve">  --region "${REGION}" \</w:t>
            </w:r>
            <w:r>
              <w:rPr>
                <w:rFonts w:ascii="Consolas" w:hAnsi="Consolas"/>
                <w:color w:val="0F172A"/>
                <w:sz w:val="18"/>
              </w:rPr>
              <w:br/>
              <w:t xml:space="preserve">  --query 'NetworkInterfaces[0].Association.PublicIp' \</w:t>
            </w:r>
            <w:r>
              <w:rPr>
                <w:rFonts w:ascii="Consolas" w:hAnsi="Consolas"/>
                <w:color w:val="0F172A"/>
                <w:sz w:val="18"/>
              </w:rPr>
              <w:br/>
              <w:t xml:space="preserve">  --output text)</w:t>
            </w:r>
            <w:r>
              <w:rPr>
                <w:rFonts w:ascii="Consolas" w:hAnsi="Consolas"/>
                <w:color w:val="0F172A"/>
                <w:sz w:val="18"/>
              </w:rPr>
              <w:br/>
            </w:r>
            <w:r>
              <w:rPr>
                <w:rFonts w:ascii="Consolas" w:hAnsi="Consolas"/>
                <w:color w:val="0F172A"/>
                <w:sz w:val="18"/>
              </w:rPr>
              <w:br/>
              <w:t># Step 9: Smoke &amp; Health Testing</w:t>
            </w:r>
            <w:r>
              <w:rPr>
                <w:rFonts w:ascii="Consolas" w:hAnsi="Consolas"/>
                <w:color w:val="0F172A"/>
                <w:sz w:val="18"/>
              </w:rPr>
              <w:br/>
              <w:t>echo "==&gt; Step 9: Executing endpoint health verification..."</w:t>
            </w:r>
            <w:r>
              <w:rPr>
                <w:rFonts w:ascii="Consolas" w:hAnsi="Consolas"/>
                <w:color w:val="0F172A"/>
                <w:sz w:val="18"/>
              </w:rPr>
              <w:br/>
              <w:t>sleep 3</w:t>
            </w:r>
            <w:r>
              <w:rPr>
                <w:rFonts w:ascii="Consolas" w:hAnsi="Consolas"/>
                <w:color w:val="0F172A"/>
                <w:sz w:val="18"/>
              </w:rPr>
              <w:br/>
              <w:t>curl -fsS "http://${PUBLIC_IP}:8080/health" &gt; /dev/null</w:t>
            </w:r>
            <w:r>
              <w:rPr>
                <w:rFonts w:ascii="Consolas" w:hAnsi="Consolas"/>
                <w:color w:val="0F172A"/>
                <w:sz w:val="18"/>
              </w:rPr>
              <w:br/>
            </w:r>
            <w:r>
              <w:rPr>
                <w:rFonts w:ascii="Consolas" w:hAnsi="Consolas"/>
                <w:color w:val="0F172A"/>
                <w:sz w:val="18"/>
              </w:rPr>
              <w:br/>
              <w:t>echo ""</w:t>
            </w:r>
            <w:r>
              <w:rPr>
                <w:rFonts w:ascii="Consolas" w:hAnsi="Consolas"/>
                <w:color w:val="0F172A"/>
                <w:sz w:val="18"/>
              </w:rPr>
              <w:br/>
              <w:t>echo "============================================================"</w:t>
            </w:r>
            <w:r>
              <w:rPr>
                <w:rFonts w:ascii="Consolas" w:hAnsi="Consolas"/>
                <w:color w:val="0F172A"/>
                <w:sz w:val="18"/>
              </w:rPr>
              <w:br/>
              <w:t>echo " DEPLOYMENT SUCCESSFUL: RELEASE ${VERSION}"</w:t>
            </w:r>
            <w:r>
              <w:rPr>
                <w:rFonts w:ascii="Consolas" w:hAnsi="Consolas"/>
                <w:color w:val="0F172A"/>
                <w:sz w:val="18"/>
              </w:rPr>
              <w:br/>
              <w:t>echo "============================================================"</w:t>
            </w:r>
            <w:r>
              <w:rPr>
                <w:rFonts w:ascii="Consolas" w:hAnsi="Consolas"/>
                <w:color w:val="0F172A"/>
                <w:sz w:val="18"/>
              </w:rPr>
              <w:br/>
              <w:t>echo "Application URL:  http://${PUBLIC_IP}:8080"</w:t>
            </w:r>
            <w:r>
              <w:rPr>
                <w:rFonts w:ascii="Consolas" w:hAnsi="Consolas"/>
                <w:color w:val="0F172A"/>
                <w:sz w:val="18"/>
              </w:rPr>
              <w:br/>
              <w:t>echo "Health Endpoint:  http://${PUBLIC_IP}:8080/health"</w:t>
            </w:r>
            <w:r>
              <w:rPr>
                <w:rFonts w:ascii="Consolas" w:hAnsi="Consolas"/>
                <w:color w:val="0F172A"/>
                <w:sz w:val="18"/>
              </w:rPr>
              <w:br/>
              <w:t>echo "Task Definition:  ${TASK_DEF_ARN}"</w:t>
            </w:r>
            <w:r>
              <w:rPr>
                <w:rFonts w:ascii="Consolas" w:hAnsi="Consolas"/>
                <w:color w:val="0F172A"/>
                <w:sz w:val="18"/>
              </w:rPr>
              <w:br/>
              <w:t>echo "Task Public IP:   ${PUBLIC_IP}"</w:t>
            </w:r>
            <w:r>
              <w:rPr>
                <w:rFonts w:ascii="Consolas" w:hAnsi="Consolas"/>
                <w:color w:val="0F172A"/>
                <w:sz w:val="18"/>
              </w:rPr>
              <w:br/>
              <w:t>echo "============================================================"</w:t>
            </w:r>
            <w:r>
              <w:rPr>
                <w:rFonts w:ascii="Consolas" w:hAnsi="Consolas"/>
                <w:color w:val="0F172A"/>
                <w:sz w:val="18"/>
              </w:rPr>
              <w:br/>
              <w:t>EOF</w:t>
            </w:r>
            <w:r>
              <w:rPr>
                <w:rFonts w:ascii="Consolas" w:hAnsi="Consolas"/>
                <w:color w:val="0F172A"/>
                <w:sz w:val="18"/>
              </w:rPr>
              <w:br/>
            </w:r>
            <w:r>
              <w:rPr>
                <w:rFonts w:ascii="Consolas" w:hAnsi="Consolas"/>
                <w:color w:val="0F172A"/>
                <w:sz w:val="18"/>
              </w:rPr>
              <w:br/>
              <w:t># Grant execution permissions</w:t>
            </w:r>
            <w:r>
              <w:rPr>
                <w:rFonts w:ascii="Consolas" w:hAnsi="Consolas"/>
                <w:color w:val="0F172A"/>
                <w:sz w:val="18"/>
              </w:rPr>
              <w:br/>
              <w:t>chmod +x deploy.sh</w:t>
            </w:r>
          </w:p>
        </w:tc>
      </w:tr>
    </w:tbl>
    <w:p w14:paraId="3EA872D7" w14:textId="77777777" w:rsidR="00F54CA3" w:rsidRDefault="00F54CA3">
      <w:pPr>
        <w:spacing w:after="80"/>
      </w:pPr>
    </w:p>
    <w:p w14:paraId="5F4A883B" w14:textId="77777777" w:rsidR="00F54CA3" w:rsidRPr="001817F3" w:rsidRDefault="00000000" w:rsidP="00013564">
      <w:pPr>
        <w:keepNext/>
        <w:pBdr>
          <w:bottom w:val="single" w:sz="12" w:space="4" w:color="2563EB"/>
        </w:pBdr>
        <w:spacing w:before="320" w:after="80"/>
        <w:rPr>
          <w:b/>
          <w:color w:val="1E3A8A"/>
          <w:sz w:val="28"/>
          <w:shd w:val="clear" w:color="auto" w:fill="B6DDE8" w:themeFill="accent5" w:themeFillTint="66"/>
        </w:rPr>
      </w:pPr>
      <w:r w:rsidRPr="001817F3">
        <w:rPr>
          <w:b/>
          <w:color w:val="1E3A8A"/>
          <w:sz w:val="28"/>
          <w:shd w:val="clear" w:color="auto" w:fill="B6DDE8" w:themeFill="accent5" w:themeFillTint="66"/>
        </w:rPr>
        <w:lastRenderedPageBreak/>
        <w:t>9.1 Triggering Automated Version 3.0 Rollout</w:t>
      </w:r>
    </w:p>
    <w:p w14:paraId="49592F60" w14:textId="77777777" w:rsidR="00F54CA3" w:rsidRDefault="00000000">
      <w:pPr>
        <w:spacing w:after="80"/>
      </w:pPr>
      <w:r>
        <w:t>Execute the deployment script to release Version 3.0 with full verification:</w:t>
      </w:r>
    </w:p>
    <w:tbl>
      <w:tblPr>
        <w:tblW w:w="0" w:type="auto"/>
        <w:jc w:val="center"/>
        <w:tblLook w:val="04A0" w:firstRow="1" w:lastRow="0" w:firstColumn="1" w:lastColumn="0" w:noHBand="0" w:noVBand="1"/>
      </w:tblPr>
      <w:tblGrid>
        <w:gridCol w:w="9360"/>
      </w:tblGrid>
      <w:tr w:rsidR="00F54CA3" w14:paraId="00D01896"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7D7B5DF2" w14:textId="77777777" w:rsidR="00F54CA3" w:rsidRDefault="00000000">
            <w:pPr>
              <w:spacing w:after="0"/>
            </w:pPr>
            <w:r>
              <w:rPr>
                <w:rFonts w:ascii="Consolas" w:hAnsi="Consolas"/>
                <w:color w:val="0F172A"/>
                <w:sz w:val="18"/>
              </w:rPr>
              <w:t>./deploy.sh 3.0</w:t>
            </w:r>
          </w:p>
        </w:tc>
      </w:tr>
    </w:tbl>
    <w:p w14:paraId="4A4BD5C8" w14:textId="77777777" w:rsidR="00F54CA3" w:rsidRDefault="00F54CA3">
      <w:pPr>
        <w:spacing w:after="80"/>
      </w:pPr>
    </w:p>
    <w:p w14:paraId="5A5548B3" w14:textId="77777777" w:rsidR="00F54CA3" w:rsidRPr="001817F3" w:rsidRDefault="00000000">
      <w:pPr>
        <w:keepNext/>
        <w:pBdr>
          <w:bottom w:val="single" w:sz="12" w:space="4" w:color="2563EB"/>
        </w:pBdr>
        <w:spacing w:before="320" w:after="80"/>
        <w:rPr>
          <w:b/>
          <w:color w:val="000000" w:themeColor="text1"/>
          <w:sz w:val="28"/>
          <w:shd w:val="clear" w:color="auto" w:fill="C4BC96" w:themeFill="background2" w:themeFillShade="BF"/>
        </w:rPr>
      </w:pPr>
      <w:r w:rsidRPr="001817F3">
        <w:rPr>
          <w:b/>
          <w:color w:val="000000" w:themeColor="text1"/>
          <w:sz w:val="28"/>
          <w:shd w:val="clear" w:color="auto" w:fill="C4BC96" w:themeFill="background2" w:themeFillShade="BF"/>
        </w:rPr>
        <w:t>10. Troubleshooting &amp; Operational Diagnostics</w:t>
      </w:r>
    </w:p>
    <w:p w14:paraId="14D2E7AD" w14:textId="77777777" w:rsidR="00F54CA3" w:rsidRDefault="00000000">
      <w:pPr>
        <w:spacing w:after="80"/>
      </w:pPr>
      <w:r>
        <w:t>Use this matrix to rapidly diagnose and resolve common failure modes encountered during ECS Fargate deployments:</w:t>
      </w:r>
    </w:p>
    <w:tbl>
      <w:tblPr>
        <w:tblW w:w="0" w:type="auto"/>
        <w:jc w:val="center"/>
        <w:tblLayout w:type="fixed"/>
        <w:tblLook w:val="04A0" w:firstRow="1" w:lastRow="0" w:firstColumn="1" w:lastColumn="0" w:noHBand="0" w:noVBand="1"/>
      </w:tblPr>
      <w:tblGrid>
        <w:gridCol w:w="2880"/>
        <w:gridCol w:w="2880"/>
        <w:gridCol w:w="3600"/>
      </w:tblGrid>
      <w:tr w:rsidR="00F54CA3" w14:paraId="4E8C938F" w14:textId="77777777">
        <w:trPr>
          <w:jc w:val="center"/>
        </w:trPr>
        <w:tc>
          <w:tcPr>
            <w:tcW w:w="2880" w:type="dxa"/>
            <w:shd w:val="clear" w:color="auto" w:fill="1E3A8A"/>
          </w:tcPr>
          <w:p w14:paraId="7A0E99DB" w14:textId="77777777" w:rsidR="00F54CA3" w:rsidRDefault="00000000">
            <w:pPr>
              <w:spacing w:before="60" w:after="60"/>
            </w:pPr>
            <w:r>
              <w:rPr>
                <w:b/>
                <w:color w:val="FFFFFF"/>
                <w:sz w:val="19"/>
              </w:rPr>
              <w:t>Observed Issue</w:t>
            </w:r>
          </w:p>
        </w:tc>
        <w:tc>
          <w:tcPr>
            <w:tcW w:w="2880" w:type="dxa"/>
            <w:shd w:val="clear" w:color="auto" w:fill="1E3A8A"/>
          </w:tcPr>
          <w:p w14:paraId="1D3167BD" w14:textId="77777777" w:rsidR="00F54CA3" w:rsidRDefault="00000000">
            <w:pPr>
              <w:spacing w:before="60" w:after="60"/>
            </w:pPr>
            <w:r>
              <w:rPr>
                <w:b/>
                <w:color w:val="FFFFFF"/>
                <w:sz w:val="19"/>
              </w:rPr>
              <w:t>Root Cause</w:t>
            </w:r>
          </w:p>
        </w:tc>
        <w:tc>
          <w:tcPr>
            <w:tcW w:w="3600" w:type="dxa"/>
            <w:shd w:val="clear" w:color="auto" w:fill="1E3A8A"/>
          </w:tcPr>
          <w:p w14:paraId="0B6576D5" w14:textId="77777777" w:rsidR="00F54CA3" w:rsidRDefault="00000000">
            <w:pPr>
              <w:spacing w:before="60" w:after="60"/>
            </w:pPr>
            <w:r>
              <w:rPr>
                <w:b/>
                <w:color w:val="FFFFFF"/>
                <w:sz w:val="19"/>
              </w:rPr>
              <w:t>Diagnostic Command &amp; Remediation</w:t>
            </w:r>
          </w:p>
        </w:tc>
      </w:tr>
      <w:tr w:rsidR="00F54CA3" w14:paraId="30815A4D" w14:textId="77777777">
        <w:trPr>
          <w:jc w:val="center"/>
        </w:trPr>
        <w:tc>
          <w:tcPr>
            <w:tcW w:w="2880" w:type="dxa"/>
            <w:tcBorders>
              <w:bottom w:val="single" w:sz="4" w:space="0" w:color="CBD5E1"/>
            </w:tcBorders>
          </w:tcPr>
          <w:p w14:paraId="0205A80C" w14:textId="77777777" w:rsidR="00F54CA3" w:rsidRDefault="00000000">
            <w:pPr>
              <w:spacing w:before="60" w:after="60"/>
            </w:pPr>
            <w:r>
              <w:rPr>
                <w:sz w:val="18"/>
              </w:rPr>
              <w:t>CannotStartContainerError: API error... log driver awslogs</w:t>
            </w:r>
          </w:p>
        </w:tc>
        <w:tc>
          <w:tcPr>
            <w:tcW w:w="2880" w:type="dxa"/>
            <w:tcBorders>
              <w:bottom w:val="single" w:sz="4" w:space="0" w:color="CBD5E1"/>
            </w:tcBorders>
          </w:tcPr>
          <w:p w14:paraId="2E0C98B2" w14:textId="77777777" w:rsidR="00F54CA3" w:rsidRDefault="00000000">
            <w:pPr>
              <w:spacing w:before="60" w:after="60"/>
            </w:pPr>
            <w:r>
              <w:rPr>
                <w:sz w:val="18"/>
              </w:rPr>
              <w:t>CloudWatch log group does not exist or wrong region specified.</w:t>
            </w:r>
          </w:p>
        </w:tc>
        <w:tc>
          <w:tcPr>
            <w:tcW w:w="3600" w:type="dxa"/>
            <w:tcBorders>
              <w:bottom w:val="single" w:sz="4" w:space="0" w:color="CBD5E1"/>
            </w:tcBorders>
          </w:tcPr>
          <w:p w14:paraId="344AB152" w14:textId="77777777" w:rsidR="00F54CA3" w:rsidRDefault="00000000">
            <w:pPr>
              <w:spacing w:before="60" w:after="60"/>
            </w:pPr>
            <w:r>
              <w:rPr>
                <w:sz w:val="18"/>
              </w:rPr>
              <w:t>Run 'aws logs create-log-group --log-group-name /ecs/prasad-ecs-poc --region ap-south-1'.</w:t>
            </w:r>
          </w:p>
        </w:tc>
      </w:tr>
      <w:tr w:rsidR="00F54CA3" w14:paraId="13BA350D" w14:textId="77777777">
        <w:trPr>
          <w:jc w:val="center"/>
        </w:trPr>
        <w:tc>
          <w:tcPr>
            <w:tcW w:w="2880" w:type="dxa"/>
            <w:tcBorders>
              <w:bottom w:val="single" w:sz="4" w:space="0" w:color="CBD5E1"/>
            </w:tcBorders>
          </w:tcPr>
          <w:p w14:paraId="6D7208B2" w14:textId="77777777" w:rsidR="00F54CA3" w:rsidRDefault="00000000">
            <w:pPr>
              <w:spacing w:before="60" w:after="60"/>
            </w:pPr>
            <w:r>
              <w:rPr>
                <w:sz w:val="18"/>
              </w:rPr>
              <w:t>CannotPullContainerError / AccessDeniedException</w:t>
            </w:r>
          </w:p>
        </w:tc>
        <w:tc>
          <w:tcPr>
            <w:tcW w:w="2880" w:type="dxa"/>
            <w:tcBorders>
              <w:bottom w:val="single" w:sz="4" w:space="0" w:color="CBD5E1"/>
            </w:tcBorders>
          </w:tcPr>
          <w:p w14:paraId="4AC494DE" w14:textId="77777777" w:rsidR="00F54CA3" w:rsidRDefault="00000000">
            <w:pPr>
              <w:spacing w:before="60" w:after="60"/>
            </w:pPr>
            <w:r>
              <w:rPr>
                <w:sz w:val="18"/>
              </w:rPr>
              <w:t>Missing or misconfigured IAM Task Execution Role.</w:t>
            </w:r>
          </w:p>
        </w:tc>
        <w:tc>
          <w:tcPr>
            <w:tcW w:w="3600" w:type="dxa"/>
            <w:tcBorders>
              <w:bottom w:val="single" w:sz="4" w:space="0" w:color="CBD5E1"/>
            </w:tcBorders>
          </w:tcPr>
          <w:p w14:paraId="728FDA64" w14:textId="77777777" w:rsidR="00F54CA3" w:rsidRDefault="00000000">
            <w:pPr>
              <w:spacing w:before="60" w:after="60"/>
            </w:pPr>
            <w:r>
              <w:rPr>
                <w:sz w:val="18"/>
              </w:rPr>
              <w:t>Attach AmazonECSTaskExecutionRolePolicy to the role specified in executionRoleArn.</w:t>
            </w:r>
          </w:p>
        </w:tc>
      </w:tr>
      <w:tr w:rsidR="00F54CA3" w14:paraId="404ED53D" w14:textId="77777777">
        <w:trPr>
          <w:jc w:val="center"/>
        </w:trPr>
        <w:tc>
          <w:tcPr>
            <w:tcW w:w="2880" w:type="dxa"/>
            <w:tcBorders>
              <w:bottom w:val="single" w:sz="4" w:space="0" w:color="CBD5E1"/>
            </w:tcBorders>
          </w:tcPr>
          <w:p w14:paraId="6991FDF9" w14:textId="77777777" w:rsidR="00F54CA3" w:rsidRDefault="00000000">
            <w:pPr>
              <w:spacing w:before="60" w:after="60"/>
            </w:pPr>
            <w:r>
              <w:rPr>
                <w:sz w:val="18"/>
              </w:rPr>
              <w:t>Task stays in PENDING then stops</w:t>
            </w:r>
          </w:p>
        </w:tc>
        <w:tc>
          <w:tcPr>
            <w:tcW w:w="2880" w:type="dxa"/>
            <w:tcBorders>
              <w:bottom w:val="single" w:sz="4" w:space="0" w:color="CBD5E1"/>
            </w:tcBorders>
          </w:tcPr>
          <w:p w14:paraId="20C939E3" w14:textId="77777777" w:rsidR="00F54CA3" w:rsidRDefault="00000000">
            <w:pPr>
              <w:spacing w:before="60" w:after="60"/>
            </w:pPr>
            <w:r>
              <w:rPr>
                <w:sz w:val="18"/>
              </w:rPr>
              <w:t>Subnet lacks internet gateway access or missing public IP assignment.</w:t>
            </w:r>
          </w:p>
        </w:tc>
        <w:tc>
          <w:tcPr>
            <w:tcW w:w="3600" w:type="dxa"/>
            <w:tcBorders>
              <w:bottom w:val="single" w:sz="4" w:space="0" w:color="CBD5E1"/>
            </w:tcBorders>
          </w:tcPr>
          <w:p w14:paraId="62BE79AD" w14:textId="77777777" w:rsidR="00F54CA3" w:rsidRDefault="00000000">
            <w:pPr>
              <w:spacing w:before="60" w:after="60"/>
            </w:pPr>
            <w:r>
              <w:rPr>
                <w:sz w:val="18"/>
              </w:rPr>
              <w:t>Ensure assignPublicIp=ENABLED on public subnets, or verify NAT Gateway on private subnets.</w:t>
            </w:r>
          </w:p>
        </w:tc>
      </w:tr>
      <w:tr w:rsidR="00F54CA3" w14:paraId="705E3A36" w14:textId="77777777">
        <w:trPr>
          <w:jc w:val="center"/>
        </w:trPr>
        <w:tc>
          <w:tcPr>
            <w:tcW w:w="2880" w:type="dxa"/>
            <w:tcBorders>
              <w:bottom w:val="single" w:sz="4" w:space="0" w:color="CBD5E1"/>
            </w:tcBorders>
          </w:tcPr>
          <w:p w14:paraId="2B575483" w14:textId="77777777" w:rsidR="00F54CA3" w:rsidRDefault="00000000">
            <w:pPr>
              <w:spacing w:before="60" w:after="60"/>
            </w:pPr>
            <w:r>
              <w:rPr>
                <w:sz w:val="18"/>
              </w:rPr>
              <w:t>Connection timed out on port 8080</w:t>
            </w:r>
          </w:p>
        </w:tc>
        <w:tc>
          <w:tcPr>
            <w:tcW w:w="2880" w:type="dxa"/>
            <w:tcBorders>
              <w:bottom w:val="single" w:sz="4" w:space="0" w:color="CBD5E1"/>
            </w:tcBorders>
          </w:tcPr>
          <w:p w14:paraId="5051E6C7" w14:textId="77777777" w:rsidR="00F54CA3" w:rsidRDefault="00000000">
            <w:pPr>
              <w:spacing w:before="60" w:after="60"/>
            </w:pPr>
            <w:r>
              <w:rPr>
                <w:sz w:val="18"/>
              </w:rPr>
              <w:t>Security Group ingress rule missing or blocking TCP 8080.</w:t>
            </w:r>
          </w:p>
        </w:tc>
        <w:tc>
          <w:tcPr>
            <w:tcW w:w="3600" w:type="dxa"/>
            <w:tcBorders>
              <w:bottom w:val="single" w:sz="4" w:space="0" w:color="CBD5E1"/>
            </w:tcBorders>
          </w:tcPr>
          <w:p w14:paraId="710F3B2E" w14:textId="77777777" w:rsidR="00F54CA3" w:rsidRDefault="00000000">
            <w:pPr>
              <w:spacing w:before="60" w:after="60"/>
            </w:pPr>
            <w:r>
              <w:rPr>
                <w:sz w:val="18"/>
              </w:rPr>
              <w:t>Verify Security Group allows inbound TCP 8080 via aws ec2 describe-security-groups.</w:t>
            </w:r>
          </w:p>
        </w:tc>
      </w:tr>
      <w:tr w:rsidR="00F54CA3" w14:paraId="401FD110" w14:textId="77777777">
        <w:trPr>
          <w:jc w:val="center"/>
        </w:trPr>
        <w:tc>
          <w:tcPr>
            <w:tcW w:w="2880" w:type="dxa"/>
            <w:tcBorders>
              <w:bottom w:val="single" w:sz="4" w:space="0" w:color="CBD5E1"/>
            </w:tcBorders>
          </w:tcPr>
          <w:p w14:paraId="69EC1609" w14:textId="77777777" w:rsidR="00F54CA3" w:rsidRDefault="00000000">
            <w:pPr>
              <w:spacing w:before="60" w:after="60"/>
            </w:pPr>
            <w:r>
              <w:rPr>
                <w:sz w:val="18"/>
              </w:rPr>
              <w:t>deploy.sh: Permission denied</w:t>
            </w:r>
          </w:p>
        </w:tc>
        <w:tc>
          <w:tcPr>
            <w:tcW w:w="2880" w:type="dxa"/>
            <w:tcBorders>
              <w:bottom w:val="single" w:sz="4" w:space="0" w:color="CBD5E1"/>
            </w:tcBorders>
          </w:tcPr>
          <w:p w14:paraId="2116512E" w14:textId="77777777" w:rsidR="00F54CA3" w:rsidRDefault="00000000">
            <w:pPr>
              <w:spacing w:before="60" w:after="60"/>
            </w:pPr>
            <w:r>
              <w:rPr>
                <w:sz w:val="18"/>
              </w:rPr>
              <w:t>Script file lacks executable bit.</w:t>
            </w:r>
          </w:p>
        </w:tc>
        <w:tc>
          <w:tcPr>
            <w:tcW w:w="3600" w:type="dxa"/>
            <w:tcBorders>
              <w:bottom w:val="single" w:sz="4" w:space="0" w:color="CBD5E1"/>
            </w:tcBorders>
          </w:tcPr>
          <w:p w14:paraId="7035197D" w14:textId="77777777" w:rsidR="00F54CA3" w:rsidRDefault="00000000">
            <w:pPr>
              <w:spacing w:before="60" w:after="60"/>
            </w:pPr>
            <w:r>
              <w:rPr>
                <w:sz w:val="18"/>
              </w:rPr>
              <w:t>Run 'chmod +x deploy.sh' and ensure your user owns the workspace directory.</w:t>
            </w:r>
          </w:p>
        </w:tc>
      </w:tr>
    </w:tbl>
    <w:p w14:paraId="1FA42802" w14:textId="77777777" w:rsidR="00F54CA3" w:rsidRDefault="00F54CA3">
      <w:pPr>
        <w:spacing w:after="120"/>
      </w:pPr>
    </w:p>
    <w:p w14:paraId="779F9C5B" w14:textId="77777777" w:rsidR="00F54CA3" w:rsidRPr="0078302B" w:rsidRDefault="00000000">
      <w:pPr>
        <w:keepNext/>
        <w:spacing w:before="200" w:after="60"/>
        <w:rPr>
          <w:b/>
          <w:color w:val="262626" w:themeColor="text1" w:themeTint="D9"/>
          <w:sz w:val="24"/>
          <w:shd w:val="clear" w:color="auto" w:fill="B6DDE8" w:themeFill="accent5" w:themeFillTint="66"/>
        </w:rPr>
      </w:pPr>
      <w:r w:rsidRPr="0078302B">
        <w:rPr>
          <w:b/>
          <w:color w:val="262626" w:themeColor="text1" w:themeTint="D9"/>
          <w:sz w:val="24"/>
          <w:shd w:val="clear" w:color="auto" w:fill="B6DDE8" w:themeFill="accent5" w:themeFillTint="66"/>
        </w:rPr>
        <w:t>10.1 Diagnostic Runbook Commands</w:t>
      </w:r>
    </w:p>
    <w:tbl>
      <w:tblPr>
        <w:tblW w:w="0" w:type="auto"/>
        <w:jc w:val="center"/>
        <w:tblLook w:val="04A0" w:firstRow="1" w:lastRow="0" w:firstColumn="1" w:lastColumn="0" w:noHBand="0" w:noVBand="1"/>
      </w:tblPr>
      <w:tblGrid>
        <w:gridCol w:w="9360"/>
      </w:tblGrid>
      <w:tr w:rsidR="00F54CA3" w14:paraId="0C6E265E" w14:textId="77777777">
        <w:trPr>
          <w:jc w:val="center"/>
        </w:trPr>
        <w:tc>
          <w:tcPr>
            <w:tcW w:w="9360" w:type="dxa"/>
            <w:tcBorders>
              <w:top w:val="single" w:sz="4" w:space="0" w:color="CBD5E1"/>
              <w:left w:val="single" w:sz="24" w:space="0" w:color="2563EB"/>
              <w:bottom w:val="single" w:sz="4" w:space="0" w:color="CBD5E1"/>
              <w:right w:val="single" w:sz="4" w:space="0" w:color="CBD5E1"/>
            </w:tcBorders>
            <w:shd w:val="clear" w:color="auto" w:fill="F8FAFC"/>
            <w:tcMar>
              <w:top w:w="120" w:type="dxa"/>
              <w:left w:w="160" w:type="dxa"/>
              <w:bottom w:w="120" w:type="dxa"/>
              <w:right w:w="160" w:type="dxa"/>
            </w:tcMar>
          </w:tcPr>
          <w:p w14:paraId="413E41C6" w14:textId="77777777" w:rsidR="00F54CA3" w:rsidRDefault="00000000">
            <w:pPr>
              <w:spacing w:after="0"/>
            </w:pPr>
            <w:r>
              <w:rPr>
                <w:rFonts w:ascii="Consolas" w:hAnsi="Consolas"/>
                <w:color w:val="0F172A"/>
                <w:sz w:val="18"/>
              </w:rPr>
              <w:t># 1. Inspect recent service events</w:t>
            </w:r>
            <w:r>
              <w:rPr>
                <w:rFonts w:ascii="Consolas" w:hAnsi="Consolas"/>
                <w:color w:val="0F172A"/>
                <w:sz w:val="18"/>
              </w:rPr>
              <w:br/>
              <w:t>aws ecs describe-services \</w:t>
            </w:r>
            <w:r>
              <w:rPr>
                <w:rFonts w:ascii="Consolas" w:hAnsi="Consolas"/>
                <w:color w:val="0F172A"/>
                <w:sz w:val="18"/>
              </w:rPr>
              <w:br/>
              <w:t xml:space="preserve">  --cluster ${ECS_CLUSTER} \</w:t>
            </w:r>
            <w:r>
              <w:rPr>
                <w:rFonts w:ascii="Consolas" w:hAnsi="Consolas"/>
                <w:color w:val="0F172A"/>
                <w:sz w:val="18"/>
              </w:rPr>
              <w:br/>
              <w:t xml:space="preserve">  --services ${ECS_SERVICE} \</w:t>
            </w:r>
            <w:r>
              <w:rPr>
                <w:rFonts w:ascii="Consolas" w:hAnsi="Consolas"/>
                <w:color w:val="0F172A"/>
                <w:sz w:val="18"/>
              </w:rPr>
              <w:br/>
              <w:t xml:space="preserve">  --region ${AWS_REGION} \</w:t>
            </w:r>
            <w:r>
              <w:rPr>
                <w:rFonts w:ascii="Consolas" w:hAnsi="Consolas"/>
                <w:color w:val="0F172A"/>
                <w:sz w:val="18"/>
              </w:rPr>
              <w:br/>
              <w:t xml:space="preserve">  --query 'services[0].events[:5]' \</w:t>
            </w:r>
            <w:r>
              <w:rPr>
                <w:rFonts w:ascii="Consolas" w:hAnsi="Consolas"/>
                <w:color w:val="0F172A"/>
                <w:sz w:val="18"/>
              </w:rPr>
              <w:br/>
              <w:t xml:space="preserve">  --output table</w:t>
            </w:r>
            <w:r>
              <w:rPr>
                <w:rFonts w:ascii="Consolas" w:hAnsi="Consolas"/>
                <w:color w:val="0F172A"/>
                <w:sz w:val="18"/>
              </w:rPr>
              <w:br/>
            </w:r>
            <w:r>
              <w:rPr>
                <w:rFonts w:ascii="Consolas" w:hAnsi="Consolas"/>
                <w:color w:val="0F172A"/>
                <w:sz w:val="18"/>
              </w:rPr>
              <w:br/>
              <w:t># 2. Inspect stopped task failure reasons</w:t>
            </w:r>
            <w:r>
              <w:rPr>
                <w:rFonts w:ascii="Consolas" w:hAnsi="Consolas"/>
                <w:color w:val="0F172A"/>
                <w:sz w:val="18"/>
              </w:rPr>
              <w:br/>
              <w:t>aws ecs describe-tasks \</w:t>
            </w:r>
            <w:r>
              <w:rPr>
                <w:rFonts w:ascii="Consolas" w:hAnsi="Consolas"/>
                <w:color w:val="0F172A"/>
                <w:sz w:val="18"/>
              </w:rPr>
              <w:br/>
              <w:t xml:space="preserve">  --cluster ${ECS_CLUSTER} \</w:t>
            </w:r>
            <w:r>
              <w:rPr>
                <w:rFonts w:ascii="Consolas" w:hAnsi="Consolas"/>
                <w:color w:val="0F172A"/>
                <w:sz w:val="18"/>
              </w:rPr>
              <w:br/>
              <w:t xml:space="preserve">  --tasks "${TASK_ARN}" \</w:t>
            </w:r>
            <w:r>
              <w:rPr>
                <w:rFonts w:ascii="Consolas" w:hAnsi="Consolas"/>
                <w:color w:val="0F172A"/>
                <w:sz w:val="18"/>
              </w:rPr>
              <w:br/>
              <w:t xml:space="preserve">  --region ${AWS_REGION} \</w:t>
            </w:r>
            <w:r>
              <w:rPr>
                <w:rFonts w:ascii="Consolas" w:hAnsi="Consolas"/>
                <w:color w:val="0F172A"/>
                <w:sz w:val="18"/>
              </w:rPr>
              <w:br/>
              <w:t xml:space="preserve">  --query 'tasks[0].[lastStatus,stoppedReason,containers[0].reason]' \</w:t>
            </w:r>
            <w:r>
              <w:rPr>
                <w:rFonts w:ascii="Consolas" w:hAnsi="Consolas"/>
                <w:color w:val="0F172A"/>
                <w:sz w:val="18"/>
              </w:rPr>
              <w:br/>
              <w:t xml:space="preserve">  --output table</w:t>
            </w:r>
            <w:r>
              <w:rPr>
                <w:rFonts w:ascii="Consolas" w:hAnsi="Consolas"/>
                <w:color w:val="0F172A"/>
                <w:sz w:val="18"/>
              </w:rPr>
              <w:br/>
            </w:r>
            <w:r>
              <w:rPr>
                <w:rFonts w:ascii="Consolas" w:hAnsi="Consolas"/>
                <w:color w:val="0F172A"/>
                <w:sz w:val="18"/>
              </w:rPr>
              <w:br/>
              <w:t># 3. Stream runtime logs from CloudWatch</w:t>
            </w:r>
            <w:r>
              <w:rPr>
                <w:rFonts w:ascii="Consolas" w:hAnsi="Consolas"/>
                <w:color w:val="0F172A"/>
                <w:sz w:val="18"/>
              </w:rPr>
              <w:br/>
            </w:r>
            <w:r>
              <w:rPr>
                <w:rFonts w:ascii="Consolas" w:hAnsi="Consolas"/>
                <w:color w:val="0F172A"/>
                <w:sz w:val="18"/>
              </w:rPr>
              <w:lastRenderedPageBreak/>
              <w:t>aws logs tail "/ecs/${ECR_REPO}" --follow --region ${AWS_REGION}</w:t>
            </w:r>
          </w:p>
        </w:tc>
      </w:tr>
    </w:tbl>
    <w:p w14:paraId="78C2AB07" w14:textId="77777777" w:rsidR="00F54CA3" w:rsidRDefault="00F54CA3">
      <w:pPr>
        <w:spacing w:after="80"/>
      </w:pPr>
    </w:p>
    <w:p w14:paraId="5E41CD2D" w14:textId="77777777" w:rsidR="00F54CA3" w:rsidRDefault="00F54CA3">
      <w:pPr>
        <w:spacing w:after="80"/>
      </w:pPr>
    </w:p>
    <w:sectPr w:rsidR="00F54C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657735">
    <w:abstractNumId w:val="8"/>
  </w:num>
  <w:num w:numId="2" w16cid:durableId="214633163">
    <w:abstractNumId w:val="6"/>
  </w:num>
  <w:num w:numId="3" w16cid:durableId="737286976">
    <w:abstractNumId w:val="5"/>
  </w:num>
  <w:num w:numId="4" w16cid:durableId="650525330">
    <w:abstractNumId w:val="4"/>
  </w:num>
  <w:num w:numId="5" w16cid:durableId="1530141742">
    <w:abstractNumId w:val="7"/>
  </w:num>
  <w:num w:numId="6" w16cid:durableId="578447903">
    <w:abstractNumId w:val="3"/>
  </w:num>
  <w:num w:numId="7" w16cid:durableId="2146697607">
    <w:abstractNumId w:val="2"/>
  </w:num>
  <w:num w:numId="8" w16cid:durableId="37366746">
    <w:abstractNumId w:val="1"/>
  </w:num>
  <w:num w:numId="9" w16cid:durableId="188713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64"/>
    <w:rsid w:val="00034616"/>
    <w:rsid w:val="0006063C"/>
    <w:rsid w:val="0015074B"/>
    <w:rsid w:val="001554CA"/>
    <w:rsid w:val="001817F3"/>
    <w:rsid w:val="00192FED"/>
    <w:rsid w:val="0029639D"/>
    <w:rsid w:val="00326F90"/>
    <w:rsid w:val="003452E7"/>
    <w:rsid w:val="004163FB"/>
    <w:rsid w:val="00556E1B"/>
    <w:rsid w:val="0078302B"/>
    <w:rsid w:val="008633FB"/>
    <w:rsid w:val="009F3A0D"/>
    <w:rsid w:val="00A84964"/>
    <w:rsid w:val="00AA1D8D"/>
    <w:rsid w:val="00AE7E09"/>
    <w:rsid w:val="00B47730"/>
    <w:rsid w:val="00CB0664"/>
    <w:rsid w:val="00F00F48"/>
    <w:rsid w:val="00F54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5CC70"/>
  <w14:defaultImageDpi w14:val="300"/>
  <w15:docId w15:val="{813B4863-BDD2-4E53-9A2C-5A547F661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3327</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Prasad Chinnappa</cp:lastModifiedBy>
  <cp:revision>12</cp:revision>
  <dcterms:created xsi:type="dcterms:W3CDTF">2013-12-23T23:15:00Z</dcterms:created>
  <dcterms:modified xsi:type="dcterms:W3CDTF">2026-09-30T08:21:00Z</dcterms:modified>
  <cp:category/>
</cp:coreProperties>
</file>