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2D" w:rsidRDefault="0094513F" w:rsidP="00895F03">
      <w:pPr>
        <w:pStyle w:val="Heading1"/>
        <w:jc w:val="center"/>
      </w:pPr>
      <w:proofErr w:type="spellStart"/>
      <w:r>
        <w:t>LPS</w:t>
      </w:r>
      <w:r w:rsidR="00F1132D" w:rsidRPr="00F1132D">
        <w:t>_</w:t>
      </w:r>
      <w:r>
        <w:t>P</w:t>
      </w:r>
      <w:r w:rsidR="00F1132D" w:rsidRPr="00F1132D">
        <w:t>roject</w:t>
      </w:r>
      <w:proofErr w:type="spellEnd"/>
      <w:r w:rsidR="00F1132D" w:rsidRPr="00F1132D">
        <w:t>: Line</w:t>
      </w:r>
      <w:r w:rsidR="00F1132D">
        <w:t xml:space="preserve"> </w:t>
      </w:r>
      <w:r w:rsidR="00F1132D" w:rsidRPr="00F1132D">
        <w:t>Position</w:t>
      </w:r>
      <w:r w:rsidR="00F1132D">
        <w:t xml:space="preserve"> </w:t>
      </w:r>
      <w:r w:rsidR="00F1132D" w:rsidRPr="00F1132D">
        <w:t>System</w:t>
      </w:r>
    </w:p>
    <w:p w:rsidR="00895F03" w:rsidRDefault="00895F03" w:rsidP="00895F03">
      <w:pPr>
        <w:pStyle w:val="Heading2"/>
        <w:jc w:val="center"/>
      </w:pPr>
      <w:r w:rsidRPr="00895F03">
        <w:t>Brainstorming</w:t>
      </w:r>
      <w:r>
        <w:t>_1</w:t>
      </w:r>
      <w:r>
        <w:t xml:space="preserve"> 02/15/2019</w:t>
      </w:r>
    </w:p>
    <w:p w:rsidR="00895F03" w:rsidRPr="00895F03" w:rsidRDefault="00895F03" w:rsidP="00895F03">
      <w:pPr>
        <w:rPr>
          <w:b/>
        </w:rPr>
      </w:pPr>
    </w:p>
    <w:p w:rsidR="00895F03" w:rsidRPr="00895F03" w:rsidRDefault="00895F03" w:rsidP="00895F03">
      <w:pPr>
        <w:rPr>
          <w:b/>
        </w:rPr>
      </w:pPr>
      <w:r w:rsidRPr="00895F03">
        <w:rPr>
          <w:b/>
        </w:rPr>
        <w:t>Participant:</w:t>
      </w:r>
    </w:p>
    <w:p w:rsidR="00895F03" w:rsidRPr="00895F03" w:rsidRDefault="00895F03" w:rsidP="00895F03">
      <w:r>
        <w:t>Hannah &amp; Clement &amp; Seifollah</w:t>
      </w:r>
    </w:p>
    <w:p w:rsidR="00F1132D" w:rsidRPr="00F1132D" w:rsidRDefault="00F1132D" w:rsidP="00F113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1132D">
        <w:rPr>
          <w:rFonts w:ascii="Calibri" w:hAnsi="Calibri"/>
          <w:sz w:val="22"/>
          <w:szCs w:val="22"/>
        </w:rPr>
        <w:t> </w:t>
      </w:r>
    </w:p>
    <w:p w:rsidR="00F1132D" w:rsidRPr="00271EAD" w:rsidRDefault="00F1132D" w:rsidP="00F1132D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271EAD">
        <w:rPr>
          <w:rFonts w:ascii="Calibri" w:hAnsi="Calibri"/>
          <w:b/>
          <w:sz w:val="22"/>
          <w:szCs w:val="22"/>
        </w:rPr>
        <w:t>What?</w:t>
      </w:r>
    </w:p>
    <w:p w:rsidR="00F1132D" w:rsidRPr="00F1132D" w:rsidRDefault="00F1132D" w:rsidP="00F1132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 w:rsidRPr="00F1132D">
        <w:rPr>
          <w:rFonts w:ascii="Calibri" w:hAnsi="Calibri"/>
          <w:sz w:val="22"/>
          <w:szCs w:val="22"/>
        </w:rPr>
        <w:t>We need to build a new system to get the line position</w:t>
      </w:r>
    </w:p>
    <w:p w:rsidR="009E5CE6" w:rsidRDefault="009E5CE6" w:rsidP="00F113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1132D" w:rsidRPr="00271EAD" w:rsidRDefault="00F1132D" w:rsidP="00F1132D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271EAD">
        <w:rPr>
          <w:rFonts w:ascii="Calibri" w:hAnsi="Calibri"/>
          <w:b/>
          <w:sz w:val="22"/>
          <w:szCs w:val="22"/>
        </w:rPr>
        <w:t>Why?</w:t>
      </w:r>
    </w:p>
    <w:p w:rsidR="00F1132D" w:rsidRPr="00F1132D" w:rsidRDefault="00F1132D" w:rsidP="00F1132D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 w:rsidRPr="00F1132D">
        <w:rPr>
          <w:rFonts w:ascii="Calibri" w:hAnsi="Calibri"/>
          <w:sz w:val="22"/>
          <w:szCs w:val="22"/>
        </w:rPr>
        <w:t xml:space="preserve">To automate the winch control, the flight control system needs to know permanently the line position </w:t>
      </w:r>
    </w:p>
    <w:p w:rsidR="009E5CE6" w:rsidRDefault="009E5CE6"/>
    <w:p w:rsidR="001A60A4" w:rsidRPr="00271EAD" w:rsidRDefault="009E5CE6">
      <w:pPr>
        <w:rPr>
          <w:b/>
        </w:rPr>
      </w:pPr>
      <w:r w:rsidRPr="00271EAD">
        <w:rPr>
          <w:b/>
        </w:rPr>
        <w:t>How?</w:t>
      </w:r>
    </w:p>
    <w:p w:rsidR="00F1132D" w:rsidRDefault="00F1132D" w:rsidP="00F1132D">
      <w:r w:rsidRPr="00271EAD">
        <w:rPr>
          <w:u w:val="single"/>
        </w:rPr>
        <w:t>Idea 1:</w:t>
      </w:r>
      <w:r>
        <w:t xml:space="preserve"> Install an encoder on the winch and count the ticks to deduce the line position</w:t>
      </w:r>
    </w:p>
    <w:p w:rsidR="00F1132D" w:rsidRDefault="009E5CE6" w:rsidP="00531581">
      <w:pPr>
        <w:pStyle w:val="ListParagraph"/>
        <w:numPr>
          <w:ilvl w:val="0"/>
          <w:numId w:val="1"/>
        </w:numPr>
      </w:pPr>
      <w:r>
        <w:t>No good, because t</w:t>
      </w:r>
      <w:r w:rsidR="00F1132D">
        <w:t xml:space="preserve">he winch sometimes stuck and doesn’t spin always in same </w:t>
      </w:r>
      <w:r>
        <w:t>way</w:t>
      </w:r>
    </w:p>
    <w:p w:rsidR="009E5CE6" w:rsidRDefault="009E5CE6" w:rsidP="009E5CE6">
      <w:r w:rsidRPr="00271EAD">
        <w:rPr>
          <w:u w:val="single"/>
        </w:rPr>
        <w:t>Idea 2:</w:t>
      </w:r>
      <w:r>
        <w:t xml:space="preserve"> Measure the high of the line wrapped around the winch</w:t>
      </w:r>
    </w:p>
    <w:p w:rsidR="009E5CE6" w:rsidRDefault="009E5CE6" w:rsidP="00F1132D">
      <w:pPr>
        <w:pStyle w:val="ListParagraph"/>
        <w:numPr>
          <w:ilvl w:val="0"/>
          <w:numId w:val="1"/>
        </w:numPr>
      </w:pPr>
      <w:r>
        <w:t>Sounds complex, because the line is so thin</w:t>
      </w:r>
    </w:p>
    <w:p w:rsidR="009A4A12" w:rsidRDefault="009E5CE6" w:rsidP="00F1132D">
      <w:r w:rsidRPr="00271EAD">
        <w:rPr>
          <w:u w:val="single"/>
        </w:rPr>
        <w:t>Idea 3</w:t>
      </w:r>
      <w:r w:rsidR="009A4A12" w:rsidRPr="00271EAD">
        <w:rPr>
          <w:u w:val="single"/>
        </w:rPr>
        <w:t>:</w:t>
      </w:r>
      <w:r w:rsidR="009A4A12">
        <w:t xml:space="preserve"> Add </w:t>
      </w:r>
      <w:r>
        <w:t>another</w:t>
      </w:r>
      <w:r w:rsidR="009A4A12">
        <w:t xml:space="preserve"> pulley and make sure that the line goes through it. And in this </w:t>
      </w:r>
      <w:r>
        <w:t>case,</w:t>
      </w:r>
      <w:r w:rsidR="009A4A12">
        <w:t xml:space="preserve"> we can </w:t>
      </w:r>
      <w:r>
        <w:t>install</w:t>
      </w:r>
      <w:r w:rsidR="009A4A12">
        <w:t xml:space="preserve"> an encoder to count the ti</w:t>
      </w:r>
      <w:r>
        <w:t xml:space="preserve">cks so we can deduce </w:t>
      </w:r>
      <w:r w:rsidR="009A4A12">
        <w:t>the line position.</w:t>
      </w:r>
    </w:p>
    <w:p w:rsidR="009A4A12" w:rsidRDefault="009E5CE6" w:rsidP="00F1132D">
      <w:pPr>
        <w:pStyle w:val="ListParagraph"/>
        <w:numPr>
          <w:ilvl w:val="0"/>
          <w:numId w:val="1"/>
        </w:numPr>
      </w:pPr>
      <w:r>
        <w:t xml:space="preserve">Good, but the line could slip around the pulleys for some millimeters, so the system accumulates the small errors until it becomes a big difference between the real line position and the calculate position. </w:t>
      </w:r>
    </w:p>
    <w:p w:rsidR="009E5CE6" w:rsidRDefault="00F1132D" w:rsidP="00F1132D">
      <w:r w:rsidRPr="00271EAD">
        <w:rPr>
          <w:u w:val="single"/>
        </w:rPr>
        <w:t>I</w:t>
      </w:r>
      <w:r w:rsidR="00271EAD">
        <w:rPr>
          <w:u w:val="single"/>
        </w:rPr>
        <w:t>dea 4</w:t>
      </w:r>
      <w:r w:rsidRPr="00271EAD">
        <w:rPr>
          <w:u w:val="single"/>
        </w:rPr>
        <w:t>:</w:t>
      </w:r>
      <w:r>
        <w:t xml:space="preserve"> </w:t>
      </w:r>
      <w:r w:rsidR="009E5CE6">
        <w:t>We can add a landmark in the line to get the correct position and correct the theoretical position.</w:t>
      </w:r>
    </w:p>
    <w:p w:rsidR="009E5CE6" w:rsidRDefault="009E5CE6" w:rsidP="009E5CE6">
      <w:pPr>
        <w:pStyle w:val="ListParagraph"/>
        <w:numPr>
          <w:ilvl w:val="0"/>
          <w:numId w:val="1"/>
        </w:numPr>
      </w:pPr>
      <w:r>
        <w:t>Good! How?</w:t>
      </w:r>
    </w:p>
    <w:p w:rsidR="00F1132D" w:rsidRDefault="00F1132D" w:rsidP="009E5CE6">
      <w:pPr>
        <w:pStyle w:val="ListParagraph"/>
        <w:numPr>
          <w:ilvl w:val="0"/>
          <w:numId w:val="1"/>
        </w:numPr>
      </w:pPr>
      <w:r>
        <w:t xml:space="preserve">wrapped </w:t>
      </w:r>
      <w:proofErr w:type="gramStart"/>
      <w:r>
        <w:t>a metal tape each 10 meters</w:t>
      </w:r>
      <w:proofErr w:type="gramEnd"/>
      <w:r>
        <w:t xml:space="preserve"> and use a magnetic sensor to detect the tape</w:t>
      </w:r>
    </w:p>
    <w:p w:rsidR="00F1132D" w:rsidRDefault="009A4A12" w:rsidP="00F1132D">
      <w:pPr>
        <w:pStyle w:val="ListParagraph"/>
        <w:numPr>
          <w:ilvl w:val="0"/>
          <w:numId w:val="1"/>
        </w:numPr>
      </w:pPr>
      <w:r>
        <w:t>Good, and w</w:t>
      </w:r>
      <w:r w:rsidR="00F1132D">
        <w:t xml:space="preserve">hy not using a black tape and a photonic </w:t>
      </w:r>
      <w:r>
        <w:t>sensor?</w:t>
      </w:r>
    </w:p>
    <w:p w:rsidR="00F1132D" w:rsidRDefault="009A4A12" w:rsidP="00586C72">
      <w:pPr>
        <w:pStyle w:val="ListParagraph"/>
        <w:numPr>
          <w:ilvl w:val="0"/>
          <w:numId w:val="1"/>
        </w:numPr>
      </w:pPr>
      <w:r>
        <w:t>Could works also, we just need to make sure that the line is always clean and white.</w:t>
      </w:r>
    </w:p>
    <w:p w:rsidR="009A4A12" w:rsidRDefault="009E5CE6" w:rsidP="00586C72">
      <w:pPr>
        <w:pStyle w:val="ListParagraph"/>
        <w:numPr>
          <w:ilvl w:val="0"/>
          <w:numId w:val="1"/>
        </w:numPr>
      </w:pPr>
      <w:r>
        <w:t>Yes, it is</w:t>
      </w:r>
      <w:r w:rsidR="009A4A12">
        <w:t>.</w:t>
      </w:r>
    </w:p>
    <w:p w:rsidR="009E5CE6" w:rsidRDefault="009E5CE6" w:rsidP="00586C72">
      <w:pPr>
        <w:pStyle w:val="ListParagraph"/>
        <w:numPr>
          <w:ilvl w:val="0"/>
          <w:numId w:val="1"/>
        </w:numPr>
      </w:pPr>
      <w:r>
        <w:t>What about the initial position?</w:t>
      </w:r>
    </w:p>
    <w:p w:rsidR="009E5CE6" w:rsidRDefault="009E5CE6" w:rsidP="009E5CE6">
      <w:pPr>
        <w:pStyle w:val="ListParagraph"/>
        <w:numPr>
          <w:ilvl w:val="0"/>
          <w:numId w:val="1"/>
        </w:numPr>
      </w:pPr>
      <w:r>
        <w:t>We can make many different landmarks for absolute position and incremental position.</w:t>
      </w:r>
    </w:p>
    <w:p w:rsidR="00271EAD" w:rsidRDefault="009E5CE6" w:rsidP="00271EAD">
      <w:pPr>
        <w:pStyle w:val="ListParagraph"/>
      </w:pPr>
      <w:r>
        <w:t xml:space="preserve">We </w:t>
      </w:r>
      <w:r w:rsidR="00271EAD">
        <w:t>can take an inspiration from a barcode: we c</w:t>
      </w:r>
      <w:r>
        <w:t xml:space="preserve">ombine </w:t>
      </w:r>
      <w:r w:rsidR="00271EAD">
        <w:t>black and white to make a unique landmark.</w:t>
      </w:r>
    </w:p>
    <w:p w:rsidR="009E5CE6" w:rsidRDefault="00271EAD" w:rsidP="00271EAD">
      <w:pPr>
        <w:pStyle w:val="ListParagraph"/>
      </w:pPr>
      <w:r>
        <w:t>So we can make a unique absolute landmark for example for the position 0</w:t>
      </w:r>
      <w:proofErr w:type="gramStart"/>
      <w:r>
        <w:t>m ,</w:t>
      </w:r>
      <w:proofErr w:type="gramEnd"/>
      <w:r>
        <w:t xml:space="preserve"> 100m and 200m and an incremental landmark each 10m. </w:t>
      </w:r>
    </w:p>
    <w:p w:rsidR="009E5CE6" w:rsidRDefault="009E5CE6" w:rsidP="009E5CE6"/>
    <w:p w:rsidR="009E5CE6" w:rsidRPr="00271EAD" w:rsidRDefault="00271EAD" w:rsidP="009E5CE6">
      <w:pPr>
        <w:rPr>
          <w:b/>
        </w:rPr>
      </w:pPr>
      <w:r w:rsidRPr="00271EAD">
        <w:rPr>
          <w:b/>
        </w:rPr>
        <w:t>Conclusion:</w:t>
      </w:r>
    </w:p>
    <w:p w:rsidR="00271EAD" w:rsidRDefault="00271EAD" w:rsidP="009E5CE6">
      <w:r>
        <w:t xml:space="preserve">The </w:t>
      </w:r>
      <w:bookmarkStart w:id="0" w:name="_GoBack"/>
      <w:bookmarkEnd w:id="0"/>
      <w:r>
        <w:t xml:space="preserve">system is made up of: </w:t>
      </w:r>
    </w:p>
    <w:p w:rsidR="00271EAD" w:rsidRDefault="00271EAD" w:rsidP="00271EAD">
      <w:pPr>
        <w:pStyle w:val="ListParagraph"/>
        <w:numPr>
          <w:ilvl w:val="0"/>
          <w:numId w:val="1"/>
        </w:numPr>
      </w:pPr>
      <w:r>
        <w:t>Pulley + encoder: Measure the theatrical line position</w:t>
      </w:r>
    </w:p>
    <w:p w:rsidR="00271EAD" w:rsidRDefault="00271EAD" w:rsidP="00271EAD">
      <w:pPr>
        <w:pStyle w:val="ListParagraph"/>
        <w:numPr>
          <w:ilvl w:val="0"/>
          <w:numId w:val="1"/>
        </w:numPr>
      </w:pPr>
      <w:r>
        <w:t>Landmarks + IR Sensor: Get the exact line position</w:t>
      </w:r>
    </w:p>
    <w:p w:rsidR="00271EAD" w:rsidRDefault="00271EAD" w:rsidP="00271EAD">
      <w:pPr>
        <w:pStyle w:val="ListParagraph"/>
        <w:numPr>
          <w:ilvl w:val="0"/>
          <w:numId w:val="1"/>
        </w:numPr>
      </w:pPr>
      <w:r>
        <w:t>The landmarks are built up of a black tape as a barcode.</w:t>
      </w:r>
    </w:p>
    <w:p w:rsidR="00271EAD" w:rsidRDefault="00271EAD" w:rsidP="00271EAD">
      <w:pPr>
        <w:pStyle w:val="ListParagraph"/>
        <w:numPr>
          <w:ilvl w:val="0"/>
          <w:numId w:val="1"/>
        </w:numPr>
      </w:pPr>
      <w:r>
        <w:t xml:space="preserve">Arduino: Compute the line position &amp; send data to the flight control. </w:t>
      </w:r>
    </w:p>
    <w:sectPr w:rsidR="00271EAD" w:rsidSect="006A5AFB">
      <w:pgSz w:w="11906" w:h="16838"/>
      <w:pgMar w:top="142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93D4E"/>
    <w:multiLevelType w:val="hybridMultilevel"/>
    <w:tmpl w:val="CE6C925E"/>
    <w:lvl w:ilvl="0" w:tplc="2A6022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2D"/>
    <w:rsid w:val="00153BB8"/>
    <w:rsid w:val="0016107D"/>
    <w:rsid w:val="00271EAD"/>
    <w:rsid w:val="00331F0D"/>
    <w:rsid w:val="003D6D4C"/>
    <w:rsid w:val="003D7665"/>
    <w:rsid w:val="006A5AFB"/>
    <w:rsid w:val="00895F03"/>
    <w:rsid w:val="0094513F"/>
    <w:rsid w:val="009A4A12"/>
    <w:rsid w:val="009E5CE6"/>
    <w:rsid w:val="00BD6760"/>
    <w:rsid w:val="00DB176C"/>
    <w:rsid w:val="00EB0A3D"/>
    <w:rsid w:val="00F1132D"/>
    <w:rsid w:val="00F4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9987"/>
  <w15:chartTrackingRefBased/>
  <w15:docId w15:val="{B37EBA45-C96B-4D96-8006-01D09093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13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F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F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HADRICH Saifollah</dc:creator>
  <cp:keywords/>
  <dc:description/>
  <cp:lastModifiedBy>HADRICH Saifollah</cp:lastModifiedBy>
  <cp:revision>4</cp:revision>
  <dcterms:created xsi:type="dcterms:W3CDTF">2019-02-19T10:47:00Z</dcterms:created>
  <dcterms:modified xsi:type="dcterms:W3CDTF">2019-02-19T11:33:00Z</dcterms:modified>
</cp:coreProperties>
</file>