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7582569"/>
        <w:docPartObj>
          <w:docPartGallery w:val="Cover Pages"/>
          <w:docPartUnique/>
        </w:docPartObj>
      </w:sdtPr>
      <w:sdtEndPr>
        <w:rPr>
          <w:sz w:val="24"/>
          <w:szCs w:val="32"/>
        </w:rPr>
      </w:sdtEndPr>
      <w:sdtContent>
        <w:p w14:paraId="7CF34B35" w14:textId="0B63F92A" w:rsidR="009A45DD" w:rsidRDefault="009A45DD">
          <w:r>
            <w:rPr>
              <w:noProof/>
            </w:rPr>
            <w:pict w14:anchorId="68FBD7C2">
              <v:group id="Grupo 157" o:spid="_x0000_s2053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<v:shape id="Rectángulo 51" o:spid="_x0000_s2054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<v:stroke joinstyle="miter"/>
                  <v:path arrowok="t" o:connecttype="custom" o:connectlocs="0,0;7315200,0;7315200,1130373;3620757,733885;0,1092249;0,0" o:connectangles="0,0,0,0,0,0"/>
                </v:shape>
                <v:rect id="Rectángulo 151" o:spid="_x0000_s2055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<v:fill r:id="rId11" o:title="" recolor="t" rotate="t" type="frame"/>
                </v:rect>
                <w10:wrap anchorx="page" anchory="page"/>
              </v:group>
            </w:pict>
          </w:r>
          <w:r>
            <w:rPr>
              <w:noProof/>
            </w:rPr>
            <w:pict w14:anchorId="49FFC829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59" o:spid="_x0000_s2052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<v:textbox inset="126pt,0,54pt,0">
                  <w:txbxContent>
                    <w:sdt>
                      <w:sdtPr>
                        <w:rPr>
                          <w:color w:val="595959" w:themeColor="text1" w:themeTint="A6"/>
                          <w:sz w:val="28"/>
                          <w:szCs w:val="28"/>
                        </w:rPr>
                        <w:alias w:val="Autor"/>
                        <w:tag w:val=""/>
                        <w:id w:val="789243997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Content>
                        <w:p w14:paraId="5EB8C91A" w14:textId="12CCF411" w:rsidR="009A45DD" w:rsidRDefault="009A45DD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>IES Enric Valor - Monòver</w:t>
                          </w:r>
                        </w:p>
                      </w:sdtContent>
                    </w:sdt>
                    <w:p w14:paraId="7207D178" w14:textId="3D719922" w:rsidR="009A45DD" w:rsidRDefault="009A45DD">
                      <w:pPr>
                        <w:pStyle w:val="Sinespaciado"/>
                        <w:jc w:val="right"/>
                        <w:rPr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w:r>
        </w:p>
        <w:p w14:paraId="0C27191D" w14:textId="0656F472" w:rsidR="009A45DD" w:rsidRDefault="00386F01">
          <w:pPr>
            <w:spacing w:after="0" w:line="240" w:lineRule="auto"/>
            <w:rPr>
              <w:sz w:val="24"/>
              <w:szCs w:val="32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66F38137" wp14:editId="61210079">
                <wp:simplePos x="0" y="0"/>
                <wp:positionH relativeFrom="column">
                  <wp:posOffset>-1546</wp:posOffset>
                </wp:positionH>
                <wp:positionV relativeFrom="paragraph">
                  <wp:posOffset>634889</wp:posOffset>
                </wp:positionV>
                <wp:extent cx="6188710" cy="3446780"/>
                <wp:effectExtent l="0" t="0" r="0" b="0"/>
                <wp:wrapNone/>
                <wp:docPr id="2074054177" name="Imagen 2" descr="Diseño De Interfaz - Diseño de UI: Qué es, cómo hacerlo y consejos - TTBDL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Diseño De Interfaz - Diseño de UI: Qué es, cómo hacerlo y consejos - TTBDLX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88710" cy="3446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9A45DD">
            <w:rPr>
              <w:noProof/>
            </w:rPr>
            <w:pict w14:anchorId="3C7D5136">
              <v:shape id="Cuadro de texto 163" o:spid="_x0000_s2050" type="#_x0000_t202" style="position:absolute;margin-left:17.55pt;margin-top:387.15pt;width:560.2pt;height:305.6pt;z-index:251659264;visibility:visible;mso-wrap-style:square;mso-width-percent:941;mso-height-percent:363;mso-wrap-distance-left:9pt;mso-wrap-distance-top:0;mso-wrap-distance-right:9pt;mso-wrap-distance-bottom:0;mso-position-horizontal-relative:pag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<v:textbox inset="126pt,0,54pt,0">
                  <w:txbxContent>
                    <w:p w14:paraId="6236E886" w14:textId="2E212CF7" w:rsidR="009A45DD" w:rsidRDefault="009A45DD">
                      <w:pPr>
                        <w:jc w:val="right"/>
                        <w:rPr>
                          <w:color w:val="5B9BD5" w:themeColor="accent1"/>
                          <w:sz w:val="64"/>
                          <w:szCs w:val="64"/>
                        </w:rPr>
                      </w:pPr>
                      <w:sdt>
                        <w:sdtPr>
                          <w:rPr>
                            <w:caps/>
                            <w:color w:val="5B9BD5" w:themeColor="accent1"/>
                            <w:sz w:val="64"/>
                            <w:szCs w:val="64"/>
                          </w:rPr>
                          <w:alias w:val="Título"/>
                          <w:tag w:val=""/>
                          <w:id w:val="63014107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Content>
                          <w:r w:rsidRPr="009A45DD">
                            <w:rPr>
                              <w:caps/>
                              <w:color w:val="5B9BD5" w:themeColor="accent1"/>
                              <w:sz w:val="64"/>
                              <w:szCs w:val="64"/>
                            </w:rPr>
                            <w:t>Actividad 1. Unidad 1</w:t>
                          </w:r>
                        </w:sdtContent>
                      </w:sdt>
                    </w:p>
                    <w:sdt>
                      <w:sdtPr>
                        <w:rPr>
                          <w:color w:val="404040" w:themeColor="text1" w:themeTint="BF"/>
                          <w:sz w:val="36"/>
                          <w:szCs w:val="36"/>
                        </w:rPr>
                        <w:alias w:val="Subtítulo"/>
                        <w:tag w:val=""/>
                        <w:id w:val="1759551507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6F834D4B" w14:textId="18AFFAF8" w:rsidR="009A45DD" w:rsidRDefault="009A45DD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DIW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 w:rsidR="009A45DD">
            <w:rPr>
              <w:noProof/>
            </w:rPr>
            <w:pict w14:anchorId="59046983">
              <v:shape id="Cuadro de texto 161" o:spid="_x0000_s2051" type="#_x0000_t202" style="position:absolute;margin-left:19.4pt;margin-top:703.2pt;width:559.9pt;height:41.2pt;z-index:251661312;visibility:visible;mso-wrap-style:square;mso-width-percent:941;mso-wrap-distance-left:9pt;mso-wrap-distance-top:0;mso-wrap-distance-right:9pt;mso-wrap-distance-bottom:0;mso-position-horizontal-relative:page;mso-position-vertical-relative:page;mso-width-percent:941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<v:textbox inset="126pt,0,54pt,0">
                  <w:txbxContent>
                    <w:p w14:paraId="49B75C19" w14:textId="058A5B65" w:rsidR="009A45DD" w:rsidRDefault="009A45DD">
                      <w:pPr>
                        <w:pStyle w:val="Sinespaciado"/>
                        <w:jc w:val="right"/>
                        <w:rPr>
                          <w:color w:val="5B9BD5" w:themeColor="accent1"/>
                          <w:sz w:val="28"/>
                          <w:szCs w:val="28"/>
                        </w:rPr>
                      </w:pPr>
                      <w:r>
                        <w:rPr>
                          <w:color w:val="5B9BD5" w:themeColor="accent1"/>
                          <w:sz w:val="28"/>
                          <w:szCs w:val="28"/>
                        </w:rPr>
                        <w:t>José Miguel Verdu Sagredo</w:t>
                      </w:r>
                    </w:p>
                    <w:sdt>
                      <w:sdtPr>
                        <w:rPr>
                          <w:color w:val="595959" w:themeColor="text1" w:themeTint="A6"/>
                          <w:sz w:val="20"/>
                          <w:szCs w:val="20"/>
                        </w:rPr>
                        <w:alias w:val="Descripción breve"/>
                        <w:tag w:val=""/>
                        <w:id w:val="1375273687"/>
                        <w:showingPlcHdr/>
                        <w:dataBinding w:prefixMappings="xmlns:ns0='http://schemas.microsoft.com/office/2006/coverPageProps' " w:xpath="/ns0:CoverPageProperties[1]/ns0:Abstract[1]" w:storeItemID="{55AF091B-3C7A-41E3-B477-F2FDAA23CFDA}"/>
                        <w:text w:multiLine="1"/>
                      </w:sdtPr>
                      <w:sdtContent>
                        <w:p w14:paraId="1A54FC75" w14:textId="267D7983" w:rsidR="009A45DD" w:rsidRDefault="009A45DD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    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 w:rsidR="009A45DD">
            <w:rPr>
              <w:sz w:val="24"/>
              <w:szCs w:val="32"/>
            </w:rPr>
            <w:br w:type="page"/>
          </w:r>
        </w:p>
      </w:sdtContent>
    </w:sdt>
    <w:sdt>
      <w:sdtPr>
        <w:id w:val="142338410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52FB1FA9" w14:textId="6D38784D" w:rsidR="009A45DD" w:rsidRDefault="009A45DD">
          <w:pPr>
            <w:pStyle w:val="TtuloTDC"/>
          </w:pPr>
          <w:r>
            <w:t>Contenido</w:t>
          </w:r>
        </w:p>
        <w:p w14:paraId="460D16A2" w14:textId="70965F09" w:rsidR="009A45DD" w:rsidRDefault="009A45DD">
          <w:pPr>
            <w:pStyle w:val="TD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136458" w:history="1">
            <w:r w:rsidRPr="00CF51A7">
              <w:rPr>
                <w:rStyle w:val="Hipervnculo"/>
                <w:rFonts w:cstheme="majorHAnsi"/>
                <w:noProof/>
                <w:lang w:val="en-US"/>
              </w:rPr>
              <w:t>1. ¿Qué colores predominan en la página? ¿Consideras que son coherentes y adecuados? Explica por qué.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_Toc241136458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A2DBF" w14:textId="5B4BE4E0" w:rsidR="009A45DD" w:rsidRDefault="009A45DD">
          <w:pPr>
            <w:pStyle w:val="TDC1"/>
            <w:tabs>
              <w:tab w:val="right" w:leader="dot" w:pos="9736"/>
            </w:tabs>
            <w:rPr>
              <w:noProof/>
            </w:rPr>
          </w:pPr>
          <w:hyperlink w:anchor="_Toc241136459" w:history="1">
            <w:r w:rsidRPr="00CF51A7">
              <w:rPr>
                <w:rStyle w:val="Hipervnculo"/>
                <w:rFonts w:cstheme="majorHAnsi"/>
                <w:noProof/>
                <w:lang w:val="en-US"/>
              </w:rPr>
              <w:t>2. ¿Qué tipografía utiliza la página? ¿Es legible y consistente? Justifica tu respuesta.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_Toc241136459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A03FB" w14:textId="336CF3BF" w:rsidR="009A45DD" w:rsidRDefault="009A45DD">
          <w:pPr>
            <w:pStyle w:val="TDC1"/>
            <w:tabs>
              <w:tab w:val="right" w:leader="dot" w:pos="9736"/>
            </w:tabs>
            <w:rPr>
              <w:noProof/>
            </w:rPr>
          </w:pPr>
          <w:hyperlink w:anchor="_Toc241136460" w:history="1">
            <w:r w:rsidRPr="00CF51A7">
              <w:rPr>
                <w:rStyle w:val="Hipervnculo"/>
                <w:rFonts w:cstheme="majorHAnsi"/>
                <w:noProof/>
                <w:lang w:val="en-US"/>
              </w:rPr>
              <w:t>3. ¿Cómo está distribuido el contenido entre texto, imágenes y espacios en blanco? ¿Facilita la lectura y comprensión?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_Toc241136460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776F2" w14:textId="3A1D5023" w:rsidR="009A45DD" w:rsidRDefault="009A45DD">
          <w:pPr>
            <w:pStyle w:val="TDC1"/>
            <w:tabs>
              <w:tab w:val="right" w:leader="dot" w:pos="9736"/>
            </w:tabs>
            <w:rPr>
              <w:noProof/>
            </w:rPr>
          </w:pPr>
          <w:hyperlink w:anchor="_Toc241136461" w:history="1">
            <w:r w:rsidRPr="00CF51A7">
              <w:rPr>
                <w:rStyle w:val="Hipervnculo"/>
                <w:rFonts w:cstheme="majorHAnsi"/>
                <w:noProof/>
                <w:lang w:val="en-US"/>
              </w:rPr>
              <w:t>4. ¿Dónde se encuentra la información más importante? ¿Está claramente destacada?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_Toc241136461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AF5AF" w14:textId="13983570" w:rsidR="009A45DD" w:rsidRDefault="009A45DD">
          <w:pPr>
            <w:pStyle w:val="TDC1"/>
            <w:tabs>
              <w:tab w:val="right" w:leader="dot" w:pos="9736"/>
            </w:tabs>
            <w:rPr>
              <w:noProof/>
            </w:rPr>
          </w:pPr>
          <w:hyperlink w:anchor="_Toc241136462" w:history="1">
            <w:r w:rsidRPr="00CF51A7">
              <w:rPr>
                <w:rStyle w:val="Hipervnculo"/>
                <w:rFonts w:cstheme="majorHAnsi"/>
                <w:noProof/>
                <w:lang w:val="en-US"/>
              </w:rPr>
              <w:t>5. ¿La página tiene una estructura clara con cabecera, menú y secciones diferenciadas?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_Toc241136462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01743" w14:textId="205E16BF" w:rsidR="009A45DD" w:rsidRDefault="009A45DD">
          <w:pPr>
            <w:pStyle w:val="TDC1"/>
            <w:tabs>
              <w:tab w:val="right" w:leader="dot" w:pos="9736"/>
            </w:tabs>
            <w:rPr>
              <w:noProof/>
            </w:rPr>
          </w:pPr>
          <w:hyperlink w:anchor="_Toc241136463" w:history="1">
            <w:r w:rsidRPr="00CF51A7">
              <w:rPr>
                <w:rStyle w:val="Hipervnculo"/>
                <w:rFonts w:cstheme="majorHAnsi"/>
                <w:noProof/>
                <w:lang w:val="en-US"/>
              </w:rPr>
              <w:t>6. ¿Se puede identificar fácilmente qué se debe leer primero? Explica cómo se logra la jerarquía visual.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_Toc241136463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93344" w14:textId="6535030F" w:rsidR="009A45DD" w:rsidRDefault="009A45DD">
          <w:pPr>
            <w:pStyle w:val="TDC1"/>
            <w:tabs>
              <w:tab w:val="right" w:leader="dot" w:pos="9736"/>
            </w:tabs>
            <w:rPr>
              <w:noProof/>
            </w:rPr>
          </w:pPr>
          <w:hyperlink w:anchor="_Toc241136464" w:history="1">
            <w:r w:rsidRPr="00CF51A7">
              <w:rPr>
                <w:rStyle w:val="Hipervnculo"/>
                <w:rFonts w:cstheme="majorHAnsi"/>
                <w:noProof/>
                <w:lang w:val="en-US"/>
              </w:rPr>
              <w:t>7. ¿La navegación es intuitiva? ¿Se encuentra fácilmente la información que se busca?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_Toc241136464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08DF1" w14:textId="0761F30E" w:rsidR="009A45DD" w:rsidRDefault="009A45DD">
          <w:pPr>
            <w:pStyle w:val="TDC1"/>
            <w:tabs>
              <w:tab w:val="right" w:leader="dot" w:pos="9736"/>
            </w:tabs>
            <w:rPr>
              <w:noProof/>
            </w:rPr>
          </w:pPr>
          <w:hyperlink w:anchor="_Toc241136465" w:history="1">
            <w:r w:rsidRPr="00CF51A7">
              <w:rPr>
                <w:rStyle w:val="Hipervnculo"/>
                <w:rFonts w:cstheme="majorHAnsi"/>
                <w:noProof/>
                <w:lang w:val="en-US"/>
              </w:rPr>
              <w:t>8. ¿Los menús, enlaces y botones son claros, visibles y consistentes en toda la web?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_Toc241136465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25960" w14:textId="0A27D7DA" w:rsidR="009A45DD" w:rsidRDefault="009A45DD">
          <w:pPr>
            <w:pStyle w:val="TDC1"/>
            <w:tabs>
              <w:tab w:val="right" w:leader="dot" w:pos="9736"/>
            </w:tabs>
            <w:rPr>
              <w:noProof/>
            </w:rPr>
          </w:pPr>
          <w:hyperlink w:anchor="_Toc241136466" w:history="1">
            <w:r w:rsidRPr="00CF51A7">
              <w:rPr>
                <w:rStyle w:val="Hipervnculo"/>
                <w:rFonts w:cstheme="majorHAnsi"/>
                <w:noProof/>
                <w:lang w:val="en-US"/>
              </w:rPr>
              <w:t>9. ¿Las llamadas a la acción están bien diferenciadas y son comprensibles?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_Toc241136466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B9769" w14:textId="02A9CC62" w:rsidR="009A45DD" w:rsidRDefault="009A45DD">
          <w:pPr>
            <w:pStyle w:val="TDC1"/>
            <w:tabs>
              <w:tab w:val="right" w:leader="dot" w:pos="9736"/>
            </w:tabs>
            <w:rPr>
              <w:noProof/>
            </w:rPr>
          </w:pPr>
          <w:hyperlink w:anchor="_Toc241136467" w:history="1">
            <w:r w:rsidRPr="00CF51A7">
              <w:rPr>
                <w:rStyle w:val="Hipervnculo"/>
                <w:rFonts w:cstheme="majorHAnsi"/>
                <w:noProof/>
                <w:lang w:val="en-US"/>
              </w:rPr>
              <w:t>10. ¿Existe suficiente contraste entre el texto y el fondo para que la lectura sea cómoda?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_Toc241136467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C6152" w14:textId="2D9BDD2E" w:rsidR="009A45DD" w:rsidRDefault="009A45DD">
          <w:pPr>
            <w:pStyle w:val="TDC1"/>
            <w:tabs>
              <w:tab w:val="right" w:leader="dot" w:pos="9736"/>
            </w:tabs>
            <w:rPr>
              <w:noProof/>
            </w:rPr>
          </w:pPr>
          <w:hyperlink w:anchor="_Toc241136468" w:history="1">
            <w:r w:rsidRPr="00CF51A7">
              <w:rPr>
                <w:rStyle w:val="Hipervnculo"/>
                <w:rFonts w:cstheme="majorHAnsi"/>
                <w:noProof/>
                <w:lang w:val="en-US"/>
              </w:rPr>
              <w:t>11. ¿Las imágenes relevantes incluyen texto alternativo (alt)?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_Toc241136468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E803F" w14:textId="2236F2FA" w:rsidR="009A45DD" w:rsidRDefault="009A45DD">
          <w:pPr>
            <w:pStyle w:val="TDC1"/>
            <w:tabs>
              <w:tab w:val="right" w:leader="dot" w:pos="9736"/>
            </w:tabs>
            <w:rPr>
              <w:noProof/>
            </w:rPr>
          </w:pPr>
          <w:hyperlink w:anchor="_Toc241136469" w:history="1">
            <w:r w:rsidRPr="00CF51A7">
              <w:rPr>
                <w:rStyle w:val="Hipervnculo"/>
                <w:rFonts w:cstheme="majorHAnsi"/>
                <w:noProof/>
                <w:lang w:val="en-US"/>
              </w:rPr>
              <w:t>12. ¿Se puede utilizar la página solo con el teclado, sin necesidad de ratón?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_Toc241136469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A8418" w14:textId="31142767" w:rsidR="009A45DD" w:rsidRDefault="009A45DD">
          <w:r>
            <w:rPr>
              <w:b/>
              <w:bCs/>
            </w:rPr>
            <w:fldChar w:fldCharType="end"/>
          </w:r>
        </w:p>
      </w:sdtContent>
    </w:sdt>
    <w:p w14:paraId="76D0A868" w14:textId="57CD5FFE" w:rsidR="00630533" w:rsidRPr="009A45DD" w:rsidRDefault="009A45DD" w:rsidP="00386F01">
      <w:pPr>
        <w:spacing w:after="0" w:line="240" w:lineRule="auto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sz w:val="24"/>
          <w:szCs w:val="32"/>
        </w:rPr>
        <w:br w:type="page"/>
      </w:r>
      <w:bookmarkStart w:id="0" w:name="_Toc241136458"/>
      <w:r w:rsidR="00630533" w:rsidRPr="009A45DD">
        <w:rPr>
          <w:rFonts w:asciiTheme="majorHAnsi" w:hAnsiTheme="majorHAnsi" w:cstheme="majorHAnsi"/>
          <w:sz w:val="28"/>
          <w:szCs w:val="28"/>
          <w:lang w:val="en-US"/>
        </w:rPr>
        <w:lastRenderedPageBreak/>
        <w:t>1. ¿</w:t>
      </w:r>
      <w:proofErr w:type="spellStart"/>
      <w:r w:rsidR="00630533" w:rsidRPr="009A45DD">
        <w:rPr>
          <w:rFonts w:asciiTheme="majorHAnsi" w:hAnsiTheme="majorHAnsi" w:cstheme="majorHAnsi"/>
          <w:sz w:val="28"/>
          <w:szCs w:val="28"/>
          <w:lang w:val="en-US"/>
        </w:rPr>
        <w:t>Qué</w:t>
      </w:r>
      <w:proofErr w:type="spellEnd"/>
      <w:r w:rsidR="00630533" w:rsidRPr="009A45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630533" w:rsidRPr="009A45DD">
        <w:rPr>
          <w:rFonts w:asciiTheme="majorHAnsi" w:hAnsiTheme="majorHAnsi" w:cstheme="majorHAnsi"/>
          <w:sz w:val="28"/>
          <w:szCs w:val="28"/>
          <w:lang w:val="en-US"/>
        </w:rPr>
        <w:t>colores</w:t>
      </w:r>
      <w:proofErr w:type="spellEnd"/>
      <w:r w:rsidR="00630533" w:rsidRPr="009A45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630533" w:rsidRPr="009A45DD">
        <w:rPr>
          <w:rFonts w:asciiTheme="majorHAnsi" w:hAnsiTheme="majorHAnsi" w:cstheme="majorHAnsi"/>
          <w:sz w:val="28"/>
          <w:szCs w:val="28"/>
          <w:lang w:val="en-US"/>
        </w:rPr>
        <w:t>predominan</w:t>
      </w:r>
      <w:proofErr w:type="spellEnd"/>
      <w:r w:rsidR="00630533" w:rsidRPr="009A45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630533" w:rsidRPr="009A45DD">
        <w:rPr>
          <w:rFonts w:asciiTheme="majorHAnsi" w:hAnsiTheme="majorHAnsi" w:cstheme="majorHAnsi"/>
          <w:sz w:val="28"/>
          <w:szCs w:val="28"/>
          <w:lang w:val="en-US"/>
        </w:rPr>
        <w:t>en</w:t>
      </w:r>
      <w:proofErr w:type="spellEnd"/>
      <w:r w:rsidR="00630533" w:rsidRPr="009A45DD">
        <w:rPr>
          <w:rFonts w:asciiTheme="majorHAnsi" w:hAnsiTheme="majorHAnsi" w:cstheme="majorHAnsi"/>
          <w:sz w:val="28"/>
          <w:szCs w:val="28"/>
          <w:lang w:val="en-US"/>
        </w:rPr>
        <w:t xml:space="preserve"> la </w:t>
      </w:r>
      <w:proofErr w:type="spellStart"/>
      <w:r w:rsidR="00630533" w:rsidRPr="009A45DD">
        <w:rPr>
          <w:rFonts w:asciiTheme="majorHAnsi" w:hAnsiTheme="majorHAnsi" w:cstheme="majorHAnsi"/>
          <w:sz w:val="28"/>
          <w:szCs w:val="28"/>
          <w:lang w:val="en-US"/>
        </w:rPr>
        <w:t>página</w:t>
      </w:r>
      <w:proofErr w:type="spellEnd"/>
      <w:r w:rsidR="00630533" w:rsidRPr="009A45DD">
        <w:rPr>
          <w:rFonts w:asciiTheme="majorHAnsi" w:hAnsiTheme="majorHAnsi" w:cstheme="majorHAnsi"/>
          <w:sz w:val="28"/>
          <w:szCs w:val="28"/>
          <w:lang w:val="en-US"/>
        </w:rPr>
        <w:t>? ¿</w:t>
      </w:r>
      <w:proofErr w:type="spellStart"/>
      <w:r w:rsidR="00630533" w:rsidRPr="009A45DD">
        <w:rPr>
          <w:rFonts w:asciiTheme="majorHAnsi" w:hAnsiTheme="majorHAnsi" w:cstheme="majorHAnsi"/>
          <w:sz w:val="28"/>
          <w:szCs w:val="28"/>
          <w:lang w:val="en-US"/>
        </w:rPr>
        <w:t>Consideras</w:t>
      </w:r>
      <w:proofErr w:type="spellEnd"/>
      <w:r w:rsidR="00630533" w:rsidRPr="009A45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630533" w:rsidRPr="009A45DD">
        <w:rPr>
          <w:rFonts w:asciiTheme="majorHAnsi" w:hAnsiTheme="majorHAnsi" w:cstheme="majorHAnsi"/>
          <w:sz w:val="28"/>
          <w:szCs w:val="28"/>
          <w:lang w:val="en-US"/>
        </w:rPr>
        <w:t>que</w:t>
      </w:r>
      <w:proofErr w:type="spellEnd"/>
      <w:r w:rsidR="00630533" w:rsidRPr="009A45DD">
        <w:rPr>
          <w:rFonts w:asciiTheme="majorHAnsi" w:hAnsiTheme="majorHAnsi" w:cstheme="majorHAnsi"/>
          <w:sz w:val="28"/>
          <w:szCs w:val="28"/>
          <w:lang w:val="en-US"/>
        </w:rPr>
        <w:t xml:space="preserve"> son </w:t>
      </w:r>
      <w:proofErr w:type="spellStart"/>
      <w:r w:rsidR="00630533" w:rsidRPr="009A45DD">
        <w:rPr>
          <w:rFonts w:asciiTheme="majorHAnsi" w:hAnsiTheme="majorHAnsi" w:cstheme="majorHAnsi"/>
          <w:sz w:val="28"/>
          <w:szCs w:val="28"/>
          <w:lang w:val="en-US"/>
        </w:rPr>
        <w:t>coherentes</w:t>
      </w:r>
      <w:proofErr w:type="spellEnd"/>
      <w:r w:rsidR="00630533" w:rsidRPr="009A45DD">
        <w:rPr>
          <w:rFonts w:asciiTheme="majorHAnsi" w:hAnsiTheme="majorHAnsi" w:cstheme="majorHAnsi"/>
          <w:sz w:val="28"/>
          <w:szCs w:val="28"/>
          <w:lang w:val="en-US"/>
        </w:rPr>
        <w:t xml:space="preserve"> y </w:t>
      </w:r>
      <w:proofErr w:type="spellStart"/>
      <w:r w:rsidR="00630533" w:rsidRPr="009A45DD">
        <w:rPr>
          <w:rFonts w:asciiTheme="majorHAnsi" w:hAnsiTheme="majorHAnsi" w:cstheme="majorHAnsi"/>
          <w:sz w:val="28"/>
          <w:szCs w:val="28"/>
          <w:lang w:val="en-US"/>
        </w:rPr>
        <w:t>adecuados</w:t>
      </w:r>
      <w:proofErr w:type="spellEnd"/>
      <w:r w:rsidR="00630533" w:rsidRPr="009A45DD">
        <w:rPr>
          <w:rFonts w:asciiTheme="majorHAnsi" w:hAnsiTheme="majorHAnsi" w:cstheme="majorHAnsi"/>
          <w:sz w:val="28"/>
          <w:szCs w:val="28"/>
          <w:lang w:val="en-US"/>
        </w:rPr>
        <w:t xml:space="preserve">? </w:t>
      </w:r>
      <w:proofErr w:type="spellStart"/>
      <w:r w:rsidR="00630533" w:rsidRPr="009A45DD">
        <w:rPr>
          <w:rFonts w:asciiTheme="majorHAnsi" w:hAnsiTheme="majorHAnsi" w:cstheme="majorHAnsi"/>
          <w:sz w:val="28"/>
          <w:szCs w:val="28"/>
          <w:lang w:val="en-US"/>
        </w:rPr>
        <w:t>Explica</w:t>
      </w:r>
      <w:proofErr w:type="spellEnd"/>
      <w:r w:rsidR="00630533" w:rsidRPr="009A45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630533" w:rsidRPr="009A45DD">
        <w:rPr>
          <w:rFonts w:asciiTheme="majorHAnsi" w:hAnsiTheme="majorHAnsi" w:cstheme="majorHAnsi"/>
          <w:sz w:val="28"/>
          <w:szCs w:val="28"/>
          <w:lang w:val="en-US"/>
        </w:rPr>
        <w:t>por</w:t>
      </w:r>
      <w:proofErr w:type="spellEnd"/>
      <w:r w:rsidR="00630533" w:rsidRPr="009A45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630533" w:rsidRPr="009A45DD">
        <w:rPr>
          <w:rFonts w:asciiTheme="majorHAnsi" w:hAnsiTheme="majorHAnsi" w:cstheme="majorHAnsi"/>
          <w:sz w:val="28"/>
          <w:szCs w:val="28"/>
          <w:lang w:val="en-US"/>
        </w:rPr>
        <w:t>qué</w:t>
      </w:r>
      <w:proofErr w:type="spellEnd"/>
      <w:r w:rsidR="00630533" w:rsidRPr="009A45DD">
        <w:rPr>
          <w:rFonts w:asciiTheme="majorHAnsi" w:hAnsiTheme="majorHAnsi" w:cstheme="majorHAnsi"/>
          <w:sz w:val="28"/>
          <w:szCs w:val="28"/>
          <w:lang w:val="en-US"/>
        </w:rPr>
        <w:t>.</w:t>
      </w:r>
      <w:bookmarkEnd w:id="0"/>
    </w:p>
    <w:p w14:paraId="369BB70D" w14:textId="77777777" w:rsidR="000A7B23" w:rsidRPr="009A45DD" w:rsidRDefault="000A7B2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</w:p>
    <w:p w14:paraId="3DD98EEC" w14:textId="710548EE" w:rsidR="00630533" w:rsidRPr="009A45DD" w:rsidRDefault="0063053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Predominan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el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naranja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,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en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la cabecera y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elementos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de la web, y el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blanco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o gris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muy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gramStart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claro 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en</w:t>
      </w:r>
      <w:proofErr w:type="spellEnd"/>
      <w:proofErr w:type="gram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los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fondos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de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productos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y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área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principal. Esta paleta es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bastante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coherente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porque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el Naranja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sirve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para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destacar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las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opcines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importantes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como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botones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y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precios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aparte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que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le da la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su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personalidad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a la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página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y el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blanco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de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fondo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hace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que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el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texto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se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muy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legible.</w:t>
      </w:r>
    </w:p>
    <w:p w14:paraId="3242FC9A" w14:textId="77777777" w:rsidR="000A7B23" w:rsidRPr="009A45DD" w:rsidRDefault="000A7B2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</w:p>
    <w:p w14:paraId="5E4CD85D" w14:textId="77777777" w:rsidR="00630533" w:rsidRPr="009A45DD" w:rsidRDefault="00630533" w:rsidP="009A45DD">
      <w:pPr>
        <w:pStyle w:val="Ttulo1"/>
        <w:rPr>
          <w:rFonts w:cstheme="majorHAnsi"/>
          <w:sz w:val="28"/>
          <w:szCs w:val="28"/>
          <w:lang w:val="en-US"/>
        </w:rPr>
      </w:pPr>
      <w:bookmarkStart w:id="1" w:name="_Toc241136459"/>
      <w:r w:rsidRPr="009A45DD">
        <w:rPr>
          <w:rFonts w:cstheme="majorHAnsi"/>
          <w:sz w:val="28"/>
          <w:szCs w:val="28"/>
          <w:lang w:val="en-US"/>
        </w:rPr>
        <w:t>2. ¿</w:t>
      </w:r>
      <w:proofErr w:type="spellStart"/>
      <w:r w:rsidRPr="009A45DD">
        <w:rPr>
          <w:rFonts w:cstheme="majorHAnsi"/>
          <w:sz w:val="28"/>
          <w:szCs w:val="28"/>
          <w:lang w:val="en-US"/>
        </w:rPr>
        <w:t>Qué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</w:t>
      </w:r>
      <w:proofErr w:type="spellStart"/>
      <w:r w:rsidRPr="009A45DD">
        <w:rPr>
          <w:rFonts w:cstheme="majorHAnsi"/>
          <w:sz w:val="28"/>
          <w:szCs w:val="28"/>
          <w:lang w:val="en-US"/>
        </w:rPr>
        <w:t>tipografía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</w:t>
      </w:r>
      <w:proofErr w:type="spellStart"/>
      <w:r w:rsidRPr="009A45DD">
        <w:rPr>
          <w:rFonts w:cstheme="majorHAnsi"/>
          <w:sz w:val="28"/>
          <w:szCs w:val="28"/>
          <w:lang w:val="en-US"/>
        </w:rPr>
        <w:t>utiliza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la </w:t>
      </w:r>
      <w:proofErr w:type="spellStart"/>
      <w:r w:rsidRPr="009A45DD">
        <w:rPr>
          <w:rFonts w:cstheme="majorHAnsi"/>
          <w:sz w:val="28"/>
          <w:szCs w:val="28"/>
          <w:lang w:val="en-US"/>
        </w:rPr>
        <w:t>página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? ¿Es legible y </w:t>
      </w:r>
      <w:proofErr w:type="spellStart"/>
      <w:r w:rsidRPr="009A45DD">
        <w:rPr>
          <w:rFonts w:cstheme="majorHAnsi"/>
          <w:sz w:val="28"/>
          <w:szCs w:val="28"/>
          <w:lang w:val="en-US"/>
        </w:rPr>
        <w:t>consistente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? </w:t>
      </w:r>
      <w:proofErr w:type="spellStart"/>
      <w:r w:rsidRPr="009A45DD">
        <w:rPr>
          <w:rFonts w:cstheme="majorHAnsi"/>
          <w:sz w:val="28"/>
          <w:szCs w:val="28"/>
          <w:lang w:val="en-US"/>
        </w:rPr>
        <w:t>Justifica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</w:t>
      </w:r>
      <w:proofErr w:type="spellStart"/>
      <w:r w:rsidRPr="009A45DD">
        <w:rPr>
          <w:rFonts w:cstheme="majorHAnsi"/>
          <w:sz w:val="28"/>
          <w:szCs w:val="28"/>
          <w:lang w:val="en-US"/>
        </w:rPr>
        <w:t>tu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</w:t>
      </w:r>
      <w:proofErr w:type="spellStart"/>
      <w:r w:rsidRPr="009A45DD">
        <w:rPr>
          <w:rFonts w:cstheme="majorHAnsi"/>
          <w:sz w:val="28"/>
          <w:szCs w:val="28"/>
          <w:lang w:val="en-US"/>
        </w:rPr>
        <w:t>respuesta</w:t>
      </w:r>
      <w:proofErr w:type="spellEnd"/>
      <w:r w:rsidRPr="009A45DD">
        <w:rPr>
          <w:rFonts w:cstheme="majorHAnsi"/>
          <w:sz w:val="28"/>
          <w:szCs w:val="28"/>
          <w:lang w:val="en-US"/>
        </w:rPr>
        <w:t>.</w:t>
      </w:r>
      <w:bookmarkEnd w:id="1"/>
    </w:p>
    <w:p w14:paraId="6675FC3D" w14:textId="77777777" w:rsidR="000A7B23" w:rsidRPr="009A45DD" w:rsidRDefault="000A7B2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</w:p>
    <w:p w14:paraId="45153F74" w14:textId="2F9E84FA" w:rsidR="00630533" w:rsidRPr="009A45DD" w:rsidRDefault="0063053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Utiliza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tipografías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Sans-Serif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modernas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de corte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limpio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r w:rsidR="009448A1"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y son </w:t>
      </w:r>
      <w:proofErr w:type="spellStart"/>
      <w:r w:rsidR="009448A1" w:rsidRPr="009A45DD">
        <w:rPr>
          <w:rFonts w:asciiTheme="majorHAnsi" w:hAnsiTheme="majorHAnsi" w:cstheme="majorHAnsi"/>
          <w:sz w:val="24"/>
          <w:szCs w:val="32"/>
          <w:lang w:val="en-US"/>
        </w:rPr>
        <w:t>muy</w:t>
      </w:r>
      <w:proofErr w:type="spellEnd"/>
      <w:r w:rsidR="009448A1"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="009448A1" w:rsidRPr="009A45DD">
        <w:rPr>
          <w:rFonts w:asciiTheme="majorHAnsi" w:hAnsiTheme="majorHAnsi" w:cstheme="majorHAnsi"/>
          <w:sz w:val="24"/>
          <w:szCs w:val="32"/>
          <w:lang w:val="en-US"/>
        </w:rPr>
        <w:t>legibles</w:t>
      </w:r>
      <w:proofErr w:type="spellEnd"/>
      <w:r w:rsidR="009448A1"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="009448A1" w:rsidRPr="009A45DD">
        <w:rPr>
          <w:rFonts w:asciiTheme="majorHAnsi" w:hAnsiTheme="majorHAnsi" w:cstheme="majorHAnsi"/>
          <w:sz w:val="24"/>
          <w:szCs w:val="32"/>
          <w:lang w:val="en-US"/>
        </w:rPr>
        <w:t>porque</w:t>
      </w:r>
      <w:proofErr w:type="spellEnd"/>
      <w:r w:rsidR="009448A1"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son </w:t>
      </w:r>
      <w:proofErr w:type="spellStart"/>
      <w:r w:rsidR="009448A1" w:rsidRPr="009A45DD">
        <w:rPr>
          <w:rFonts w:asciiTheme="majorHAnsi" w:hAnsiTheme="majorHAnsi" w:cstheme="majorHAnsi"/>
          <w:sz w:val="24"/>
          <w:szCs w:val="32"/>
          <w:lang w:val="en-US"/>
        </w:rPr>
        <w:t>limpias</w:t>
      </w:r>
      <w:proofErr w:type="spellEnd"/>
      <w:r w:rsidR="009448A1"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elegantes y sin rodeos, </w:t>
      </w:r>
      <w:proofErr w:type="spellStart"/>
      <w:r w:rsidR="009448A1" w:rsidRPr="009A45DD">
        <w:rPr>
          <w:rFonts w:asciiTheme="majorHAnsi" w:hAnsiTheme="majorHAnsi" w:cstheme="majorHAnsi"/>
          <w:sz w:val="24"/>
          <w:szCs w:val="32"/>
          <w:lang w:val="en-US"/>
        </w:rPr>
        <w:t>proporcionando</w:t>
      </w:r>
      <w:proofErr w:type="spellEnd"/>
      <w:r w:rsidR="009448A1"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="009448A1" w:rsidRPr="009A45DD">
        <w:rPr>
          <w:rFonts w:asciiTheme="majorHAnsi" w:hAnsiTheme="majorHAnsi" w:cstheme="majorHAnsi"/>
          <w:sz w:val="24"/>
          <w:szCs w:val="32"/>
          <w:lang w:val="en-US"/>
        </w:rPr>
        <w:t>así</w:t>
      </w:r>
      <w:proofErr w:type="spellEnd"/>
      <w:r w:rsidR="009448A1"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="009448A1" w:rsidRPr="009A45DD">
        <w:rPr>
          <w:rFonts w:asciiTheme="majorHAnsi" w:hAnsiTheme="majorHAnsi" w:cstheme="majorHAnsi"/>
          <w:sz w:val="24"/>
          <w:szCs w:val="32"/>
          <w:lang w:val="en-US"/>
        </w:rPr>
        <w:t>buena</w:t>
      </w:r>
      <w:proofErr w:type="spellEnd"/>
      <w:r w:rsidR="009448A1"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="009448A1" w:rsidRPr="009A45DD">
        <w:rPr>
          <w:rFonts w:asciiTheme="majorHAnsi" w:hAnsiTheme="majorHAnsi" w:cstheme="majorHAnsi"/>
          <w:sz w:val="24"/>
          <w:szCs w:val="32"/>
          <w:lang w:val="en-US"/>
        </w:rPr>
        <w:t>legibilidad</w:t>
      </w:r>
      <w:proofErr w:type="spellEnd"/>
      <w:r w:rsidR="009448A1" w:rsidRPr="009A45DD">
        <w:rPr>
          <w:rFonts w:asciiTheme="majorHAnsi" w:hAnsiTheme="majorHAnsi" w:cstheme="majorHAnsi"/>
          <w:sz w:val="24"/>
          <w:szCs w:val="32"/>
          <w:lang w:val="en-US"/>
        </w:rPr>
        <w:t>.</w:t>
      </w:r>
    </w:p>
    <w:p w14:paraId="7625044F" w14:textId="77777777" w:rsidR="000A7B23" w:rsidRPr="009A45DD" w:rsidRDefault="000A7B2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</w:p>
    <w:p w14:paraId="5B300C8C" w14:textId="77777777" w:rsidR="00630533" w:rsidRPr="009A45DD" w:rsidRDefault="00630533" w:rsidP="009A45DD">
      <w:pPr>
        <w:pStyle w:val="Ttulo1"/>
        <w:rPr>
          <w:rFonts w:cstheme="majorHAnsi"/>
          <w:sz w:val="28"/>
          <w:szCs w:val="28"/>
          <w:lang w:val="en-US"/>
        </w:rPr>
      </w:pPr>
      <w:bookmarkStart w:id="2" w:name="_Toc241136460"/>
      <w:r w:rsidRPr="009A45DD">
        <w:rPr>
          <w:rFonts w:cstheme="majorHAnsi"/>
          <w:sz w:val="28"/>
          <w:szCs w:val="28"/>
          <w:lang w:val="en-US"/>
        </w:rPr>
        <w:t>3. ¿</w:t>
      </w:r>
      <w:proofErr w:type="spellStart"/>
      <w:r w:rsidRPr="009A45DD">
        <w:rPr>
          <w:rFonts w:cstheme="majorHAnsi"/>
          <w:sz w:val="28"/>
          <w:szCs w:val="28"/>
          <w:lang w:val="en-US"/>
        </w:rPr>
        <w:t>Cómo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</w:t>
      </w:r>
      <w:proofErr w:type="spellStart"/>
      <w:r w:rsidRPr="009A45DD">
        <w:rPr>
          <w:rFonts w:cstheme="majorHAnsi"/>
          <w:sz w:val="28"/>
          <w:szCs w:val="28"/>
          <w:lang w:val="en-US"/>
        </w:rPr>
        <w:t>está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</w:t>
      </w:r>
      <w:proofErr w:type="spellStart"/>
      <w:r w:rsidRPr="009A45DD">
        <w:rPr>
          <w:rFonts w:cstheme="majorHAnsi"/>
          <w:sz w:val="28"/>
          <w:szCs w:val="28"/>
          <w:lang w:val="en-US"/>
        </w:rPr>
        <w:t>distribuido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el </w:t>
      </w:r>
      <w:proofErr w:type="spellStart"/>
      <w:r w:rsidRPr="009A45DD">
        <w:rPr>
          <w:rFonts w:cstheme="majorHAnsi"/>
          <w:sz w:val="28"/>
          <w:szCs w:val="28"/>
          <w:lang w:val="en-US"/>
        </w:rPr>
        <w:t>contenido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entre </w:t>
      </w:r>
      <w:proofErr w:type="spellStart"/>
      <w:r w:rsidRPr="009A45DD">
        <w:rPr>
          <w:rFonts w:cstheme="majorHAnsi"/>
          <w:sz w:val="28"/>
          <w:szCs w:val="28"/>
          <w:lang w:val="en-US"/>
        </w:rPr>
        <w:t>texto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, </w:t>
      </w:r>
      <w:proofErr w:type="spellStart"/>
      <w:r w:rsidRPr="009A45DD">
        <w:rPr>
          <w:rFonts w:cstheme="majorHAnsi"/>
          <w:sz w:val="28"/>
          <w:szCs w:val="28"/>
          <w:lang w:val="en-US"/>
        </w:rPr>
        <w:t>imágenes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y </w:t>
      </w:r>
      <w:proofErr w:type="spellStart"/>
      <w:r w:rsidRPr="009A45DD">
        <w:rPr>
          <w:rFonts w:cstheme="majorHAnsi"/>
          <w:sz w:val="28"/>
          <w:szCs w:val="28"/>
          <w:lang w:val="en-US"/>
        </w:rPr>
        <w:t>espacios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</w:t>
      </w:r>
      <w:proofErr w:type="spellStart"/>
      <w:r w:rsidRPr="009A45DD">
        <w:rPr>
          <w:rFonts w:cstheme="majorHAnsi"/>
          <w:sz w:val="28"/>
          <w:szCs w:val="28"/>
          <w:lang w:val="en-US"/>
        </w:rPr>
        <w:t>en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</w:t>
      </w:r>
      <w:proofErr w:type="spellStart"/>
      <w:r w:rsidRPr="009A45DD">
        <w:rPr>
          <w:rFonts w:cstheme="majorHAnsi"/>
          <w:sz w:val="28"/>
          <w:szCs w:val="28"/>
          <w:lang w:val="en-US"/>
        </w:rPr>
        <w:t>blanco</w:t>
      </w:r>
      <w:proofErr w:type="spellEnd"/>
      <w:r w:rsidRPr="009A45DD">
        <w:rPr>
          <w:rFonts w:cstheme="majorHAnsi"/>
          <w:sz w:val="28"/>
          <w:szCs w:val="28"/>
          <w:lang w:val="en-US"/>
        </w:rPr>
        <w:t>? ¿</w:t>
      </w:r>
      <w:proofErr w:type="spellStart"/>
      <w:r w:rsidRPr="009A45DD">
        <w:rPr>
          <w:rFonts w:cstheme="majorHAnsi"/>
          <w:sz w:val="28"/>
          <w:szCs w:val="28"/>
          <w:lang w:val="en-US"/>
        </w:rPr>
        <w:t>Facilita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la </w:t>
      </w:r>
      <w:proofErr w:type="spellStart"/>
      <w:r w:rsidRPr="009A45DD">
        <w:rPr>
          <w:rFonts w:cstheme="majorHAnsi"/>
          <w:sz w:val="28"/>
          <w:szCs w:val="28"/>
          <w:lang w:val="en-US"/>
        </w:rPr>
        <w:t>lectura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y </w:t>
      </w:r>
      <w:proofErr w:type="spellStart"/>
      <w:r w:rsidRPr="009A45DD">
        <w:rPr>
          <w:rFonts w:cstheme="majorHAnsi"/>
          <w:sz w:val="28"/>
          <w:szCs w:val="28"/>
          <w:lang w:val="en-US"/>
        </w:rPr>
        <w:t>comprensión</w:t>
      </w:r>
      <w:proofErr w:type="spellEnd"/>
      <w:r w:rsidRPr="009A45DD">
        <w:rPr>
          <w:rFonts w:cstheme="majorHAnsi"/>
          <w:sz w:val="28"/>
          <w:szCs w:val="28"/>
          <w:lang w:val="en-US"/>
        </w:rPr>
        <w:t>?</w:t>
      </w:r>
      <w:bookmarkEnd w:id="2"/>
    </w:p>
    <w:p w14:paraId="48AEE530" w14:textId="77777777" w:rsidR="000A7B23" w:rsidRPr="009A45DD" w:rsidRDefault="000A7B2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</w:p>
    <w:p w14:paraId="5D5E34AB" w14:textId="742F03BD" w:rsidR="00630533" w:rsidRPr="009A45DD" w:rsidRDefault="0063053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La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distribución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está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organizada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="009448A1" w:rsidRPr="009A45DD">
        <w:rPr>
          <w:rFonts w:asciiTheme="majorHAnsi" w:hAnsiTheme="majorHAnsi" w:cstheme="majorHAnsi"/>
          <w:sz w:val="24"/>
          <w:szCs w:val="32"/>
          <w:lang w:val="en-US"/>
        </w:rPr>
        <w:t>en</w:t>
      </w:r>
      <w:proofErr w:type="spellEnd"/>
      <w:r w:rsidR="009448A1"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="009448A1" w:rsidRPr="009A45DD">
        <w:rPr>
          <w:rFonts w:asciiTheme="majorHAnsi" w:hAnsiTheme="majorHAnsi" w:cstheme="majorHAnsi"/>
          <w:sz w:val="24"/>
          <w:szCs w:val="32"/>
          <w:lang w:val="en-US"/>
        </w:rPr>
        <w:t>bloques</w:t>
      </w:r>
      <w:proofErr w:type="spellEnd"/>
      <w:r w:rsidR="009448A1"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y </w:t>
      </w:r>
      <w:proofErr w:type="spellStart"/>
      <w:r w:rsidR="009448A1" w:rsidRPr="009A45DD">
        <w:rPr>
          <w:rFonts w:asciiTheme="majorHAnsi" w:hAnsiTheme="majorHAnsi" w:cstheme="majorHAnsi"/>
          <w:sz w:val="24"/>
          <w:szCs w:val="32"/>
          <w:lang w:val="en-US"/>
        </w:rPr>
        <w:t>tarjetas</w:t>
      </w:r>
      <w:proofErr w:type="spellEnd"/>
      <w:r w:rsidR="009448A1"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de product. </w:t>
      </w:r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Las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imágenes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del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producto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son de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alta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calidad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e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identificables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a golpe de vista. Esto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permite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al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usuario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escanear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rápidamente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ofertas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,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componentes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y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especificaciones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clave.</w:t>
      </w:r>
    </w:p>
    <w:p w14:paraId="3A1590AF" w14:textId="77777777" w:rsidR="000A7B23" w:rsidRPr="009A45DD" w:rsidRDefault="000A7B2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</w:p>
    <w:p w14:paraId="02176DD9" w14:textId="77777777" w:rsidR="00630533" w:rsidRPr="009A45DD" w:rsidRDefault="00630533" w:rsidP="009A45DD">
      <w:pPr>
        <w:pStyle w:val="Ttulo1"/>
        <w:rPr>
          <w:rFonts w:cstheme="majorHAnsi"/>
          <w:sz w:val="28"/>
          <w:szCs w:val="28"/>
          <w:lang w:val="en-US"/>
        </w:rPr>
      </w:pPr>
      <w:bookmarkStart w:id="3" w:name="_Toc241136461"/>
      <w:r w:rsidRPr="009A45DD">
        <w:rPr>
          <w:rFonts w:cstheme="majorHAnsi"/>
          <w:sz w:val="28"/>
          <w:szCs w:val="28"/>
          <w:lang w:val="en-US"/>
        </w:rPr>
        <w:t>4. ¿</w:t>
      </w:r>
      <w:proofErr w:type="spellStart"/>
      <w:r w:rsidRPr="009A45DD">
        <w:rPr>
          <w:rFonts w:cstheme="majorHAnsi"/>
          <w:sz w:val="28"/>
          <w:szCs w:val="28"/>
          <w:lang w:val="en-US"/>
        </w:rPr>
        <w:t>Dónde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se </w:t>
      </w:r>
      <w:proofErr w:type="spellStart"/>
      <w:r w:rsidRPr="009A45DD">
        <w:rPr>
          <w:rFonts w:cstheme="majorHAnsi"/>
          <w:sz w:val="28"/>
          <w:szCs w:val="28"/>
          <w:lang w:val="en-US"/>
        </w:rPr>
        <w:t>encuentra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la </w:t>
      </w:r>
      <w:proofErr w:type="spellStart"/>
      <w:r w:rsidRPr="009A45DD">
        <w:rPr>
          <w:rFonts w:cstheme="majorHAnsi"/>
          <w:sz w:val="28"/>
          <w:szCs w:val="28"/>
          <w:lang w:val="en-US"/>
        </w:rPr>
        <w:t>información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</w:t>
      </w:r>
      <w:proofErr w:type="spellStart"/>
      <w:r w:rsidRPr="009A45DD">
        <w:rPr>
          <w:rFonts w:cstheme="majorHAnsi"/>
          <w:sz w:val="28"/>
          <w:szCs w:val="28"/>
          <w:lang w:val="en-US"/>
        </w:rPr>
        <w:t>más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</w:t>
      </w:r>
      <w:proofErr w:type="spellStart"/>
      <w:r w:rsidRPr="009A45DD">
        <w:rPr>
          <w:rFonts w:cstheme="majorHAnsi"/>
          <w:sz w:val="28"/>
          <w:szCs w:val="28"/>
          <w:lang w:val="en-US"/>
        </w:rPr>
        <w:t>importante</w:t>
      </w:r>
      <w:proofErr w:type="spellEnd"/>
      <w:r w:rsidRPr="009A45DD">
        <w:rPr>
          <w:rFonts w:cstheme="majorHAnsi"/>
          <w:sz w:val="28"/>
          <w:szCs w:val="28"/>
          <w:lang w:val="en-US"/>
        </w:rPr>
        <w:t>? ¿</w:t>
      </w:r>
      <w:proofErr w:type="spellStart"/>
      <w:r w:rsidRPr="009A45DD">
        <w:rPr>
          <w:rFonts w:cstheme="majorHAnsi"/>
          <w:sz w:val="28"/>
          <w:szCs w:val="28"/>
          <w:lang w:val="en-US"/>
        </w:rPr>
        <w:t>Está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</w:t>
      </w:r>
      <w:proofErr w:type="spellStart"/>
      <w:r w:rsidRPr="009A45DD">
        <w:rPr>
          <w:rFonts w:cstheme="majorHAnsi"/>
          <w:sz w:val="28"/>
          <w:szCs w:val="28"/>
          <w:lang w:val="en-US"/>
        </w:rPr>
        <w:t>claramente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</w:t>
      </w:r>
      <w:proofErr w:type="spellStart"/>
      <w:r w:rsidRPr="009A45DD">
        <w:rPr>
          <w:rFonts w:cstheme="majorHAnsi"/>
          <w:sz w:val="28"/>
          <w:szCs w:val="28"/>
          <w:lang w:val="en-US"/>
        </w:rPr>
        <w:t>destacada</w:t>
      </w:r>
      <w:proofErr w:type="spellEnd"/>
      <w:r w:rsidRPr="009A45DD">
        <w:rPr>
          <w:rFonts w:cstheme="majorHAnsi"/>
          <w:sz w:val="28"/>
          <w:szCs w:val="28"/>
          <w:lang w:val="en-US"/>
        </w:rPr>
        <w:t>?</w:t>
      </w:r>
      <w:bookmarkEnd w:id="3"/>
    </w:p>
    <w:p w14:paraId="3C0E034B" w14:textId="77777777" w:rsidR="000A7B23" w:rsidRPr="009A45DD" w:rsidRDefault="000A7B2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</w:p>
    <w:p w14:paraId="57DDDC9F" w14:textId="38203E97" w:rsidR="00630533" w:rsidRPr="009A45DD" w:rsidRDefault="0063053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La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información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r w:rsidR="009448A1" w:rsidRPr="009A45DD">
        <w:rPr>
          <w:rFonts w:asciiTheme="majorHAnsi" w:hAnsiTheme="majorHAnsi" w:cstheme="majorHAnsi"/>
          <w:sz w:val="24"/>
          <w:szCs w:val="32"/>
          <w:lang w:val="en-US"/>
        </w:rPr>
        <w:t>del menu</w:t>
      </w:r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se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ubica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en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la zona superior central y lateral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derecha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: la barra de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búsqueda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universal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destaca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en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el header,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mientras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que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r w:rsidR="009448A1"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el </w:t>
      </w:r>
      <w:proofErr w:type="spellStart"/>
      <w:r w:rsidR="009448A1" w:rsidRPr="009A45DD">
        <w:rPr>
          <w:rFonts w:asciiTheme="majorHAnsi" w:hAnsiTheme="majorHAnsi" w:cstheme="majorHAnsi"/>
          <w:sz w:val="24"/>
          <w:szCs w:val="32"/>
          <w:lang w:val="en-US"/>
        </w:rPr>
        <w:t>usuario</w:t>
      </w:r>
      <w:proofErr w:type="spellEnd"/>
      <w:r w:rsidR="009448A1"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y </w:t>
      </w:r>
      <w:proofErr w:type="spellStart"/>
      <w:r w:rsidR="009448A1" w:rsidRPr="009A45DD">
        <w:rPr>
          <w:rFonts w:asciiTheme="majorHAnsi" w:hAnsiTheme="majorHAnsi" w:cstheme="majorHAnsi"/>
          <w:sz w:val="24"/>
          <w:szCs w:val="32"/>
          <w:lang w:val="en-US"/>
        </w:rPr>
        <w:t>carrito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están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situados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arriba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a la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derecha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con un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tamaño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dominante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y el color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naranja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,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haciendo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imposible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que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pasen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desapercibidos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>.</w:t>
      </w:r>
    </w:p>
    <w:p w14:paraId="3F33190A" w14:textId="77777777" w:rsidR="000A7B23" w:rsidRPr="009A45DD" w:rsidRDefault="000A7B2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</w:p>
    <w:p w14:paraId="660388AE" w14:textId="77777777" w:rsidR="000A7B23" w:rsidRPr="009A45DD" w:rsidRDefault="000A7B2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</w:p>
    <w:p w14:paraId="6ED03FE3" w14:textId="77777777" w:rsidR="000A7B23" w:rsidRPr="009A45DD" w:rsidRDefault="000A7B2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</w:p>
    <w:p w14:paraId="35E5E7BB" w14:textId="77777777" w:rsidR="000A7B23" w:rsidRPr="009A45DD" w:rsidRDefault="000A7B2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</w:p>
    <w:p w14:paraId="7565A1D8" w14:textId="77777777" w:rsidR="00630533" w:rsidRPr="009A45DD" w:rsidRDefault="00630533" w:rsidP="009A45DD">
      <w:pPr>
        <w:pStyle w:val="Ttulo1"/>
        <w:rPr>
          <w:rFonts w:cstheme="majorHAnsi"/>
          <w:sz w:val="28"/>
          <w:szCs w:val="28"/>
          <w:lang w:val="en-US"/>
        </w:rPr>
      </w:pPr>
      <w:bookmarkStart w:id="4" w:name="_Toc241136462"/>
      <w:r w:rsidRPr="009A45DD">
        <w:rPr>
          <w:rFonts w:cstheme="majorHAnsi"/>
          <w:sz w:val="28"/>
          <w:szCs w:val="28"/>
          <w:lang w:val="en-US"/>
        </w:rPr>
        <w:lastRenderedPageBreak/>
        <w:t xml:space="preserve">5. ¿La </w:t>
      </w:r>
      <w:proofErr w:type="spellStart"/>
      <w:r w:rsidRPr="009A45DD">
        <w:rPr>
          <w:rFonts w:cstheme="majorHAnsi"/>
          <w:sz w:val="28"/>
          <w:szCs w:val="28"/>
          <w:lang w:val="en-US"/>
        </w:rPr>
        <w:t>página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</w:t>
      </w:r>
      <w:proofErr w:type="spellStart"/>
      <w:r w:rsidRPr="009A45DD">
        <w:rPr>
          <w:rFonts w:cstheme="majorHAnsi"/>
          <w:sz w:val="28"/>
          <w:szCs w:val="28"/>
          <w:lang w:val="en-US"/>
        </w:rPr>
        <w:t>tiene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</w:t>
      </w:r>
      <w:proofErr w:type="spellStart"/>
      <w:r w:rsidRPr="009A45DD">
        <w:rPr>
          <w:rFonts w:cstheme="majorHAnsi"/>
          <w:sz w:val="28"/>
          <w:szCs w:val="28"/>
          <w:lang w:val="en-US"/>
        </w:rPr>
        <w:t>una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</w:t>
      </w:r>
      <w:proofErr w:type="spellStart"/>
      <w:r w:rsidRPr="009A45DD">
        <w:rPr>
          <w:rFonts w:cstheme="majorHAnsi"/>
          <w:sz w:val="28"/>
          <w:szCs w:val="28"/>
          <w:lang w:val="en-US"/>
        </w:rPr>
        <w:t>estructura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</w:t>
      </w:r>
      <w:proofErr w:type="spellStart"/>
      <w:r w:rsidRPr="009A45DD">
        <w:rPr>
          <w:rFonts w:cstheme="majorHAnsi"/>
          <w:sz w:val="28"/>
          <w:szCs w:val="28"/>
          <w:lang w:val="en-US"/>
        </w:rPr>
        <w:t>clara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con cabecera, </w:t>
      </w:r>
      <w:proofErr w:type="spellStart"/>
      <w:r w:rsidRPr="009A45DD">
        <w:rPr>
          <w:rFonts w:cstheme="majorHAnsi"/>
          <w:sz w:val="28"/>
          <w:szCs w:val="28"/>
          <w:lang w:val="en-US"/>
        </w:rPr>
        <w:t>menú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y </w:t>
      </w:r>
      <w:proofErr w:type="spellStart"/>
      <w:r w:rsidRPr="009A45DD">
        <w:rPr>
          <w:rFonts w:cstheme="majorHAnsi"/>
          <w:sz w:val="28"/>
          <w:szCs w:val="28"/>
          <w:lang w:val="en-US"/>
        </w:rPr>
        <w:t>secciones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</w:t>
      </w:r>
      <w:proofErr w:type="spellStart"/>
      <w:r w:rsidRPr="009A45DD">
        <w:rPr>
          <w:rFonts w:cstheme="majorHAnsi"/>
          <w:sz w:val="28"/>
          <w:szCs w:val="28"/>
          <w:lang w:val="en-US"/>
        </w:rPr>
        <w:t>diferenciadas</w:t>
      </w:r>
      <w:proofErr w:type="spellEnd"/>
      <w:r w:rsidRPr="009A45DD">
        <w:rPr>
          <w:rFonts w:cstheme="majorHAnsi"/>
          <w:sz w:val="28"/>
          <w:szCs w:val="28"/>
          <w:lang w:val="en-US"/>
        </w:rPr>
        <w:t>?</w:t>
      </w:r>
      <w:bookmarkEnd w:id="4"/>
    </w:p>
    <w:p w14:paraId="104FD2E6" w14:textId="77777777" w:rsidR="000A7B23" w:rsidRPr="009A45DD" w:rsidRDefault="000A7B2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</w:p>
    <w:p w14:paraId="56FEC365" w14:textId="5FED8D32" w:rsidR="00630533" w:rsidRPr="009A45DD" w:rsidRDefault="0063053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Sí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, la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arquitectura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r w:rsidR="009448A1"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es </w:t>
      </w:r>
      <w:proofErr w:type="spellStart"/>
      <w:r w:rsidR="009448A1" w:rsidRPr="009A45DD">
        <w:rPr>
          <w:rFonts w:asciiTheme="majorHAnsi" w:hAnsiTheme="majorHAnsi" w:cstheme="majorHAnsi"/>
          <w:sz w:val="24"/>
          <w:szCs w:val="32"/>
          <w:lang w:val="en-US"/>
        </w:rPr>
        <w:t>muy</w:t>
      </w:r>
      <w:proofErr w:type="spellEnd"/>
      <w:r w:rsidR="009448A1"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r w:rsidR="000A7B23" w:rsidRPr="009A45DD">
        <w:rPr>
          <w:rFonts w:asciiTheme="majorHAnsi" w:hAnsiTheme="majorHAnsi" w:cstheme="majorHAnsi"/>
          <w:sz w:val="24"/>
          <w:szCs w:val="32"/>
          <w:lang w:val="en-US"/>
        </w:rPr>
        <w:t>Buena.</w:t>
      </w:r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Dispone de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una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cabecera</w:t>
      </w:r>
      <w:r w:rsidR="000A7B23"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con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buscador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principal,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acceso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a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usuario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y cesta; un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menú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desplegable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jerárquico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por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categorías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; un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cuerpo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central modular con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carruseles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de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promociones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y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recomendaciones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personalizadas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; y un pie de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página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completo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con enlaces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institucionales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,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soporte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,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garantías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y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métodos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de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pago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>.</w:t>
      </w:r>
    </w:p>
    <w:p w14:paraId="714772CC" w14:textId="77777777" w:rsidR="000A7B23" w:rsidRPr="009A45DD" w:rsidRDefault="000A7B2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</w:p>
    <w:p w14:paraId="069AD123" w14:textId="77777777" w:rsidR="00630533" w:rsidRPr="009A45DD" w:rsidRDefault="00630533" w:rsidP="009A45DD">
      <w:pPr>
        <w:pStyle w:val="Ttulo1"/>
        <w:rPr>
          <w:rFonts w:cstheme="majorHAnsi"/>
          <w:sz w:val="28"/>
          <w:szCs w:val="28"/>
          <w:lang w:val="en-US"/>
        </w:rPr>
      </w:pPr>
      <w:bookmarkStart w:id="5" w:name="_Toc241136463"/>
      <w:r w:rsidRPr="009A45DD">
        <w:rPr>
          <w:rFonts w:cstheme="majorHAnsi"/>
          <w:sz w:val="28"/>
          <w:szCs w:val="28"/>
          <w:lang w:val="en-US"/>
        </w:rPr>
        <w:t xml:space="preserve">6. ¿Se </w:t>
      </w:r>
      <w:proofErr w:type="spellStart"/>
      <w:r w:rsidRPr="009A45DD">
        <w:rPr>
          <w:rFonts w:cstheme="majorHAnsi"/>
          <w:sz w:val="28"/>
          <w:szCs w:val="28"/>
          <w:lang w:val="en-US"/>
        </w:rPr>
        <w:t>puede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</w:t>
      </w:r>
      <w:proofErr w:type="spellStart"/>
      <w:r w:rsidRPr="009A45DD">
        <w:rPr>
          <w:rFonts w:cstheme="majorHAnsi"/>
          <w:sz w:val="28"/>
          <w:szCs w:val="28"/>
          <w:lang w:val="en-US"/>
        </w:rPr>
        <w:t>identificar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</w:t>
      </w:r>
      <w:proofErr w:type="spellStart"/>
      <w:r w:rsidRPr="009A45DD">
        <w:rPr>
          <w:rFonts w:cstheme="majorHAnsi"/>
          <w:sz w:val="28"/>
          <w:szCs w:val="28"/>
          <w:lang w:val="en-US"/>
        </w:rPr>
        <w:t>fácilmente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</w:t>
      </w:r>
      <w:proofErr w:type="spellStart"/>
      <w:r w:rsidRPr="009A45DD">
        <w:rPr>
          <w:rFonts w:cstheme="majorHAnsi"/>
          <w:sz w:val="28"/>
          <w:szCs w:val="28"/>
          <w:lang w:val="en-US"/>
        </w:rPr>
        <w:t>qué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se </w:t>
      </w:r>
      <w:proofErr w:type="spellStart"/>
      <w:r w:rsidRPr="009A45DD">
        <w:rPr>
          <w:rFonts w:cstheme="majorHAnsi"/>
          <w:sz w:val="28"/>
          <w:szCs w:val="28"/>
          <w:lang w:val="en-US"/>
        </w:rPr>
        <w:t>debe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leer primero? </w:t>
      </w:r>
      <w:proofErr w:type="spellStart"/>
      <w:r w:rsidRPr="009A45DD">
        <w:rPr>
          <w:rFonts w:cstheme="majorHAnsi"/>
          <w:sz w:val="28"/>
          <w:szCs w:val="28"/>
          <w:lang w:val="en-US"/>
        </w:rPr>
        <w:t>Explica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</w:t>
      </w:r>
      <w:proofErr w:type="spellStart"/>
      <w:r w:rsidRPr="009A45DD">
        <w:rPr>
          <w:rFonts w:cstheme="majorHAnsi"/>
          <w:sz w:val="28"/>
          <w:szCs w:val="28"/>
          <w:lang w:val="en-US"/>
        </w:rPr>
        <w:t>cómo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se </w:t>
      </w:r>
      <w:proofErr w:type="spellStart"/>
      <w:r w:rsidRPr="009A45DD">
        <w:rPr>
          <w:rFonts w:cstheme="majorHAnsi"/>
          <w:sz w:val="28"/>
          <w:szCs w:val="28"/>
          <w:lang w:val="en-US"/>
        </w:rPr>
        <w:t>logra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la </w:t>
      </w:r>
      <w:proofErr w:type="spellStart"/>
      <w:r w:rsidRPr="009A45DD">
        <w:rPr>
          <w:rFonts w:cstheme="majorHAnsi"/>
          <w:sz w:val="28"/>
          <w:szCs w:val="28"/>
          <w:lang w:val="en-US"/>
        </w:rPr>
        <w:t>jerarquía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visual.</w:t>
      </w:r>
      <w:bookmarkEnd w:id="5"/>
    </w:p>
    <w:p w14:paraId="2C23E58B" w14:textId="77777777" w:rsidR="000A7B23" w:rsidRPr="009A45DD" w:rsidRDefault="000A7B2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</w:p>
    <w:p w14:paraId="7490664F" w14:textId="77777777" w:rsidR="00630533" w:rsidRPr="009A45DD" w:rsidRDefault="0063053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Sí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, se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ve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claramente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que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algo llama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tu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atención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nada mas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entrar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a la web:</w:t>
      </w:r>
    </w:p>
    <w:p w14:paraId="0A2B73FA" w14:textId="3AA9CF1B" w:rsidR="00630533" w:rsidRPr="009A45DD" w:rsidRDefault="00630533" w:rsidP="00630533">
      <w:pPr>
        <w:pStyle w:val="Prrafodelista"/>
        <w:numPr>
          <w:ilvl w:val="0"/>
          <w:numId w:val="3"/>
        </w:numPr>
        <w:rPr>
          <w:rFonts w:asciiTheme="majorHAnsi" w:hAnsiTheme="majorHAnsi" w:cstheme="majorHAnsi"/>
          <w:sz w:val="24"/>
          <w:szCs w:val="32"/>
          <w:lang w:val="en-US"/>
        </w:rPr>
      </w:pPr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El banner principal con la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promoción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destacada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(es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más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grande).</w:t>
      </w:r>
    </w:p>
    <w:p w14:paraId="57233C47" w14:textId="4D48B2B0" w:rsidR="00630533" w:rsidRPr="009A45DD" w:rsidRDefault="00630533" w:rsidP="00630533">
      <w:pPr>
        <w:pStyle w:val="Prrafodelista"/>
        <w:numPr>
          <w:ilvl w:val="0"/>
          <w:numId w:val="3"/>
        </w:numPr>
        <w:rPr>
          <w:rFonts w:asciiTheme="majorHAnsi" w:hAnsiTheme="majorHAnsi" w:cstheme="majorHAnsi"/>
          <w:sz w:val="24"/>
          <w:szCs w:val="32"/>
          <w:lang w:val="en-US"/>
        </w:rPr>
      </w:pPr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La barra de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búsqueda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(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área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de mayor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contraste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en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la cabecera).</w:t>
      </w:r>
    </w:p>
    <w:p w14:paraId="78A98A0E" w14:textId="4F59B9F5" w:rsidR="00630533" w:rsidRPr="009A45DD" w:rsidRDefault="00630533" w:rsidP="00630533">
      <w:pPr>
        <w:pStyle w:val="Prrafodelista"/>
        <w:numPr>
          <w:ilvl w:val="0"/>
          <w:numId w:val="3"/>
        </w:numPr>
        <w:rPr>
          <w:rFonts w:asciiTheme="majorHAnsi" w:hAnsiTheme="majorHAnsi" w:cstheme="majorHAnsi"/>
          <w:sz w:val="24"/>
          <w:szCs w:val="32"/>
          <w:lang w:val="en-US"/>
        </w:rPr>
      </w:pPr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Los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diferentes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proofErr w:type="gramStart"/>
      <w:r w:rsidRPr="009A45DD">
        <w:rPr>
          <w:rFonts w:asciiTheme="majorHAnsi" w:hAnsiTheme="majorHAnsi" w:cstheme="majorHAnsi"/>
          <w:sz w:val="24"/>
          <w:szCs w:val="32"/>
          <w:lang w:val="en-US"/>
        </w:rPr>
        <w:t>productos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que</w:t>
      </w:r>
      <w:proofErr w:type="spellEnd"/>
      <w:proofErr w:type="gram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hay mas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abajo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enfocando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el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precio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en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grande y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naranja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>.</w:t>
      </w:r>
    </w:p>
    <w:p w14:paraId="7C55DE37" w14:textId="0E83FDBA" w:rsidR="00630533" w:rsidRPr="009A45DD" w:rsidRDefault="00630533" w:rsidP="00630533">
      <w:pPr>
        <w:pStyle w:val="Prrafodelista"/>
        <w:numPr>
          <w:ilvl w:val="0"/>
          <w:numId w:val="3"/>
        </w:numPr>
        <w:rPr>
          <w:rFonts w:asciiTheme="majorHAnsi" w:hAnsiTheme="majorHAnsi" w:cstheme="majorHAnsi"/>
          <w:sz w:val="24"/>
          <w:szCs w:val="32"/>
          <w:lang w:val="en-US"/>
        </w:rPr>
      </w:pPr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El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título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y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especificaciones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en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texto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secundario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>.</w:t>
      </w:r>
    </w:p>
    <w:p w14:paraId="4DA9EE93" w14:textId="77777777" w:rsidR="000A7B23" w:rsidRPr="009A45DD" w:rsidRDefault="000A7B23" w:rsidP="000A7B23">
      <w:pPr>
        <w:pStyle w:val="Prrafodelista"/>
        <w:rPr>
          <w:rFonts w:asciiTheme="majorHAnsi" w:hAnsiTheme="majorHAnsi" w:cstheme="majorHAnsi"/>
          <w:sz w:val="24"/>
          <w:szCs w:val="32"/>
          <w:lang w:val="en-US"/>
        </w:rPr>
      </w:pPr>
    </w:p>
    <w:p w14:paraId="053ACE28" w14:textId="77777777" w:rsidR="00630533" w:rsidRPr="009A45DD" w:rsidRDefault="00630533" w:rsidP="009A45DD">
      <w:pPr>
        <w:pStyle w:val="Ttulo1"/>
        <w:rPr>
          <w:rFonts w:cstheme="majorHAnsi"/>
          <w:sz w:val="28"/>
          <w:szCs w:val="28"/>
          <w:lang w:val="en-US"/>
        </w:rPr>
      </w:pPr>
      <w:bookmarkStart w:id="6" w:name="_Toc241136464"/>
      <w:r w:rsidRPr="009A45DD">
        <w:rPr>
          <w:rFonts w:cstheme="majorHAnsi"/>
          <w:sz w:val="28"/>
          <w:szCs w:val="28"/>
          <w:lang w:val="en-US"/>
        </w:rPr>
        <w:t xml:space="preserve">7. ¿La </w:t>
      </w:r>
      <w:proofErr w:type="spellStart"/>
      <w:r w:rsidRPr="009A45DD">
        <w:rPr>
          <w:rFonts w:cstheme="majorHAnsi"/>
          <w:sz w:val="28"/>
          <w:szCs w:val="28"/>
          <w:lang w:val="en-US"/>
        </w:rPr>
        <w:t>navegación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es </w:t>
      </w:r>
      <w:proofErr w:type="spellStart"/>
      <w:r w:rsidRPr="009A45DD">
        <w:rPr>
          <w:rFonts w:cstheme="majorHAnsi"/>
          <w:sz w:val="28"/>
          <w:szCs w:val="28"/>
          <w:lang w:val="en-US"/>
        </w:rPr>
        <w:t>intuitiva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? ¿Se </w:t>
      </w:r>
      <w:proofErr w:type="spellStart"/>
      <w:r w:rsidRPr="009A45DD">
        <w:rPr>
          <w:rFonts w:cstheme="majorHAnsi"/>
          <w:sz w:val="28"/>
          <w:szCs w:val="28"/>
          <w:lang w:val="en-US"/>
        </w:rPr>
        <w:t>encuentra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</w:t>
      </w:r>
      <w:proofErr w:type="spellStart"/>
      <w:r w:rsidRPr="009A45DD">
        <w:rPr>
          <w:rFonts w:cstheme="majorHAnsi"/>
          <w:sz w:val="28"/>
          <w:szCs w:val="28"/>
          <w:lang w:val="en-US"/>
        </w:rPr>
        <w:t>fácilmente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la </w:t>
      </w:r>
      <w:proofErr w:type="spellStart"/>
      <w:r w:rsidRPr="009A45DD">
        <w:rPr>
          <w:rFonts w:cstheme="majorHAnsi"/>
          <w:sz w:val="28"/>
          <w:szCs w:val="28"/>
          <w:lang w:val="en-US"/>
        </w:rPr>
        <w:t>información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</w:t>
      </w:r>
      <w:proofErr w:type="spellStart"/>
      <w:r w:rsidRPr="009A45DD">
        <w:rPr>
          <w:rFonts w:cstheme="majorHAnsi"/>
          <w:sz w:val="28"/>
          <w:szCs w:val="28"/>
          <w:lang w:val="en-US"/>
        </w:rPr>
        <w:t>que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se </w:t>
      </w:r>
      <w:proofErr w:type="spellStart"/>
      <w:r w:rsidRPr="009A45DD">
        <w:rPr>
          <w:rFonts w:cstheme="majorHAnsi"/>
          <w:sz w:val="28"/>
          <w:szCs w:val="28"/>
          <w:lang w:val="en-US"/>
        </w:rPr>
        <w:t>busca</w:t>
      </w:r>
      <w:proofErr w:type="spellEnd"/>
      <w:r w:rsidRPr="009A45DD">
        <w:rPr>
          <w:rFonts w:cstheme="majorHAnsi"/>
          <w:sz w:val="28"/>
          <w:szCs w:val="28"/>
          <w:lang w:val="en-US"/>
        </w:rPr>
        <w:t>?</w:t>
      </w:r>
      <w:bookmarkEnd w:id="6"/>
    </w:p>
    <w:p w14:paraId="76CBF60B" w14:textId="77777777" w:rsidR="000A7B23" w:rsidRPr="009A45DD" w:rsidRDefault="000A7B2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</w:p>
    <w:p w14:paraId="3C0396D8" w14:textId="5341282F" w:rsidR="00630533" w:rsidRPr="009A45DD" w:rsidRDefault="0063053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Es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altamente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intuitiva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y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rápida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. La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búsqueda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interna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cuenta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con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autocompletado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y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sugerencias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.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Además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,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los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filtros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(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por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precio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,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marca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, RAM,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gráfica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,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valoraciones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, etc.)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facilitan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encontrar el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componente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exacto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sin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perderse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>.</w:t>
      </w:r>
    </w:p>
    <w:p w14:paraId="00E9A8FC" w14:textId="77777777" w:rsidR="000A7B23" w:rsidRPr="009A45DD" w:rsidRDefault="000A7B2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</w:p>
    <w:p w14:paraId="70BEACCA" w14:textId="77777777" w:rsidR="00630533" w:rsidRPr="009A45DD" w:rsidRDefault="00630533" w:rsidP="009A45DD">
      <w:pPr>
        <w:pStyle w:val="Ttulo1"/>
        <w:rPr>
          <w:rFonts w:cstheme="majorHAnsi"/>
          <w:sz w:val="28"/>
          <w:szCs w:val="28"/>
          <w:lang w:val="en-US"/>
        </w:rPr>
      </w:pPr>
      <w:bookmarkStart w:id="7" w:name="_Toc241136465"/>
      <w:r w:rsidRPr="009A45DD">
        <w:rPr>
          <w:rFonts w:cstheme="majorHAnsi"/>
          <w:sz w:val="28"/>
          <w:szCs w:val="28"/>
          <w:lang w:val="en-US"/>
        </w:rPr>
        <w:t xml:space="preserve">8. ¿Los </w:t>
      </w:r>
      <w:proofErr w:type="spellStart"/>
      <w:r w:rsidRPr="009A45DD">
        <w:rPr>
          <w:rFonts w:cstheme="majorHAnsi"/>
          <w:sz w:val="28"/>
          <w:szCs w:val="28"/>
          <w:lang w:val="en-US"/>
        </w:rPr>
        <w:t>menús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, enlaces y </w:t>
      </w:r>
      <w:proofErr w:type="spellStart"/>
      <w:r w:rsidRPr="009A45DD">
        <w:rPr>
          <w:rFonts w:cstheme="majorHAnsi"/>
          <w:sz w:val="28"/>
          <w:szCs w:val="28"/>
          <w:lang w:val="en-US"/>
        </w:rPr>
        <w:t>botones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son claros, </w:t>
      </w:r>
      <w:proofErr w:type="spellStart"/>
      <w:r w:rsidRPr="009A45DD">
        <w:rPr>
          <w:rFonts w:cstheme="majorHAnsi"/>
          <w:sz w:val="28"/>
          <w:szCs w:val="28"/>
          <w:lang w:val="en-US"/>
        </w:rPr>
        <w:t>visibles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y </w:t>
      </w:r>
      <w:proofErr w:type="spellStart"/>
      <w:r w:rsidRPr="009A45DD">
        <w:rPr>
          <w:rFonts w:cstheme="majorHAnsi"/>
          <w:sz w:val="28"/>
          <w:szCs w:val="28"/>
          <w:lang w:val="en-US"/>
        </w:rPr>
        <w:t>consistentes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</w:t>
      </w:r>
      <w:proofErr w:type="spellStart"/>
      <w:r w:rsidRPr="009A45DD">
        <w:rPr>
          <w:rFonts w:cstheme="majorHAnsi"/>
          <w:sz w:val="28"/>
          <w:szCs w:val="28"/>
          <w:lang w:val="en-US"/>
        </w:rPr>
        <w:t>en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</w:t>
      </w:r>
      <w:proofErr w:type="spellStart"/>
      <w:r w:rsidRPr="009A45DD">
        <w:rPr>
          <w:rFonts w:cstheme="majorHAnsi"/>
          <w:sz w:val="28"/>
          <w:szCs w:val="28"/>
          <w:lang w:val="en-US"/>
        </w:rPr>
        <w:t>toda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la web?</w:t>
      </w:r>
      <w:bookmarkEnd w:id="7"/>
    </w:p>
    <w:p w14:paraId="0B16B485" w14:textId="77777777" w:rsidR="000A7B23" w:rsidRPr="009A45DD" w:rsidRDefault="000A7B2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</w:p>
    <w:p w14:paraId="5DF7B6CB" w14:textId="22A60848" w:rsidR="00630533" w:rsidRPr="009A45DD" w:rsidRDefault="0063053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Totalmente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claros y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consistentes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. Todos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los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botones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siguen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un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sistema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de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diseño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: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los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botones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primarios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son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naranjas</w:t>
      </w:r>
      <w:proofErr w:type="spellEnd"/>
      <w:r w:rsidR="000A7B23"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y</w:t>
      </w:r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los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secundarios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r w:rsidR="000A7B23"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negros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delineado</w:t>
      </w:r>
      <w:r w:rsidR="000A7B23" w:rsidRPr="009A45DD">
        <w:rPr>
          <w:rFonts w:asciiTheme="majorHAnsi" w:hAnsiTheme="majorHAnsi" w:cstheme="majorHAnsi"/>
          <w:sz w:val="24"/>
          <w:szCs w:val="32"/>
          <w:lang w:val="en-US"/>
        </w:rPr>
        <w:t>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. Los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efectos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al pasar el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ratón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y las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animaciones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confirman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visualmente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la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interactividad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>.</w:t>
      </w:r>
    </w:p>
    <w:p w14:paraId="11C6FCCE" w14:textId="77777777" w:rsidR="000A7B23" w:rsidRPr="009A45DD" w:rsidRDefault="000A7B2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</w:p>
    <w:p w14:paraId="53B6E69A" w14:textId="77777777" w:rsidR="000A7B23" w:rsidRPr="009A45DD" w:rsidRDefault="000A7B2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</w:p>
    <w:p w14:paraId="3476505D" w14:textId="77777777" w:rsidR="000A7B23" w:rsidRPr="009A45DD" w:rsidRDefault="000A7B2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</w:p>
    <w:p w14:paraId="280B287D" w14:textId="77777777" w:rsidR="000A7B23" w:rsidRPr="009A45DD" w:rsidRDefault="000A7B2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</w:p>
    <w:p w14:paraId="032C7BDE" w14:textId="77777777" w:rsidR="00630533" w:rsidRPr="009A45DD" w:rsidRDefault="00630533" w:rsidP="009A45DD">
      <w:pPr>
        <w:pStyle w:val="Ttulo1"/>
        <w:rPr>
          <w:rFonts w:cstheme="majorHAnsi"/>
          <w:sz w:val="28"/>
          <w:szCs w:val="28"/>
          <w:lang w:val="en-US"/>
        </w:rPr>
      </w:pPr>
      <w:bookmarkStart w:id="8" w:name="_Toc241136466"/>
      <w:r w:rsidRPr="009A45DD">
        <w:rPr>
          <w:rFonts w:cstheme="majorHAnsi"/>
          <w:sz w:val="28"/>
          <w:szCs w:val="28"/>
          <w:lang w:val="en-US"/>
        </w:rPr>
        <w:t xml:space="preserve">9. ¿Las </w:t>
      </w:r>
      <w:proofErr w:type="spellStart"/>
      <w:r w:rsidRPr="009A45DD">
        <w:rPr>
          <w:rFonts w:cstheme="majorHAnsi"/>
          <w:sz w:val="28"/>
          <w:szCs w:val="28"/>
          <w:lang w:val="en-US"/>
        </w:rPr>
        <w:t>llamadas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a la </w:t>
      </w:r>
      <w:proofErr w:type="spellStart"/>
      <w:r w:rsidRPr="009A45DD">
        <w:rPr>
          <w:rFonts w:cstheme="majorHAnsi"/>
          <w:sz w:val="28"/>
          <w:szCs w:val="28"/>
          <w:lang w:val="en-US"/>
        </w:rPr>
        <w:t>acción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</w:t>
      </w:r>
      <w:proofErr w:type="spellStart"/>
      <w:r w:rsidRPr="009A45DD">
        <w:rPr>
          <w:rFonts w:cstheme="majorHAnsi"/>
          <w:sz w:val="28"/>
          <w:szCs w:val="28"/>
          <w:lang w:val="en-US"/>
        </w:rPr>
        <w:t>están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bien </w:t>
      </w:r>
      <w:proofErr w:type="spellStart"/>
      <w:r w:rsidRPr="009A45DD">
        <w:rPr>
          <w:rFonts w:cstheme="majorHAnsi"/>
          <w:sz w:val="28"/>
          <w:szCs w:val="28"/>
          <w:lang w:val="en-US"/>
        </w:rPr>
        <w:t>diferenciadas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y son </w:t>
      </w:r>
      <w:proofErr w:type="spellStart"/>
      <w:r w:rsidRPr="009A45DD">
        <w:rPr>
          <w:rFonts w:cstheme="majorHAnsi"/>
          <w:sz w:val="28"/>
          <w:szCs w:val="28"/>
          <w:lang w:val="en-US"/>
        </w:rPr>
        <w:t>comprensibles</w:t>
      </w:r>
      <w:proofErr w:type="spellEnd"/>
      <w:r w:rsidRPr="009A45DD">
        <w:rPr>
          <w:rFonts w:cstheme="majorHAnsi"/>
          <w:sz w:val="28"/>
          <w:szCs w:val="28"/>
          <w:lang w:val="en-US"/>
        </w:rPr>
        <w:t>?</w:t>
      </w:r>
      <w:bookmarkEnd w:id="8"/>
    </w:p>
    <w:p w14:paraId="26E760BD" w14:textId="77777777" w:rsidR="000A7B23" w:rsidRPr="009A45DD" w:rsidRDefault="000A7B2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</w:p>
    <w:p w14:paraId="5C989943" w14:textId="55FBDC66" w:rsidR="00630533" w:rsidRPr="009A45DD" w:rsidRDefault="0063053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Las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llamadas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a la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acción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como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'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Añadir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al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carrito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>', '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Comprar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ahora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>' o '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Aprovechar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oferta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'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utilizan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verbos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directos</w:t>
      </w:r>
      <w:proofErr w:type="spellEnd"/>
      <w:r w:rsidR="000A7B23"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y</w:t>
      </w:r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en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imperativo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, </w:t>
      </w:r>
      <w:proofErr w:type="spellStart"/>
      <w:r w:rsidR="000A7B23" w:rsidRPr="009A45DD">
        <w:rPr>
          <w:rFonts w:asciiTheme="majorHAnsi" w:hAnsiTheme="majorHAnsi" w:cstheme="majorHAnsi"/>
          <w:sz w:val="24"/>
          <w:szCs w:val="32"/>
          <w:lang w:val="en-US"/>
        </w:rPr>
        <w:t>están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en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negrita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y </w:t>
      </w:r>
      <w:r w:rsidR="000A7B23" w:rsidRPr="009A45DD">
        <w:rPr>
          <w:rFonts w:asciiTheme="majorHAnsi" w:hAnsiTheme="majorHAnsi" w:cstheme="majorHAnsi"/>
          <w:sz w:val="24"/>
          <w:szCs w:val="32"/>
          <w:lang w:val="en-US"/>
        </w:rPr>
        <w:t>son de color</w:t>
      </w:r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naranja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. Se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diferencian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de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cualquier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otro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enlace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informativo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de la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página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>.</w:t>
      </w:r>
    </w:p>
    <w:p w14:paraId="126F6474" w14:textId="77777777" w:rsidR="000A7B23" w:rsidRPr="009A45DD" w:rsidRDefault="000A7B2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</w:p>
    <w:p w14:paraId="653C8039" w14:textId="77777777" w:rsidR="00630533" w:rsidRPr="009A45DD" w:rsidRDefault="00630533" w:rsidP="009A45DD">
      <w:pPr>
        <w:pStyle w:val="Ttulo1"/>
        <w:rPr>
          <w:rFonts w:cstheme="majorHAnsi"/>
          <w:sz w:val="28"/>
          <w:szCs w:val="28"/>
          <w:lang w:val="en-US"/>
        </w:rPr>
      </w:pPr>
      <w:bookmarkStart w:id="9" w:name="_Toc241136467"/>
      <w:proofErr w:type="gramStart"/>
      <w:r w:rsidRPr="009A45DD">
        <w:rPr>
          <w:rFonts w:cstheme="majorHAnsi"/>
          <w:sz w:val="28"/>
          <w:szCs w:val="28"/>
          <w:lang w:val="en-US"/>
        </w:rPr>
        <w:t>10. ¿</w:t>
      </w:r>
      <w:proofErr w:type="spellStart"/>
      <w:proofErr w:type="gramEnd"/>
      <w:r w:rsidRPr="009A45DD">
        <w:rPr>
          <w:rFonts w:cstheme="majorHAnsi"/>
          <w:sz w:val="28"/>
          <w:szCs w:val="28"/>
          <w:lang w:val="en-US"/>
        </w:rPr>
        <w:t>Existe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</w:t>
      </w:r>
      <w:proofErr w:type="spellStart"/>
      <w:r w:rsidRPr="009A45DD">
        <w:rPr>
          <w:rFonts w:cstheme="majorHAnsi"/>
          <w:sz w:val="28"/>
          <w:szCs w:val="28"/>
          <w:lang w:val="en-US"/>
        </w:rPr>
        <w:t>suficiente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</w:t>
      </w:r>
      <w:proofErr w:type="spellStart"/>
      <w:r w:rsidRPr="009A45DD">
        <w:rPr>
          <w:rFonts w:cstheme="majorHAnsi"/>
          <w:sz w:val="28"/>
          <w:szCs w:val="28"/>
          <w:lang w:val="en-US"/>
        </w:rPr>
        <w:t>contraste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entre el </w:t>
      </w:r>
      <w:proofErr w:type="spellStart"/>
      <w:r w:rsidRPr="009A45DD">
        <w:rPr>
          <w:rFonts w:cstheme="majorHAnsi"/>
          <w:sz w:val="28"/>
          <w:szCs w:val="28"/>
          <w:lang w:val="en-US"/>
        </w:rPr>
        <w:t>texto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y el </w:t>
      </w:r>
      <w:proofErr w:type="spellStart"/>
      <w:r w:rsidRPr="009A45DD">
        <w:rPr>
          <w:rFonts w:cstheme="majorHAnsi"/>
          <w:sz w:val="28"/>
          <w:szCs w:val="28"/>
          <w:lang w:val="en-US"/>
        </w:rPr>
        <w:t>fondo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para </w:t>
      </w:r>
      <w:proofErr w:type="spellStart"/>
      <w:r w:rsidRPr="009A45DD">
        <w:rPr>
          <w:rFonts w:cstheme="majorHAnsi"/>
          <w:sz w:val="28"/>
          <w:szCs w:val="28"/>
          <w:lang w:val="en-US"/>
        </w:rPr>
        <w:t>que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la </w:t>
      </w:r>
      <w:proofErr w:type="spellStart"/>
      <w:r w:rsidRPr="009A45DD">
        <w:rPr>
          <w:rFonts w:cstheme="majorHAnsi"/>
          <w:sz w:val="28"/>
          <w:szCs w:val="28"/>
          <w:lang w:val="en-US"/>
        </w:rPr>
        <w:t>lectura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sea </w:t>
      </w:r>
      <w:proofErr w:type="spellStart"/>
      <w:r w:rsidRPr="009A45DD">
        <w:rPr>
          <w:rFonts w:cstheme="majorHAnsi"/>
          <w:sz w:val="28"/>
          <w:szCs w:val="28"/>
          <w:lang w:val="en-US"/>
        </w:rPr>
        <w:t>cómoda</w:t>
      </w:r>
      <w:proofErr w:type="spellEnd"/>
      <w:r w:rsidRPr="009A45DD">
        <w:rPr>
          <w:rFonts w:cstheme="majorHAnsi"/>
          <w:sz w:val="28"/>
          <w:szCs w:val="28"/>
          <w:lang w:val="en-US"/>
        </w:rPr>
        <w:t>?</w:t>
      </w:r>
      <w:bookmarkEnd w:id="9"/>
    </w:p>
    <w:p w14:paraId="3DB06D20" w14:textId="77777777" w:rsidR="000A7B23" w:rsidRPr="009A45DD" w:rsidRDefault="000A7B2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</w:p>
    <w:p w14:paraId="5D0FF63A" w14:textId="042B41A2" w:rsidR="00630533" w:rsidRPr="009A45DD" w:rsidRDefault="0063053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Sí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,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cumple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con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los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estándares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.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Utiliza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texto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oscuro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sobre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fondos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blancos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o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grises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muy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claros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en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el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área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de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contenido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, y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texto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blanco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sobre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naranja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en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botones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y cabeceras,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garantizando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una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lectura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cómoda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>.</w:t>
      </w:r>
    </w:p>
    <w:p w14:paraId="0F2FCD7F" w14:textId="77777777" w:rsidR="000A7B23" w:rsidRPr="009A45DD" w:rsidRDefault="000A7B2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</w:p>
    <w:p w14:paraId="48660203" w14:textId="77777777" w:rsidR="00630533" w:rsidRPr="009A45DD" w:rsidRDefault="00630533" w:rsidP="009A45DD">
      <w:pPr>
        <w:pStyle w:val="Ttulo1"/>
        <w:rPr>
          <w:rFonts w:cstheme="majorHAnsi"/>
          <w:sz w:val="28"/>
          <w:szCs w:val="28"/>
          <w:lang w:val="en-US"/>
        </w:rPr>
      </w:pPr>
      <w:bookmarkStart w:id="10" w:name="_Toc241136468"/>
      <w:r w:rsidRPr="009A45DD">
        <w:rPr>
          <w:rFonts w:cstheme="majorHAnsi"/>
          <w:sz w:val="28"/>
          <w:szCs w:val="28"/>
          <w:lang w:val="en-US"/>
        </w:rPr>
        <w:t xml:space="preserve">11. ¿Las </w:t>
      </w:r>
      <w:proofErr w:type="spellStart"/>
      <w:r w:rsidRPr="009A45DD">
        <w:rPr>
          <w:rFonts w:cstheme="majorHAnsi"/>
          <w:sz w:val="28"/>
          <w:szCs w:val="28"/>
          <w:lang w:val="en-US"/>
        </w:rPr>
        <w:t>imágenes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</w:t>
      </w:r>
      <w:proofErr w:type="spellStart"/>
      <w:r w:rsidRPr="009A45DD">
        <w:rPr>
          <w:rFonts w:cstheme="majorHAnsi"/>
          <w:sz w:val="28"/>
          <w:szCs w:val="28"/>
          <w:lang w:val="en-US"/>
        </w:rPr>
        <w:t>relevantes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</w:t>
      </w:r>
      <w:proofErr w:type="spellStart"/>
      <w:r w:rsidRPr="009A45DD">
        <w:rPr>
          <w:rFonts w:cstheme="majorHAnsi"/>
          <w:sz w:val="28"/>
          <w:szCs w:val="28"/>
          <w:lang w:val="en-US"/>
        </w:rPr>
        <w:t>incluyen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</w:t>
      </w:r>
      <w:proofErr w:type="spellStart"/>
      <w:r w:rsidRPr="009A45DD">
        <w:rPr>
          <w:rFonts w:cstheme="majorHAnsi"/>
          <w:sz w:val="28"/>
          <w:szCs w:val="28"/>
          <w:lang w:val="en-US"/>
        </w:rPr>
        <w:t>texto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alternativo (alt)?</w:t>
      </w:r>
      <w:bookmarkEnd w:id="10"/>
    </w:p>
    <w:p w14:paraId="55A478D4" w14:textId="77777777" w:rsidR="000A7B23" w:rsidRPr="009A45DD" w:rsidRDefault="000A7B2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</w:p>
    <w:p w14:paraId="0C67F8FF" w14:textId="55620EA1" w:rsidR="00630533" w:rsidRPr="009A45DD" w:rsidRDefault="0063053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Sí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, las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imágenes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de</w:t>
      </w:r>
      <w:r w:rsidR="000A7B23" w:rsidRPr="009A45DD">
        <w:rPr>
          <w:rFonts w:asciiTheme="majorHAnsi" w:hAnsiTheme="majorHAnsi" w:cstheme="majorHAnsi"/>
          <w:sz w:val="24"/>
          <w:szCs w:val="32"/>
          <w:lang w:val="en-US"/>
        </w:rPr>
        <w:t>l</w:t>
      </w:r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catálogo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y banners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publicitarios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incluyen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etiquetas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de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texto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alternativo con la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marca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,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modelo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y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nombre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del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artículo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(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ej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>. `alt="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Tarjeta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Gráfica ASUS Dual GeForce RTX 4060"`). Esto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permite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la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accesibilidad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para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usuarios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con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discapacidad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visual y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mejora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el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posicionamiento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SEO.</w:t>
      </w:r>
    </w:p>
    <w:p w14:paraId="4B3850C0" w14:textId="77777777" w:rsidR="000A7B23" w:rsidRPr="009A45DD" w:rsidRDefault="000A7B2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</w:p>
    <w:p w14:paraId="0BC80231" w14:textId="77777777" w:rsidR="00630533" w:rsidRPr="009A45DD" w:rsidRDefault="00630533" w:rsidP="009A45DD">
      <w:pPr>
        <w:pStyle w:val="Ttulo1"/>
        <w:rPr>
          <w:rFonts w:cstheme="majorHAnsi"/>
          <w:sz w:val="28"/>
          <w:szCs w:val="28"/>
          <w:lang w:val="en-US"/>
        </w:rPr>
      </w:pPr>
      <w:bookmarkStart w:id="11" w:name="_Toc241136469"/>
      <w:r w:rsidRPr="009A45DD">
        <w:rPr>
          <w:rFonts w:cstheme="majorHAnsi"/>
          <w:sz w:val="28"/>
          <w:szCs w:val="28"/>
          <w:lang w:val="en-US"/>
        </w:rPr>
        <w:t xml:space="preserve">12. ¿Se </w:t>
      </w:r>
      <w:proofErr w:type="spellStart"/>
      <w:r w:rsidRPr="009A45DD">
        <w:rPr>
          <w:rFonts w:cstheme="majorHAnsi"/>
          <w:sz w:val="28"/>
          <w:szCs w:val="28"/>
          <w:lang w:val="en-US"/>
        </w:rPr>
        <w:t>puede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</w:t>
      </w:r>
      <w:proofErr w:type="spellStart"/>
      <w:r w:rsidRPr="009A45DD">
        <w:rPr>
          <w:rFonts w:cstheme="majorHAnsi"/>
          <w:sz w:val="28"/>
          <w:szCs w:val="28"/>
          <w:lang w:val="en-US"/>
        </w:rPr>
        <w:t>utilizar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la </w:t>
      </w:r>
      <w:proofErr w:type="spellStart"/>
      <w:r w:rsidRPr="009A45DD">
        <w:rPr>
          <w:rFonts w:cstheme="majorHAnsi"/>
          <w:sz w:val="28"/>
          <w:szCs w:val="28"/>
          <w:lang w:val="en-US"/>
        </w:rPr>
        <w:t>página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solo con el </w:t>
      </w:r>
      <w:proofErr w:type="spellStart"/>
      <w:r w:rsidRPr="009A45DD">
        <w:rPr>
          <w:rFonts w:cstheme="majorHAnsi"/>
          <w:sz w:val="28"/>
          <w:szCs w:val="28"/>
          <w:lang w:val="en-US"/>
        </w:rPr>
        <w:t>teclado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, sin </w:t>
      </w:r>
      <w:proofErr w:type="spellStart"/>
      <w:r w:rsidRPr="009A45DD">
        <w:rPr>
          <w:rFonts w:cstheme="majorHAnsi"/>
          <w:sz w:val="28"/>
          <w:szCs w:val="28"/>
          <w:lang w:val="en-US"/>
        </w:rPr>
        <w:t>necesidad</w:t>
      </w:r>
      <w:proofErr w:type="spellEnd"/>
      <w:r w:rsidRPr="009A45DD">
        <w:rPr>
          <w:rFonts w:cstheme="majorHAnsi"/>
          <w:sz w:val="28"/>
          <w:szCs w:val="28"/>
          <w:lang w:val="en-US"/>
        </w:rPr>
        <w:t xml:space="preserve"> de </w:t>
      </w:r>
      <w:proofErr w:type="spellStart"/>
      <w:r w:rsidRPr="009A45DD">
        <w:rPr>
          <w:rFonts w:cstheme="majorHAnsi"/>
          <w:sz w:val="28"/>
          <w:szCs w:val="28"/>
          <w:lang w:val="en-US"/>
        </w:rPr>
        <w:t>ratón</w:t>
      </w:r>
      <w:proofErr w:type="spellEnd"/>
      <w:r w:rsidRPr="009A45DD">
        <w:rPr>
          <w:rFonts w:cstheme="majorHAnsi"/>
          <w:sz w:val="28"/>
          <w:szCs w:val="28"/>
          <w:lang w:val="en-US"/>
        </w:rPr>
        <w:t>?</w:t>
      </w:r>
      <w:bookmarkEnd w:id="11"/>
    </w:p>
    <w:p w14:paraId="7870CD8B" w14:textId="77777777" w:rsidR="000A7B23" w:rsidRPr="009A45DD" w:rsidRDefault="000A7B23" w:rsidP="00630533">
      <w:pPr>
        <w:rPr>
          <w:rFonts w:asciiTheme="majorHAnsi" w:hAnsiTheme="majorHAnsi" w:cstheme="majorHAnsi"/>
          <w:sz w:val="24"/>
          <w:szCs w:val="32"/>
          <w:lang w:val="en-US"/>
        </w:rPr>
      </w:pPr>
    </w:p>
    <w:p w14:paraId="5ECE837F" w14:textId="1C43857A" w:rsidR="00A24677" w:rsidRPr="009A45DD" w:rsidRDefault="00630533" w:rsidP="00630533">
      <w:pPr>
        <w:rPr>
          <w:rFonts w:asciiTheme="majorHAnsi" w:hAnsiTheme="majorHAnsi" w:cstheme="majorHAnsi"/>
          <w:sz w:val="24"/>
          <w:szCs w:val="32"/>
        </w:rPr>
      </w:pP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Sí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, la web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implementa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una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buena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navegación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por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teclado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mediante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la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tecla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="002A61C3" w:rsidRPr="009A45DD">
        <w:rPr>
          <w:rFonts w:asciiTheme="majorHAnsi" w:hAnsiTheme="majorHAnsi" w:cstheme="majorHAnsi"/>
          <w:sz w:val="24"/>
          <w:szCs w:val="32"/>
          <w:lang w:val="en-US"/>
        </w:rPr>
        <w:t>t</w:t>
      </w:r>
      <w:r w:rsidRPr="009A45DD">
        <w:rPr>
          <w:rFonts w:asciiTheme="majorHAnsi" w:hAnsiTheme="majorHAnsi" w:cstheme="majorHAnsi"/>
          <w:sz w:val="24"/>
          <w:szCs w:val="32"/>
          <w:lang w:val="en-US"/>
        </w:rPr>
        <w:t>abulación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para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avanzar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y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retroceder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entre enlaces,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botones</w:t>
      </w:r>
      <w:proofErr w:type="spellEnd"/>
      <w:r w:rsidR="002A61C3" w:rsidRPr="009A45DD">
        <w:rPr>
          <w:rFonts w:asciiTheme="majorHAnsi" w:hAnsiTheme="majorHAnsi" w:cstheme="majorHAnsi"/>
          <w:sz w:val="24"/>
          <w:szCs w:val="32"/>
          <w:lang w:val="en-US"/>
        </w:rPr>
        <w:t>, etc</w:t>
      </w:r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. Los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elementos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enfocados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muestran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un </w:t>
      </w:r>
      <w:proofErr w:type="spellStart"/>
      <w:r w:rsidRPr="009A45DD">
        <w:rPr>
          <w:rFonts w:asciiTheme="majorHAnsi" w:hAnsiTheme="majorHAnsi" w:cstheme="majorHAnsi"/>
          <w:sz w:val="24"/>
          <w:szCs w:val="32"/>
          <w:lang w:val="en-US"/>
        </w:rPr>
        <w:t>indicador</w:t>
      </w:r>
      <w:proofErr w:type="spellEnd"/>
      <w:r w:rsidRPr="009A45DD">
        <w:rPr>
          <w:rFonts w:asciiTheme="majorHAnsi" w:hAnsiTheme="majorHAnsi" w:cstheme="majorHAnsi"/>
          <w:sz w:val="24"/>
          <w:szCs w:val="32"/>
          <w:lang w:val="en-US"/>
        </w:rPr>
        <w:t xml:space="preserve"> visual claro</w:t>
      </w:r>
      <w:r w:rsidR="002A61C3" w:rsidRPr="009A45DD">
        <w:rPr>
          <w:rFonts w:asciiTheme="majorHAnsi" w:hAnsiTheme="majorHAnsi" w:cstheme="majorHAnsi"/>
          <w:sz w:val="24"/>
          <w:szCs w:val="32"/>
          <w:lang w:val="en-US"/>
        </w:rPr>
        <w:t>.</w:t>
      </w:r>
    </w:p>
    <w:sectPr w:rsidR="00A24677" w:rsidRPr="009A45DD" w:rsidSect="009A45DD">
      <w:headerReference w:type="default" r:id="rId13"/>
      <w:footerReference w:type="default" r:id="rId14"/>
      <w:pgSz w:w="11906" w:h="16838"/>
      <w:pgMar w:top="2668" w:right="1080" w:bottom="1440" w:left="1080" w:header="1135" w:footer="325" w:gutter="0"/>
      <w:pgNumType w:start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2B3D7" w14:textId="77777777" w:rsidR="00F87BA0" w:rsidRDefault="00F87BA0">
      <w:pPr>
        <w:spacing w:after="0" w:line="240" w:lineRule="auto"/>
      </w:pPr>
      <w:r>
        <w:separator/>
      </w:r>
    </w:p>
  </w:endnote>
  <w:endnote w:type="continuationSeparator" w:id="0">
    <w:p w14:paraId="32F7A86B" w14:textId="77777777" w:rsidR="00F87BA0" w:rsidRDefault="00F87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ajan Pro">
    <w:altName w:val="Cambria"/>
    <w:charset w:val="01"/>
    <w:family w:val="roman"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9742D" w14:textId="77777777" w:rsidR="00A24677" w:rsidRDefault="00000000">
    <w:pPr>
      <w:pStyle w:val="Standard"/>
      <w:jc w:val="center"/>
      <w:rPr>
        <w:rFonts w:hint="eastAsia"/>
      </w:rPr>
    </w:pPr>
    <w:r>
      <w:rPr>
        <w:rFonts w:ascii="Trajan Pro" w:hAnsi="Trajan Pro"/>
        <w:b/>
        <w:sz w:val="18"/>
      </w:rPr>
      <w:t>IES ENRIC VALOR</w:t>
    </w:r>
    <w:r>
      <w:rPr>
        <w:rFonts w:ascii="Century Gothic" w:hAnsi="Century Gothic"/>
        <w:sz w:val="18"/>
      </w:rPr>
      <w:t xml:space="preserve">    03012785   Avda. Emilio Castelar S/N   03640 Monòver.  Telf. 966957290.   03012785@gva.es</w:t>
    </w:r>
  </w:p>
  <w:p w14:paraId="583AC8B3" w14:textId="77777777" w:rsidR="00A24677" w:rsidRDefault="00A246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D5065" w14:textId="77777777" w:rsidR="00F87BA0" w:rsidRDefault="00F87BA0">
      <w:pPr>
        <w:spacing w:after="0" w:line="240" w:lineRule="auto"/>
      </w:pPr>
      <w:r>
        <w:separator/>
      </w:r>
    </w:p>
  </w:footnote>
  <w:footnote w:type="continuationSeparator" w:id="0">
    <w:p w14:paraId="5F77EA59" w14:textId="77777777" w:rsidR="00F87BA0" w:rsidRDefault="00F87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63E1D" w14:textId="7E26A725" w:rsidR="00A24677" w:rsidRDefault="00000000">
    <w:pPr>
      <w:pStyle w:val="Encabezado"/>
    </w:pPr>
    <w:r>
      <w:rPr>
        <w:noProof/>
      </w:rPr>
      <w:drawing>
        <wp:anchor distT="0" distB="0" distL="0" distR="114300" simplePos="0" relativeHeight="251655680" behindDoc="1" locked="0" layoutInCell="0" allowOverlap="1" wp14:anchorId="513D8E2E" wp14:editId="418460EA">
          <wp:simplePos x="0" y="0"/>
          <wp:positionH relativeFrom="margin">
            <wp:align>left</wp:align>
          </wp:positionH>
          <wp:positionV relativeFrom="paragraph">
            <wp:posOffset>-256540</wp:posOffset>
          </wp:positionV>
          <wp:extent cx="877570" cy="562610"/>
          <wp:effectExtent l="0" t="0" r="0" b="0"/>
          <wp:wrapSquare wrapText="bothSides"/>
          <wp:docPr id="1" name="Imagen8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8" descr="Logotipo, nombre de la empres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77570" cy="562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1" locked="0" layoutInCell="0" allowOverlap="1" wp14:anchorId="0E86C18F" wp14:editId="62BC488A">
          <wp:simplePos x="0" y="0"/>
          <wp:positionH relativeFrom="margin">
            <wp:posOffset>2576195</wp:posOffset>
          </wp:positionH>
          <wp:positionV relativeFrom="paragraph">
            <wp:posOffset>-245745</wp:posOffset>
          </wp:positionV>
          <wp:extent cx="2072640" cy="496570"/>
          <wp:effectExtent l="0" t="0" r="0" b="0"/>
          <wp:wrapSquare wrapText="bothSides"/>
          <wp:docPr id="2" name="Imagen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3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072640" cy="4965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0" simplePos="0" relativeHeight="251657728" behindDoc="1" locked="0" layoutInCell="0" allowOverlap="1" wp14:anchorId="6C37BBCF" wp14:editId="312CE0B2">
          <wp:simplePos x="0" y="0"/>
          <wp:positionH relativeFrom="margin">
            <wp:align>right</wp:align>
          </wp:positionH>
          <wp:positionV relativeFrom="paragraph">
            <wp:posOffset>-211455</wp:posOffset>
          </wp:positionV>
          <wp:extent cx="1487170" cy="424815"/>
          <wp:effectExtent l="0" t="0" r="0" b="0"/>
          <wp:wrapSquare wrapText="bothSides"/>
          <wp:docPr id="3" name="Imagen2" descr="Interfaz de usuario gráfica, Texto,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2" descr="Interfaz de usuario gráfica, Texto, Aplicación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487170" cy="424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1" locked="0" layoutInCell="0" allowOverlap="1" wp14:anchorId="21B4E71B" wp14:editId="3412B380">
          <wp:simplePos x="0" y="0"/>
          <wp:positionH relativeFrom="column">
            <wp:posOffset>1054735</wp:posOffset>
          </wp:positionH>
          <wp:positionV relativeFrom="paragraph">
            <wp:posOffset>-346075</wp:posOffset>
          </wp:positionV>
          <wp:extent cx="1424940" cy="660400"/>
          <wp:effectExtent l="0" t="0" r="0" b="0"/>
          <wp:wrapSquare wrapText="bothSides"/>
          <wp:docPr id="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1"/>
                  <pic:cNvPicPr>
                    <a:picLocks noChangeAspect="1" noChangeArrowheads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 bwMode="auto">
                  <a:xfrm>
                    <a:off x="0" y="0"/>
                    <a:ext cx="1424940" cy="660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2E4E16A7">
        <v:shapetype id="_x0000_t202" coordsize="21600,21600" o:spt="202" path="m,l,21600r21600,l21600,xe">
          <v:stroke joinstyle="miter"/>
          <v:path gradientshapeok="t" o:connecttype="rect"/>
        </v:shapetype>
        <v:shape id="Marc1" o:spid="_x0000_s1025" type="#_x0000_t202" style="position:absolute;margin-left:0;margin-top:28.6pt;width:482pt;height:26.4pt;z-index:-251656704;visibility:visible;mso-wrap-style:square;mso-wrap-distance-left:9pt;mso-wrap-distance-top:0;mso-wrap-distance-right:9pt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">
          <v:textbox>
            <w:txbxContent>
              <w:p w14:paraId="57743BF3" w14:textId="0E3B1EC2" w:rsidR="00A24677" w:rsidRDefault="00000000">
                <w:pPr>
                  <w:pStyle w:val="Contingutdelmarc"/>
                  <w:rPr>
                    <w:sz w:val="24"/>
                  </w:rPr>
                </w:pPr>
                <w:r>
                  <w:rPr>
                    <w:sz w:val="24"/>
                  </w:rPr>
                  <w:t xml:space="preserve">DIW 2ºDAW 2026-27. </w:t>
                </w:r>
                <w:r w:rsidR="00630533">
                  <w:rPr>
                    <w:sz w:val="24"/>
                  </w:rPr>
                  <w:t>José Miguel Verdú Sagredo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C5164"/>
    <w:multiLevelType w:val="hybridMultilevel"/>
    <w:tmpl w:val="94808D0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BF5C45"/>
    <w:multiLevelType w:val="multilevel"/>
    <w:tmpl w:val="08C26B6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0C467C9"/>
    <w:multiLevelType w:val="multilevel"/>
    <w:tmpl w:val="B1F44F2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88839888">
    <w:abstractNumId w:val="2"/>
  </w:num>
  <w:num w:numId="2" w16cid:durableId="540170606">
    <w:abstractNumId w:val="1"/>
  </w:num>
  <w:num w:numId="3" w16cid:durableId="1477603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hyphenationZone w:val="425"/>
  <w:characterSpacingControl w:val="doNotCompress"/>
  <w:hdrShapeDefaults>
    <o:shapedefaults v:ext="edit" spidmax="205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4677"/>
    <w:rsid w:val="000A7B23"/>
    <w:rsid w:val="00145A4A"/>
    <w:rsid w:val="002A61C3"/>
    <w:rsid w:val="002D385C"/>
    <w:rsid w:val="00356BC0"/>
    <w:rsid w:val="00386F01"/>
    <w:rsid w:val="0050778F"/>
    <w:rsid w:val="00630533"/>
    <w:rsid w:val="007757FE"/>
    <w:rsid w:val="009448A1"/>
    <w:rsid w:val="009A45DD"/>
    <w:rsid w:val="00A24677"/>
    <w:rsid w:val="00B577CE"/>
    <w:rsid w:val="00F517BA"/>
    <w:rsid w:val="00F87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,"/>
  <w:listSeparator w:val=";"/>
  <w14:docId w14:val="7C3B53B3"/>
  <w15:docId w15:val="{07DEA77C-F76D-472F-A34B-B1CB62580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DE8"/>
    <w:pPr>
      <w:spacing w:after="160" w:line="259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9A45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7754E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7754EF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330F7E"/>
    <w:rPr>
      <w:rFonts w:ascii="Tahoma" w:hAnsi="Tahoma" w:cs="Tahoma"/>
      <w:sz w:val="16"/>
      <w:szCs w:val="16"/>
    </w:rPr>
  </w:style>
  <w:style w:type="paragraph" w:customStyle="1" w:styleId="Encapalament">
    <w:name w:val="Encapçalament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ex">
    <w:name w:val="Índex"/>
    <w:basedOn w:val="Normal"/>
    <w:qFormat/>
    <w:pPr>
      <w:suppressLineNumbers/>
    </w:pPr>
    <w:rPr>
      <w:rFonts w:cs="Noto Sans Devanagari"/>
    </w:rPr>
  </w:style>
  <w:style w:type="paragraph" w:customStyle="1" w:styleId="Capaleraipeu">
    <w:name w:val="Capçalera i peu"/>
    <w:basedOn w:val="Normal"/>
    <w:qFormat/>
  </w:style>
  <w:style w:type="paragraph" w:styleId="Encabezado">
    <w:name w:val="header"/>
    <w:basedOn w:val="Normal"/>
    <w:link w:val="EncabezadoCar"/>
    <w:unhideWhenUsed/>
    <w:rsid w:val="007754EF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7754EF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Standard">
    <w:name w:val="Standard"/>
    <w:qFormat/>
    <w:rsid w:val="00FA74B7"/>
    <w:pPr>
      <w:textAlignment w:val="baseline"/>
    </w:pPr>
    <w:rPr>
      <w:rFonts w:ascii="Liberation Serif" w:eastAsia="NSimSun" w:hAnsi="Liberation Serif" w:cs="Mangal"/>
      <w:kern w:val="2"/>
      <w:sz w:val="24"/>
      <w:szCs w:val="24"/>
      <w:lang w:eastAsia="zh-CN" w:bidi="hi-IN"/>
    </w:rPr>
  </w:style>
  <w:style w:type="paragraph" w:styleId="Prrafodelista">
    <w:name w:val="List Paragraph"/>
    <w:basedOn w:val="Normal"/>
    <w:uiPriority w:val="34"/>
    <w:qFormat/>
    <w:rsid w:val="17B43778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330F7E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Contingutdelmarc">
    <w:name w:val="Contingut del marc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9A45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inespaciado">
    <w:name w:val="No Spacing"/>
    <w:link w:val="SinespaciadoCar"/>
    <w:uiPriority w:val="1"/>
    <w:qFormat/>
    <w:rsid w:val="009A45DD"/>
    <w:pPr>
      <w:suppressAutoHyphens w:val="0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A45DD"/>
    <w:rPr>
      <w:rFonts w:eastAsiaTheme="minorEastAsia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9A45DD"/>
    <w:pPr>
      <w:suppressAutoHyphens w:val="0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9A45D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A45D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jpeg"/><Relationship Id="rId1" Type="http://schemas.openxmlformats.org/officeDocument/2006/relationships/image" Target="media/image3.jpe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7514c5f-2a6a-4a08-a284-80d14f729bef" xsi:nil="true"/>
    <lcf76f155ced4ddcb4097134ff3c332f xmlns="72b30f44-55a5-43f4-ab7f-b5a0e159ca7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D178460758DAF4BBD00D949E5C55B24" ma:contentTypeVersion="17" ma:contentTypeDescription="Crear nuevo documento." ma:contentTypeScope="" ma:versionID="9b600957d5076da3c587cfc4cdd0fc75">
  <xsd:schema xmlns:xsd="http://www.w3.org/2001/XMLSchema" xmlns:xs="http://www.w3.org/2001/XMLSchema" xmlns:p="http://schemas.microsoft.com/office/2006/metadata/properties" xmlns:ns2="72b30f44-55a5-43f4-ab7f-b5a0e159ca76" xmlns:ns3="07514c5f-2a6a-4a08-a284-80d14f729bef" targetNamespace="http://schemas.microsoft.com/office/2006/metadata/properties" ma:root="true" ma:fieldsID="2908d0a7d6cea859cf46c0cdd4391d4e" ns2:_="" ns3:_="">
    <xsd:import namespace="72b30f44-55a5-43f4-ab7f-b5a0e159ca76"/>
    <xsd:import namespace="07514c5f-2a6a-4a08-a284-80d14f729b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b30f44-55a5-43f4-ab7f-b5a0e159ca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f4f5d4c4-0854-4d98-839d-01d00d4fd4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514c5f-2a6a-4a08-a284-80d14f729be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1ad84fc-a99d-4536-906b-f9dc4695ab3b}" ma:internalName="TaxCatchAll" ma:showField="CatchAllData" ma:web="07514c5f-2a6a-4a08-a284-80d14f729b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10FFBF-78ED-44FB-8451-0059570403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CB4B48-B81F-4235-8919-0087C00C33C7}">
  <ds:schemaRefs>
    <ds:schemaRef ds:uri="http://schemas.microsoft.com/office/2006/metadata/properties"/>
    <ds:schemaRef ds:uri="http://schemas.microsoft.com/office/infopath/2007/PartnerControls"/>
    <ds:schemaRef ds:uri="07514c5f-2a6a-4a08-a284-80d14f729bef"/>
    <ds:schemaRef ds:uri="72b30f44-55a5-43f4-ab7f-b5a0e159ca76"/>
  </ds:schemaRefs>
</ds:datastoreItem>
</file>

<file path=customXml/itemProps3.xml><?xml version="1.0" encoding="utf-8"?>
<ds:datastoreItem xmlns:ds="http://schemas.openxmlformats.org/officeDocument/2006/customXml" ds:itemID="{DF949BC0-A12D-4AF3-932B-29183EA025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b30f44-55a5-43f4-ab7f-b5a0e159ca76"/>
    <ds:schemaRef ds:uri="07514c5f-2a6a-4a08-a284-80d14f729b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A493E79-591E-484A-B136-4F1ED91D9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941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1. Unidad 1</dc:title>
  <dc:subject>DIW</dc:subject>
  <dc:creator>IES Enric Valor - Monòver</dc:creator>
  <dc:description/>
  <cp:lastModifiedBy>VERDÚ SAGREDO, JOSÉ MIGUEL</cp:lastModifiedBy>
  <cp:revision>29</cp:revision>
  <cp:lastPrinted>2026-09-24T08:03:00Z</cp:lastPrinted>
  <dcterms:created xsi:type="dcterms:W3CDTF">2021-09-29T09:26:00Z</dcterms:created>
  <dcterms:modified xsi:type="dcterms:W3CDTF">2026-09-24T08:03:00Z</dcterms:modified>
  <dc:language>ca-ES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0x0101003D178460758DAF4BBD00D949E5C55B24</vt:lpwstr>
  </property>
  <property fmtid="{D5CDD505-2E9C-101B-9397-08002B2CF9AE}" pid="3" name="MediaServiceImageTags">
    <vt:lpwstr/>
  </property>
</Properties>
</file>