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34B529" w14:textId="77777777" w:rsidR="00171C56" w:rsidRPr="00171C56" w:rsidRDefault="00AF75B0" w:rsidP="002D6840">
      <w:pPr>
        <w:pStyle w:val="Body"/>
        <w:jc w:val="both"/>
      </w:pPr>
      <w:r w:rsidRPr="00171C56">
        <w:rPr>
          <w:rFonts w:ascii="Cambria" w:hAnsi="Cambria"/>
          <w:b/>
          <w:bCs/>
          <w:i/>
          <w:iCs/>
          <w:sz w:val="28"/>
          <w:szCs w:val="28"/>
          <w:highlight w:val="yellow"/>
        </w:rPr>
        <w:t>Some people think that</w:t>
      </w:r>
      <w:r w:rsidRPr="00AF75B0">
        <w:rPr>
          <w:rFonts w:ascii="Cambria" w:hAnsi="Cambria"/>
          <w:b/>
          <w:bCs/>
          <w:i/>
          <w:iCs/>
          <w:sz w:val="28"/>
          <w:szCs w:val="28"/>
        </w:rPr>
        <w:t xml:space="preserve"> climate change could have a negative effect </w:t>
      </w:r>
      <w:r w:rsidRPr="00171C56">
        <w:rPr>
          <w:rFonts w:ascii="Cambria" w:hAnsi="Cambria"/>
          <w:b/>
          <w:bCs/>
          <w:i/>
          <w:iCs/>
          <w:color w:val="FF0000"/>
          <w:sz w:val="28"/>
          <w:szCs w:val="28"/>
        </w:rPr>
        <w:t xml:space="preserve">on business. </w:t>
      </w:r>
      <w:r w:rsidRPr="00171C56">
        <w:rPr>
          <w:rFonts w:ascii="Cambria" w:hAnsi="Cambria"/>
          <w:b/>
          <w:bCs/>
          <w:i/>
          <w:iCs/>
          <w:sz w:val="28"/>
          <w:szCs w:val="28"/>
          <w:highlight w:val="yellow"/>
        </w:rPr>
        <w:t>Other people think that</w:t>
      </w:r>
      <w:r w:rsidRPr="00AF75B0">
        <w:rPr>
          <w:rFonts w:ascii="Cambria" w:hAnsi="Cambria"/>
          <w:b/>
          <w:bCs/>
          <w:i/>
          <w:iCs/>
          <w:sz w:val="28"/>
          <w:szCs w:val="28"/>
        </w:rPr>
        <w:t xml:space="preserve"> climate change could create more business opportunities. Discuss both views and give your own opinion.</w:t>
      </w:r>
    </w:p>
    <w:p w14:paraId="0B1690FB" w14:textId="77777777" w:rsidR="00171C56" w:rsidRDefault="00171C56" w:rsidP="002D6840">
      <w:pPr>
        <w:pStyle w:val="Body"/>
        <w:jc w:val="both"/>
        <w:rPr>
          <w:rFonts w:ascii="Cambria Math" w:hAnsi="Cambria Math"/>
        </w:rPr>
      </w:pPr>
    </w:p>
    <w:p w14:paraId="7BC4B1AA" w14:textId="77777777" w:rsidR="009E6339" w:rsidRDefault="007D2A73" w:rsidP="002D6840">
      <w:pPr>
        <w:pStyle w:val="Body"/>
        <w:jc w:val="both"/>
        <w:rPr>
          <w:rFonts w:ascii="Cambria Math" w:hAnsi="Cambria Math"/>
        </w:rPr>
      </w:pPr>
      <w:r>
        <w:rPr>
          <w:rFonts w:ascii="Cambria Math" w:hAnsi="Cambria Math" w:hint="eastAsia"/>
        </w:rPr>
        <w:t>【</w:t>
      </w:r>
      <w:r w:rsidR="00256C11">
        <w:rPr>
          <w:rFonts w:ascii="Cambria Math" w:hAnsi="Cambria Math" w:hint="eastAsia"/>
        </w:rPr>
        <w:t>题目分析</w:t>
      </w:r>
      <w:r>
        <w:rPr>
          <w:rFonts w:ascii="Cambria Math" w:hAnsi="Cambria Math" w:hint="eastAsia"/>
        </w:rPr>
        <w:t>】</w:t>
      </w:r>
    </w:p>
    <w:p w14:paraId="43E0C7B6" w14:textId="77777777" w:rsidR="00DA1283" w:rsidRPr="00DA1283" w:rsidRDefault="00622830" w:rsidP="002D6840">
      <w:pPr>
        <w:pStyle w:val="Body"/>
        <w:jc w:val="both"/>
        <w:rPr>
          <w:rFonts w:ascii="Cambria Math" w:hAnsi="Cambria Math"/>
        </w:rPr>
      </w:pPr>
      <w:r>
        <w:rPr>
          <w:rFonts w:ascii="Cambria Math" w:hAnsi="Cambria Math"/>
        </w:rPr>
        <w:t xml:space="preserve">A = </w:t>
      </w:r>
      <w:r w:rsidR="00F82929" w:rsidRPr="00F82929">
        <w:rPr>
          <w:rFonts w:ascii="Cambria Math" w:hAnsi="Cambria Math"/>
        </w:rPr>
        <w:t>Some people think that climate change could have a negative effect on business.</w:t>
      </w:r>
    </w:p>
    <w:p w14:paraId="215A5BD3" w14:textId="77777777" w:rsidR="00F82929" w:rsidRDefault="00F82929" w:rsidP="002D6840">
      <w:pPr>
        <w:pStyle w:val="Body"/>
        <w:jc w:val="both"/>
        <w:rPr>
          <w:rFonts w:ascii="Cambria Math" w:hAnsi="Cambria Math"/>
        </w:rPr>
      </w:pPr>
      <w:r w:rsidRPr="00F82929">
        <w:rPr>
          <w:rFonts w:ascii="Cambria Math" w:hAnsi="Cambria Math" w:hint="eastAsia"/>
        </w:rPr>
        <w:t>有些人认为，气候变化会对商业产生负面影响。</w:t>
      </w:r>
    </w:p>
    <w:p w14:paraId="228164CD" w14:textId="77777777" w:rsidR="00DA1283" w:rsidRPr="00DA1283" w:rsidRDefault="00622830" w:rsidP="002D6840">
      <w:pPr>
        <w:pStyle w:val="Body"/>
        <w:jc w:val="both"/>
        <w:rPr>
          <w:rFonts w:ascii="Cambria Math" w:hAnsi="Cambria Math"/>
        </w:rPr>
      </w:pPr>
      <w:r>
        <w:rPr>
          <w:rFonts w:ascii="Cambria Math" w:hAnsi="Cambria Math"/>
        </w:rPr>
        <w:t xml:space="preserve">B = </w:t>
      </w:r>
      <w:r w:rsidR="00F82929" w:rsidRPr="00F82929">
        <w:rPr>
          <w:rFonts w:ascii="Cambria Math" w:hAnsi="Cambria Math"/>
        </w:rPr>
        <w:t>Other people think that climate change could create more business opportunities.</w:t>
      </w:r>
    </w:p>
    <w:p w14:paraId="5904DA52" w14:textId="77777777" w:rsidR="00E11E41" w:rsidRDefault="00F82929" w:rsidP="002D6840">
      <w:pPr>
        <w:pStyle w:val="Body"/>
        <w:jc w:val="both"/>
        <w:rPr>
          <w:rFonts w:ascii="Cambria Math" w:hAnsi="Cambria Math"/>
        </w:rPr>
      </w:pPr>
      <w:r w:rsidRPr="00F82929">
        <w:rPr>
          <w:rFonts w:ascii="Cambria Math" w:hAnsi="Cambria Math" w:hint="eastAsia"/>
        </w:rPr>
        <w:t>另一些人则认为，气候变化可以创造更多的商业机会。</w:t>
      </w:r>
    </w:p>
    <w:p w14:paraId="2A38716E" w14:textId="77777777" w:rsidR="00362B90" w:rsidRDefault="00362B90" w:rsidP="002D6840">
      <w:pPr>
        <w:pStyle w:val="Body"/>
        <w:jc w:val="both"/>
        <w:rPr>
          <w:rFonts w:ascii="Cambria" w:hAnsi="Cambria"/>
        </w:rPr>
      </w:pPr>
      <w:r>
        <w:rPr>
          <w:rFonts w:ascii="Cambria" w:hAnsi="Cambria" w:hint="eastAsia"/>
        </w:rPr>
        <w:t>个人立场</w:t>
      </w:r>
      <w:r>
        <w:rPr>
          <w:rFonts w:ascii="Cambria" w:hAnsi="Cambria"/>
        </w:rPr>
        <w:t xml:space="preserve"> </w:t>
      </w:r>
      <w:r>
        <w:rPr>
          <w:rFonts w:ascii="Cambria" w:hAnsi="Cambria" w:hint="eastAsia"/>
        </w:rPr>
        <w:t>=</w:t>
      </w:r>
      <w:r>
        <w:rPr>
          <w:rFonts w:ascii="Cambria" w:hAnsi="Cambria"/>
        </w:rPr>
        <w:t xml:space="preserve"> </w:t>
      </w:r>
      <w:r>
        <w:rPr>
          <w:rFonts w:ascii="Cambria" w:hAnsi="Cambria" w:hint="eastAsia"/>
        </w:rPr>
        <w:t>都重要，共存。即按照题干顺序，先解释</w:t>
      </w:r>
      <w:r>
        <w:rPr>
          <w:rFonts w:ascii="Cambria" w:hAnsi="Cambria"/>
        </w:rPr>
        <w:t>A</w:t>
      </w:r>
      <w:r>
        <w:rPr>
          <w:rFonts w:ascii="Cambria" w:hAnsi="Cambria" w:hint="eastAsia"/>
        </w:rPr>
        <w:t>观点，再解释</w:t>
      </w:r>
      <w:r>
        <w:rPr>
          <w:rFonts w:ascii="Cambria" w:hAnsi="Cambria"/>
        </w:rPr>
        <w:t>B</w:t>
      </w:r>
      <w:r>
        <w:rPr>
          <w:rFonts w:ascii="Cambria" w:hAnsi="Cambria" w:hint="eastAsia"/>
        </w:rPr>
        <w:t>观点即可。</w:t>
      </w:r>
    </w:p>
    <w:p w14:paraId="5264432E" w14:textId="77777777" w:rsidR="009E6339" w:rsidRDefault="009E6339" w:rsidP="002D6840">
      <w:pPr>
        <w:pStyle w:val="Body"/>
        <w:jc w:val="both"/>
        <w:rPr>
          <w:rFonts w:ascii="Cambria" w:hAnsi="Cambria"/>
        </w:rPr>
      </w:pPr>
    </w:p>
    <w:p w14:paraId="6B721AB8" w14:textId="77777777" w:rsidR="009E6339" w:rsidRDefault="009E6339" w:rsidP="002D6840">
      <w:pPr>
        <w:pStyle w:val="Body"/>
        <w:pBdr>
          <w:bottom w:val="single" w:sz="6" w:space="1" w:color="auto"/>
        </w:pBdr>
        <w:jc w:val="both"/>
        <w:rPr>
          <w:rFonts w:ascii="Cambria" w:hAnsi="Cambria"/>
        </w:rPr>
      </w:pPr>
    </w:p>
    <w:p w14:paraId="1377EAF9" w14:textId="77777777" w:rsidR="00692FC5" w:rsidRPr="00692FC5" w:rsidRDefault="00692FC5" w:rsidP="002D6840">
      <w:pPr>
        <w:pStyle w:val="Body"/>
        <w:jc w:val="both"/>
        <w:rPr>
          <w:rFonts w:ascii="Cambria" w:hAnsi="Cambria"/>
        </w:rPr>
      </w:pPr>
    </w:p>
    <w:p w14:paraId="7A7E1C1C" w14:textId="77777777" w:rsidR="0098605B" w:rsidRDefault="00DA1283" w:rsidP="002D6840">
      <w:pPr>
        <w:pStyle w:val="Body"/>
        <w:jc w:val="both"/>
        <w:rPr>
          <w:color w:val="FF0000"/>
        </w:rPr>
      </w:pPr>
      <w:r>
        <w:rPr>
          <w:rFonts w:ascii="Cambria Math" w:hAnsi="Cambria Math" w:hint="eastAsia"/>
        </w:rPr>
        <w:t>【开头段】</w:t>
      </w:r>
      <w:r w:rsidR="00CF6445" w:rsidRPr="007571AF">
        <w:rPr>
          <w:rFonts w:ascii="Cambria" w:hAnsi="Cambria"/>
          <w:lang w:eastAsia="ja-JP"/>
        </w:rPr>
        <w:t>①</w:t>
      </w:r>
      <w:r w:rsidR="00DB795C" w:rsidRPr="00DB795C">
        <w:rPr>
          <w:rFonts w:hint="eastAsia"/>
          <w:color w:val="000000" w:themeColor="text1"/>
        </w:rPr>
        <w:t>气候变化已经成为全球许多行业的严重关切。</w:t>
      </w:r>
      <w:r w:rsidR="00DB795C" w:rsidRPr="007571AF">
        <w:rPr>
          <w:rFonts w:ascii="Cambria" w:hAnsi="Cambria"/>
        </w:rPr>
        <w:t>②</w:t>
      </w:r>
      <w:r w:rsidR="00DB795C" w:rsidRPr="00DB795C">
        <w:rPr>
          <w:rFonts w:hint="eastAsia"/>
          <w:color w:val="000000" w:themeColor="text1"/>
        </w:rPr>
        <w:t>虽然相信很多企业的经营会受到这场危机的不利影响，但也有一些企业从中看到了潜在的机会。</w:t>
      </w:r>
      <w:r w:rsidR="00DB795C" w:rsidRPr="007571AF">
        <w:rPr>
          <w:rFonts w:ascii="Cambria" w:hAnsi="Cambria"/>
        </w:rPr>
        <w:t>③</w:t>
      </w:r>
      <w:r w:rsidR="00DB795C" w:rsidRPr="00DB795C">
        <w:rPr>
          <w:rFonts w:hint="eastAsia"/>
          <w:color w:val="000000" w:themeColor="text1"/>
        </w:rPr>
        <w:t>我相信双方的观点都有道理，并将探讨其背后可能的原因，然后再总结出我的看法。</w:t>
      </w:r>
    </w:p>
    <w:p w14:paraId="53094D37" w14:textId="77777777" w:rsidR="00BC33D3" w:rsidRDefault="00BC33D3" w:rsidP="002D6840">
      <w:pPr>
        <w:pStyle w:val="Body"/>
        <w:jc w:val="both"/>
        <w:rPr>
          <w:color w:val="FF0000"/>
        </w:rPr>
      </w:pPr>
    </w:p>
    <w:p w14:paraId="26E41850" w14:textId="77777777" w:rsidR="00BC33D3" w:rsidRPr="007571AF" w:rsidRDefault="00BC33D3" w:rsidP="002D6840">
      <w:pPr>
        <w:pStyle w:val="Body"/>
        <w:jc w:val="both"/>
        <w:rPr>
          <w:rFonts w:ascii="Cambria" w:hAnsi="Cambria"/>
        </w:rPr>
      </w:pPr>
      <w:r w:rsidRPr="007571AF">
        <w:rPr>
          <w:rFonts w:ascii="Cambria" w:hAnsi="Cambria"/>
        </w:rPr>
        <w:t>【开头段】</w:t>
      </w:r>
      <w:r w:rsidRPr="007571AF">
        <w:rPr>
          <w:rFonts w:ascii="Cambria" w:hAnsi="Cambria"/>
          <w:lang w:eastAsia="ja-JP"/>
        </w:rPr>
        <w:t>①</w:t>
      </w:r>
      <w:r w:rsidR="00AF0658" w:rsidRPr="00AF0658">
        <w:rPr>
          <w:rFonts w:ascii="Cambria" w:hAnsi="Cambria"/>
          <w:color w:val="000000" w:themeColor="text1"/>
        </w:rPr>
        <w:t xml:space="preserve">Climate change </w:t>
      </w:r>
      <w:r w:rsidR="00AF0658" w:rsidRPr="00AE1384">
        <w:rPr>
          <w:rFonts w:ascii="Cambria" w:hAnsi="Cambria"/>
          <w:color w:val="0070C0"/>
        </w:rPr>
        <w:t xml:space="preserve">has been becoming </w:t>
      </w:r>
      <w:r w:rsidR="00AF0658" w:rsidRPr="00143E12">
        <w:rPr>
          <w:rFonts w:ascii="Cambria" w:hAnsi="Cambria"/>
          <w:color w:val="0070C0"/>
        </w:rPr>
        <w:t xml:space="preserve">a serious concern </w:t>
      </w:r>
      <w:r w:rsidR="00AF0658" w:rsidRPr="00AF0658">
        <w:rPr>
          <w:rFonts w:ascii="Cambria" w:hAnsi="Cambria"/>
          <w:color w:val="000000" w:themeColor="text1"/>
        </w:rPr>
        <w:t xml:space="preserve">for many industries across the globe. </w:t>
      </w:r>
      <w:r w:rsidR="00AF0658" w:rsidRPr="007571AF">
        <w:rPr>
          <w:rFonts w:ascii="Cambria" w:hAnsi="Cambria"/>
        </w:rPr>
        <w:t>②</w:t>
      </w:r>
      <w:r w:rsidR="00AF0658" w:rsidRPr="00AF0658">
        <w:rPr>
          <w:rFonts w:ascii="Cambria" w:hAnsi="Cambria"/>
          <w:color w:val="000000" w:themeColor="text1"/>
        </w:rPr>
        <w:t xml:space="preserve">While it is believed that the operation of many businesses will be detrimentally influenced by this crisis, some companies see potential opportunities within it. </w:t>
      </w:r>
      <w:r w:rsidR="00AF0658" w:rsidRPr="007571AF">
        <w:rPr>
          <w:rFonts w:ascii="Cambria" w:hAnsi="Cambria"/>
        </w:rPr>
        <w:t>③</w:t>
      </w:r>
      <w:r w:rsidR="00AF0658" w:rsidRPr="00AF0658">
        <w:rPr>
          <w:rFonts w:ascii="Cambria" w:hAnsi="Cambria"/>
          <w:color w:val="000000" w:themeColor="text1"/>
        </w:rPr>
        <w:t>I am convinced that both sides have valid points and will explore the possible reasons behind them before concluding with my opinion.</w:t>
      </w:r>
    </w:p>
    <w:p w14:paraId="17858D08" w14:textId="77777777" w:rsidR="00F70F57" w:rsidRDefault="00F70F57" w:rsidP="002D6840">
      <w:pPr>
        <w:pStyle w:val="Body"/>
        <w:pBdr>
          <w:bottom w:val="single" w:sz="6" w:space="1" w:color="auto"/>
        </w:pBdr>
        <w:jc w:val="both"/>
        <w:rPr>
          <w:rFonts w:ascii="Cambria" w:hAnsi="Cambria"/>
        </w:rPr>
      </w:pPr>
    </w:p>
    <w:p w14:paraId="798028D2" w14:textId="77777777" w:rsidR="00171C56" w:rsidRDefault="00171C56" w:rsidP="002D6840">
      <w:pPr>
        <w:pStyle w:val="Body"/>
        <w:pBdr>
          <w:bottom w:val="single" w:sz="6" w:space="1" w:color="auto"/>
        </w:pBdr>
        <w:jc w:val="both"/>
      </w:pPr>
    </w:p>
    <w:p w14:paraId="44AAF3FA" w14:textId="77777777" w:rsidR="00F70F57" w:rsidRDefault="00F70F57" w:rsidP="002D6840">
      <w:pPr>
        <w:pStyle w:val="Body"/>
        <w:pBdr>
          <w:top w:val="none" w:sz="0" w:space="0" w:color="auto"/>
        </w:pBdr>
        <w:jc w:val="both"/>
      </w:pPr>
    </w:p>
    <w:p w14:paraId="6D5EA90A" w14:textId="77777777" w:rsidR="00622830" w:rsidRDefault="00622830" w:rsidP="002D6840">
      <w:pPr>
        <w:pStyle w:val="Body"/>
        <w:jc w:val="both"/>
        <w:rPr>
          <w:rFonts w:ascii="Cambria Math" w:hAnsi="Cambria Math"/>
        </w:rPr>
      </w:pPr>
    </w:p>
    <w:p w14:paraId="6387E210" w14:textId="77777777" w:rsidR="007571AF" w:rsidRDefault="00622830" w:rsidP="002D6840">
      <w:pPr>
        <w:pStyle w:val="Body"/>
        <w:jc w:val="both"/>
      </w:pPr>
      <w:r>
        <w:rPr>
          <w:rFonts w:ascii="Cambria Math" w:hAnsi="Cambria Math" w:hint="eastAsia"/>
        </w:rPr>
        <w:t>【</w:t>
      </w:r>
      <w:r>
        <w:rPr>
          <w:rFonts w:ascii="Cambria Math" w:hAnsi="Cambria Math"/>
        </w:rPr>
        <w:t>BP1–</w:t>
      </w:r>
      <w:r>
        <w:rPr>
          <w:rFonts w:ascii="Cambria Math" w:hAnsi="Cambria Math" w:hint="eastAsia"/>
        </w:rPr>
        <w:t>观点</w:t>
      </w:r>
      <w:r>
        <w:rPr>
          <w:rFonts w:ascii="Cambria Math" w:hAnsi="Cambria Math"/>
        </w:rPr>
        <w:t>A</w:t>
      </w:r>
      <w:r w:rsidRPr="00E67E34">
        <w:rPr>
          <w:rFonts w:ascii="Cambria" w:hAnsi="Cambria"/>
        </w:rPr>
        <w:t>】</w:t>
      </w:r>
      <w:r>
        <w:rPr>
          <w:rFonts w:ascii="Cambria" w:hAnsi="Cambria"/>
          <w:lang w:eastAsia="ja-JP"/>
        </w:rPr>
        <w:t xml:space="preserve">TS + </w:t>
      </w:r>
      <w:r>
        <w:rPr>
          <w:rFonts w:ascii="Cambria" w:hAnsi="Cambria" w:hint="eastAsia"/>
        </w:rPr>
        <w:t>解释</w:t>
      </w:r>
      <w:r>
        <w:rPr>
          <w:rFonts w:ascii="Cambria" w:hAnsi="Cambria" w:hint="eastAsia"/>
        </w:rPr>
        <w:t xml:space="preserve"> </w:t>
      </w:r>
      <w:r>
        <w:rPr>
          <w:rFonts w:ascii="Cambria" w:hAnsi="Cambria"/>
        </w:rPr>
        <w:t xml:space="preserve">+ </w:t>
      </w:r>
      <w:r>
        <w:rPr>
          <w:rFonts w:ascii="Cambria" w:hAnsi="Cambria" w:hint="eastAsia"/>
        </w:rPr>
        <w:t>举例</w:t>
      </w:r>
      <w:r>
        <w:rPr>
          <w:rFonts w:ascii="Cambria" w:hAnsi="Cambria" w:hint="eastAsia"/>
        </w:rPr>
        <w:t xml:space="preserve"> </w:t>
      </w:r>
    </w:p>
    <w:p w14:paraId="6EF85C59" w14:textId="77777777" w:rsidR="00EA4596" w:rsidRDefault="007571AF" w:rsidP="002D6840">
      <w:pPr>
        <w:pStyle w:val="Body"/>
        <w:jc w:val="both"/>
      </w:pPr>
      <w:r>
        <w:rPr>
          <w:rFonts w:ascii="Cambria Math" w:hAnsi="Cambria Math" w:hint="eastAsia"/>
        </w:rPr>
        <w:t>【</w:t>
      </w:r>
      <w:r>
        <w:rPr>
          <w:rFonts w:ascii="Cambria Math" w:hAnsi="Cambria Math"/>
        </w:rPr>
        <w:t>BP1</w:t>
      </w:r>
      <w:r w:rsidR="002F28C7">
        <w:rPr>
          <w:rFonts w:ascii="Cambria Math" w:hAnsi="Cambria Math"/>
        </w:rPr>
        <w:t>–</w:t>
      </w:r>
      <w:r w:rsidR="002F28C7">
        <w:rPr>
          <w:rFonts w:ascii="Cambria Math" w:hAnsi="Cambria Math" w:hint="eastAsia"/>
        </w:rPr>
        <w:t>观点</w:t>
      </w:r>
      <w:r w:rsidR="002F28C7">
        <w:rPr>
          <w:rFonts w:ascii="Cambria Math" w:hAnsi="Cambria Math"/>
        </w:rPr>
        <w:t>A</w:t>
      </w:r>
      <w:r w:rsidRPr="00E67E34">
        <w:rPr>
          <w:rFonts w:ascii="Cambria" w:hAnsi="Cambria"/>
        </w:rPr>
        <w:t>】</w:t>
      </w:r>
      <w:r w:rsidR="00CF6445" w:rsidRPr="00E67E34">
        <w:rPr>
          <w:rFonts w:ascii="Cambria" w:hAnsi="Cambria"/>
          <w:lang w:eastAsia="ja-JP"/>
        </w:rPr>
        <w:t>①</w:t>
      </w:r>
      <w:r w:rsidR="00A70D50" w:rsidRPr="00A70D50">
        <w:rPr>
          <w:rFonts w:ascii="Cambria" w:hAnsi="Cambria" w:hint="eastAsia"/>
        </w:rPr>
        <w:t>一方面，一些专家警告说，气候变化会给众多企业带来根本性的损害。全球变暖导致的洪水、干旱等极端天气会强行扰乱很多企业的运行和生产。据悉，去年澳大利亚多家农业公司和农场的大米、肉类、牛奶和水果产量大幅下降，这已经被科学家证实是全球气候变暖的结果。这一</w:t>
      </w:r>
      <w:r w:rsidR="00A70D50" w:rsidRPr="00A70D50">
        <w:rPr>
          <w:rFonts w:ascii="Cambria" w:hAnsi="Cambria" w:hint="eastAsia"/>
        </w:rPr>
        <w:t xml:space="preserve"> "</w:t>
      </w:r>
      <w:r w:rsidR="00A70D50" w:rsidRPr="00A70D50">
        <w:rPr>
          <w:rFonts w:ascii="Cambria" w:hAnsi="Cambria" w:hint="eastAsia"/>
        </w:rPr>
        <w:t>悲剧</w:t>
      </w:r>
      <w:r w:rsidR="00A70D50" w:rsidRPr="00A70D50">
        <w:rPr>
          <w:rFonts w:ascii="Cambria" w:hAnsi="Cambria" w:hint="eastAsia"/>
        </w:rPr>
        <w:t xml:space="preserve"> "</w:t>
      </w:r>
      <w:r w:rsidR="00A70D50" w:rsidRPr="00A70D50">
        <w:rPr>
          <w:rFonts w:ascii="Cambria" w:hAnsi="Cambria" w:hint="eastAsia"/>
        </w:rPr>
        <w:t>造成了巨大的经济损失，导致一些企业破产。</w:t>
      </w:r>
    </w:p>
    <w:p w14:paraId="48FBA8AF" w14:textId="77777777" w:rsidR="00394ADB" w:rsidRDefault="00394ADB" w:rsidP="002D6840">
      <w:pPr>
        <w:pStyle w:val="Body"/>
        <w:jc w:val="both"/>
      </w:pPr>
    </w:p>
    <w:p w14:paraId="79832035" w14:textId="7B69A5C2" w:rsidR="00EA2CB4" w:rsidRDefault="0026524D" w:rsidP="002D6840">
      <w:pPr>
        <w:pStyle w:val="Body"/>
        <w:jc w:val="both"/>
        <w:rPr>
          <w:color w:val="FF0000"/>
        </w:rPr>
      </w:pPr>
      <w:r w:rsidRPr="007571AF">
        <w:rPr>
          <w:rFonts w:ascii="Cambria" w:hAnsi="Cambria"/>
        </w:rPr>
        <w:t>【</w:t>
      </w:r>
      <w:r w:rsidR="002F28C7">
        <w:rPr>
          <w:rFonts w:ascii="Cambria Math" w:hAnsi="Cambria Math"/>
        </w:rPr>
        <w:t>BP1–</w:t>
      </w:r>
      <w:r w:rsidR="002F28C7">
        <w:rPr>
          <w:rFonts w:ascii="Cambria Math" w:hAnsi="Cambria Math" w:hint="eastAsia"/>
        </w:rPr>
        <w:t>观点</w:t>
      </w:r>
      <w:r w:rsidR="002F28C7">
        <w:rPr>
          <w:rFonts w:ascii="Cambria Math" w:hAnsi="Cambria Math"/>
        </w:rPr>
        <w:t>A</w:t>
      </w:r>
      <w:r w:rsidRPr="007571AF">
        <w:rPr>
          <w:rFonts w:ascii="Cambria" w:hAnsi="Cambria"/>
        </w:rPr>
        <w:t>】</w:t>
      </w:r>
      <w:r w:rsidR="00A70D50" w:rsidRPr="007571AF">
        <w:rPr>
          <w:rFonts w:ascii="Cambria" w:hAnsi="Cambria"/>
          <w:lang w:eastAsia="ja-JP"/>
        </w:rPr>
        <w:t>①</w:t>
      </w:r>
      <w:r w:rsidR="00A70D50" w:rsidRPr="00A70D50">
        <w:rPr>
          <w:rFonts w:ascii="Cambria" w:hAnsi="Cambria"/>
        </w:rPr>
        <w:t xml:space="preserve">On the one hand, some experts warn that climate change can inflict radical damage to a wide range of businesses. </w:t>
      </w:r>
      <w:r w:rsidR="00A70D50" w:rsidRPr="007571AF">
        <w:rPr>
          <w:rFonts w:ascii="Cambria" w:hAnsi="Cambria"/>
        </w:rPr>
        <w:t>②</w:t>
      </w:r>
      <w:r w:rsidR="00A70D50" w:rsidRPr="00A70D50">
        <w:rPr>
          <w:rFonts w:ascii="Cambria" w:hAnsi="Cambria"/>
        </w:rPr>
        <w:t xml:space="preserve">Extreme weather such as flood, drought caused by global warming can forcefully disrupt the running and production of many companies. </w:t>
      </w:r>
      <w:r w:rsidR="00A70D50" w:rsidRPr="00E67E34">
        <w:rPr>
          <w:rFonts w:ascii="Cambria" w:hAnsi="Cambria"/>
        </w:rPr>
        <w:t>③</w:t>
      </w:r>
      <w:r w:rsidR="00A70D50" w:rsidRPr="00A70D50">
        <w:rPr>
          <w:rFonts w:ascii="Cambria" w:hAnsi="Cambria"/>
        </w:rPr>
        <w:t xml:space="preserve">It is reported that several agricultural corporations and farms in Australia suffered a drastic decline in the yield of rice, meat, milk and fruits last year, which has been confirmed by scientists as a consequence of global warming. </w:t>
      </w:r>
      <w:r w:rsidR="00A70D50" w:rsidRPr="00E67E34">
        <w:rPr>
          <w:rFonts w:ascii="Cambria" w:hAnsi="Cambria"/>
        </w:rPr>
        <w:t>④</w:t>
      </w:r>
      <w:r w:rsidR="00A70D50" w:rsidRPr="00A70D50">
        <w:rPr>
          <w:rFonts w:ascii="Cambria" w:hAnsi="Cambria"/>
        </w:rPr>
        <w:t>This ‘tragedy’ resulted in enormous financial losses, leading some businesses to bankruptcy.</w:t>
      </w:r>
    </w:p>
    <w:p w14:paraId="36777AE7" w14:textId="77777777" w:rsidR="00092994" w:rsidRDefault="00092994" w:rsidP="002D6840">
      <w:pPr>
        <w:pStyle w:val="Body"/>
        <w:jc w:val="both"/>
        <w:rPr>
          <w:color w:val="FF0000"/>
        </w:rPr>
      </w:pPr>
    </w:p>
    <w:p w14:paraId="20B2CE41" w14:textId="77777777" w:rsidR="00092994" w:rsidRDefault="00092994" w:rsidP="002D6840">
      <w:pPr>
        <w:pStyle w:val="Body"/>
        <w:pBdr>
          <w:bottom w:val="single" w:sz="6" w:space="1" w:color="auto"/>
        </w:pBdr>
        <w:jc w:val="both"/>
        <w:rPr>
          <w:rFonts w:ascii="Cambria" w:hAnsi="Cambria"/>
          <w:color w:val="0079BF" w:themeColor="accent1" w:themeShade="BF"/>
        </w:rPr>
      </w:pPr>
    </w:p>
    <w:p w14:paraId="069F6165" w14:textId="77777777" w:rsidR="00EA2CB4" w:rsidRDefault="00EA2CB4" w:rsidP="002D6840">
      <w:pPr>
        <w:pStyle w:val="Body"/>
        <w:pBdr>
          <w:top w:val="none" w:sz="0" w:space="0" w:color="auto"/>
        </w:pBdr>
        <w:jc w:val="both"/>
        <w:rPr>
          <w:rFonts w:ascii="Cambria" w:hAnsi="Cambria"/>
          <w:color w:val="0079BF" w:themeColor="accent1" w:themeShade="BF"/>
        </w:rPr>
      </w:pPr>
    </w:p>
    <w:p w14:paraId="2B6801A3" w14:textId="77777777" w:rsidR="00EA2CB4" w:rsidRDefault="00EA2CB4" w:rsidP="002D6840">
      <w:pPr>
        <w:pStyle w:val="Body"/>
        <w:pBdr>
          <w:top w:val="none" w:sz="0" w:space="0" w:color="auto"/>
        </w:pBdr>
        <w:jc w:val="both"/>
        <w:rPr>
          <w:rFonts w:ascii="Cambria" w:hAnsi="Cambria"/>
          <w:color w:val="0079BF" w:themeColor="accent1" w:themeShade="BF"/>
        </w:rPr>
      </w:pPr>
    </w:p>
    <w:p w14:paraId="5013888E" w14:textId="77777777" w:rsidR="00E05CE9" w:rsidRDefault="00E05CE9" w:rsidP="002D6840">
      <w:pPr>
        <w:pStyle w:val="Body"/>
        <w:pBdr>
          <w:top w:val="none" w:sz="0" w:space="0" w:color="auto"/>
        </w:pBdr>
        <w:jc w:val="both"/>
        <w:rPr>
          <w:rFonts w:ascii="Cambria" w:hAnsi="Cambria"/>
          <w:color w:val="0079BF" w:themeColor="accent1" w:themeShade="BF"/>
        </w:rPr>
      </w:pPr>
    </w:p>
    <w:p w14:paraId="186A8E39" w14:textId="77777777" w:rsidR="00E05CE9" w:rsidRDefault="00E05CE9" w:rsidP="002D6840">
      <w:pPr>
        <w:pStyle w:val="Body"/>
        <w:pBdr>
          <w:top w:val="none" w:sz="0" w:space="0" w:color="auto"/>
        </w:pBdr>
        <w:jc w:val="both"/>
        <w:rPr>
          <w:rFonts w:ascii="Cambria" w:hAnsi="Cambria"/>
          <w:color w:val="0079BF" w:themeColor="accent1" w:themeShade="BF"/>
        </w:rPr>
      </w:pPr>
    </w:p>
    <w:p w14:paraId="4ADEE3FE" w14:textId="77777777" w:rsidR="00E05CE9" w:rsidRDefault="00E05CE9" w:rsidP="002D6840">
      <w:pPr>
        <w:pStyle w:val="Body"/>
        <w:pBdr>
          <w:top w:val="none" w:sz="0" w:space="0" w:color="auto"/>
        </w:pBdr>
        <w:jc w:val="both"/>
        <w:rPr>
          <w:rFonts w:ascii="Cambria" w:hAnsi="Cambria"/>
          <w:color w:val="0079BF" w:themeColor="accent1" w:themeShade="BF"/>
        </w:rPr>
      </w:pPr>
    </w:p>
    <w:p w14:paraId="63DD6575" w14:textId="77777777" w:rsidR="00E05CE9" w:rsidRDefault="00E05CE9" w:rsidP="002D6840">
      <w:pPr>
        <w:pStyle w:val="Body"/>
        <w:pBdr>
          <w:top w:val="none" w:sz="0" w:space="0" w:color="auto"/>
        </w:pBdr>
        <w:jc w:val="both"/>
        <w:rPr>
          <w:rFonts w:ascii="Cambria" w:hAnsi="Cambria"/>
          <w:color w:val="0079BF" w:themeColor="accent1" w:themeShade="BF"/>
        </w:rPr>
      </w:pPr>
    </w:p>
    <w:p w14:paraId="3F8A1FB5" w14:textId="77777777" w:rsidR="00E05CE9" w:rsidRDefault="00E05CE9" w:rsidP="002D6840">
      <w:pPr>
        <w:pStyle w:val="Body"/>
        <w:pBdr>
          <w:top w:val="none" w:sz="0" w:space="0" w:color="auto"/>
        </w:pBdr>
        <w:jc w:val="both"/>
        <w:rPr>
          <w:rFonts w:ascii="Cambria" w:hAnsi="Cambria"/>
          <w:color w:val="0079BF" w:themeColor="accent1" w:themeShade="BF"/>
        </w:rPr>
      </w:pPr>
    </w:p>
    <w:p w14:paraId="30EF334E" w14:textId="77777777" w:rsidR="00E05CE9" w:rsidRDefault="00E05CE9" w:rsidP="002D6840">
      <w:pPr>
        <w:pStyle w:val="Body"/>
        <w:pBdr>
          <w:top w:val="none" w:sz="0" w:space="0" w:color="auto"/>
        </w:pBdr>
        <w:jc w:val="both"/>
        <w:rPr>
          <w:rFonts w:ascii="Cambria" w:hAnsi="Cambria"/>
          <w:color w:val="0079BF" w:themeColor="accent1" w:themeShade="BF"/>
        </w:rPr>
      </w:pPr>
    </w:p>
    <w:p w14:paraId="638FF4ED" w14:textId="77777777" w:rsidR="006B1600" w:rsidRDefault="006B1600" w:rsidP="002D6840">
      <w:pPr>
        <w:pStyle w:val="Body"/>
        <w:pBdr>
          <w:top w:val="none" w:sz="0" w:space="0" w:color="auto"/>
        </w:pBdr>
        <w:jc w:val="both"/>
        <w:rPr>
          <w:rFonts w:ascii="Cambria" w:hAnsi="Cambria"/>
        </w:rPr>
      </w:pPr>
      <w:r>
        <w:rPr>
          <w:rFonts w:ascii="Cambria Math" w:hAnsi="Cambria Math" w:hint="eastAsia"/>
        </w:rPr>
        <w:lastRenderedPageBreak/>
        <w:t>【</w:t>
      </w:r>
      <w:r>
        <w:rPr>
          <w:rFonts w:ascii="Cambria Math" w:hAnsi="Cambria Math"/>
        </w:rPr>
        <w:t>BP2–</w:t>
      </w:r>
      <w:r>
        <w:rPr>
          <w:rFonts w:ascii="Cambria Math" w:hAnsi="Cambria Math" w:hint="eastAsia"/>
        </w:rPr>
        <w:t>观点</w:t>
      </w:r>
      <w:r>
        <w:rPr>
          <w:rFonts w:ascii="Cambria Math" w:hAnsi="Cambria Math"/>
        </w:rPr>
        <w:t>B</w:t>
      </w:r>
      <w:r w:rsidRPr="00E67E34">
        <w:rPr>
          <w:rFonts w:ascii="Cambria" w:hAnsi="Cambria"/>
        </w:rPr>
        <w:t>】</w:t>
      </w:r>
      <w:r>
        <w:rPr>
          <w:rFonts w:ascii="Cambria" w:hAnsi="Cambria"/>
          <w:lang w:eastAsia="ja-JP"/>
        </w:rPr>
        <w:t xml:space="preserve">TS + </w:t>
      </w:r>
      <w:r>
        <w:rPr>
          <w:rFonts w:ascii="Cambria" w:hAnsi="Cambria" w:hint="eastAsia"/>
        </w:rPr>
        <w:t>解释</w:t>
      </w:r>
      <w:r>
        <w:rPr>
          <w:rFonts w:ascii="Cambria" w:hAnsi="Cambria" w:hint="eastAsia"/>
        </w:rPr>
        <w:t xml:space="preserve"> </w:t>
      </w:r>
      <w:r>
        <w:rPr>
          <w:rFonts w:ascii="Cambria" w:hAnsi="Cambria"/>
        </w:rPr>
        <w:t xml:space="preserve">+ </w:t>
      </w:r>
      <w:r>
        <w:rPr>
          <w:rFonts w:ascii="Cambria" w:hAnsi="Cambria" w:hint="eastAsia"/>
        </w:rPr>
        <w:t>举例</w:t>
      </w:r>
      <w:r>
        <w:rPr>
          <w:rFonts w:ascii="Cambria" w:hAnsi="Cambria" w:hint="eastAsia"/>
        </w:rPr>
        <w:t xml:space="preserve"> </w:t>
      </w:r>
      <w:r>
        <w:rPr>
          <w:rFonts w:ascii="Cambria" w:hAnsi="Cambria"/>
        </w:rPr>
        <w:t xml:space="preserve">+ </w:t>
      </w:r>
      <w:r>
        <w:rPr>
          <w:rFonts w:ascii="Cambria" w:hAnsi="Cambria" w:hint="eastAsia"/>
        </w:rPr>
        <w:t>假设</w:t>
      </w:r>
      <w:r>
        <w:rPr>
          <w:rFonts w:ascii="Cambria" w:hAnsi="Cambria"/>
        </w:rPr>
        <w:t xml:space="preserve"> + </w:t>
      </w:r>
      <w:r>
        <w:rPr>
          <w:rFonts w:ascii="Cambria" w:hAnsi="Cambria" w:hint="eastAsia"/>
        </w:rPr>
        <w:t>进一步的结果</w:t>
      </w:r>
    </w:p>
    <w:p w14:paraId="24B40DC7" w14:textId="77777777" w:rsidR="007E61C6" w:rsidRPr="00A93F92" w:rsidRDefault="007E61C6" w:rsidP="002D6840">
      <w:pPr>
        <w:pStyle w:val="Body"/>
        <w:pBdr>
          <w:top w:val="none" w:sz="0" w:space="0" w:color="auto"/>
        </w:pBdr>
        <w:jc w:val="both"/>
        <w:rPr>
          <w:rFonts w:ascii="Cambria" w:hAnsi="Cambria"/>
          <w:color w:val="000000" w:themeColor="text1"/>
        </w:rPr>
      </w:pPr>
      <w:r>
        <w:rPr>
          <w:rFonts w:ascii="Cambria Math" w:hAnsi="Cambria Math" w:hint="eastAsia"/>
        </w:rPr>
        <w:t>【</w:t>
      </w:r>
      <w:r>
        <w:rPr>
          <w:rFonts w:ascii="Cambria Math" w:hAnsi="Cambria Math"/>
        </w:rPr>
        <w:t>BP2–</w:t>
      </w:r>
      <w:r>
        <w:rPr>
          <w:rFonts w:ascii="Cambria Math" w:hAnsi="Cambria Math" w:hint="eastAsia"/>
        </w:rPr>
        <w:t>观点</w:t>
      </w:r>
      <w:r>
        <w:rPr>
          <w:rFonts w:ascii="Cambria Math" w:hAnsi="Cambria Math"/>
        </w:rPr>
        <w:t>B</w:t>
      </w:r>
      <w:r w:rsidRPr="00E67E34">
        <w:rPr>
          <w:rFonts w:ascii="Cambria" w:hAnsi="Cambria"/>
        </w:rPr>
        <w:t>】</w:t>
      </w:r>
      <w:r w:rsidRPr="00E67E34">
        <w:rPr>
          <w:rFonts w:ascii="Cambria" w:hAnsi="Cambria"/>
          <w:lang w:eastAsia="ja-JP"/>
        </w:rPr>
        <w:t>①</w:t>
      </w:r>
      <w:r w:rsidR="002D6840" w:rsidRPr="002D6840">
        <w:rPr>
          <w:rFonts w:ascii="Cambria" w:hAnsi="Cambria" w:hint="eastAsia"/>
          <w:color w:val="000000" w:themeColor="text1"/>
        </w:rPr>
        <w:t>然而，一些企业坚持认为，在这一即将到来的威胁中，隐藏着丰厚的</w:t>
      </w:r>
      <w:r w:rsidR="002D6840" w:rsidRPr="002D6840">
        <w:rPr>
          <w:rFonts w:ascii="Cambria" w:hAnsi="Cambria" w:hint="eastAsia"/>
          <w:color w:val="000000" w:themeColor="text1"/>
        </w:rPr>
        <w:t>'</w:t>
      </w:r>
      <w:r w:rsidR="002D6840" w:rsidRPr="002D6840">
        <w:rPr>
          <w:rFonts w:ascii="Cambria" w:hAnsi="Cambria" w:hint="eastAsia"/>
          <w:color w:val="000000" w:themeColor="text1"/>
        </w:rPr>
        <w:t>希望</w:t>
      </w:r>
      <w:r w:rsidR="002D6840" w:rsidRPr="002D6840">
        <w:rPr>
          <w:rFonts w:ascii="Cambria" w:hAnsi="Cambria" w:hint="eastAsia"/>
          <w:color w:val="000000" w:themeColor="text1"/>
        </w:rPr>
        <w:t>'</w:t>
      </w:r>
      <w:r w:rsidR="002D6840" w:rsidRPr="002D6840">
        <w:rPr>
          <w:rFonts w:ascii="Cambria" w:hAnsi="Cambria" w:hint="eastAsia"/>
          <w:color w:val="000000" w:themeColor="text1"/>
        </w:rPr>
        <w:t>。他们的理由很直接：为了适应气候变化，企业必须培养气候适应能力。为了实现这一目标，需要发明新的解决方案。基于这一理论，一些科技企业在可再生能源、垃圾减量、纳米材料等关键领域进行了投资，以增强正常组织对不稳定天气模式的免疫力。这个项目一旦完成，估计会受到易受极端天气影响的企业的极大欢迎，带来可观的收入和利润。</w:t>
      </w:r>
    </w:p>
    <w:p w14:paraId="2A81516D" w14:textId="77777777" w:rsidR="007E61C6" w:rsidRDefault="007E61C6" w:rsidP="002D6840">
      <w:pPr>
        <w:pStyle w:val="Body"/>
        <w:pBdr>
          <w:top w:val="none" w:sz="0" w:space="0" w:color="auto"/>
        </w:pBdr>
        <w:jc w:val="both"/>
        <w:rPr>
          <w:rFonts w:ascii="Cambria" w:hAnsi="Cambria"/>
          <w:color w:val="0079BF" w:themeColor="accent1" w:themeShade="BF"/>
        </w:rPr>
      </w:pPr>
    </w:p>
    <w:p w14:paraId="3E1D9D09" w14:textId="77777777" w:rsidR="00141B43" w:rsidRDefault="00D63EDE" w:rsidP="002D6840">
      <w:pPr>
        <w:pStyle w:val="Body"/>
        <w:jc w:val="both"/>
        <w:rPr>
          <w:rFonts w:ascii="Cambria" w:hAnsi="Cambria"/>
          <w:lang w:eastAsia="ja-JP"/>
        </w:rPr>
      </w:pPr>
      <w:r>
        <w:rPr>
          <w:rFonts w:ascii="Cambria Math" w:hAnsi="Cambria Math" w:hint="eastAsia"/>
        </w:rPr>
        <w:t>【</w:t>
      </w:r>
      <w:r>
        <w:rPr>
          <w:rFonts w:ascii="Cambria Math" w:hAnsi="Cambria Math"/>
        </w:rPr>
        <w:t>BP2–</w:t>
      </w:r>
      <w:r>
        <w:rPr>
          <w:rFonts w:ascii="Cambria Math" w:hAnsi="Cambria Math" w:hint="eastAsia"/>
        </w:rPr>
        <w:t>观点</w:t>
      </w:r>
      <w:r>
        <w:rPr>
          <w:rFonts w:ascii="Cambria Math" w:hAnsi="Cambria Math"/>
        </w:rPr>
        <w:t>B</w:t>
      </w:r>
      <w:r w:rsidRPr="00E67E34">
        <w:rPr>
          <w:rFonts w:ascii="Cambria" w:hAnsi="Cambria"/>
        </w:rPr>
        <w:t>】</w:t>
      </w:r>
      <w:r w:rsidRPr="00E67E34">
        <w:rPr>
          <w:rFonts w:ascii="Cambria" w:hAnsi="Cambria"/>
          <w:lang w:eastAsia="ja-JP"/>
        </w:rPr>
        <w:t>①</w:t>
      </w:r>
      <w:r w:rsidR="002D6840" w:rsidRPr="002D6840">
        <w:rPr>
          <w:rFonts w:ascii="Cambria" w:hAnsi="Cambria"/>
          <w:lang w:eastAsia="ja-JP"/>
        </w:rPr>
        <w:t>However, a number of firms insist that there are lucrative ‘hopes’ hidden in this impending threat. Their reasoning is quite straight: to adapt to climate change, businesses have to develop climate resilience. To achieve this goal, new solutions need to be invented. Based on this theory, some technological enterprises have invested in critical areas such as renewable energy, waste reduction, nanometer materials, in order to enhance the immunity of normal organizations to erratic weather patterns. Once this project is completed, it is estimated to be extremely popular among companies vulnerable to extreme weather, bringing in substantial revenue and profit.</w:t>
      </w:r>
    </w:p>
    <w:p w14:paraId="111E4554" w14:textId="77777777" w:rsidR="00557D43" w:rsidRDefault="00557D43" w:rsidP="002D6840">
      <w:pPr>
        <w:pStyle w:val="Body"/>
        <w:jc w:val="both"/>
        <w:rPr>
          <w:rFonts w:ascii="Cambria" w:hAnsi="Cambria"/>
          <w:lang w:eastAsia="ja-JP"/>
        </w:rPr>
      </w:pPr>
    </w:p>
    <w:p w14:paraId="51565FF0" w14:textId="77777777" w:rsidR="00741997" w:rsidRDefault="00741997" w:rsidP="002D6840">
      <w:pPr>
        <w:pStyle w:val="Body"/>
        <w:pBdr>
          <w:bottom w:val="single" w:sz="6" w:space="1" w:color="auto"/>
        </w:pBdr>
        <w:jc w:val="both"/>
        <w:rPr>
          <w:rFonts w:ascii="Cambria" w:hAnsi="Cambria"/>
          <w:lang w:eastAsia="ja-JP"/>
        </w:rPr>
      </w:pPr>
    </w:p>
    <w:p w14:paraId="79AB4B68" w14:textId="77777777" w:rsidR="00741997" w:rsidRDefault="00741997" w:rsidP="002D6840">
      <w:pPr>
        <w:pStyle w:val="Body"/>
        <w:pBdr>
          <w:top w:val="none" w:sz="0" w:space="0" w:color="auto"/>
        </w:pBdr>
        <w:jc w:val="both"/>
        <w:rPr>
          <w:rFonts w:ascii="Cambria" w:hAnsi="Cambria"/>
          <w:lang w:eastAsia="ja-JP"/>
        </w:rPr>
      </w:pPr>
    </w:p>
    <w:p w14:paraId="3B78D117" w14:textId="77777777" w:rsidR="00741997" w:rsidRDefault="00741997" w:rsidP="002D6840">
      <w:pPr>
        <w:pStyle w:val="Body"/>
        <w:pBdr>
          <w:top w:val="none" w:sz="0" w:space="0" w:color="auto"/>
        </w:pBdr>
        <w:jc w:val="both"/>
        <w:rPr>
          <w:rFonts w:ascii="Cambria Math" w:hAnsi="Cambria Math"/>
        </w:rPr>
      </w:pPr>
    </w:p>
    <w:p w14:paraId="24FA2005" w14:textId="77777777" w:rsidR="00741997" w:rsidRDefault="00741997" w:rsidP="002D6840">
      <w:pPr>
        <w:pStyle w:val="Body"/>
        <w:pBdr>
          <w:top w:val="none" w:sz="0" w:space="0" w:color="auto"/>
        </w:pBdr>
        <w:jc w:val="both"/>
        <w:rPr>
          <w:rFonts w:ascii="Cambria Math" w:hAnsi="Cambria Math"/>
        </w:rPr>
      </w:pPr>
      <w:r>
        <w:rPr>
          <w:rFonts w:ascii="Cambria Math" w:hAnsi="Cambria Math" w:hint="eastAsia"/>
        </w:rPr>
        <w:t>【</w:t>
      </w:r>
      <w:r w:rsidR="00034269">
        <w:rPr>
          <w:rFonts w:ascii="Cambria Math" w:hAnsi="Cambria Math" w:hint="eastAsia"/>
        </w:rPr>
        <w:t>结尾段</w:t>
      </w:r>
      <w:r w:rsidR="00034269">
        <w:rPr>
          <w:rFonts w:ascii="Cambria Math" w:hAnsi="Cambria Math" w:hint="eastAsia"/>
        </w:rPr>
        <w:t>-</w:t>
      </w:r>
      <w:r w:rsidR="00034269">
        <w:rPr>
          <w:rFonts w:ascii="Cambria Math" w:hAnsi="Cambria Math" w:hint="eastAsia"/>
        </w:rPr>
        <w:t>我的观点：</w:t>
      </w:r>
      <w:r w:rsidR="006E4101">
        <w:rPr>
          <w:rFonts w:ascii="Cambria Math" w:hAnsi="Cambria Math" w:hint="eastAsia"/>
        </w:rPr>
        <w:t>共存</w:t>
      </w:r>
      <w:r w:rsidRPr="00E67E34">
        <w:rPr>
          <w:rFonts w:ascii="Cambria" w:hAnsi="Cambria"/>
        </w:rPr>
        <w:t>】</w:t>
      </w:r>
      <w:r w:rsidRPr="00E67E34">
        <w:rPr>
          <w:rFonts w:ascii="Cambria" w:hAnsi="Cambria"/>
          <w:lang w:eastAsia="ja-JP"/>
        </w:rPr>
        <w:t>①</w:t>
      </w:r>
      <w:r w:rsidR="006E4101" w:rsidRPr="006E4101">
        <w:rPr>
          <w:rFonts w:ascii="Cambria Math" w:hAnsi="Cambria Math" w:hint="eastAsia"/>
        </w:rPr>
        <w:t>毫无疑问，在气候变化的影响下，危险与机遇并存。这场全球性的灾难使许多企业受到打击；然而，近在咫尺的是，一些公司可以通过向其他组织出售</w:t>
      </w:r>
      <w:r w:rsidR="006E4101" w:rsidRPr="006E4101">
        <w:rPr>
          <w:rFonts w:ascii="Cambria Math" w:hAnsi="Cambria Math" w:hint="eastAsia"/>
        </w:rPr>
        <w:t xml:space="preserve"> "</w:t>
      </w:r>
      <w:r w:rsidR="006E4101" w:rsidRPr="006E4101">
        <w:rPr>
          <w:rFonts w:ascii="Cambria Math" w:hAnsi="Cambria Math" w:hint="eastAsia"/>
        </w:rPr>
        <w:t>防御公式</w:t>
      </w:r>
      <w:r w:rsidR="006E4101" w:rsidRPr="006E4101">
        <w:rPr>
          <w:rFonts w:ascii="Cambria Math" w:hAnsi="Cambria Math" w:hint="eastAsia"/>
        </w:rPr>
        <w:t>"</w:t>
      </w:r>
      <w:r w:rsidR="006E4101" w:rsidRPr="006E4101">
        <w:rPr>
          <w:rFonts w:ascii="Cambria Math" w:hAnsi="Cambria Math" w:hint="eastAsia"/>
        </w:rPr>
        <w:t>，帮助他们更加适应可怕的天气条件，从而获得经济利益。我希望全世界的政策制定者都能意识到这一点，并推出有利的措施，以减轻威胁，鼓励可持续性。</w:t>
      </w:r>
    </w:p>
    <w:p w14:paraId="2AAB304B" w14:textId="77777777" w:rsidR="00741997" w:rsidRDefault="00741997" w:rsidP="002D6840">
      <w:pPr>
        <w:pStyle w:val="Body"/>
        <w:pBdr>
          <w:top w:val="none" w:sz="0" w:space="0" w:color="auto"/>
        </w:pBdr>
        <w:jc w:val="both"/>
        <w:rPr>
          <w:rFonts w:ascii="Cambria Math" w:hAnsi="Cambria Math"/>
        </w:rPr>
      </w:pPr>
    </w:p>
    <w:p w14:paraId="046863DF" w14:textId="77777777" w:rsidR="00741997" w:rsidRDefault="00034269" w:rsidP="002D6840">
      <w:pPr>
        <w:pStyle w:val="Body"/>
        <w:pBdr>
          <w:top w:val="none" w:sz="0" w:space="0" w:color="auto"/>
        </w:pBdr>
        <w:jc w:val="both"/>
        <w:rPr>
          <w:rFonts w:ascii="Georgia" w:hAnsi="Georgia"/>
        </w:rPr>
      </w:pPr>
      <w:r>
        <w:rPr>
          <w:rFonts w:ascii="Cambria Math" w:hAnsi="Cambria Math" w:hint="eastAsia"/>
        </w:rPr>
        <w:t>【结尾段</w:t>
      </w:r>
      <w:r>
        <w:rPr>
          <w:rFonts w:ascii="Cambria Math" w:hAnsi="Cambria Math" w:hint="eastAsia"/>
        </w:rPr>
        <w:t>-</w:t>
      </w:r>
      <w:r>
        <w:rPr>
          <w:rFonts w:ascii="Cambria Math" w:hAnsi="Cambria Math" w:hint="eastAsia"/>
        </w:rPr>
        <w:t>我的观点：</w:t>
      </w:r>
      <w:r w:rsidR="002A1C5E">
        <w:rPr>
          <w:rFonts w:ascii="Cambria Math" w:hAnsi="Cambria Math" w:hint="eastAsia"/>
        </w:rPr>
        <w:t>共存</w:t>
      </w:r>
      <w:r w:rsidRPr="00E67E34">
        <w:rPr>
          <w:rFonts w:ascii="Cambria" w:hAnsi="Cambria"/>
        </w:rPr>
        <w:t>】</w:t>
      </w:r>
      <w:r w:rsidRPr="00E67E34">
        <w:rPr>
          <w:rFonts w:ascii="Cambria" w:hAnsi="Cambria"/>
          <w:lang w:eastAsia="ja-JP"/>
        </w:rPr>
        <w:t>①</w:t>
      </w:r>
      <w:r w:rsidR="00AE1FF9" w:rsidRPr="00AE1FF9">
        <w:rPr>
          <w:rFonts w:ascii="Georgia" w:hAnsi="Georgia"/>
          <w:color w:val="000000" w:themeColor="text1"/>
        </w:rPr>
        <w:t xml:space="preserve">There is absolutely no doubt that dangers and opportunities coexist in the wake of climate change. This global catastrophe has stricken many businesses; however, close at hand, some companies can benefit financially from selling ‘defensive formulas’ to other organizations, helping them become more adaptable to terrible weather conditions. I wish policy-makers across the world will realize this and launch </w:t>
      </w:r>
      <w:proofErr w:type="spellStart"/>
      <w:r w:rsidR="00AE1FF9" w:rsidRPr="00AE1FF9">
        <w:rPr>
          <w:rFonts w:ascii="Georgia" w:hAnsi="Georgia"/>
          <w:color w:val="000000" w:themeColor="text1"/>
        </w:rPr>
        <w:t>favourable</w:t>
      </w:r>
      <w:proofErr w:type="spellEnd"/>
      <w:r w:rsidR="00AE1FF9" w:rsidRPr="00AE1FF9">
        <w:rPr>
          <w:rFonts w:ascii="Georgia" w:hAnsi="Georgia"/>
          <w:color w:val="000000" w:themeColor="text1"/>
        </w:rPr>
        <w:t xml:space="preserve"> measures to mitigate threats and encourage sustainability.</w:t>
      </w:r>
      <w:r w:rsidR="00AE1FF9" w:rsidRPr="00AE1FF9">
        <w:t xml:space="preserve"> </w:t>
      </w:r>
      <w:r w:rsidR="00AE1FF9" w:rsidRPr="00AE1FF9">
        <w:rPr>
          <w:rFonts w:ascii="Georgia" w:hAnsi="Georgia"/>
          <w:color w:val="000000" w:themeColor="text1"/>
        </w:rPr>
        <w:t>(~317 words)</w:t>
      </w:r>
    </w:p>
    <w:p w14:paraId="33CC2573" w14:textId="77777777" w:rsidR="00741997" w:rsidRDefault="00741997" w:rsidP="002D6840">
      <w:pPr>
        <w:pStyle w:val="Body"/>
        <w:pBdr>
          <w:top w:val="none" w:sz="0" w:space="0" w:color="auto"/>
        </w:pBdr>
        <w:jc w:val="both"/>
        <w:rPr>
          <w:rFonts w:ascii="Georgia" w:hAnsi="Georgia"/>
        </w:rPr>
      </w:pPr>
    </w:p>
    <w:p w14:paraId="39C57289" w14:textId="75077411" w:rsidR="00741997" w:rsidRPr="00044A6C" w:rsidRDefault="00741997" w:rsidP="007D1912">
      <w:pPr>
        <w:pStyle w:val="Body"/>
        <w:jc w:val="both"/>
        <w:rPr>
          <w:rFonts w:ascii="Georgia" w:hAnsi="Georgia"/>
        </w:rPr>
      </w:pPr>
    </w:p>
    <w:sectPr w:rsidR="00741997" w:rsidRPr="00044A6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EE0BC1" w14:textId="77777777" w:rsidR="008C18E9" w:rsidRDefault="008C18E9">
      <w:r>
        <w:separator/>
      </w:r>
    </w:p>
  </w:endnote>
  <w:endnote w:type="continuationSeparator" w:id="0">
    <w:p w14:paraId="76F19029" w14:textId="77777777" w:rsidR="008C18E9" w:rsidRDefault="008C1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830128"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5BB9CB" w14:textId="77777777" w:rsidR="008C18E9" w:rsidRDefault="008C18E9">
      <w:r>
        <w:separator/>
      </w:r>
    </w:p>
  </w:footnote>
  <w:footnote w:type="continuationSeparator" w:id="0">
    <w:p w14:paraId="51DD0E2F" w14:textId="77777777" w:rsidR="008C18E9" w:rsidRDefault="008C1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AED06B"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4DF"/>
    <w:rsid w:val="0002720B"/>
    <w:rsid w:val="00034269"/>
    <w:rsid w:val="00044A6C"/>
    <w:rsid w:val="00056651"/>
    <w:rsid w:val="00092994"/>
    <w:rsid w:val="000A2320"/>
    <w:rsid w:val="000B3069"/>
    <w:rsid w:val="000B549C"/>
    <w:rsid w:val="000D1957"/>
    <w:rsid w:val="000E1C6A"/>
    <w:rsid w:val="000F66C7"/>
    <w:rsid w:val="000F6CBA"/>
    <w:rsid w:val="00113387"/>
    <w:rsid w:val="00114506"/>
    <w:rsid w:val="00134A00"/>
    <w:rsid w:val="00141B43"/>
    <w:rsid w:val="00142F1D"/>
    <w:rsid w:val="00143E12"/>
    <w:rsid w:val="00144313"/>
    <w:rsid w:val="00167E9F"/>
    <w:rsid w:val="00171C56"/>
    <w:rsid w:val="00173D80"/>
    <w:rsid w:val="001A6646"/>
    <w:rsid w:val="001C7BCD"/>
    <w:rsid w:val="001E507D"/>
    <w:rsid w:val="00212FBF"/>
    <w:rsid w:val="002174FA"/>
    <w:rsid w:val="00237020"/>
    <w:rsid w:val="00241DC7"/>
    <w:rsid w:val="00243FDF"/>
    <w:rsid w:val="00256C11"/>
    <w:rsid w:val="0026524D"/>
    <w:rsid w:val="002766E3"/>
    <w:rsid w:val="002777D0"/>
    <w:rsid w:val="002A1C5E"/>
    <w:rsid w:val="002A6FD5"/>
    <w:rsid w:val="002B255D"/>
    <w:rsid w:val="002D3C64"/>
    <w:rsid w:val="002D6840"/>
    <w:rsid w:val="002F28C7"/>
    <w:rsid w:val="00306B54"/>
    <w:rsid w:val="00362B90"/>
    <w:rsid w:val="00364109"/>
    <w:rsid w:val="0038027D"/>
    <w:rsid w:val="00393890"/>
    <w:rsid w:val="00394ADB"/>
    <w:rsid w:val="003C1144"/>
    <w:rsid w:val="003E6A97"/>
    <w:rsid w:val="003E6DA9"/>
    <w:rsid w:val="003F49C3"/>
    <w:rsid w:val="00421FBB"/>
    <w:rsid w:val="00436227"/>
    <w:rsid w:val="00473B22"/>
    <w:rsid w:val="004952E1"/>
    <w:rsid w:val="004B4D4B"/>
    <w:rsid w:val="004B586F"/>
    <w:rsid w:val="004C1E72"/>
    <w:rsid w:val="004E762B"/>
    <w:rsid w:val="004F20FC"/>
    <w:rsid w:val="00557D43"/>
    <w:rsid w:val="005A5629"/>
    <w:rsid w:val="005A78E3"/>
    <w:rsid w:val="005B26F4"/>
    <w:rsid w:val="005C35EA"/>
    <w:rsid w:val="00604CEF"/>
    <w:rsid w:val="00617B84"/>
    <w:rsid w:val="00622830"/>
    <w:rsid w:val="00643133"/>
    <w:rsid w:val="00651627"/>
    <w:rsid w:val="00657232"/>
    <w:rsid w:val="0066156E"/>
    <w:rsid w:val="00664364"/>
    <w:rsid w:val="00667C27"/>
    <w:rsid w:val="00692FC5"/>
    <w:rsid w:val="006A7BA8"/>
    <w:rsid w:val="006B1600"/>
    <w:rsid w:val="006B39BF"/>
    <w:rsid w:val="006C41C0"/>
    <w:rsid w:val="006E0ABF"/>
    <w:rsid w:val="006E4101"/>
    <w:rsid w:val="006F0196"/>
    <w:rsid w:val="007311A8"/>
    <w:rsid w:val="00733CCD"/>
    <w:rsid w:val="00741997"/>
    <w:rsid w:val="00746169"/>
    <w:rsid w:val="007571AF"/>
    <w:rsid w:val="00771B92"/>
    <w:rsid w:val="00777D04"/>
    <w:rsid w:val="007A48E5"/>
    <w:rsid w:val="007B6ABE"/>
    <w:rsid w:val="007D1912"/>
    <w:rsid w:val="007D2A73"/>
    <w:rsid w:val="007E24E5"/>
    <w:rsid w:val="007E61C6"/>
    <w:rsid w:val="00803795"/>
    <w:rsid w:val="0083295C"/>
    <w:rsid w:val="00843DBA"/>
    <w:rsid w:val="00876728"/>
    <w:rsid w:val="008A4C83"/>
    <w:rsid w:val="008C0C26"/>
    <w:rsid w:val="008C18E9"/>
    <w:rsid w:val="00904565"/>
    <w:rsid w:val="00914F74"/>
    <w:rsid w:val="0096370D"/>
    <w:rsid w:val="0098605B"/>
    <w:rsid w:val="00991C57"/>
    <w:rsid w:val="009937FC"/>
    <w:rsid w:val="009A1559"/>
    <w:rsid w:val="009A66D6"/>
    <w:rsid w:val="009D0D2C"/>
    <w:rsid w:val="009E6339"/>
    <w:rsid w:val="009E7F83"/>
    <w:rsid w:val="009F59E1"/>
    <w:rsid w:val="00A23985"/>
    <w:rsid w:val="00A43331"/>
    <w:rsid w:val="00A64D4B"/>
    <w:rsid w:val="00A70D50"/>
    <w:rsid w:val="00A73DE4"/>
    <w:rsid w:val="00A812C0"/>
    <w:rsid w:val="00A8604A"/>
    <w:rsid w:val="00A93F92"/>
    <w:rsid w:val="00AC4A65"/>
    <w:rsid w:val="00AE12AD"/>
    <w:rsid w:val="00AE1384"/>
    <w:rsid w:val="00AE1FF9"/>
    <w:rsid w:val="00AE57F6"/>
    <w:rsid w:val="00AF0658"/>
    <w:rsid w:val="00AF75B0"/>
    <w:rsid w:val="00B05BCD"/>
    <w:rsid w:val="00B06227"/>
    <w:rsid w:val="00B1192D"/>
    <w:rsid w:val="00B30AA8"/>
    <w:rsid w:val="00B471D0"/>
    <w:rsid w:val="00B474FA"/>
    <w:rsid w:val="00B558AC"/>
    <w:rsid w:val="00B642AB"/>
    <w:rsid w:val="00B6590A"/>
    <w:rsid w:val="00B6775D"/>
    <w:rsid w:val="00B77999"/>
    <w:rsid w:val="00B77D71"/>
    <w:rsid w:val="00B905F7"/>
    <w:rsid w:val="00BA4110"/>
    <w:rsid w:val="00BC33D3"/>
    <w:rsid w:val="00BD3311"/>
    <w:rsid w:val="00BD5CDA"/>
    <w:rsid w:val="00BD600F"/>
    <w:rsid w:val="00C0633C"/>
    <w:rsid w:val="00C36EC1"/>
    <w:rsid w:val="00C47656"/>
    <w:rsid w:val="00C50190"/>
    <w:rsid w:val="00C579F7"/>
    <w:rsid w:val="00C70B68"/>
    <w:rsid w:val="00C940E0"/>
    <w:rsid w:val="00C941D4"/>
    <w:rsid w:val="00CF053E"/>
    <w:rsid w:val="00CF2188"/>
    <w:rsid w:val="00CF6445"/>
    <w:rsid w:val="00CF7629"/>
    <w:rsid w:val="00D31141"/>
    <w:rsid w:val="00D41253"/>
    <w:rsid w:val="00D5260E"/>
    <w:rsid w:val="00D63EDE"/>
    <w:rsid w:val="00D711CA"/>
    <w:rsid w:val="00D804BC"/>
    <w:rsid w:val="00D96BD1"/>
    <w:rsid w:val="00DA03A0"/>
    <w:rsid w:val="00DA1283"/>
    <w:rsid w:val="00DA4C43"/>
    <w:rsid w:val="00DB4B7D"/>
    <w:rsid w:val="00DB795C"/>
    <w:rsid w:val="00DC0985"/>
    <w:rsid w:val="00DC4147"/>
    <w:rsid w:val="00DD7EA1"/>
    <w:rsid w:val="00E03D3C"/>
    <w:rsid w:val="00E05CE9"/>
    <w:rsid w:val="00E11E41"/>
    <w:rsid w:val="00E22E99"/>
    <w:rsid w:val="00E2451D"/>
    <w:rsid w:val="00E44B84"/>
    <w:rsid w:val="00E55669"/>
    <w:rsid w:val="00E56864"/>
    <w:rsid w:val="00E65808"/>
    <w:rsid w:val="00E67E34"/>
    <w:rsid w:val="00E8550E"/>
    <w:rsid w:val="00EA104F"/>
    <w:rsid w:val="00EA2CB4"/>
    <w:rsid w:val="00EA4596"/>
    <w:rsid w:val="00EC2029"/>
    <w:rsid w:val="00ED370B"/>
    <w:rsid w:val="00ED6918"/>
    <w:rsid w:val="00ED7C5B"/>
    <w:rsid w:val="00EF1DFA"/>
    <w:rsid w:val="00F27ACA"/>
    <w:rsid w:val="00F56E2F"/>
    <w:rsid w:val="00F70F57"/>
    <w:rsid w:val="00F82929"/>
    <w:rsid w:val="00F87E67"/>
    <w:rsid w:val="00FA7406"/>
    <w:rsid w:val="00FB5D91"/>
    <w:rsid w:val="00FF4B10"/>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E8293B"/>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651627"/>
    <w:rPr>
      <w:sz w:val="18"/>
      <w:szCs w:val="18"/>
    </w:rPr>
  </w:style>
  <w:style w:type="character" w:customStyle="1" w:styleId="BalloonTextChar">
    <w:name w:val="Balloon Text Char"/>
    <w:basedOn w:val="DefaultParagraphFont"/>
    <w:link w:val="BalloonText"/>
    <w:uiPriority w:val="99"/>
    <w:semiHidden/>
    <w:rsid w:val="00651627"/>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930782">
      <w:bodyDiv w:val="1"/>
      <w:marLeft w:val="0"/>
      <w:marRight w:val="0"/>
      <w:marTop w:val="0"/>
      <w:marBottom w:val="0"/>
      <w:divBdr>
        <w:top w:val="none" w:sz="0" w:space="0" w:color="auto"/>
        <w:left w:val="none" w:sz="0" w:space="0" w:color="auto"/>
        <w:bottom w:val="none" w:sz="0" w:space="0" w:color="auto"/>
        <w:right w:val="none" w:sz="0" w:space="0" w:color="auto"/>
      </w:divBdr>
    </w:div>
    <w:div w:id="1310741643">
      <w:bodyDiv w:val="1"/>
      <w:marLeft w:val="0"/>
      <w:marRight w:val="0"/>
      <w:marTop w:val="0"/>
      <w:marBottom w:val="0"/>
      <w:divBdr>
        <w:top w:val="none" w:sz="0" w:space="0" w:color="auto"/>
        <w:left w:val="none" w:sz="0" w:space="0" w:color="auto"/>
        <w:bottom w:val="none" w:sz="0" w:space="0" w:color="auto"/>
        <w:right w:val="none" w:sz="0" w:space="0" w:color="auto"/>
      </w:divBdr>
    </w:div>
    <w:div w:id="1350982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2</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192</cp:revision>
  <dcterms:created xsi:type="dcterms:W3CDTF">2020-06-03T17:46:00Z</dcterms:created>
  <dcterms:modified xsi:type="dcterms:W3CDTF">2022-04-03T05:08:00Z</dcterms:modified>
</cp:coreProperties>
</file>