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1ABE4" w14:textId="6BC063D1" w:rsidR="004D55AE" w:rsidRPr="005E1939" w:rsidRDefault="004358C2" w:rsidP="005E1939">
      <w:pPr>
        <w:jc w:val="center"/>
        <w:rPr>
          <w:rFonts w:ascii="Verdana" w:hAnsi="Verdana"/>
          <w:b/>
          <w:bCs/>
          <w:sz w:val="36"/>
          <w:szCs w:val="36"/>
        </w:rPr>
      </w:pPr>
      <w:r w:rsidRPr="005E1939">
        <w:rPr>
          <w:rFonts w:ascii="Verdana" w:hAnsi="Verdana"/>
          <w:b/>
          <w:bCs/>
          <w:sz w:val="36"/>
          <w:szCs w:val="36"/>
        </w:rPr>
        <w:t>Access Modifiers</w:t>
      </w:r>
    </w:p>
    <w:p w14:paraId="2FBCE81E" w14:textId="77777777" w:rsidR="004358C2" w:rsidRDefault="004358C2"/>
    <w:p w14:paraId="0B37C5D5" w14:textId="66E62AF1" w:rsidR="004358C2" w:rsidRPr="005E1939" w:rsidRDefault="004358C2">
      <w:pPr>
        <w:rPr>
          <w:rFonts w:ascii="Verdana" w:hAnsi="Verdana"/>
          <w:sz w:val="24"/>
          <w:szCs w:val="24"/>
        </w:rPr>
      </w:pPr>
      <w:r w:rsidRPr="005E1939">
        <w:rPr>
          <w:rFonts w:ascii="Verdana" w:hAnsi="Verdana"/>
          <w:sz w:val="24"/>
          <w:szCs w:val="24"/>
        </w:rPr>
        <w:t>Java source file structure</w:t>
      </w:r>
    </w:p>
    <w:p w14:paraId="539DE592" w14:textId="03ECFCA0" w:rsidR="004358C2" w:rsidRDefault="004358C2" w:rsidP="004358C2">
      <w:pPr>
        <w:pStyle w:val="ListParagraph"/>
        <w:numPr>
          <w:ilvl w:val="0"/>
          <w:numId w:val="1"/>
        </w:numPr>
      </w:pPr>
      <w:r>
        <w:t>We can have any number of classes within the single Java file.</w:t>
      </w:r>
    </w:p>
    <w:p w14:paraId="73849FF1" w14:textId="4067697D" w:rsidR="004358C2" w:rsidRDefault="004358C2" w:rsidP="004358C2">
      <w:pPr>
        <w:pStyle w:val="ListParagraph"/>
        <w:numPr>
          <w:ilvl w:val="0"/>
          <w:numId w:val="1"/>
        </w:numPr>
      </w:pPr>
      <w:r>
        <w:t>We can have almost one public class within the single Java file and the name of the file should be same as public class</w:t>
      </w:r>
    </w:p>
    <w:p w14:paraId="63F436FC" w14:textId="1B09DFEF" w:rsidR="004358C2" w:rsidRDefault="004358C2" w:rsidP="004358C2">
      <w:pPr>
        <w:pStyle w:val="ListParagraph"/>
        <w:numPr>
          <w:ilvl w:val="0"/>
          <w:numId w:val="1"/>
        </w:numPr>
      </w:pPr>
      <w:r>
        <w:t>If there is no public class in java source file, we can give any name as file name</w:t>
      </w:r>
      <w:r w:rsidR="00127C3E">
        <w:t>.</w:t>
      </w:r>
    </w:p>
    <w:p w14:paraId="18F1F5C3" w14:textId="11353C1F" w:rsidR="00127C3E" w:rsidRDefault="00127C3E" w:rsidP="004358C2">
      <w:pPr>
        <w:pStyle w:val="ListParagraph"/>
        <w:numPr>
          <w:ilvl w:val="0"/>
          <w:numId w:val="1"/>
        </w:numPr>
      </w:pPr>
      <w:r>
        <w:t xml:space="preserve">If we declare </w:t>
      </w:r>
      <w:r w:rsidR="00197DFC">
        <w:t>more than one class as public then compile time error will throw.</w:t>
      </w:r>
    </w:p>
    <w:p w14:paraId="176A7AAA" w14:textId="056538D2" w:rsidR="00197DFC" w:rsidRDefault="00197DFC" w:rsidP="00427FE9">
      <w:pPr>
        <w:pStyle w:val="ListParagraph"/>
        <w:numPr>
          <w:ilvl w:val="0"/>
          <w:numId w:val="1"/>
        </w:numPr>
      </w:pPr>
      <w:r>
        <w:t>Whenever we are trying to compiling a java program</w:t>
      </w:r>
      <w:r w:rsidR="0027258C">
        <w:t>,</w:t>
      </w:r>
      <w:r>
        <w:t xml:space="preserve"> for every</w:t>
      </w:r>
      <w:r w:rsidR="0027258C">
        <w:t xml:space="preserve"> class present into the </w:t>
      </w:r>
      <w:r w:rsidR="00427FE9">
        <w:t xml:space="preserve">program a separate class file will generated. </w:t>
      </w:r>
    </w:p>
    <w:p w14:paraId="4612B744" w14:textId="67452FD3" w:rsidR="00427FE9" w:rsidRDefault="00616497" w:rsidP="00427FE9">
      <w:pPr>
        <w:pStyle w:val="ListParagraph"/>
        <w:numPr>
          <w:ilvl w:val="0"/>
          <w:numId w:val="1"/>
        </w:numPr>
      </w:pPr>
      <w:r>
        <w:t xml:space="preserve">We can compile java source file, but we can run </w:t>
      </w:r>
      <w:r w:rsidR="00D83E55">
        <w:t>individual java class file.</w:t>
      </w:r>
    </w:p>
    <w:p w14:paraId="51D96761" w14:textId="14EE04BF" w:rsidR="00D83E55" w:rsidRDefault="00D83E55" w:rsidP="00427FE9">
      <w:pPr>
        <w:pStyle w:val="ListParagraph"/>
        <w:numPr>
          <w:ilvl w:val="0"/>
          <w:numId w:val="1"/>
        </w:numPr>
      </w:pPr>
      <w:r>
        <w:t xml:space="preserve">Whenever we are executing a java class the corresponding class main method will be invoked. If the class </w:t>
      </w:r>
      <w:r w:rsidR="002A5DFD">
        <w:t>doesn’t contain main method, then error will throw.</w:t>
      </w:r>
    </w:p>
    <w:p w14:paraId="58B18F54" w14:textId="77777777" w:rsidR="00CF3E54" w:rsidRDefault="00CF3E54" w:rsidP="00CF3E54"/>
    <w:p w14:paraId="673AC961" w14:textId="16F2A2FA" w:rsidR="00CF3E54" w:rsidRPr="005E1939" w:rsidRDefault="00CF3E54" w:rsidP="00CF3E54">
      <w:pPr>
        <w:rPr>
          <w:rFonts w:ascii="Verdana" w:hAnsi="Verdana"/>
          <w:sz w:val="24"/>
          <w:szCs w:val="24"/>
        </w:rPr>
      </w:pPr>
      <w:r w:rsidRPr="005E1939">
        <w:rPr>
          <w:rFonts w:ascii="Verdana" w:hAnsi="Verdana"/>
          <w:sz w:val="24"/>
          <w:szCs w:val="24"/>
        </w:rPr>
        <w:t>Fully Qualified Name</w:t>
      </w:r>
    </w:p>
    <w:p w14:paraId="5B4E0187" w14:textId="26F3EBF9" w:rsidR="000E6B58" w:rsidRDefault="007C0762" w:rsidP="000E6B58">
      <w:pPr>
        <w:pStyle w:val="ListParagraph"/>
        <w:numPr>
          <w:ilvl w:val="0"/>
          <w:numId w:val="2"/>
        </w:numPr>
      </w:pPr>
      <w:r>
        <w:t>It reduces the readability of the code</w:t>
      </w:r>
      <w:r w:rsidR="005C1BE7">
        <w:t>. We can solve it by import statement.</w:t>
      </w:r>
    </w:p>
    <w:p w14:paraId="6BB5AF9E" w14:textId="5F319B60" w:rsidR="000E6B58" w:rsidRDefault="009F4D94" w:rsidP="000E6B58">
      <w:pPr>
        <w:ind w:left="360"/>
        <w:rPr>
          <w:color w:val="FF0000"/>
        </w:rPr>
      </w:pPr>
      <w:proofErr w:type="spellStart"/>
      <w:proofErr w:type="gramStart"/>
      <w:r w:rsidRPr="00D411AD">
        <w:rPr>
          <w:color w:val="FF0000"/>
        </w:rPr>
        <w:t>Java.util.ArrayList</w:t>
      </w:r>
      <w:proofErr w:type="spellEnd"/>
      <w:proofErr w:type="gramEnd"/>
      <w:r w:rsidRPr="00D411AD">
        <w:rPr>
          <w:color w:val="FF0000"/>
        </w:rPr>
        <w:t xml:space="preserve"> al = new </w:t>
      </w:r>
      <w:proofErr w:type="spellStart"/>
      <w:r w:rsidRPr="00D411AD">
        <w:rPr>
          <w:color w:val="FF0000"/>
        </w:rPr>
        <w:t>Java.util.ArrayList</w:t>
      </w:r>
      <w:proofErr w:type="spellEnd"/>
      <w:r w:rsidRPr="00D411AD">
        <w:rPr>
          <w:color w:val="FF0000"/>
        </w:rPr>
        <w:t>();</w:t>
      </w:r>
      <w:r w:rsidR="00F461EC">
        <w:rPr>
          <w:color w:val="FF0000"/>
        </w:rPr>
        <w:t xml:space="preserve"> </w:t>
      </w:r>
    </w:p>
    <w:p w14:paraId="4F985EB7" w14:textId="090CC537" w:rsidR="00D411AD" w:rsidRDefault="00D411AD" w:rsidP="000E6B58">
      <w:pPr>
        <w:ind w:left="360"/>
        <w:rPr>
          <w:color w:val="000000" w:themeColor="text1"/>
        </w:rPr>
      </w:pPr>
      <w:r>
        <w:rPr>
          <w:color w:val="000000" w:themeColor="text1"/>
        </w:rPr>
        <w:t>Instead of this we can write</w:t>
      </w:r>
    </w:p>
    <w:p w14:paraId="0F3FC7F7" w14:textId="73353A53" w:rsidR="00D411AD" w:rsidRDefault="00D411AD" w:rsidP="000E6B58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Import </w:t>
      </w:r>
      <w:proofErr w:type="spellStart"/>
      <w:proofErr w:type="gramStart"/>
      <w:r>
        <w:rPr>
          <w:color w:val="000000" w:themeColor="text1"/>
        </w:rPr>
        <w:t>java.util</w:t>
      </w:r>
      <w:proofErr w:type="gramEnd"/>
      <w:r>
        <w:rPr>
          <w:color w:val="000000" w:themeColor="text1"/>
        </w:rPr>
        <w:t>.Array</w:t>
      </w:r>
      <w:r w:rsidR="00307371">
        <w:rPr>
          <w:color w:val="000000" w:themeColor="text1"/>
        </w:rPr>
        <w:t>List</w:t>
      </w:r>
      <w:proofErr w:type="spellEnd"/>
      <w:r w:rsidR="00307371">
        <w:rPr>
          <w:color w:val="000000" w:themeColor="text1"/>
        </w:rPr>
        <w:t>;</w:t>
      </w:r>
    </w:p>
    <w:p w14:paraId="3F4A1D9A" w14:textId="3DB05118" w:rsidR="00307371" w:rsidRDefault="00307371" w:rsidP="000E6B58">
      <w:pPr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 xml:space="preserve"> al = new </w:t>
      </w:r>
      <w:proofErr w:type="spellStart"/>
      <w:proofErr w:type="gram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14:paraId="6B63E132" w14:textId="77777777" w:rsidR="00307371" w:rsidRDefault="00307371" w:rsidP="00BF144B">
      <w:pPr>
        <w:rPr>
          <w:color w:val="000000" w:themeColor="text1"/>
        </w:rPr>
      </w:pPr>
    </w:p>
    <w:p w14:paraId="1E3385E5" w14:textId="319DF9F9" w:rsidR="00BF144B" w:rsidRPr="005E1939" w:rsidRDefault="00BF144B" w:rsidP="00BF144B">
      <w:pPr>
        <w:rPr>
          <w:rFonts w:ascii="Verdana" w:hAnsi="Verdana"/>
          <w:color w:val="000000" w:themeColor="text1"/>
        </w:rPr>
      </w:pPr>
      <w:r w:rsidRPr="005E1939">
        <w:rPr>
          <w:rFonts w:ascii="Verdana" w:hAnsi="Verdana"/>
          <w:color w:val="000000" w:themeColor="text1"/>
        </w:rPr>
        <w:t>Import statements</w:t>
      </w:r>
    </w:p>
    <w:p w14:paraId="4912334F" w14:textId="2DE57F76" w:rsidR="00BF144B" w:rsidRDefault="003F1B34" w:rsidP="00997887">
      <w:pPr>
        <w:ind w:left="360"/>
        <w:rPr>
          <w:color w:val="000000" w:themeColor="text1"/>
        </w:rPr>
      </w:pPr>
      <w:r>
        <w:rPr>
          <w:color w:val="000000" w:themeColor="text1"/>
        </w:rPr>
        <w:t>Types of import statements</w:t>
      </w:r>
    </w:p>
    <w:p w14:paraId="34076B96" w14:textId="048F2C51" w:rsidR="003F1B34" w:rsidRDefault="003F1B34" w:rsidP="00997887">
      <w:pPr>
        <w:pStyle w:val="ListParagraph"/>
        <w:numPr>
          <w:ilvl w:val="0"/>
          <w:numId w:val="4"/>
        </w:numPr>
        <w:ind w:left="1080"/>
        <w:rPr>
          <w:color w:val="000000" w:themeColor="text1"/>
        </w:rPr>
      </w:pPr>
      <w:r>
        <w:rPr>
          <w:color w:val="000000" w:themeColor="text1"/>
        </w:rPr>
        <w:t>Explicit Import</w:t>
      </w:r>
      <w:r w:rsidR="0001675A">
        <w:rPr>
          <w:color w:val="000000" w:themeColor="text1"/>
        </w:rPr>
        <w:t xml:space="preserve"> (import </w:t>
      </w:r>
      <w:proofErr w:type="spellStart"/>
      <w:proofErr w:type="gramStart"/>
      <w:r w:rsidR="0001675A">
        <w:rPr>
          <w:color w:val="000000" w:themeColor="text1"/>
        </w:rPr>
        <w:t>java.util</w:t>
      </w:r>
      <w:proofErr w:type="gramEnd"/>
      <w:r w:rsidR="0001675A">
        <w:rPr>
          <w:color w:val="000000" w:themeColor="text1"/>
        </w:rPr>
        <w:t>.ArrayList</w:t>
      </w:r>
      <w:proofErr w:type="spellEnd"/>
      <w:r w:rsidR="0001675A">
        <w:rPr>
          <w:color w:val="000000" w:themeColor="text1"/>
        </w:rPr>
        <w:t>)</w:t>
      </w:r>
    </w:p>
    <w:p w14:paraId="65863873" w14:textId="2ECC0ECF" w:rsidR="003F1B34" w:rsidRDefault="003F1B34" w:rsidP="00997887">
      <w:pPr>
        <w:pStyle w:val="ListParagraph"/>
        <w:numPr>
          <w:ilvl w:val="0"/>
          <w:numId w:val="4"/>
        </w:numPr>
        <w:ind w:left="1080"/>
        <w:rPr>
          <w:color w:val="000000" w:themeColor="text1"/>
        </w:rPr>
      </w:pPr>
      <w:r>
        <w:rPr>
          <w:color w:val="000000" w:themeColor="text1"/>
        </w:rPr>
        <w:t>Implicit import</w:t>
      </w:r>
      <w:r w:rsidR="00930DE9">
        <w:rPr>
          <w:color w:val="000000" w:themeColor="text1"/>
        </w:rPr>
        <w:t xml:space="preserve"> (import </w:t>
      </w:r>
      <w:proofErr w:type="spellStart"/>
      <w:r w:rsidR="00930DE9">
        <w:rPr>
          <w:color w:val="000000" w:themeColor="text1"/>
        </w:rPr>
        <w:t>java.util</w:t>
      </w:r>
      <w:proofErr w:type="spellEnd"/>
      <w:r w:rsidR="00930DE9">
        <w:rPr>
          <w:color w:val="000000" w:themeColor="text1"/>
        </w:rPr>
        <w:t>.*)</w:t>
      </w:r>
    </w:p>
    <w:p w14:paraId="3F407531" w14:textId="2448C732" w:rsidR="0001675A" w:rsidRDefault="004015E1" w:rsidP="00997887">
      <w:pPr>
        <w:ind w:left="360"/>
        <w:rPr>
          <w:color w:val="000000" w:themeColor="text1"/>
        </w:rPr>
      </w:pPr>
      <w:r>
        <w:rPr>
          <w:color w:val="000000" w:themeColor="text1"/>
        </w:rPr>
        <w:t>Compiler will give priority by below order</w:t>
      </w:r>
    </w:p>
    <w:p w14:paraId="24403530" w14:textId="72A75CBE" w:rsidR="004015E1" w:rsidRDefault="004015E1" w:rsidP="00997887">
      <w:pPr>
        <w:pStyle w:val="ListParagraph"/>
        <w:numPr>
          <w:ilvl w:val="0"/>
          <w:numId w:val="5"/>
        </w:numPr>
        <w:ind w:left="1080"/>
        <w:rPr>
          <w:color w:val="000000" w:themeColor="text1"/>
        </w:rPr>
      </w:pPr>
      <w:r>
        <w:rPr>
          <w:color w:val="000000" w:themeColor="text1"/>
        </w:rPr>
        <w:t>Explicit class import</w:t>
      </w:r>
    </w:p>
    <w:p w14:paraId="06ED72E8" w14:textId="434B0856" w:rsidR="004015E1" w:rsidRDefault="00F40BF7" w:rsidP="00997887">
      <w:pPr>
        <w:pStyle w:val="ListParagraph"/>
        <w:numPr>
          <w:ilvl w:val="0"/>
          <w:numId w:val="5"/>
        </w:numPr>
        <w:ind w:left="1080"/>
        <w:rPr>
          <w:color w:val="000000" w:themeColor="text1"/>
        </w:rPr>
      </w:pPr>
      <w:r>
        <w:rPr>
          <w:color w:val="000000" w:themeColor="text1"/>
        </w:rPr>
        <w:t>Class present in the current working directory</w:t>
      </w:r>
    </w:p>
    <w:p w14:paraId="75C50544" w14:textId="72C20885" w:rsidR="00F40BF7" w:rsidRDefault="00F40BF7" w:rsidP="00997887">
      <w:pPr>
        <w:pStyle w:val="ListParagraph"/>
        <w:numPr>
          <w:ilvl w:val="0"/>
          <w:numId w:val="5"/>
        </w:numPr>
        <w:ind w:left="1080"/>
        <w:rPr>
          <w:color w:val="000000" w:themeColor="text1"/>
        </w:rPr>
      </w:pPr>
      <w:r>
        <w:rPr>
          <w:color w:val="000000" w:themeColor="text1"/>
        </w:rPr>
        <w:t>Implicit class import</w:t>
      </w:r>
    </w:p>
    <w:p w14:paraId="59DB8F2E" w14:textId="77777777" w:rsidR="00997887" w:rsidRDefault="00997887" w:rsidP="00AB6254">
      <w:pPr>
        <w:rPr>
          <w:color w:val="000000" w:themeColor="text1"/>
        </w:rPr>
      </w:pPr>
    </w:p>
    <w:p w14:paraId="442CB208" w14:textId="0F8603C2" w:rsidR="008F4F3F" w:rsidRDefault="00AB6254" w:rsidP="008F4F3F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Whenever we are importing a java package all the classes and interfaces present in the package by default available. But not sub package </w:t>
      </w:r>
      <w:r w:rsidR="008F4F3F">
        <w:rPr>
          <w:color w:val="000000" w:themeColor="text1"/>
        </w:rPr>
        <w:t>level.</w:t>
      </w:r>
    </w:p>
    <w:p w14:paraId="09F16F7B" w14:textId="40374D59" w:rsidR="008F4F3F" w:rsidRDefault="008F4F3F" w:rsidP="008F4F3F">
      <w:pPr>
        <w:ind w:left="720"/>
        <w:rPr>
          <w:color w:val="000000" w:themeColor="text1"/>
        </w:rPr>
      </w:pPr>
      <w:r>
        <w:rPr>
          <w:color w:val="000000" w:themeColor="text1"/>
        </w:rPr>
        <w:t>To import Pattern class in our program</w:t>
      </w:r>
    </w:p>
    <w:p w14:paraId="08549629" w14:textId="32A66535" w:rsidR="008F4F3F" w:rsidRPr="00A511A0" w:rsidRDefault="001B7F80" w:rsidP="008F4F3F">
      <w:pPr>
        <w:ind w:left="720"/>
        <w:rPr>
          <w:color w:val="FF0000"/>
        </w:rPr>
      </w:pPr>
      <w:r w:rsidRPr="00A511A0">
        <w:rPr>
          <w:color w:val="FF0000"/>
        </w:rPr>
        <w:t>I</w:t>
      </w:r>
      <w:r w:rsidR="008F4F3F" w:rsidRPr="00A511A0">
        <w:rPr>
          <w:color w:val="FF0000"/>
        </w:rPr>
        <w:t>mp</w:t>
      </w:r>
      <w:r w:rsidRPr="00A511A0">
        <w:rPr>
          <w:color w:val="FF0000"/>
        </w:rPr>
        <w:t xml:space="preserve">ort </w:t>
      </w:r>
      <w:proofErr w:type="gramStart"/>
      <w:r w:rsidRPr="00A511A0">
        <w:rPr>
          <w:color w:val="FF0000"/>
        </w:rPr>
        <w:t>java.*</w:t>
      </w:r>
      <w:proofErr w:type="gramEnd"/>
    </w:p>
    <w:p w14:paraId="7C2DC1F8" w14:textId="62C32802" w:rsidR="001B7F80" w:rsidRPr="00A511A0" w:rsidRDefault="001B7F80" w:rsidP="008F4F3F">
      <w:pPr>
        <w:ind w:left="720"/>
        <w:rPr>
          <w:color w:val="FF0000"/>
        </w:rPr>
      </w:pPr>
      <w:r w:rsidRPr="00A511A0">
        <w:rPr>
          <w:color w:val="FF0000"/>
        </w:rPr>
        <w:t>Import java.util.*</w:t>
      </w:r>
    </w:p>
    <w:p w14:paraId="5BD3D0E3" w14:textId="5DEFDCA1" w:rsidR="001B7F80" w:rsidRDefault="001B7F80" w:rsidP="008F4F3F">
      <w:pPr>
        <w:ind w:left="720"/>
        <w:rPr>
          <w:color w:val="00B050"/>
        </w:rPr>
      </w:pPr>
      <w:r w:rsidRPr="00A511A0">
        <w:rPr>
          <w:color w:val="00B050"/>
        </w:rPr>
        <w:t xml:space="preserve">Import </w:t>
      </w:r>
      <w:proofErr w:type="gramStart"/>
      <w:r w:rsidRPr="00A511A0">
        <w:rPr>
          <w:color w:val="00B050"/>
        </w:rPr>
        <w:t>java.util</w:t>
      </w:r>
      <w:proofErr w:type="gramEnd"/>
      <w:r w:rsidRPr="00A511A0">
        <w:rPr>
          <w:color w:val="00B050"/>
        </w:rPr>
        <w:t>.re</w:t>
      </w:r>
      <w:r w:rsidR="0050021F" w:rsidRPr="00A511A0">
        <w:rPr>
          <w:color w:val="00B050"/>
        </w:rPr>
        <w:t>gex.* (Regex is sub package which cannot access</w:t>
      </w:r>
      <w:r w:rsidR="00AB6374" w:rsidRPr="00A511A0">
        <w:rPr>
          <w:color w:val="00B050"/>
        </w:rPr>
        <w:t xml:space="preserve"> when importing </w:t>
      </w:r>
      <w:r w:rsidR="0050021F" w:rsidRPr="00A511A0">
        <w:rPr>
          <w:color w:val="00B050"/>
        </w:rPr>
        <w:t>util package)</w:t>
      </w:r>
    </w:p>
    <w:p w14:paraId="36B2F591" w14:textId="7ACA2C62" w:rsidR="00CE5F37" w:rsidRDefault="00CE5F37" w:rsidP="00CE5F37">
      <w:pPr>
        <w:rPr>
          <w:color w:val="000000" w:themeColor="text1"/>
        </w:rPr>
      </w:pPr>
      <w:r>
        <w:rPr>
          <w:color w:val="00B050"/>
        </w:rPr>
        <w:tab/>
      </w:r>
      <w:r>
        <w:rPr>
          <w:color w:val="000000" w:themeColor="text1"/>
        </w:rPr>
        <w:t xml:space="preserve">All the </w:t>
      </w:r>
      <w:r w:rsidR="009E407F">
        <w:rPr>
          <w:color w:val="000000" w:themeColor="text1"/>
        </w:rPr>
        <w:t>classes and interfaces are present in the following packages are</w:t>
      </w:r>
      <w:r w:rsidR="001F6CDA">
        <w:rPr>
          <w:color w:val="000000" w:themeColor="text1"/>
        </w:rPr>
        <w:t xml:space="preserve"> available by default for every Java program. </w:t>
      </w:r>
      <w:r w:rsidR="0040271D">
        <w:rPr>
          <w:color w:val="000000" w:themeColor="text1"/>
        </w:rPr>
        <w:t>Hence are not required to use import statement</w:t>
      </w:r>
    </w:p>
    <w:p w14:paraId="0CF46C0A" w14:textId="5CB9DD74" w:rsidR="0040271D" w:rsidRDefault="0040271D" w:rsidP="0040271D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Java.lang</w:t>
      </w:r>
      <w:proofErr w:type="spellEnd"/>
    </w:p>
    <w:p w14:paraId="43CE70A3" w14:textId="1EEF283C" w:rsidR="00C02D46" w:rsidRDefault="007B1BE8" w:rsidP="00C02D4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Default </w:t>
      </w:r>
      <w:proofErr w:type="gramStart"/>
      <w:r>
        <w:rPr>
          <w:color w:val="000000" w:themeColor="text1"/>
        </w:rPr>
        <w:t>package(</w:t>
      </w:r>
      <w:proofErr w:type="gramEnd"/>
      <w:r>
        <w:rPr>
          <w:color w:val="000000" w:themeColor="text1"/>
        </w:rPr>
        <w:t>Current working directory)</w:t>
      </w:r>
    </w:p>
    <w:p w14:paraId="2090315B" w14:textId="2A3090EE" w:rsidR="00C02D46" w:rsidRDefault="00C02D46" w:rsidP="00C02D46">
      <w:pPr>
        <w:ind w:left="360"/>
        <w:rPr>
          <w:color w:val="000000" w:themeColor="text1"/>
        </w:rPr>
      </w:pPr>
    </w:p>
    <w:p w14:paraId="1BB837B8" w14:textId="304A7C2E" w:rsidR="00845596" w:rsidRDefault="00C02D46" w:rsidP="0084559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If we have more import statements then </w:t>
      </w:r>
      <w:r w:rsidR="00845596">
        <w:rPr>
          <w:color w:val="000000" w:themeColor="text1"/>
        </w:rPr>
        <w:t>more time will be taken for compile the program. But it won’t affect the execution of the program.</w:t>
      </w:r>
    </w:p>
    <w:p w14:paraId="348C4D7F" w14:textId="6773BE53" w:rsidR="006A11D3" w:rsidRDefault="006A11D3" w:rsidP="0084559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In the case of </w:t>
      </w:r>
      <w:r w:rsidR="006647A6">
        <w:rPr>
          <w:color w:val="000000" w:themeColor="text1"/>
        </w:rPr>
        <w:t xml:space="preserve">Java imports, no class files are loaded in the beginning. Whenever </w:t>
      </w:r>
      <w:r w:rsidR="004D1E43">
        <w:rPr>
          <w:color w:val="000000" w:themeColor="text1"/>
        </w:rPr>
        <w:t xml:space="preserve">we are asking for particular class then only that class file will be loaded. </w:t>
      </w:r>
      <w:r w:rsidR="008D6454">
        <w:rPr>
          <w:color w:val="000000" w:themeColor="text1"/>
        </w:rPr>
        <w:t>This is like dynamic include. This is called as local on demand or dynamic include of lo</w:t>
      </w:r>
      <w:r w:rsidR="00D51964">
        <w:rPr>
          <w:color w:val="000000" w:themeColor="text1"/>
        </w:rPr>
        <w:t>ad on fly.</w:t>
      </w:r>
    </w:p>
    <w:p w14:paraId="4269815A" w14:textId="77777777" w:rsidR="00D51964" w:rsidRDefault="00D51964" w:rsidP="00D51964">
      <w:pPr>
        <w:rPr>
          <w:color w:val="000000" w:themeColor="text1"/>
        </w:rPr>
      </w:pPr>
    </w:p>
    <w:p w14:paraId="04B036A5" w14:textId="5DFD3DD2" w:rsidR="00D51964" w:rsidRPr="00D94A37" w:rsidRDefault="00D51964" w:rsidP="00D51964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>Static import</w:t>
      </w:r>
    </w:p>
    <w:p w14:paraId="55EFF33C" w14:textId="4D819240" w:rsidR="00D51964" w:rsidRDefault="00BD7AB7" w:rsidP="00BD7AB7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Usually</w:t>
      </w:r>
      <w:proofErr w:type="gramEnd"/>
      <w:r>
        <w:rPr>
          <w:color w:val="000000" w:themeColor="text1"/>
        </w:rPr>
        <w:t xml:space="preserve"> we can access static member </w:t>
      </w:r>
      <w:r w:rsidR="00993EB7">
        <w:rPr>
          <w:color w:val="000000" w:themeColor="text1"/>
        </w:rPr>
        <w:t xml:space="preserve">by using class name but whenever we are writing static import </w:t>
      </w:r>
      <w:r w:rsidR="00B86EF0">
        <w:rPr>
          <w:color w:val="000000" w:themeColor="text1"/>
        </w:rPr>
        <w:t>we access static member directly.</w:t>
      </w:r>
    </w:p>
    <w:p w14:paraId="30B53EFB" w14:textId="2251B561" w:rsidR="00C93E7C" w:rsidRDefault="00C93E7C" w:rsidP="00C93E7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System.out.println</w:t>
      </w:r>
      <w:proofErr w:type="spellEnd"/>
      <w:r>
        <w:rPr>
          <w:color w:val="000000" w:themeColor="text1"/>
        </w:rPr>
        <w:t>()</w:t>
      </w:r>
    </w:p>
    <w:p w14:paraId="53F8AAE3" w14:textId="186F8529" w:rsidR="00C93E7C" w:rsidRDefault="006B19A9" w:rsidP="00C93E7C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System = It is class present in the </w:t>
      </w:r>
      <w:proofErr w:type="spellStart"/>
      <w:proofErr w:type="gramStart"/>
      <w:r>
        <w:rPr>
          <w:color w:val="000000" w:themeColor="text1"/>
        </w:rPr>
        <w:t>java.lang</w:t>
      </w:r>
      <w:proofErr w:type="spellEnd"/>
      <w:proofErr w:type="gramEnd"/>
      <w:r w:rsidR="00040946">
        <w:rPr>
          <w:color w:val="000000" w:themeColor="text1"/>
        </w:rPr>
        <w:t xml:space="preserve"> </w:t>
      </w:r>
      <w:r>
        <w:rPr>
          <w:color w:val="000000" w:themeColor="text1"/>
        </w:rPr>
        <w:t>package</w:t>
      </w:r>
    </w:p>
    <w:p w14:paraId="35FCEAA4" w14:textId="1EB5A444" w:rsidR="00040946" w:rsidRDefault="00040946" w:rsidP="00E92F21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Out = It is static variable present in the system</w:t>
      </w:r>
      <w:r w:rsidR="00E92F21">
        <w:rPr>
          <w:color w:val="000000" w:themeColor="text1"/>
        </w:rPr>
        <w:t xml:space="preserve"> class of type </w:t>
      </w:r>
      <w:proofErr w:type="spellStart"/>
      <w:r w:rsidR="00E92F21">
        <w:rPr>
          <w:color w:val="000000" w:themeColor="text1"/>
        </w:rPr>
        <w:t>printStream</w:t>
      </w:r>
      <w:proofErr w:type="spellEnd"/>
    </w:p>
    <w:p w14:paraId="7A86F325" w14:textId="5899B5F8" w:rsidR="00E92F21" w:rsidRDefault="00E92F21" w:rsidP="00E92F21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It is a method present in the </w:t>
      </w:r>
      <w:proofErr w:type="spellStart"/>
      <w:r>
        <w:rPr>
          <w:color w:val="000000" w:themeColor="text1"/>
        </w:rPr>
        <w:t>printstream</w:t>
      </w:r>
      <w:proofErr w:type="spellEnd"/>
      <w:r w:rsidR="00724A4D">
        <w:rPr>
          <w:color w:val="000000" w:themeColor="text1"/>
        </w:rPr>
        <w:t xml:space="preserve"> class</w:t>
      </w:r>
    </w:p>
    <w:p w14:paraId="183EDBD9" w14:textId="00E08290" w:rsidR="00E3118F" w:rsidRDefault="00E3118F" w:rsidP="00E3118F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While resolving </w:t>
      </w:r>
      <w:r w:rsidR="009D3D9A">
        <w:rPr>
          <w:color w:val="000000" w:themeColor="text1"/>
        </w:rPr>
        <w:t>static members compiler will always consider the pre</w:t>
      </w:r>
      <w:r w:rsidR="002B6AE4">
        <w:rPr>
          <w:color w:val="000000" w:themeColor="text1"/>
        </w:rPr>
        <w:t>ce</w:t>
      </w:r>
      <w:r w:rsidR="009D3D9A">
        <w:rPr>
          <w:color w:val="000000" w:themeColor="text1"/>
        </w:rPr>
        <w:t xml:space="preserve">dence in following </w:t>
      </w:r>
      <w:r w:rsidR="002B6AE4">
        <w:rPr>
          <w:color w:val="000000" w:themeColor="text1"/>
        </w:rPr>
        <w:t>order</w:t>
      </w:r>
    </w:p>
    <w:p w14:paraId="784CB7E0" w14:textId="79DC9BEA" w:rsidR="002B6AE4" w:rsidRDefault="002B6AE4" w:rsidP="002B6AE4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Current class static member</w:t>
      </w:r>
    </w:p>
    <w:p w14:paraId="50D53C6E" w14:textId="26B0973B" w:rsidR="002B6AE4" w:rsidRDefault="002B6AE4" w:rsidP="002B6AE4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Explicit static member</w:t>
      </w:r>
    </w:p>
    <w:p w14:paraId="5A4158D2" w14:textId="2233762F" w:rsidR="00B67A38" w:rsidRDefault="002B6AE4" w:rsidP="00B67A38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Implicit static member</w:t>
      </w:r>
    </w:p>
    <w:p w14:paraId="43385130" w14:textId="036A9176" w:rsidR="00B67A38" w:rsidRDefault="00444469" w:rsidP="00B67A38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Two packages </w:t>
      </w:r>
      <w:proofErr w:type="gramStart"/>
      <w:r>
        <w:rPr>
          <w:color w:val="000000" w:themeColor="text1"/>
        </w:rPr>
        <w:t>contains</w:t>
      </w:r>
      <w:proofErr w:type="gramEnd"/>
      <w:r>
        <w:rPr>
          <w:color w:val="000000" w:themeColor="text1"/>
        </w:rPr>
        <w:t xml:space="preserve"> a class or interface with the same name </w:t>
      </w:r>
      <w:r w:rsidR="00A02A76">
        <w:rPr>
          <w:color w:val="000000" w:themeColor="text1"/>
        </w:rPr>
        <w:t xml:space="preserve">is very rare. And hence ambiguity </w:t>
      </w:r>
      <w:r w:rsidR="00D42CA1">
        <w:rPr>
          <w:color w:val="000000" w:themeColor="text1"/>
        </w:rPr>
        <w:t>problem is also very rare in normal import.</w:t>
      </w:r>
    </w:p>
    <w:p w14:paraId="7F5D77AF" w14:textId="174D7D30" w:rsidR="00D42CA1" w:rsidRDefault="00D42CA1" w:rsidP="00B67A38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But two </w:t>
      </w:r>
      <w:r w:rsidR="00550EE9">
        <w:rPr>
          <w:color w:val="000000" w:themeColor="text1"/>
        </w:rPr>
        <w:t>classes or interfaces can contain a variable or method</w:t>
      </w:r>
      <w:r w:rsidR="00347C8C">
        <w:rPr>
          <w:color w:val="000000" w:themeColor="text1"/>
        </w:rPr>
        <w:t xml:space="preserve"> with same name is very common and hence </w:t>
      </w:r>
      <w:r w:rsidR="00933F8E">
        <w:rPr>
          <w:color w:val="000000" w:themeColor="text1"/>
        </w:rPr>
        <w:t>ambiguity is very common problem with static import.</w:t>
      </w:r>
    </w:p>
    <w:p w14:paraId="3EFCC8DD" w14:textId="77777777" w:rsidR="00115CE8" w:rsidRDefault="00933F8E" w:rsidP="00487258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Usage of </w:t>
      </w:r>
      <w:r w:rsidR="00487258">
        <w:rPr>
          <w:color w:val="000000" w:themeColor="text1"/>
        </w:rPr>
        <w:t>static import reduces the readability of the program and creates the confusions.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5CE8" w14:paraId="45C4A5E0" w14:textId="77777777" w:rsidTr="00115CE8">
        <w:tc>
          <w:tcPr>
            <w:tcW w:w="5228" w:type="dxa"/>
          </w:tcPr>
          <w:p w14:paraId="74161488" w14:textId="2365078E" w:rsidR="00115CE8" w:rsidRPr="00C34C69" w:rsidRDefault="00115CE8" w:rsidP="00115CE8">
            <w:pPr>
              <w:rPr>
                <w:b/>
                <w:bCs/>
                <w:color w:val="000000" w:themeColor="text1"/>
              </w:rPr>
            </w:pPr>
            <w:r w:rsidRPr="00C34C69">
              <w:rPr>
                <w:b/>
                <w:bCs/>
                <w:color w:val="000000" w:themeColor="text1"/>
              </w:rPr>
              <w:t>Normal import</w:t>
            </w:r>
          </w:p>
        </w:tc>
        <w:tc>
          <w:tcPr>
            <w:tcW w:w="5228" w:type="dxa"/>
          </w:tcPr>
          <w:p w14:paraId="0E1E919B" w14:textId="6DAFAC5B" w:rsidR="00115CE8" w:rsidRPr="00C34C69" w:rsidRDefault="00115CE8" w:rsidP="00115CE8">
            <w:pPr>
              <w:rPr>
                <w:b/>
                <w:bCs/>
                <w:color w:val="000000" w:themeColor="text1"/>
              </w:rPr>
            </w:pPr>
            <w:r w:rsidRPr="00C34C69">
              <w:rPr>
                <w:b/>
                <w:bCs/>
                <w:color w:val="000000" w:themeColor="text1"/>
              </w:rPr>
              <w:t>Static import</w:t>
            </w:r>
          </w:p>
        </w:tc>
      </w:tr>
      <w:tr w:rsidR="00115CE8" w14:paraId="33BAA789" w14:textId="77777777" w:rsidTr="00115CE8">
        <w:tc>
          <w:tcPr>
            <w:tcW w:w="5228" w:type="dxa"/>
          </w:tcPr>
          <w:p w14:paraId="241C4F8E" w14:textId="32A85228" w:rsidR="00115CE8" w:rsidRDefault="00675F99" w:rsidP="00115C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 can use normal import to import the classes and interfaces of a particular package</w:t>
            </w:r>
          </w:p>
        </w:tc>
        <w:tc>
          <w:tcPr>
            <w:tcW w:w="5228" w:type="dxa"/>
          </w:tcPr>
          <w:p w14:paraId="6D24B182" w14:textId="358B65E7" w:rsidR="00115CE8" w:rsidRDefault="00675F99" w:rsidP="00115C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We can use static </w:t>
            </w:r>
            <w:r w:rsidR="009778E1">
              <w:rPr>
                <w:color w:val="000000" w:themeColor="text1"/>
              </w:rPr>
              <w:t>import to import the static members of a particular class or interface</w:t>
            </w:r>
          </w:p>
        </w:tc>
      </w:tr>
      <w:tr w:rsidR="00115CE8" w14:paraId="78358CBB" w14:textId="77777777" w:rsidTr="00115CE8">
        <w:tc>
          <w:tcPr>
            <w:tcW w:w="5228" w:type="dxa"/>
          </w:tcPr>
          <w:p w14:paraId="1ABA0E69" w14:textId="79F84AFB" w:rsidR="00115CE8" w:rsidRDefault="009778E1" w:rsidP="00115C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Whenever we are using </w:t>
            </w:r>
            <w:r w:rsidR="00752A8A">
              <w:rPr>
                <w:color w:val="000000" w:themeColor="text1"/>
              </w:rPr>
              <w:t xml:space="preserve">normal </w:t>
            </w:r>
            <w:proofErr w:type="gramStart"/>
            <w:r w:rsidR="00752A8A">
              <w:rPr>
                <w:color w:val="000000" w:themeColor="text1"/>
              </w:rPr>
              <w:t>import</w:t>
            </w:r>
            <w:proofErr w:type="gramEnd"/>
            <w:r w:rsidR="00752A8A">
              <w:rPr>
                <w:color w:val="000000" w:themeColor="text1"/>
              </w:rPr>
              <w:t xml:space="preserve"> it is not required to use fully qualified name and we can use short name</w:t>
            </w:r>
          </w:p>
        </w:tc>
        <w:tc>
          <w:tcPr>
            <w:tcW w:w="5228" w:type="dxa"/>
          </w:tcPr>
          <w:p w14:paraId="6EC78B3D" w14:textId="0772EFF3" w:rsidR="00115CE8" w:rsidRDefault="00752A8A" w:rsidP="00115C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 the case if static import</w:t>
            </w:r>
            <w:r w:rsidR="001C6C5F">
              <w:rPr>
                <w:color w:val="000000" w:themeColor="text1"/>
              </w:rPr>
              <w:t xml:space="preserve"> we are not require to use class name to access static members</w:t>
            </w:r>
            <w:r w:rsidR="007D3456">
              <w:rPr>
                <w:color w:val="000000" w:themeColor="text1"/>
              </w:rPr>
              <w:t>.</w:t>
            </w:r>
            <w:r w:rsidR="001C6C5F">
              <w:rPr>
                <w:color w:val="000000" w:themeColor="text1"/>
              </w:rPr>
              <w:t xml:space="preserve"> </w:t>
            </w:r>
            <w:r w:rsidR="007D3456">
              <w:rPr>
                <w:color w:val="000000" w:themeColor="text1"/>
              </w:rPr>
              <w:t>W</w:t>
            </w:r>
            <w:r w:rsidR="001C6C5F">
              <w:rPr>
                <w:color w:val="000000" w:themeColor="text1"/>
              </w:rPr>
              <w:t>e</w:t>
            </w:r>
            <w:r w:rsidR="007D3456">
              <w:rPr>
                <w:color w:val="000000" w:themeColor="text1"/>
              </w:rPr>
              <w:t xml:space="preserve"> can access directly.</w:t>
            </w:r>
          </w:p>
        </w:tc>
      </w:tr>
    </w:tbl>
    <w:p w14:paraId="69B08CF3" w14:textId="20B9B3AD" w:rsidR="00C34C69" w:rsidRDefault="00C34C69" w:rsidP="00115CE8">
      <w:pPr>
        <w:rPr>
          <w:color w:val="000000" w:themeColor="text1"/>
        </w:rPr>
      </w:pPr>
    </w:p>
    <w:p w14:paraId="0C09AA80" w14:textId="77777777" w:rsidR="00C34C69" w:rsidRDefault="00C34C69" w:rsidP="00115CE8">
      <w:pPr>
        <w:rPr>
          <w:color w:val="000000" w:themeColor="text1"/>
        </w:rPr>
      </w:pPr>
    </w:p>
    <w:p w14:paraId="1D95FBE0" w14:textId="592A9A99" w:rsidR="00C34C69" w:rsidRPr="00D94A37" w:rsidRDefault="00093E96" w:rsidP="00115CE8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>Package stateme</w:t>
      </w:r>
      <w:r w:rsidR="007A174B" w:rsidRPr="00D94A37">
        <w:rPr>
          <w:rFonts w:ascii="Verdana" w:hAnsi="Verdana"/>
          <w:color w:val="000000" w:themeColor="text1"/>
          <w:sz w:val="24"/>
          <w:szCs w:val="24"/>
        </w:rPr>
        <w:t>nt</w:t>
      </w:r>
    </w:p>
    <w:p w14:paraId="62A250AA" w14:textId="7179DF76" w:rsidR="003800FF" w:rsidRDefault="007A174B" w:rsidP="00115CE8">
      <w:pPr>
        <w:rPr>
          <w:color w:val="000000" w:themeColor="text1"/>
        </w:rPr>
      </w:pPr>
      <w:r>
        <w:rPr>
          <w:color w:val="000000" w:themeColor="text1"/>
        </w:rPr>
        <w:tab/>
        <w:t xml:space="preserve">An encapsulation mechanism to group related classes and interfaces into a single unit </w:t>
      </w:r>
      <w:r w:rsidR="003800FF">
        <w:rPr>
          <w:color w:val="000000" w:themeColor="text1"/>
        </w:rPr>
        <w:t>is called package. All classes are required for database operations</w:t>
      </w:r>
      <w:r w:rsidR="006C2B57">
        <w:rPr>
          <w:color w:val="000000" w:themeColor="text1"/>
        </w:rPr>
        <w:t xml:space="preserve"> are grouped into </w:t>
      </w:r>
      <w:proofErr w:type="spellStart"/>
      <w:r w:rsidR="006C2B57">
        <w:rPr>
          <w:color w:val="000000" w:themeColor="text1"/>
        </w:rPr>
        <w:t>java.sql</w:t>
      </w:r>
      <w:proofErr w:type="spellEnd"/>
      <w:r w:rsidR="006C2B57">
        <w:rPr>
          <w:color w:val="000000" w:themeColor="text1"/>
        </w:rPr>
        <w:t xml:space="preserve"> package</w:t>
      </w:r>
    </w:p>
    <w:p w14:paraId="2D552B54" w14:textId="77777777" w:rsidR="006C2B57" w:rsidRDefault="006C2B57" w:rsidP="00115CE8">
      <w:pPr>
        <w:rPr>
          <w:color w:val="000000" w:themeColor="text1"/>
        </w:rPr>
      </w:pPr>
    </w:p>
    <w:p w14:paraId="25454328" w14:textId="683EA17A" w:rsidR="006C2B57" w:rsidRPr="00D94A37" w:rsidRDefault="006C2B57" w:rsidP="00115CE8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>Purpose of Package</w:t>
      </w:r>
    </w:p>
    <w:p w14:paraId="344253C0" w14:textId="2F9854ED" w:rsidR="00A630F1" w:rsidRDefault="00A630F1" w:rsidP="00A630F1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To resolve naming conflicts.</w:t>
      </w:r>
    </w:p>
    <w:p w14:paraId="29A48C12" w14:textId="4848D37E" w:rsidR="00A630F1" w:rsidRDefault="00A630F1" w:rsidP="00A630F1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To improve modularity of the application.</w:t>
      </w:r>
    </w:p>
    <w:p w14:paraId="7A1E08D4" w14:textId="213E79CD" w:rsidR="0042048F" w:rsidRDefault="008E4D39" w:rsidP="0042048F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We can achieve security features.</w:t>
      </w:r>
    </w:p>
    <w:p w14:paraId="3E0456D1" w14:textId="174EBD58" w:rsidR="0042048F" w:rsidRDefault="0042048F" w:rsidP="0042048F">
      <w:pPr>
        <w:rPr>
          <w:color w:val="000000" w:themeColor="text1"/>
        </w:rPr>
      </w:pPr>
      <w:r>
        <w:rPr>
          <w:color w:val="000000" w:themeColor="text1"/>
        </w:rPr>
        <w:t>To compile Java program within the package</w:t>
      </w:r>
    </w:p>
    <w:p w14:paraId="40869590" w14:textId="5945BC08" w:rsidR="0042048F" w:rsidRDefault="0042048F" w:rsidP="0042048F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Javac</w:t>
      </w:r>
      <w:proofErr w:type="spellEnd"/>
      <w:r>
        <w:rPr>
          <w:color w:val="000000" w:themeColor="text1"/>
        </w:rPr>
        <w:t xml:space="preserve"> </w:t>
      </w:r>
      <w:r w:rsidR="00F40559">
        <w:rPr>
          <w:color w:val="000000" w:themeColor="text1"/>
        </w:rPr>
        <w:t>-</w:t>
      </w:r>
      <w:proofErr w:type="gramStart"/>
      <w:r w:rsidR="00F40559">
        <w:rPr>
          <w:color w:val="000000" w:themeColor="text1"/>
        </w:rPr>
        <w:t>d .</w:t>
      </w:r>
      <w:proofErr w:type="gramEnd"/>
      <w:r w:rsidR="00F40559">
        <w:rPr>
          <w:color w:val="000000" w:themeColor="text1"/>
        </w:rPr>
        <w:t xml:space="preserve"> Test.java</w:t>
      </w:r>
    </w:p>
    <w:p w14:paraId="707129F1" w14:textId="486C5E84" w:rsidR="00ED7443" w:rsidRDefault="00ED7443" w:rsidP="0042048F">
      <w:pPr>
        <w:rPr>
          <w:color w:val="000000" w:themeColor="text1"/>
        </w:rPr>
      </w:pPr>
      <w:r>
        <w:rPr>
          <w:color w:val="000000" w:themeColor="text1"/>
        </w:rPr>
        <w:tab/>
        <w:t xml:space="preserve">Here </w:t>
      </w:r>
    </w:p>
    <w:p w14:paraId="5083F01B" w14:textId="16EED31C" w:rsidR="00ED7443" w:rsidRDefault="00ED7443" w:rsidP="0042048F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Javac</w:t>
      </w:r>
      <w:proofErr w:type="spellEnd"/>
      <w:r>
        <w:rPr>
          <w:color w:val="000000" w:themeColor="text1"/>
        </w:rPr>
        <w:t xml:space="preserve"> = Compiler command</w:t>
      </w:r>
    </w:p>
    <w:p w14:paraId="4740F559" w14:textId="72CEF0BB" w:rsidR="00AC746A" w:rsidRDefault="00ED7443" w:rsidP="0042048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AC746A">
        <w:rPr>
          <w:color w:val="000000" w:themeColor="text1"/>
        </w:rPr>
        <w:t>-d = destination of class path</w:t>
      </w:r>
    </w:p>
    <w:p w14:paraId="07C4B9B7" w14:textId="076F484E" w:rsidR="00AC746A" w:rsidRDefault="00AC746A" w:rsidP="0042048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. = Represents the current working directory</w:t>
      </w:r>
    </w:p>
    <w:p w14:paraId="4A04C7EE" w14:textId="2FA3C81C" w:rsidR="00AC746A" w:rsidRDefault="00AC746A" w:rsidP="0042048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Test.java = File name</w:t>
      </w:r>
    </w:p>
    <w:p w14:paraId="025DA7BB" w14:textId="6ECE2D0B" w:rsidR="00AC746A" w:rsidRDefault="00801061" w:rsidP="0042048F">
      <w:pPr>
        <w:rPr>
          <w:color w:val="000000" w:themeColor="text1"/>
        </w:rPr>
      </w:pPr>
      <w:r>
        <w:rPr>
          <w:color w:val="000000" w:themeColor="text1"/>
        </w:rPr>
        <w:t>To execute the program</w:t>
      </w:r>
    </w:p>
    <w:p w14:paraId="601C90C7" w14:textId="2D984C1B" w:rsidR="00E80F67" w:rsidRDefault="00801061" w:rsidP="0042048F">
      <w:pPr>
        <w:rPr>
          <w:color w:val="000000" w:themeColor="text1"/>
        </w:rPr>
      </w:pPr>
      <w:r>
        <w:rPr>
          <w:color w:val="000000" w:themeColor="text1"/>
        </w:rPr>
        <w:tab/>
      </w:r>
      <w:r w:rsidR="000D0E0A">
        <w:rPr>
          <w:color w:val="000000" w:themeColor="text1"/>
        </w:rPr>
        <w:t xml:space="preserve">Java </w:t>
      </w:r>
      <w:proofErr w:type="spellStart"/>
      <w:proofErr w:type="gramStart"/>
      <w:r w:rsidR="000D0E0A">
        <w:rPr>
          <w:color w:val="000000" w:themeColor="text1"/>
        </w:rPr>
        <w:t>packagename.Test</w:t>
      </w:r>
      <w:proofErr w:type="spellEnd"/>
      <w:proofErr w:type="gramEnd"/>
    </w:p>
    <w:p w14:paraId="5E47E4E7" w14:textId="77777777" w:rsidR="00E80F67" w:rsidRDefault="00E80F67" w:rsidP="0042048F">
      <w:pPr>
        <w:rPr>
          <w:color w:val="000000" w:themeColor="text1"/>
        </w:rPr>
      </w:pPr>
    </w:p>
    <w:p w14:paraId="4158CF4A" w14:textId="31BE2FD6" w:rsidR="00E80F67" w:rsidRPr="00D94A37" w:rsidRDefault="00E80F67" w:rsidP="0042048F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>Important conclusions</w:t>
      </w:r>
    </w:p>
    <w:p w14:paraId="2C98F499" w14:textId="0B2B122F" w:rsidR="00E80F67" w:rsidRDefault="00E80F67" w:rsidP="00E80F67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In any java program, </w:t>
      </w:r>
      <w:proofErr w:type="spellStart"/>
      <w:r>
        <w:rPr>
          <w:color w:val="000000" w:themeColor="text1"/>
        </w:rPr>
        <w:t>atmost</w:t>
      </w:r>
      <w:proofErr w:type="spellEnd"/>
      <w:r>
        <w:rPr>
          <w:color w:val="000000" w:themeColor="text1"/>
        </w:rPr>
        <w:t xml:space="preserve"> one package </w:t>
      </w:r>
      <w:r w:rsidR="00BD50E6">
        <w:rPr>
          <w:color w:val="000000" w:themeColor="text1"/>
        </w:rPr>
        <w:t>statement should be write, otherwise we will get compiler error</w:t>
      </w:r>
    </w:p>
    <w:p w14:paraId="29A906BE" w14:textId="435F563D" w:rsidR="00EA6E69" w:rsidRDefault="003D6D8F" w:rsidP="00EA6E6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In any java program, first non-comment line should be package statement if it is available</w:t>
      </w:r>
      <w:r w:rsidR="00EA6E69">
        <w:rPr>
          <w:color w:val="000000" w:themeColor="text1"/>
        </w:rPr>
        <w:t xml:space="preserve">. </w:t>
      </w:r>
      <w:proofErr w:type="gramStart"/>
      <w:r w:rsidR="00EA6E69">
        <w:rPr>
          <w:color w:val="000000" w:themeColor="text1"/>
        </w:rPr>
        <w:t>Otherwise</w:t>
      </w:r>
      <w:proofErr w:type="gramEnd"/>
      <w:r w:rsidR="00EA6E69">
        <w:rPr>
          <w:color w:val="000000" w:themeColor="text1"/>
        </w:rPr>
        <w:t xml:space="preserve"> compiler error will throw.</w:t>
      </w:r>
    </w:p>
    <w:p w14:paraId="2533B40B" w14:textId="30D2EB21" w:rsidR="00EA6E69" w:rsidRDefault="00EA6E69" w:rsidP="00EA6E6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Valid Source File structure</w:t>
      </w:r>
    </w:p>
    <w:p w14:paraId="74ED8F0F" w14:textId="14D01AF6" w:rsidR="00EA6E69" w:rsidRDefault="00552A31" w:rsidP="00EA6E69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Package declaration</w:t>
      </w:r>
      <w:r w:rsidR="00425164">
        <w:rPr>
          <w:color w:val="000000" w:themeColor="text1"/>
        </w:rPr>
        <w:t xml:space="preserve">s </w:t>
      </w:r>
      <w:r>
        <w:rPr>
          <w:color w:val="000000" w:themeColor="text1"/>
        </w:rPr>
        <w:t>(At most one package statement)</w:t>
      </w:r>
    </w:p>
    <w:p w14:paraId="6E13AEEF" w14:textId="0E19056B" w:rsidR="00552A31" w:rsidRDefault="00425164" w:rsidP="00EA6E69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Import statements (Any number of import statements)</w:t>
      </w:r>
    </w:p>
    <w:p w14:paraId="7DC58121" w14:textId="16A3DADB" w:rsidR="00425164" w:rsidRDefault="00425164" w:rsidP="00EA6E69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Classes | interfaces | </w:t>
      </w:r>
      <w:proofErr w:type="spellStart"/>
      <w:r>
        <w:rPr>
          <w:color w:val="000000" w:themeColor="text1"/>
        </w:rPr>
        <w:t>enum</w:t>
      </w:r>
      <w:proofErr w:type="spellEnd"/>
      <w:r w:rsidR="00EC6730">
        <w:rPr>
          <w:color w:val="000000" w:themeColor="text1"/>
        </w:rPr>
        <w:t xml:space="preserve"> declarations</w:t>
      </w:r>
      <w:r>
        <w:rPr>
          <w:color w:val="000000" w:themeColor="text1"/>
        </w:rPr>
        <w:t xml:space="preserve"> | </w:t>
      </w:r>
    </w:p>
    <w:p w14:paraId="24A23B44" w14:textId="5BEAE416" w:rsidR="00EC6730" w:rsidRDefault="00EC6730" w:rsidP="00EC6730">
      <w:pPr>
        <w:rPr>
          <w:color w:val="000000" w:themeColor="text1"/>
        </w:rPr>
      </w:pPr>
      <w:r>
        <w:rPr>
          <w:color w:val="000000" w:themeColor="text1"/>
        </w:rPr>
        <w:t xml:space="preserve">Note – We can compile </w:t>
      </w:r>
      <w:r w:rsidR="00031E9E">
        <w:rPr>
          <w:color w:val="000000" w:themeColor="text1"/>
        </w:rPr>
        <w:t xml:space="preserve">Java source file without class or interface but to execute we need </w:t>
      </w:r>
      <w:r w:rsidR="00A33BB5">
        <w:rPr>
          <w:color w:val="000000" w:themeColor="text1"/>
        </w:rPr>
        <w:t>a class and main method</w:t>
      </w:r>
    </w:p>
    <w:p w14:paraId="09E1342E" w14:textId="7E5962B5" w:rsidR="00A33BB5" w:rsidRDefault="00A33BB5" w:rsidP="00EC6730">
      <w:pPr>
        <w:rPr>
          <w:color w:val="000000" w:themeColor="text1"/>
        </w:rPr>
      </w:pPr>
    </w:p>
    <w:p w14:paraId="3E81CB55" w14:textId="469BADBA" w:rsidR="00353EC6" w:rsidRPr="00D94A37" w:rsidRDefault="00353EC6" w:rsidP="00EC6730">
      <w:pPr>
        <w:rPr>
          <w:rFonts w:ascii="Verdana" w:hAnsi="Verdana"/>
          <w:b/>
          <w:bCs/>
          <w:color w:val="000000" w:themeColor="text1"/>
          <w:sz w:val="28"/>
          <w:szCs w:val="28"/>
        </w:rPr>
      </w:pPr>
      <w:r w:rsidRPr="00D94A37">
        <w:rPr>
          <w:rFonts w:ascii="Verdana" w:hAnsi="Verdana"/>
          <w:b/>
          <w:bCs/>
          <w:color w:val="000000" w:themeColor="text1"/>
          <w:sz w:val="28"/>
          <w:szCs w:val="28"/>
        </w:rPr>
        <w:t>Class level Modifiers</w:t>
      </w:r>
    </w:p>
    <w:p w14:paraId="785CC047" w14:textId="426EB30F" w:rsidR="00353EC6" w:rsidRPr="00B35391" w:rsidRDefault="00B82F04" w:rsidP="00B82F04">
      <w:pPr>
        <w:pStyle w:val="ListParagraph"/>
        <w:numPr>
          <w:ilvl w:val="0"/>
          <w:numId w:val="10"/>
        </w:numPr>
        <w:rPr>
          <w:color w:val="00B050"/>
        </w:rPr>
      </w:pPr>
      <w:r w:rsidRPr="00B35391">
        <w:rPr>
          <w:color w:val="00B050"/>
        </w:rPr>
        <w:t>Public</w:t>
      </w:r>
      <w:r w:rsidR="00572424" w:rsidRPr="00B35391">
        <w:rPr>
          <w:color w:val="00B050"/>
        </w:rPr>
        <w:t xml:space="preserve"> -</w:t>
      </w:r>
      <w:r w:rsidR="00891260" w:rsidRPr="00B35391">
        <w:rPr>
          <w:color w:val="00B050"/>
        </w:rPr>
        <w:t xml:space="preserve"> Can use for top level classes</w:t>
      </w:r>
    </w:p>
    <w:p w14:paraId="4D6AD9EF" w14:textId="2BD81ECB" w:rsidR="00B82F04" w:rsidRPr="00B35391" w:rsidRDefault="00B82F04" w:rsidP="00914557">
      <w:pPr>
        <w:pStyle w:val="ListParagraph"/>
        <w:numPr>
          <w:ilvl w:val="0"/>
          <w:numId w:val="10"/>
        </w:numPr>
        <w:rPr>
          <w:color w:val="0070C0"/>
        </w:rPr>
      </w:pPr>
      <w:r w:rsidRPr="00B35391">
        <w:rPr>
          <w:color w:val="0070C0"/>
        </w:rPr>
        <w:t>Private</w:t>
      </w:r>
      <w:r w:rsidR="00914557" w:rsidRPr="00B35391">
        <w:rPr>
          <w:color w:val="0070C0"/>
        </w:rPr>
        <w:t xml:space="preserve"> - Can use for inner classes</w:t>
      </w:r>
    </w:p>
    <w:p w14:paraId="051E3F4D" w14:textId="772302F2" w:rsidR="00B82F04" w:rsidRPr="00B35391" w:rsidRDefault="00B82F04" w:rsidP="00B82F04">
      <w:pPr>
        <w:pStyle w:val="ListParagraph"/>
        <w:numPr>
          <w:ilvl w:val="0"/>
          <w:numId w:val="10"/>
        </w:numPr>
        <w:rPr>
          <w:color w:val="0070C0"/>
        </w:rPr>
      </w:pPr>
      <w:r w:rsidRPr="00B35391">
        <w:rPr>
          <w:color w:val="0070C0"/>
        </w:rPr>
        <w:t>Protected</w:t>
      </w:r>
      <w:r w:rsidR="00914557" w:rsidRPr="00B35391">
        <w:rPr>
          <w:color w:val="0070C0"/>
        </w:rPr>
        <w:t xml:space="preserve"> - Can use for inner classes</w:t>
      </w:r>
    </w:p>
    <w:p w14:paraId="271EEBAE" w14:textId="74F6FDAC" w:rsidR="00B82F04" w:rsidRPr="00B35391" w:rsidRDefault="00B82F04" w:rsidP="00891260">
      <w:pPr>
        <w:pStyle w:val="ListParagraph"/>
        <w:numPr>
          <w:ilvl w:val="0"/>
          <w:numId w:val="10"/>
        </w:numPr>
        <w:rPr>
          <w:color w:val="00B050"/>
        </w:rPr>
      </w:pPr>
      <w:r w:rsidRPr="00B35391">
        <w:rPr>
          <w:color w:val="00B050"/>
        </w:rPr>
        <w:t>Default</w:t>
      </w:r>
      <w:r w:rsidR="00891260" w:rsidRPr="00B35391">
        <w:rPr>
          <w:color w:val="00B050"/>
        </w:rPr>
        <w:t xml:space="preserve"> - Can use for top level classes</w:t>
      </w:r>
    </w:p>
    <w:p w14:paraId="62F302BC" w14:textId="1D220B25" w:rsidR="00B82F04" w:rsidRPr="00B35391" w:rsidRDefault="00B82F04" w:rsidP="00BB3D9C">
      <w:pPr>
        <w:pStyle w:val="ListParagraph"/>
        <w:numPr>
          <w:ilvl w:val="0"/>
          <w:numId w:val="10"/>
        </w:numPr>
        <w:rPr>
          <w:color w:val="00B050"/>
        </w:rPr>
      </w:pPr>
      <w:r w:rsidRPr="00B35391">
        <w:rPr>
          <w:color w:val="00B050"/>
        </w:rPr>
        <w:t>Final</w:t>
      </w:r>
      <w:r w:rsidR="00BB3D9C" w:rsidRPr="00B35391">
        <w:rPr>
          <w:color w:val="00B050"/>
        </w:rPr>
        <w:t xml:space="preserve"> - Can use for top level classes</w:t>
      </w:r>
    </w:p>
    <w:p w14:paraId="0439D2B1" w14:textId="3E12432A" w:rsidR="00B82F04" w:rsidRPr="00B35391" w:rsidRDefault="00B82F04" w:rsidP="00BB3D9C">
      <w:pPr>
        <w:pStyle w:val="ListParagraph"/>
        <w:numPr>
          <w:ilvl w:val="0"/>
          <w:numId w:val="10"/>
        </w:numPr>
        <w:rPr>
          <w:color w:val="00B050"/>
        </w:rPr>
      </w:pPr>
      <w:r w:rsidRPr="00B35391">
        <w:rPr>
          <w:color w:val="00B050"/>
        </w:rPr>
        <w:t>Abstract</w:t>
      </w:r>
      <w:r w:rsidR="00BB3D9C" w:rsidRPr="00B35391">
        <w:rPr>
          <w:color w:val="00B050"/>
        </w:rPr>
        <w:t xml:space="preserve"> - Can use for top level classes</w:t>
      </w:r>
    </w:p>
    <w:p w14:paraId="373EB1B0" w14:textId="3346B619" w:rsidR="00B82F04" w:rsidRPr="00B35391" w:rsidRDefault="00572424" w:rsidP="00B82F04">
      <w:pPr>
        <w:pStyle w:val="ListParagraph"/>
        <w:numPr>
          <w:ilvl w:val="0"/>
          <w:numId w:val="10"/>
        </w:numPr>
        <w:rPr>
          <w:color w:val="0070C0"/>
        </w:rPr>
      </w:pPr>
      <w:r w:rsidRPr="00B35391">
        <w:rPr>
          <w:color w:val="0070C0"/>
        </w:rPr>
        <w:t>Static</w:t>
      </w:r>
      <w:r w:rsidR="004D7AEA" w:rsidRPr="00B35391">
        <w:rPr>
          <w:color w:val="0070C0"/>
        </w:rPr>
        <w:t xml:space="preserve"> - Can use for inner classes</w:t>
      </w:r>
    </w:p>
    <w:p w14:paraId="0810C95C" w14:textId="1893C5DA" w:rsidR="00572424" w:rsidRDefault="00572424" w:rsidP="00B82F04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Synchronized</w:t>
      </w:r>
    </w:p>
    <w:p w14:paraId="17347DD7" w14:textId="12BBC081" w:rsidR="00572424" w:rsidRDefault="00572424" w:rsidP="00B82F04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Native</w:t>
      </w:r>
    </w:p>
    <w:p w14:paraId="4AF96D8D" w14:textId="2E8FD3F1" w:rsidR="00572424" w:rsidRPr="00B35391" w:rsidRDefault="00572424" w:rsidP="00914557">
      <w:pPr>
        <w:pStyle w:val="ListParagraph"/>
        <w:numPr>
          <w:ilvl w:val="0"/>
          <w:numId w:val="10"/>
        </w:numPr>
        <w:rPr>
          <w:color w:val="00B050"/>
        </w:rPr>
      </w:pPr>
      <w:proofErr w:type="spellStart"/>
      <w:r w:rsidRPr="00B35391">
        <w:rPr>
          <w:color w:val="00B050"/>
        </w:rPr>
        <w:t>StrictFp</w:t>
      </w:r>
      <w:proofErr w:type="spellEnd"/>
      <w:r w:rsidR="00914557" w:rsidRPr="00B35391">
        <w:rPr>
          <w:color w:val="00B050"/>
        </w:rPr>
        <w:t xml:space="preserve"> - Can use for top level classes</w:t>
      </w:r>
    </w:p>
    <w:p w14:paraId="632474BD" w14:textId="73E075D8" w:rsidR="00572424" w:rsidRDefault="00572424" w:rsidP="00B82F04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Transient</w:t>
      </w:r>
    </w:p>
    <w:p w14:paraId="31FC2933" w14:textId="47A14E1D" w:rsidR="00572424" w:rsidRDefault="00572424" w:rsidP="00B82F04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Volatile</w:t>
      </w:r>
    </w:p>
    <w:p w14:paraId="7A2FEFD3" w14:textId="77777777" w:rsidR="00AB7207" w:rsidRDefault="00AB7207" w:rsidP="00AB7207">
      <w:pPr>
        <w:rPr>
          <w:color w:val="000000" w:themeColor="text1"/>
        </w:rPr>
      </w:pPr>
    </w:p>
    <w:p w14:paraId="42082C95" w14:textId="49F7EE26" w:rsidR="00AB7207" w:rsidRPr="00D94A37" w:rsidRDefault="00AF31BC" w:rsidP="00AB7207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>Public</w:t>
      </w:r>
    </w:p>
    <w:p w14:paraId="6381D5FD" w14:textId="28999CF5" w:rsidR="00AF31BC" w:rsidRDefault="00AF31BC" w:rsidP="00AF31BC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Public modifier can use for </w:t>
      </w:r>
      <w:r w:rsidR="007E7AC6">
        <w:rPr>
          <w:color w:val="000000" w:themeColor="text1"/>
        </w:rPr>
        <w:t>classes and methods and we call those classes and methods from anywhere.</w:t>
      </w:r>
    </w:p>
    <w:p w14:paraId="03E02172" w14:textId="48146817" w:rsidR="007E7AC6" w:rsidRDefault="007E7AC6" w:rsidP="007E7AC6">
      <w:pPr>
        <w:rPr>
          <w:color w:val="000000" w:themeColor="text1"/>
        </w:rPr>
      </w:pPr>
    </w:p>
    <w:p w14:paraId="19FC0C06" w14:textId="6321626D" w:rsidR="007E7AC6" w:rsidRPr="00D94A37" w:rsidRDefault="007E7AC6" w:rsidP="007E7AC6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>Default</w:t>
      </w:r>
      <w:r w:rsidR="00712F5A" w:rsidRPr="00D94A37">
        <w:rPr>
          <w:rFonts w:ascii="Verdana" w:hAnsi="Verdana"/>
          <w:color w:val="000000" w:themeColor="text1"/>
          <w:sz w:val="24"/>
          <w:szCs w:val="24"/>
        </w:rPr>
        <w:t xml:space="preserve"> Classes</w:t>
      </w:r>
    </w:p>
    <w:p w14:paraId="6640F151" w14:textId="56C262EF" w:rsidR="00712F5A" w:rsidRDefault="00712F5A" w:rsidP="00712F5A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If a class declared as default</w:t>
      </w:r>
      <w:r w:rsidR="00911DD6">
        <w:rPr>
          <w:color w:val="000000" w:themeColor="text1"/>
        </w:rPr>
        <w:t xml:space="preserve"> then we can access</w:t>
      </w:r>
      <w:r w:rsidR="00913B36">
        <w:rPr>
          <w:color w:val="000000" w:themeColor="text1"/>
        </w:rPr>
        <w:t xml:space="preserve"> that class </w:t>
      </w:r>
      <w:r w:rsidR="00606611">
        <w:rPr>
          <w:color w:val="000000" w:themeColor="text1"/>
        </w:rPr>
        <w:t>only within the current package.</w:t>
      </w:r>
    </w:p>
    <w:p w14:paraId="78616D61" w14:textId="541E35C2" w:rsidR="00606611" w:rsidRDefault="00606611" w:rsidP="00712F5A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From outside package we can’t access that class</w:t>
      </w:r>
      <w:r w:rsidR="00BA46DA">
        <w:rPr>
          <w:color w:val="000000" w:themeColor="text1"/>
        </w:rPr>
        <w:t>.</w:t>
      </w:r>
    </w:p>
    <w:p w14:paraId="7BB7C3A6" w14:textId="388128B5" w:rsidR="00BA46DA" w:rsidRDefault="00BA46DA" w:rsidP="00BA46DA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Default access is known as package level access.</w:t>
      </w:r>
    </w:p>
    <w:p w14:paraId="309A330A" w14:textId="6B43B849" w:rsidR="00A50033" w:rsidRDefault="00A50033" w:rsidP="00A50033">
      <w:pPr>
        <w:rPr>
          <w:color w:val="000000" w:themeColor="text1"/>
        </w:rPr>
      </w:pPr>
    </w:p>
    <w:p w14:paraId="7DD4C617" w14:textId="1588346A" w:rsidR="00A50033" w:rsidRPr="00D94A37" w:rsidRDefault="00A50033" w:rsidP="00A50033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>Final Modifier</w:t>
      </w:r>
    </w:p>
    <w:p w14:paraId="77E1C05F" w14:textId="450D9E56" w:rsidR="00A50033" w:rsidRDefault="00A50033" w:rsidP="00A50033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lastRenderedPageBreak/>
        <w:t>It is a modifier applicable for classes, methods and variables</w:t>
      </w:r>
    </w:p>
    <w:p w14:paraId="6EC2D7CC" w14:textId="793859AF" w:rsidR="00A50033" w:rsidRDefault="002E1D33" w:rsidP="00A50033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Whatever the method parent has by default </w:t>
      </w:r>
      <w:r w:rsidR="00575C94">
        <w:rPr>
          <w:color w:val="000000" w:themeColor="text1"/>
        </w:rPr>
        <w:t>available to the child through inheritance.</w:t>
      </w:r>
    </w:p>
    <w:p w14:paraId="7CAFA54D" w14:textId="17DA0199" w:rsidR="00A43701" w:rsidRDefault="00575C94" w:rsidP="002F044F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If the child not satisfied parent method</w:t>
      </w:r>
      <w:r w:rsidR="00A43701">
        <w:rPr>
          <w:color w:val="000000" w:themeColor="text1"/>
        </w:rPr>
        <w:t xml:space="preserve"> implementation</w:t>
      </w:r>
      <w:r w:rsidR="002F044F">
        <w:rPr>
          <w:color w:val="000000" w:themeColor="text1"/>
        </w:rPr>
        <w:t>,</w:t>
      </w:r>
      <w:r w:rsidR="00A43701">
        <w:rPr>
          <w:color w:val="000000" w:themeColor="text1"/>
        </w:rPr>
        <w:t xml:space="preserve"> then the child is allowed to redefine that method based on its requirement</w:t>
      </w:r>
      <w:r w:rsidR="002F044F">
        <w:rPr>
          <w:color w:val="000000" w:themeColor="text1"/>
        </w:rPr>
        <w:t>s. This process is called overriding</w:t>
      </w:r>
    </w:p>
    <w:p w14:paraId="2E91A2D1" w14:textId="1B8CB5B3" w:rsidR="002F044F" w:rsidRDefault="00A65403" w:rsidP="002F044F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If a class is declared as final, then we can’t extend functionality of that class. </w:t>
      </w:r>
      <w:r w:rsidR="00D62008">
        <w:rPr>
          <w:color w:val="000000" w:themeColor="text1"/>
        </w:rPr>
        <w:t>We can’t create child class.</w:t>
      </w:r>
    </w:p>
    <w:p w14:paraId="64F96BD8" w14:textId="71186DC9" w:rsidR="00D62008" w:rsidRDefault="00D62008" w:rsidP="002F044F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Inheritance is not possible for </w:t>
      </w:r>
      <w:r w:rsidR="004049DB">
        <w:rPr>
          <w:color w:val="000000" w:themeColor="text1"/>
        </w:rPr>
        <w:t>final classes.</w:t>
      </w:r>
    </w:p>
    <w:p w14:paraId="04A1DB41" w14:textId="3E61A2AF" w:rsidR="004049DB" w:rsidRDefault="004049DB" w:rsidP="002F044F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If a class declared as final, then all the methods present inside the class are automatically final.</w:t>
      </w:r>
      <w:r w:rsidR="004B5CDC">
        <w:rPr>
          <w:color w:val="000000" w:themeColor="text1"/>
        </w:rPr>
        <w:t xml:space="preserve"> But variables need not to be final.</w:t>
      </w:r>
    </w:p>
    <w:p w14:paraId="731E05A0" w14:textId="77777777" w:rsidR="004B5CDC" w:rsidRDefault="004B5CDC" w:rsidP="004B5CDC">
      <w:pPr>
        <w:rPr>
          <w:color w:val="000000" w:themeColor="text1"/>
        </w:rPr>
      </w:pPr>
    </w:p>
    <w:p w14:paraId="12CD1DB1" w14:textId="12164FF3" w:rsidR="004B5CDC" w:rsidRPr="00D94A37" w:rsidRDefault="004B5CDC" w:rsidP="004B5CDC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>Abstract Modifier</w:t>
      </w:r>
    </w:p>
    <w:p w14:paraId="640C4370" w14:textId="65372E3B" w:rsidR="004B5CDC" w:rsidRDefault="00764172" w:rsidP="004B5CDC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It is applicable for class, methods and not for variables.</w:t>
      </w:r>
    </w:p>
    <w:p w14:paraId="34DD73B1" w14:textId="4AC375A7" w:rsidR="00764172" w:rsidRDefault="00764172" w:rsidP="004B5CDC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Even though </w:t>
      </w:r>
      <w:r w:rsidR="002D6DDB">
        <w:rPr>
          <w:color w:val="000000" w:themeColor="text1"/>
        </w:rPr>
        <w:t>we don’t know about the implementation we can declare a method with abstract modifier</w:t>
      </w:r>
      <w:r w:rsidR="009C5356">
        <w:rPr>
          <w:color w:val="000000" w:themeColor="text1"/>
        </w:rPr>
        <w:t>.</w:t>
      </w:r>
    </w:p>
    <w:p w14:paraId="60BE83A2" w14:textId="258C4A18" w:rsidR="009C5356" w:rsidRDefault="009C5356" w:rsidP="004B5CDC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For abstract methods only declaration </w:t>
      </w:r>
      <w:r w:rsidR="00CD3F37">
        <w:rPr>
          <w:color w:val="000000" w:themeColor="text1"/>
        </w:rPr>
        <w:t>is available but not the implementation</w:t>
      </w:r>
    </w:p>
    <w:p w14:paraId="2EA2CF5F" w14:textId="31A658ED" w:rsidR="00DF1427" w:rsidRDefault="00DF1427" w:rsidP="004B5CDC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Child class is responsible to provide implementation of parent </w:t>
      </w:r>
      <w:r w:rsidR="001F4693">
        <w:rPr>
          <w:color w:val="000000" w:themeColor="text1"/>
        </w:rPr>
        <w:t>class abstract methods.</w:t>
      </w:r>
    </w:p>
    <w:p w14:paraId="1B20F580" w14:textId="6923C92B" w:rsidR="001F4693" w:rsidRDefault="001F4693" w:rsidP="004B5CDC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For any java class, </w:t>
      </w:r>
      <w:r w:rsidR="003D0C8A">
        <w:rPr>
          <w:color w:val="000000" w:themeColor="text1"/>
        </w:rPr>
        <w:t>if we not allow to create an object because of partial implementation</w:t>
      </w:r>
      <w:r w:rsidR="004C07C4">
        <w:rPr>
          <w:color w:val="000000" w:themeColor="text1"/>
        </w:rPr>
        <w:t xml:space="preserve">, such type of class we </w:t>
      </w:r>
      <w:r w:rsidR="00F47713">
        <w:rPr>
          <w:color w:val="000000" w:themeColor="text1"/>
        </w:rPr>
        <w:t xml:space="preserve">have to </w:t>
      </w:r>
      <w:r w:rsidR="004C07C4">
        <w:rPr>
          <w:color w:val="000000" w:themeColor="text1"/>
        </w:rPr>
        <w:t>declare as abstract class.</w:t>
      </w:r>
    </w:p>
    <w:p w14:paraId="267F32D0" w14:textId="5340939D" w:rsidR="004C07C4" w:rsidRDefault="00F47713" w:rsidP="004B5CDC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If a method is abstract, </w:t>
      </w:r>
      <w:r w:rsidR="00305DF1">
        <w:rPr>
          <w:color w:val="000000" w:themeColor="text1"/>
        </w:rPr>
        <w:t>then that class must be the abstract, other compile time error will throw.</w:t>
      </w:r>
    </w:p>
    <w:p w14:paraId="04C110AD" w14:textId="7DA982FA" w:rsidR="00FF1681" w:rsidRDefault="00BC2304" w:rsidP="004B5CDC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If a class contains at least one abstract method, </w:t>
      </w:r>
      <w:r w:rsidR="00D36BF7">
        <w:rPr>
          <w:color w:val="000000" w:themeColor="text1"/>
        </w:rPr>
        <w:t xml:space="preserve">the implementation is not complete. Hence it is not </w:t>
      </w:r>
      <w:r w:rsidR="00D24448">
        <w:rPr>
          <w:color w:val="000000" w:themeColor="text1"/>
        </w:rPr>
        <w:t xml:space="preserve">recommended to create </w:t>
      </w:r>
      <w:proofErr w:type="gramStart"/>
      <w:r w:rsidR="00D24448">
        <w:rPr>
          <w:color w:val="000000" w:themeColor="text1"/>
        </w:rPr>
        <w:t>a</w:t>
      </w:r>
      <w:proofErr w:type="gramEnd"/>
      <w:r w:rsidR="00D24448">
        <w:rPr>
          <w:color w:val="000000" w:themeColor="text1"/>
        </w:rPr>
        <w:t xml:space="preserve"> object. To restrict class instan</w:t>
      </w:r>
      <w:r w:rsidR="000033DD">
        <w:rPr>
          <w:color w:val="000000" w:themeColor="text1"/>
        </w:rPr>
        <w:t>t</w:t>
      </w:r>
      <w:r w:rsidR="00D24448">
        <w:rPr>
          <w:color w:val="000000" w:themeColor="text1"/>
        </w:rPr>
        <w:t xml:space="preserve">iation </w:t>
      </w:r>
      <w:r w:rsidR="00FF1681">
        <w:rPr>
          <w:color w:val="000000" w:themeColor="text1"/>
        </w:rPr>
        <w:t>class must be abstract.</w:t>
      </w:r>
    </w:p>
    <w:p w14:paraId="2B9B2135" w14:textId="77777777" w:rsidR="004737C0" w:rsidRDefault="00FF1681" w:rsidP="004737C0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A class can be abstract even though there is no abstract method</w:t>
      </w:r>
      <w:r w:rsidR="004737C0">
        <w:rPr>
          <w:color w:val="000000" w:themeColor="text1"/>
        </w:rPr>
        <w:t xml:space="preserve"> in that class.</w:t>
      </w:r>
    </w:p>
    <w:p w14:paraId="193E0014" w14:textId="77777777" w:rsidR="00243143" w:rsidRDefault="004737C0" w:rsidP="004737C0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Abstract class can contain final method, where are final class cannot contain </w:t>
      </w:r>
      <w:r w:rsidR="00243143">
        <w:rPr>
          <w:color w:val="000000" w:themeColor="text1"/>
        </w:rPr>
        <w:t>abstract method.</w:t>
      </w:r>
    </w:p>
    <w:p w14:paraId="6C6B7565" w14:textId="77777777" w:rsidR="00350EC7" w:rsidRDefault="00350EC7" w:rsidP="00350EC7">
      <w:pPr>
        <w:rPr>
          <w:color w:val="000000" w:themeColor="text1"/>
        </w:rPr>
      </w:pPr>
    </w:p>
    <w:p w14:paraId="5D84AFF1" w14:textId="77777777" w:rsidR="00350EC7" w:rsidRDefault="00350EC7" w:rsidP="00350EC7">
      <w:pPr>
        <w:rPr>
          <w:color w:val="000000" w:themeColor="text1"/>
        </w:rPr>
      </w:pPr>
    </w:p>
    <w:p w14:paraId="013FF74D" w14:textId="77777777" w:rsidR="00EF50C3" w:rsidRPr="00D94A37" w:rsidRDefault="00350EC7" w:rsidP="00EF50C3">
      <w:pPr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D94A37">
        <w:rPr>
          <w:rFonts w:ascii="Verdana" w:hAnsi="Verdana"/>
          <w:color w:val="000000" w:themeColor="text1"/>
          <w:sz w:val="24"/>
          <w:szCs w:val="24"/>
        </w:rPr>
        <w:t>Strictfp</w:t>
      </w:r>
      <w:proofErr w:type="spellEnd"/>
      <w:r w:rsidRPr="00D94A37">
        <w:rPr>
          <w:rFonts w:ascii="Verdana" w:hAnsi="Verdana"/>
          <w:color w:val="000000" w:themeColor="text1"/>
          <w:sz w:val="24"/>
          <w:szCs w:val="24"/>
        </w:rPr>
        <w:t xml:space="preserve"> Modifier</w:t>
      </w:r>
    </w:p>
    <w:p w14:paraId="7DE219C3" w14:textId="2F5D6F33" w:rsidR="00EF50C3" w:rsidRDefault="00EF50C3" w:rsidP="00EF50C3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EF50C3">
        <w:rPr>
          <w:color w:val="000000" w:themeColor="text1"/>
        </w:rPr>
        <w:t>It is applicable for class, methods and not for variables.</w:t>
      </w:r>
    </w:p>
    <w:p w14:paraId="2663A6A7" w14:textId="7D0DDC63" w:rsidR="00280BD5" w:rsidRDefault="00BB3A28" w:rsidP="00280BD5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Usually</w:t>
      </w:r>
      <w:r w:rsidR="00785FB7">
        <w:rPr>
          <w:color w:val="000000" w:themeColor="text1"/>
        </w:rPr>
        <w:t>,</w:t>
      </w:r>
      <w:r>
        <w:rPr>
          <w:color w:val="000000" w:themeColor="text1"/>
        </w:rPr>
        <w:t xml:space="preserve"> the result of floating point of arithmetic is </w:t>
      </w:r>
      <w:r w:rsidR="004D63CB">
        <w:rPr>
          <w:color w:val="000000" w:themeColor="text1"/>
        </w:rPr>
        <w:t>varied from platform to platform. If we want platfor</w:t>
      </w:r>
      <w:r w:rsidR="00785FB7">
        <w:rPr>
          <w:color w:val="000000" w:themeColor="text1"/>
        </w:rPr>
        <w:t xml:space="preserve">m independent result then we should go for </w:t>
      </w:r>
      <w:proofErr w:type="spellStart"/>
      <w:r w:rsidR="00785FB7">
        <w:rPr>
          <w:color w:val="000000" w:themeColor="text1"/>
        </w:rPr>
        <w:t>strictfp</w:t>
      </w:r>
      <w:proofErr w:type="spellEnd"/>
      <w:r w:rsidR="00785FB7">
        <w:rPr>
          <w:color w:val="000000" w:themeColor="text1"/>
        </w:rPr>
        <w:t xml:space="preserve"> modifier.</w:t>
      </w:r>
    </w:p>
    <w:p w14:paraId="2541BD5F" w14:textId="45663296" w:rsidR="00280BD5" w:rsidRDefault="00280BD5" w:rsidP="00280BD5">
      <w:pPr>
        <w:pStyle w:val="ListParagraph"/>
        <w:numPr>
          <w:ilvl w:val="0"/>
          <w:numId w:val="1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Stri</w:t>
      </w:r>
      <w:r w:rsidR="00471291">
        <w:rPr>
          <w:color w:val="000000" w:themeColor="text1"/>
        </w:rPr>
        <w:t>ctFp</w:t>
      </w:r>
      <w:proofErr w:type="spellEnd"/>
      <w:r w:rsidR="00471291">
        <w:rPr>
          <w:color w:val="000000" w:themeColor="text1"/>
        </w:rPr>
        <w:t xml:space="preserve"> Method</w:t>
      </w:r>
    </w:p>
    <w:p w14:paraId="0851583D" w14:textId="7924BCBC" w:rsidR="00CD17FD" w:rsidRDefault="00471291" w:rsidP="00CD17FD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If a method declared as </w:t>
      </w:r>
      <w:proofErr w:type="spellStart"/>
      <w:r>
        <w:rPr>
          <w:color w:val="000000" w:themeColor="text1"/>
        </w:rPr>
        <w:t>strinctfp</w:t>
      </w:r>
      <w:proofErr w:type="spellEnd"/>
      <w:r>
        <w:rPr>
          <w:color w:val="000000" w:themeColor="text1"/>
        </w:rPr>
        <w:t xml:space="preserve"> all the </w:t>
      </w:r>
      <w:proofErr w:type="gramStart"/>
      <w:r w:rsidR="00E93ED2">
        <w:rPr>
          <w:color w:val="000000" w:themeColor="text1"/>
        </w:rPr>
        <w:t>floating point</w:t>
      </w:r>
      <w:proofErr w:type="gramEnd"/>
      <w:r w:rsidR="00E93ED2">
        <w:rPr>
          <w:color w:val="000000" w:themeColor="text1"/>
        </w:rPr>
        <w:t xml:space="preserve"> calculations in that method will follow IEEE 754 standar</w:t>
      </w:r>
      <w:r w:rsidR="00CD17FD">
        <w:rPr>
          <w:color w:val="000000" w:themeColor="text1"/>
        </w:rPr>
        <w:t>d. So that we will get platform independent results.</w:t>
      </w:r>
    </w:p>
    <w:p w14:paraId="167455EC" w14:textId="6B9AE923" w:rsidR="00CD17FD" w:rsidRDefault="00CD17FD" w:rsidP="00CD17FD">
      <w:pPr>
        <w:pStyle w:val="ListParagraph"/>
        <w:numPr>
          <w:ilvl w:val="0"/>
          <w:numId w:val="1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Strictfp</w:t>
      </w:r>
      <w:proofErr w:type="spellEnd"/>
      <w:r>
        <w:rPr>
          <w:color w:val="000000" w:themeColor="text1"/>
        </w:rPr>
        <w:t xml:space="preserve"> </w:t>
      </w:r>
      <w:r w:rsidR="00DB2AC0">
        <w:rPr>
          <w:color w:val="000000" w:themeColor="text1"/>
        </w:rPr>
        <w:t>Class</w:t>
      </w:r>
    </w:p>
    <w:p w14:paraId="52D397C8" w14:textId="25088DB1" w:rsidR="00DB2AC0" w:rsidRDefault="00DB2AC0" w:rsidP="00DB2AC0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If a class declared as </w:t>
      </w:r>
      <w:proofErr w:type="spellStart"/>
      <w:r>
        <w:rPr>
          <w:color w:val="000000" w:themeColor="text1"/>
        </w:rPr>
        <w:t>Strictfp</w:t>
      </w:r>
      <w:proofErr w:type="spellEnd"/>
      <w:r>
        <w:rPr>
          <w:color w:val="000000" w:themeColor="text1"/>
        </w:rPr>
        <w:t xml:space="preserve"> all </w:t>
      </w:r>
      <w:proofErr w:type="gramStart"/>
      <w:r>
        <w:rPr>
          <w:color w:val="000000" w:themeColor="text1"/>
        </w:rPr>
        <w:t>floating point</w:t>
      </w:r>
      <w:proofErr w:type="gramEnd"/>
      <w:r>
        <w:rPr>
          <w:color w:val="000000" w:themeColor="text1"/>
        </w:rPr>
        <w:t xml:space="preserve"> calculations in concre</w:t>
      </w:r>
      <w:r w:rsidR="005C4593">
        <w:rPr>
          <w:color w:val="000000" w:themeColor="text1"/>
        </w:rPr>
        <w:t>te methods has to follow the IEEE754 standard.</w:t>
      </w:r>
    </w:p>
    <w:p w14:paraId="658441DD" w14:textId="5A34F8DC" w:rsidR="005C4593" w:rsidRPr="00CD17FD" w:rsidRDefault="005C4593" w:rsidP="00DB2AC0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We can </w:t>
      </w:r>
      <w:r w:rsidR="008B34C0">
        <w:rPr>
          <w:color w:val="000000" w:themeColor="text1"/>
        </w:rPr>
        <w:t xml:space="preserve">declare abstract </w:t>
      </w:r>
      <w:proofErr w:type="spellStart"/>
      <w:r w:rsidR="008B34C0">
        <w:rPr>
          <w:color w:val="000000" w:themeColor="text1"/>
        </w:rPr>
        <w:t>strictfp</w:t>
      </w:r>
      <w:proofErr w:type="spellEnd"/>
      <w:r w:rsidR="008B34C0">
        <w:rPr>
          <w:color w:val="000000" w:themeColor="text1"/>
        </w:rPr>
        <w:t xml:space="preserve"> combination for classes. It is legal for classes but not for </w:t>
      </w:r>
      <w:r w:rsidR="00A01C3B">
        <w:rPr>
          <w:color w:val="000000" w:themeColor="text1"/>
        </w:rPr>
        <w:t>methods.</w:t>
      </w:r>
    </w:p>
    <w:p w14:paraId="1677DBAF" w14:textId="660354B5" w:rsidR="00305DF1" w:rsidRPr="00350EC7" w:rsidRDefault="00305DF1" w:rsidP="00EF50C3">
      <w:pPr>
        <w:pStyle w:val="ListParagraph"/>
        <w:rPr>
          <w:color w:val="000000" w:themeColor="text1"/>
        </w:rPr>
      </w:pPr>
    </w:p>
    <w:p w14:paraId="786FABCD" w14:textId="77777777" w:rsidR="00BA46DA" w:rsidRDefault="00BA46DA" w:rsidP="00BA46DA">
      <w:pPr>
        <w:rPr>
          <w:color w:val="000000" w:themeColor="text1"/>
        </w:rPr>
      </w:pPr>
    </w:p>
    <w:p w14:paraId="0F61F47B" w14:textId="15CE220C" w:rsidR="00BA46DA" w:rsidRPr="00D94A37" w:rsidRDefault="006123F5" w:rsidP="00BA46DA">
      <w:pPr>
        <w:rPr>
          <w:rFonts w:ascii="Verdana" w:hAnsi="Verdana"/>
          <w:b/>
          <w:bCs/>
          <w:color w:val="000000" w:themeColor="text1"/>
          <w:sz w:val="28"/>
          <w:szCs w:val="28"/>
        </w:rPr>
      </w:pPr>
      <w:r w:rsidRPr="00D94A37">
        <w:rPr>
          <w:rFonts w:ascii="Verdana" w:hAnsi="Verdana"/>
          <w:b/>
          <w:bCs/>
          <w:color w:val="000000" w:themeColor="text1"/>
          <w:sz w:val="28"/>
          <w:szCs w:val="28"/>
        </w:rPr>
        <w:t>Member</w:t>
      </w:r>
      <w:r w:rsidR="00581C0B" w:rsidRPr="00D94A37"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 level modifier</w:t>
      </w:r>
    </w:p>
    <w:p w14:paraId="69C9664D" w14:textId="77777777" w:rsidR="00581C0B" w:rsidRDefault="00581C0B" w:rsidP="00BA46DA">
      <w:pPr>
        <w:rPr>
          <w:color w:val="000000" w:themeColor="text1"/>
        </w:rPr>
      </w:pPr>
    </w:p>
    <w:p w14:paraId="049535F5" w14:textId="76A636FF" w:rsidR="00572424" w:rsidRPr="00D94A37" w:rsidRDefault="006123F5" w:rsidP="0022677D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 xml:space="preserve">Public </w:t>
      </w:r>
      <w:r w:rsidR="003420DF" w:rsidRPr="00D94A37">
        <w:rPr>
          <w:rFonts w:ascii="Verdana" w:hAnsi="Verdana"/>
          <w:color w:val="000000" w:themeColor="text1"/>
          <w:sz w:val="24"/>
          <w:szCs w:val="24"/>
        </w:rPr>
        <w:t>M</w:t>
      </w:r>
      <w:r w:rsidRPr="00D94A37">
        <w:rPr>
          <w:rFonts w:ascii="Verdana" w:hAnsi="Verdana"/>
          <w:color w:val="000000" w:themeColor="text1"/>
          <w:sz w:val="24"/>
          <w:szCs w:val="24"/>
        </w:rPr>
        <w:t>ember</w:t>
      </w:r>
    </w:p>
    <w:p w14:paraId="409337F2" w14:textId="6565E0FB" w:rsidR="0022677D" w:rsidRDefault="0022677D" w:rsidP="0022677D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If a member declared as public then we can access </w:t>
      </w:r>
      <w:r w:rsidR="003420DF">
        <w:rPr>
          <w:color w:val="000000" w:themeColor="text1"/>
        </w:rPr>
        <w:t>from anywhere. But the corresponding class should be visible.</w:t>
      </w:r>
    </w:p>
    <w:p w14:paraId="714F45F9" w14:textId="3CD9E87E" w:rsidR="003420DF" w:rsidRPr="00D94A37" w:rsidRDefault="003420DF" w:rsidP="003420DF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>Default Member</w:t>
      </w:r>
    </w:p>
    <w:p w14:paraId="6C843BEB" w14:textId="0F977F5F" w:rsidR="003420DF" w:rsidRDefault="001A2A7F" w:rsidP="001A2A7F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If a member declared as default, </w:t>
      </w:r>
      <w:r w:rsidR="009F303B">
        <w:rPr>
          <w:color w:val="000000" w:themeColor="text1"/>
        </w:rPr>
        <w:t xml:space="preserve">then we access that member from the current package. </w:t>
      </w:r>
    </w:p>
    <w:p w14:paraId="21137913" w14:textId="61741A18" w:rsidR="00196BD5" w:rsidRDefault="00196BD5" w:rsidP="001A2A7F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Outside of the package we can’t access that member</w:t>
      </w:r>
      <w:r w:rsidR="00814630">
        <w:rPr>
          <w:color w:val="000000" w:themeColor="text1"/>
        </w:rPr>
        <w:t>.</w:t>
      </w:r>
    </w:p>
    <w:p w14:paraId="0208F7A2" w14:textId="45C2FC7F" w:rsidR="00814630" w:rsidRDefault="00814630" w:rsidP="001A2A7F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814630">
        <w:rPr>
          <w:color w:val="000000" w:themeColor="text1"/>
        </w:rPr>
        <w:lastRenderedPageBreak/>
        <w:t>If we not specifying the modifier "default" modifier will assign.</w:t>
      </w:r>
    </w:p>
    <w:p w14:paraId="6CCA1E97" w14:textId="5D8C3B68" w:rsidR="00814630" w:rsidRDefault="00E2387C" w:rsidP="001A2A7F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E2387C">
        <w:rPr>
          <w:color w:val="000000" w:themeColor="text1"/>
        </w:rPr>
        <w:t>But we cannot include default keyword on method signature except interface</w:t>
      </w:r>
    </w:p>
    <w:p w14:paraId="1294B89B" w14:textId="3EECA8EA" w:rsidR="00196BD5" w:rsidRPr="00D94A37" w:rsidRDefault="00196BD5" w:rsidP="00196BD5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>Private member</w:t>
      </w:r>
    </w:p>
    <w:p w14:paraId="0E18584E" w14:textId="45D78DE5" w:rsidR="00196BD5" w:rsidRDefault="00615F64" w:rsidP="00196BD5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Can access only within the class.</w:t>
      </w:r>
    </w:p>
    <w:p w14:paraId="695D27A6" w14:textId="32D0B700" w:rsidR="00D02676" w:rsidRPr="00D94A37" w:rsidRDefault="009A1AC9" w:rsidP="00D02676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>Protected Member</w:t>
      </w:r>
    </w:p>
    <w:p w14:paraId="59DB1260" w14:textId="0FF4891A" w:rsidR="009A1AC9" w:rsidRDefault="009A1AC9" w:rsidP="009A1AC9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The most misunde</w:t>
      </w:r>
      <w:r w:rsidR="00BA6209">
        <w:rPr>
          <w:color w:val="000000" w:themeColor="text1"/>
        </w:rPr>
        <w:t>r</w:t>
      </w:r>
      <w:r>
        <w:rPr>
          <w:color w:val="000000" w:themeColor="text1"/>
        </w:rPr>
        <w:t>stood</w:t>
      </w:r>
      <w:r w:rsidR="00610235">
        <w:rPr>
          <w:color w:val="000000" w:themeColor="text1"/>
        </w:rPr>
        <w:t xml:space="preserve"> modifier in Java</w:t>
      </w:r>
    </w:p>
    <w:p w14:paraId="2E08B71D" w14:textId="3C6F53C8" w:rsidR="00610235" w:rsidRDefault="00610235" w:rsidP="009A1AC9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If a method declare</w:t>
      </w:r>
      <w:r w:rsidR="00C05A37">
        <w:rPr>
          <w:color w:val="000000" w:themeColor="text1"/>
        </w:rPr>
        <w:t>d</w:t>
      </w:r>
      <w:r>
        <w:rPr>
          <w:color w:val="000000" w:themeColor="text1"/>
        </w:rPr>
        <w:t xml:space="preserve"> as protected, then </w:t>
      </w:r>
      <w:r w:rsidR="00B84461">
        <w:rPr>
          <w:color w:val="000000" w:themeColor="text1"/>
        </w:rPr>
        <w:t>we can access member anywhere in the current package and child classes of outside packages.</w:t>
      </w:r>
    </w:p>
    <w:p w14:paraId="149F555B" w14:textId="631EB83A" w:rsidR="00B84461" w:rsidRDefault="00C05A37" w:rsidP="009A1AC9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We can access pro</w:t>
      </w:r>
      <w:r w:rsidR="00A975A3">
        <w:rPr>
          <w:color w:val="000000" w:themeColor="text1"/>
        </w:rPr>
        <w:t>tected member from outside package only in child class</w:t>
      </w:r>
      <w:r w:rsidR="00B82C24">
        <w:rPr>
          <w:color w:val="000000" w:themeColor="text1"/>
        </w:rPr>
        <w:t xml:space="preserve">es, and we should use that child </w:t>
      </w:r>
      <w:r w:rsidR="00A11E25">
        <w:rPr>
          <w:color w:val="000000" w:themeColor="text1"/>
        </w:rPr>
        <w:t>class reference only.</w:t>
      </w:r>
    </w:p>
    <w:p w14:paraId="5BCE9855" w14:textId="77777777" w:rsidR="00765769" w:rsidRDefault="00765769" w:rsidP="0076576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65769" w14:paraId="0BA58741" w14:textId="77777777" w:rsidTr="00765769">
        <w:tc>
          <w:tcPr>
            <w:tcW w:w="2091" w:type="dxa"/>
          </w:tcPr>
          <w:p w14:paraId="409CBC69" w14:textId="3D76AA77" w:rsidR="00765769" w:rsidRPr="00D94A37" w:rsidRDefault="00765769" w:rsidP="00765769">
            <w:pPr>
              <w:rPr>
                <w:b/>
                <w:bCs/>
                <w:color w:val="000000" w:themeColor="text1"/>
              </w:rPr>
            </w:pPr>
            <w:r w:rsidRPr="00D94A37">
              <w:rPr>
                <w:b/>
                <w:bCs/>
                <w:color w:val="000000" w:themeColor="text1"/>
              </w:rPr>
              <w:t>Visibility</w:t>
            </w:r>
          </w:p>
        </w:tc>
        <w:tc>
          <w:tcPr>
            <w:tcW w:w="2091" w:type="dxa"/>
          </w:tcPr>
          <w:p w14:paraId="57F4E9DA" w14:textId="61A282D2" w:rsidR="00765769" w:rsidRPr="00D94A37" w:rsidRDefault="00765769" w:rsidP="00765769">
            <w:pPr>
              <w:rPr>
                <w:b/>
                <w:bCs/>
                <w:color w:val="000000" w:themeColor="text1"/>
              </w:rPr>
            </w:pPr>
            <w:r w:rsidRPr="00D94A37">
              <w:rPr>
                <w:b/>
                <w:bCs/>
                <w:color w:val="000000" w:themeColor="text1"/>
              </w:rPr>
              <w:t>Private</w:t>
            </w:r>
          </w:p>
        </w:tc>
        <w:tc>
          <w:tcPr>
            <w:tcW w:w="2091" w:type="dxa"/>
          </w:tcPr>
          <w:p w14:paraId="69BC24A3" w14:textId="054D9F3E" w:rsidR="00765769" w:rsidRPr="00D94A37" w:rsidRDefault="00765769" w:rsidP="00765769">
            <w:pPr>
              <w:rPr>
                <w:b/>
                <w:bCs/>
                <w:color w:val="000000" w:themeColor="text1"/>
              </w:rPr>
            </w:pPr>
            <w:r w:rsidRPr="00D94A37">
              <w:rPr>
                <w:b/>
                <w:bCs/>
                <w:color w:val="000000" w:themeColor="text1"/>
              </w:rPr>
              <w:t>Default</w:t>
            </w:r>
          </w:p>
        </w:tc>
        <w:tc>
          <w:tcPr>
            <w:tcW w:w="2091" w:type="dxa"/>
          </w:tcPr>
          <w:p w14:paraId="71D67640" w14:textId="1A3A59A1" w:rsidR="00765769" w:rsidRPr="00D94A37" w:rsidRDefault="00765769" w:rsidP="00765769">
            <w:pPr>
              <w:rPr>
                <w:b/>
                <w:bCs/>
                <w:color w:val="000000" w:themeColor="text1"/>
              </w:rPr>
            </w:pPr>
            <w:r w:rsidRPr="00D94A37">
              <w:rPr>
                <w:b/>
                <w:bCs/>
                <w:color w:val="000000" w:themeColor="text1"/>
              </w:rPr>
              <w:t>P</w:t>
            </w:r>
            <w:r w:rsidR="00C96C5B" w:rsidRPr="00D94A37">
              <w:rPr>
                <w:b/>
                <w:bCs/>
                <w:color w:val="000000" w:themeColor="text1"/>
              </w:rPr>
              <w:t>rotected</w:t>
            </w:r>
          </w:p>
        </w:tc>
        <w:tc>
          <w:tcPr>
            <w:tcW w:w="2092" w:type="dxa"/>
          </w:tcPr>
          <w:p w14:paraId="4B836AD0" w14:textId="0504A1A6" w:rsidR="00765769" w:rsidRPr="00D94A37" w:rsidRDefault="00C96C5B" w:rsidP="00765769">
            <w:pPr>
              <w:rPr>
                <w:b/>
                <w:bCs/>
                <w:color w:val="000000" w:themeColor="text1"/>
              </w:rPr>
            </w:pPr>
            <w:r w:rsidRPr="00D94A37">
              <w:rPr>
                <w:b/>
                <w:bCs/>
                <w:color w:val="000000" w:themeColor="text1"/>
              </w:rPr>
              <w:t>Public</w:t>
            </w:r>
          </w:p>
        </w:tc>
      </w:tr>
      <w:tr w:rsidR="00765769" w14:paraId="435A70FF" w14:textId="77777777" w:rsidTr="00765769">
        <w:tc>
          <w:tcPr>
            <w:tcW w:w="2091" w:type="dxa"/>
          </w:tcPr>
          <w:p w14:paraId="68428C59" w14:textId="686FD9D8" w:rsidR="00765769" w:rsidRDefault="00C96C5B" w:rsidP="007657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With the same class</w:t>
            </w:r>
          </w:p>
        </w:tc>
        <w:tc>
          <w:tcPr>
            <w:tcW w:w="2091" w:type="dxa"/>
          </w:tcPr>
          <w:p w14:paraId="5C0F13F6" w14:textId="6C4D62AB" w:rsidR="00765769" w:rsidRDefault="00C41761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FCF23FE" wp14:editId="1F824F98">
                  <wp:extent cx="159597" cy="198120"/>
                  <wp:effectExtent l="0" t="0" r="0" b="0"/>
                  <wp:docPr id="2059518607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518607" name="Graphic 205951860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6" cy="19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497DB835" w14:textId="1BE966B6" w:rsidR="00765769" w:rsidRDefault="00BB30AA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4161258" wp14:editId="3DCAA155">
                  <wp:extent cx="159597" cy="198120"/>
                  <wp:effectExtent l="0" t="0" r="0" b="0"/>
                  <wp:docPr id="119815060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518607" name="Graphic 205951860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6" cy="19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77109C0C" w14:textId="1D148752" w:rsidR="00765769" w:rsidRDefault="00BB30AA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7981D05" wp14:editId="619E268D">
                  <wp:extent cx="159597" cy="198120"/>
                  <wp:effectExtent l="0" t="0" r="0" b="0"/>
                  <wp:docPr id="105495554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518607" name="Graphic 205951860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6" cy="19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533F6D8C" w14:textId="749D2416" w:rsidR="00765769" w:rsidRDefault="00BB30AA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B7E42E6" wp14:editId="45D94267">
                  <wp:extent cx="159597" cy="198120"/>
                  <wp:effectExtent l="0" t="0" r="0" b="0"/>
                  <wp:docPr id="133965504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518607" name="Graphic 205951860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6" cy="19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769" w14:paraId="05A585CE" w14:textId="77777777" w:rsidTr="00765769">
        <w:tc>
          <w:tcPr>
            <w:tcW w:w="2091" w:type="dxa"/>
          </w:tcPr>
          <w:p w14:paraId="7FADB801" w14:textId="47A14ABE" w:rsidR="00765769" w:rsidRDefault="00C96C5B" w:rsidP="007657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child class of same package</w:t>
            </w:r>
          </w:p>
        </w:tc>
        <w:tc>
          <w:tcPr>
            <w:tcW w:w="2091" w:type="dxa"/>
          </w:tcPr>
          <w:p w14:paraId="4679089B" w14:textId="260C5783" w:rsidR="00765769" w:rsidRDefault="00E57B47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60725" wp14:editId="58F7463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69215</wp:posOffset>
                      </wp:positionV>
                      <wp:extent cx="137160" cy="205740"/>
                      <wp:effectExtent l="0" t="0" r="15240" b="0"/>
                      <wp:wrapNone/>
                      <wp:docPr id="1952785238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2057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2F4CB" id="Multiplication Sign 2" o:spid="_x0000_s1026" style="position:absolute;margin-left:.2pt;margin-top:5.45pt;width:10.8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" path="m19521,58361l46363,40466,68580,73791,90797,40466r26842,17895l87966,102870r29673,44509l90797,165274,68580,131949,46363,165274,19521,147379,49194,102870,19521,58361xe" fillcolor="#4472c4 [3204]" strokecolor="#09101d [484]" strokeweight="1pt">
                      <v:stroke joinstyle="miter"/>
                      <v:path arrowok="t" o:connecttype="custom" o:connectlocs="19521,58361;46363,40466;68580,73791;90797,40466;117639,58361;87966,102870;117639,147379;90797,165274;68580,131949;46363,165274;19521,147379;49194,102870;19521,58361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091" w:type="dxa"/>
          </w:tcPr>
          <w:p w14:paraId="2C4C0118" w14:textId="284BDE1F" w:rsidR="00765769" w:rsidRDefault="00BB30AA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1951140" wp14:editId="4EC36A63">
                  <wp:extent cx="159597" cy="198120"/>
                  <wp:effectExtent l="0" t="0" r="0" b="0"/>
                  <wp:docPr id="60364204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518607" name="Graphic 205951860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6" cy="19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7AD2C6F0" w14:textId="2A0E99D8" w:rsidR="00765769" w:rsidRDefault="00BB30AA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D30C61E" wp14:editId="232D2DCA">
                  <wp:extent cx="159597" cy="198120"/>
                  <wp:effectExtent l="0" t="0" r="0" b="0"/>
                  <wp:docPr id="188032459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518607" name="Graphic 205951860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6" cy="19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0326E17F" w14:textId="7E0707B6" w:rsidR="00765769" w:rsidRDefault="00BB30AA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EBFDA9C" wp14:editId="51327880">
                  <wp:extent cx="159597" cy="198120"/>
                  <wp:effectExtent l="0" t="0" r="0" b="0"/>
                  <wp:docPr id="146435427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518607" name="Graphic 205951860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6" cy="19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769" w14:paraId="2FA2080C" w14:textId="77777777" w:rsidTr="00765769">
        <w:tc>
          <w:tcPr>
            <w:tcW w:w="2091" w:type="dxa"/>
          </w:tcPr>
          <w:p w14:paraId="3A0AD9F3" w14:textId="708A4B11" w:rsidR="00765769" w:rsidRDefault="00212522" w:rsidP="007657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non-child class of same package</w:t>
            </w:r>
          </w:p>
        </w:tc>
        <w:tc>
          <w:tcPr>
            <w:tcW w:w="2091" w:type="dxa"/>
          </w:tcPr>
          <w:p w14:paraId="4D580CE5" w14:textId="3BAD97FA" w:rsidR="00765769" w:rsidRDefault="00E57B47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AC32DB" wp14:editId="2227B7A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137160" cy="205740"/>
                      <wp:effectExtent l="0" t="0" r="15240" b="0"/>
                      <wp:wrapNone/>
                      <wp:docPr id="1349856887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2057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62A01" id="Multiplication Sign 2" o:spid="_x0000_s1026" style="position:absolute;margin-left:-.05pt;margin-top:.6pt;width:10.8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" path="m19521,58361l46363,40466,68580,73791,90797,40466r26842,17895l87966,102870r29673,44509l90797,165274,68580,131949,46363,165274,19521,147379,49194,102870,19521,58361xe" fillcolor="#4472c4 [3204]" strokecolor="#09101d [484]" strokeweight="1pt">
                      <v:stroke joinstyle="miter"/>
                      <v:path arrowok="t" o:connecttype="custom" o:connectlocs="19521,58361;46363,40466;68580,73791;90797,40466;117639,58361;87966,102870;117639,147379;90797,165274;68580,131949;46363,165274;19521,147379;49194,102870;19521,58361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091" w:type="dxa"/>
          </w:tcPr>
          <w:p w14:paraId="45F37EA3" w14:textId="16E7A66F" w:rsidR="00765769" w:rsidRDefault="00BB30AA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FE8B7E1" wp14:editId="2DE31E7D">
                  <wp:extent cx="159597" cy="198120"/>
                  <wp:effectExtent l="0" t="0" r="0" b="0"/>
                  <wp:docPr id="79617422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518607" name="Graphic 205951860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6" cy="19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294E1E10" w14:textId="4EE65843" w:rsidR="00765769" w:rsidRDefault="00BB30AA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5D4DD13" wp14:editId="023220D6">
                  <wp:extent cx="159597" cy="198120"/>
                  <wp:effectExtent l="0" t="0" r="0" b="0"/>
                  <wp:docPr id="14298786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518607" name="Graphic 205951860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6" cy="19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34E42667" w14:textId="5DE0C8B2" w:rsidR="00765769" w:rsidRDefault="00BB30AA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13803F84" wp14:editId="3A116AA5">
                  <wp:extent cx="159597" cy="198120"/>
                  <wp:effectExtent l="0" t="0" r="0" b="0"/>
                  <wp:docPr id="195628643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518607" name="Graphic 205951860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6" cy="19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769" w14:paraId="1FFB2EBE" w14:textId="77777777" w:rsidTr="00765769">
        <w:tc>
          <w:tcPr>
            <w:tcW w:w="2091" w:type="dxa"/>
          </w:tcPr>
          <w:p w14:paraId="761B8AE6" w14:textId="573C4AFC" w:rsidR="00765769" w:rsidRDefault="00212522" w:rsidP="007657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child class of outside package</w:t>
            </w:r>
          </w:p>
        </w:tc>
        <w:tc>
          <w:tcPr>
            <w:tcW w:w="2091" w:type="dxa"/>
          </w:tcPr>
          <w:p w14:paraId="19AC91E4" w14:textId="0A1F092B" w:rsidR="00765769" w:rsidRDefault="00E57B47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AF7A35" wp14:editId="5DF0227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3175</wp:posOffset>
                      </wp:positionV>
                      <wp:extent cx="137160" cy="205740"/>
                      <wp:effectExtent l="0" t="0" r="15240" b="0"/>
                      <wp:wrapNone/>
                      <wp:docPr id="1487870867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2057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0801B" id="Multiplication Sign 2" o:spid="_x0000_s1026" style="position:absolute;margin-left:-.05pt;margin-top:.25pt;width:10.8pt;height:1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" path="m19521,58361l46363,40466,68580,73791,90797,40466r26842,17895l87966,102870r29673,44509l90797,165274,68580,131949,46363,165274,19521,147379,49194,102870,19521,58361xe" fillcolor="#4472c4 [3204]" strokecolor="#09101d [484]" strokeweight="1pt">
                      <v:stroke joinstyle="miter"/>
                      <v:path arrowok="t" o:connecttype="custom" o:connectlocs="19521,58361;46363,40466;68580,73791;90797,40466;117639,58361;87966,102870;117639,147379;90797,165274;68580,131949;46363,165274;19521,147379;49194,102870;19521,58361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091" w:type="dxa"/>
          </w:tcPr>
          <w:p w14:paraId="0C65A6E2" w14:textId="497EA1FD" w:rsidR="00765769" w:rsidRDefault="00E57B47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195369" wp14:editId="58A1973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3175</wp:posOffset>
                      </wp:positionV>
                      <wp:extent cx="137160" cy="205740"/>
                      <wp:effectExtent l="0" t="0" r="15240" b="0"/>
                      <wp:wrapNone/>
                      <wp:docPr id="431217743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2057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BF68D" id="Multiplication Sign 2" o:spid="_x0000_s1026" style="position:absolute;margin-left:-.2pt;margin-top:.25pt;width:10.8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" path="m19521,58361l46363,40466,68580,73791,90797,40466r26842,17895l87966,102870r29673,44509l90797,165274,68580,131949,46363,165274,19521,147379,49194,102870,19521,58361xe" fillcolor="#4472c4 [3204]" strokecolor="#09101d [484]" strokeweight="1pt">
                      <v:stroke joinstyle="miter"/>
                      <v:path arrowok="t" o:connecttype="custom" o:connectlocs="19521,58361;46363,40466;68580,73791;90797,40466;117639,58361;87966,102870;117639,147379;90797,165274;68580,131949;46363,165274;19521,147379;49194,102870;19521,58361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091" w:type="dxa"/>
          </w:tcPr>
          <w:p w14:paraId="32BFD16B" w14:textId="7CE841BB" w:rsidR="00765769" w:rsidRDefault="00BB30AA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52E8B28" wp14:editId="159D70D9">
                  <wp:extent cx="159597" cy="198120"/>
                  <wp:effectExtent l="0" t="0" r="0" b="0"/>
                  <wp:docPr id="43673019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518607" name="Graphic 205951860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6" cy="19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03D1BAE2" w14:textId="4025ED34" w:rsidR="00765769" w:rsidRDefault="00BB30AA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A09C0F5" wp14:editId="333C1B0C">
                  <wp:extent cx="159597" cy="198120"/>
                  <wp:effectExtent l="0" t="0" r="0" b="0"/>
                  <wp:docPr id="205260641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518607" name="Graphic 205951860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6" cy="19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769" w14:paraId="25AA9526" w14:textId="77777777" w:rsidTr="00765769">
        <w:tc>
          <w:tcPr>
            <w:tcW w:w="2091" w:type="dxa"/>
          </w:tcPr>
          <w:p w14:paraId="023D032C" w14:textId="16E99551" w:rsidR="00765769" w:rsidRDefault="00C41761" w:rsidP="007657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non-child class of outside package</w:t>
            </w:r>
          </w:p>
        </w:tc>
        <w:tc>
          <w:tcPr>
            <w:tcW w:w="2091" w:type="dxa"/>
          </w:tcPr>
          <w:p w14:paraId="79AF61C8" w14:textId="6C692467" w:rsidR="00765769" w:rsidRDefault="00E57B47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A66940" wp14:editId="43206A0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6350</wp:posOffset>
                      </wp:positionV>
                      <wp:extent cx="137160" cy="205740"/>
                      <wp:effectExtent l="0" t="0" r="15240" b="0"/>
                      <wp:wrapNone/>
                      <wp:docPr id="1906862727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2057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2C66" id="Multiplication Sign 2" o:spid="_x0000_s1026" style="position:absolute;margin-left:-.05pt;margin-top:.5pt;width:10.8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" path="m19521,58361l46363,40466,68580,73791,90797,40466r26842,17895l87966,102870r29673,44509l90797,165274,68580,131949,46363,165274,19521,147379,49194,102870,19521,58361xe" fillcolor="#4472c4 [3204]" strokecolor="#09101d [484]" strokeweight="1pt">
                      <v:stroke joinstyle="miter"/>
                      <v:path arrowok="t" o:connecttype="custom" o:connectlocs="19521,58361;46363,40466;68580,73791;90797,40466;117639,58361;87966,102870;117639,147379;90797,165274;68580,131949;46363,165274;19521,147379;49194,102870;19521,58361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091" w:type="dxa"/>
          </w:tcPr>
          <w:p w14:paraId="58473BB4" w14:textId="606DDEFF" w:rsidR="00765769" w:rsidRDefault="00E57B47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10D425" wp14:editId="0AA784C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6350</wp:posOffset>
                      </wp:positionV>
                      <wp:extent cx="137160" cy="205740"/>
                      <wp:effectExtent l="0" t="0" r="15240" b="0"/>
                      <wp:wrapNone/>
                      <wp:docPr id="140167134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2057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03F87" id="Multiplication Sign 2" o:spid="_x0000_s1026" style="position:absolute;margin-left:-.2pt;margin-top:.5pt;width:10.8pt;height: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" path="m19521,58361l46363,40466,68580,73791,90797,40466r26842,17895l87966,102870r29673,44509l90797,165274,68580,131949,46363,165274,19521,147379,49194,102870,19521,58361xe" fillcolor="#4472c4 [3204]" strokecolor="#09101d [484]" strokeweight="1pt">
                      <v:stroke joinstyle="miter"/>
                      <v:path arrowok="t" o:connecttype="custom" o:connectlocs="19521,58361;46363,40466;68580,73791;90797,40466;117639,58361;87966,102870;117639,147379;90797,165274;68580,131949;46363,165274;19521,147379;49194,102870;19521,58361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091" w:type="dxa"/>
          </w:tcPr>
          <w:p w14:paraId="3FCA5782" w14:textId="5D1DAEC3" w:rsidR="00765769" w:rsidRDefault="00E57B47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C669DF" wp14:editId="14D8739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</wp:posOffset>
                      </wp:positionV>
                      <wp:extent cx="137160" cy="205740"/>
                      <wp:effectExtent l="0" t="0" r="15240" b="0"/>
                      <wp:wrapNone/>
                      <wp:docPr id="1740644317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2057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FB13D" id="Multiplication Sign 2" o:spid="_x0000_s1026" style="position:absolute;margin-left:-.35pt;margin-top:.5pt;width:10.8pt;height:1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" path="m19521,58361l46363,40466,68580,73791,90797,40466r26842,17895l87966,102870r29673,44509l90797,165274,68580,131949,46363,165274,19521,147379,49194,102870,19521,58361xe" fillcolor="#4472c4 [3204]" strokecolor="#09101d [484]" strokeweight="1pt">
                      <v:stroke joinstyle="miter"/>
                      <v:path arrowok="t" o:connecttype="custom" o:connectlocs="19521,58361;46363,40466;68580,73791;90797,40466;117639,58361;87966,102870;117639,147379;90797,165274;68580,131949;46363,165274;19521,147379;49194,102870;19521,58361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092" w:type="dxa"/>
          </w:tcPr>
          <w:p w14:paraId="508BFE60" w14:textId="3E303584" w:rsidR="00765769" w:rsidRDefault="00BB30AA" w:rsidP="007657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A81E078" wp14:editId="438D3B6D">
                  <wp:extent cx="159597" cy="198120"/>
                  <wp:effectExtent l="0" t="0" r="0" b="0"/>
                  <wp:docPr id="143455923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518607" name="Graphic 205951860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6" cy="19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E9598C" w14:textId="77777777" w:rsidR="00765769" w:rsidRDefault="00765769" w:rsidP="00765769">
      <w:pPr>
        <w:rPr>
          <w:color w:val="000000" w:themeColor="text1"/>
        </w:rPr>
      </w:pPr>
    </w:p>
    <w:p w14:paraId="59B22752" w14:textId="77777777" w:rsidR="008F5D5B" w:rsidRDefault="008F5D5B" w:rsidP="00765769">
      <w:pPr>
        <w:rPr>
          <w:color w:val="000000" w:themeColor="text1"/>
        </w:rPr>
      </w:pPr>
    </w:p>
    <w:p w14:paraId="4853A0F7" w14:textId="7EFCAF73" w:rsidR="008F5D5B" w:rsidRPr="00D94A37" w:rsidRDefault="008F5D5B" w:rsidP="00765769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>Final variables</w:t>
      </w:r>
    </w:p>
    <w:p w14:paraId="44A223B1" w14:textId="4489A991" w:rsidR="008F5D5B" w:rsidRPr="00D94A37" w:rsidRDefault="008F5D5B" w:rsidP="008F5D5B">
      <w:pPr>
        <w:pStyle w:val="ListParagraph"/>
        <w:numPr>
          <w:ilvl w:val="0"/>
          <w:numId w:val="21"/>
        </w:numPr>
        <w:rPr>
          <w:rFonts w:ascii="Verdana" w:hAnsi="Verdana"/>
          <w:color w:val="000000" w:themeColor="text1"/>
          <w:u w:val="single"/>
        </w:rPr>
      </w:pPr>
      <w:r w:rsidRPr="00D94A37">
        <w:rPr>
          <w:rFonts w:ascii="Verdana" w:hAnsi="Verdana"/>
          <w:color w:val="000000" w:themeColor="text1"/>
          <w:u w:val="single"/>
        </w:rPr>
        <w:t>Final instance variables</w:t>
      </w:r>
    </w:p>
    <w:p w14:paraId="2215A808" w14:textId="545E8F56" w:rsidR="008F5D5B" w:rsidRDefault="008F5D5B" w:rsidP="008F5D5B">
      <w:pPr>
        <w:pStyle w:val="ListParagraph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gramStart"/>
      <w:r>
        <w:rPr>
          <w:color w:val="000000" w:themeColor="text1"/>
        </w:rPr>
        <w:t>instance</w:t>
      </w:r>
      <w:proofErr w:type="gramEnd"/>
      <w:r>
        <w:rPr>
          <w:color w:val="000000" w:themeColor="text1"/>
        </w:rPr>
        <w:t xml:space="preserve"> variables</w:t>
      </w:r>
      <w:r w:rsidR="001B6366">
        <w:rPr>
          <w:color w:val="000000" w:themeColor="text1"/>
        </w:rPr>
        <w:t>,</w:t>
      </w:r>
      <w:r>
        <w:rPr>
          <w:color w:val="000000" w:themeColor="text1"/>
        </w:rPr>
        <w:t xml:space="preserve"> we are not require to perform, </w:t>
      </w:r>
      <w:r w:rsidR="0067495A">
        <w:rPr>
          <w:color w:val="000000" w:themeColor="text1"/>
        </w:rPr>
        <w:t xml:space="preserve">initialization explicitly. The JVM will always provide </w:t>
      </w:r>
      <w:r w:rsidR="001B6366">
        <w:rPr>
          <w:color w:val="000000" w:themeColor="text1"/>
        </w:rPr>
        <w:t>default values.</w:t>
      </w:r>
    </w:p>
    <w:p w14:paraId="6EB9437A" w14:textId="3D5B05BE" w:rsidR="001B6366" w:rsidRDefault="0001754A" w:rsidP="008F5D5B">
      <w:pPr>
        <w:pStyle w:val="ListParagraph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If the instance variables declared as final, then JVM will not provide the default value.</w:t>
      </w:r>
    </w:p>
    <w:p w14:paraId="32C74683" w14:textId="23601584" w:rsidR="0001754A" w:rsidRDefault="00C44CED" w:rsidP="008F5D5B">
      <w:pPr>
        <w:pStyle w:val="ListParagraph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If we not providing any default value to the final variable</w:t>
      </w:r>
      <w:r w:rsidR="007D612D">
        <w:rPr>
          <w:color w:val="000000" w:themeColor="text1"/>
        </w:rPr>
        <w:t xml:space="preserve"> then compiler will throw error.</w:t>
      </w:r>
    </w:p>
    <w:p w14:paraId="2D5928E1" w14:textId="3CA8321B" w:rsidR="007D612D" w:rsidRDefault="007D612D" w:rsidP="008F5D5B">
      <w:pPr>
        <w:pStyle w:val="ListParagraph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We have to perform initialization</w:t>
      </w:r>
      <w:r w:rsidR="000769B6">
        <w:rPr>
          <w:color w:val="000000" w:themeColor="text1"/>
        </w:rPr>
        <w:t>, before compilation of the constructor.</w:t>
      </w:r>
    </w:p>
    <w:p w14:paraId="0DE6DD7B" w14:textId="24F22B1F" w:rsidR="000769B6" w:rsidRDefault="00145F17" w:rsidP="008F5D5B">
      <w:pPr>
        <w:pStyle w:val="ListParagraph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We can initiate final variables in</w:t>
      </w:r>
    </w:p>
    <w:p w14:paraId="6537D605" w14:textId="3F4DD4C6" w:rsidR="00145F17" w:rsidRDefault="00145F17" w:rsidP="00145F17">
      <w:pPr>
        <w:pStyle w:val="ListParagraph"/>
        <w:numPr>
          <w:ilvl w:val="2"/>
          <w:numId w:val="21"/>
        </w:numPr>
        <w:rPr>
          <w:color w:val="000000" w:themeColor="text1"/>
        </w:rPr>
      </w:pPr>
      <w:r>
        <w:rPr>
          <w:color w:val="000000" w:themeColor="text1"/>
        </w:rPr>
        <w:t>At the time of declaration</w:t>
      </w:r>
    </w:p>
    <w:p w14:paraId="1C67D9DB" w14:textId="4446B235" w:rsidR="00145F17" w:rsidRDefault="0023644C" w:rsidP="00145F17">
      <w:pPr>
        <w:pStyle w:val="ListParagraph"/>
        <w:numPr>
          <w:ilvl w:val="2"/>
          <w:numId w:val="21"/>
        </w:numPr>
        <w:rPr>
          <w:color w:val="000000" w:themeColor="text1"/>
        </w:rPr>
      </w:pPr>
      <w:r>
        <w:rPr>
          <w:color w:val="000000" w:themeColor="text1"/>
        </w:rPr>
        <w:t>Inside instance block</w:t>
      </w:r>
    </w:p>
    <w:p w14:paraId="7C9DEB8A" w14:textId="5D59C922" w:rsidR="0023644C" w:rsidRDefault="0023644C" w:rsidP="0023644C">
      <w:pPr>
        <w:pStyle w:val="ListParagraph"/>
        <w:numPr>
          <w:ilvl w:val="2"/>
          <w:numId w:val="21"/>
        </w:numPr>
        <w:rPr>
          <w:color w:val="000000" w:themeColor="text1"/>
        </w:rPr>
      </w:pPr>
      <w:r>
        <w:rPr>
          <w:color w:val="000000" w:themeColor="text1"/>
        </w:rPr>
        <w:t>Inside constructor</w:t>
      </w:r>
    </w:p>
    <w:p w14:paraId="6C572A58" w14:textId="656B18F6" w:rsidR="0023644C" w:rsidRPr="00D94A37" w:rsidRDefault="0023644C" w:rsidP="0023644C">
      <w:pPr>
        <w:pStyle w:val="ListParagraph"/>
        <w:numPr>
          <w:ilvl w:val="0"/>
          <w:numId w:val="21"/>
        </w:numPr>
        <w:rPr>
          <w:rFonts w:ascii="Verdana" w:hAnsi="Verdana"/>
          <w:color w:val="000000" w:themeColor="text1"/>
          <w:u w:val="single"/>
        </w:rPr>
      </w:pPr>
      <w:r w:rsidRPr="00D94A37">
        <w:rPr>
          <w:rFonts w:ascii="Verdana" w:hAnsi="Verdana"/>
          <w:color w:val="000000" w:themeColor="text1"/>
          <w:u w:val="single"/>
        </w:rPr>
        <w:t>Final static variables</w:t>
      </w:r>
    </w:p>
    <w:p w14:paraId="7CD0543A" w14:textId="36E95909" w:rsidR="0023644C" w:rsidRDefault="00E7160B" w:rsidP="0023644C">
      <w:pPr>
        <w:pStyle w:val="ListParagraph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If a value of the variable </w:t>
      </w:r>
      <w:r w:rsidR="0097754B">
        <w:rPr>
          <w:color w:val="000000" w:themeColor="text1"/>
        </w:rPr>
        <w:t>is</w:t>
      </w:r>
      <w:r>
        <w:rPr>
          <w:color w:val="000000" w:themeColor="text1"/>
        </w:rPr>
        <w:t xml:space="preserve"> changed from </w:t>
      </w:r>
      <w:r w:rsidR="0097754B">
        <w:rPr>
          <w:color w:val="000000" w:themeColor="text1"/>
        </w:rPr>
        <w:t>object to object, we can use static variables.</w:t>
      </w:r>
    </w:p>
    <w:p w14:paraId="525ED262" w14:textId="7C4189EC" w:rsidR="0097754B" w:rsidRDefault="007C5623" w:rsidP="0023644C">
      <w:pPr>
        <w:pStyle w:val="ListParagraph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Static variables are class level variables, the single copy of the </w:t>
      </w:r>
      <w:r w:rsidR="00C502DF">
        <w:rPr>
          <w:color w:val="000000" w:themeColor="text1"/>
        </w:rPr>
        <w:t>variable will be created at class level and shared by every object</w:t>
      </w:r>
      <w:r w:rsidR="008F0AE1">
        <w:rPr>
          <w:color w:val="000000" w:themeColor="text1"/>
        </w:rPr>
        <w:t xml:space="preserve"> of that class.</w:t>
      </w:r>
    </w:p>
    <w:p w14:paraId="51B0A6C1" w14:textId="77777777" w:rsidR="005C6BAC" w:rsidRDefault="008F0AE1" w:rsidP="0023644C">
      <w:pPr>
        <w:pStyle w:val="ListParagraph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For static variables JVM will provide default values but for </w:t>
      </w:r>
      <w:r w:rsidR="00E50FDF">
        <w:rPr>
          <w:color w:val="000000" w:themeColor="text1"/>
        </w:rPr>
        <w:t>final static variable</w:t>
      </w:r>
      <w:r w:rsidR="005C6BAC">
        <w:rPr>
          <w:color w:val="000000" w:themeColor="text1"/>
        </w:rPr>
        <w:t>s the default initialization will not happen</w:t>
      </w:r>
    </w:p>
    <w:p w14:paraId="668035DB" w14:textId="77777777" w:rsidR="001E744B" w:rsidRDefault="001E744B" w:rsidP="0023644C">
      <w:pPr>
        <w:pStyle w:val="ListParagraph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Following places to declare final static variable</w:t>
      </w:r>
    </w:p>
    <w:p w14:paraId="5995FF72" w14:textId="77777777" w:rsidR="001E744B" w:rsidRDefault="001E744B" w:rsidP="001E744B">
      <w:pPr>
        <w:pStyle w:val="ListParagraph"/>
        <w:numPr>
          <w:ilvl w:val="2"/>
          <w:numId w:val="21"/>
        </w:numPr>
        <w:rPr>
          <w:color w:val="000000" w:themeColor="text1"/>
        </w:rPr>
      </w:pPr>
      <w:r>
        <w:rPr>
          <w:color w:val="000000" w:themeColor="text1"/>
        </w:rPr>
        <w:t>At the time of declaration</w:t>
      </w:r>
    </w:p>
    <w:p w14:paraId="259895D1" w14:textId="77777777" w:rsidR="00F35F22" w:rsidRDefault="00F35F22" w:rsidP="001E744B">
      <w:pPr>
        <w:pStyle w:val="ListParagraph"/>
        <w:numPr>
          <w:ilvl w:val="2"/>
          <w:numId w:val="21"/>
        </w:numPr>
        <w:rPr>
          <w:color w:val="000000" w:themeColor="text1"/>
        </w:rPr>
      </w:pPr>
      <w:r>
        <w:rPr>
          <w:color w:val="000000" w:themeColor="text1"/>
        </w:rPr>
        <w:t>Inside static block</w:t>
      </w:r>
    </w:p>
    <w:p w14:paraId="6D95DE8B" w14:textId="77777777" w:rsidR="00F35F22" w:rsidRDefault="00F35F22" w:rsidP="001E744B">
      <w:pPr>
        <w:pStyle w:val="ListParagraph"/>
        <w:numPr>
          <w:ilvl w:val="2"/>
          <w:numId w:val="21"/>
        </w:numPr>
        <w:rPr>
          <w:color w:val="000000" w:themeColor="text1"/>
        </w:rPr>
      </w:pPr>
      <w:r>
        <w:rPr>
          <w:color w:val="000000" w:themeColor="text1"/>
        </w:rPr>
        <w:t>Before class loading completion</w:t>
      </w:r>
    </w:p>
    <w:p w14:paraId="2AEC6118" w14:textId="77777777" w:rsidR="00F35F22" w:rsidRPr="00D94A37" w:rsidRDefault="00F35F22" w:rsidP="00F35F22">
      <w:pPr>
        <w:pStyle w:val="ListParagraph"/>
        <w:numPr>
          <w:ilvl w:val="0"/>
          <w:numId w:val="21"/>
        </w:numPr>
        <w:rPr>
          <w:rFonts w:ascii="Verdana" w:hAnsi="Verdana"/>
          <w:color w:val="000000" w:themeColor="text1"/>
          <w:u w:val="single"/>
        </w:rPr>
      </w:pPr>
      <w:r w:rsidRPr="00D94A37">
        <w:rPr>
          <w:rFonts w:ascii="Verdana" w:hAnsi="Verdana"/>
          <w:color w:val="000000" w:themeColor="text1"/>
          <w:u w:val="single"/>
        </w:rPr>
        <w:t>Final local variables</w:t>
      </w:r>
    </w:p>
    <w:p w14:paraId="22AE1666" w14:textId="77777777" w:rsidR="00862859" w:rsidRDefault="00B241DC" w:rsidP="00862859">
      <w:pPr>
        <w:pStyle w:val="ListParagraph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variables declared inside the methods are known as local variables</w:t>
      </w:r>
      <w:r w:rsidR="00862859">
        <w:rPr>
          <w:color w:val="000000" w:themeColor="text1"/>
        </w:rPr>
        <w:t xml:space="preserve"> or stack variables or automatic variables</w:t>
      </w:r>
    </w:p>
    <w:p w14:paraId="46E19620" w14:textId="77777777" w:rsidR="002046C6" w:rsidRDefault="00862859" w:rsidP="00862859">
      <w:pPr>
        <w:pStyle w:val="ListParagraph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JVM will not provide any default value to the local variables </w:t>
      </w:r>
      <w:r w:rsidR="002046C6">
        <w:rPr>
          <w:color w:val="000000" w:themeColor="text1"/>
        </w:rPr>
        <w:t>if it is final or non-final</w:t>
      </w:r>
    </w:p>
    <w:p w14:paraId="07B101F6" w14:textId="77777777" w:rsidR="00207FD6" w:rsidRDefault="00207FD6" w:rsidP="00862859">
      <w:pPr>
        <w:pStyle w:val="ListParagraph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lastRenderedPageBreak/>
        <w:t>Even though local variables are final, we can initialize them before the usage of them.</w:t>
      </w:r>
    </w:p>
    <w:p w14:paraId="73FA1D82" w14:textId="5D4AFB70" w:rsidR="009A24DF" w:rsidRDefault="009A24DF" w:rsidP="00862859">
      <w:pPr>
        <w:pStyle w:val="ListParagraph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If we are not using then it is not required to perform initialization</w:t>
      </w:r>
    </w:p>
    <w:p w14:paraId="50D9D224" w14:textId="32E598E2" w:rsidR="008F0AE1" w:rsidRDefault="00E50FDF" w:rsidP="00862859">
      <w:pPr>
        <w:pStyle w:val="ListParagraph"/>
        <w:numPr>
          <w:ilvl w:val="1"/>
          <w:numId w:val="21"/>
        </w:numPr>
        <w:rPr>
          <w:color w:val="000000" w:themeColor="text1"/>
        </w:rPr>
      </w:pPr>
      <w:r w:rsidRPr="00862859">
        <w:rPr>
          <w:color w:val="000000" w:themeColor="text1"/>
        </w:rPr>
        <w:t xml:space="preserve"> </w:t>
      </w:r>
      <w:r w:rsidR="008320B1">
        <w:rPr>
          <w:color w:val="000000" w:themeColor="text1"/>
        </w:rPr>
        <w:t xml:space="preserve">The only applicable modifier for local </w:t>
      </w:r>
      <w:r w:rsidR="00D42F4F">
        <w:rPr>
          <w:color w:val="000000" w:themeColor="text1"/>
        </w:rPr>
        <w:t xml:space="preserve">variable is final, any other modifier like public, </w:t>
      </w:r>
      <w:proofErr w:type="gramStart"/>
      <w:r w:rsidR="00D42F4F">
        <w:rPr>
          <w:color w:val="000000" w:themeColor="text1"/>
        </w:rPr>
        <w:t>private</w:t>
      </w:r>
      <w:r w:rsidR="00941A1A">
        <w:rPr>
          <w:color w:val="000000" w:themeColor="text1"/>
        </w:rPr>
        <w:t xml:space="preserve"> </w:t>
      </w:r>
      <w:r w:rsidR="00D42F4F">
        <w:rPr>
          <w:color w:val="000000" w:themeColor="text1"/>
        </w:rPr>
        <w:t>,</w:t>
      </w:r>
      <w:proofErr w:type="gramEnd"/>
      <w:r w:rsidR="00941A1A">
        <w:rPr>
          <w:color w:val="000000" w:themeColor="text1"/>
        </w:rPr>
        <w:t xml:space="preserve"> </w:t>
      </w:r>
      <w:r w:rsidR="00D42F4F">
        <w:rPr>
          <w:color w:val="000000" w:themeColor="text1"/>
        </w:rPr>
        <w:t>etc.</w:t>
      </w:r>
    </w:p>
    <w:p w14:paraId="0A5AA7E3" w14:textId="764A924E" w:rsidR="00D42F4F" w:rsidRDefault="00941A1A" w:rsidP="00941A1A">
      <w:pPr>
        <w:rPr>
          <w:color w:val="000000" w:themeColor="text1"/>
        </w:rPr>
      </w:pPr>
      <w:r w:rsidRPr="00D94A37">
        <w:rPr>
          <w:b/>
          <w:bCs/>
          <w:color w:val="000000" w:themeColor="text1"/>
        </w:rPr>
        <w:t>Note</w:t>
      </w:r>
      <w:r>
        <w:rPr>
          <w:color w:val="000000" w:themeColor="text1"/>
        </w:rPr>
        <w:t xml:space="preserve"> </w:t>
      </w:r>
      <w:r w:rsidR="00156820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156820">
        <w:rPr>
          <w:color w:val="000000" w:themeColor="text1"/>
        </w:rPr>
        <w:t xml:space="preserve">if no modifiers specified </w:t>
      </w:r>
      <w:r w:rsidR="00651DE2">
        <w:rPr>
          <w:color w:val="000000" w:themeColor="text1"/>
        </w:rPr>
        <w:t>before static or instance variables</w:t>
      </w:r>
      <w:r w:rsidR="00B9739E">
        <w:rPr>
          <w:color w:val="000000" w:themeColor="text1"/>
        </w:rPr>
        <w:t xml:space="preserve">, then it will be </w:t>
      </w:r>
      <w:proofErr w:type="gramStart"/>
      <w:r w:rsidR="00B9739E">
        <w:rPr>
          <w:color w:val="000000" w:themeColor="text1"/>
        </w:rPr>
        <w:t>default</w:t>
      </w:r>
      <w:proofErr w:type="gramEnd"/>
      <w:r w:rsidR="00B9739E">
        <w:rPr>
          <w:color w:val="000000" w:themeColor="text1"/>
        </w:rPr>
        <w:t xml:space="preserve"> instance or default static variables. </w:t>
      </w:r>
      <w:r w:rsidR="00143650">
        <w:rPr>
          <w:color w:val="000000" w:themeColor="text1"/>
        </w:rPr>
        <w:t>But it is not applicable for local variables.</w:t>
      </w:r>
    </w:p>
    <w:p w14:paraId="6470FCF6" w14:textId="77777777" w:rsidR="00542461" w:rsidRDefault="00143650" w:rsidP="00941A1A">
      <w:pPr>
        <w:rPr>
          <w:color w:val="000000" w:themeColor="text1"/>
        </w:rPr>
      </w:pPr>
      <w:r>
        <w:rPr>
          <w:color w:val="000000" w:themeColor="text1"/>
        </w:rPr>
        <w:t xml:space="preserve">Formal parameters of a </w:t>
      </w:r>
      <w:r w:rsidR="00553D83">
        <w:rPr>
          <w:color w:val="000000" w:themeColor="text1"/>
        </w:rPr>
        <w:t xml:space="preserve">method </w:t>
      </w:r>
      <w:proofErr w:type="gramStart"/>
      <w:r w:rsidR="00553D83">
        <w:rPr>
          <w:color w:val="000000" w:themeColor="text1"/>
        </w:rPr>
        <w:t>is</w:t>
      </w:r>
      <w:proofErr w:type="gramEnd"/>
      <w:r w:rsidR="00553D83">
        <w:rPr>
          <w:color w:val="000000" w:themeColor="text1"/>
        </w:rPr>
        <w:t xml:space="preserve"> also local variable of the method. If formal parameters of a method</w:t>
      </w:r>
      <w:r w:rsidR="00FC64B6">
        <w:rPr>
          <w:color w:val="000000" w:themeColor="text1"/>
        </w:rPr>
        <w:t xml:space="preserve"> </w:t>
      </w:r>
      <w:proofErr w:type="gramStart"/>
      <w:r w:rsidR="00FC64B6">
        <w:rPr>
          <w:color w:val="000000" w:themeColor="text1"/>
        </w:rPr>
        <w:t>is</w:t>
      </w:r>
      <w:proofErr w:type="gramEnd"/>
      <w:r w:rsidR="00FC64B6">
        <w:rPr>
          <w:color w:val="000000" w:themeColor="text1"/>
        </w:rPr>
        <w:t xml:space="preserve"> final then we can’t perform reassignment.</w:t>
      </w:r>
    </w:p>
    <w:p w14:paraId="2B54944B" w14:textId="77777777" w:rsidR="00542461" w:rsidRDefault="00542461" w:rsidP="00941A1A">
      <w:pPr>
        <w:rPr>
          <w:color w:val="000000" w:themeColor="text1"/>
        </w:rPr>
      </w:pPr>
    </w:p>
    <w:p w14:paraId="56C2BCC2" w14:textId="77777777" w:rsidR="00850A2C" w:rsidRPr="00D94A37" w:rsidRDefault="00542461" w:rsidP="00941A1A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 xml:space="preserve">Static </w:t>
      </w:r>
      <w:r w:rsidR="00850A2C" w:rsidRPr="00D94A37">
        <w:rPr>
          <w:rFonts w:ascii="Verdana" w:hAnsi="Verdana"/>
          <w:color w:val="000000" w:themeColor="text1"/>
          <w:sz w:val="24"/>
          <w:szCs w:val="24"/>
        </w:rPr>
        <w:t>Modifier</w:t>
      </w:r>
    </w:p>
    <w:p w14:paraId="489513CA" w14:textId="77777777" w:rsidR="00F951AF" w:rsidRDefault="00850A2C" w:rsidP="00850A2C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Static is modifier applicable for </w:t>
      </w:r>
      <w:r w:rsidR="00F951AF">
        <w:rPr>
          <w:color w:val="000000" w:themeColor="text1"/>
        </w:rPr>
        <w:t>methods and variables and not for classes.</w:t>
      </w:r>
    </w:p>
    <w:p w14:paraId="48414A80" w14:textId="77777777" w:rsidR="00475663" w:rsidRDefault="00F951AF" w:rsidP="00475663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We can’t declare top level class as Static but we can declare </w:t>
      </w:r>
      <w:r w:rsidR="00475663">
        <w:rPr>
          <w:color w:val="000000" w:themeColor="text1"/>
        </w:rPr>
        <w:t>inner class with static modifier. Such type of inner class is called static inner class.</w:t>
      </w:r>
    </w:p>
    <w:p w14:paraId="2268BADE" w14:textId="77777777" w:rsidR="002632EE" w:rsidRDefault="00A50C1C" w:rsidP="00475663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In the case of instance variable for every object separate </w:t>
      </w:r>
      <w:r w:rsidR="002632EE">
        <w:rPr>
          <w:color w:val="000000" w:themeColor="text1"/>
        </w:rPr>
        <w:t xml:space="preserve">copy will be created. </w:t>
      </w:r>
    </w:p>
    <w:p w14:paraId="11137727" w14:textId="77777777" w:rsidR="00022DA5" w:rsidRDefault="002632EE" w:rsidP="00475663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In the case of static variable, </w:t>
      </w:r>
      <w:r w:rsidR="00022DA5">
        <w:rPr>
          <w:color w:val="000000" w:themeColor="text1"/>
        </w:rPr>
        <w:t>a single copy will be created by class level and shared by every object.</w:t>
      </w:r>
    </w:p>
    <w:p w14:paraId="76B032FC" w14:textId="369875D7" w:rsidR="00143650" w:rsidRDefault="006A4227" w:rsidP="00475663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We can’t </w:t>
      </w:r>
      <w:r w:rsidR="00F83747">
        <w:rPr>
          <w:color w:val="000000" w:themeColor="text1"/>
        </w:rPr>
        <w:t xml:space="preserve">access </w:t>
      </w:r>
      <w:r>
        <w:rPr>
          <w:color w:val="000000" w:themeColor="text1"/>
        </w:rPr>
        <w:t xml:space="preserve">instance members directly from static area but </w:t>
      </w:r>
      <w:r w:rsidR="00257B45">
        <w:rPr>
          <w:color w:val="000000" w:themeColor="text1"/>
        </w:rPr>
        <w:t>we can access from instance area directly.</w:t>
      </w:r>
    </w:p>
    <w:p w14:paraId="7B9359FC" w14:textId="60B90F9A" w:rsidR="00257B45" w:rsidRDefault="00257B45" w:rsidP="00475663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We access static member </w:t>
      </w:r>
      <w:r w:rsidR="00CA221C">
        <w:rPr>
          <w:color w:val="000000" w:themeColor="text1"/>
        </w:rPr>
        <w:t>from both instance and static area directly.</w:t>
      </w:r>
    </w:p>
    <w:p w14:paraId="71106751" w14:textId="78A1D254" w:rsidR="00625FBD" w:rsidRDefault="00625FBD" w:rsidP="00625FBD">
      <w:pPr>
        <w:rPr>
          <w:color w:val="000000" w:themeColor="text1"/>
        </w:rPr>
      </w:pPr>
    </w:p>
    <w:p w14:paraId="18EA5165" w14:textId="2D052C89" w:rsidR="00625FBD" w:rsidRPr="00D94A37" w:rsidRDefault="00625FBD" w:rsidP="00625FBD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>Important Terminologies</w:t>
      </w:r>
    </w:p>
    <w:p w14:paraId="674701C2" w14:textId="1D11E175" w:rsidR="00E7558F" w:rsidRDefault="00625FBD" w:rsidP="00E7558F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Overloading </w:t>
      </w:r>
      <w:r w:rsidR="00E7558F">
        <w:rPr>
          <w:color w:val="000000" w:themeColor="text1"/>
        </w:rPr>
        <w:t xml:space="preserve">concept applicable for static methods including main method. But JVM will call only </w:t>
      </w:r>
      <w:r w:rsidR="00FA09EB">
        <w:rPr>
          <w:color w:val="000000" w:themeColor="text1"/>
        </w:rPr>
        <w:t>method with String array param. Other method will act as normal method</w:t>
      </w:r>
    </w:p>
    <w:p w14:paraId="551CC10D" w14:textId="19BC576E" w:rsidR="007871F5" w:rsidRDefault="007871F5" w:rsidP="00E7558F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Inheritance concept applicable for static methods. Hence execution child class </w:t>
      </w:r>
      <w:r w:rsidR="00D8642D">
        <w:rPr>
          <w:color w:val="000000" w:themeColor="text1"/>
        </w:rPr>
        <w:t>if child doesn’t contain main method</w:t>
      </w:r>
      <w:r w:rsidR="009839CA">
        <w:rPr>
          <w:color w:val="000000" w:themeColor="text1"/>
        </w:rPr>
        <w:t>,</w:t>
      </w:r>
      <w:r w:rsidR="00D8642D">
        <w:rPr>
          <w:color w:val="000000" w:themeColor="text1"/>
        </w:rPr>
        <w:t xml:space="preserve"> then parent main method will be execute</w:t>
      </w:r>
      <w:r w:rsidR="009839CA">
        <w:rPr>
          <w:color w:val="000000" w:themeColor="text1"/>
        </w:rPr>
        <w:t>d</w:t>
      </w:r>
      <w:r w:rsidR="00D8642D">
        <w:rPr>
          <w:color w:val="000000" w:themeColor="text1"/>
        </w:rPr>
        <w:t>.</w:t>
      </w:r>
    </w:p>
    <w:p w14:paraId="6EDAC060" w14:textId="662BF218" w:rsidR="00D8642D" w:rsidRDefault="009839CA" w:rsidP="00E7558F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If child class contains main method</w:t>
      </w:r>
      <w:r w:rsidR="00E65781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D67BFD">
        <w:rPr>
          <w:color w:val="000000" w:themeColor="text1"/>
        </w:rPr>
        <w:t xml:space="preserve">then the program </w:t>
      </w:r>
      <w:r w:rsidR="00E65781">
        <w:rPr>
          <w:color w:val="000000" w:themeColor="text1"/>
        </w:rPr>
        <w:t>will execute but</w:t>
      </w:r>
      <w:r w:rsidR="00D67BFD">
        <w:rPr>
          <w:color w:val="000000" w:themeColor="text1"/>
        </w:rPr>
        <w:t xml:space="preserve"> method overriding </w:t>
      </w:r>
      <w:r w:rsidR="00E65781">
        <w:rPr>
          <w:color w:val="000000" w:themeColor="text1"/>
        </w:rPr>
        <w:t>won’t happen instead of overriding method hiding will happen.</w:t>
      </w:r>
    </w:p>
    <w:p w14:paraId="36C95E1B" w14:textId="409EBB99" w:rsidR="00E65781" w:rsidRDefault="00FF5960" w:rsidP="00E7558F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Inside method implementation </w:t>
      </w:r>
      <w:r w:rsidR="001A629E">
        <w:rPr>
          <w:color w:val="000000" w:themeColor="text1"/>
        </w:rPr>
        <w:t xml:space="preserve">if we are using al least one instance variable then that method talks about </w:t>
      </w:r>
      <w:r w:rsidR="00B9461B">
        <w:rPr>
          <w:color w:val="000000" w:themeColor="text1"/>
        </w:rPr>
        <w:t>particular object hence that method declared as instance method.</w:t>
      </w:r>
    </w:p>
    <w:p w14:paraId="6F6EA049" w14:textId="49A7FDDD" w:rsidR="00786090" w:rsidRDefault="009F4889" w:rsidP="00786090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Inside method implementation if we are not using any instance variable then </w:t>
      </w:r>
      <w:r w:rsidR="003D7138">
        <w:rPr>
          <w:color w:val="000000" w:themeColor="text1"/>
        </w:rPr>
        <w:t>that method nowhere related to a particular object</w:t>
      </w:r>
      <w:r w:rsidR="00C96742">
        <w:rPr>
          <w:color w:val="000000" w:themeColor="text1"/>
        </w:rPr>
        <w:t xml:space="preserve">. </w:t>
      </w:r>
      <w:proofErr w:type="gramStart"/>
      <w:r w:rsidR="00C96742">
        <w:rPr>
          <w:color w:val="000000" w:themeColor="text1"/>
        </w:rPr>
        <w:t>Hence</w:t>
      </w:r>
      <w:proofErr w:type="gramEnd"/>
      <w:r w:rsidR="00C96742">
        <w:rPr>
          <w:color w:val="000000" w:themeColor="text1"/>
        </w:rPr>
        <w:t xml:space="preserve"> we can declare such type of method as static method,</w:t>
      </w:r>
      <w:r w:rsidR="008F1C7E">
        <w:rPr>
          <w:color w:val="000000" w:themeColor="text1"/>
        </w:rPr>
        <w:t xml:space="preserve"> </w:t>
      </w:r>
      <w:r w:rsidR="00C96742">
        <w:rPr>
          <w:color w:val="000000" w:themeColor="text1"/>
        </w:rPr>
        <w:t xml:space="preserve">irrespective </w:t>
      </w:r>
      <w:r w:rsidR="008F1C7E">
        <w:rPr>
          <w:color w:val="000000" w:themeColor="text1"/>
        </w:rPr>
        <w:t xml:space="preserve">of whether we are using </w:t>
      </w:r>
      <w:r w:rsidR="00DB6AED">
        <w:rPr>
          <w:color w:val="000000" w:themeColor="text1"/>
        </w:rPr>
        <w:t>static variables are not.</w:t>
      </w:r>
    </w:p>
    <w:p w14:paraId="6CE9E749" w14:textId="2DE4F431" w:rsidR="00786090" w:rsidRPr="00D94A37" w:rsidRDefault="00786090" w:rsidP="00786090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>Synchronized Modifier</w:t>
      </w:r>
    </w:p>
    <w:p w14:paraId="09E5D194" w14:textId="1BE58490" w:rsidR="00786090" w:rsidRDefault="00D00DF2" w:rsidP="00786090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It is applicable for methods, and blocks and not for classes and variables.</w:t>
      </w:r>
    </w:p>
    <w:p w14:paraId="1510E08D" w14:textId="54D0732D" w:rsidR="00D00DF2" w:rsidRDefault="00F27CAB" w:rsidP="00786090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 xml:space="preserve">If a multiple threads trying to </w:t>
      </w:r>
      <w:r w:rsidR="00906F26">
        <w:rPr>
          <w:color w:val="000000" w:themeColor="text1"/>
        </w:rPr>
        <w:t xml:space="preserve">operate simultaneously on the same object, then there may be a chance of </w:t>
      </w:r>
      <w:r w:rsidR="00A6344F">
        <w:rPr>
          <w:color w:val="000000" w:themeColor="text1"/>
        </w:rPr>
        <w:t>data inconsistency problem (RACE condition)</w:t>
      </w:r>
    </w:p>
    <w:p w14:paraId="2E0A1B92" w14:textId="499DA8C3" w:rsidR="00A6344F" w:rsidRDefault="00D4527D" w:rsidP="00786090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We can overcome this problem using Synchronized keyword</w:t>
      </w:r>
    </w:p>
    <w:p w14:paraId="4519D249" w14:textId="0D1CCB4E" w:rsidR="00D4527D" w:rsidRDefault="00262B22" w:rsidP="00786090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Synchronized method should contain implementation</w:t>
      </w:r>
    </w:p>
    <w:p w14:paraId="137F3F63" w14:textId="77777777" w:rsidR="00262B22" w:rsidRDefault="00262B22" w:rsidP="00262B22">
      <w:pPr>
        <w:rPr>
          <w:color w:val="000000" w:themeColor="text1"/>
        </w:rPr>
      </w:pPr>
    </w:p>
    <w:p w14:paraId="4FCA1AC3" w14:textId="4FCF4422" w:rsidR="00262B22" w:rsidRPr="00D94A37" w:rsidRDefault="00262B22" w:rsidP="00262B22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>Native Modifier</w:t>
      </w:r>
    </w:p>
    <w:p w14:paraId="0595160E" w14:textId="50FF9716" w:rsidR="00262B22" w:rsidRDefault="00C0667F" w:rsidP="00262B22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It is applicable for only methods and not for classes or variables</w:t>
      </w:r>
    </w:p>
    <w:p w14:paraId="49CD7BC2" w14:textId="660D68E4" w:rsidR="00C0667F" w:rsidRDefault="00C0667F" w:rsidP="00262B22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The methods which are implemented in </w:t>
      </w:r>
      <w:r w:rsidR="00C8273B">
        <w:rPr>
          <w:color w:val="000000" w:themeColor="text1"/>
        </w:rPr>
        <w:t>non-</w:t>
      </w:r>
      <w:proofErr w:type="gramStart"/>
      <w:r w:rsidR="00C8273B">
        <w:rPr>
          <w:color w:val="000000" w:themeColor="text1"/>
        </w:rPr>
        <w:t>java(</w:t>
      </w:r>
      <w:proofErr w:type="gramEnd"/>
      <w:r w:rsidR="00C8273B">
        <w:rPr>
          <w:color w:val="000000" w:themeColor="text1"/>
        </w:rPr>
        <w:t>Other languages), are called native methods or foreign methods</w:t>
      </w:r>
    </w:p>
    <w:p w14:paraId="18128067" w14:textId="33A74ACC" w:rsidR="00C8273B" w:rsidRDefault="009305E3" w:rsidP="00262B22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The main objective of Native keyword is</w:t>
      </w:r>
    </w:p>
    <w:p w14:paraId="302DA7F6" w14:textId="427F3272" w:rsidR="009305E3" w:rsidRDefault="009305E3" w:rsidP="009305E3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To improve performance of the system</w:t>
      </w:r>
    </w:p>
    <w:p w14:paraId="53F0707F" w14:textId="514F7B19" w:rsidR="009305E3" w:rsidRDefault="0098615B" w:rsidP="009305E3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To achieve machine and memory level communication</w:t>
      </w:r>
    </w:p>
    <w:p w14:paraId="34C3CEF4" w14:textId="63C5CCD4" w:rsidR="0098615B" w:rsidRDefault="0098615B" w:rsidP="009305E3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To use already existing legacy non-Java code</w:t>
      </w:r>
    </w:p>
    <w:p w14:paraId="17E6A547" w14:textId="48B92FF0" w:rsidR="00E36201" w:rsidRDefault="00E36201" w:rsidP="00E36201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Ps</w:t>
      </w:r>
      <w:r w:rsidR="00A22F6D">
        <w:rPr>
          <w:color w:val="000000" w:themeColor="text1"/>
        </w:rPr>
        <w:t>eudo code of native</w:t>
      </w:r>
    </w:p>
    <w:p w14:paraId="1F109963" w14:textId="6A2529B6" w:rsidR="00A22F6D" w:rsidRDefault="00A22F6D" w:rsidP="00A22F6D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lastRenderedPageBreak/>
        <w:t>Class</w:t>
      </w:r>
      <w:r w:rsidR="00FA6425">
        <w:rPr>
          <w:color w:val="000000" w:themeColor="text1"/>
        </w:rPr>
        <w:t xml:space="preserve"> </w:t>
      </w:r>
      <w:proofErr w:type="gramStart"/>
      <w:r w:rsidR="00FA6425">
        <w:rPr>
          <w:color w:val="000000" w:themeColor="text1"/>
        </w:rPr>
        <w:t>Native{</w:t>
      </w:r>
      <w:proofErr w:type="gramEnd"/>
    </w:p>
    <w:p w14:paraId="4CED645D" w14:textId="48C18FC2" w:rsidR="00FA6425" w:rsidRDefault="00FA6425" w:rsidP="00A22F6D">
      <w:pPr>
        <w:pStyle w:val="ListParagraph"/>
        <w:numPr>
          <w:ilvl w:val="1"/>
          <w:numId w:val="25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Static{</w:t>
      </w:r>
      <w:proofErr w:type="gramEnd"/>
    </w:p>
    <w:p w14:paraId="68E8239B" w14:textId="4EB9AEF9" w:rsidR="00FA6425" w:rsidRDefault="00FA6425" w:rsidP="00A22F6D">
      <w:pPr>
        <w:pStyle w:val="ListParagraph"/>
        <w:numPr>
          <w:ilvl w:val="1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System.loadLibrary</w:t>
      </w:r>
      <w:proofErr w:type="spellEnd"/>
      <w:r>
        <w:rPr>
          <w:color w:val="000000" w:themeColor="text1"/>
        </w:rPr>
        <w:t>(“</w:t>
      </w:r>
      <w:r w:rsidR="00665982">
        <w:rPr>
          <w:color w:val="000000" w:themeColor="text1"/>
        </w:rPr>
        <w:t>Native library path</w:t>
      </w:r>
      <w:r>
        <w:rPr>
          <w:color w:val="000000" w:themeColor="text1"/>
        </w:rPr>
        <w:t>”)</w:t>
      </w:r>
      <w:r w:rsidR="00140D5C">
        <w:rPr>
          <w:color w:val="000000" w:themeColor="text1"/>
        </w:rPr>
        <w:t xml:space="preserve"> </w:t>
      </w:r>
    </w:p>
    <w:p w14:paraId="2CAD94B4" w14:textId="7425A6BE" w:rsidR="00665982" w:rsidRDefault="00665982" w:rsidP="00A22F6D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}</w:t>
      </w:r>
      <w:r w:rsidR="00140D5C">
        <w:rPr>
          <w:color w:val="000000" w:themeColor="text1"/>
        </w:rPr>
        <w:t>// Local native library</w:t>
      </w:r>
    </w:p>
    <w:p w14:paraId="4722B2F4" w14:textId="77777777" w:rsidR="00140D5C" w:rsidRDefault="00665982" w:rsidP="00140D5C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40D5C">
        <w:rPr>
          <w:color w:val="000000" w:themeColor="text1"/>
        </w:rPr>
        <w:t>Public native void m1</w:t>
      </w:r>
      <w:proofErr w:type="gramStart"/>
      <w:r w:rsidRPr="00140D5C">
        <w:rPr>
          <w:color w:val="000000" w:themeColor="text1"/>
        </w:rPr>
        <w:t>();</w:t>
      </w:r>
      <w:r w:rsidR="00140D5C">
        <w:rPr>
          <w:color w:val="000000" w:themeColor="text1"/>
        </w:rPr>
        <w:t>/</w:t>
      </w:r>
      <w:proofErr w:type="gramEnd"/>
      <w:r w:rsidR="00140D5C">
        <w:rPr>
          <w:color w:val="000000" w:themeColor="text1"/>
        </w:rPr>
        <w:t xml:space="preserve">/ </w:t>
      </w:r>
      <w:proofErr w:type="spellStart"/>
      <w:r w:rsidR="00140D5C">
        <w:rPr>
          <w:color w:val="000000" w:themeColor="text1"/>
        </w:rPr>
        <w:t>Decalre</w:t>
      </w:r>
      <w:proofErr w:type="spellEnd"/>
      <w:r w:rsidR="00140D5C">
        <w:rPr>
          <w:color w:val="000000" w:themeColor="text1"/>
        </w:rPr>
        <w:t xml:space="preserve"> native method</w:t>
      </w:r>
    </w:p>
    <w:p w14:paraId="7031725A" w14:textId="193812C2" w:rsidR="00404DF3" w:rsidRPr="00140D5C" w:rsidRDefault="00665982" w:rsidP="00404DF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40D5C">
        <w:rPr>
          <w:color w:val="000000" w:themeColor="text1"/>
        </w:rPr>
        <w:t>}</w:t>
      </w:r>
    </w:p>
    <w:p w14:paraId="4356E454" w14:textId="3FA8D7FF" w:rsidR="00404DF3" w:rsidRDefault="00404DF3" w:rsidP="00404DF3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Class </w:t>
      </w:r>
      <w:proofErr w:type="gramStart"/>
      <w:r>
        <w:rPr>
          <w:color w:val="000000" w:themeColor="text1"/>
        </w:rPr>
        <w:t>client{</w:t>
      </w:r>
      <w:proofErr w:type="gramEnd"/>
    </w:p>
    <w:p w14:paraId="1A4C9088" w14:textId="02F6D051" w:rsidR="00404DF3" w:rsidRDefault="00404DF3" w:rsidP="00404DF3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Public static void </w:t>
      </w:r>
      <w:proofErr w:type="gramStart"/>
      <w:r>
        <w:rPr>
          <w:color w:val="000000" w:themeColor="text1"/>
        </w:rPr>
        <w:t>main(</w:t>
      </w:r>
      <w:proofErr w:type="gramEnd"/>
      <w:r>
        <w:rPr>
          <w:color w:val="000000" w:themeColor="text1"/>
        </w:rPr>
        <w:t>String[] a){</w:t>
      </w:r>
    </w:p>
    <w:p w14:paraId="5C2D764B" w14:textId="46C7086E" w:rsidR="00404DF3" w:rsidRDefault="00E476F1" w:rsidP="00404DF3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Native n = new </w:t>
      </w:r>
      <w:proofErr w:type="gramStart"/>
      <w:r>
        <w:rPr>
          <w:color w:val="000000" w:themeColor="text1"/>
        </w:rPr>
        <w:t>Native(</w:t>
      </w:r>
      <w:proofErr w:type="gramEnd"/>
      <w:r>
        <w:rPr>
          <w:color w:val="000000" w:themeColor="text1"/>
        </w:rPr>
        <w:t>); // invoke a native method</w:t>
      </w:r>
    </w:p>
    <w:p w14:paraId="3399EAFD" w14:textId="79836AC2" w:rsidR="00E476F1" w:rsidRDefault="00E476F1" w:rsidP="00404DF3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N.m1();</w:t>
      </w:r>
    </w:p>
    <w:p w14:paraId="37A915B5" w14:textId="6CB28131" w:rsidR="00E476F1" w:rsidRDefault="00E476F1" w:rsidP="00404DF3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}</w:t>
      </w:r>
    </w:p>
    <w:p w14:paraId="3076B7A9" w14:textId="68C19C9D" w:rsidR="00A45125" w:rsidRDefault="00E476F1" w:rsidP="00A45125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}</w:t>
      </w:r>
    </w:p>
    <w:p w14:paraId="77695EC5" w14:textId="2D6DAD60" w:rsidR="00A45125" w:rsidRDefault="00A45125" w:rsidP="00A45125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The usage of native will break the platform independent nature </w:t>
      </w:r>
      <w:r w:rsidR="00747212">
        <w:rPr>
          <w:color w:val="000000" w:themeColor="text1"/>
        </w:rPr>
        <w:t>of the Java since other language may dependent on the platform.</w:t>
      </w:r>
    </w:p>
    <w:p w14:paraId="33E23524" w14:textId="77777777" w:rsidR="00747212" w:rsidRDefault="00747212" w:rsidP="00FE5BD5">
      <w:pPr>
        <w:rPr>
          <w:color w:val="000000" w:themeColor="text1"/>
        </w:rPr>
      </w:pPr>
    </w:p>
    <w:p w14:paraId="12D928E8" w14:textId="348E4494" w:rsidR="00FE5BD5" w:rsidRPr="00D94A37" w:rsidRDefault="00FE5BD5" w:rsidP="00FE5BD5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>Transient Modifier</w:t>
      </w:r>
    </w:p>
    <w:p w14:paraId="3147E10F" w14:textId="7C8D7F67" w:rsidR="00FE5BD5" w:rsidRDefault="00FE5BD5" w:rsidP="00FE5BD5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It is only applicable for variables</w:t>
      </w:r>
    </w:p>
    <w:p w14:paraId="31AEB9FD" w14:textId="1FA0EB16" w:rsidR="00FE5BD5" w:rsidRDefault="00FE5BD5" w:rsidP="00FE5BD5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We can use this keyword in serialization context.</w:t>
      </w:r>
    </w:p>
    <w:p w14:paraId="48BC8676" w14:textId="4D6192CE" w:rsidR="00FE5BD5" w:rsidRDefault="00FE5BD5" w:rsidP="00FE5BD5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At </w:t>
      </w:r>
      <w:r w:rsidR="00652504">
        <w:rPr>
          <w:color w:val="000000" w:themeColor="text1"/>
        </w:rPr>
        <w:t xml:space="preserve">the time of serialization, </w:t>
      </w:r>
      <w:proofErr w:type="gramStart"/>
      <w:r w:rsidR="00652504">
        <w:rPr>
          <w:color w:val="000000" w:themeColor="text1"/>
        </w:rPr>
        <w:t>If</w:t>
      </w:r>
      <w:proofErr w:type="gramEnd"/>
      <w:r w:rsidR="00652504">
        <w:rPr>
          <w:color w:val="000000" w:themeColor="text1"/>
        </w:rPr>
        <w:t xml:space="preserve"> we don’t want to save the val</w:t>
      </w:r>
      <w:r w:rsidR="00B778DD">
        <w:rPr>
          <w:color w:val="000000" w:themeColor="text1"/>
        </w:rPr>
        <w:t>u</w:t>
      </w:r>
      <w:r w:rsidR="00652504">
        <w:rPr>
          <w:color w:val="000000" w:themeColor="text1"/>
        </w:rPr>
        <w:t xml:space="preserve">e of a particular variable to meet </w:t>
      </w:r>
      <w:r w:rsidR="001F4C8C">
        <w:rPr>
          <w:color w:val="000000" w:themeColor="text1"/>
        </w:rPr>
        <w:t xml:space="preserve">security constraint, then </w:t>
      </w:r>
      <w:r w:rsidR="00BF0E14">
        <w:rPr>
          <w:color w:val="000000" w:themeColor="text1"/>
        </w:rPr>
        <w:t xml:space="preserve">we should declare that variable as transient. </w:t>
      </w:r>
    </w:p>
    <w:p w14:paraId="2E9EC574" w14:textId="27620E87" w:rsidR="00BF0E14" w:rsidRDefault="00D74558" w:rsidP="00FE5BD5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At that time of serialization JVM ignores original value of transient variable and save default variables to the file. </w:t>
      </w:r>
      <w:r w:rsidR="00B21244">
        <w:rPr>
          <w:color w:val="000000" w:themeColor="text1"/>
        </w:rPr>
        <w:t>Hence transient means no serialize.</w:t>
      </w:r>
    </w:p>
    <w:p w14:paraId="1DC39CB6" w14:textId="77777777" w:rsidR="00B21244" w:rsidRDefault="00B21244" w:rsidP="00B21244">
      <w:pPr>
        <w:rPr>
          <w:color w:val="000000" w:themeColor="text1"/>
        </w:rPr>
      </w:pPr>
    </w:p>
    <w:p w14:paraId="3BD94566" w14:textId="1E3B6CCB" w:rsidR="00B21244" w:rsidRPr="00D94A37" w:rsidRDefault="00B21244" w:rsidP="00B21244">
      <w:pPr>
        <w:rPr>
          <w:rFonts w:ascii="Verdana" w:hAnsi="Verdana"/>
          <w:color w:val="000000" w:themeColor="text1"/>
          <w:sz w:val="24"/>
          <w:szCs w:val="24"/>
        </w:rPr>
      </w:pPr>
      <w:r w:rsidRPr="00D94A37">
        <w:rPr>
          <w:rFonts w:ascii="Verdana" w:hAnsi="Verdana"/>
          <w:color w:val="000000" w:themeColor="text1"/>
          <w:sz w:val="24"/>
          <w:szCs w:val="24"/>
        </w:rPr>
        <w:t xml:space="preserve">Volatile </w:t>
      </w:r>
    </w:p>
    <w:p w14:paraId="106703C0" w14:textId="184094DC" w:rsidR="00B21244" w:rsidRDefault="00B21244" w:rsidP="00B21244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 xml:space="preserve">It </w:t>
      </w:r>
      <w:r w:rsidR="00051A3B">
        <w:rPr>
          <w:color w:val="000000" w:themeColor="text1"/>
        </w:rPr>
        <w:t>is a modifier applicable only for variables and we can’t apply anywhere else.</w:t>
      </w:r>
    </w:p>
    <w:p w14:paraId="6A3D9D7C" w14:textId="144491E2" w:rsidR="00051A3B" w:rsidRDefault="00051A3B" w:rsidP="00B21244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="004E0B43">
        <w:rPr>
          <w:color w:val="000000" w:themeColor="text1"/>
        </w:rPr>
        <w:t>value of variable keeps on changing by multiple thread</w:t>
      </w:r>
      <w:r w:rsidR="002D1572">
        <w:rPr>
          <w:color w:val="000000" w:themeColor="text1"/>
        </w:rPr>
        <w:t>s,</w:t>
      </w:r>
      <w:r w:rsidR="004E0B43">
        <w:rPr>
          <w:color w:val="000000" w:themeColor="text1"/>
        </w:rPr>
        <w:t xml:space="preserve"> then there maybe chance of data inconsistency problem.</w:t>
      </w:r>
    </w:p>
    <w:p w14:paraId="588F5931" w14:textId="24593DC4" w:rsidR="00BE54A9" w:rsidRDefault="002D1572" w:rsidP="00BE54A9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 xml:space="preserve">We can solve this problem using </w:t>
      </w:r>
      <w:r w:rsidR="004A7E8E">
        <w:rPr>
          <w:color w:val="000000" w:themeColor="text1"/>
        </w:rPr>
        <w:t>volatile modifier. If a variable decl</w:t>
      </w:r>
      <w:r w:rsidR="00BE54A9">
        <w:rPr>
          <w:color w:val="000000" w:themeColor="text1"/>
        </w:rPr>
        <w:t>a</w:t>
      </w:r>
      <w:r w:rsidR="004A7E8E">
        <w:rPr>
          <w:color w:val="000000" w:themeColor="text1"/>
        </w:rPr>
        <w:t xml:space="preserve">red as Volatile, then for </w:t>
      </w:r>
      <w:r w:rsidR="00BE54A9">
        <w:rPr>
          <w:color w:val="000000" w:themeColor="text1"/>
        </w:rPr>
        <w:t xml:space="preserve">every thread JVM will create a separate local copy. Every modification </w:t>
      </w:r>
      <w:r w:rsidR="002D1524">
        <w:rPr>
          <w:color w:val="000000" w:themeColor="text1"/>
        </w:rPr>
        <w:t xml:space="preserve">performed by the thread will takes place in local copy. So that, there is no effect on remaining </w:t>
      </w:r>
      <w:r w:rsidR="002D229E">
        <w:rPr>
          <w:color w:val="000000" w:themeColor="text1"/>
        </w:rPr>
        <w:t>threads.</w:t>
      </w:r>
    </w:p>
    <w:p w14:paraId="27BC6DCE" w14:textId="573AE5DA" w:rsidR="002D229E" w:rsidRPr="00BE54A9" w:rsidRDefault="002D229E" w:rsidP="00BE54A9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The main advantage of volatile is we can overcome the data inconsistency problem</w:t>
      </w:r>
      <w:r w:rsidR="00952A1E">
        <w:rPr>
          <w:color w:val="000000" w:themeColor="text1"/>
        </w:rPr>
        <w:t xml:space="preserve">. But the main disadvantages of volatile </w:t>
      </w:r>
      <w:proofErr w:type="gramStart"/>
      <w:r w:rsidR="00952A1E">
        <w:rPr>
          <w:color w:val="000000" w:themeColor="text1"/>
        </w:rPr>
        <w:t>is</w:t>
      </w:r>
      <w:proofErr w:type="gramEnd"/>
      <w:r w:rsidR="00952A1E">
        <w:rPr>
          <w:color w:val="000000" w:themeColor="text1"/>
        </w:rPr>
        <w:t xml:space="preserve"> creating and maintaining </w:t>
      </w:r>
      <w:r w:rsidR="00A67A53">
        <w:rPr>
          <w:color w:val="000000" w:themeColor="text1"/>
        </w:rPr>
        <w:t xml:space="preserve">a separate copy for every thread, it increases the complexity </w:t>
      </w:r>
      <w:r w:rsidR="009C5DB3">
        <w:rPr>
          <w:color w:val="000000" w:themeColor="text1"/>
        </w:rPr>
        <w:t>of the program and creates performance problem.</w:t>
      </w:r>
    </w:p>
    <w:sectPr w:rsidR="002D229E" w:rsidRPr="00BE54A9" w:rsidSect="004358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5BAD"/>
    <w:multiLevelType w:val="hybridMultilevel"/>
    <w:tmpl w:val="5F304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27D57"/>
    <w:multiLevelType w:val="hybridMultilevel"/>
    <w:tmpl w:val="85FA3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C4FD7"/>
    <w:multiLevelType w:val="hybridMultilevel"/>
    <w:tmpl w:val="D8BC3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625C6"/>
    <w:multiLevelType w:val="hybridMultilevel"/>
    <w:tmpl w:val="23F25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42C4D"/>
    <w:multiLevelType w:val="hybridMultilevel"/>
    <w:tmpl w:val="6C323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C2629"/>
    <w:multiLevelType w:val="hybridMultilevel"/>
    <w:tmpl w:val="77380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A633E"/>
    <w:multiLevelType w:val="hybridMultilevel"/>
    <w:tmpl w:val="E7E03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E207E"/>
    <w:multiLevelType w:val="hybridMultilevel"/>
    <w:tmpl w:val="07768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24A5B"/>
    <w:multiLevelType w:val="hybridMultilevel"/>
    <w:tmpl w:val="311EA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725EA"/>
    <w:multiLevelType w:val="hybridMultilevel"/>
    <w:tmpl w:val="7A407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F78A4"/>
    <w:multiLevelType w:val="hybridMultilevel"/>
    <w:tmpl w:val="255E0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95C5A"/>
    <w:multiLevelType w:val="hybridMultilevel"/>
    <w:tmpl w:val="53E85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94065"/>
    <w:multiLevelType w:val="hybridMultilevel"/>
    <w:tmpl w:val="BECC1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34DF0"/>
    <w:multiLevelType w:val="hybridMultilevel"/>
    <w:tmpl w:val="CE182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2231D"/>
    <w:multiLevelType w:val="hybridMultilevel"/>
    <w:tmpl w:val="A7CA7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37FBE"/>
    <w:multiLevelType w:val="hybridMultilevel"/>
    <w:tmpl w:val="4F560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12F55"/>
    <w:multiLevelType w:val="hybridMultilevel"/>
    <w:tmpl w:val="F82E9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D4CBB"/>
    <w:multiLevelType w:val="hybridMultilevel"/>
    <w:tmpl w:val="43742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F0C75"/>
    <w:multiLevelType w:val="hybridMultilevel"/>
    <w:tmpl w:val="41E41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0044E"/>
    <w:multiLevelType w:val="hybridMultilevel"/>
    <w:tmpl w:val="570AA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3C7F7C"/>
    <w:multiLevelType w:val="hybridMultilevel"/>
    <w:tmpl w:val="BDAC0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767B5"/>
    <w:multiLevelType w:val="hybridMultilevel"/>
    <w:tmpl w:val="34B69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16840"/>
    <w:multiLevelType w:val="hybridMultilevel"/>
    <w:tmpl w:val="6F22F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E22A2"/>
    <w:multiLevelType w:val="hybridMultilevel"/>
    <w:tmpl w:val="FF481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87C20"/>
    <w:multiLevelType w:val="hybridMultilevel"/>
    <w:tmpl w:val="BACA4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B2A16"/>
    <w:multiLevelType w:val="hybridMultilevel"/>
    <w:tmpl w:val="90523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A67C1"/>
    <w:multiLevelType w:val="hybridMultilevel"/>
    <w:tmpl w:val="2084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634983">
    <w:abstractNumId w:val="21"/>
  </w:num>
  <w:num w:numId="2" w16cid:durableId="1787968006">
    <w:abstractNumId w:val="19"/>
  </w:num>
  <w:num w:numId="3" w16cid:durableId="799881388">
    <w:abstractNumId w:val="13"/>
  </w:num>
  <w:num w:numId="4" w16cid:durableId="508179459">
    <w:abstractNumId w:val="15"/>
  </w:num>
  <w:num w:numId="5" w16cid:durableId="400712704">
    <w:abstractNumId w:val="11"/>
  </w:num>
  <w:num w:numId="6" w16cid:durableId="571427734">
    <w:abstractNumId w:val="7"/>
  </w:num>
  <w:num w:numId="7" w16cid:durableId="1876386307">
    <w:abstractNumId w:val="12"/>
  </w:num>
  <w:num w:numId="8" w16cid:durableId="816411770">
    <w:abstractNumId w:val="9"/>
  </w:num>
  <w:num w:numId="9" w16cid:durableId="1433554830">
    <w:abstractNumId w:val="0"/>
  </w:num>
  <w:num w:numId="10" w16cid:durableId="1389066694">
    <w:abstractNumId w:val="16"/>
  </w:num>
  <w:num w:numId="11" w16cid:durableId="1524242749">
    <w:abstractNumId w:val="6"/>
  </w:num>
  <w:num w:numId="12" w16cid:durableId="316497122">
    <w:abstractNumId w:val="8"/>
  </w:num>
  <w:num w:numId="13" w16cid:durableId="1750038727">
    <w:abstractNumId w:val="25"/>
  </w:num>
  <w:num w:numId="14" w16cid:durableId="862284599">
    <w:abstractNumId w:val="24"/>
  </w:num>
  <w:num w:numId="15" w16cid:durableId="1835877202">
    <w:abstractNumId w:val="20"/>
  </w:num>
  <w:num w:numId="16" w16cid:durableId="1712875987">
    <w:abstractNumId w:val="10"/>
  </w:num>
  <w:num w:numId="17" w16cid:durableId="1832715330">
    <w:abstractNumId w:val="3"/>
  </w:num>
  <w:num w:numId="18" w16cid:durableId="1929994970">
    <w:abstractNumId w:val="26"/>
  </w:num>
  <w:num w:numId="19" w16cid:durableId="1939094440">
    <w:abstractNumId w:val="2"/>
  </w:num>
  <w:num w:numId="20" w16cid:durableId="1455514177">
    <w:abstractNumId w:val="18"/>
  </w:num>
  <w:num w:numId="21" w16cid:durableId="1944876781">
    <w:abstractNumId w:val="1"/>
  </w:num>
  <w:num w:numId="22" w16cid:durableId="1912305493">
    <w:abstractNumId w:val="22"/>
  </w:num>
  <w:num w:numId="23" w16cid:durableId="2054647753">
    <w:abstractNumId w:val="4"/>
  </w:num>
  <w:num w:numId="24" w16cid:durableId="2043437096">
    <w:abstractNumId w:val="5"/>
  </w:num>
  <w:num w:numId="25" w16cid:durableId="1655719143">
    <w:abstractNumId w:val="17"/>
  </w:num>
  <w:num w:numId="26" w16cid:durableId="78605285">
    <w:abstractNumId w:val="23"/>
  </w:num>
  <w:num w:numId="27" w16cid:durableId="4522178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C2"/>
    <w:rsid w:val="000033DD"/>
    <w:rsid w:val="0001675A"/>
    <w:rsid w:val="0001754A"/>
    <w:rsid w:val="00022DA5"/>
    <w:rsid w:val="00031E9E"/>
    <w:rsid w:val="00040946"/>
    <w:rsid w:val="00051A3B"/>
    <w:rsid w:val="000769B6"/>
    <w:rsid w:val="00093E96"/>
    <w:rsid w:val="000D0E0A"/>
    <w:rsid w:val="000E6B58"/>
    <w:rsid w:val="00115CE8"/>
    <w:rsid w:val="00127C3E"/>
    <w:rsid w:val="00140D5C"/>
    <w:rsid w:val="00143650"/>
    <w:rsid w:val="00145F17"/>
    <w:rsid w:val="00156820"/>
    <w:rsid w:val="00196BD5"/>
    <w:rsid w:val="00197DFC"/>
    <w:rsid w:val="001A2A7F"/>
    <w:rsid w:val="001A629E"/>
    <w:rsid w:val="001B6366"/>
    <w:rsid w:val="001B7F80"/>
    <w:rsid w:val="001C6C5F"/>
    <w:rsid w:val="001E744B"/>
    <w:rsid w:val="001F4693"/>
    <w:rsid w:val="001F4C8C"/>
    <w:rsid w:val="001F6CDA"/>
    <w:rsid w:val="002046C6"/>
    <w:rsid w:val="00207FD6"/>
    <w:rsid w:val="00212522"/>
    <w:rsid w:val="0022677D"/>
    <w:rsid w:val="0023644C"/>
    <w:rsid w:val="00243143"/>
    <w:rsid w:val="00257B45"/>
    <w:rsid w:val="00262B22"/>
    <w:rsid w:val="002632EE"/>
    <w:rsid w:val="0026719C"/>
    <w:rsid w:val="0027258C"/>
    <w:rsid w:val="00280BD5"/>
    <w:rsid w:val="002A5DFD"/>
    <w:rsid w:val="002B6AE4"/>
    <w:rsid w:val="002D1524"/>
    <w:rsid w:val="002D1572"/>
    <w:rsid w:val="002D229E"/>
    <w:rsid w:val="002D6DDB"/>
    <w:rsid w:val="002E1D33"/>
    <w:rsid w:val="002F044F"/>
    <w:rsid w:val="00305DF1"/>
    <w:rsid w:val="00307371"/>
    <w:rsid w:val="003420DF"/>
    <w:rsid w:val="00347C8C"/>
    <w:rsid w:val="00350EC7"/>
    <w:rsid w:val="00353EC6"/>
    <w:rsid w:val="003800FF"/>
    <w:rsid w:val="003D0C8A"/>
    <w:rsid w:val="003D6D8F"/>
    <w:rsid w:val="003D6E06"/>
    <w:rsid w:val="003D7138"/>
    <w:rsid w:val="003F1B34"/>
    <w:rsid w:val="004015E1"/>
    <w:rsid w:val="0040271D"/>
    <w:rsid w:val="004049DB"/>
    <w:rsid w:val="00404DF3"/>
    <w:rsid w:val="0042048F"/>
    <w:rsid w:val="00425164"/>
    <w:rsid w:val="00427FE9"/>
    <w:rsid w:val="004358C2"/>
    <w:rsid w:val="00444469"/>
    <w:rsid w:val="00471291"/>
    <w:rsid w:val="004737C0"/>
    <w:rsid w:val="00475663"/>
    <w:rsid w:val="00487258"/>
    <w:rsid w:val="004A7E8E"/>
    <w:rsid w:val="004B5CDC"/>
    <w:rsid w:val="004C07C4"/>
    <w:rsid w:val="004D1E43"/>
    <w:rsid w:val="004D55AE"/>
    <w:rsid w:val="004D63CB"/>
    <w:rsid w:val="004D7AEA"/>
    <w:rsid w:val="004E0B43"/>
    <w:rsid w:val="004F4CC3"/>
    <w:rsid w:val="0050021F"/>
    <w:rsid w:val="00542461"/>
    <w:rsid w:val="00550EE9"/>
    <w:rsid w:val="00552A31"/>
    <w:rsid w:val="00553D83"/>
    <w:rsid w:val="00572424"/>
    <w:rsid w:val="00575C94"/>
    <w:rsid w:val="00581C0B"/>
    <w:rsid w:val="005C1BE7"/>
    <w:rsid w:val="005C4593"/>
    <w:rsid w:val="005C6BAC"/>
    <w:rsid w:val="005E1939"/>
    <w:rsid w:val="005E6257"/>
    <w:rsid w:val="00606611"/>
    <w:rsid w:val="00610235"/>
    <w:rsid w:val="006123F5"/>
    <w:rsid w:val="00615F64"/>
    <w:rsid w:val="00616497"/>
    <w:rsid w:val="00625FBD"/>
    <w:rsid w:val="00651DE2"/>
    <w:rsid w:val="00652504"/>
    <w:rsid w:val="006647A6"/>
    <w:rsid w:val="00665982"/>
    <w:rsid w:val="0067495A"/>
    <w:rsid w:val="00675F99"/>
    <w:rsid w:val="006A11D3"/>
    <w:rsid w:val="006A4227"/>
    <w:rsid w:val="006B19A9"/>
    <w:rsid w:val="006C2B57"/>
    <w:rsid w:val="00712F5A"/>
    <w:rsid w:val="00724A4D"/>
    <w:rsid w:val="00747212"/>
    <w:rsid w:val="00752A8A"/>
    <w:rsid w:val="00764172"/>
    <w:rsid w:val="00765769"/>
    <w:rsid w:val="00782F05"/>
    <w:rsid w:val="00785FB7"/>
    <w:rsid w:val="00786090"/>
    <w:rsid w:val="007871F5"/>
    <w:rsid w:val="007A174B"/>
    <w:rsid w:val="007B1BE8"/>
    <w:rsid w:val="007C0762"/>
    <w:rsid w:val="007C5623"/>
    <w:rsid w:val="007D3456"/>
    <w:rsid w:val="007D612D"/>
    <w:rsid w:val="007E7AC6"/>
    <w:rsid w:val="00801061"/>
    <w:rsid w:val="00814630"/>
    <w:rsid w:val="008320B1"/>
    <w:rsid w:val="00845596"/>
    <w:rsid w:val="00850A2C"/>
    <w:rsid w:val="00862859"/>
    <w:rsid w:val="00891260"/>
    <w:rsid w:val="008B34C0"/>
    <w:rsid w:val="008D6454"/>
    <w:rsid w:val="008E4D39"/>
    <w:rsid w:val="008F0AE1"/>
    <w:rsid w:val="008F1C7E"/>
    <w:rsid w:val="008F4F3F"/>
    <w:rsid w:val="008F5D5B"/>
    <w:rsid w:val="00901485"/>
    <w:rsid w:val="00906F26"/>
    <w:rsid w:val="00911DD6"/>
    <w:rsid w:val="00913B36"/>
    <w:rsid w:val="00914557"/>
    <w:rsid w:val="009305E3"/>
    <w:rsid w:val="00930DE9"/>
    <w:rsid w:val="00933F8E"/>
    <w:rsid w:val="00941A1A"/>
    <w:rsid w:val="00944866"/>
    <w:rsid w:val="00952A1E"/>
    <w:rsid w:val="0097754B"/>
    <w:rsid w:val="009778E1"/>
    <w:rsid w:val="009839CA"/>
    <w:rsid w:val="0098615B"/>
    <w:rsid w:val="00993EB7"/>
    <w:rsid w:val="00997887"/>
    <w:rsid w:val="009A1AC9"/>
    <w:rsid w:val="009A24DF"/>
    <w:rsid w:val="009C5356"/>
    <w:rsid w:val="009C5DB3"/>
    <w:rsid w:val="009D3D9A"/>
    <w:rsid w:val="009E407F"/>
    <w:rsid w:val="009F303B"/>
    <w:rsid w:val="009F4889"/>
    <w:rsid w:val="009F4D94"/>
    <w:rsid w:val="00A01C3B"/>
    <w:rsid w:val="00A02A76"/>
    <w:rsid w:val="00A11E25"/>
    <w:rsid w:val="00A22F6D"/>
    <w:rsid w:val="00A33BB5"/>
    <w:rsid w:val="00A43701"/>
    <w:rsid w:val="00A45125"/>
    <w:rsid w:val="00A50033"/>
    <w:rsid w:val="00A50C1C"/>
    <w:rsid w:val="00A511A0"/>
    <w:rsid w:val="00A630F1"/>
    <w:rsid w:val="00A6344F"/>
    <w:rsid w:val="00A65403"/>
    <w:rsid w:val="00A67A53"/>
    <w:rsid w:val="00A975A3"/>
    <w:rsid w:val="00AB6254"/>
    <w:rsid w:val="00AB6374"/>
    <w:rsid w:val="00AB7207"/>
    <w:rsid w:val="00AC746A"/>
    <w:rsid w:val="00AF31BC"/>
    <w:rsid w:val="00B21244"/>
    <w:rsid w:val="00B241DC"/>
    <w:rsid w:val="00B35391"/>
    <w:rsid w:val="00B67A38"/>
    <w:rsid w:val="00B778DD"/>
    <w:rsid w:val="00B82C24"/>
    <w:rsid w:val="00B82F04"/>
    <w:rsid w:val="00B84461"/>
    <w:rsid w:val="00B86EF0"/>
    <w:rsid w:val="00B9461B"/>
    <w:rsid w:val="00B9739E"/>
    <w:rsid w:val="00BA46DA"/>
    <w:rsid w:val="00BA6209"/>
    <w:rsid w:val="00BB30AA"/>
    <w:rsid w:val="00BB3A28"/>
    <w:rsid w:val="00BB3D9C"/>
    <w:rsid w:val="00BC2304"/>
    <w:rsid w:val="00BD50E6"/>
    <w:rsid w:val="00BD7AB7"/>
    <w:rsid w:val="00BE1373"/>
    <w:rsid w:val="00BE54A9"/>
    <w:rsid w:val="00BF0E14"/>
    <w:rsid w:val="00BF144B"/>
    <w:rsid w:val="00C02D46"/>
    <w:rsid w:val="00C05A37"/>
    <w:rsid w:val="00C0667F"/>
    <w:rsid w:val="00C34C69"/>
    <w:rsid w:val="00C41761"/>
    <w:rsid w:val="00C44CED"/>
    <w:rsid w:val="00C502DF"/>
    <w:rsid w:val="00C8273B"/>
    <w:rsid w:val="00C93E7C"/>
    <w:rsid w:val="00C96742"/>
    <w:rsid w:val="00C96C5B"/>
    <w:rsid w:val="00CA221C"/>
    <w:rsid w:val="00CD17FD"/>
    <w:rsid w:val="00CD3F37"/>
    <w:rsid w:val="00CE5F37"/>
    <w:rsid w:val="00CF3E54"/>
    <w:rsid w:val="00D00DF2"/>
    <w:rsid w:val="00D02676"/>
    <w:rsid w:val="00D24448"/>
    <w:rsid w:val="00D36BF7"/>
    <w:rsid w:val="00D411AD"/>
    <w:rsid w:val="00D42CA1"/>
    <w:rsid w:val="00D42F4F"/>
    <w:rsid w:val="00D4527D"/>
    <w:rsid w:val="00D51964"/>
    <w:rsid w:val="00D62008"/>
    <w:rsid w:val="00D67BFD"/>
    <w:rsid w:val="00D74558"/>
    <w:rsid w:val="00D83E55"/>
    <w:rsid w:val="00D8642D"/>
    <w:rsid w:val="00D94A37"/>
    <w:rsid w:val="00DB2AC0"/>
    <w:rsid w:val="00DB6AED"/>
    <w:rsid w:val="00DF1427"/>
    <w:rsid w:val="00E171D1"/>
    <w:rsid w:val="00E2387C"/>
    <w:rsid w:val="00E3118F"/>
    <w:rsid w:val="00E36201"/>
    <w:rsid w:val="00E476F1"/>
    <w:rsid w:val="00E50FDF"/>
    <w:rsid w:val="00E57B47"/>
    <w:rsid w:val="00E65781"/>
    <w:rsid w:val="00E7160B"/>
    <w:rsid w:val="00E7558F"/>
    <w:rsid w:val="00E80F67"/>
    <w:rsid w:val="00E92F21"/>
    <w:rsid w:val="00E93ED2"/>
    <w:rsid w:val="00EA6E69"/>
    <w:rsid w:val="00EC6730"/>
    <w:rsid w:val="00ED7443"/>
    <w:rsid w:val="00EF50C3"/>
    <w:rsid w:val="00F27CAB"/>
    <w:rsid w:val="00F35F22"/>
    <w:rsid w:val="00F40559"/>
    <w:rsid w:val="00F40BF7"/>
    <w:rsid w:val="00F461EC"/>
    <w:rsid w:val="00F47713"/>
    <w:rsid w:val="00F83747"/>
    <w:rsid w:val="00F951AF"/>
    <w:rsid w:val="00FA09EB"/>
    <w:rsid w:val="00FA6425"/>
    <w:rsid w:val="00FC64B6"/>
    <w:rsid w:val="00FE5BD5"/>
    <w:rsid w:val="00FF1681"/>
    <w:rsid w:val="00FF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7FEE"/>
  <w15:chartTrackingRefBased/>
  <w15:docId w15:val="{53C30C3A-43D0-4711-B0E6-6DDCCAD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8C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15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2140</Words>
  <Characters>12201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Selvamanikandan K</dc:creator>
  <cp:keywords/>
  <dc:description/>
  <cp:lastModifiedBy>Selvamanikandan K</cp:lastModifiedBy>
  <cp:revision>274</cp:revision>
  <dcterms:created xsi:type="dcterms:W3CDTF">2025-02-24T08:15:00Z</dcterms:created>
  <dcterms:modified xsi:type="dcterms:W3CDTF">2025-02-25T07:47:00Z</dcterms:modified>
</cp:coreProperties>
</file>