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D92331" w:rsidRDefault="00227362" w:rsidP="00D92331">
      <w:pPr>
        <w:framePr w:w="5520" w:h="1980" w:hRule="exact" w:hSpace="180" w:wrap="around" w:vAnchor="text" w:hAnchor="text" w:x="5040"/>
        <w:shd w:val="solid" w:color="FFFFFF" w:fill="FFFFFF"/>
        <w:jc w:val="center"/>
        <w:rPr>
          <w:rFonts w:cs="Arial"/>
          <w:b/>
          <w:color w:val="336699"/>
          <w:szCs w:val="28"/>
        </w:rPr>
      </w:pPr>
      <w:r w:rsidRPr="00D92331">
        <w:rPr>
          <w:rFonts w:cs="Arial"/>
          <w:b/>
          <w:color w:val="336699"/>
          <w:szCs w:val="28"/>
        </w:rPr>
        <w:t>BRAILLE AND TALKING BOOK LIBRARY</w:t>
      </w:r>
    </w:p>
    <w:p w:rsidR="00227362" w:rsidRPr="00D92331" w:rsidRDefault="00227362" w:rsidP="00D92331">
      <w:pPr>
        <w:framePr w:w="5520" w:h="1980" w:hRule="exact" w:hSpace="180" w:wrap="around" w:vAnchor="text" w:hAnchor="text" w:x="5040"/>
        <w:shd w:val="solid" w:color="FFFFFF" w:fill="FFFFFF"/>
        <w:jc w:val="center"/>
        <w:rPr>
          <w:rFonts w:cs="Arial"/>
          <w:b/>
          <w:color w:val="336699"/>
          <w:szCs w:val="28"/>
        </w:rPr>
      </w:pPr>
      <w:r w:rsidRPr="00D92331">
        <w:rPr>
          <w:rFonts w:cs="Arial"/>
          <w:b/>
          <w:color w:val="336699"/>
          <w:szCs w:val="28"/>
        </w:rPr>
        <w:t>P.O. Box 942837</w:t>
      </w:r>
    </w:p>
    <w:p w:rsidR="00227362" w:rsidRPr="00D92331" w:rsidRDefault="00227362" w:rsidP="00D92331">
      <w:pPr>
        <w:framePr w:w="5520" w:h="1980" w:hRule="exact" w:hSpace="180" w:wrap="around" w:vAnchor="text" w:hAnchor="text" w:x="5040"/>
        <w:shd w:val="solid" w:color="FFFFFF" w:fill="FFFFFF"/>
        <w:jc w:val="center"/>
        <w:rPr>
          <w:rFonts w:cs="Arial"/>
          <w:b/>
          <w:color w:val="336699"/>
          <w:szCs w:val="28"/>
        </w:rPr>
      </w:pPr>
      <w:r w:rsidRPr="00D92331">
        <w:rPr>
          <w:rFonts w:cs="Arial"/>
          <w:b/>
          <w:color w:val="336699"/>
          <w:szCs w:val="28"/>
        </w:rPr>
        <w:t>Sacramento, CA  94237-0001</w:t>
      </w:r>
    </w:p>
    <w:p w:rsidR="00227362" w:rsidRPr="00D92331" w:rsidRDefault="00227362" w:rsidP="00D92331">
      <w:pPr>
        <w:framePr w:w="5520" w:h="1980" w:hRule="exact" w:hSpace="180" w:wrap="around" w:vAnchor="text" w:hAnchor="text" w:x="5040"/>
        <w:shd w:val="solid" w:color="FFFFFF" w:fill="FFFFFF"/>
        <w:jc w:val="center"/>
        <w:rPr>
          <w:rFonts w:cs="Arial"/>
          <w:b/>
          <w:color w:val="336699"/>
          <w:szCs w:val="28"/>
        </w:rPr>
      </w:pPr>
      <w:r w:rsidRPr="00D92331">
        <w:rPr>
          <w:rFonts w:cs="Arial"/>
          <w:b/>
          <w:color w:val="336699"/>
          <w:szCs w:val="28"/>
        </w:rPr>
        <w:t>(916) 654-0640</w:t>
      </w:r>
      <w:r w:rsidR="00491384" w:rsidRPr="00D92331">
        <w:rPr>
          <w:rFonts w:cs="Arial"/>
          <w:b/>
          <w:color w:val="336699"/>
          <w:szCs w:val="28"/>
        </w:rPr>
        <w:t xml:space="preserve">   </w:t>
      </w:r>
      <w:r w:rsidRPr="00D92331">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E54A81" w:rsidP="004E5F6F">
      <w:pPr>
        <w:pStyle w:val="Heading1"/>
      </w:pPr>
      <w:r>
        <w:rPr>
          <w:noProof/>
        </w:rPr>
        <w:drawing>
          <wp:inline distT="0" distB="0" distL="0" distR="0" wp14:anchorId="39BCF529" wp14:editId="2115FFD0">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bookmarkStart w:id="0" w:name="_GoBack"/>
      <w:bookmarkEnd w:id="0"/>
    </w:p>
    <w:p w:rsidR="008274C2" w:rsidRDefault="00270A28" w:rsidP="008274C2">
      <w:pPr>
        <w:pStyle w:val="Heading1"/>
        <w:jc w:val="center"/>
      </w:pPr>
      <w:bookmarkStart w:id="1" w:name="icb"/>
      <w:bookmarkEnd w:id="1"/>
      <w:r>
        <w:t>Recipes and Cookbooks from Around the World</w:t>
      </w:r>
    </w:p>
    <w:p w:rsidR="00783FC5" w:rsidRPr="00783FC5" w:rsidRDefault="00783FC5" w:rsidP="00783FC5"/>
    <w:p w:rsidR="008274C2" w:rsidRDefault="00270A28" w:rsidP="008274C2">
      <w:pPr>
        <w:tabs>
          <w:tab w:val="left" w:pos="720"/>
          <w:tab w:val="left" w:pos="4320"/>
        </w:tabs>
        <w:rPr>
          <w:lang w:val="en"/>
        </w:rPr>
      </w:pPr>
      <w:r>
        <w:rPr>
          <w:lang w:val="en"/>
        </w:rPr>
        <w:t xml:space="preserve">These cookbooks contain recipes from all over the world, from </w:t>
      </w:r>
      <w:r w:rsidR="00C6511B">
        <w:rPr>
          <w:lang w:val="en"/>
        </w:rPr>
        <w:t xml:space="preserve">France, </w:t>
      </w:r>
      <w:r>
        <w:rPr>
          <w:lang w:val="en"/>
        </w:rPr>
        <w:t>China</w:t>
      </w:r>
      <w:r w:rsidR="00D57771">
        <w:rPr>
          <w:lang w:val="en"/>
        </w:rPr>
        <w:t>, South America</w:t>
      </w:r>
      <w:r>
        <w:rPr>
          <w:lang w:val="en"/>
        </w:rPr>
        <w:t xml:space="preserve">, Spain, Italy, </w:t>
      </w:r>
      <w:r w:rsidR="00E872AC">
        <w:rPr>
          <w:lang w:val="en"/>
        </w:rPr>
        <w:t>Mexico, and the Caribbean.</w:t>
      </w:r>
      <w:r>
        <w:rPr>
          <w:lang w:val="en"/>
        </w:rPr>
        <w:t xml:space="preserve"> </w:t>
      </w:r>
      <w:r w:rsidR="00E872AC">
        <w:rPr>
          <w:lang w:val="en"/>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9" w:history="1">
        <w:r w:rsidR="008274C2" w:rsidRPr="00291158">
          <w:rPr>
            <w:rStyle w:val="Hyperlink"/>
            <w:lang w:val="en"/>
          </w:rPr>
          <w:t>online catalog</w:t>
        </w:r>
      </w:hyperlink>
      <w:r w:rsidR="008274C2">
        <w:rPr>
          <w:lang w:val="en"/>
        </w:rPr>
        <w:t xml:space="preserve">.  Select titles can be </w:t>
      </w:r>
      <w:hyperlink r:id="rId10" w:history="1">
        <w:r w:rsidR="008274C2" w:rsidRPr="009C29F3">
          <w:rPr>
            <w:rStyle w:val="Hyperlink"/>
            <w:lang w:val="en"/>
          </w:rPr>
          <w:t>downloaded from BARD.</w:t>
        </w:r>
      </w:hyperlink>
    </w:p>
    <w:p w:rsidR="00412085" w:rsidRDefault="00412085" w:rsidP="00AE019D">
      <w:pPr>
        <w:rPr>
          <w:rStyle w:val="Hyperlink"/>
          <w:color w:val="auto"/>
          <w:u w:val="none"/>
          <w:lang w:val="en"/>
        </w:rPr>
      </w:pPr>
    </w:p>
    <w:p w:rsidR="00C32424" w:rsidRDefault="00C32424" w:rsidP="00AE019D"/>
    <w:p w:rsidR="00AE019D" w:rsidRPr="000D3D3E" w:rsidRDefault="00AE019D" w:rsidP="00AE019D">
      <w:pPr>
        <w:tabs>
          <w:tab w:val="left" w:pos="720"/>
          <w:tab w:val="left" w:pos="4320"/>
        </w:tabs>
        <w:rPr>
          <w:rStyle w:val="Strong"/>
        </w:rPr>
      </w:pPr>
      <w:r w:rsidRPr="000D3D3E">
        <w:rPr>
          <w:rStyle w:val="Strong"/>
        </w:rPr>
        <w:t>Le Cordon Bleu French Cookbook</w:t>
      </w:r>
    </w:p>
    <w:p w:rsidR="00AE019D" w:rsidRPr="000D3D3E" w:rsidRDefault="00AE019D" w:rsidP="00AE019D">
      <w:pPr>
        <w:tabs>
          <w:tab w:val="left" w:pos="720"/>
          <w:tab w:val="left" w:pos="4320"/>
        </w:tabs>
        <w:rPr>
          <w:szCs w:val="28"/>
          <w:lang w:val="en"/>
        </w:rPr>
      </w:pPr>
      <w:r w:rsidRPr="000D3D3E">
        <w:rPr>
          <w:szCs w:val="28"/>
          <w:lang w:val="en"/>
        </w:rPr>
        <w:t>Read by Peter Gil</w:t>
      </w:r>
      <w:r w:rsidRPr="000D3D3E">
        <w:rPr>
          <w:szCs w:val="28"/>
          <w:lang w:val="en"/>
        </w:rPr>
        <w:tab/>
        <w:t>Reading time 8 hours, 23 minutes</w:t>
      </w:r>
    </w:p>
    <w:p w:rsidR="00AE019D" w:rsidRPr="000D3D3E" w:rsidRDefault="00AE019D" w:rsidP="00AE019D">
      <w:pPr>
        <w:tabs>
          <w:tab w:val="left" w:pos="720"/>
          <w:tab w:val="left" w:pos="4320"/>
        </w:tabs>
        <w:rPr>
          <w:szCs w:val="28"/>
          <w:lang w:val="en"/>
        </w:rPr>
      </w:pPr>
      <w:r w:rsidRPr="000D3D3E">
        <w:rPr>
          <w:szCs w:val="28"/>
          <w:lang w:val="en"/>
        </w:rPr>
        <w:t xml:space="preserve">One hundred classic recipes to celebrate the cooking school's centenary. Includes first courses, such as vichyssoise; main courses, such as duck breasts with pistachios; and desserts, such as chocolate and Cointreau gateau. A section on techniques provides the beginner with the basics for becoming a successful cook. </w:t>
      </w:r>
    </w:p>
    <w:p w:rsidR="00AE019D" w:rsidRPr="000D3D3E" w:rsidRDefault="00AE019D" w:rsidP="00AE019D">
      <w:pPr>
        <w:tabs>
          <w:tab w:val="left" w:pos="720"/>
          <w:tab w:val="left" w:pos="4320"/>
        </w:tabs>
        <w:rPr>
          <w:rStyle w:val="Hyperlink"/>
          <w:color w:val="auto"/>
          <w:u w:val="none"/>
          <w:lang w:val="en"/>
        </w:rPr>
      </w:pPr>
      <w:r w:rsidRPr="000D3D3E">
        <w:rPr>
          <w:rStyle w:val="Hyperlink"/>
          <w:color w:val="auto"/>
          <w:u w:val="none"/>
          <w:lang w:val="en"/>
        </w:rPr>
        <w:tab/>
      </w:r>
      <w:hyperlink r:id="rId11" w:history="1">
        <w:r w:rsidRPr="000D3D3E">
          <w:rPr>
            <w:rStyle w:val="Hyperlink"/>
            <w:lang w:val="en"/>
          </w:rPr>
          <w:t>Download from BARD: Le Cordon Bleu French Cookbook</w:t>
        </w:r>
      </w:hyperlink>
    </w:p>
    <w:p w:rsidR="00AE019D" w:rsidRPr="000D3D3E" w:rsidRDefault="00AE019D" w:rsidP="00AE019D">
      <w:pPr>
        <w:tabs>
          <w:tab w:val="left" w:pos="720"/>
          <w:tab w:val="left" w:pos="4320"/>
        </w:tabs>
        <w:rPr>
          <w:rStyle w:val="Hyperlink"/>
          <w:color w:val="auto"/>
          <w:u w:val="none"/>
          <w:lang w:val="en"/>
        </w:rPr>
      </w:pPr>
      <w:r w:rsidRPr="000D3D3E">
        <w:rPr>
          <w:rStyle w:val="Hyperlink"/>
          <w:color w:val="auto"/>
          <w:u w:val="none"/>
          <w:lang w:val="en"/>
        </w:rPr>
        <w:tab/>
        <w:t>Also available on cassette RC042522</w:t>
      </w:r>
    </w:p>
    <w:p w:rsidR="00AE019D" w:rsidRPr="000D3D3E" w:rsidRDefault="00AE019D" w:rsidP="00AE019D">
      <w:pPr>
        <w:tabs>
          <w:tab w:val="left" w:pos="720"/>
          <w:tab w:val="left" w:pos="4320"/>
        </w:tabs>
        <w:rPr>
          <w:rStyle w:val="Hyperlink"/>
          <w:color w:val="auto"/>
          <w:u w:val="none"/>
          <w:lang w:val="en"/>
        </w:rPr>
      </w:pPr>
      <w:r w:rsidRPr="000D3D3E">
        <w:rPr>
          <w:rStyle w:val="Hyperlink"/>
          <w:color w:val="auto"/>
          <w:u w:val="none"/>
          <w:lang w:val="en"/>
        </w:rPr>
        <w:tab/>
      </w:r>
      <w:hyperlink r:id="rId12" w:history="1">
        <w:r w:rsidRPr="000D3D3E">
          <w:rPr>
            <w:rStyle w:val="Hyperlink"/>
            <w:lang w:val="en"/>
          </w:rPr>
          <w:t>Download from BARD as Electronic Braille</w:t>
        </w:r>
        <w:r w:rsidR="000D3D3E" w:rsidRPr="000D3D3E">
          <w:rPr>
            <w:rStyle w:val="Hyperlink"/>
            <w:lang w:val="en"/>
          </w:rPr>
          <w:t xml:space="preserve"> BR10577</w:t>
        </w:r>
      </w:hyperlink>
    </w:p>
    <w:p w:rsidR="00AE019D" w:rsidRPr="00AE019D" w:rsidRDefault="00AE019D" w:rsidP="00AE019D">
      <w:pPr>
        <w:tabs>
          <w:tab w:val="left" w:pos="720"/>
          <w:tab w:val="left" w:pos="4320"/>
        </w:tabs>
        <w:rPr>
          <w:rStyle w:val="Hyperlink"/>
          <w:color w:val="auto"/>
          <w:u w:val="none"/>
          <w:lang w:val="en"/>
        </w:rPr>
      </w:pPr>
      <w:r w:rsidRPr="000D3D3E">
        <w:rPr>
          <w:rStyle w:val="Hyperlink"/>
          <w:color w:val="auto"/>
          <w:u w:val="none"/>
          <w:lang w:val="en"/>
        </w:rPr>
        <w:tab/>
        <w:t>Also available in braille BR010577</w:t>
      </w:r>
    </w:p>
    <w:p w:rsidR="00AE019D" w:rsidRDefault="00AE019D" w:rsidP="00AE019D">
      <w:pPr>
        <w:tabs>
          <w:tab w:val="left" w:pos="720"/>
          <w:tab w:val="left" w:pos="4320"/>
        </w:tabs>
        <w:rPr>
          <w:rStyle w:val="Hyperlink"/>
          <w:color w:val="auto"/>
          <w:u w:val="none"/>
          <w:lang w:val="en"/>
        </w:rPr>
      </w:pPr>
    </w:p>
    <w:p w:rsidR="00C32424" w:rsidRPr="00AE019D" w:rsidRDefault="00C32424" w:rsidP="00AE019D">
      <w:pPr>
        <w:tabs>
          <w:tab w:val="left" w:pos="720"/>
          <w:tab w:val="left" w:pos="4320"/>
        </w:tabs>
        <w:rPr>
          <w:rStyle w:val="Hyperlink"/>
          <w:color w:val="auto"/>
          <w:u w:val="none"/>
          <w:lang w:val="en"/>
        </w:rPr>
      </w:pPr>
    </w:p>
    <w:p w:rsidR="00C32424" w:rsidRPr="00A3353B" w:rsidRDefault="00C32424" w:rsidP="00C32424">
      <w:pPr>
        <w:tabs>
          <w:tab w:val="left" w:pos="720"/>
          <w:tab w:val="left" w:pos="4320"/>
        </w:tabs>
        <w:rPr>
          <w:szCs w:val="28"/>
          <w:lang w:val="en"/>
        </w:rPr>
      </w:pPr>
      <w:r w:rsidRPr="00A3353B">
        <w:rPr>
          <w:rStyle w:val="Strong"/>
          <w:rFonts w:cs="Arial"/>
          <w:szCs w:val="28"/>
          <w:lang w:val="en"/>
        </w:rPr>
        <w:t>Tapas: A Taste of Spain in America</w:t>
      </w:r>
      <w:r w:rsidRPr="00A3353B">
        <w:rPr>
          <w:szCs w:val="28"/>
          <w:lang w:val="en"/>
        </w:rPr>
        <w:t xml:space="preserve"> by Jos</w:t>
      </w:r>
      <w:r>
        <w:rPr>
          <w:szCs w:val="28"/>
          <w:lang w:val="en"/>
        </w:rPr>
        <w:t>e Andres</w:t>
      </w:r>
      <w:r>
        <w:rPr>
          <w:szCs w:val="28"/>
          <w:lang w:val="en"/>
        </w:rPr>
        <w:br/>
        <w:t>Read by Frank Coffee</w:t>
      </w:r>
      <w:r>
        <w:rPr>
          <w:szCs w:val="28"/>
          <w:lang w:val="en"/>
        </w:rPr>
        <w:tab/>
      </w:r>
      <w:r w:rsidRPr="00A3353B">
        <w:rPr>
          <w:szCs w:val="28"/>
          <w:lang w:val="en"/>
        </w:rPr>
        <w:t xml:space="preserve">Reading time 6 hours 55 minutes. </w:t>
      </w:r>
      <w:r w:rsidRPr="00A3353B">
        <w:rPr>
          <w:szCs w:val="28"/>
          <w:lang w:val="en"/>
        </w:rPr>
        <w:br/>
        <w:t xml:space="preserve">Award-winning Spanish chef shares dozens of recipes for a traditional cuisine characterized by small portions that can serve either as appetizers or entrees. Dishes are organized by ingredients, such as olives, tomatoes, mushrooms, peppers, rice, cheese, eggs, seafood, chicken, and pork. </w:t>
      </w:r>
      <w:proofErr w:type="gramStart"/>
      <w:r w:rsidRPr="00A3353B">
        <w:rPr>
          <w:szCs w:val="28"/>
          <w:lang w:val="en"/>
        </w:rPr>
        <w:t>Includes wine tips, serving suggestions, and modern variations.</w:t>
      </w:r>
      <w:proofErr w:type="gramEnd"/>
      <w:r w:rsidRPr="00A3353B">
        <w:rPr>
          <w:szCs w:val="28"/>
          <w:lang w:val="en"/>
        </w:rPr>
        <w:t xml:space="preserve"> 2005. </w:t>
      </w:r>
    </w:p>
    <w:p w:rsidR="00C32424" w:rsidRPr="00A3353B" w:rsidRDefault="00C32424" w:rsidP="00C32424">
      <w:pPr>
        <w:tabs>
          <w:tab w:val="left" w:pos="720"/>
          <w:tab w:val="left" w:pos="4320"/>
        </w:tabs>
        <w:rPr>
          <w:rStyle w:val="Hyperlink"/>
          <w:color w:val="auto"/>
          <w:u w:val="none"/>
          <w:lang w:val="en"/>
        </w:rPr>
      </w:pPr>
      <w:r>
        <w:rPr>
          <w:rStyle w:val="Hyperlink"/>
          <w:color w:val="auto"/>
          <w:u w:val="none"/>
          <w:lang w:val="en"/>
        </w:rPr>
        <w:tab/>
      </w:r>
      <w:hyperlink r:id="rId13" w:history="1">
        <w:r w:rsidRPr="008752A1">
          <w:rPr>
            <w:rStyle w:val="Hyperlink"/>
            <w:lang w:val="en"/>
          </w:rPr>
          <w:t>Download from BARD: Tapas: a Taste of Spain in America</w:t>
        </w:r>
      </w:hyperlink>
    </w:p>
    <w:p w:rsidR="00C32424" w:rsidRDefault="00C32424" w:rsidP="00C32424">
      <w:pPr>
        <w:tabs>
          <w:tab w:val="left" w:pos="720"/>
          <w:tab w:val="left" w:pos="4320"/>
        </w:tabs>
        <w:rPr>
          <w:rStyle w:val="Hyperlink"/>
          <w:color w:val="auto"/>
          <w:u w:val="none"/>
          <w:lang w:val="en"/>
        </w:rPr>
      </w:pPr>
      <w:r>
        <w:rPr>
          <w:rStyle w:val="Hyperlink"/>
          <w:color w:val="auto"/>
          <w:u w:val="none"/>
          <w:lang w:val="en"/>
        </w:rPr>
        <w:tab/>
      </w:r>
      <w:r w:rsidRPr="00A3353B">
        <w:rPr>
          <w:rStyle w:val="Hyperlink"/>
          <w:color w:val="auto"/>
          <w:u w:val="none"/>
          <w:lang w:val="en"/>
        </w:rPr>
        <w:t>Also available on cassette</w:t>
      </w:r>
      <w:r>
        <w:rPr>
          <w:rStyle w:val="Hyperlink"/>
          <w:color w:val="auto"/>
          <w:u w:val="none"/>
          <w:lang w:val="en"/>
        </w:rPr>
        <w:t xml:space="preserve"> </w:t>
      </w:r>
      <w:r w:rsidRPr="001E360A">
        <w:rPr>
          <w:rStyle w:val="Hyperlink"/>
          <w:color w:val="auto"/>
          <w:u w:val="none"/>
          <w:lang w:val="en"/>
        </w:rPr>
        <w:t>RC062462</w:t>
      </w:r>
    </w:p>
    <w:p w:rsidR="00C32424" w:rsidRDefault="00C32424">
      <w:pPr>
        <w:rPr>
          <w:rStyle w:val="Hyperlink"/>
          <w:color w:val="auto"/>
          <w:u w:val="none"/>
          <w:lang w:val="en"/>
        </w:rPr>
      </w:pPr>
      <w:r>
        <w:rPr>
          <w:rStyle w:val="Hyperlink"/>
          <w:color w:val="auto"/>
          <w:u w:val="none"/>
          <w:lang w:val="en"/>
        </w:rPr>
        <w:br w:type="page"/>
      </w:r>
    </w:p>
    <w:p w:rsidR="00C32424" w:rsidRDefault="00C32424" w:rsidP="00C32424">
      <w:pPr>
        <w:tabs>
          <w:tab w:val="left" w:pos="720"/>
          <w:tab w:val="left" w:pos="4320"/>
        </w:tabs>
        <w:rPr>
          <w:rStyle w:val="Hyperlink"/>
          <w:color w:val="auto"/>
          <w:u w:val="none"/>
          <w:lang w:val="en"/>
        </w:rPr>
      </w:pPr>
    </w:p>
    <w:p w:rsidR="000314D0" w:rsidRPr="00A3353B" w:rsidRDefault="000314D0" w:rsidP="00C32424">
      <w:pPr>
        <w:tabs>
          <w:tab w:val="left" w:pos="720"/>
          <w:tab w:val="left" w:pos="4320"/>
        </w:tabs>
        <w:rPr>
          <w:rStyle w:val="Hyperlink"/>
          <w:color w:val="auto"/>
          <w:u w:val="none"/>
          <w:lang w:val="en"/>
        </w:rPr>
      </w:pPr>
    </w:p>
    <w:p w:rsidR="00783F4C" w:rsidRPr="00A3353B" w:rsidRDefault="00783F4C" w:rsidP="00783F4C">
      <w:pPr>
        <w:tabs>
          <w:tab w:val="left" w:pos="720"/>
          <w:tab w:val="left" w:pos="4320"/>
        </w:tabs>
        <w:rPr>
          <w:szCs w:val="28"/>
          <w:lang w:val="en"/>
        </w:rPr>
      </w:pPr>
      <w:r w:rsidRPr="00A3353B">
        <w:rPr>
          <w:rStyle w:val="Strong"/>
        </w:rPr>
        <w:t>Mexican Everyday</w:t>
      </w:r>
      <w:r w:rsidRPr="00A3353B">
        <w:rPr>
          <w:szCs w:val="28"/>
          <w:lang w:val="en"/>
        </w:rPr>
        <w:t xml:space="preserve"> </w:t>
      </w:r>
      <w:proofErr w:type="gramStart"/>
      <w:r w:rsidRPr="00A3353B">
        <w:rPr>
          <w:szCs w:val="28"/>
          <w:lang w:val="en"/>
        </w:rPr>
        <w:t>By</w:t>
      </w:r>
      <w:proofErr w:type="gramEnd"/>
      <w:r w:rsidRPr="00A3353B">
        <w:rPr>
          <w:szCs w:val="28"/>
          <w:lang w:val="en"/>
        </w:rPr>
        <w:t xml:space="preserve"> Rick </w:t>
      </w:r>
      <w:proofErr w:type="spellStart"/>
      <w:r w:rsidRPr="00A3353B">
        <w:rPr>
          <w:szCs w:val="28"/>
          <w:lang w:val="en"/>
        </w:rPr>
        <w:t>Bayless</w:t>
      </w:r>
      <w:proofErr w:type="spellEnd"/>
    </w:p>
    <w:p w:rsidR="00783F4C" w:rsidRPr="00A3353B" w:rsidRDefault="00783F4C" w:rsidP="00783F4C">
      <w:pPr>
        <w:tabs>
          <w:tab w:val="left" w:pos="720"/>
          <w:tab w:val="left" w:pos="4320"/>
        </w:tabs>
        <w:rPr>
          <w:szCs w:val="28"/>
          <w:lang w:val="en"/>
        </w:rPr>
      </w:pPr>
      <w:r w:rsidRPr="00A3353B">
        <w:rPr>
          <w:szCs w:val="28"/>
          <w:lang w:val="en"/>
        </w:rPr>
        <w:t>Read by Lewis Grenville</w:t>
      </w:r>
      <w:r w:rsidRPr="00A3353B">
        <w:rPr>
          <w:szCs w:val="28"/>
          <w:lang w:val="en"/>
        </w:rPr>
        <w:tab/>
        <w:t>Reading time 9 hours, 15 minutes</w:t>
      </w:r>
    </w:p>
    <w:p w:rsidR="00783F4C" w:rsidRPr="00A3353B" w:rsidRDefault="00783F4C" w:rsidP="00783F4C">
      <w:pPr>
        <w:tabs>
          <w:tab w:val="left" w:pos="720"/>
          <w:tab w:val="left" w:pos="4320"/>
        </w:tabs>
        <w:rPr>
          <w:szCs w:val="28"/>
          <w:lang w:val="en"/>
        </w:rPr>
      </w:pPr>
      <w:r w:rsidRPr="00A3353B">
        <w:rPr>
          <w:szCs w:val="28"/>
          <w:lang w:val="en"/>
        </w:rPr>
        <w:t xml:space="preserve">Host of PBS's Mexico--One Plate at a Time assembles recipes for some fifty main dishes along with side dishes for complete meals. </w:t>
      </w:r>
      <w:proofErr w:type="spellStart"/>
      <w:r w:rsidRPr="00A3353B">
        <w:rPr>
          <w:szCs w:val="28"/>
          <w:lang w:val="en"/>
        </w:rPr>
        <w:t>Bayless</w:t>
      </w:r>
      <w:proofErr w:type="spellEnd"/>
      <w:r w:rsidRPr="00A3353B">
        <w:rPr>
          <w:szCs w:val="28"/>
          <w:lang w:val="en"/>
        </w:rPr>
        <w:t xml:space="preserve"> discusses the guiding principles he follows when creating recipes: select the right one, pare back to its skeleton, streamline steps, and maximize use of kitchen equipment. 2005.</w:t>
      </w:r>
    </w:p>
    <w:p w:rsidR="00783F4C" w:rsidRPr="00A3353B" w:rsidRDefault="00783F4C" w:rsidP="00783F4C">
      <w:pPr>
        <w:tabs>
          <w:tab w:val="left" w:pos="720"/>
          <w:tab w:val="left" w:pos="4320"/>
        </w:tabs>
        <w:rPr>
          <w:rStyle w:val="Hyperlink"/>
          <w:color w:val="auto"/>
          <w:u w:val="none"/>
          <w:lang w:val="en"/>
        </w:rPr>
      </w:pPr>
      <w:r w:rsidRPr="00A3353B">
        <w:rPr>
          <w:szCs w:val="28"/>
          <w:lang w:val="en"/>
        </w:rPr>
        <w:tab/>
      </w:r>
      <w:hyperlink r:id="rId14" w:history="1">
        <w:r w:rsidRPr="008752A1">
          <w:rPr>
            <w:rStyle w:val="Hyperlink"/>
            <w:lang w:val="en"/>
          </w:rPr>
          <w:t>Download from BARD: Mexican Everyday</w:t>
        </w:r>
      </w:hyperlink>
    </w:p>
    <w:p w:rsidR="00783F4C" w:rsidRPr="00A3353B" w:rsidRDefault="00783F4C" w:rsidP="00783F4C">
      <w:pPr>
        <w:tabs>
          <w:tab w:val="left" w:pos="720"/>
          <w:tab w:val="left" w:pos="4320"/>
        </w:tabs>
        <w:rPr>
          <w:rStyle w:val="Hyperlink"/>
          <w:color w:val="auto"/>
          <w:u w:val="none"/>
          <w:lang w:val="en"/>
        </w:rPr>
      </w:pPr>
      <w:r w:rsidRPr="00A3353B">
        <w:rPr>
          <w:rStyle w:val="Hyperlink"/>
          <w:color w:val="auto"/>
          <w:u w:val="none"/>
          <w:lang w:val="en"/>
        </w:rPr>
        <w:tab/>
        <w:t>Also available on cassette RC062529</w:t>
      </w:r>
    </w:p>
    <w:p w:rsidR="00AE019D" w:rsidRDefault="00AE019D" w:rsidP="00AE019D">
      <w:pPr>
        <w:tabs>
          <w:tab w:val="left" w:pos="720"/>
          <w:tab w:val="left" w:pos="4320"/>
        </w:tabs>
        <w:rPr>
          <w:rStyle w:val="Hyperlink"/>
          <w:color w:val="auto"/>
          <w:u w:val="none"/>
          <w:lang w:val="en"/>
        </w:rPr>
      </w:pPr>
    </w:p>
    <w:p w:rsidR="00783F4C" w:rsidRPr="00AE019D" w:rsidRDefault="00783F4C" w:rsidP="00AE019D">
      <w:pPr>
        <w:tabs>
          <w:tab w:val="left" w:pos="720"/>
          <w:tab w:val="left" w:pos="4320"/>
        </w:tabs>
        <w:rPr>
          <w:rStyle w:val="Hyperlink"/>
          <w:color w:val="auto"/>
          <w:u w:val="none"/>
          <w:lang w:val="en"/>
        </w:rPr>
      </w:pPr>
    </w:p>
    <w:p w:rsidR="00AE019D" w:rsidRPr="00AE019D" w:rsidRDefault="00AE019D" w:rsidP="00AE019D">
      <w:pPr>
        <w:tabs>
          <w:tab w:val="left" w:pos="720"/>
          <w:tab w:val="left" w:pos="4320"/>
        </w:tabs>
        <w:rPr>
          <w:szCs w:val="28"/>
          <w:lang w:val="en"/>
        </w:rPr>
      </w:pPr>
      <w:r w:rsidRPr="00AE019D">
        <w:rPr>
          <w:rStyle w:val="Strong"/>
        </w:rPr>
        <w:t>Lunch in Paris: a Love Story with Recipes</w:t>
      </w:r>
      <w:r w:rsidRPr="00AE019D">
        <w:rPr>
          <w:szCs w:val="28"/>
          <w:lang w:val="en"/>
        </w:rPr>
        <w:t xml:space="preserve"> </w:t>
      </w:r>
      <w:proofErr w:type="gramStart"/>
      <w:r w:rsidRPr="00AE019D">
        <w:rPr>
          <w:szCs w:val="28"/>
          <w:lang w:val="en"/>
        </w:rPr>
        <w:t>By</w:t>
      </w:r>
      <w:proofErr w:type="gramEnd"/>
      <w:r w:rsidRPr="00AE019D">
        <w:rPr>
          <w:szCs w:val="28"/>
          <w:lang w:val="en"/>
        </w:rPr>
        <w:t xml:space="preserve"> Elizabeth Bard</w:t>
      </w:r>
    </w:p>
    <w:p w:rsidR="00AE019D" w:rsidRPr="00AE019D" w:rsidRDefault="00AE019D" w:rsidP="00AE019D">
      <w:pPr>
        <w:tabs>
          <w:tab w:val="left" w:pos="720"/>
          <w:tab w:val="left" w:pos="4320"/>
        </w:tabs>
        <w:rPr>
          <w:szCs w:val="28"/>
          <w:lang w:val="en"/>
        </w:rPr>
      </w:pPr>
      <w:r w:rsidRPr="00AE019D">
        <w:rPr>
          <w:szCs w:val="28"/>
          <w:lang w:val="en"/>
        </w:rPr>
        <w:t xml:space="preserve">Read by Gabriella </w:t>
      </w:r>
      <w:proofErr w:type="spellStart"/>
      <w:r w:rsidRPr="00AE019D">
        <w:rPr>
          <w:szCs w:val="28"/>
          <w:lang w:val="en"/>
        </w:rPr>
        <w:t>Cavallero</w:t>
      </w:r>
      <w:proofErr w:type="spellEnd"/>
      <w:r w:rsidRPr="00AE019D">
        <w:rPr>
          <w:szCs w:val="28"/>
          <w:lang w:val="en"/>
        </w:rPr>
        <w:tab/>
        <w:t>Reading time 9 hours, 25 minutes</w:t>
      </w:r>
    </w:p>
    <w:p w:rsidR="00AE019D" w:rsidRPr="00AE019D" w:rsidRDefault="00AE019D" w:rsidP="00AE019D">
      <w:pPr>
        <w:tabs>
          <w:tab w:val="left" w:pos="720"/>
          <w:tab w:val="left" w:pos="4320"/>
        </w:tabs>
        <w:rPr>
          <w:szCs w:val="28"/>
          <w:lang w:val="en"/>
        </w:rPr>
      </w:pPr>
      <w:r w:rsidRPr="00AE019D">
        <w:rPr>
          <w:szCs w:val="28"/>
          <w:lang w:val="en"/>
        </w:rPr>
        <w:t xml:space="preserve">Food-loving American author recounts falling in love with a Frenchman and French cuisine--from being seduced over fresh mint tea in a tiny Parisian apartment to her joy in taking meandering walks and dining in favorite bistros. </w:t>
      </w:r>
      <w:proofErr w:type="gramStart"/>
      <w:r w:rsidRPr="00AE019D">
        <w:rPr>
          <w:szCs w:val="28"/>
          <w:lang w:val="en"/>
        </w:rPr>
        <w:t>Explains that food is a gateway to understanding French culture.</w:t>
      </w:r>
      <w:proofErr w:type="gramEnd"/>
      <w:r w:rsidRPr="00AE019D">
        <w:rPr>
          <w:szCs w:val="28"/>
          <w:lang w:val="en"/>
        </w:rPr>
        <w:t xml:space="preserve"> </w:t>
      </w:r>
      <w:proofErr w:type="gramStart"/>
      <w:r w:rsidRPr="00AE019D">
        <w:rPr>
          <w:szCs w:val="28"/>
          <w:lang w:val="en"/>
        </w:rPr>
        <w:t>Includes recipes.</w:t>
      </w:r>
      <w:proofErr w:type="gramEnd"/>
      <w:r w:rsidRPr="00AE019D">
        <w:rPr>
          <w:szCs w:val="28"/>
          <w:lang w:val="en"/>
        </w:rPr>
        <w:t xml:space="preserve"> 2010.</w:t>
      </w:r>
    </w:p>
    <w:p w:rsidR="00AE019D" w:rsidRPr="00AE019D" w:rsidRDefault="00AE019D" w:rsidP="00AE019D">
      <w:pPr>
        <w:tabs>
          <w:tab w:val="left" w:pos="720"/>
          <w:tab w:val="left" w:pos="4320"/>
        </w:tabs>
        <w:rPr>
          <w:rStyle w:val="Hyperlink"/>
          <w:color w:val="auto"/>
          <w:u w:val="none"/>
          <w:lang w:val="en"/>
        </w:rPr>
      </w:pPr>
      <w:r w:rsidRPr="00AE019D">
        <w:rPr>
          <w:szCs w:val="28"/>
        </w:rPr>
        <w:tab/>
      </w:r>
      <w:hyperlink r:id="rId15" w:history="1">
        <w:r w:rsidRPr="008752A1">
          <w:rPr>
            <w:rStyle w:val="Hyperlink"/>
            <w:lang w:val="en"/>
          </w:rPr>
          <w:t>Download from BARD: Lunch in Paris: a Love Story with Recipes</w:t>
        </w:r>
      </w:hyperlink>
    </w:p>
    <w:p w:rsidR="00AE019D" w:rsidRPr="00AE019D" w:rsidRDefault="00AE019D" w:rsidP="00AE019D">
      <w:pPr>
        <w:tabs>
          <w:tab w:val="left" w:pos="720"/>
          <w:tab w:val="left" w:pos="4320"/>
        </w:tabs>
        <w:rPr>
          <w:rStyle w:val="Hyperlink"/>
          <w:color w:val="auto"/>
          <w:u w:val="none"/>
          <w:lang w:val="en"/>
        </w:rPr>
      </w:pPr>
      <w:r w:rsidRPr="00AE019D">
        <w:rPr>
          <w:rStyle w:val="Hyperlink"/>
          <w:color w:val="auto"/>
          <w:u w:val="none"/>
          <w:lang w:val="en"/>
        </w:rPr>
        <w:tab/>
        <w:t>Also available on digital cartridge DB073427</w:t>
      </w:r>
    </w:p>
    <w:p w:rsidR="00AE019D" w:rsidRDefault="00AE019D" w:rsidP="00AE019D">
      <w:pPr>
        <w:tabs>
          <w:tab w:val="left" w:pos="720"/>
          <w:tab w:val="left" w:pos="4320"/>
        </w:tabs>
        <w:rPr>
          <w:szCs w:val="28"/>
        </w:rPr>
      </w:pPr>
    </w:p>
    <w:p w:rsidR="008F2036" w:rsidRDefault="008F2036" w:rsidP="00AE019D">
      <w:pPr>
        <w:tabs>
          <w:tab w:val="left" w:pos="720"/>
          <w:tab w:val="left" w:pos="4320"/>
        </w:tabs>
        <w:rPr>
          <w:szCs w:val="28"/>
        </w:rPr>
      </w:pPr>
    </w:p>
    <w:p w:rsidR="008F2036" w:rsidRPr="00665750" w:rsidRDefault="008F2036" w:rsidP="008F2036">
      <w:pPr>
        <w:tabs>
          <w:tab w:val="left" w:pos="720"/>
          <w:tab w:val="left" w:pos="4320"/>
        </w:tabs>
        <w:rPr>
          <w:b/>
          <w:bCs/>
          <w:u w:val="single"/>
        </w:rPr>
      </w:pPr>
      <w:r w:rsidRPr="00A3353B">
        <w:rPr>
          <w:rStyle w:val="Strong"/>
          <w:lang w:val="en"/>
        </w:rPr>
        <w:t xml:space="preserve">Cuisine à Latina: Fresh Tastes and a World of Flavors from </w:t>
      </w:r>
      <w:proofErr w:type="spellStart"/>
      <w:r w:rsidRPr="00A3353B">
        <w:rPr>
          <w:rStyle w:val="Strong"/>
          <w:lang w:val="en"/>
        </w:rPr>
        <w:t>Michy's</w:t>
      </w:r>
      <w:proofErr w:type="spellEnd"/>
      <w:r w:rsidRPr="00A3353B">
        <w:rPr>
          <w:rStyle w:val="Strong"/>
          <w:lang w:val="en"/>
        </w:rPr>
        <w:t xml:space="preserve"> Miami Kitchen</w:t>
      </w:r>
      <w:r>
        <w:rPr>
          <w:rStyle w:val="Strong"/>
        </w:rPr>
        <w:t xml:space="preserve"> </w:t>
      </w:r>
      <w:proofErr w:type="gramStart"/>
      <w:r w:rsidRPr="00A3353B">
        <w:rPr>
          <w:szCs w:val="28"/>
          <w:lang w:val="en"/>
        </w:rPr>
        <w:t>By</w:t>
      </w:r>
      <w:proofErr w:type="gramEnd"/>
      <w:r w:rsidRPr="00A3353B">
        <w:rPr>
          <w:szCs w:val="28"/>
          <w:lang w:val="en"/>
        </w:rPr>
        <w:t xml:space="preserve"> Michelle Bernstein</w:t>
      </w:r>
    </w:p>
    <w:p w:rsidR="008F2036" w:rsidRPr="00A3353B" w:rsidRDefault="008F2036" w:rsidP="008F2036">
      <w:pPr>
        <w:tabs>
          <w:tab w:val="left" w:pos="720"/>
          <w:tab w:val="left" w:pos="4320"/>
        </w:tabs>
        <w:rPr>
          <w:szCs w:val="28"/>
          <w:lang w:val="en"/>
        </w:rPr>
      </w:pPr>
      <w:r w:rsidRPr="00A3353B">
        <w:rPr>
          <w:szCs w:val="28"/>
          <w:lang w:val="en"/>
        </w:rPr>
        <w:t xml:space="preserve">Read by Theresa </w:t>
      </w:r>
      <w:proofErr w:type="spellStart"/>
      <w:r w:rsidRPr="00A3353B">
        <w:rPr>
          <w:szCs w:val="28"/>
          <w:lang w:val="en"/>
        </w:rPr>
        <w:t>Conkin</w:t>
      </w:r>
      <w:proofErr w:type="spellEnd"/>
      <w:r w:rsidRPr="00A3353B">
        <w:rPr>
          <w:szCs w:val="28"/>
          <w:lang w:val="en"/>
        </w:rPr>
        <w:tab/>
        <w:t>Reading time 7 hours, 28 minutes</w:t>
      </w:r>
    </w:p>
    <w:p w:rsidR="008F2036" w:rsidRPr="00A3353B" w:rsidRDefault="008F2036" w:rsidP="008F2036">
      <w:pPr>
        <w:tabs>
          <w:tab w:val="left" w:pos="720"/>
          <w:tab w:val="left" w:pos="4320"/>
        </w:tabs>
        <w:rPr>
          <w:szCs w:val="28"/>
          <w:lang w:val="en"/>
        </w:rPr>
      </w:pPr>
      <w:r w:rsidRPr="00A3353B">
        <w:rPr>
          <w:szCs w:val="28"/>
          <w:lang w:val="en"/>
        </w:rPr>
        <w:t xml:space="preserve">Chef-owner of restaurants in Miami, Key Largo, and Cancun offers dozens of recipes inspired by traditional Hispanic cuisine. </w:t>
      </w:r>
      <w:proofErr w:type="gramStart"/>
      <w:r w:rsidRPr="00A3353B">
        <w:rPr>
          <w:szCs w:val="28"/>
          <w:lang w:val="en"/>
        </w:rPr>
        <w:t xml:space="preserve">Provides suggestions for appetizers, soups, salads, and main courses, including fried calamari with </w:t>
      </w:r>
      <w:proofErr w:type="spellStart"/>
      <w:r w:rsidRPr="00A3353B">
        <w:rPr>
          <w:szCs w:val="28"/>
          <w:lang w:val="en"/>
        </w:rPr>
        <w:t>chile</w:t>
      </w:r>
      <w:proofErr w:type="spellEnd"/>
      <w:r w:rsidRPr="00A3353B">
        <w:rPr>
          <w:szCs w:val="28"/>
          <w:lang w:val="en"/>
        </w:rPr>
        <w:t xml:space="preserve">-coconut sauce; white gazpacho with almonds, grapes, and cucumbers; green papaya salad; empanadas; and </w:t>
      </w:r>
      <w:proofErr w:type="spellStart"/>
      <w:r w:rsidRPr="00A3353B">
        <w:rPr>
          <w:szCs w:val="28"/>
          <w:lang w:val="en"/>
        </w:rPr>
        <w:t>arroz</w:t>
      </w:r>
      <w:proofErr w:type="spellEnd"/>
      <w:r w:rsidRPr="00A3353B">
        <w:rPr>
          <w:szCs w:val="28"/>
          <w:lang w:val="en"/>
        </w:rPr>
        <w:t xml:space="preserve"> con </w:t>
      </w:r>
      <w:proofErr w:type="spellStart"/>
      <w:r w:rsidRPr="00A3353B">
        <w:rPr>
          <w:szCs w:val="28"/>
          <w:lang w:val="en"/>
        </w:rPr>
        <w:t>pollo</w:t>
      </w:r>
      <w:proofErr w:type="spellEnd"/>
      <w:r w:rsidRPr="00A3353B">
        <w:rPr>
          <w:szCs w:val="28"/>
          <w:lang w:val="en"/>
        </w:rPr>
        <w:t>.</w:t>
      </w:r>
      <w:proofErr w:type="gramEnd"/>
      <w:r w:rsidRPr="00A3353B">
        <w:rPr>
          <w:szCs w:val="28"/>
          <w:lang w:val="en"/>
        </w:rPr>
        <w:t xml:space="preserve"> 2008.</w:t>
      </w:r>
    </w:p>
    <w:p w:rsidR="008F2036" w:rsidRPr="00A3353B" w:rsidRDefault="008F2036" w:rsidP="008F2036">
      <w:pPr>
        <w:tabs>
          <w:tab w:val="left" w:pos="720"/>
          <w:tab w:val="left" w:pos="4320"/>
        </w:tabs>
        <w:rPr>
          <w:rStyle w:val="Hyperlink"/>
          <w:color w:val="auto"/>
          <w:u w:val="none"/>
          <w:lang w:val="en"/>
        </w:rPr>
      </w:pPr>
      <w:r w:rsidRPr="00A3353B">
        <w:rPr>
          <w:szCs w:val="28"/>
          <w:lang w:val="en"/>
        </w:rPr>
        <w:tab/>
      </w:r>
      <w:hyperlink r:id="rId16" w:history="1">
        <w:r w:rsidRPr="008752A1">
          <w:rPr>
            <w:rStyle w:val="Hyperlink"/>
            <w:lang w:val="en"/>
          </w:rPr>
          <w:t xml:space="preserve">Download from BARD: </w:t>
        </w:r>
        <w:r w:rsidRPr="008752A1">
          <w:rPr>
            <w:rStyle w:val="Hyperlink"/>
          </w:rPr>
          <w:t>Cuisine à Latina: Fresh Tastes and a World…</w:t>
        </w:r>
      </w:hyperlink>
    </w:p>
    <w:p w:rsidR="000314D0" w:rsidRDefault="008F2036" w:rsidP="008F2036">
      <w:pPr>
        <w:tabs>
          <w:tab w:val="left" w:pos="720"/>
          <w:tab w:val="left" w:pos="4320"/>
        </w:tabs>
        <w:rPr>
          <w:rStyle w:val="Hyperlink"/>
          <w:color w:val="auto"/>
          <w:u w:val="none"/>
          <w:lang w:val="en"/>
        </w:rPr>
      </w:pPr>
      <w:r w:rsidRPr="00A3353B">
        <w:rPr>
          <w:rStyle w:val="Hyperlink"/>
          <w:color w:val="auto"/>
          <w:u w:val="none"/>
          <w:lang w:val="en"/>
        </w:rPr>
        <w:tab/>
        <w:t>Also available on digital cartridge DB071326</w:t>
      </w:r>
    </w:p>
    <w:p w:rsidR="000314D0" w:rsidRDefault="000314D0">
      <w:pPr>
        <w:rPr>
          <w:rStyle w:val="Hyperlink"/>
          <w:color w:val="auto"/>
          <w:u w:val="none"/>
          <w:lang w:val="en"/>
        </w:rPr>
      </w:pPr>
      <w:r>
        <w:rPr>
          <w:rStyle w:val="Hyperlink"/>
          <w:color w:val="auto"/>
          <w:u w:val="none"/>
          <w:lang w:val="en"/>
        </w:rPr>
        <w:br w:type="page"/>
      </w:r>
    </w:p>
    <w:p w:rsidR="008F2036" w:rsidRPr="00A3353B" w:rsidRDefault="008F2036" w:rsidP="008F2036">
      <w:pPr>
        <w:tabs>
          <w:tab w:val="left" w:pos="720"/>
          <w:tab w:val="left" w:pos="4320"/>
        </w:tabs>
        <w:rPr>
          <w:rStyle w:val="Hyperlink"/>
          <w:color w:val="auto"/>
          <w:u w:val="none"/>
          <w:lang w:val="en"/>
        </w:rPr>
      </w:pPr>
    </w:p>
    <w:p w:rsidR="00AE019D" w:rsidRPr="00AE019D" w:rsidRDefault="00AE019D" w:rsidP="00AE019D">
      <w:pPr>
        <w:tabs>
          <w:tab w:val="left" w:pos="720"/>
          <w:tab w:val="left" w:pos="4320"/>
        </w:tabs>
        <w:rPr>
          <w:szCs w:val="28"/>
        </w:rPr>
      </w:pPr>
      <w:r w:rsidRPr="00AE019D">
        <w:rPr>
          <w:rStyle w:val="Strong"/>
        </w:rPr>
        <w:t>One Pot French</w:t>
      </w:r>
      <w:r w:rsidRPr="00AE019D">
        <w:rPr>
          <w:szCs w:val="28"/>
        </w:rPr>
        <w:t xml:space="preserve"> </w:t>
      </w:r>
      <w:proofErr w:type="gramStart"/>
      <w:r w:rsidRPr="00AE019D">
        <w:rPr>
          <w:szCs w:val="28"/>
        </w:rPr>
        <w:t>By</w:t>
      </w:r>
      <w:proofErr w:type="gramEnd"/>
      <w:r w:rsidRPr="00AE019D">
        <w:rPr>
          <w:szCs w:val="28"/>
        </w:rPr>
        <w:t xml:space="preserve"> Jean-Pierre </w:t>
      </w:r>
      <w:proofErr w:type="spellStart"/>
      <w:r w:rsidRPr="00AE019D">
        <w:rPr>
          <w:szCs w:val="28"/>
        </w:rPr>
        <w:t>Challet</w:t>
      </w:r>
      <w:proofErr w:type="spellEnd"/>
    </w:p>
    <w:p w:rsidR="00AE019D" w:rsidRPr="00AE019D" w:rsidRDefault="00AE019D" w:rsidP="00AE019D">
      <w:pPr>
        <w:tabs>
          <w:tab w:val="left" w:pos="720"/>
          <w:tab w:val="left" w:pos="4320"/>
        </w:tabs>
        <w:rPr>
          <w:szCs w:val="28"/>
        </w:rPr>
      </w:pPr>
      <w:r w:rsidRPr="00AE019D">
        <w:rPr>
          <w:szCs w:val="28"/>
        </w:rPr>
        <w:t>Read by Gary Tipton</w:t>
      </w:r>
      <w:r w:rsidRPr="00AE019D">
        <w:rPr>
          <w:szCs w:val="28"/>
        </w:rPr>
        <w:tab/>
        <w:t>Reading time 4 hours, 7 minutes</w:t>
      </w:r>
    </w:p>
    <w:p w:rsidR="00AE019D" w:rsidRPr="00AE019D" w:rsidRDefault="00AE019D" w:rsidP="00AE019D">
      <w:pPr>
        <w:tabs>
          <w:tab w:val="left" w:pos="720"/>
          <w:tab w:val="left" w:pos="4320"/>
        </w:tabs>
        <w:rPr>
          <w:szCs w:val="28"/>
        </w:rPr>
      </w:pPr>
      <w:r w:rsidRPr="00AE019D">
        <w:rPr>
          <w:szCs w:val="28"/>
        </w:rPr>
        <w:t xml:space="preserve">Lyon-born chef adapts the concept of one-pot meals to French cuisine. </w:t>
      </w:r>
      <w:proofErr w:type="gramStart"/>
      <w:r w:rsidRPr="00AE019D">
        <w:rPr>
          <w:szCs w:val="28"/>
        </w:rPr>
        <w:t>Makes suggestions for appetizers, soups, sandwiches, potatoes, main courses, and desserts with recipes for basics such as crêpes and meals such as coq au vin (chicken in red wine).</w:t>
      </w:r>
      <w:proofErr w:type="gramEnd"/>
      <w:r w:rsidRPr="00AE019D">
        <w:rPr>
          <w:szCs w:val="28"/>
        </w:rPr>
        <w:t xml:space="preserve"> </w:t>
      </w:r>
      <w:proofErr w:type="gramStart"/>
      <w:r w:rsidRPr="00AE019D">
        <w:rPr>
          <w:szCs w:val="28"/>
        </w:rPr>
        <w:t>Includes anecdotes and helpful tips for each dish.</w:t>
      </w:r>
      <w:proofErr w:type="gramEnd"/>
      <w:r w:rsidRPr="00AE019D">
        <w:rPr>
          <w:szCs w:val="28"/>
        </w:rPr>
        <w:t xml:space="preserve"> 2008.</w:t>
      </w:r>
    </w:p>
    <w:p w:rsidR="00AE019D" w:rsidRPr="00AE019D" w:rsidRDefault="00AE019D" w:rsidP="00AE019D">
      <w:pPr>
        <w:tabs>
          <w:tab w:val="left" w:pos="720"/>
          <w:tab w:val="left" w:pos="4320"/>
        </w:tabs>
        <w:rPr>
          <w:rStyle w:val="Hyperlink"/>
          <w:color w:val="auto"/>
          <w:u w:val="none"/>
          <w:lang w:val="en"/>
        </w:rPr>
      </w:pPr>
      <w:r w:rsidRPr="00AE019D">
        <w:rPr>
          <w:szCs w:val="28"/>
        </w:rPr>
        <w:tab/>
      </w:r>
      <w:hyperlink r:id="rId17" w:history="1">
        <w:r w:rsidRPr="008752A1">
          <w:rPr>
            <w:rStyle w:val="Hyperlink"/>
            <w:lang w:val="en"/>
          </w:rPr>
          <w:t>Download from BARD: One Pot French</w:t>
        </w:r>
      </w:hyperlink>
    </w:p>
    <w:p w:rsidR="00AE019D" w:rsidRDefault="00AE019D" w:rsidP="00AE019D">
      <w:pPr>
        <w:tabs>
          <w:tab w:val="left" w:pos="720"/>
          <w:tab w:val="left" w:pos="4320"/>
        </w:tabs>
        <w:rPr>
          <w:rStyle w:val="Hyperlink"/>
          <w:color w:val="auto"/>
          <w:u w:val="none"/>
          <w:lang w:val="en"/>
        </w:rPr>
      </w:pPr>
      <w:r w:rsidRPr="00AE019D">
        <w:rPr>
          <w:rStyle w:val="Hyperlink"/>
          <w:color w:val="auto"/>
          <w:u w:val="none"/>
          <w:lang w:val="en"/>
        </w:rPr>
        <w:tab/>
        <w:t>Also available on digital cartridge DB070686</w:t>
      </w:r>
    </w:p>
    <w:p w:rsidR="00AE019D" w:rsidRDefault="00AE019D" w:rsidP="00AE019D">
      <w:pPr>
        <w:tabs>
          <w:tab w:val="left" w:pos="720"/>
          <w:tab w:val="left" w:pos="4320"/>
        </w:tabs>
        <w:rPr>
          <w:szCs w:val="28"/>
        </w:rPr>
      </w:pPr>
    </w:p>
    <w:p w:rsidR="007C5128" w:rsidRDefault="007C5128" w:rsidP="00AE019D">
      <w:pPr>
        <w:tabs>
          <w:tab w:val="left" w:pos="720"/>
          <w:tab w:val="left" w:pos="4320"/>
        </w:tabs>
        <w:rPr>
          <w:szCs w:val="28"/>
        </w:rPr>
      </w:pPr>
    </w:p>
    <w:p w:rsidR="00AE019D" w:rsidRDefault="007C5128" w:rsidP="00AE019D">
      <w:pPr>
        <w:tabs>
          <w:tab w:val="left" w:pos="720"/>
          <w:tab w:val="left" w:pos="4320"/>
        </w:tabs>
        <w:rPr>
          <w:szCs w:val="28"/>
        </w:rPr>
      </w:pPr>
      <w:r>
        <w:rPr>
          <w:rStyle w:val="Strong"/>
        </w:rPr>
        <w:t xml:space="preserve">Julia's Kitchen Wisdom: </w:t>
      </w:r>
      <w:r w:rsidR="00D11EDC">
        <w:rPr>
          <w:rStyle w:val="Strong"/>
        </w:rPr>
        <w:t>Essential Techniques and Recipes from a Lifetime of C</w:t>
      </w:r>
      <w:r w:rsidR="00D11EDC" w:rsidRPr="00D11EDC">
        <w:rPr>
          <w:rStyle w:val="Strong"/>
        </w:rPr>
        <w:t>ooking</w:t>
      </w:r>
      <w:r w:rsidR="00D11EDC">
        <w:rPr>
          <w:szCs w:val="28"/>
        </w:rPr>
        <w:t xml:space="preserve"> By Julie Childs</w:t>
      </w:r>
    </w:p>
    <w:p w:rsidR="00D11EDC" w:rsidRDefault="00D11EDC" w:rsidP="00AE019D">
      <w:pPr>
        <w:tabs>
          <w:tab w:val="left" w:pos="720"/>
          <w:tab w:val="left" w:pos="4320"/>
        </w:tabs>
        <w:rPr>
          <w:szCs w:val="28"/>
        </w:rPr>
      </w:pPr>
      <w:r>
        <w:rPr>
          <w:szCs w:val="28"/>
        </w:rPr>
        <w:t>Read by</w:t>
      </w:r>
      <w:r w:rsidR="007430DC">
        <w:rPr>
          <w:szCs w:val="28"/>
        </w:rPr>
        <w:t xml:space="preserve"> Theresa </w:t>
      </w:r>
      <w:proofErr w:type="spellStart"/>
      <w:r w:rsidR="007430DC" w:rsidRPr="007430DC">
        <w:rPr>
          <w:szCs w:val="28"/>
        </w:rPr>
        <w:t>Conkin</w:t>
      </w:r>
      <w:proofErr w:type="spellEnd"/>
      <w:r>
        <w:rPr>
          <w:szCs w:val="28"/>
        </w:rPr>
        <w:tab/>
        <w:t>Reading time 7 hours, 10 minutes</w:t>
      </w:r>
    </w:p>
    <w:p w:rsidR="00D11EDC" w:rsidRDefault="00D11EDC" w:rsidP="00AE019D">
      <w:pPr>
        <w:tabs>
          <w:tab w:val="left" w:pos="720"/>
          <w:tab w:val="left" w:pos="4320"/>
        </w:tabs>
        <w:rPr>
          <w:szCs w:val="28"/>
        </w:rPr>
      </w:pPr>
      <w:r w:rsidRPr="00D11EDC">
        <w:rPr>
          <w:szCs w:val="28"/>
        </w:rPr>
        <w:t xml:space="preserve">Mini aide-mémoire for general home cookery provides master recipes, each detailing a technique followed by variations to encourage improvisation. Content is arranged by broad categories--soups, salads and dressings, vegetables, meats, eggs, breads, and cakes. </w:t>
      </w:r>
      <w:proofErr w:type="gramStart"/>
      <w:r w:rsidRPr="00D11EDC">
        <w:rPr>
          <w:szCs w:val="28"/>
        </w:rPr>
        <w:t>Includes tips and practical advice, e.g. reconstituting hollandaise sauce.</w:t>
      </w:r>
      <w:proofErr w:type="gramEnd"/>
      <w:r w:rsidRPr="00D11EDC">
        <w:rPr>
          <w:szCs w:val="28"/>
        </w:rPr>
        <w:t xml:space="preserve"> 2000.</w:t>
      </w:r>
    </w:p>
    <w:p w:rsidR="00D11EDC" w:rsidRDefault="00D11EDC" w:rsidP="00D11EDC">
      <w:pPr>
        <w:tabs>
          <w:tab w:val="left" w:pos="720"/>
          <w:tab w:val="left" w:pos="4320"/>
        </w:tabs>
        <w:rPr>
          <w:rStyle w:val="Hyperlink"/>
          <w:color w:val="auto"/>
          <w:u w:val="none"/>
          <w:lang w:val="en"/>
        </w:rPr>
      </w:pPr>
      <w:r>
        <w:rPr>
          <w:rStyle w:val="Hyperlink"/>
          <w:color w:val="auto"/>
          <w:u w:val="none"/>
          <w:lang w:val="en"/>
        </w:rPr>
        <w:tab/>
      </w:r>
      <w:hyperlink r:id="rId18" w:history="1">
        <w:r w:rsidRPr="00BA7971">
          <w:rPr>
            <w:rStyle w:val="Hyperlink"/>
            <w:lang w:val="en"/>
          </w:rPr>
          <w:t>Download from BARD</w:t>
        </w:r>
        <w:r w:rsidR="007C5128" w:rsidRPr="00BA7971">
          <w:rPr>
            <w:rStyle w:val="Hyperlink"/>
            <w:lang w:val="en"/>
          </w:rPr>
          <w:t>: Julie’s Kitchen Wisdom: Essential Techniques…</w:t>
        </w:r>
      </w:hyperlink>
    </w:p>
    <w:p w:rsidR="00D11EDC" w:rsidRDefault="007C5128" w:rsidP="00D11EDC">
      <w:pPr>
        <w:tabs>
          <w:tab w:val="left" w:pos="720"/>
          <w:tab w:val="left" w:pos="4320"/>
        </w:tabs>
        <w:rPr>
          <w:rStyle w:val="Hyperlink"/>
          <w:color w:val="auto"/>
          <w:u w:val="none"/>
          <w:lang w:val="en"/>
        </w:rPr>
      </w:pPr>
      <w:r>
        <w:rPr>
          <w:rStyle w:val="Hyperlink"/>
          <w:color w:val="auto"/>
          <w:u w:val="none"/>
          <w:lang w:val="en"/>
        </w:rPr>
        <w:tab/>
      </w:r>
      <w:r w:rsidR="00D11EDC">
        <w:rPr>
          <w:rStyle w:val="Hyperlink"/>
          <w:color w:val="auto"/>
          <w:u w:val="none"/>
          <w:lang w:val="en"/>
        </w:rPr>
        <w:t>Also available on digital cartridge</w:t>
      </w:r>
      <w:r>
        <w:rPr>
          <w:rStyle w:val="Hyperlink"/>
          <w:color w:val="auto"/>
          <w:u w:val="none"/>
          <w:lang w:val="en"/>
        </w:rPr>
        <w:t xml:space="preserve"> </w:t>
      </w:r>
      <w:r w:rsidRPr="007C5128">
        <w:rPr>
          <w:rStyle w:val="Hyperlink"/>
          <w:color w:val="auto"/>
          <w:u w:val="none"/>
          <w:lang w:val="en"/>
        </w:rPr>
        <w:t>DB071325</w:t>
      </w:r>
    </w:p>
    <w:p w:rsidR="00D11EDC" w:rsidRDefault="00D11EDC" w:rsidP="00AE019D">
      <w:pPr>
        <w:tabs>
          <w:tab w:val="left" w:pos="720"/>
          <w:tab w:val="left" w:pos="4320"/>
        </w:tabs>
        <w:rPr>
          <w:szCs w:val="28"/>
        </w:rPr>
      </w:pPr>
    </w:p>
    <w:p w:rsidR="0039241F" w:rsidRDefault="0039241F" w:rsidP="00AE019D">
      <w:pPr>
        <w:tabs>
          <w:tab w:val="left" w:pos="720"/>
          <w:tab w:val="left" w:pos="4320"/>
        </w:tabs>
        <w:rPr>
          <w:szCs w:val="28"/>
        </w:rPr>
      </w:pPr>
    </w:p>
    <w:p w:rsidR="0039241F" w:rsidRPr="00A3353B" w:rsidRDefault="0039241F" w:rsidP="0039241F">
      <w:pPr>
        <w:tabs>
          <w:tab w:val="left" w:pos="720"/>
          <w:tab w:val="left" w:pos="4320"/>
        </w:tabs>
        <w:rPr>
          <w:szCs w:val="28"/>
          <w:lang w:val="en"/>
        </w:rPr>
      </w:pPr>
      <w:r w:rsidRPr="00A3353B">
        <w:rPr>
          <w:rStyle w:val="Strong"/>
          <w:rFonts w:cs="Arial"/>
          <w:szCs w:val="28"/>
          <w:lang w:val="en"/>
        </w:rPr>
        <w:t>The Pat Conroy Cookbook: Recipes of My Life</w:t>
      </w:r>
      <w:r w:rsidRPr="00A3353B">
        <w:rPr>
          <w:szCs w:val="28"/>
          <w:lang w:val="en"/>
        </w:rPr>
        <w:t xml:space="preserve"> by Pat Conroy.</w:t>
      </w:r>
      <w:r w:rsidRPr="00A3353B">
        <w:rPr>
          <w:szCs w:val="28"/>
          <w:lang w:val="en"/>
        </w:rPr>
        <w:br/>
      </w:r>
      <w:r>
        <w:rPr>
          <w:szCs w:val="28"/>
          <w:lang w:val="en"/>
        </w:rPr>
        <w:t>Read by Roy Avers</w:t>
      </w:r>
      <w:r>
        <w:rPr>
          <w:szCs w:val="28"/>
          <w:lang w:val="en"/>
        </w:rPr>
        <w:tab/>
      </w:r>
      <w:r w:rsidRPr="00A3353B">
        <w:rPr>
          <w:szCs w:val="28"/>
          <w:lang w:val="en"/>
        </w:rPr>
        <w:t xml:space="preserve">Reading time 9 hours 41 minutes. </w:t>
      </w:r>
      <w:r w:rsidRPr="00A3353B">
        <w:rPr>
          <w:szCs w:val="28"/>
          <w:lang w:val="en"/>
        </w:rPr>
        <w:br/>
      </w:r>
      <w:proofErr w:type="gramStart"/>
      <w:r w:rsidRPr="00A3353B">
        <w:rPr>
          <w:szCs w:val="28"/>
          <w:lang w:val="en"/>
        </w:rPr>
        <w:t>Anecdotes and recipes from the author of The Prince of Tides (RC 25248).</w:t>
      </w:r>
      <w:proofErr w:type="gramEnd"/>
      <w:r w:rsidRPr="00A3353B">
        <w:rPr>
          <w:szCs w:val="28"/>
          <w:lang w:val="en"/>
        </w:rPr>
        <w:t xml:space="preserve"> </w:t>
      </w:r>
      <w:proofErr w:type="gramStart"/>
      <w:r w:rsidRPr="00A3353B">
        <w:rPr>
          <w:szCs w:val="28"/>
          <w:lang w:val="en"/>
        </w:rPr>
        <w:t>Traces his passion for eating and cooking to his southern upbringing and his time in France and Italy.</w:t>
      </w:r>
      <w:proofErr w:type="gramEnd"/>
      <w:r w:rsidRPr="00A3353B">
        <w:rPr>
          <w:szCs w:val="28"/>
          <w:lang w:val="en"/>
        </w:rPr>
        <w:t xml:space="preserve"> Reminiscing about favorite places, teachers, and meals, Conroy intermixes suggestions for dozens of dishes using high-quality, fresh ingredients. 2004. (Southern and French and Italian with bio stories)</w:t>
      </w:r>
    </w:p>
    <w:p w:rsidR="0039241F" w:rsidRPr="00A3353B" w:rsidRDefault="0039241F" w:rsidP="0039241F">
      <w:pPr>
        <w:tabs>
          <w:tab w:val="left" w:pos="720"/>
          <w:tab w:val="left" w:pos="4320"/>
        </w:tabs>
        <w:rPr>
          <w:rStyle w:val="Hyperlink"/>
          <w:color w:val="auto"/>
          <w:u w:val="none"/>
          <w:lang w:val="en"/>
        </w:rPr>
      </w:pPr>
      <w:r w:rsidRPr="00A3353B">
        <w:rPr>
          <w:szCs w:val="28"/>
          <w:lang w:val="en"/>
        </w:rPr>
        <w:tab/>
      </w:r>
      <w:hyperlink r:id="rId19" w:history="1">
        <w:r w:rsidRPr="00BA7971">
          <w:rPr>
            <w:rStyle w:val="Hyperlink"/>
            <w:lang w:val="en"/>
          </w:rPr>
          <w:t>Download from BARD: The Pat Conroy Cookbook: Recipes…</w:t>
        </w:r>
      </w:hyperlink>
    </w:p>
    <w:p w:rsidR="0039241F" w:rsidRPr="00A3353B" w:rsidRDefault="0039241F" w:rsidP="0039241F">
      <w:pPr>
        <w:tabs>
          <w:tab w:val="left" w:pos="720"/>
          <w:tab w:val="left" w:pos="4320"/>
        </w:tabs>
        <w:rPr>
          <w:rStyle w:val="Hyperlink"/>
          <w:color w:val="auto"/>
          <w:u w:val="none"/>
          <w:lang w:val="en"/>
        </w:rPr>
      </w:pPr>
      <w:r>
        <w:rPr>
          <w:rStyle w:val="Hyperlink"/>
          <w:color w:val="auto"/>
          <w:u w:val="none"/>
          <w:lang w:val="en"/>
        </w:rPr>
        <w:tab/>
      </w:r>
      <w:r w:rsidRPr="00A3353B">
        <w:rPr>
          <w:rStyle w:val="Hyperlink"/>
          <w:color w:val="auto"/>
          <w:u w:val="none"/>
          <w:lang w:val="en"/>
        </w:rPr>
        <w:t>Also available on digital cartridge</w:t>
      </w:r>
      <w:r>
        <w:rPr>
          <w:rStyle w:val="Hyperlink"/>
          <w:color w:val="auto"/>
          <w:u w:val="none"/>
          <w:lang w:val="en"/>
        </w:rPr>
        <w:t xml:space="preserve"> </w:t>
      </w:r>
      <w:r w:rsidRPr="007C3F7C">
        <w:rPr>
          <w:rStyle w:val="Hyperlink"/>
          <w:color w:val="auto"/>
          <w:u w:val="none"/>
          <w:lang w:val="en"/>
        </w:rPr>
        <w:t>DB067321</w:t>
      </w:r>
    </w:p>
    <w:p w:rsidR="00C32424" w:rsidRDefault="00C32424" w:rsidP="00AE019D">
      <w:pPr>
        <w:tabs>
          <w:tab w:val="left" w:pos="720"/>
          <w:tab w:val="left" w:pos="4320"/>
        </w:tabs>
        <w:rPr>
          <w:szCs w:val="28"/>
        </w:rPr>
      </w:pPr>
    </w:p>
    <w:p w:rsidR="0039241F" w:rsidRDefault="0039241F" w:rsidP="00AE019D">
      <w:pPr>
        <w:tabs>
          <w:tab w:val="left" w:pos="720"/>
          <w:tab w:val="left" w:pos="4320"/>
        </w:tabs>
        <w:rPr>
          <w:szCs w:val="28"/>
        </w:rPr>
      </w:pPr>
    </w:p>
    <w:p w:rsidR="00C32424" w:rsidRPr="00A3353B" w:rsidRDefault="00C32424" w:rsidP="00C32424">
      <w:pPr>
        <w:tabs>
          <w:tab w:val="left" w:pos="720"/>
          <w:tab w:val="left" w:pos="4320"/>
        </w:tabs>
        <w:rPr>
          <w:szCs w:val="28"/>
          <w:lang w:val="en"/>
        </w:rPr>
      </w:pPr>
      <w:r>
        <w:rPr>
          <w:rStyle w:val="Strong"/>
        </w:rPr>
        <w:t>Giada's Family D</w:t>
      </w:r>
      <w:r w:rsidRPr="00A3353B">
        <w:rPr>
          <w:rStyle w:val="Strong"/>
        </w:rPr>
        <w:t>inners</w:t>
      </w:r>
      <w:r w:rsidRPr="00A3353B">
        <w:rPr>
          <w:szCs w:val="28"/>
          <w:lang w:val="en"/>
        </w:rPr>
        <w:t xml:space="preserve"> </w:t>
      </w:r>
      <w:proofErr w:type="gramStart"/>
      <w:r w:rsidRPr="00A3353B">
        <w:rPr>
          <w:szCs w:val="28"/>
          <w:lang w:val="en"/>
        </w:rPr>
        <w:t>By</w:t>
      </w:r>
      <w:proofErr w:type="gramEnd"/>
      <w:r>
        <w:rPr>
          <w:szCs w:val="28"/>
          <w:lang w:val="en"/>
        </w:rPr>
        <w:t xml:space="preserve"> Giada </w:t>
      </w:r>
      <w:r w:rsidRPr="00A3353B">
        <w:rPr>
          <w:szCs w:val="28"/>
          <w:lang w:val="en"/>
        </w:rPr>
        <w:t xml:space="preserve">De </w:t>
      </w:r>
      <w:proofErr w:type="spellStart"/>
      <w:r w:rsidRPr="00A3353B">
        <w:rPr>
          <w:szCs w:val="28"/>
          <w:lang w:val="en"/>
        </w:rPr>
        <w:t>Laurentiis</w:t>
      </w:r>
      <w:proofErr w:type="spellEnd"/>
    </w:p>
    <w:p w:rsidR="00C32424" w:rsidRPr="00A3353B" w:rsidRDefault="00C32424" w:rsidP="00C32424">
      <w:pPr>
        <w:tabs>
          <w:tab w:val="left" w:pos="720"/>
          <w:tab w:val="left" w:pos="4320"/>
        </w:tabs>
        <w:rPr>
          <w:szCs w:val="28"/>
          <w:lang w:val="en"/>
        </w:rPr>
      </w:pPr>
      <w:r w:rsidRPr="00A3353B">
        <w:rPr>
          <w:szCs w:val="28"/>
          <w:lang w:val="en"/>
        </w:rPr>
        <w:t>Read by</w:t>
      </w:r>
      <w:r>
        <w:rPr>
          <w:szCs w:val="28"/>
          <w:lang w:val="en"/>
        </w:rPr>
        <w:t xml:space="preserve"> Barbara Caruso</w:t>
      </w:r>
      <w:r w:rsidRPr="00A3353B">
        <w:rPr>
          <w:szCs w:val="28"/>
          <w:lang w:val="en"/>
        </w:rPr>
        <w:tab/>
        <w:t>Reading time</w:t>
      </w:r>
      <w:r>
        <w:rPr>
          <w:szCs w:val="28"/>
          <w:lang w:val="en"/>
        </w:rPr>
        <w:t xml:space="preserve"> 5 hours, 30 minutes</w:t>
      </w:r>
    </w:p>
    <w:p w:rsidR="00C32424" w:rsidRPr="00A3353B" w:rsidRDefault="00C32424" w:rsidP="00C32424">
      <w:pPr>
        <w:tabs>
          <w:tab w:val="left" w:pos="720"/>
          <w:tab w:val="left" w:pos="4320"/>
        </w:tabs>
        <w:rPr>
          <w:szCs w:val="28"/>
        </w:rPr>
      </w:pPr>
      <w:r w:rsidRPr="00A3353B">
        <w:rPr>
          <w:szCs w:val="28"/>
        </w:rPr>
        <w:t>Host of television's Everyday Italian presents a collection of down-home dinner recipes that can be prepared for many or just a few. She includes soups and sandwiches; salads and sides; meals to grill; and family-style entrées, pasta, and desserts. Offers suggested menus for various family events. 2006.</w:t>
      </w:r>
    </w:p>
    <w:p w:rsidR="00C32424" w:rsidRPr="00A3353B" w:rsidRDefault="00C32424" w:rsidP="00C32424">
      <w:pPr>
        <w:tabs>
          <w:tab w:val="left" w:pos="720"/>
          <w:tab w:val="left" w:pos="4320"/>
        </w:tabs>
        <w:rPr>
          <w:rStyle w:val="Hyperlink"/>
          <w:color w:val="auto"/>
          <w:u w:val="none"/>
          <w:lang w:val="en"/>
        </w:rPr>
      </w:pPr>
      <w:r>
        <w:rPr>
          <w:szCs w:val="28"/>
        </w:rPr>
        <w:tab/>
      </w:r>
      <w:hyperlink r:id="rId20" w:history="1">
        <w:r w:rsidRPr="00BA7971">
          <w:rPr>
            <w:rStyle w:val="Hyperlink"/>
            <w:lang w:val="en"/>
          </w:rPr>
          <w:t>Download from BARD: Giada’s Family Dinners</w:t>
        </w:r>
      </w:hyperlink>
    </w:p>
    <w:p w:rsidR="00C32424" w:rsidRDefault="00C32424" w:rsidP="00C32424">
      <w:pPr>
        <w:tabs>
          <w:tab w:val="left" w:pos="720"/>
          <w:tab w:val="left" w:pos="4320"/>
        </w:tabs>
        <w:rPr>
          <w:rStyle w:val="Hyperlink"/>
          <w:color w:val="auto"/>
          <w:u w:val="none"/>
          <w:lang w:val="en"/>
        </w:rPr>
      </w:pPr>
      <w:r>
        <w:rPr>
          <w:rStyle w:val="Hyperlink"/>
          <w:color w:val="auto"/>
          <w:u w:val="none"/>
          <w:lang w:val="en"/>
        </w:rPr>
        <w:tab/>
      </w:r>
      <w:r w:rsidRPr="00A3353B">
        <w:rPr>
          <w:rStyle w:val="Hyperlink"/>
          <w:color w:val="auto"/>
          <w:u w:val="none"/>
          <w:lang w:val="en"/>
        </w:rPr>
        <w:t>Also available on cassette</w:t>
      </w:r>
      <w:r>
        <w:rPr>
          <w:rStyle w:val="Hyperlink"/>
          <w:color w:val="auto"/>
          <w:u w:val="none"/>
          <w:lang w:val="en"/>
        </w:rPr>
        <w:t xml:space="preserve"> </w:t>
      </w:r>
      <w:r w:rsidRPr="00A3353B">
        <w:rPr>
          <w:rStyle w:val="Hyperlink"/>
          <w:color w:val="auto"/>
          <w:u w:val="none"/>
          <w:lang w:val="en"/>
        </w:rPr>
        <w:t>RC062449</w:t>
      </w:r>
    </w:p>
    <w:p w:rsidR="003F5945" w:rsidRDefault="003F5945" w:rsidP="00C32424">
      <w:pPr>
        <w:tabs>
          <w:tab w:val="left" w:pos="720"/>
          <w:tab w:val="left" w:pos="4320"/>
        </w:tabs>
        <w:rPr>
          <w:rStyle w:val="Hyperlink"/>
          <w:color w:val="auto"/>
          <w:u w:val="none"/>
          <w:lang w:val="en"/>
        </w:rPr>
      </w:pPr>
    </w:p>
    <w:p w:rsidR="000314D0" w:rsidRPr="00A3353B" w:rsidRDefault="000314D0" w:rsidP="00C32424">
      <w:pPr>
        <w:tabs>
          <w:tab w:val="left" w:pos="720"/>
          <w:tab w:val="left" w:pos="4320"/>
        </w:tabs>
        <w:rPr>
          <w:rStyle w:val="Hyperlink"/>
          <w:color w:val="auto"/>
          <w:u w:val="none"/>
          <w:lang w:val="en"/>
        </w:rPr>
      </w:pPr>
    </w:p>
    <w:p w:rsidR="003F5945" w:rsidRPr="00A3353B" w:rsidRDefault="003F5945" w:rsidP="003F5945">
      <w:pPr>
        <w:tabs>
          <w:tab w:val="left" w:pos="720"/>
          <w:tab w:val="left" w:pos="4320"/>
        </w:tabs>
        <w:rPr>
          <w:rFonts w:cs="Arial"/>
          <w:szCs w:val="28"/>
          <w:lang w:val="en"/>
        </w:rPr>
      </w:pPr>
      <w:r w:rsidRPr="00A3353B">
        <w:rPr>
          <w:rStyle w:val="Strong"/>
          <w:lang w:val="en"/>
        </w:rPr>
        <w:t xml:space="preserve">Beyond Rice and Beans the Caribbean Latino Guide to Eating Healthy with Diabetes = </w:t>
      </w:r>
      <w:proofErr w:type="spellStart"/>
      <w:r w:rsidRPr="00A3353B">
        <w:rPr>
          <w:rStyle w:val="Strong"/>
          <w:lang w:val="en"/>
        </w:rPr>
        <w:t>Más</w:t>
      </w:r>
      <w:proofErr w:type="spellEnd"/>
      <w:r w:rsidRPr="00A3353B">
        <w:rPr>
          <w:rStyle w:val="Strong"/>
          <w:lang w:val="en"/>
        </w:rPr>
        <w:t xml:space="preserve"> </w:t>
      </w:r>
      <w:proofErr w:type="spellStart"/>
      <w:r w:rsidRPr="00A3353B">
        <w:rPr>
          <w:rStyle w:val="Strong"/>
          <w:lang w:val="en"/>
        </w:rPr>
        <w:t>Allá</w:t>
      </w:r>
      <w:proofErr w:type="spellEnd"/>
      <w:r w:rsidRPr="00A3353B">
        <w:rPr>
          <w:rStyle w:val="Strong"/>
          <w:lang w:val="en"/>
        </w:rPr>
        <w:t xml:space="preserve"> del </w:t>
      </w:r>
      <w:proofErr w:type="spellStart"/>
      <w:r w:rsidRPr="00A3353B">
        <w:rPr>
          <w:rStyle w:val="Strong"/>
          <w:lang w:val="en"/>
        </w:rPr>
        <w:t>Arroz</w:t>
      </w:r>
      <w:proofErr w:type="spellEnd"/>
      <w:r w:rsidRPr="00A3353B">
        <w:rPr>
          <w:rStyle w:val="Strong"/>
          <w:lang w:val="en"/>
        </w:rPr>
        <w:t xml:space="preserve"> y </w:t>
      </w:r>
      <w:proofErr w:type="spellStart"/>
      <w:r w:rsidRPr="00A3353B">
        <w:rPr>
          <w:rStyle w:val="Strong"/>
          <w:lang w:val="en"/>
        </w:rPr>
        <w:t>las</w:t>
      </w:r>
      <w:proofErr w:type="spellEnd"/>
      <w:r w:rsidRPr="00A3353B">
        <w:rPr>
          <w:rStyle w:val="Strong"/>
          <w:lang w:val="en"/>
        </w:rPr>
        <w:t xml:space="preserve"> </w:t>
      </w:r>
      <w:proofErr w:type="spellStart"/>
      <w:proofErr w:type="gramStart"/>
      <w:r w:rsidRPr="00A3353B">
        <w:rPr>
          <w:rStyle w:val="Strong"/>
          <w:lang w:val="en"/>
        </w:rPr>
        <w:t>Habichuelas</w:t>
      </w:r>
      <w:proofErr w:type="spellEnd"/>
      <w:r w:rsidRPr="00A3353B">
        <w:rPr>
          <w:rStyle w:val="Strong"/>
          <w:lang w:val="en"/>
        </w:rPr>
        <w:t xml:space="preserve"> :</w:t>
      </w:r>
      <w:proofErr w:type="gramEnd"/>
      <w:r w:rsidRPr="00A3353B">
        <w:rPr>
          <w:rStyle w:val="Strong"/>
          <w:lang w:val="en"/>
        </w:rPr>
        <w:t xml:space="preserve"> la </w:t>
      </w:r>
      <w:proofErr w:type="spellStart"/>
      <w:r w:rsidRPr="00A3353B">
        <w:rPr>
          <w:rStyle w:val="Strong"/>
          <w:lang w:val="en"/>
        </w:rPr>
        <w:t>Guía</w:t>
      </w:r>
      <w:proofErr w:type="spellEnd"/>
      <w:r w:rsidRPr="00A3353B">
        <w:rPr>
          <w:rStyle w:val="Strong"/>
          <w:lang w:val="en"/>
        </w:rPr>
        <w:t xml:space="preserve"> Latino-</w:t>
      </w:r>
      <w:proofErr w:type="spellStart"/>
      <w:r w:rsidRPr="00A3353B">
        <w:rPr>
          <w:rStyle w:val="Strong"/>
          <w:lang w:val="en"/>
        </w:rPr>
        <w:t>Caribeña</w:t>
      </w:r>
      <w:proofErr w:type="spellEnd"/>
      <w:r w:rsidRPr="00A3353B">
        <w:rPr>
          <w:rStyle w:val="Strong"/>
          <w:lang w:val="en"/>
        </w:rPr>
        <w:t xml:space="preserve"> Para Comer Sano con Diabetes</w:t>
      </w:r>
      <w:r w:rsidRPr="00A3353B">
        <w:rPr>
          <w:rFonts w:cs="Arial"/>
          <w:szCs w:val="28"/>
          <w:lang w:val="en"/>
        </w:rPr>
        <w:t xml:space="preserve"> By Lorena </w:t>
      </w:r>
      <w:proofErr w:type="spellStart"/>
      <w:r w:rsidRPr="00A3353B">
        <w:rPr>
          <w:rFonts w:cs="Arial"/>
          <w:szCs w:val="28"/>
          <w:lang w:val="en"/>
        </w:rPr>
        <w:t>Drago</w:t>
      </w:r>
      <w:proofErr w:type="spellEnd"/>
    </w:p>
    <w:p w:rsidR="003F5945" w:rsidRPr="00A3353B" w:rsidRDefault="003F5945" w:rsidP="003F5945">
      <w:pPr>
        <w:tabs>
          <w:tab w:val="left" w:pos="720"/>
          <w:tab w:val="left" w:pos="4320"/>
        </w:tabs>
        <w:rPr>
          <w:rFonts w:cs="Arial"/>
          <w:szCs w:val="28"/>
          <w:lang w:val="en"/>
        </w:rPr>
      </w:pPr>
      <w:r w:rsidRPr="00A3353B">
        <w:rPr>
          <w:rFonts w:cs="Arial"/>
          <w:szCs w:val="28"/>
          <w:lang w:val="en"/>
        </w:rPr>
        <w:t xml:space="preserve">Read by Maria </w:t>
      </w:r>
      <w:proofErr w:type="spellStart"/>
      <w:r w:rsidRPr="00A3353B">
        <w:rPr>
          <w:rFonts w:cs="Arial"/>
          <w:szCs w:val="28"/>
          <w:lang w:val="en"/>
        </w:rPr>
        <w:t>Piño</w:t>
      </w:r>
      <w:proofErr w:type="spellEnd"/>
      <w:r w:rsidRPr="00A3353B">
        <w:rPr>
          <w:rFonts w:cs="Arial"/>
          <w:szCs w:val="28"/>
          <w:lang w:val="en"/>
        </w:rPr>
        <w:tab/>
        <w:t>Reading time 10 hours, 27 minutes</w:t>
      </w:r>
    </w:p>
    <w:p w:rsidR="003F5945" w:rsidRPr="00A3353B" w:rsidRDefault="003F5945" w:rsidP="003F5945">
      <w:pPr>
        <w:tabs>
          <w:tab w:val="left" w:pos="720"/>
          <w:tab w:val="left" w:pos="4320"/>
        </w:tabs>
        <w:rPr>
          <w:rFonts w:cs="Arial"/>
          <w:szCs w:val="28"/>
          <w:lang w:val="en"/>
        </w:rPr>
      </w:pPr>
      <w:proofErr w:type="gramStart"/>
      <w:r w:rsidRPr="00A3353B">
        <w:rPr>
          <w:rFonts w:cs="Arial"/>
          <w:szCs w:val="28"/>
          <w:lang w:val="en"/>
        </w:rPr>
        <w:t>Bilingual guide by the American Diabetes Association.</w:t>
      </w:r>
      <w:proofErr w:type="gramEnd"/>
      <w:r w:rsidRPr="00A3353B">
        <w:rPr>
          <w:rFonts w:cs="Arial"/>
          <w:szCs w:val="28"/>
          <w:lang w:val="en"/>
        </w:rPr>
        <w:t xml:space="preserve"> </w:t>
      </w:r>
      <w:proofErr w:type="gramStart"/>
      <w:r w:rsidRPr="00A3353B">
        <w:rPr>
          <w:rFonts w:cs="Arial"/>
          <w:szCs w:val="28"/>
          <w:lang w:val="en"/>
        </w:rPr>
        <w:t>Presents nutritional information, exchange lists, and sample meal plans for preparing Latino cuisine from the Caribbean.</w:t>
      </w:r>
      <w:proofErr w:type="gramEnd"/>
      <w:r w:rsidRPr="00A3353B">
        <w:rPr>
          <w:rFonts w:cs="Arial"/>
          <w:szCs w:val="28"/>
          <w:lang w:val="en"/>
        </w:rPr>
        <w:t xml:space="preserve"> </w:t>
      </w:r>
      <w:proofErr w:type="gramStart"/>
      <w:r w:rsidRPr="00A3353B">
        <w:rPr>
          <w:rFonts w:cs="Arial"/>
          <w:szCs w:val="28"/>
          <w:lang w:val="en"/>
        </w:rPr>
        <w:t>In English and Spanish.</w:t>
      </w:r>
      <w:proofErr w:type="gramEnd"/>
      <w:r w:rsidRPr="00A3353B">
        <w:rPr>
          <w:rFonts w:cs="Arial"/>
          <w:szCs w:val="28"/>
          <w:lang w:val="en"/>
        </w:rPr>
        <w:t xml:space="preserve"> 2006.</w:t>
      </w:r>
    </w:p>
    <w:p w:rsidR="003F5945" w:rsidRPr="00A3353B" w:rsidRDefault="003F5945" w:rsidP="003F5945">
      <w:pPr>
        <w:tabs>
          <w:tab w:val="left" w:pos="720"/>
          <w:tab w:val="left" w:pos="4320"/>
        </w:tabs>
        <w:rPr>
          <w:rFonts w:cs="Arial"/>
          <w:szCs w:val="28"/>
          <w:lang w:val="en"/>
        </w:rPr>
      </w:pPr>
      <w:r w:rsidRPr="00A3353B">
        <w:rPr>
          <w:rFonts w:cs="Arial"/>
          <w:szCs w:val="28"/>
          <w:lang w:val="en"/>
        </w:rPr>
        <w:tab/>
      </w:r>
      <w:hyperlink r:id="rId21" w:history="1">
        <w:r w:rsidRPr="00BA7971">
          <w:rPr>
            <w:rStyle w:val="Hyperlink"/>
            <w:rFonts w:cs="Arial"/>
            <w:szCs w:val="28"/>
            <w:lang w:val="en"/>
          </w:rPr>
          <w:t>Download from BARD: Beyond Rice and Beans the Caribbean Latino…</w:t>
        </w:r>
      </w:hyperlink>
    </w:p>
    <w:p w:rsidR="003F5945" w:rsidRPr="00A3353B" w:rsidRDefault="003F5945" w:rsidP="003F5945">
      <w:pPr>
        <w:tabs>
          <w:tab w:val="left" w:pos="720"/>
          <w:tab w:val="left" w:pos="4320"/>
        </w:tabs>
        <w:rPr>
          <w:rFonts w:cs="Arial"/>
          <w:szCs w:val="28"/>
          <w:lang w:val="en"/>
        </w:rPr>
      </w:pPr>
      <w:r w:rsidRPr="00A3353B">
        <w:rPr>
          <w:rFonts w:cs="Arial"/>
          <w:szCs w:val="28"/>
          <w:lang w:val="en"/>
        </w:rPr>
        <w:tab/>
        <w:t>Also available on digital cartridge DB067996</w:t>
      </w:r>
    </w:p>
    <w:p w:rsidR="00D11EDC" w:rsidRDefault="00D11EDC" w:rsidP="00AE019D">
      <w:pPr>
        <w:tabs>
          <w:tab w:val="left" w:pos="720"/>
          <w:tab w:val="left" w:pos="4320"/>
        </w:tabs>
        <w:rPr>
          <w:szCs w:val="28"/>
        </w:rPr>
      </w:pPr>
    </w:p>
    <w:p w:rsidR="00C32424" w:rsidRPr="00AE019D" w:rsidRDefault="00C32424" w:rsidP="00AE019D">
      <w:pPr>
        <w:tabs>
          <w:tab w:val="left" w:pos="720"/>
          <w:tab w:val="left" w:pos="4320"/>
        </w:tabs>
        <w:rPr>
          <w:szCs w:val="28"/>
        </w:rPr>
      </w:pPr>
    </w:p>
    <w:p w:rsidR="00AE019D" w:rsidRPr="00AE019D" w:rsidRDefault="00AE019D" w:rsidP="00AE019D">
      <w:pPr>
        <w:tabs>
          <w:tab w:val="left" w:pos="720"/>
          <w:tab w:val="left" w:pos="4320"/>
        </w:tabs>
        <w:rPr>
          <w:szCs w:val="28"/>
        </w:rPr>
      </w:pPr>
      <w:r w:rsidRPr="00AE019D">
        <w:rPr>
          <w:rStyle w:val="Strong"/>
        </w:rPr>
        <w:t>The New York Times 60 Minute Gourmet</w:t>
      </w:r>
      <w:r w:rsidRPr="00AE019D">
        <w:rPr>
          <w:szCs w:val="28"/>
        </w:rPr>
        <w:t xml:space="preserve"> </w:t>
      </w:r>
      <w:proofErr w:type="gramStart"/>
      <w:r w:rsidRPr="00AE019D">
        <w:rPr>
          <w:szCs w:val="28"/>
        </w:rPr>
        <w:t>By</w:t>
      </w:r>
      <w:proofErr w:type="gramEnd"/>
      <w:r w:rsidRPr="00AE019D">
        <w:rPr>
          <w:szCs w:val="28"/>
        </w:rPr>
        <w:t xml:space="preserve"> Pierre </w:t>
      </w:r>
      <w:proofErr w:type="spellStart"/>
      <w:r w:rsidRPr="00AE019D">
        <w:rPr>
          <w:szCs w:val="28"/>
        </w:rPr>
        <w:t>Franey</w:t>
      </w:r>
      <w:proofErr w:type="spellEnd"/>
    </w:p>
    <w:p w:rsidR="00AE019D" w:rsidRPr="00AE019D" w:rsidRDefault="00AE019D" w:rsidP="00AE019D">
      <w:pPr>
        <w:tabs>
          <w:tab w:val="left" w:pos="720"/>
          <w:tab w:val="left" w:pos="4320"/>
        </w:tabs>
        <w:rPr>
          <w:szCs w:val="28"/>
        </w:rPr>
      </w:pPr>
      <w:r w:rsidRPr="00AE019D">
        <w:rPr>
          <w:szCs w:val="28"/>
        </w:rPr>
        <w:t>Read by Guy Sorel</w:t>
      </w:r>
      <w:r w:rsidRPr="00AE019D">
        <w:rPr>
          <w:szCs w:val="28"/>
        </w:rPr>
        <w:tab/>
        <w:t>Reading time 13 hours, 49 minutes</w:t>
      </w:r>
    </w:p>
    <w:p w:rsidR="00AE019D" w:rsidRPr="00AE019D" w:rsidRDefault="00AE019D" w:rsidP="00AE019D">
      <w:pPr>
        <w:tabs>
          <w:tab w:val="left" w:pos="720"/>
          <w:tab w:val="left" w:pos="4320"/>
        </w:tabs>
        <w:rPr>
          <w:szCs w:val="28"/>
        </w:rPr>
      </w:pPr>
      <w:proofErr w:type="gramStart"/>
      <w:r w:rsidRPr="00AE019D">
        <w:rPr>
          <w:szCs w:val="28"/>
        </w:rPr>
        <w:t>Offers simple, elegant, quickly prepared dishes, most of them as French as the author.</w:t>
      </w:r>
      <w:proofErr w:type="gramEnd"/>
      <w:r w:rsidRPr="00AE019D">
        <w:rPr>
          <w:szCs w:val="28"/>
        </w:rPr>
        <w:t xml:space="preserve"> </w:t>
      </w:r>
      <w:proofErr w:type="gramStart"/>
      <w:r w:rsidRPr="00AE019D">
        <w:rPr>
          <w:szCs w:val="28"/>
        </w:rPr>
        <w:t>Includes main dishes--meat, fish, poultry, eggs, pasta--and a recipe for a vegetable or starch to accompany them, along with occasional suggestions to complete the meal.</w:t>
      </w:r>
      <w:proofErr w:type="gramEnd"/>
      <w:r w:rsidRPr="00AE019D">
        <w:rPr>
          <w:szCs w:val="28"/>
        </w:rPr>
        <w:t xml:space="preserve"> </w:t>
      </w:r>
      <w:proofErr w:type="gramStart"/>
      <w:r w:rsidRPr="00AE019D">
        <w:rPr>
          <w:szCs w:val="28"/>
        </w:rPr>
        <w:t>Bestseller.</w:t>
      </w:r>
      <w:proofErr w:type="gramEnd"/>
      <w:r w:rsidRPr="00AE019D">
        <w:rPr>
          <w:szCs w:val="28"/>
        </w:rPr>
        <w:t xml:space="preserve"> 1979.</w:t>
      </w:r>
    </w:p>
    <w:p w:rsidR="00AE019D" w:rsidRPr="00AE019D" w:rsidRDefault="00AE019D" w:rsidP="00AE019D">
      <w:pPr>
        <w:tabs>
          <w:tab w:val="left" w:pos="720"/>
          <w:tab w:val="left" w:pos="4320"/>
        </w:tabs>
        <w:rPr>
          <w:rStyle w:val="Hyperlink"/>
          <w:color w:val="auto"/>
          <w:u w:val="none"/>
          <w:lang w:val="en"/>
        </w:rPr>
      </w:pPr>
      <w:r w:rsidRPr="00AE019D">
        <w:rPr>
          <w:szCs w:val="28"/>
        </w:rPr>
        <w:tab/>
      </w:r>
      <w:hyperlink r:id="rId22" w:history="1">
        <w:r w:rsidRPr="00BA7971">
          <w:rPr>
            <w:rStyle w:val="Hyperlink"/>
            <w:lang w:val="en"/>
          </w:rPr>
          <w:t>Download from BARD: The New York times 60 Minute Gourmet</w:t>
        </w:r>
      </w:hyperlink>
    </w:p>
    <w:p w:rsidR="00AE019D" w:rsidRPr="00AE019D" w:rsidRDefault="00AE019D" w:rsidP="00AE019D">
      <w:pPr>
        <w:tabs>
          <w:tab w:val="left" w:pos="720"/>
          <w:tab w:val="left" w:pos="4320"/>
        </w:tabs>
        <w:rPr>
          <w:rStyle w:val="Hyperlink"/>
          <w:color w:val="auto"/>
          <w:u w:val="none"/>
          <w:lang w:val="en"/>
        </w:rPr>
      </w:pPr>
      <w:r w:rsidRPr="00AE019D">
        <w:rPr>
          <w:rStyle w:val="Hyperlink"/>
          <w:color w:val="auto"/>
          <w:u w:val="none"/>
          <w:lang w:val="en"/>
        </w:rPr>
        <w:tab/>
        <w:t>Also available on cassette RC016329</w:t>
      </w:r>
    </w:p>
    <w:p w:rsidR="00AE019D" w:rsidRDefault="00AE019D" w:rsidP="00AE019D">
      <w:pPr>
        <w:tabs>
          <w:tab w:val="left" w:pos="720"/>
          <w:tab w:val="left" w:pos="4320"/>
        </w:tabs>
        <w:rPr>
          <w:szCs w:val="28"/>
        </w:rPr>
      </w:pPr>
    </w:p>
    <w:p w:rsidR="005E58BC" w:rsidRDefault="005E58BC" w:rsidP="00AE019D">
      <w:pPr>
        <w:tabs>
          <w:tab w:val="left" w:pos="720"/>
          <w:tab w:val="left" w:pos="4320"/>
        </w:tabs>
        <w:rPr>
          <w:szCs w:val="28"/>
        </w:rPr>
      </w:pPr>
    </w:p>
    <w:p w:rsidR="005E58BC" w:rsidRPr="00A3353B" w:rsidRDefault="005E58BC" w:rsidP="005E58BC">
      <w:pPr>
        <w:tabs>
          <w:tab w:val="left" w:pos="720"/>
          <w:tab w:val="left" w:pos="4320"/>
        </w:tabs>
        <w:rPr>
          <w:szCs w:val="28"/>
          <w:lang w:val="en"/>
        </w:rPr>
      </w:pPr>
      <w:r>
        <w:rPr>
          <w:rStyle w:val="Strong"/>
          <w:lang w:val="en"/>
        </w:rPr>
        <w:t xml:space="preserve">Recipes </w:t>
      </w:r>
      <w:proofErr w:type="gramStart"/>
      <w:r>
        <w:rPr>
          <w:rStyle w:val="Strong"/>
          <w:lang w:val="en"/>
        </w:rPr>
        <w:t>From</w:t>
      </w:r>
      <w:proofErr w:type="gramEnd"/>
      <w:r>
        <w:rPr>
          <w:rStyle w:val="Strong"/>
          <w:lang w:val="en"/>
        </w:rPr>
        <w:t xml:space="preserve"> My Home Kitchen Asian and American Comfort Food From the Winner of </w:t>
      </w:r>
      <w:proofErr w:type="spellStart"/>
      <w:r>
        <w:rPr>
          <w:rStyle w:val="Strong"/>
          <w:lang w:val="en"/>
        </w:rPr>
        <w:t>MasterChef</w:t>
      </w:r>
      <w:proofErr w:type="spellEnd"/>
      <w:r>
        <w:rPr>
          <w:rStyle w:val="Strong"/>
          <w:lang w:val="en"/>
        </w:rPr>
        <w:t xml:space="preserve"> S</w:t>
      </w:r>
      <w:r w:rsidRPr="00A3353B">
        <w:rPr>
          <w:rStyle w:val="Strong"/>
          <w:lang w:val="en"/>
        </w:rPr>
        <w:t>eason 3</w:t>
      </w:r>
      <w:r w:rsidRPr="00A3353B">
        <w:rPr>
          <w:szCs w:val="28"/>
          <w:lang w:val="en"/>
        </w:rPr>
        <w:t xml:space="preserve"> By Christine Ha</w:t>
      </w:r>
    </w:p>
    <w:p w:rsidR="005E58BC" w:rsidRPr="00A3353B" w:rsidRDefault="005E58BC" w:rsidP="005E58BC">
      <w:pPr>
        <w:tabs>
          <w:tab w:val="left" w:pos="720"/>
          <w:tab w:val="left" w:pos="4320"/>
        </w:tabs>
        <w:rPr>
          <w:szCs w:val="28"/>
          <w:lang w:val="en"/>
        </w:rPr>
      </w:pPr>
      <w:r w:rsidRPr="00A3353B">
        <w:rPr>
          <w:szCs w:val="28"/>
          <w:lang w:val="en"/>
        </w:rPr>
        <w:t xml:space="preserve">Read by Kerry </w:t>
      </w:r>
      <w:proofErr w:type="spellStart"/>
      <w:r w:rsidRPr="00A3353B">
        <w:rPr>
          <w:szCs w:val="28"/>
          <w:lang w:val="en"/>
        </w:rPr>
        <w:t>Dukin</w:t>
      </w:r>
      <w:proofErr w:type="spellEnd"/>
      <w:r w:rsidRPr="00A3353B">
        <w:rPr>
          <w:szCs w:val="28"/>
          <w:lang w:val="en"/>
        </w:rPr>
        <w:tab/>
        <w:t>Reading time 5 hours, 51 minutes</w:t>
      </w:r>
    </w:p>
    <w:p w:rsidR="005E58BC" w:rsidRPr="00A3353B" w:rsidRDefault="005E58BC" w:rsidP="005E58BC">
      <w:pPr>
        <w:tabs>
          <w:tab w:val="left" w:pos="720"/>
          <w:tab w:val="left" w:pos="4320"/>
        </w:tabs>
        <w:rPr>
          <w:szCs w:val="28"/>
          <w:lang w:val="en"/>
        </w:rPr>
      </w:pPr>
      <w:r w:rsidRPr="00A3353B">
        <w:rPr>
          <w:szCs w:val="28"/>
          <w:lang w:val="en"/>
        </w:rPr>
        <w:t xml:space="preserve">Winner of TV's </w:t>
      </w:r>
      <w:proofErr w:type="spellStart"/>
      <w:r w:rsidRPr="00A3353B">
        <w:rPr>
          <w:szCs w:val="28"/>
          <w:lang w:val="en"/>
        </w:rPr>
        <w:t>MasterChef</w:t>
      </w:r>
      <w:proofErr w:type="spellEnd"/>
      <w:r w:rsidRPr="00A3353B">
        <w:rPr>
          <w:szCs w:val="28"/>
          <w:lang w:val="en"/>
        </w:rPr>
        <w:t xml:space="preserve"> recalls teaching herself to make treasured comfort foods as a teenager after her mother's death, losing her vision to </w:t>
      </w:r>
      <w:proofErr w:type="spellStart"/>
      <w:r w:rsidRPr="00A3353B">
        <w:rPr>
          <w:szCs w:val="28"/>
          <w:lang w:val="en"/>
        </w:rPr>
        <w:t>neuromyelitis</w:t>
      </w:r>
      <w:proofErr w:type="spellEnd"/>
      <w:r w:rsidRPr="00A3353B">
        <w:rPr>
          <w:szCs w:val="28"/>
          <w:lang w:val="en"/>
        </w:rPr>
        <w:t xml:space="preserve"> </w:t>
      </w:r>
      <w:proofErr w:type="spellStart"/>
      <w:r w:rsidRPr="00A3353B">
        <w:rPr>
          <w:szCs w:val="28"/>
          <w:lang w:val="en"/>
        </w:rPr>
        <w:t>optica</w:t>
      </w:r>
      <w:proofErr w:type="spellEnd"/>
      <w:r w:rsidRPr="00A3353B">
        <w:rPr>
          <w:szCs w:val="28"/>
          <w:lang w:val="en"/>
        </w:rPr>
        <w:t xml:space="preserve"> at age twenty-five, and relearning to cook. Recipes range from appetizers to desserts, chicken pot pie to ginger-coconut </w:t>
      </w:r>
      <w:proofErr w:type="spellStart"/>
      <w:r w:rsidRPr="00A3353B">
        <w:rPr>
          <w:szCs w:val="28"/>
          <w:lang w:val="en"/>
        </w:rPr>
        <w:t>tuiles</w:t>
      </w:r>
      <w:proofErr w:type="spellEnd"/>
      <w:r w:rsidRPr="00A3353B">
        <w:rPr>
          <w:szCs w:val="28"/>
          <w:lang w:val="en"/>
        </w:rPr>
        <w:t>. 2013.</w:t>
      </w:r>
    </w:p>
    <w:p w:rsidR="005E58BC" w:rsidRPr="00A3353B" w:rsidRDefault="005E58BC" w:rsidP="005E58BC">
      <w:pPr>
        <w:tabs>
          <w:tab w:val="left" w:pos="720"/>
          <w:tab w:val="left" w:pos="4320"/>
        </w:tabs>
        <w:rPr>
          <w:rStyle w:val="Hyperlink"/>
          <w:color w:val="auto"/>
          <w:u w:val="none"/>
          <w:lang w:val="en"/>
        </w:rPr>
      </w:pPr>
      <w:r w:rsidRPr="00A3353B">
        <w:rPr>
          <w:rStyle w:val="Hyperlink"/>
          <w:color w:val="auto"/>
          <w:u w:val="none"/>
          <w:lang w:val="en"/>
        </w:rPr>
        <w:tab/>
      </w:r>
      <w:hyperlink r:id="rId23" w:history="1">
        <w:r w:rsidRPr="00BA7971">
          <w:rPr>
            <w:rStyle w:val="Hyperlink"/>
            <w:lang w:val="en"/>
          </w:rPr>
          <w:t>Download from BARD: Recipes from My Home Kitchen Asian and…</w:t>
        </w:r>
      </w:hyperlink>
    </w:p>
    <w:p w:rsidR="005E58BC" w:rsidRPr="00A3353B" w:rsidRDefault="005E58BC" w:rsidP="005E58BC">
      <w:pPr>
        <w:tabs>
          <w:tab w:val="left" w:pos="720"/>
          <w:tab w:val="left" w:pos="4320"/>
        </w:tabs>
        <w:rPr>
          <w:rStyle w:val="Hyperlink"/>
          <w:color w:val="auto"/>
          <w:u w:val="none"/>
          <w:lang w:val="en"/>
        </w:rPr>
      </w:pPr>
      <w:r w:rsidRPr="00A3353B">
        <w:rPr>
          <w:rStyle w:val="Hyperlink"/>
          <w:color w:val="auto"/>
          <w:u w:val="none"/>
          <w:lang w:val="en"/>
        </w:rPr>
        <w:tab/>
        <w:t>Also available on digital cartridge DB076676</w:t>
      </w:r>
    </w:p>
    <w:p w:rsidR="005E58BC" w:rsidRPr="00A3353B" w:rsidRDefault="005E58BC" w:rsidP="005E58BC">
      <w:pPr>
        <w:tabs>
          <w:tab w:val="left" w:pos="720"/>
          <w:tab w:val="left" w:pos="4320"/>
        </w:tabs>
        <w:rPr>
          <w:rStyle w:val="Hyperlink"/>
          <w:color w:val="auto"/>
          <w:u w:val="none"/>
          <w:lang w:val="en"/>
        </w:rPr>
      </w:pPr>
      <w:r>
        <w:rPr>
          <w:rStyle w:val="Hyperlink"/>
          <w:color w:val="auto"/>
          <w:u w:val="none"/>
          <w:lang w:val="en"/>
        </w:rPr>
        <w:tab/>
      </w:r>
      <w:hyperlink r:id="rId24" w:history="1">
        <w:r w:rsidRPr="00BA7971">
          <w:rPr>
            <w:rStyle w:val="Hyperlink"/>
            <w:lang w:val="en"/>
          </w:rPr>
          <w:t>Download from BARD as Electronic Braille</w:t>
        </w:r>
        <w:r w:rsidR="00BA7971" w:rsidRPr="00BA7971">
          <w:rPr>
            <w:rStyle w:val="Hyperlink"/>
            <w:lang w:val="en"/>
          </w:rPr>
          <w:t xml:space="preserve"> BR20085</w:t>
        </w:r>
      </w:hyperlink>
    </w:p>
    <w:p w:rsidR="000314D0" w:rsidRDefault="005E58BC" w:rsidP="005E58BC">
      <w:pPr>
        <w:tabs>
          <w:tab w:val="left" w:pos="720"/>
          <w:tab w:val="left" w:pos="4320"/>
        </w:tabs>
        <w:rPr>
          <w:rStyle w:val="Hyperlink"/>
          <w:color w:val="auto"/>
          <w:u w:val="none"/>
          <w:lang w:val="en"/>
        </w:rPr>
      </w:pPr>
      <w:r>
        <w:rPr>
          <w:rStyle w:val="Hyperlink"/>
          <w:color w:val="auto"/>
          <w:u w:val="none"/>
          <w:lang w:val="en"/>
        </w:rPr>
        <w:tab/>
      </w:r>
      <w:r w:rsidRPr="00A3353B">
        <w:rPr>
          <w:rStyle w:val="Hyperlink"/>
          <w:color w:val="auto"/>
          <w:u w:val="none"/>
          <w:lang w:val="en"/>
        </w:rPr>
        <w:t>Also available in braille</w:t>
      </w:r>
      <w:r>
        <w:rPr>
          <w:rStyle w:val="Hyperlink"/>
          <w:color w:val="auto"/>
          <w:u w:val="none"/>
          <w:lang w:val="en"/>
        </w:rPr>
        <w:t xml:space="preserve"> </w:t>
      </w:r>
      <w:r w:rsidRPr="00D46941">
        <w:rPr>
          <w:rStyle w:val="Hyperlink"/>
          <w:color w:val="auto"/>
          <w:u w:val="none"/>
          <w:lang w:val="en"/>
        </w:rPr>
        <w:t>BR020085</w:t>
      </w:r>
    </w:p>
    <w:p w:rsidR="000314D0" w:rsidRDefault="000314D0">
      <w:pPr>
        <w:rPr>
          <w:rStyle w:val="Hyperlink"/>
          <w:color w:val="auto"/>
          <w:u w:val="none"/>
          <w:lang w:val="en"/>
        </w:rPr>
      </w:pPr>
      <w:r>
        <w:rPr>
          <w:rStyle w:val="Hyperlink"/>
          <w:color w:val="auto"/>
          <w:u w:val="none"/>
          <w:lang w:val="en"/>
        </w:rPr>
        <w:br w:type="page"/>
      </w:r>
    </w:p>
    <w:p w:rsidR="005E58BC" w:rsidRPr="00A3353B" w:rsidRDefault="005E58BC" w:rsidP="005E58BC">
      <w:pPr>
        <w:tabs>
          <w:tab w:val="left" w:pos="720"/>
          <w:tab w:val="left" w:pos="4320"/>
        </w:tabs>
        <w:rPr>
          <w:rStyle w:val="Hyperlink"/>
          <w:color w:val="auto"/>
          <w:u w:val="none"/>
          <w:lang w:val="en"/>
        </w:rPr>
      </w:pPr>
    </w:p>
    <w:p w:rsidR="005E58BC" w:rsidRPr="00A3353B" w:rsidRDefault="005E58BC" w:rsidP="005E58BC">
      <w:pPr>
        <w:tabs>
          <w:tab w:val="left" w:pos="720"/>
          <w:tab w:val="left" w:pos="4320"/>
        </w:tabs>
        <w:rPr>
          <w:szCs w:val="28"/>
          <w:lang w:val="en"/>
        </w:rPr>
      </w:pPr>
      <w:r>
        <w:rPr>
          <w:rStyle w:val="Strong"/>
          <w:lang w:val="en"/>
        </w:rPr>
        <w:t>The S</w:t>
      </w:r>
      <w:r w:rsidRPr="00A3353B">
        <w:rPr>
          <w:rStyle w:val="Strong"/>
          <w:lang w:val="en"/>
        </w:rPr>
        <w:t>tea</w:t>
      </w:r>
      <w:r>
        <w:rPr>
          <w:rStyle w:val="Strong"/>
          <w:lang w:val="en"/>
        </w:rPr>
        <w:t>my Kitchen Cookbook: 101 Asian Recipes Simple Enough for T</w:t>
      </w:r>
      <w:r w:rsidRPr="00A3353B">
        <w:rPr>
          <w:rStyle w:val="Strong"/>
          <w:lang w:val="en"/>
        </w:rPr>
        <w:t>o</w:t>
      </w:r>
      <w:r>
        <w:rPr>
          <w:rStyle w:val="Strong"/>
          <w:lang w:val="en"/>
        </w:rPr>
        <w:t>night's D</w:t>
      </w:r>
      <w:r w:rsidRPr="00A3353B">
        <w:rPr>
          <w:rStyle w:val="Strong"/>
          <w:lang w:val="en"/>
        </w:rPr>
        <w:t>inner</w:t>
      </w:r>
      <w:r w:rsidRPr="00A3353B">
        <w:rPr>
          <w:szCs w:val="28"/>
          <w:lang w:val="en"/>
        </w:rPr>
        <w:t xml:space="preserve"> </w:t>
      </w:r>
      <w:proofErr w:type="gramStart"/>
      <w:r w:rsidRPr="00A3353B">
        <w:rPr>
          <w:szCs w:val="28"/>
          <w:lang w:val="en"/>
        </w:rPr>
        <w:t>By</w:t>
      </w:r>
      <w:proofErr w:type="gramEnd"/>
      <w:r w:rsidRPr="00A3353B">
        <w:rPr>
          <w:szCs w:val="28"/>
          <w:lang w:val="en"/>
        </w:rPr>
        <w:t xml:space="preserve"> Jaden Hair</w:t>
      </w:r>
    </w:p>
    <w:p w:rsidR="005E58BC" w:rsidRPr="00A3353B" w:rsidRDefault="005E58BC" w:rsidP="005E58BC">
      <w:pPr>
        <w:tabs>
          <w:tab w:val="left" w:pos="720"/>
          <w:tab w:val="left" w:pos="4320"/>
        </w:tabs>
        <w:rPr>
          <w:szCs w:val="28"/>
          <w:lang w:val="en"/>
        </w:rPr>
      </w:pPr>
      <w:r w:rsidRPr="00A3353B">
        <w:rPr>
          <w:szCs w:val="28"/>
          <w:lang w:val="en"/>
        </w:rPr>
        <w:t xml:space="preserve">Read by Kerry </w:t>
      </w:r>
      <w:proofErr w:type="spellStart"/>
      <w:r w:rsidRPr="00A3353B">
        <w:rPr>
          <w:szCs w:val="28"/>
          <w:lang w:val="en"/>
        </w:rPr>
        <w:t>Cundiff</w:t>
      </w:r>
      <w:proofErr w:type="spellEnd"/>
      <w:r w:rsidRPr="00A3353B">
        <w:rPr>
          <w:szCs w:val="28"/>
          <w:lang w:val="en"/>
        </w:rPr>
        <w:tab/>
        <w:t>Reading time 8 hours, 56 minutes</w:t>
      </w:r>
    </w:p>
    <w:p w:rsidR="005E58BC" w:rsidRPr="00A3353B" w:rsidRDefault="005E58BC" w:rsidP="005E58BC">
      <w:pPr>
        <w:tabs>
          <w:tab w:val="left" w:pos="720"/>
          <w:tab w:val="left" w:pos="4320"/>
        </w:tabs>
        <w:rPr>
          <w:szCs w:val="28"/>
          <w:lang w:val="en"/>
        </w:rPr>
      </w:pPr>
      <w:r w:rsidRPr="00A3353B">
        <w:rPr>
          <w:szCs w:val="28"/>
          <w:lang w:val="en"/>
        </w:rPr>
        <w:t>Expanding on her website steamykitchen.com, Chinese American food columnist offers a guide to quickly making a variety of Asian dishes. Discusses key ingredients; explains ways to prepare basic sauces, dips, and stocks; and provides recipes for everything from appetizers and entrees to sweets and libations. 2009.</w:t>
      </w:r>
    </w:p>
    <w:p w:rsidR="005E58BC" w:rsidRPr="00A3353B" w:rsidRDefault="005E58BC" w:rsidP="005E58BC">
      <w:pPr>
        <w:tabs>
          <w:tab w:val="left" w:pos="720"/>
          <w:tab w:val="left" w:pos="4320"/>
        </w:tabs>
        <w:rPr>
          <w:rStyle w:val="Hyperlink"/>
          <w:color w:val="auto"/>
          <w:u w:val="none"/>
          <w:lang w:val="en"/>
        </w:rPr>
      </w:pPr>
      <w:r>
        <w:rPr>
          <w:rStyle w:val="Hyperlink"/>
          <w:color w:val="auto"/>
          <w:u w:val="none"/>
          <w:lang w:val="en"/>
        </w:rPr>
        <w:tab/>
      </w:r>
      <w:hyperlink r:id="rId25" w:history="1">
        <w:r w:rsidRPr="000D3D3E">
          <w:rPr>
            <w:rStyle w:val="Hyperlink"/>
            <w:lang w:val="en"/>
          </w:rPr>
          <w:t>Download from BARD: The Steamy Kitchen Cookbook: 101 Asian…</w:t>
        </w:r>
      </w:hyperlink>
    </w:p>
    <w:p w:rsidR="005E58BC" w:rsidRPr="00A3353B" w:rsidRDefault="005E58BC" w:rsidP="005E58BC">
      <w:pPr>
        <w:tabs>
          <w:tab w:val="left" w:pos="720"/>
          <w:tab w:val="left" w:pos="4320"/>
        </w:tabs>
        <w:rPr>
          <w:rStyle w:val="Hyperlink"/>
          <w:color w:val="auto"/>
          <w:u w:val="none"/>
          <w:lang w:val="en"/>
        </w:rPr>
      </w:pPr>
      <w:r>
        <w:rPr>
          <w:rStyle w:val="Hyperlink"/>
          <w:color w:val="auto"/>
          <w:u w:val="none"/>
          <w:lang w:val="en"/>
        </w:rPr>
        <w:tab/>
      </w:r>
      <w:r w:rsidRPr="00A3353B">
        <w:rPr>
          <w:rStyle w:val="Hyperlink"/>
          <w:color w:val="auto"/>
          <w:u w:val="none"/>
          <w:lang w:val="en"/>
        </w:rPr>
        <w:t>Also available on digital cartridge DB071971</w:t>
      </w:r>
    </w:p>
    <w:p w:rsidR="00AE019D" w:rsidRDefault="00AE019D" w:rsidP="00AE019D">
      <w:pPr>
        <w:tabs>
          <w:tab w:val="left" w:pos="720"/>
          <w:tab w:val="left" w:pos="4320"/>
        </w:tabs>
        <w:rPr>
          <w:szCs w:val="28"/>
        </w:rPr>
      </w:pPr>
    </w:p>
    <w:p w:rsidR="00D7290D" w:rsidRDefault="00D7290D" w:rsidP="00AE019D">
      <w:pPr>
        <w:tabs>
          <w:tab w:val="left" w:pos="720"/>
          <w:tab w:val="left" w:pos="4320"/>
        </w:tabs>
        <w:rPr>
          <w:szCs w:val="28"/>
        </w:rPr>
      </w:pPr>
    </w:p>
    <w:p w:rsidR="00D7290D" w:rsidRPr="00A3353B" w:rsidRDefault="00D7290D" w:rsidP="00D7290D">
      <w:pPr>
        <w:tabs>
          <w:tab w:val="left" w:pos="720"/>
          <w:tab w:val="left" w:pos="4320"/>
        </w:tabs>
        <w:rPr>
          <w:szCs w:val="28"/>
          <w:lang w:val="en"/>
        </w:rPr>
      </w:pPr>
      <w:r w:rsidRPr="00A3353B">
        <w:rPr>
          <w:rStyle w:val="Strong"/>
          <w:rFonts w:cs="Arial"/>
          <w:szCs w:val="28"/>
          <w:lang w:val="en"/>
        </w:rPr>
        <w:t>Olives and Oranges: Recipes and Flavor Secrets from Italy, Spain, Cyprus, and Beyond</w:t>
      </w:r>
      <w:r w:rsidRPr="00A3353B">
        <w:rPr>
          <w:szCs w:val="28"/>
          <w:lang w:val="en"/>
        </w:rPr>
        <w:t xml:space="preserve"> by Sar</w:t>
      </w:r>
      <w:r>
        <w:rPr>
          <w:szCs w:val="28"/>
          <w:lang w:val="en"/>
        </w:rPr>
        <w:t>a Jenkins</w:t>
      </w:r>
      <w:r>
        <w:rPr>
          <w:szCs w:val="28"/>
          <w:lang w:val="en"/>
        </w:rPr>
        <w:br/>
        <w:t xml:space="preserve">Read by Kerry </w:t>
      </w:r>
      <w:proofErr w:type="spellStart"/>
      <w:r>
        <w:rPr>
          <w:szCs w:val="28"/>
          <w:lang w:val="en"/>
        </w:rPr>
        <w:t>Dukin</w:t>
      </w:r>
      <w:proofErr w:type="spellEnd"/>
      <w:r>
        <w:rPr>
          <w:szCs w:val="28"/>
          <w:lang w:val="en"/>
        </w:rPr>
        <w:tab/>
      </w:r>
      <w:r w:rsidRPr="00A3353B">
        <w:rPr>
          <w:szCs w:val="28"/>
          <w:lang w:val="en"/>
        </w:rPr>
        <w:t xml:space="preserve">Reading time 10 hours 6 minutes. </w:t>
      </w:r>
      <w:r w:rsidRPr="00A3353B">
        <w:rPr>
          <w:szCs w:val="28"/>
          <w:lang w:val="en"/>
        </w:rPr>
        <w:br/>
      </w:r>
      <w:proofErr w:type="gramStart"/>
      <w:r w:rsidRPr="00A3353B">
        <w:rPr>
          <w:szCs w:val="28"/>
          <w:lang w:val="en"/>
        </w:rPr>
        <w:t>Mediterranean-inspired dishes that utilize basic flavor combinations to make the most of on-hand ingredients.</w:t>
      </w:r>
      <w:proofErr w:type="gramEnd"/>
      <w:r w:rsidRPr="00A3353B">
        <w:rPr>
          <w:szCs w:val="28"/>
          <w:lang w:val="en"/>
        </w:rPr>
        <w:t xml:space="preserve"> </w:t>
      </w:r>
      <w:proofErr w:type="gramStart"/>
      <w:r w:rsidRPr="00A3353B">
        <w:rPr>
          <w:szCs w:val="28"/>
          <w:lang w:val="en"/>
        </w:rPr>
        <w:t>Includes suggestions for salads, soups, pasta, risotto, polenta, meat and fish, sweets, and cordials.</w:t>
      </w:r>
      <w:proofErr w:type="gramEnd"/>
      <w:r w:rsidRPr="00A3353B">
        <w:rPr>
          <w:szCs w:val="28"/>
          <w:lang w:val="en"/>
        </w:rPr>
        <w:t xml:space="preserve"> </w:t>
      </w:r>
      <w:proofErr w:type="gramStart"/>
      <w:r w:rsidRPr="00A3353B">
        <w:rPr>
          <w:szCs w:val="28"/>
          <w:lang w:val="en"/>
        </w:rPr>
        <w:t>Provides general cooking times, tips on shopping and storing, and suggestions for altering recipes to suit one's needs.</w:t>
      </w:r>
      <w:proofErr w:type="gramEnd"/>
      <w:r w:rsidRPr="00A3353B">
        <w:rPr>
          <w:szCs w:val="28"/>
          <w:lang w:val="en"/>
        </w:rPr>
        <w:t xml:space="preserve"> 2008. </w:t>
      </w:r>
    </w:p>
    <w:p w:rsidR="00D7290D" w:rsidRPr="00A3353B" w:rsidRDefault="00D7290D" w:rsidP="00D7290D">
      <w:pPr>
        <w:tabs>
          <w:tab w:val="left" w:pos="720"/>
          <w:tab w:val="left" w:pos="4320"/>
        </w:tabs>
        <w:rPr>
          <w:rStyle w:val="Hyperlink"/>
          <w:color w:val="auto"/>
          <w:u w:val="none"/>
          <w:lang w:val="en"/>
        </w:rPr>
      </w:pPr>
      <w:r>
        <w:rPr>
          <w:rStyle w:val="Hyperlink"/>
          <w:color w:val="auto"/>
          <w:u w:val="none"/>
          <w:lang w:val="en"/>
        </w:rPr>
        <w:tab/>
      </w:r>
      <w:hyperlink r:id="rId26" w:history="1">
        <w:r w:rsidRPr="000D3D3E">
          <w:rPr>
            <w:rStyle w:val="Hyperlink"/>
            <w:lang w:val="en"/>
          </w:rPr>
          <w:t>Download from BARD: Olives and Oranges: Recipes and Flavor…</w:t>
        </w:r>
      </w:hyperlink>
    </w:p>
    <w:p w:rsidR="00D7290D" w:rsidRPr="00A3353B" w:rsidRDefault="00D7290D" w:rsidP="00D7290D">
      <w:pPr>
        <w:tabs>
          <w:tab w:val="left" w:pos="720"/>
          <w:tab w:val="left" w:pos="4320"/>
        </w:tabs>
        <w:rPr>
          <w:rStyle w:val="Hyperlink"/>
          <w:color w:val="auto"/>
          <w:u w:val="none"/>
          <w:lang w:val="en"/>
        </w:rPr>
      </w:pPr>
      <w:r>
        <w:rPr>
          <w:rStyle w:val="Hyperlink"/>
          <w:color w:val="auto"/>
          <w:u w:val="none"/>
          <w:lang w:val="en"/>
        </w:rPr>
        <w:tab/>
      </w:r>
      <w:r w:rsidRPr="00A3353B">
        <w:rPr>
          <w:rStyle w:val="Hyperlink"/>
          <w:color w:val="auto"/>
          <w:u w:val="none"/>
          <w:lang w:val="en"/>
        </w:rPr>
        <w:t>Also available on digital cartridge</w:t>
      </w:r>
      <w:r>
        <w:rPr>
          <w:rStyle w:val="Hyperlink"/>
          <w:color w:val="auto"/>
          <w:u w:val="none"/>
          <w:lang w:val="en"/>
        </w:rPr>
        <w:t xml:space="preserve"> </w:t>
      </w:r>
      <w:r w:rsidRPr="008C052D">
        <w:rPr>
          <w:rStyle w:val="Hyperlink"/>
          <w:color w:val="auto"/>
          <w:u w:val="none"/>
          <w:lang w:val="en"/>
        </w:rPr>
        <w:t>DB068949</w:t>
      </w:r>
    </w:p>
    <w:p w:rsidR="005E58BC" w:rsidRDefault="005E58BC" w:rsidP="00AE019D">
      <w:pPr>
        <w:tabs>
          <w:tab w:val="left" w:pos="720"/>
          <w:tab w:val="left" w:pos="4320"/>
        </w:tabs>
        <w:rPr>
          <w:szCs w:val="28"/>
        </w:rPr>
      </w:pPr>
    </w:p>
    <w:p w:rsidR="00477A22" w:rsidRDefault="00477A22" w:rsidP="00AE019D">
      <w:pPr>
        <w:tabs>
          <w:tab w:val="left" w:pos="720"/>
          <w:tab w:val="left" w:pos="4320"/>
        </w:tabs>
        <w:rPr>
          <w:szCs w:val="28"/>
        </w:rPr>
      </w:pPr>
    </w:p>
    <w:p w:rsidR="00477A22" w:rsidRPr="00A3353B" w:rsidRDefault="00477A22" w:rsidP="00477A22">
      <w:pPr>
        <w:tabs>
          <w:tab w:val="left" w:pos="720"/>
          <w:tab w:val="left" w:pos="4320"/>
        </w:tabs>
        <w:rPr>
          <w:szCs w:val="28"/>
          <w:lang w:val="en"/>
        </w:rPr>
      </w:pPr>
      <w:r w:rsidRPr="00A3353B">
        <w:rPr>
          <w:rStyle w:val="Strong"/>
        </w:rPr>
        <w:t>Rosa’s New Mexican Table</w:t>
      </w:r>
      <w:r w:rsidRPr="00A3353B">
        <w:rPr>
          <w:szCs w:val="28"/>
          <w:lang w:val="en"/>
        </w:rPr>
        <w:t xml:space="preserve"> </w:t>
      </w:r>
      <w:proofErr w:type="gramStart"/>
      <w:r w:rsidRPr="00A3353B">
        <w:rPr>
          <w:szCs w:val="28"/>
          <w:lang w:val="en"/>
        </w:rPr>
        <w:t>By</w:t>
      </w:r>
      <w:proofErr w:type="gramEnd"/>
      <w:r w:rsidRPr="00A3353B">
        <w:rPr>
          <w:szCs w:val="28"/>
          <w:lang w:val="en"/>
        </w:rPr>
        <w:t xml:space="preserve"> Roberto </w:t>
      </w:r>
      <w:proofErr w:type="spellStart"/>
      <w:r w:rsidRPr="00A3353B">
        <w:rPr>
          <w:szCs w:val="28"/>
          <w:lang w:val="en"/>
        </w:rPr>
        <w:t>Santibañez</w:t>
      </w:r>
      <w:proofErr w:type="spellEnd"/>
    </w:p>
    <w:p w:rsidR="00477A22" w:rsidRPr="00A3353B" w:rsidRDefault="00477A22" w:rsidP="00477A22">
      <w:pPr>
        <w:tabs>
          <w:tab w:val="left" w:pos="720"/>
          <w:tab w:val="left" w:pos="4320"/>
        </w:tabs>
        <w:rPr>
          <w:szCs w:val="28"/>
          <w:lang w:val="en"/>
        </w:rPr>
      </w:pPr>
      <w:r w:rsidRPr="00A3353B">
        <w:rPr>
          <w:szCs w:val="28"/>
          <w:lang w:val="en"/>
        </w:rPr>
        <w:t>Read by Gary Tipton</w:t>
      </w:r>
      <w:r w:rsidRPr="00A3353B">
        <w:rPr>
          <w:szCs w:val="28"/>
          <w:lang w:val="en"/>
        </w:rPr>
        <w:tab/>
        <w:t>Reading time 10 hours, 57 minutes</w:t>
      </w:r>
    </w:p>
    <w:p w:rsidR="00477A22" w:rsidRPr="00A3353B" w:rsidRDefault="00477A22" w:rsidP="00477A22">
      <w:pPr>
        <w:tabs>
          <w:tab w:val="left" w:pos="720"/>
          <w:tab w:val="left" w:pos="4320"/>
        </w:tabs>
        <w:rPr>
          <w:szCs w:val="28"/>
          <w:lang w:val="en"/>
        </w:rPr>
      </w:pPr>
      <w:proofErr w:type="gramStart"/>
      <w:r w:rsidRPr="00A3353B">
        <w:rPr>
          <w:szCs w:val="28"/>
          <w:lang w:val="en"/>
        </w:rPr>
        <w:t xml:space="preserve">A variety of dishes from the chef of the New York restaurant Rosa </w:t>
      </w:r>
      <w:proofErr w:type="spellStart"/>
      <w:r w:rsidRPr="00A3353B">
        <w:rPr>
          <w:szCs w:val="28"/>
          <w:lang w:val="en"/>
        </w:rPr>
        <w:t>Mexicano</w:t>
      </w:r>
      <w:proofErr w:type="spellEnd"/>
      <w:r w:rsidRPr="00A3353B">
        <w:rPr>
          <w:szCs w:val="28"/>
          <w:lang w:val="en"/>
        </w:rPr>
        <w:t>.</w:t>
      </w:r>
      <w:proofErr w:type="gramEnd"/>
      <w:r w:rsidRPr="00A3353B">
        <w:rPr>
          <w:szCs w:val="28"/>
          <w:lang w:val="en"/>
        </w:rPr>
        <w:t xml:space="preserve"> </w:t>
      </w:r>
      <w:proofErr w:type="gramStart"/>
      <w:r w:rsidRPr="00A3353B">
        <w:rPr>
          <w:szCs w:val="28"/>
          <w:lang w:val="en"/>
        </w:rPr>
        <w:t>Provides information on ingredients, equipment, and cooking techniques often used in Mexican cuisine.</w:t>
      </w:r>
      <w:proofErr w:type="gramEnd"/>
      <w:r w:rsidRPr="00A3353B">
        <w:rPr>
          <w:szCs w:val="28"/>
          <w:lang w:val="en"/>
        </w:rPr>
        <w:t xml:space="preserve"> Includes recipes for chicken </w:t>
      </w:r>
      <w:proofErr w:type="spellStart"/>
      <w:r w:rsidRPr="00A3353B">
        <w:rPr>
          <w:szCs w:val="28"/>
          <w:lang w:val="en"/>
        </w:rPr>
        <w:t>flautas</w:t>
      </w:r>
      <w:proofErr w:type="spellEnd"/>
      <w:r w:rsidRPr="00A3353B">
        <w:rPr>
          <w:szCs w:val="28"/>
          <w:lang w:val="en"/>
        </w:rPr>
        <w:t xml:space="preserve">, tortilla soup, red rice, refried beans, crab enchiladas, and </w:t>
      </w:r>
      <w:proofErr w:type="spellStart"/>
      <w:r w:rsidRPr="00A3353B">
        <w:rPr>
          <w:szCs w:val="28"/>
          <w:lang w:val="en"/>
        </w:rPr>
        <w:t>poblanos</w:t>
      </w:r>
      <w:proofErr w:type="spellEnd"/>
      <w:r w:rsidRPr="00A3353B">
        <w:rPr>
          <w:szCs w:val="28"/>
          <w:lang w:val="en"/>
        </w:rPr>
        <w:t xml:space="preserve"> stuffed with spinach and goat cheese. 2007.</w:t>
      </w:r>
    </w:p>
    <w:p w:rsidR="00477A22" w:rsidRPr="00A3353B" w:rsidRDefault="00477A22" w:rsidP="00477A22">
      <w:pPr>
        <w:tabs>
          <w:tab w:val="left" w:pos="720"/>
          <w:tab w:val="left" w:pos="4320"/>
        </w:tabs>
        <w:rPr>
          <w:rStyle w:val="Hyperlink"/>
          <w:color w:val="auto"/>
          <w:u w:val="none"/>
          <w:lang w:val="en"/>
        </w:rPr>
      </w:pPr>
      <w:r w:rsidRPr="00A3353B">
        <w:rPr>
          <w:szCs w:val="28"/>
          <w:lang w:val="en"/>
        </w:rPr>
        <w:tab/>
      </w:r>
      <w:hyperlink r:id="rId27" w:history="1">
        <w:r w:rsidRPr="000D3D3E">
          <w:rPr>
            <w:rStyle w:val="Hyperlink"/>
            <w:lang w:val="en"/>
          </w:rPr>
          <w:t>Download from BARD: Rosa’s New Mexican Table</w:t>
        </w:r>
      </w:hyperlink>
    </w:p>
    <w:p w:rsidR="000314D0" w:rsidRDefault="00477A22" w:rsidP="00477A22">
      <w:pPr>
        <w:tabs>
          <w:tab w:val="left" w:pos="720"/>
          <w:tab w:val="left" w:pos="4320"/>
        </w:tabs>
        <w:rPr>
          <w:rStyle w:val="Hyperlink"/>
          <w:color w:val="auto"/>
          <w:u w:val="none"/>
          <w:lang w:val="en"/>
        </w:rPr>
      </w:pPr>
      <w:r w:rsidRPr="00A3353B">
        <w:rPr>
          <w:rStyle w:val="Hyperlink"/>
          <w:color w:val="auto"/>
          <w:u w:val="none"/>
          <w:lang w:val="en"/>
        </w:rPr>
        <w:tab/>
        <w:t>Also available on digital cartridge DB066625</w:t>
      </w:r>
    </w:p>
    <w:p w:rsidR="000314D0" w:rsidRDefault="000314D0">
      <w:pPr>
        <w:rPr>
          <w:rStyle w:val="Hyperlink"/>
          <w:color w:val="auto"/>
          <w:u w:val="none"/>
          <w:lang w:val="en"/>
        </w:rPr>
      </w:pPr>
      <w:r>
        <w:rPr>
          <w:rStyle w:val="Hyperlink"/>
          <w:color w:val="auto"/>
          <w:u w:val="none"/>
          <w:lang w:val="en"/>
        </w:rPr>
        <w:br w:type="page"/>
      </w:r>
    </w:p>
    <w:p w:rsidR="00477A22" w:rsidRPr="00AE019D" w:rsidRDefault="00477A22" w:rsidP="00AE019D">
      <w:pPr>
        <w:tabs>
          <w:tab w:val="left" w:pos="720"/>
          <w:tab w:val="left" w:pos="4320"/>
        </w:tabs>
        <w:rPr>
          <w:szCs w:val="28"/>
        </w:rPr>
      </w:pPr>
    </w:p>
    <w:p w:rsidR="00AE66B1" w:rsidRPr="00A3353B" w:rsidRDefault="00AE66B1" w:rsidP="00AE66B1">
      <w:pPr>
        <w:tabs>
          <w:tab w:val="left" w:pos="720"/>
          <w:tab w:val="left" w:pos="4320"/>
        </w:tabs>
        <w:rPr>
          <w:szCs w:val="28"/>
          <w:lang w:val="en"/>
        </w:rPr>
      </w:pPr>
      <w:r w:rsidRPr="00A3353B">
        <w:rPr>
          <w:rStyle w:val="Strong"/>
        </w:rPr>
        <w:t xml:space="preserve">Stir Frying to the Sky’s Edge: the Ultimate Guide to Mastery, with Authentic Recipes and </w:t>
      </w:r>
      <w:r w:rsidR="0076462D">
        <w:rPr>
          <w:rStyle w:val="Strong"/>
        </w:rPr>
        <w:t xml:space="preserve">Stories </w:t>
      </w:r>
      <w:proofErr w:type="gramStart"/>
      <w:r w:rsidRPr="00A3353B">
        <w:rPr>
          <w:szCs w:val="28"/>
          <w:lang w:val="en"/>
        </w:rPr>
        <w:t>By</w:t>
      </w:r>
      <w:proofErr w:type="gramEnd"/>
      <w:r w:rsidRPr="00A3353B">
        <w:rPr>
          <w:szCs w:val="28"/>
          <w:lang w:val="en"/>
        </w:rPr>
        <w:t xml:space="preserve"> Grace Young</w:t>
      </w:r>
    </w:p>
    <w:p w:rsidR="00AE66B1" w:rsidRPr="00A3353B" w:rsidRDefault="00AE66B1" w:rsidP="00AE66B1">
      <w:pPr>
        <w:tabs>
          <w:tab w:val="left" w:pos="720"/>
          <w:tab w:val="left" w:pos="4320"/>
        </w:tabs>
        <w:rPr>
          <w:szCs w:val="28"/>
          <w:lang w:val="en"/>
        </w:rPr>
      </w:pPr>
      <w:r w:rsidRPr="00A3353B">
        <w:rPr>
          <w:szCs w:val="28"/>
          <w:lang w:val="en"/>
        </w:rPr>
        <w:t>Read by</w:t>
      </w:r>
      <w:r>
        <w:rPr>
          <w:szCs w:val="28"/>
          <w:lang w:val="en"/>
        </w:rPr>
        <w:t xml:space="preserve"> Carol Dines</w:t>
      </w:r>
      <w:r w:rsidRPr="00A3353B">
        <w:rPr>
          <w:szCs w:val="28"/>
          <w:lang w:val="en"/>
        </w:rPr>
        <w:tab/>
        <w:t>Reading time</w:t>
      </w:r>
      <w:r>
        <w:rPr>
          <w:szCs w:val="28"/>
          <w:lang w:val="en"/>
        </w:rPr>
        <w:t xml:space="preserve"> </w:t>
      </w:r>
      <w:r w:rsidRPr="00AE66B1">
        <w:rPr>
          <w:szCs w:val="28"/>
          <w:lang w:val="en"/>
        </w:rPr>
        <w:t>12 hours, 58 minutes</w:t>
      </w:r>
    </w:p>
    <w:p w:rsidR="00AE66B1" w:rsidRPr="00A3353B" w:rsidRDefault="00AE66B1" w:rsidP="00AE66B1">
      <w:pPr>
        <w:tabs>
          <w:tab w:val="left" w:pos="720"/>
          <w:tab w:val="left" w:pos="4320"/>
        </w:tabs>
        <w:rPr>
          <w:szCs w:val="28"/>
          <w:lang w:val="en"/>
        </w:rPr>
      </w:pPr>
      <w:proofErr w:type="gramStart"/>
      <w:r w:rsidRPr="00A3353B">
        <w:rPr>
          <w:szCs w:val="28"/>
          <w:lang w:val="en"/>
        </w:rPr>
        <w:t>Discusses the techniques and traditions of Chinese stir-fry cooking, from selecting and seasoning a wok to finding the best cooking oil.</w:t>
      </w:r>
      <w:proofErr w:type="gramEnd"/>
      <w:r w:rsidRPr="00A3353B">
        <w:rPr>
          <w:szCs w:val="28"/>
          <w:lang w:val="en"/>
        </w:rPr>
        <w:t xml:space="preserve"> Explains the importance of marinades and describes methods for slicing meat and preparing Asian vegetables. </w:t>
      </w:r>
      <w:proofErr w:type="gramStart"/>
      <w:r w:rsidRPr="00A3353B">
        <w:rPr>
          <w:szCs w:val="28"/>
          <w:lang w:val="en"/>
        </w:rPr>
        <w:t>Includes both time-honored recipes and cross-cultural innovations featuring a variety of ingredients.</w:t>
      </w:r>
      <w:proofErr w:type="gramEnd"/>
      <w:r w:rsidRPr="00A3353B">
        <w:rPr>
          <w:szCs w:val="28"/>
          <w:lang w:val="en"/>
        </w:rPr>
        <w:t xml:space="preserve"> 2010.</w:t>
      </w:r>
    </w:p>
    <w:p w:rsidR="00AE66B1" w:rsidRPr="00A3353B" w:rsidRDefault="00AE66B1" w:rsidP="00AE66B1">
      <w:pPr>
        <w:tabs>
          <w:tab w:val="left" w:pos="720"/>
          <w:tab w:val="left" w:pos="4320"/>
        </w:tabs>
        <w:rPr>
          <w:rStyle w:val="Hyperlink"/>
          <w:color w:val="auto"/>
          <w:u w:val="none"/>
          <w:lang w:val="en"/>
        </w:rPr>
      </w:pPr>
      <w:r w:rsidRPr="00A3353B">
        <w:rPr>
          <w:szCs w:val="28"/>
          <w:lang w:val="en"/>
        </w:rPr>
        <w:tab/>
      </w:r>
      <w:hyperlink r:id="rId28" w:history="1">
        <w:r w:rsidRPr="000D3D3E">
          <w:rPr>
            <w:rStyle w:val="Hyperlink"/>
            <w:lang w:val="en"/>
          </w:rPr>
          <w:t>Download from BARD: Stir Frying to the Sky’s Edge: the Ultimate Guide…</w:t>
        </w:r>
      </w:hyperlink>
    </w:p>
    <w:p w:rsidR="00AE66B1" w:rsidRPr="00A3353B" w:rsidRDefault="00AE66B1" w:rsidP="00AE66B1">
      <w:pPr>
        <w:tabs>
          <w:tab w:val="left" w:pos="720"/>
          <w:tab w:val="left" w:pos="4320"/>
        </w:tabs>
        <w:rPr>
          <w:rStyle w:val="Hyperlink"/>
          <w:color w:val="auto"/>
          <w:u w:val="none"/>
          <w:lang w:val="en"/>
        </w:rPr>
      </w:pPr>
      <w:r w:rsidRPr="00A3353B">
        <w:rPr>
          <w:rStyle w:val="Hyperlink"/>
          <w:color w:val="auto"/>
          <w:u w:val="none"/>
          <w:lang w:val="en"/>
        </w:rPr>
        <w:tab/>
        <w:t>Also available on digital cartridge DB073662</w:t>
      </w:r>
    </w:p>
    <w:p w:rsidR="00AE019D" w:rsidRPr="00A849A9" w:rsidRDefault="00AE019D" w:rsidP="00AE019D"/>
    <w:sectPr w:rsidR="00AE019D" w:rsidRPr="00A849A9" w:rsidSect="00EC1A7E">
      <w:footerReference w:type="default" r:id="rId29"/>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5CF" w:rsidRDefault="005645CF" w:rsidP="005645CF">
      <w:r>
        <w:separator/>
      </w:r>
    </w:p>
  </w:endnote>
  <w:endnote w:type="continuationSeparator" w:id="0">
    <w:p w:rsidR="005645CF" w:rsidRDefault="005645CF" w:rsidP="0056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765531"/>
      <w:docPartObj>
        <w:docPartGallery w:val="Page Numbers (Bottom of Page)"/>
        <w:docPartUnique/>
      </w:docPartObj>
    </w:sdtPr>
    <w:sdtEndPr/>
    <w:sdtContent>
      <w:sdt>
        <w:sdtPr>
          <w:id w:val="860082579"/>
          <w:docPartObj>
            <w:docPartGallery w:val="Page Numbers (Top of Page)"/>
            <w:docPartUnique/>
          </w:docPartObj>
        </w:sdtPr>
        <w:sdtEndPr/>
        <w:sdtContent>
          <w:p w:rsidR="005645CF" w:rsidRDefault="005645CF" w:rsidP="005645CF">
            <w:pPr>
              <w:pStyle w:val="Footer"/>
            </w:pPr>
            <w:r>
              <w:t>Recipes from Around the World</w:t>
            </w:r>
            <w:r>
              <w:tab/>
            </w:r>
            <w:r>
              <w:tab/>
              <w:t xml:space="preserve">Page </w:t>
            </w:r>
            <w:r>
              <w:rPr>
                <w:b/>
                <w:bCs/>
                <w:sz w:val="24"/>
              </w:rPr>
              <w:fldChar w:fldCharType="begin"/>
            </w:r>
            <w:r>
              <w:rPr>
                <w:b/>
                <w:bCs/>
              </w:rPr>
              <w:instrText xml:space="preserve"> PAGE </w:instrText>
            </w:r>
            <w:r>
              <w:rPr>
                <w:b/>
                <w:bCs/>
                <w:sz w:val="24"/>
              </w:rPr>
              <w:fldChar w:fldCharType="separate"/>
            </w:r>
            <w:r w:rsidR="00E54A81">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E54A81">
              <w:rPr>
                <w:b/>
                <w:bCs/>
                <w:noProof/>
              </w:rPr>
              <w:t>6</w:t>
            </w:r>
            <w:r>
              <w:rPr>
                <w:b/>
                <w:bCs/>
                <w:sz w:val="24"/>
              </w:rPr>
              <w:fldChar w:fldCharType="end"/>
            </w:r>
          </w:p>
        </w:sdtContent>
      </w:sdt>
    </w:sdtContent>
  </w:sdt>
  <w:p w:rsidR="005645CF" w:rsidRDefault="00564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5CF" w:rsidRDefault="005645CF" w:rsidP="005645CF">
      <w:r>
        <w:separator/>
      </w:r>
    </w:p>
  </w:footnote>
  <w:footnote w:type="continuationSeparator" w:id="0">
    <w:p w:rsidR="005645CF" w:rsidRDefault="005645CF" w:rsidP="00564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314D0"/>
    <w:rsid w:val="00076BD6"/>
    <w:rsid w:val="000B0A1A"/>
    <w:rsid w:val="000B190D"/>
    <w:rsid w:val="000B3C31"/>
    <w:rsid w:val="000D3D3E"/>
    <w:rsid w:val="00135F15"/>
    <w:rsid w:val="00160DEC"/>
    <w:rsid w:val="00185FB2"/>
    <w:rsid w:val="00195105"/>
    <w:rsid w:val="00197E8E"/>
    <w:rsid w:val="001A05D5"/>
    <w:rsid w:val="001A6E54"/>
    <w:rsid w:val="001B341D"/>
    <w:rsid w:val="001B4E95"/>
    <w:rsid w:val="001D0FB9"/>
    <w:rsid w:val="001E2CAD"/>
    <w:rsid w:val="001F5D95"/>
    <w:rsid w:val="00211510"/>
    <w:rsid w:val="00225464"/>
    <w:rsid w:val="00227362"/>
    <w:rsid w:val="002436FE"/>
    <w:rsid w:val="00255DF0"/>
    <w:rsid w:val="00270A28"/>
    <w:rsid w:val="00291158"/>
    <w:rsid w:val="002B7400"/>
    <w:rsid w:val="002C4C2B"/>
    <w:rsid w:val="002D2F96"/>
    <w:rsid w:val="002D42A5"/>
    <w:rsid w:val="002F0778"/>
    <w:rsid w:val="00301697"/>
    <w:rsid w:val="00334084"/>
    <w:rsid w:val="00347668"/>
    <w:rsid w:val="0039241F"/>
    <w:rsid w:val="003F5945"/>
    <w:rsid w:val="004018ED"/>
    <w:rsid w:val="0040298E"/>
    <w:rsid w:val="00412085"/>
    <w:rsid w:val="00422F3B"/>
    <w:rsid w:val="00434F26"/>
    <w:rsid w:val="00454E3E"/>
    <w:rsid w:val="004600A1"/>
    <w:rsid w:val="00477A22"/>
    <w:rsid w:val="004821E3"/>
    <w:rsid w:val="00491384"/>
    <w:rsid w:val="004E5F6F"/>
    <w:rsid w:val="004F3FC8"/>
    <w:rsid w:val="00520CC2"/>
    <w:rsid w:val="00543201"/>
    <w:rsid w:val="00545663"/>
    <w:rsid w:val="00561283"/>
    <w:rsid w:val="005645CF"/>
    <w:rsid w:val="005734FA"/>
    <w:rsid w:val="005741C4"/>
    <w:rsid w:val="005905BC"/>
    <w:rsid w:val="005D3FFB"/>
    <w:rsid w:val="005E52AE"/>
    <w:rsid w:val="005E58BC"/>
    <w:rsid w:val="005F29F6"/>
    <w:rsid w:val="005F63EC"/>
    <w:rsid w:val="00613EAC"/>
    <w:rsid w:val="00690D83"/>
    <w:rsid w:val="0069421E"/>
    <w:rsid w:val="006D2A66"/>
    <w:rsid w:val="006E48CD"/>
    <w:rsid w:val="006E5D67"/>
    <w:rsid w:val="007430DC"/>
    <w:rsid w:val="00753E7B"/>
    <w:rsid w:val="00754F26"/>
    <w:rsid w:val="0076462D"/>
    <w:rsid w:val="0076643E"/>
    <w:rsid w:val="0077201E"/>
    <w:rsid w:val="00775F72"/>
    <w:rsid w:val="0077744D"/>
    <w:rsid w:val="00783F4C"/>
    <w:rsid w:val="00783FC5"/>
    <w:rsid w:val="007B6687"/>
    <w:rsid w:val="007C5128"/>
    <w:rsid w:val="007C5A66"/>
    <w:rsid w:val="007C6FAB"/>
    <w:rsid w:val="0082647F"/>
    <w:rsid w:val="008274C2"/>
    <w:rsid w:val="00827EF5"/>
    <w:rsid w:val="00833C3F"/>
    <w:rsid w:val="00861F6D"/>
    <w:rsid w:val="008752A1"/>
    <w:rsid w:val="008B07A0"/>
    <w:rsid w:val="008B7054"/>
    <w:rsid w:val="008C6649"/>
    <w:rsid w:val="008F2036"/>
    <w:rsid w:val="00914591"/>
    <w:rsid w:val="0091712C"/>
    <w:rsid w:val="009248EF"/>
    <w:rsid w:val="009544B7"/>
    <w:rsid w:val="009776BD"/>
    <w:rsid w:val="009A1076"/>
    <w:rsid w:val="009A7E96"/>
    <w:rsid w:val="009C29F3"/>
    <w:rsid w:val="009D38D3"/>
    <w:rsid w:val="009E2DCF"/>
    <w:rsid w:val="00A00C9B"/>
    <w:rsid w:val="00A16929"/>
    <w:rsid w:val="00A44752"/>
    <w:rsid w:val="00A47223"/>
    <w:rsid w:val="00A73E6E"/>
    <w:rsid w:val="00A74684"/>
    <w:rsid w:val="00A849A9"/>
    <w:rsid w:val="00A918C4"/>
    <w:rsid w:val="00A92F11"/>
    <w:rsid w:val="00AA19B9"/>
    <w:rsid w:val="00AC3BB4"/>
    <w:rsid w:val="00AC6F69"/>
    <w:rsid w:val="00AE019D"/>
    <w:rsid w:val="00AE66B1"/>
    <w:rsid w:val="00B33F39"/>
    <w:rsid w:val="00B3685A"/>
    <w:rsid w:val="00B61C79"/>
    <w:rsid w:val="00B705CA"/>
    <w:rsid w:val="00B87F2C"/>
    <w:rsid w:val="00BA7971"/>
    <w:rsid w:val="00BE0AB3"/>
    <w:rsid w:val="00BE0B57"/>
    <w:rsid w:val="00C05EF2"/>
    <w:rsid w:val="00C32424"/>
    <w:rsid w:val="00C571B6"/>
    <w:rsid w:val="00C57C82"/>
    <w:rsid w:val="00C611DC"/>
    <w:rsid w:val="00C6511B"/>
    <w:rsid w:val="00C67D4E"/>
    <w:rsid w:val="00C916E8"/>
    <w:rsid w:val="00CA25FC"/>
    <w:rsid w:val="00CB782E"/>
    <w:rsid w:val="00CC3310"/>
    <w:rsid w:val="00CD1F61"/>
    <w:rsid w:val="00CE0DC0"/>
    <w:rsid w:val="00CE5302"/>
    <w:rsid w:val="00D035B1"/>
    <w:rsid w:val="00D11EDC"/>
    <w:rsid w:val="00D37681"/>
    <w:rsid w:val="00D512EA"/>
    <w:rsid w:val="00D57771"/>
    <w:rsid w:val="00D7290D"/>
    <w:rsid w:val="00D76B57"/>
    <w:rsid w:val="00D803A1"/>
    <w:rsid w:val="00D82262"/>
    <w:rsid w:val="00D92331"/>
    <w:rsid w:val="00D92348"/>
    <w:rsid w:val="00D96D7E"/>
    <w:rsid w:val="00DA0B7D"/>
    <w:rsid w:val="00DC1BD0"/>
    <w:rsid w:val="00DE3BF2"/>
    <w:rsid w:val="00E03221"/>
    <w:rsid w:val="00E10D37"/>
    <w:rsid w:val="00E43A5D"/>
    <w:rsid w:val="00E53D9A"/>
    <w:rsid w:val="00E543CC"/>
    <w:rsid w:val="00E54A81"/>
    <w:rsid w:val="00E66EC2"/>
    <w:rsid w:val="00E66F91"/>
    <w:rsid w:val="00E872AC"/>
    <w:rsid w:val="00E96A71"/>
    <w:rsid w:val="00EA3B2C"/>
    <w:rsid w:val="00EC1A7E"/>
    <w:rsid w:val="00EE45ED"/>
    <w:rsid w:val="00EE4ABC"/>
    <w:rsid w:val="00EE6153"/>
    <w:rsid w:val="00F52E99"/>
    <w:rsid w:val="00F660F2"/>
    <w:rsid w:val="00F82110"/>
    <w:rsid w:val="00F83007"/>
    <w:rsid w:val="00F95F2A"/>
    <w:rsid w:val="00FD2986"/>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AE019D"/>
    <w:rPr>
      <w:rFonts w:ascii="Tahoma" w:hAnsi="Tahoma" w:cs="Tahoma"/>
      <w:sz w:val="16"/>
      <w:szCs w:val="16"/>
    </w:rPr>
  </w:style>
  <w:style w:type="character" w:customStyle="1" w:styleId="BalloonTextChar">
    <w:name w:val="Balloon Text Char"/>
    <w:basedOn w:val="DefaultParagraphFont"/>
    <w:link w:val="BalloonText"/>
    <w:rsid w:val="00AE019D"/>
    <w:rPr>
      <w:rFonts w:ascii="Tahoma" w:hAnsi="Tahoma" w:cs="Tahoma"/>
      <w:sz w:val="16"/>
      <w:szCs w:val="16"/>
    </w:rPr>
  </w:style>
  <w:style w:type="paragraph" w:styleId="Header">
    <w:name w:val="header"/>
    <w:basedOn w:val="Normal"/>
    <w:link w:val="HeaderChar"/>
    <w:rsid w:val="005645CF"/>
    <w:pPr>
      <w:tabs>
        <w:tab w:val="center" w:pos="4680"/>
        <w:tab w:val="right" w:pos="9360"/>
      </w:tabs>
    </w:pPr>
  </w:style>
  <w:style w:type="character" w:customStyle="1" w:styleId="HeaderChar">
    <w:name w:val="Header Char"/>
    <w:basedOn w:val="DefaultParagraphFont"/>
    <w:link w:val="Header"/>
    <w:rsid w:val="005645CF"/>
    <w:rPr>
      <w:rFonts w:ascii="Arial" w:hAnsi="Arial"/>
      <w:sz w:val="28"/>
      <w:szCs w:val="24"/>
    </w:rPr>
  </w:style>
  <w:style w:type="paragraph" w:styleId="Footer">
    <w:name w:val="footer"/>
    <w:basedOn w:val="Normal"/>
    <w:link w:val="FooterChar"/>
    <w:uiPriority w:val="99"/>
    <w:rsid w:val="005645CF"/>
    <w:pPr>
      <w:tabs>
        <w:tab w:val="center" w:pos="4680"/>
        <w:tab w:val="right" w:pos="9360"/>
      </w:tabs>
    </w:pPr>
  </w:style>
  <w:style w:type="character" w:customStyle="1" w:styleId="FooterChar">
    <w:name w:val="Footer Char"/>
    <w:basedOn w:val="DefaultParagraphFont"/>
    <w:link w:val="Footer"/>
    <w:uiPriority w:val="99"/>
    <w:rsid w:val="005645CF"/>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AE019D"/>
    <w:rPr>
      <w:rFonts w:ascii="Tahoma" w:hAnsi="Tahoma" w:cs="Tahoma"/>
      <w:sz w:val="16"/>
      <w:szCs w:val="16"/>
    </w:rPr>
  </w:style>
  <w:style w:type="character" w:customStyle="1" w:styleId="BalloonTextChar">
    <w:name w:val="Balloon Text Char"/>
    <w:basedOn w:val="DefaultParagraphFont"/>
    <w:link w:val="BalloonText"/>
    <w:rsid w:val="00AE019D"/>
    <w:rPr>
      <w:rFonts w:ascii="Tahoma" w:hAnsi="Tahoma" w:cs="Tahoma"/>
      <w:sz w:val="16"/>
      <w:szCs w:val="16"/>
    </w:rPr>
  </w:style>
  <w:style w:type="paragraph" w:styleId="Header">
    <w:name w:val="header"/>
    <w:basedOn w:val="Normal"/>
    <w:link w:val="HeaderChar"/>
    <w:rsid w:val="005645CF"/>
    <w:pPr>
      <w:tabs>
        <w:tab w:val="center" w:pos="4680"/>
        <w:tab w:val="right" w:pos="9360"/>
      </w:tabs>
    </w:pPr>
  </w:style>
  <w:style w:type="character" w:customStyle="1" w:styleId="HeaderChar">
    <w:name w:val="Header Char"/>
    <w:basedOn w:val="DefaultParagraphFont"/>
    <w:link w:val="Header"/>
    <w:rsid w:val="005645CF"/>
    <w:rPr>
      <w:rFonts w:ascii="Arial" w:hAnsi="Arial"/>
      <w:sz w:val="28"/>
      <w:szCs w:val="24"/>
    </w:rPr>
  </w:style>
  <w:style w:type="paragraph" w:styleId="Footer">
    <w:name w:val="footer"/>
    <w:basedOn w:val="Normal"/>
    <w:link w:val="FooterChar"/>
    <w:uiPriority w:val="99"/>
    <w:rsid w:val="005645CF"/>
    <w:pPr>
      <w:tabs>
        <w:tab w:val="center" w:pos="4680"/>
        <w:tab w:val="right" w:pos="9360"/>
      </w:tabs>
    </w:pPr>
  </w:style>
  <w:style w:type="character" w:customStyle="1" w:styleId="FooterChar">
    <w:name w:val="Footer Char"/>
    <w:basedOn w:val="DefaultParagraphFont"/>
    <w:link w:val="Footer"/>
    <w:uiPriority w:val="99"/>
    <w:rsid w:val="005645CF"/>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loc.gov/loc.nls/db.62462" TargetMode="External"/><Relationship Id="rId18" Type="http://schemas.openxmlformats.org/officeDocument/2006/relationships/hyperlink" Target="http://hdl.loc.gov/loc.nls/db.71325" TargetMode="External"/><Relationship Id="rId26" Type="http://schemas.openxmlformats.org/officeDocument/2006/relationships/hyperlink" Target="http://hdl.loc.gov/loc.nls/db.68949" TargetMode="External"/><Relationship Id="rId3" Type="http://schemas.microsoft.com/office/2007/relationships/stylesWithEffects" Target="stylesWithEffects.xml"/><Relationship Id="rId21" Type="http://schemas.openxmlformats.org/officeDocument/2006/relationships/hyperlink" Target="http://hdl.loc.gov/loc.nls/db.67996" TargetMode="External"/><Relationship Id="rId7" Type="http://schemas.openxmlformats.org/officeDocument/2006/relationships/endnotes" Target="endnotes.xml"/><Relationship Id="rId12" Type="http://schemas.openxmlformats.org/officeDocument/2006/relationships/hyperlink" Target="https://bard.loc.gov/" TargetMode="External"/><Relationship Id="rId17" Type="http://schemas.openxmlformats.org/officeDocument/2006/relationships/hyperlink" Target="http://hdl.loc.gov/loc.nls/db.70686" TargetMode="External"/><Relationship Id="rId25" Type="http://schemas.openxmlformats.org/officeDocument/2006/relationships/hyperlink" Target="http://hdl.loc.gov/loc.nls/db.71971" TargetMode="External"/><Relationship Id="rId2" Type="http://schemas.openxmlformats.org/officeDocument/2006/relationships/styles" Target="styles.xml"/><Relationship Id="rId16" Type="http://schemas.openxmlformats.org/officeDocument/2006/relationships/hyperlink" Target="http://hdl.loc.gov/loc.nls/db.71326" TargetMode="External"/><Relationship Id="rId20" Type="http://schemas.openxmlformats.org/officeDocument/2006/relationships/hyperlink" Target="http://hdl.loc.gov/loc.nls/db.6244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42522" TargetMode="External"/><Relationship Id="rId24" Type="http://schemas.openxmlformats.org/officeDocument/2006/relationships/hyperlink" Target="https://bard.loc.gov/" TargetMode="External"/><Relationship Id="rId5" Type="http://schemas.openxmlformats.org/officeDocument/2006/relationships/webSettings" Target="webSettings.xml"/><Relationship Id="rId15" Type="http://schemas.openxmlformats.org/officeDocument/2006/relationships/hyperlink" Target="http://hdl.loc.gov/loc.nls/db.73427" TargetMode="External"/><Relationship Id="rId23" Type="http://schemas.openxmlformats.org/officeDocument/2006/relationships/hyperlink" Target="http://hdl.loc.gov/loc.nls/db.76676" TargetMode="External"/><Relationship Id="rId28" Type="http://schemas.openxmlformats.org/officeDocument/2006/relationships/hyperlink" Target="http://hdl.loc.gov/loc.nls/db.73662" TargetMode="External"/><Relationship Id="rId10" Type="http://schemas.openxmlformats.org/officeDocument/2006/relationships/hyperlink" Target="https://nlsbard.loc.gov/login/NLS" TargetMode="External"/><Relationship Id="rId19" Type="http://schemas.openxmlformats.org/officeDocument/2006/relationships/hyperlink" Target="http://hdl.loc.gov/loc.nls/db.6732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62529" TargetMode="External"/><Relationship Id="rId22" Type="http://schemas.openxmlformats.org/officeDocument/2006/relationships/hyperlink" Target="http://hdl.loc.gov/loc.nls/db.16329" TargetMode="External"/><Relationship Id="rId27" Type="http://schemas.openxmlformats.org/officeDocument/2006/relationships/hyperlink" Target="http://hdl.loc.gov/loc.nls/db.6662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151B57AF</Template>
  <TotalTime>17</TotalTime>
  <Pages>6</Pages>
  <Words>1445</Words>
  <Characters>9055</Characters>
  <Application>Microsoft Office Word</Application>
  <DocSecurity>0</DocSecurity>
  <Lines>258</Lines>
  <Paragraphs>159</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10341</CharactersWithSpaces>
  <SharedDoc>false</SharedDoc>
  <HLinks>
    <vt:vector size="12" baseType="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Anderson, Sarah@CSL</cp:lastModifiedBy>
  <cp:revision>29</cp:revision>
  <cp:lastPrinted>2011-06-15T16:03:00Z</cp:lastPrinted>
  <dcterms:created xsi:type="dcterms:W3CDTF">2014-05-22T17:15:00Z</dcterms:created>
  <dcterms:modified xsi:type="dcterms:W3CDTF">2014-07-09T17:36:00Z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