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4BDC" w14:textId="539FCA4B" w:rsidR="00E81978" w:rsidRDefault="00000000">
      <w:pPr>
        <w:pStyle w:val="Title"/>
      </w:pPr>
      <w:sdt>
        <w:sdtPr>
          <w:alias w:val="Title:"/>
          <w:tag w:val="Title:"/>
          <w:id w:val="726351117"/>
          <w:placeholder>
            <w:docPart w:val="600A6630233F450DB76BC3FCCB773F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F6FB5">
            <w:t xml:space="preserve">Artificial Intelligence and </w:t>
          </w:r>
          <w:r w:rsidR="00953C0A">
            <w:t>Drivers</w:t>
          </w:r>
          <w:r w:rsidR="004F6FB5">
            <w:br/>
            <w:t xml:space="preserve">CS </w:t>
          </w:r>
          <w:r w:rsidR="008734DB">
            <w:t>370 Current/Emerging Trends in Computer Science</w:t>
          </w:r>
        </w:sdtContent>
      </w:sdt>
    </w:p>
    <w:p w14:paraId="030BFE42" w14:textId="3E0D33D1" w:rsidR="00B823AA" w:rsidRDefault="008734DB" w:rsidP="00B823AA">
      <w:pPr>
        <w:pStyle w:val="Title2"/>
      </w:pPr>
      <w:r>
        <w:t xml:space="preserve">Sergio </w:t>
      </w:r>
      <w:proofErr w:type="spellStart"/>
      <w:r>
        <w:t>Mateos</w:t>
      </w:r>
      <w:proofErr w:type="spellEnd"/>
    </w:p>
    <w:p w14:paraId="7E25DA74" w14:textId="48F1F825" w:rsidR="00E81978" w:rsidRDefault="008734DB" w:rsidP="00B823AA">
      <w:pPr>
        <w:pStyle w:val="Title2"/>
      </w:pPr>
      <w:r>
        <w:t>Southern New Hampshire University</w:t>
      </w:r>
    </w:p>
    <w:p w14:paraId="7A953C28" w14:textId="4A31B587" w:rsidR="008734DB" w:rsidRDefault="008734DB">
      <w:r>
        <w:br w:type="page"/>
      </w:r>
    </w:p>
    <w:p w14:paraId="700DE491" w14:textId="38236260" w:rsidR="008734DB" w:rsidRDefault="008734DB" w:rsidP="008734DB">
      <w:pPr>
        <w:pStyle w:val="Title2"/>
        <w:jc w:val="both"/>
      </w:pPr>
      <w:r>
        <w:lastRenderedPageBreak/>
        <w:tab/>
      </w:r>
      <w:r w:rsidR="001C336E">
        <w:t xml:space="preserve">As Artificial Intelligence has increased </w:t>
      </w:r>
      <w:r w:rsidR="005D4D80">
        <w:t>its</w:t>
      </w:r>
      <w:r w:rsidR="001C336E">
        <w:t xml:space="preserve"> use lately, people have become more susceptible </w:t>
      </w:r>
      <w:r w:rsidR="00D4100C">
        <w:t>t</w:t>
      </w:r>
      <w:r w:rsidR="001C336E">
        <w:t xml:space="preserve">o what and how can help </w:t>
      </w:r>
      <w:r w:rsidR="005D4D80">
        <w:t>improve</w:t>
      </w:r>
      <w:r w:rsidR="001C336E">
        <w:t xml:space="preserve"> </w:t>
      </w:r>
      <w:r w:rsidR="005D4D80">
        <w:t>people’s</w:t>
      </w:r>
      <w:r w:rsidR="001C336E">
        <w:t xml:space="preserve"> lives. </w:t>
      </w:r>
      <w:r w:rsidR="005D4D80">
        <w:t xml:space="preserve">Artificial Intelligence is a tool developed to perform tasks minimizing the margin of error. One of the most important problems that we are facing right now is the increase in car accidents in the last decade. As car accidents increase to </w:t>
      </w:r>
      <w:r w:rsidR="00D4100C">
        <w:t xml:space="preserve">an </w:t>
      </w:r>
      <w:r w:rsidR="005D4D80">
        <w:t>all</w:t>
      </w:r>
      <w:r w:rsidR="00D4100C">
        <w:t>-</w:t>
      </w:r>
      <w:r w:rsidR="005D4D80">
        <w:t>time high it’s crucial to prevent and minimize the errors since people risk their li</w:t>
      </w:r>
      <w:r w:rsidR="00D4100C">
        <w:t>ves</w:t>
      </w:r>
      <w:r w:rsidR="005D4D80">
        <w:t xml:space="preserve"> and others. </w:t>
      </w:r>
      <w:r w:rsidR="005D4D80" w:rsidRPr="005D4D80">
        <w:t>“We will redouble our safety efforts, and we need everyone – state and local governments, safety advocates, automakers, and drivers – to join us. All our lives depend on it.”</w:t>
      </w:r>
      <w:r w:rsidR="005D4D80">
        <w:t xml:space="preserve"> (NHTSA, 2021). The National Roadway Safety Strategy research </w:t>
      </w:r>
      <w:r w:rsidR="00E65EBA">
        <w:t xml:space="preserve">shows how human behavior has created a higher number of car accidents in the last decade. The implementation of Artificial Intelligence </w:t>
      </w:r>
      <w:r w:rsidR="00D4100C">
        <w:t>in</w:t>
      </w:r>
      <w:r w:rsidR="00E65EBA">
        <w:t xml:space="preserve"> cars as </w:t>
      </w:r>
      <w:r w:rsidR="00D4100C">
        <w:t xml:space="preserve">the </w:t>
      </w:r>
      <w:r w:rsidR="00E65EBA">
        <w:t>automatic system to develop self-driving cars can prevent th</w:t>
      </w:r>
      <w:r w:rsidR="00D4100C">
        <w:t>e</w:t>
      </w:r>
      <w:r w:rsidR="00E65EBA">
        <w:t>s</w:t>
      </w:r>
      <w:r w:rsidR="00D4100C">
        <w:t>e</w:t>
      </w:r>
      <w:r w:rsidR="00E65EBA">
        <w:t xml:space="preserve"> type</w:t>
      </w:r>
      <w:r w:rsidR="00D4100C">
        <w:t>s</w:t>
      </w:r>
      <w:r w:rsidR="00E65EBA">
        <w:t xml:space="preserve"> of errors.</w:t>
      </w:r>
    </w:p>
    <w:p w14:paraId="18740CB3" w14:textId="337474F9" w:rsidR="00E65EBA" w:rsidRDefault="00E65EBA" w:rsidP="008734DB">
      <w:pPr>
        <w:pStyle w:val="Title2"/>
        <w:jc w:val="both"/>
      </w:pPr>
      <w:r>
        <w:tab/>
        <w:t>Introducing Artificial Intelligence to automo</w:t>
      </w:r>
      <w:r w:rsidR="00D4100C">
        <w:t>bil</w:t>
      </w:r>
      <w:r>
        <w:t>es which leads to an efficient self-driving car will prevent car accidents since the car will follow instruction</w:t>
      </w:r>
      <w:r w:rsidR="00D4100C">
        <w:t>s</w:t>
      </w:r>
      <w:r>
        <w:t xml:space="preserve"> and will minimize the impulsive action made by users. Self-driving cars will allow the user to do different activities which are the main reason</w:t>
      </w:r>
      <w:r w:rsidR="00D4100C">
        <w:t>s</w:t>
      </w:r>
      <w:r>
        <w:t xml:space="preserve"> for most accidents like texting and driving or </w:t>
      </w:r>
      <w:r w:rsidR="00B24FC6">
        <w:t>driving</w:t>
      </w:r>
      <w:r>
        <w:t xml:space="preserve"> intoxicated. </w:t>
      </w:r>
      <w:r w:rsidR="00B24FC6">
        <w:t>“I</w:t>
      </w:r>
      <w:r w:rsidR="00B24FC6" w:rsidRPr="00B24FC6">
        <w:t>f human error accounts for as much as 94% of all road accidents, according to the National Highway Traffic Safety Administration, then perhaps it makes sense to rely more on technology to help keep us safe.</w:t>
      </w:r>
      <w:r w:rsidR="00B24FC6">
        <w:t xml:space="preserve">” </w:t>
      </w:r>
      <w:r w:rsidR="00953C0A">
        <w:t xml:space="preserve">(Saltzman, 2022). Human error can be minimized to </w:t>
      </w:r>
      <w:r w:rsidR="00D4100C">
        <w:t>ensure</w:t>
      </w:r>
      <w:r w:rsidR="00953C0A">
        <w:t xml:space="preserve"> the safety of all the drivers </w:t>
      </w:r>
      <w:r w:rsidR="00D4100C">
        <w:t>on</w:t>
      </w:r>
      <w:r w:rsidR="00953C0A">
        <w:t xml:space="preserve"> the roads. Companies like Tesla, Ford, Volkswagen, Rivian, etc. Have a ready working in the automatization of cars and they will predict a full automatization of self-driving by 2030. To incentive customer</w:t>
      </w:r>
      <w:r w:rsidR="00D4100C">
        <w:t>s</w:t>
      </w:r>
      <w:r w:rsidR="00953C0A">
        <w:t xml:space="preserve"> to buy self-driving cars, they will start reducing the cost of cars, perfect the self-driving, and switch from motor cars to full EV engines. Also, if </w:t>
      </w:r>
      <w:r w:rsidR="00D4100C">
        <w:t>self</w:t>
      </w:r>
      <w:r w:rsidR="00953C0A">
        <w:t xml:space="preserve">-driving becomes a successful project people may switch </w:t>
      </w:r>
      <w:r w:rsidR="00D4100C">
        <w:t>from</w:t>
      </w:r>
      <w:r w:rsidR="00953C0A">
        <w:t xml:space="preserve"> taking the bus to riding a full</w:t>
      </w:r>
      <w:r w:rsidR="00D4100C">
        <w:t>y</w:t>
      </w:r>
      <w:r w:rsidR="00953C0A">
        <w:t xml:space="preserve"> autonomous vehicle since the prices of using it would be as low as driving the bus a</w:t>
      </w:r>
      <w:r w:rsidR="00E32D2B">
        <w:t xml:space="preserve">nd efficient. </w:t>
      </w:r>
    </w:p>
    <w:p w14:paraId="42383ABF" w14:textId="0BECDA5D" w:rsidR="00E32D2B" w:rsidRDefault="00E32D2B" w:rsidP="008734DB">
      <w:pPr>
        <w:pStyle w:val="Title2"/>
        <w:jc w:val="both"/>
      </w:pPr>
      <w:r>
        <w:lastRenderedPageBreak/>
        <w:tab/>
        <w:t>Self-driving cars were a dream that only movies and TV shows w</w:t>
      </w:r>
      <w:r w:rsidR="00D4100C">
        <w:t>ere</w:t>
      </w:r>
      <w:r>
        <w:t xml:space="preserve"> possible visualize, but now, as the technology advantage, humans develop newer </w:t>
      </w:r>
      <w:proofErr w:type="gramStart"/>
      <w:r>
        <w:t>technologi</w:t>
      </w:r>
      <w:r w:rsidR="00D4100C">
        <w:t>cal</w:t>
      </w:r>
      <w:proofErr w:type="gramEnd"/>
      <w:r>
        <w:t xml:space="preserve"> to keep up with the demand and facilitate people</w:t>
      </w:r>
      <w:r w:rsidR="00D4100C">
        <w:t>’s</w:t>
      </w:r>
      <w:r>
        <w:t xml:space="preserve"> lives. </w:t>
      </w:r>
      <w:r w:rsidR="00ED1385">
        <w:t xml:space="preserve">There would be a lot of requirements to successfully translate to an era where cars can drive by themselves. </w:t>
      </w:r>
      <w:r>
        <w:t>One of them is self-driving software</w:t>
      </w:r>
      <w:r w:rsidR="00ED1385">
        <w:t>,</w:t>
      </w:r>
      <w:r>
        <w:t xml:space="preserve"> </w:t>
      </w:r>
      <w:r w:rsidR="00ED1385">
        <w:t>a full self-driving software that enables the car to automatically take decisions based on data collected, environment, and approximately. The software would need to be fully capable of recognizing when and over is in front of it and mak</w:t>
      </w:r>
      <w:r w:rsidR="00D4100C">
        <w:t>ing</w:t>
      </w:r>
      <w:r w:rsidR="00ED1385">
        <w:t xml:space="preserve"> the decision to stop to prevent any accident. </w:t>
      </w:r>
      <w:r w:rsidR="00D4100C">
        <w:t>In</w:t>
      </w:r>
      <w:r w:rsidR="00ED1385">
        <w:t xml:space="preserve"> the beginning, sensors in cars were a good idea to identify the surroundings in the car, but Tesla has shown that it’s better to use cameras instead. Cameras would provide a detailed perspective of </w:t>
      </w:r>
      <w:r w:rsidR="00360697">
        <w:t xml:space="preserve">the </w:t>
      </w:r>
      <w:r w:rsidR="00ED1385">
        <w:t>surroundings and will analyze every road carefully to collect that data analyze and in case of any error</w:t>
      </w:r>
      <w:r w:rsidR="00360697">
        <w:t>,</w:t>
      </w:r>
      <w:r w:rsidR="00ED1385">
        <w:t xml:space="preserve"> it will not repeat again. I large data center would be necessary to share all the data collected from different roads and prevent errors. </w:t>
      </w:r>
      <w:r w:rsidR="00360697">
        <w:t xml:space="preserve">And finally, cars will need to share be able to identify each other to know the order of what they will driving, or the time estimate between cars to accelerate. </w:t>
      </w:r>
    </w:p>
    <w:p w14:paraId="5D9347AE" w14:textId="7B37A193" w:rsidR="00360697" w:rsidRDefault="00360697" w:rsidP="008734DB">
      <w:pPr>
        <w:pStyle w:val="Title2"/>
        <w:jc w:val="both"/>
      </w:pPr>
      <w:r>
        <w:tab/>
      </w:r>
      <w:r w:rsidR="00A124A1">
        <w:t>O</w:t>
      </w:r>
      <w:r>
        <w:t>n the other hand, fully self-driving cars may not be the most efficient strategy for passengers, since as we know, technology can be hack</w:t>
      </w:r>
      <w:r w:rsidR="00A124A1">
        <w:t>ed</w:t>
      </w:r>
      <w:r>
        <w:t xml:space="preserve"> by malicious drivers, and depending on the scenario they can produce accidents or stop customers from starting the car or open</w:t>
      </w:r>
      <w:r w:rsidR="00D4100C">
        <w:t>ing</w:t>
      </w:r>
      <w:r>
        <w:t xml:space="preserve"> it. As more technology </w:t>
      </w:r>
      <w:r w:rsidR="00D4100C">
        <w:t xml:space="preserve">is </w:t>
      </w:r>
      <w:r>
        <w:t>in the cars, malicious user</w:t>
      </w:r>
      <w:r w:rsidR="00D4100C">
        <w:t>s</w:t>
      </w:r>
      <w:r>
        <w:t xml:space="preserve"> will find different ways to introduce </w:t>
      </w:r>
      <w:r w:rsidR="00D4100C">
        <w:t xml:space="preserve">it </w:t>
      </w:r>
      <w:r>
        <w:t xml:space="preserve">into their system and control </w:t>
      </w:r>
      <w:r w:rsidR="00D4100C">
        <w:t xml:space="preserve">it </w:t>
      </w:r>
      <w:r>
        <w:t xml:space="preserve">as they will. Also, if the cars </w:t>
      </w:r>
      <w:r w:rsidR="00A124A1">
        <w:t>are not allowed</w:t>
      </w:r>
      <w:r>
        <w:t xml:space="preserve"> t</w:t>
      </w:r>
      <w:r w:rsidR="00A124A1">
        <w:t>o be controlled, the car can cause accidents and the passengers will not be available to stop it.</w:t>
      </w:r>
      <w:r>
        <w:t xml:space="preserve"> </w:t>
      </w:r>
    </w:p>
    <w:p w14:paraId="7A3BA192" w14:textId="1769B78B" w:rsidR="00A227EC" w:rsidRDefault="00A124A1" w:rsidP="00A124A1">
      <w:pPr>
        <w:pStyle w:val="Title2"/>
        <w:jc w:val="both"/>
      </w:pPr>
      <w:r>
        <w:tab/>
        <w:t>As technology advances, people need to keep up with it to be available to manage it and use it, people who did not grow up with technology may disagree to use because of the lack of information o</w:t>
      </w:r>
      <w:r w:rsidR="00D4100C">
        <w:t>n</w:t>
      </w:r>
      <w:r>
        <w:t xml:space="preserve"> how to manipulate or use it, but this new technology allows us to </w:t>
      </w:r>
      <w:r w:rsidR="00D4100C">
        <w:t>innovate</w:t>
      </w:r>
      <w:r>
        <w:t xml:space="preserve">, facilitates thing, prevent </w:t>
      </w:r>
      <w:proofErr w:type="gramStart"/>
      <w:r>
        <w:t>disaster</w:t>
      </w:r>
      <w:proofErr w:type="gramEnd"/>
      <w:r>
        <w:t xml:space="preserve"> and increase as a society.</w:t>
      </w:r>
    </w:p>
    <w:p w14:paraId="40693E29" w14:textId="414BBF2D" w:rsidR="00A227EC" w:rsidRDefault="00A227EC" w:rsidP="00A227EC">
      <w:pPr>
        <w:pStyle w:val="Title2"/>
      </w:pPr>
      <w:r>
        <w:lastRenderedPageBreak/>
        <w:t>Citation</w:t>
      </w:r>
    </w:p>
    <w:p w14:paraId="0A2A3E87" w14:textId="58DF0A35" w:rsidR="00A227EC" w:rsidRDefault="005D4D80" w:rsidP="005D4D80">
      <w:pPr>
        <w:pStyle w:val="Title2"/>
        <w:spacing w:line="276" w:lineRule="auto"/>
        <w:jc w:val="left"/>
      </w:pPr>
      <w:r w:rsidRPr="00D4100C">
        <w:t xml:space="preserve">Media, N. H. T. S. A. (2022, May 17). </w:t>
      </w:r>
      <w:r w:rsidRPr="005D4D80">
        <w:t xml:space="preserve">Newly released estimates show traffic fatalities reached a 16-year high in 2021. NHTSA. Retrieved May 2, 2023, from </w:t>
      </w:r>
      <w:hyperlink r:id="rId9" w:history="1">
        <w:r w:rsidR="00953C0A" w:rsidRPr="00EE7FD8">
          <w:rPr>
            <w:rStyle w:val="Hyperlink"/>
          </w:rPr>
          <w:t>https://www.nhtsa.gov/press-releases/early-estimate-2021-traffic-fatalities</w:t>
        </w:r>
      </w:hyperlink>
    </w:p>
    <w:p w14:paraId="1046CB34" w14:textId="77777777" w:rsidR="00953C0A" w:rsidRDefault="00953C0A" w:rsidP="005D4D80">
      <w:pPr>
        <w:pStyle w:val="Title2"/>
        <w:spacing w:line="276" w:lineRule="auto"/>
        <w:jc w:val="left"/>
      </w:pPr>
    </w:p>
    <w:p w14:paraId="5E192C6D" w14:textId="6E1598B1" w:rsidR="00953C0A" w:rsidRDefault="00953C0A" w:rsidP="005D4D80">
      <w:pPr>
        <w:pStyle w:val="Title2"/>
        <w:spacing w:line="276" w:lineRule="auto"/>
        <w:jc w:val="left"/>
      </w:pPr>
      <w:r w:rsidRPr="00953C0A">
        <w:t xml:space="preserve">Saltzman, M. (2022, August 29). Self-driving cars are a thing of the future. but is that future right around the corner? USA Today. Retrieved May 2, 2023, from </w:t>
      </w:r>
      <w:proofErr w:type="gramStart"/>
      <w:r w:rsidRPr="00953C0A">
        <w:t>https://www.usatoday.com/story/tech/2022/08/29/self-driving-cars-future-gm-tesla/7896389001/</w:t>
      </w:r>
      <w:proofErr w:type="gramEnd"/>
    </w:p>
    <w:sectPr w:rsidR="00953C0A">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32D7" w14:textId="77777777" w:rsidR="0033348A" w:rsidRDefault="0033348A">
      <w:pPr>
        <w:spacing w:line="240" w:lineRule="auto"/>
      </w:pPr>
      <w:r>
        <w:separator/>
      </w:r>
    </w:p>
    <w:p w14:paraId="290A3175" w14:textId="77777777" w:rsidR="0033348A" w:rsidRDefault="0033348A"/>
  </w:endnote>
  <w:endnote w:type="continuationSeparator" w:id="0">
    <w:p w14:paraId="422B5F30" w14:textId="77777777" w:rsidR="0033348A" w:rsidRDefault="0033348A">
      <w:pPr>
        <w:spacing w:line="240" w:lineRule="auto"/>
      </w:pPr>
      <w:r>
        <w:continuationSeparator/>
      </w:r>
    </w:p>
    <w:p w14:paraId="14EF9AF1" w14:textId="77777777" w:rsidR="0033348A" w:rsidRDefault="00333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FF3F" w14:textId="77777777" w:rsidR="0033348A" w:rsidRDefault="0033348A">
      <w:pPr>
        <w:spacing w:line="240" w:lineRule="auto"/>
      </w:pPr>
      <w:r>
        <w:separator/>
      </w:r>
    </w:p>
    <w:p w14:paraId="18E30123" w14:textId="77777777" w:rsidR="0033348A" w:rsidRDefault="0033348A"/>
  </w:footnote>
  <w:footnote w:type="continuationSeparator" w:id="0">
    <w:p w14:paraId="7A86A797" w14:textId="77777777" w:rsidR="0033348A" w:rsidRDefault="0033348A">
      <w:pPr>
        <w:spacing w:line="240" w:lineRule="auto"/>
      </w:pPr>
      <w:r>
        <w:continuationSeparator/>
      </w:r>
    </w:p>
    <w:p w14:paraId="1AD854C1" w14:textId="77777777" w:rsidR="0033348A" w:rsidRDefault="003334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F8DE" w14:textId="190189B4" w:rsidR="00E81978" w:rsidRDefault="00000000">
    <w:pPr>
      <w:pStyle w:val="Header"/>
    </w:pPr>
    <w:sdt>
      <w:sdtPr>
        <w:rPr>
          <w:rStyle w:val="Strong"/>
        </w:rPr>
        <w:alias w:val="Running head"/>
        <w:tag w:val=""/>
        <w:id w:val="12739865"/>
        <w:placeholder>
          <w:docPart w:val="FABFC1513FDC4BB9ABE5D37171012C9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34DB">
          <w:rPr>
            <w:rStyle w:val="Strong"/>
          </w:rPr>
          <w:t xml:space="preserve">ARTIFICIAL INTELIGENCE AND </w:t>
        </w:r>
        <w:r w:rsidR="00953C0A">
          <w:rPr>
            <w:rStyle w:val="Strong"/>
          </w:rPr>
          <w:t>drivers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8BBD" w14:textId="1E197482" w:rsidR="00E81978" w:rsidRDefault="008734DB">
    <w:pPr>
      <w:pStyle w:val="Header"/>
      <w:rPr>
        <w:rStyle w:val="Strong"/>
      </w:rPr>
    </w:pPr>
    <w:r>
      <w:t xml:space="preserve">ARTIFICIAL INTELLIGENCE AND </w:t>
    </w:r>
    <w:r w:rsidR="00953C0A">
      <w:t>DRIVERS</w:t>
    </w:r>
    <w:r>
      <w:t xml:space="preserve">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4013348">
    <w:abstractNumId w:val="9"/>
  </w:num>
  <w:num w:numId="2" w16cid:durableId="2001305450">
    <w:abstractNumId w:val="7"/>
  </w:num>
  <w:num w:numId="3" w16cid:durableId="1068309362">
    <w:abstractNumId w:val="6"/>
  </w:num>
  <w:num w:numId="4" w16cid:durableId="596672173">
    <w:abstractNumId w:val="5"/>
  </w:num>
  <w:num w:numId="5" w16cid:durableId="1687823425">
    <w:abstractNumId w:val="4"/>
  </w:num>
  <w:num w:numId="6" w16cid:durableId="453912942">
    <w:abstractNumId w:val="8"/>
  </w:num>
  <w:num w:numId="7" w16cid:durableId="1269964388">
    <w:abstractNumId w:val="3"/>
  </w:num>
  <w:num w:numId="8" w16cid:durableId="1797019811">
    <w:abstractNumId w:val="2"/>
  </w:num>
  <w:num w:numId="9" w16cid:durableId="539365752">
    <w:abstractNumId w:val="1"/>
  </w:num>
  <w:num w:numId="10" w16cid:durableId="43220438">
    <w:abstractNumId w:val="0"/>
  </w:num>
  <w:num w:numId="11" w16cid:durableId="156311517">
    <w:abstractNumId w:val="9"/>
    <w:lvlOverride w:ilvl="0">
      <w:startOverride w:val="1"/>
    </w:lvlOverride>
  </w:num>
  <w:num w:numId="12" w16cid:durableId="601883574">
    <w:abstractNumId w:val="13"/>
  </w:num>
  <w:num w:numId="13" w16cid:durableId="1951276979">
    <w:abstractNumId w:val="11"/>
  </w:num>
  <w:num w:numId="14" w16cid:durableId="673843993">
    <w:abstractNumId w:val="10"/>
  </w:num>
  <w:num w:numId="15" w16cid:durableId="561270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B5"/>
    <w:rsid w:val="000B1C02"/>
    <w:rsid w:val="000D3F41"/>
    <w:rsid w:val="001C336E"/>
    <w:rsid w:val="002036D6"/>
    <w:rsid w:val="0033348A"/>
    <w:rsid w:val="00355DCA"/>
    <w:rsid w:val="00360697"/>
    <w:rsid w:val="004A4BCC"/>
    <w:rsid w:val="004E23DA"/>
    <w:rsid w:val="004F6FB5"/>
    <w:rsid w:val="00551A02"/>
    <w:rsid w:val="005534FA"/>
    <w:rsid w:val="005D3A03"/>
    <w:rsid w:val="005D4D80"/>
    <w:rsid w:val="008002C0"/>
    <w:rsid w:val="008734DB"/>
    <w:rsid w:val="008C5323"/>
    <w:rsid w:val="00953C0A"/>
    <w:rsid w:val="009A6A3B"/>
    <w:rsid w:val="00A124A1"/>
    <w:rsid w:val="00A227EC"/>
    <w:rsid w:val="00AC64C7"/>
    <w:rsid w:val="00B24FC6"/>
    <w:rsid w:val="00B823AA"/>
    <w:rsid w:val="00BA45DB"/>
    <w:rsid w:val="00BF4184"/>
    <w:rsid w:val="00C0601E"/>
    <w:rsid w:val="00C31D30"/>
    <w:rsid w:val="00CD6E39"/>
    <w:rsid w:val="00CF6E91"/>
    <w:rsid w:val="00D4100C"/>
    <w:rsid w:val="00D85B68"/>
    <w:rsid w:val="00E32D2B"/>
    <w:rsid w:val="00E6004D"/>
    <w:rsid w:val="00E65EBA"/>
    <w:rsid w:val="00E81978"/>
    <w:rsid w:val="00EB6060"/>
    <w:rsid w:val="00EC2FCD"/>
    <w:rsid w:val="00ED1385"/>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B84BB"/>
  <w15:chartTrackingRefBased/>
  <w15:docId w15:val="{4D447CC6-B2EA-4795-B8F0-00C1E8C2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53C0A"/>
    <w:rPr>
      <w:color w:val="5F5F5F" w:themeColor="hyperlink"/>
      <w:u w:val="single"/>
    </w:rPr>
  </w:style>
  <w:style w:type="character" w:styleId="UnresolvedMention">
    <w:name w:val="Unresolved Mention"/>
    <w:basedOn w:val="DefaultParagraphFont"/>
    <w:uiPriority w:val="99"/>
    <w:semiHidden/>
    <w:unhideWhenUsed/>
    <w:rsid w:val="0095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562043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0449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0612008">
      <w:bodyDiv w:val="1"/>
      <w:marLeft w:val="0"/>
      <w:marRight w:val="0"/>
      <w:marTop w:val="0"/>
      <w:marBottom w:val="0"/>
      <w:divBdr>
        <w:top w:val="none" w:sz="0" w:space="0" w:color="auto"/>
        <w:left w:val="none" w:sz="0" w:space="0" w:color="auto"/>
        <w:bottom w:val="none" w:sz="0" w:space="0" w:color="auto"/>
        <w:right w:val="none" w:sz="0" w:space="0" w:color="auto"/>
      </w:divBdr>
    </w:div>
    <w:div w:id="173188434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68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nhtsa.gov/press-releases/early-estimate-2021-traffic-fataliti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0A6630233F450DB76BC3FCCB773F3B"/>
        <w:category>
          <w:name w:val="General"/>
          <w:gallery w:val="placeholder"/>
        </w:category>
        <w:types>
          <w:type w:val="bbPlcHdr"/>
        </w:types>
        <w:behaviors>
          <w:behavior w:val="content"/>
        </w:behaviors>
        <w:guid w:val="{7CCAAF29-6006-40D8-B9E0-841CE119D5DC}"/>
      </w:docPartPr>
      <w:docPartBody>
        <w:p w:rsidR="00D717DF" w:rsidRDefault="00000000">
          <w:pPr>
            <w:pStyle w:val="600A6630233F450DB76BC3FCCB773F3B"/>
          </w:pPr>
          <w:r>
            <w:t>[Title Here, up to 12 Words, on One to Two Lines]</w:t>
          </w:r>
        </w:p>
      </w:docPartBody>
    </w:docPart>
    <w:docPart>
      <w:docPartPr>
        <w:name w:val="FABFC1513FDC4BB9ABE5D37171012C95"/>
        <w:category>
          <w:name w:val="General"/>
          <w:gallery w:val="placeholder"/>
        </w:category>
        <w:types>
          <w:type w:val="bbPlcHdr"/>
        </w:types>
        <w:behaviors>
          <w:behavior w:val="content"/>
        </w:behaviors>
        <w:guid w:val="{B32EC2C1-1675-4389-98DC-C4764ED4A74A}"/>
      </w:docPartPr>
      <w:docPartBody>
        <w:p w:rsidR="00D717DF" w:rsidRDefault="00000000">
          <w:pPr>
            <w:pStyle w:val="FABFC1513FDC4BB9ABE5D37171012C9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02"/>
    <w:rsid w:val="00177869"/>
    <w:rsid w:val="003F6402"/>
    <w:rsid w:val="00D7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A6630233F450DB76BC3FCCB773F3B">
    <w:name w:val="600A6630233F450DB76BC3FCCB773F3B"/>
  </w:style>
  <w:style w:type="character" w:styleId="Emphasis">
    <w:name w:val="Emphasis"/>
    <w:basedOn w:val="DefaultParagraphFont"/>
    <w:uiPriority w:val="4"/>
    <w:unhideWhenUsed/>
    <w:qFormat/>
    <w:rPr>
      <w:i/>
      <w:iCs/>
    </w:rPr>
  </w:style>
  <w:style w:type="paragraph" w:customStyle="1" w:styleId="FABFC1513FDC4BB9ABE5D37171012C95">
    <w:name w:val="FABFC1513FDC4BB9ABE5D37171012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ARTIFICIAL INTELIGENCE AND drivers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238</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Artificial Intelligence and Drivers
CS 370 Current/Emerging Trends in Computer Science</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Drivers
CS 370 Current/Emerging Trends in Computer Science</dc:title>
  <dc:subject/>
  <dc:creator>SercH MateoS</dc:creator>
  <cp:keywords/>
  <dc:description/>
  <cp:lastModifiedBy>SercH MateoS</cp:lastModifiedBy>
  <cp:revision>2</cp:revision>
  <dcterms:created xsi:type="dcterms:W3CDTF">2023-05-02T15:26:00Z</dcterms:created>
  <dcterms:modified xsi:type="dcterms:W3CDTF">2023-05-02T23:51:00Z</dcterms:modified>
</cp:coreProperties>
</file>