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26" w:type="dxa"/>
        <w:tblInd w:w="-147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8408"/>
      </w:tblGrid>
      <w:tr w:rsidR="00E06C84" w:rsidRPr="008B6985" w14:paraId="6044ECF5" w14:textId="77777777" w:rsidTr="00151810">
        <w:trPr>
          <w:trHeight w:val="1975"/>
        </w:trPr>
        <w:tc>
          <w:tcPr>
            <w:tcW w:w="1418" w:type="dxa"/>
            <w:tcBorders>
              <w:top w:val="nil"/>
              <w:bottom w:val="nil"/>
              <w:right w:val="nil"/>
            </w:tcBorders>
            <w:hideMark/>
          </w:tcPr>
          <w:p w14:paraId="55717040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kern w:val="3"/>
                <w:sz w:val="24"/>
                <w:szCs w:val="24"/>
                <w:lang w:eastAsia="zh-CN" w:bidi="hi-IN"/>
              </w:rPr>
            </w:pPr>
            <w:bookmarkStart w:id="0" w:name="_Hlk26370148"/>
            <w:bookmarkEnd w:id="0"/>
            <w:r w:rsidRPr="008B6985">
              <w:rPr>
                <w:rFonts w:ascii="Times New Roman" w:eastAsia="Times New Roman" w:hAnsi="Times New Roman" w:cs="Times New Roman"/>
                <w:i/>
                <w:noProof/>
                <w:kern w:val="3"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477B7A38" wp14:editId="670C9C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08" w:type="dxa"/>
            <w:tcBorders>
              <w:top w:val="nil"/>
              <w:left w:val="nil"/>
              <w:bottom w:val="nil"/>
            </w:tcBorders>
            <w:hideMark/>
          </w:tcPr>
          <w:p w14:paraId="7BEC32C5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bookmarkStart w:id="1" w:name="_Hlk26372295"/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Министерство науки и высшего образования Российской Федерации</w:t>
            </w:r>
          </w:p>
          <w:p w14:paraId="2F64A282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 xml:space="preserve">Федеральное государственное бюджетное образовательное учреждение </w:t>
            </w:r>
          </w:p>
          <w:p w14:paraId="42BB2147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высшего образования</w:t>
            </w:r>
          </w:p>
          <w:p w14:paraId="1FF888A5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«Московский государственный технический университет</w:t>
            </w:r>
          </w:p>
          <w:p w14:paraId="1C9EF258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имени Н.Э. Баумана</w:t>
            </w:r>
          </w:p>
          <w:p w14:paraId="18C3C9A0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(национальный исследовательский университет)»</w:t>
            </w:r>
          </w:p>
          <w:p w14:paraId="2A1AC6AF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(МГТУ им. Н.Э. Баумана)</w:t>
            </w:r>
            <w:bookmarkEnd w:id="1"/>
          </w:p>
        </w:tc>
      </w:tr>
    </w:tbl>
    <w:p w14:paraId="4F43547C" w14:textId="77777777" w:rsidR="00E06C84" w:rsidRPr="008B6985" w:rsidRDefault="00E06C84" w:rsidP="00E06C84">
      <w:pPr>
        <w:pBdr>
          <w:bottom w:val="thinThickSmallGap" w:sz="24" w:space="1" w:color="auto"/>
        </w:pBdr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12"/>
          <w:szCs w:val="28"/>
        </w:rPr>
      </w:pPr>
    </w:p>
    <w:p w14:paraId="650CFEF3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3E9D8B51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3CF67080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ФАКУЛЬТЕТ 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  <w:t xml:space="preserve">Информатика и </w:t>
      </w:r>
      <w:r w:rsidRPr="008B6985">
        <w:rPr>
          <w:rFonts w:ascii="Times New Roman" w:eastAsia="Times New Roman" w:hAnsi="Times New Roman" w:cs="Times New Roman"/>
          <w:i/>
          <w:iCs/>
          <w:kern w:val="3"/>
          <w:sz w:val="28"/>
          <w:szCs w:val="28"/>
          <w:u w:val="single"/>
          <w:lang w:eastAsia="zh-CN" w:bidi="hi-IN"/>
        </w:rPr>
        <w:t>системы управления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</w:p>
    <w:p w14:paraId="5546C2AE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16A7616F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КАФЕДРА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lang w:eastAsia="zh-CN" w:bidi="hi-IN"/>
        </w:rPr>
        <w:t xml:space="preserve"> 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  <w:t xml:space="preserve">  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>Программное обеспечение ЭВМ и информационные технологии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  <w:tab/>
      </w:r>
    </w:p>
    <w:p w14:paraId="2E519918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0B6B0949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244FE7A6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>РАСЧЕТНО-ПОЯСНИТЕЛЬНАЯ ЗАПИСКА</w:t>
      </w:r>
    </w:p>
    <w:p w14:paraId="287692A3" w14:textId="2603C813" w:rsidR="00E06C84" w:rsidRPr="008B6985" w:rsidRDefault="0065493F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>К КУРСОВОЙ</w:t>
      </w:r>
      <w:r w:rsidR="00E06C84" w:rsidRPr="008B6985"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>РАБОТЕ</w:t>
      </w:r>
      <w:bookmarkStart w:id="2" w:name="_GoBack"/>
      <w:bookmarkEnd w:id="2"/>
      <w:r w:rsidR="00E06C84" w:rsidRPr="008B6985"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 xml:space="preserve"> НА ТЕМУ: </w:t>
      </w:r>
    </w:p>
    <w:p w14:paraId="67E44E0E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3C935CEE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7C60FB3C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2F9338C4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71A685EF" w14:textId="0AB3E83B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hAnsi="Times New Roman" w:cs="Times New Roman"/>
          <w:kern w:val="3"/>
          <w:sz w:val="36"/>
          <w:szCs w:val="36"/>
          <w:lang w:eastAsia="zh-CN" w:bidi="ru-RU"/>
        </w:rPr>
        <w:t>Сетевое приложение для передачи и обработки пользовательского</w:t>
      </w:r>
      <w:r w:rsidRPr="008B6985">
        <w:rPr>
          <w:rFonts w:ascii="Times New Roman" w:hAnsi="Times New Roman" w:cs="Times New Roman"/>
          <w:kern w:val="3"/>
          <w:sz w:val="36"/>
          <w:szCs w:val="36"/>
          <w:lang w:eastAsia="zh-CN" w:bidi="ru-RU"/>
        </w:rPr>
        <w:tab/>
        <w:t xml:space="preserve"> видеоряда</w:t>
      </w:r>
    </w:p>
    <w:p w14:paraId="3DF5765E" w14:textId="1FED6774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0CCAD2B6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C024C6F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F3B20A1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7A5FA650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427C457F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3482EB7C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1D90BF6D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50C8818" w14:textId="1CB2F366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Студент   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  <w:t>ИУ7-</w:t>
      </w:r>
      <w:r w:rsidR="009456E3"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>7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>5Б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ab/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      К. К. Руднев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5CCDF634" w14:textId="77777777" w:rsidR="00E06C84" w:rsidRPr="008B6985" w:rsidRDefault="00E06C84" w:rsidP="00E06C84">
      <w:pPr>
        <w:widowControl w:val="0"/>
        <w:suppressAutoHyphens/>
        <w:autoSpaceDN w:val="0"/>
        <w:spacing w:after="0" w:line="240" w:lineRule="auto"/>
        <w:ind w:left="1416" w:right="565" w:firstLine="708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(Группа)</w:t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  <w:t xml:space="preserve">                             (Подпись, дата)                   (И.О.Фамилия)</w:t>
      </w:r>
    </w:p>
    <w:p w14:paraId="646B21E6" w14:textId="77777777" w:rsidR="00E06C84" w:rsidRPr="008B6985" w:rsidRDefault="00E06C84" w:rsidP="00E06C84">
      <w:pPr>
        <w:widowControl w:val="0"/>
        <w:suppressAutoHyphens/>
        <w:autoSpaceDN w:val="0"/>
        <w:spacing w:after="0" w:line="240" w:lineRule="auto"/>
        <w:ind w:right="565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   </w:t>
      </w:r>
    </w:p>
    <w:p w14:paraId="2920EDEC" w14:textId="77777777" w:rsidR="009B2980" w:rsidRDefault="009B2980" w:rsidP="009B2980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14:paraId="5861179D" w14:textId="53FB0D4F" w:rsidR="009B2980" w:rsidRPr="008B6985" w:rsidRDefault="009B2980" w:rsidP="009B2980">
      <w:pPr>
        <w:widowControl w:val="0"/>
        <w:suppressAutoHyphens/>
        <w:autoSpaceDN w:val="0"/>
        <w:spacing w:after="0" w:line="300" w:lineRule="exact"/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Студент   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  <w:t>ИУ7-75Б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ab/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     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С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А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Мирзоян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7D005BCD" w14:textId="10CF956F" w:rsidR="00E06C84" w:rsidRPr="009B2980" w:rsidRDefault="009B2980" w:rsidP="009B2980">
      <w:pPr>
        <w:widowControl w:val="0"/>
        <w:suppressAutoHyphens/>
        <w:autoSpaceDN w:val="0"/>
        <w:spacing w:after="0" w:line="240" w:lineRule="auto"/>
        <w:ind w:left="1416" w:right="565" w:firstLine="708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(Группа)</w:t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  <w:t xml:space="preserve">                          </w:t>
      </w:r>
      <w:proofErr w:type="gramStart"/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(</w:t>
      </w:r>
      <w:proofErr w:type="gramEnd"/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>Подпись, дата)                   (</w:t>
      </w:r>
      <w:proofErr w:type="spellStart"/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>И.О.Фамилия</w:t>
      </w:r>
      <w:proofErr w:type="spellEnd"/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)        </w:t>
      </w:r>
    </w:p>
    <w:p w14:paraId="6F0085B8" w14:textId="77777777" w:rsidR="009B2980" w:rsidRPr="008B6985" w:rsidRDefault="009B2980" w:rsidP="00E06C84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14:paraId="11CED338" w14:textId="1F6D3A6F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Руководитель курсовой работы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ab/>
        <w:t xml:space="preserve">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</w:t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u w:val="single"/>
          <w:lang w:eastAsia="zh-CN" w:bidi="hi-IN"/>
        </w:rPr>
        <w:t xml:space="preserve">   </w:t>
      </w:r>
      <w:r w:rsidR="009456E3"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u w:val="single"/>
          <w:lang w:eastAsia="zh-CN" w:bidi="hi-IN"/>
        </w:rPr>
        <w:t xml:space="preserve">  </w:t>
      </w:r>
      <w:r w:rsidR="009456E3"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>Н</w:t>
      </w:r>
      <w:r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>.</w:t>
      </w:r>
      <w:r w:rsidR="009456E3"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>О</w:t>
      </w:r>
      <w:r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 w:rsidR="009456E3"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>Рогозин</w:t>
      </w:r>
      <w:r w:rsidRPr="008B6985">
        <w:rPr>
          <w:rFonts w:ascii="Times New Roman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4689B5AE" w14:textId="77777777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                                                                                                                      (Подпись, дата)                    (И.О.Фамилия)  </w:t>
      </w:r>
    </w:p>
    <w:p w14:paraId="2C0B9FBD" w14:textId="77777777" w:rsidR="00E06C84" w:rsidRPr="008B6985" w:rsidRDefault="00E06C84" w:rsidP="00E06C84">
      <w:pPr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703F2D5" w14:textId="77777777" w:rsidR="00E06C84" w:rsidRPr="008B6985" w:rsidRDefault="00E06C84" w:rsidP="00E06C84">
      <w:pPr>
        <w:autoSpaceDN w:val="0"/>
        <w:spacing w:after="200" w:line="276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4D87B7E9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6AA73A03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2C697329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284CC3B7" w14:textId="6BB43D34" w:rsidR="00FC3CE1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Москва, 2020 г.</w:t>
      </w:r>
    </w:p>
    <w:p w14:paraId="12A184DB" w14:textId="77777777" w:rsidR="00E06C84" w:rsidRPr="008B6985" w:rsidRDefault="00E06C84" w:rsidP="00E06C8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</w:rPr>
        <w:id w:val="84097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04FB6C" w14:textId="7ADDC003" w:rsidR="00823A0C" w:rsidRPr="00823A0C" w:rsidRDefault="00E0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23A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23A0C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823A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667037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_Toc59667037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E3B73" w14:textId="161F2D70" w:rsidR="00823A0C" w:rsidRPr="00823A0C" w:rsidRDefault="007F17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38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Аналитический раздел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_Toc59667038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B5CC2" w14:textId="423D3141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39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предметной области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_Toc59667039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237E1" w14:textId="3A707B1D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0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Метод проектирования приложения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_Toc59667040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65C1A" w14:textId="6C9ACE0F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1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Метод проектирования протокола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_Toc59667041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80F1C" w14:textId="45CF402C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2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Транспортные протоколы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_Toc59667042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891D2" w14:textId="4C6BFEC1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3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Прикладные протоколы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_Toc59667043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EE74D" w14:textId="2BDF75FC" w:rsidR="00823A0C" w:rsidRPr="00823A0C" w:rsidRDefault="007F17B6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4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1.3.2.1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Протокол </w:t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FTP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_Toc59667044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C4FCA" w14:textId="13002E1D" w:rsidR="00823A0C" w:rsidRPr="00823A0C" w:rsidRDefault="007F17B6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5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1.3.2.2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Протокол </w:t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HTTP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_Toc59667045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DB18D" w14:textId="2FB4FD93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6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Методы шифрования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_Toc59667046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15EC4" w14:textId="20AEC28E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7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1.5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Децентрализованная система серверов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_Toc59667047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D584C" w14:textId="10D4F48D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8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1.6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_Toc59667048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1464F" w14:textId="4DFDEF0E" w:rsidR="00823A0C" w:rsidRPr="00823A0C" w:rsidRDefault="007F17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49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Конструкторский раздел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_Toc59667049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3115A" w14:textId="71B11B8B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1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Формализация задачи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_Toc59667051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D7C92" w14:textId="152650D8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2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IDEF0 </w:t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диаграмма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_Toc59667052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09C79" w14:textId="71E3D216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3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Диаграмма способов использования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_Toc59667053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809B" w14:textId="66C0E552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4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Разработанные и используемые структуры данных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_Toc59667054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5B26B" w14:textId="7B2FD560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5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Структуры данных протокола при получении данных пользователя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_Toc59667055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A934E" w14:textId="2BCE8F58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6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Структуры данных протокола при получении результатов обработки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_Toc59667056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1E869" w14:textId="3526FCB2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7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2.3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Алгоритм взаимодействия пользователя и протокола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_Toc59667057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DCC27" w14:textId="2F42ADC0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8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_Toc59667058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BCFF" w14:textId="4DED31B6" w:rsidR="00823A0C" w:rsidRPr="00823A0C" w:rsidRDefault="007F17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59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Технологический раздел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_Toc59667059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871C1" w14:textId="0037775C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1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Обоснование выбора языка, среды и платформы программирования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_Toc59667061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0E144" w14:textId="0BB3C0B6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2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сервера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_Toc59667062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EB3C3" w14:textId="4713B601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3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 для получения файла с клиента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_Toc59667063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3134F" w14:textId="0F316797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4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 для обработки полученных данных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_Toc59667064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8A4E1" w14:textId="027D8E10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5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структуры программы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_Toc59667065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A03CA" w14:textId="516C92E4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6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на клиенте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_Toc59667066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00AC3" w14:textId="31268EB4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7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на сервере 1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_Toc59667067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9C564" w14:textId="37CDFCD8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8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3.3.3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на сервере 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_Toc59667068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64C31" w14:textId="6604CE4F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69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общения нескольких серверов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_Toc59667069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5DCDA" w14:textId="5F837BE0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0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работы приложения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_Toc59667070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66400" w14:textId="1383FB00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1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3.5.1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Клиент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_Toc59667071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70E71" w14:textId="7C19D822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2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3.5.2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 1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_Toc59667072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1F8F6" w14:textId="7FDF13BA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3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3.5.3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Сервер 2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_Toc59667073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8F57E" w14:textId="7C274385" w:rsidR="00823A0C" w:rsidRPr="00823A0C" w:rsidRDefault="007F17B6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4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3.5.4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Интерфейс приложения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_Toc59667074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ED3FE" w14:textId="44A2E73A" w:rsidR="00823A0C" w:rsidRPr="00823A0C" w:rsidRDefault="007F17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5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3.6</w:t>
            </w:r>
            <w:r w:rsidR="00823A0C" w:rsidRPr="00823A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_Toc59667075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77C5B" w14:textId="46125CE3" w:rsidR="00823A0C" w:rsidRPr="00823A0C" w:rsidRDefault="007F17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6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_Toc59667076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A9B08" w14:textId="2E05B859" w:rsidR="00823A0C" w:rsidRPr="00823A0C" w:rsidRDefault="007F17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67077" w:history="1">
            <w:r w:rsidR="00823A0C" w:rsidRPr="00823A0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_Toc59667077 \h </w:instrTex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23A0C" w:rsidRPr="00823A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A54B9" w14:textId="538A51EE" w:rsidR="00E06C84" w:rsidRPr="008B6985" w:rsidRDefault="00E06C84" w:rsidP="00E06C84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 w:cs="Times New Roman"/>
              <w:b/>
              <w:bCs/>
            </w:rPr>
          </w:pPr>
          <w:r w:rsidRPr="00823A0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409020E" w14:textId="6ACC9424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76290597" w14:textId="750F68C2" w:rsidR="00B17FEF" w:rsidRPr="008B6985" w:rsidRDefault="00E06C84">
      <w:pP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br w:type="page"/>
      </w:r>
    </w:p>
    <w:p w14:paraId="385CA8ED" w14:textId="77777777" w:rsidR="00B17FEF" w:rsidRPr="008B6985" w:rsidRDefault="00B17FEF" w:rsidP="00B17FEF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59667037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Введение</w:t>
      </w:r>
      <w:bookmarkEnd w:id="3"/>
    </w:p>
    <w:p w14:paraId="55C96722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Человечество всегда пыталось развиваться и двигать вперед существующие технологии. Так на рубеже 40-х – 50-х годов появилась первая ЭВМ. С тех пор они совершенствовались. Для них создавались более сложные прикладные программы. Было лишь одно ограничение. Все запускалось локально. С тех пор человечество начало думать, как связать хотя бы два устройство так, чтобы данные можно было передавать удаленно…</w:t>
      </w:r>
    </w:p>
    <w:p w14:paraId="2A8677CB" w14:textId="71843368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Спустя годы, на рубеже 60-х – 70-х годов</w:t>
      </w:r>
      <w:r w:rsidR="00B56A3E" w:rsidRPr="008B6985">
        <w:rPr>
          <w:rFonts w:ascii="Times New Roman" w:hAnsi="Times New Roman" w:cs="Times New Roman"/>
          <w:sz w:val="28"/>
          <w:szCs w:val="28"/>
        </w:rPr>
        <w:t xml:space="preserve"> [2]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удалось совершить первый удаленный сеанс связи с помощью сети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Протоколы, лежащие в ее основе, в будущем станут основой сети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8B6985">
        <w:rPr>
          <w:rFonts w:ascii="Times New Roman" w:hAnsi="Times New Roman" w:cs="Times New Roman"/>
          <w:sz w:val="28"/>
          <w:szCs w:val="28"/>
        </w:rPr>
        <w:t>, какой мы знаем ее сегодня.</w:t>
      </w:r>
    </w:p>
    <w:p w14:paraId="03AE6491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И вот уже сегодня люди активно используют сеть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8B6985">
        <w:rPr>
          <w:rFonts w:ascii="Times New Roman" w:hAnsi="Times New Roman" w:cs="Times New Roman"/>
          <w:sz w:val="28"/>
          <w:szCs w:val="28"/>
        </w:rPr>
        <w:t>. Загружают полезную информацию, создают огромные хранилища данных или просто посылают друг другу смешные картинки. Сегодня, в эпоху потребления контента, когда визуализировать и передавать данные так же важно, как и хотя бы иметь их, необходимы инструменты для этого.</w:t>
      </w:r>
    </w:p>
    <w:p w14:paraId="5454BC88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Необходимо уметь создавать контент и делиться им. И если создание контента – не наша цель, то организовать способ его передачи между устройствами – цель этой работы.</w:t>
      </w:r>
    </w:p>
    <w:p w14:paraId="51D18D8A" w14:textId="77777777" w:rsidR="00B17FEF" w:rsidRPr="008B6985" w:rsidRDefault="00B17FEF" w:rsidP="00B17FEF">
      <w:pPr>
        <w:spacing w:line="360" w:lineRule="auto"/>
        <w:jc w:val="both"/>
        <w:rPr>
          <w:rFonts w:ascii="Times New Roman" w:hAnsi="Times New Roman" w:cs="Times New Roman"/>
          <w:lang w:eastAsia="zh-CN" w:bidi="hi-IN"/>
        </w:rPr>
      </w:pPr>
      <w:r w:rsidRPr="008B6985">
        <w:rPr>
          <w:rFonts w:ascii="Times New Roman" w:hAnsi="Times New Roman" w:cs="Times New Roman"/>
          <w:sz w:val="28"/>
          <w:szCs w:val="28"/>
        </w:rPr>
        <w:t>В работе будет предложен протокол, который позволить обмениваться видеофайлами между двумя устройствами для дальнейшей обработки и возврата какого-то результата с соблюдением конфиденциальности данных пользователя.</w:t>
      </w:r>
    </w:p>
    <w:p w14:paraId="5199CB93" w14:textId="42F7D2BE" w:rsidR="00B17FEF" w:rsidRPr="008B6985" w:rsidRDefault="00B17FEF">
      <w:pP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2A491E2F" w14:textId="52C45911" w:rsidR="008D7730" w:rsidRPr="008B6985" w:rsidRDefault="00151810" w:rsidP="005A76FD">
      <w:pPr>
        <w:pStyle w:val="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" w:name="_Toc59667038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Аналитический раздел</w:t>
      </w:r>
      <w:bookmarkEnd w:id="4"/>
    </w:p>
    <w:p w14:paraId="0C04C2DE" w14:textId="77777777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аналитическом разделе будет дано описание выбранной предметной области, будут предъявлены требования к функционалу, а также будут рассмотрены возможные существующие методы для выполнения одного или нескольких требований.</w:t>
      </w:r>
    </w:p>
    <w:p w14:paraId="66158BAF" w14:textId="794C17FE" w:rsidR="008D7730" w:rsidRPr="008B6985" w:rsidRDefault="008D7730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5" w:name="_Toc41753223"/>
      <w:bookmarkStart w:id="6" w:name="_Toc59667039"/>
      <w:r w:rsidRPr="008B6985">
        <w:rPr>
          <w:rFonts w:ascii="Times New Roman" w:hAnsi="Times New Roman" w:cs="Times New Roman"/>
          <w:b/>
          <w:bCs/>
          <w:color w:val="auto"/>
          <w:sz w:val="28"/>
        </w:rPr>
        <w:t xml:space="preserve">Описание </w:t>
      </w:r>
      <w:bookmarkEnd w:id="5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предметной области</w:t>
      </w:r>
      <w:bookmarkEnd w:id="6"/>
    </w:p>
    <w:p w14:paraId="79929ECC" w14:textId="23BBEFFB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Разрабатываемое приложение базируется на работе с сетью. Это значит, что приложение доступно не только локально, но и удаленно при условии, что конечный пользователь знает расположение клиентской части в сети Интернет. Для этого необходимо разработать несколько программных компонентов. Среди них клиентская часть, она же пользовательская, непосредственно с которой и взаимодействует конечный потребитель, а также серверная, та часть, которая реализует основную работу приложения. И самая важная часть – сам протокол, по которому реализуется передача файла.</w:t>
      </w:r>
    </w:p>
    <w:p w14:paraId="7BF22395" w14:textId="3B89A93D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совокупности приложение должно иметь возможность обрабатывать файлы любого размера, где единственное ограничение – размер хранилища сервера, передавать обработанные результаты обратно пользователю.</w:t>
      </w:r>
    </w:p>
    <w:p w14:paraId="2B2E5B22" w14:textId="35588BCA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эпоху развития понятий информационной безопасности</w:t>
      </w:r>
      <w:r w:rsidR="00A52B53" w:rsidRPr="008B6985">
        <w:rPr>
          <w:rFonts w:ascii="Times New Roman" w:hAnsi="Times New Roman" w:cs="Times New Roman"/>
          <w:sz w:val="28"/>
          <w:szCs w:val="28"/>
        </w:rPr>
        <w:t xml:space="preserve"> исходные пользовательские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данные должны быть скрыты</w:t>
      </w:r>
      <w:r w:rsidR="00A52B53" w:rsidRPr="008B6985">
        <w:rPr>
          <w:rFonts w:ascii="Times New Roman" w:hAnsi="Times New Roman" w:cs="Times New Roman"/>
          <w:sz w:val="28"/>
          <w:szCs w:val="28"/>
        </w:rPr>
        <w:t xml:space="preserve"> от внешнего мира. Эти данные нельзя никак прочитать без специального ключа, кодовой фразы и т.п. То есть данные должны передаваться от клиента к серверу в зашифрованном виде.</w:t>
      </w:r>
    </w:p>
    <w:p w14:paraId="20F78160" w14:textId="401682C8" w:rsidR="00A52B53" w:rsidRPr="008B6985" w:rsidRDefault="00A52B5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И самое важное требование – сохранность данных. Приложение должно обработать ровно те данные, что предоставил пользователь без каких-либо изменений в процессе доставки, например, потери пакетов или добавления лишних сегментов.</w:t>
      </w:r>
    </w:p>
    <w:p w14:paraId="3AA41556" w14:textId="734CCC85" w:rsidR="00A52B53" w:rsidRPr="008B6985" w:rsidRDefault="00A52B5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После обработки данные должны быть возвращены пользователю. Они могут представлять из себя сырые данные, с которыми будет взаимодействовать пользователь или в своем проекте, или для передачи в сторонние сервисы, или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данные могут быть отображены для ознакомления с результатами. Это может быть веб-страница, если речь о браузерном приложении, или любое другое решение, позволяющее ознакомиться с результатом работы приложения.</w:t>
      </w:r>
    </w:p>
    <w:p w14:paraId="06DECBD3" w14:textId="228E690D" w:rsidR="00735531" w:rsidRPr="008B6985" w:rsidRDefault="00290EE4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41753226"/>
      <w:bookmarkStart w:id="8" w:name="_Toc59667040"/>
      <w:r w:rsidRPr="008B6985">
        <w:rPr>
          <w:rFonts w:ascii="Times New Roman" w:hAnsi="Times New Roman" w:cs="Times New Roman"/>
          <w:b/>
          <w:bCs/>
          <w:color w:val="auto"/>
        </w:rPr>
        <w:t>Метод проектирования приложения</w:t>
      </w:r>
      <w:bookmarkEnd w:id="7"/>
      <w:bookmarkEnd w:id="8"/>
    </w:p>
    <w:p w14:paraId="29A2C8A1" w14:textId="5D4305D3" w:rsidR="00735531" w:rsidRPr="008B6985" w:rsidRDefault="00735531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проектирования подобного приложения с взаимодействием с сетью существует только два подхода – предоставление пользователю приложения, которое целиком находится в Сети, и предоставление пользователю клиента, который может быть как локальным для пользователя, так и удаленным. Последний подход позволяет снизить требования к ресурсам пользователя. Такой подход основывается на клиент-серверной архитектуре. Ее суть кратко отражена на </w:t>
      </w:r>
      <w:r w:rsidR="007D0037" w:rsidRPr="008B6985">
        <w:rPr>
          <w:rFonts w:ascii="Times New Roman" w:hAnsi="Times New Roman" w:cs="Times New Roman"/>
          <w:sz w:val="28"/>
          <w:szCs w:val="28"/>
        </w:rPr>
        <w:t>рисунке</w:t>
      </w:r>
      <w:r w:rsidRPr="008B6985">
        <w:rPr>
          <w:rFonts w:ascii="Times New Roman" w:hAnsi="Times New Roman" w:cs="Times New Roman"/>
          <w:sz w:val="28"/>
          <w:szCs w:val="28"/>
        </w:rPr>
        <w:t xml:space="preserve"> 1.</w:t>
      </w:r>
      <w:r w:rsidR="00971FEF" w:rsidRPr="008B6985">
        <w:rPr>
          <w:rFonts w:ascii="Times New Roman" w:hAnsi="Times New Roman" w:cs="Times New Roman"/>
          <w:sz w:val="28"/>
          <w:szCs w:val="28"/>
        </w:rPr>
        <w:t>1.</w:t>
      </w:r>
    </w:p>
    <w:p w14:paraId="6F435A46" w14:textId="77777777" w:rsidR="002475EE" w:rsidRPr="008B6985" w:rsidRDefault="002475EE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EBABB" w14:textId="77777777" w:rsidR="00735531" w:rsidRPr="008B6985" w:rsidRDefault="00735531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E681B" wp14:editId="13F6EE42">
            <wp:extent cx="4622800" cy="2853134"/>
            <wp:effectExtent l="0" t="0" r="6350" b="4445"/>
            <wp:docPr id="1" name="Рисунок 1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29" cy="28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2FC7" w14:textId="5222B16F" w:rsidR="00735531" w:rsidRPr="008B6985" w:rsidRDefault="00735531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 xml:space="preserve">Рис. </w:t>
      </w:r>
      <w:r w:rsidRPr="008B6985">
        <w:rPr>
          <w:rFonts w:ascii="Times New Roman" w:hAnsi="Times New Roman" w:cs="Times New Roman"/>
          <w:sz w:val="26"/>
          <w:szCs w:val="26"/>
        </w:rPr>
        <w:fldChar w:fldCharType="begin"/>
      </w:r>
      <w:r w:rsidRPr="008B6985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B6985">
        <w:rPr>
          <w:rFonts w:ascii="Times New Roman" w:hAnsi="Times New Roman" w:cs="Times New Roman"/>
          <w:sz w:val="26"/>
          <w:szCs w:val="26"/>
        </w:rPr>
        <w:fldChar w:fldCharType="separate"/>
      </w:r>
      <w:r w:rsidR="006E36A0" w:rsidRPr="008B6985">
        <w:rPr>
          <w:rFonts w:ascii="Times New Roman" w:hAnsi="Times New Roman" w:cs="Times New Roman"/>
          <w:noProof/>
          <w:sz w:val="26"/>
          <w:szCs w:val="26"/>
        </w:rPr>
        <w:t>1</w:t>
      </w:r>
      <w:r w:rsidRPr="008B6985">
        <w:rPr>
          <w:rFonts w:ascii="Times New Roman" w:hAnsi="Times New Roman" w:cs="Times New Roman"/>
          <w:sz w:val="26"/>
          <w:szCs w:val="26"/>
        </w:rPr>
        <w:fldChar w:fldCharType="end"/>
      </w:r>
      <w:r w:rsidR="00971FEF" w:rsidRPr="008B6985">
        <w:rPr>
          <w:rFonts w:ascii="Times New Roman" w:hAnsi="Times New Roman" w:cs="Times New Roman"/>
          <w:sz w:val="26"/>
          <w:szCs w:val="26"/>
        </w:rPr>
        <w:t>.1</w:t>
      </w:r>
      <w:r w:rsidRPr="008B6985">
        <w:rPr>
          <w:rFonts w:ascii="Times New Roman" w:hAnsi="Times New Roman" w:cs="Times New Roman"/>
          <w:sz w:val="26"/>
          <w:szCs w:val="26"/>
        </w:rPr>
        <w:t>. Схема клиент-серверной архитектуры</w:t>
      </w:r>
    </w:p>
    <w:p w14:paraId="259FDF28" w14:textId="2D7052CD" w:rsidR="00735531" w:rsidRPr="008B6985" w:rsidRDefault="00735531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Принцип такого взаимодействия в том, что есть две стороны: отправляющая – клиент и принимающая – сервер. Клиент будет предоставлять данные на одном конце соединения, сервер будет их обрабатывать на другом.</w:t>
      </w:r>
    </w:p>
    <w:p w14:paraId="74767C66" w14:textId="285FF138" w:rsidR="00290EE4" w:rsidRPr="008B6985" w:rsidRDefault="00290EE4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9" w:name="_Toc59667041"/>
      <w:r w:rsidRPr="008B6985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Метод проектирования протокола</w:t>
      </w:r>
      <w:bookmarkEnd w:id="9"/>
    </w:p>
    <w:p w14:paraId="0BC7B5EA" w14:textId="684AED60" w:rsidR="0047250E" w:rsidRPr="008B6985" w:rsidRDefault="0047250E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Разрабатываемый </w:t>
      </w:r>
      <w:r w:rsidR="00CF3CCA" w:rsidRPr="008B6985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8B6985">
        <w:rPr>
          <w:rFonts w:ascii="Times New Roman" w:hAnsi="Times New Roman" w:cs="Times New Roman"/>
          <w:sz w:val="28"/>
          <w:szCs w:val="28"/>
        </w:rPr>
        <w:t xml:space="preserve">опирается на два уровня модели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8B6985">
        <w:rPr>
          <w:rFonts w:ascii="Times New Roman" w:hAnsi="Times New Roman" w:cs="Times New Roman"/>
          <w:sz w:val="28"/>
          <w:szCs w:val="28"/>
        </w:rPr>
        <w:t xml:space="preserve"> – транспортный – для передачи данных от клиента к серверу – и прикладной – для предоставления доступа к переданным данным с помощью запросов или другого механизма.</w:t>
      </w:r>
    </w:p>
    <w:p w14:paraId="3AA9DF8A" w14:textId="6A74D522" w:rsidR="00290EE4" w:rsidRPr="008B6985" w:rsidRDefault="00290EE4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0" w:name="_Toc59667042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t>Транспортные протоколы</w:t>
      </w:r>
      <w:bookmarkEnd w:id="10"/>
    </w:p>
    <w:p w14:paraId="10175717" w14:textId="6AAC0F2B" w:rsidR="00290EE4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Основных транспортных протоколов, которые позволят осуществить передачу данных от клиента к серверу, два: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 [1]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569AF962" w14:textId="6CC72CA0" w:rsidR="00B97532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Разница между ними в том, что первый оперирует сегментами данных, второй – дейтаграммами. Однако главное отличие, что и повлияет на выбор того или оного протокола, в том, что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доставляет данные гарантированно</w:t>
      </w:r>
      <w:r w:rsidR="00B97532" w:rsidRPr="008B6985">
        <w:rPr>
          <w:rFonts w:ascii="Times New Roman" w:hAnsi="Times New Roman" w:cs="Times New Roman"/>
          <w:sz w:val="28"/>
          <w:szCs w:val="28"/>
        </w:rPr>
        <w:t xml:space="preserve">, а </w:t>
      </w:r>
      <w:r w:rsidR="00B97532"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B97532" w:rsidRPr="008B6985">
        <w:rPr>
          <w:rFonts w:ascii="Times New Roman" w:hAnsi="Times New Roman" w:cs="Times New Roman"/>
          <w:sz w:val="28"/>
          <w:szCs w:val="28"/>
        </w:rPr>
        <w:t xml:space="preserve"> не гарантировано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EA9C0E" w14:textId="2E8A902A" w:rsidR="00290EE4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Если происходит ошибка и данные не доходят до получателя, протокол посылает их заново. Это важно потому, что требование передачи файлов любых размеров обязует иметь возможность передачи и невероятных больших, например, размером в 1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8B6985">
        <w:rPr>
          <w:rFonts w:ascii="Times New Roman" w:hAnsi="Times New Roman" w:cs="Times New Roman"/>
          <w:sz w:val="28"/>
          <w:szCs w:val="28"/>
        </w:rPr>
        <w:t xml:space="preserve">+, файлов. В чистом виде без разбиения на пакеты невозможно передать такие большие объемы данных. Однако при разбиении файла на пакеты и их пересылке есть риск потерять некоторые пакеты, что приведет к невозможности получить целый исходный файл. Протокол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исключает этот риск.</w:t>
      </w:r>
    </w:p>
    <w:p w14:paraId="41D16F47" w14:textId="598E9C42" w:rsidR="003553E0" w:rsidRPr="008B6985" w:rsidRDefault="00345FB9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TCP исключает потери данных, дублирование и перемешивание пакетов, задержки. UDP все это допускает, и соединение для работы ему не требуется. Процессы, которым данные передаются по UDP, должны обходиться полученным, даже и с потерями. TCP контролирует загруженность соединения, UDP не контролирует ничего, кроме целостности полученных </w:t>
      </w:r>
      <w:proofErr w:type="spellStart"/>
      <w:r w:rsidRPr="008B6985">
        <w:rPr>
          <w:rFonts w:ascii="Times New Roman" w:hAnsi="Times New Roman" w:cs="Times New Roman"/>
          <w:sz w:val="28"/>
          <w:szCs w:val="28"/>
        </w:rPr>
        <w:t>датаграмм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. Однако, положительной стороной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его скорость, благодаря которой работают приложения, которые рассчитаны на широкую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пропускную способность и быстрый обмен, такие как, например, сетевые и браузерные игры.</w:t>
      </w:r>
    </w:p>
    <w:p w14:paraId="4FE0687B" w14:textId="40BF9F05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Краткое сравнение протоколов представлено в таблице 1</w:t>
      </w:r>
      <w:r w:rsidR="00971FEF" w:rsidRPr="008B6985">
        <w:rPr>
          <w:rFonts w:ascii="Times New Roman" w:hAnsi="Times New Roman" w:cs="Times New Roman"/>
          <w:sz w:val="28"/>
          <w:szCs w:val="28"/>
        </w:rPr>
        <w:t>.1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250C77A" w14:textId="69777E57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Табл</w:t>
      </w:r>
      <w:r w:rsidR="00E85582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ица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1</w:t>
      </w:r>
      <w:r w:rsidR="00971FEF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.1</w:t>
      </w:r>
      <w:r w:rsidR="00E85582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.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Сравнение протоколов 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  <w:t>TCP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и 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  <w:t>UDP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79E3" w:rsidRPr="008B6985" w14:paraId="0B23928C" w14:textId="77777777" w:rsidTr="00AB79E3">
        <w:tc>
          <w:tcPr>
            <w:tcW w:w="3115" w:type="dxa"/>
          </w:tcPr>
          <w:p w14:paraId="57B868D5" w14:textId="77777777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89AAAE3" w14:textId="426BF359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</w:p>
        </w:tc>
        <w:tc>
          <w:tcPr>
            <w:tcW w:w="3115" w:type="dxa"/>
          </w:tcPr>
          <w:p w14:paraId="409ABBCE" w14:textId="4249F9D4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</w:p>
        </w:tc>
      </w:tr>
      <w:tr w:rsidR="00AB79E3" w:rsidRPr="008B6985" w14:paraId="47DC6FC0" w14:textId="77777777" w:rsidTr="00AB79E3">
        <w:tc>
          <w:tcPr>
            <w:tcW w:w="3115" w:type="dxa"/>
          </w:tcPr>
          <w:p w14:paraId="6EB9CDFD" w14:textId="7622FAFD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Размер заголовка, байт</w:t>
            </w:r>
          </w:p>
        </w:tc>
        <w:tc>
          <w:tcPr>
            <w:tcW w:w="3115" w:type="dxa"/>
          </w:tcPr>
          <w:p w14:paraId="69204789" w14:textId="2C7D41A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20-60</w:t>
            </w:r>
          </w:p>
        </w:tc>
        <w:tc>
          <w:tcPr>
            <w:tcW w:w="3115" w:type="dxa"/>
          </w:tcPr>
          <w:p w14:paraId="166550E0" w14:textId="5C4BE73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B79E3" w:rsidRPr="008B6985" w14:paraId="35275025" w14:textId="77777777" w:rsidTr="00AB79E3">
        <w:tc>
          <w:tcPr>
            <w:tcW w:w="3115" w:type="dxa"/>
          </w:tcPr>
          <w:p w14:paraId="6EB7F270" w14:textId="4CFB5728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Форма передачи данных</w:t>
            </w:r>
          </w:p>
        </w:tc>
        <w:tc>
          <w:tcPr>
            <w:tcW w:w="3115" w:type="dxa"/>
          </w:tcPr>
          <w:p w14:paraId="21DC9CCA" w14:textId="1B01B385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Сегмент</w:t>
            </w:r>
          </w:p>
        </w:tc>
        <w:tc>
          <w:tcPr>
            <w:tcW w:w="3115" w:type="dxa"/>
          </w:tcPr>
          <w:p w14:paraId="2777ACA7" w14:textId="247C9DF9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Датаграмма</w:t>
            </w:r>
            <w:proofErr w:type="spellEnd"/>
          </w:p>
        </w:tc>
      </w:tr>
      <w:tr w:rsidR="00AB79E3" w:rsidRPr="008B6985" w14:paraId="174452F3" w14:textId="77777777" w:rsidTr="00AB79E3">
        <w:tc>
          <w:tcPr>
            <w:tcW w:w="3115" w:type="dxa"/>
          </w:tcPr>
          <w:p w14:paraId="403A6E3D" w14:textId="73D333A7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Надежность</w:t>
            </w:r>
          </w:p>
        </w:tc>
        <w:tc>
          <w:tcPr>
            <w:tcW w:w="3115" w:type="dxa"/>
          </w:tcPr>
          <w:p w14:paraId="1CA3E8FD" w14:textId="366206E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115" w:type="dxa"/>
          </w:tcPr>
          <w:p w14:paraId="572DE8AF" w14:textId="73F1C77C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452B858A" w14:textId="77777777" w:rsidTr="00AB79E3">
        <w:tc>
          <w:tcPr>
            <w:tcW w:w="3115" w:type="dxa"/>
          </w:tcPr>
          <w:p w14:paraId="332EF1CB" w14:textId="173B04E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Упорядоченность</w:t>
            </w:r>
          </w:p>
        </w:tc>
        <w:tc>
          <w:tcPr>
            <w:tcW w:w="3115" w:type="dxa"/>
          </w:tcPr>
          <w:p w14:paraId="2AFED775" w14:textId="259C1DF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115" w:type="dxa"/>
          </w:tcPr>
          <w:p w14:paraId="0D9C6DC3" w14:textId="3AA7297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1A0242F0" w14:textId="77777777" w:rsidTr="00AB79E3">
        <w:tc>
          <w:tcPr>
            <w:tcW w:w="3115" w:type="dxa"/>
          </w:tcPr>
          <w:p w14:paraId="31AEE5B6" w14:textId="7316DE8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Контроль перегрузок</w:t>
            </w:r>
          </w:p>
        </w:tc>
        <w:tc>
          <w:tcPr>
            <w:tcW w:w="3115" w:type="dxa"/>
          </w:tcPr>
          <w:p w14:paraId="1DAF4425" w14:textId="50125B7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 Congestion Avoidance Algorithm</w:t>
            </w:r>
          </w:p>
        </w:tc>
        <w:tc>
          <w:tcPr>
            <w:tcW w:w="3115" w:type="dxa"/>
          </w:tcPr>
          <w:p w14:paraId="67D60ECA" w14:textId="66E1D225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1825A5C3" w14:textId="77777777" w:rsidTr="00AB79E3">
        <w:tc>
          <w:tcPr>
            <w:tcW w:w="3115" w:type="dxa"/>
          </w:tcPr>
          <w:p w14:paraId="63CEA5B6" w14:textId="1D2A8C3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Тяжеловесность</w:t>
            </w:r>
          </w:p>
        </w:tc>
        <w:tc>
          <w:tcPr>
            <w:tcW w:w="3115" w:type="dxa"/>
          </w:tcPr>
          <w:p w14:paraId="09B81D9F" w14:textId="59725F2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Дополнительные 3 пакеты для установки соединения</w:t>
            </w:r>
          </w:p>
        </w:tc>
        <w:tc>
          <w:tcPr>
            <w:tcW w:w="3115" w:type="dxa"/>
          </w:tcPr>
          <w:p w14:paraId="775522D1" w14:textId="79773E51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Дополнительные пакеты не требуются</w:t>
            </w:r>
          </w:p>
        </w:tc>
      </w:tr>
      <w:tr w:rsidR="00AB79E3" w:rsidRPr="008B6985" w14:paraId="7F2DFA6B" w14:textId="77777777" w:rsidTr="00AB79E3">
        <w:tc>
          <w:tcPr>
            <w:tcW w:w="3115" w:type="dxa"/>
          </w:tcPr>
          <w:p w14:paraId="7754EACD" w14:textId="6682EAD2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Применение</w:t>
            </w:r>
          </w:p>
        </w:tc>
        <w:tc>
          <w:tcPr>
            <w:tcW w:w="3115" w:type="dxa"/>
          </w:tcPr>
          <w:p w14:paraId="0FC0A6D2" w14:textId="522C21AD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Там, где нужна надежность и упорядоченность</w:t>
            </w:r>
          </w:p>
        </w:tc>
        <w:tc>
          <w:tcPr>
            <w:tcW w:w="3115" w:type="dxa"/>
          </w:tcPr>
          <w:p w14:paraId="6CCC92F0" w14:textId="3006B14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Там, где высокая нагрузка на сервер и потеря некоторых пакетов некритична</w:t>
            </w:r>
          </w:p>
        </w:tc>
      </w:tr>
    </w:tbl>
    <w:p w14:paraId="51CAB9A8" w14:textId="7E0E827A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3EDB03" w14:textId="4CA0E50C" w:rsidR="00AB79E3" w:rsidRPr="008B6985" w:rsidRDefault="00AB79E3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1" w:name="_Toc59667043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t>Прикладные протоколы</w:t>
      </w:r>
      <w:bookmarkEnd w:id="11"/>
    </w:p>
    <w:p w14:paraId="6C9F6AFA" w14:textId="6226F7AB" w:rsidR="006C3511" w:rsidRPr="008B6985" w:rsidRDefault="00AB79E3" w:rsidP="006C3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обеспечения взаимодействия с файлом можно выделить следующие прикладные протоколы: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8B6985">
        <w:rPr>
          <w:rFonts w:ascii="Times New Roman" w:hAnsi="Times New Roman" w:cs="Times New Roman"/>
          <w:sz w:val="28"/>
          <w:szCs w:val="28"/>
        </w:rPr>
        <w:t xml:space="preserve">),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8B6985">
        <w:rPr>
          <w:rFonts w:ascii="Times New Roman" w:hAnsi="Times New Roman" w:cs="Times New Roman"/>
          <w:sz w:val="28"/>
          <w:szCs w:val="28"/>
        </w:rPr>
        <w:t>)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 [1]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36C4ADF7" w14:textId="2BB8C4D1" w:rsidR="006C3511" w:rsidRPr="008B6985" w:rsidRDefault="006C3511">
      <w:pPr>
        <w:rPr>
          <w:rFonts w:ascii="Times New Roman" w:eastAsiaTheme="majorEastAsia" w:hAnsi="Times New Roman" w:cs="Times New Roman"/>
          <w:b/>
          <w:bCs/>
          <w:sz w:val="28"/>
        </w:rPr>
      </w:pPr>
      <w:r w:rsidRPr="008B6985">
        <w:rPr>
          <w:rFonts w:ascii="Times New Roman" w:hAnsi="Times New Roman" w:cs="Times New Roman"/>
          <w:b/>
          <w:bCs/>
          <w:sz w:val="28"/>
        </w:rPr>
        <w:br w:type="page"/>
      </w:r>
    </w:p>
    <w:p w14:paraId="1751B0B0" w14:textId="58ABF990" w:rsidR="006C3511" w:rsidRPr="00A056B0" w:rsidRDefault="002F6818" w:rsidP="00A056B0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59667044"/>
      <w:r w:rsidRPr="00A056B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Протокол </w:t>
      </w:r>
      <w:r w:rsidRPr="00A056B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FTP</w:t>
      </w:r>
      <w:bookmarkEnd w:id="12"/>
    </w:p>
    <w:p w14:paraId="4350036D" w14:textId="398EDE14" w:rsidR="006C3511" w:rsidRPr="008B6985" w:rsidRDefault="006C3511" w:rsidP="00A0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Один из старейших протоколов, разработанный в 1971 году задолго до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985">
        <w:rPr>
          <w:rFonts w:ascii="Times New Roman" w:hAnsi="Times New Roman" w:cs="Times New Roman"/>
          <w:sz w:val="28"/>
          <w:szCs w:val="28"/>
        </w:rPr>
        <w:t>. Он служит для передачи больших бинарных файлов, гарантирует передачу (либо выдачу ошибки) за счёт применения квотируемого протокола.</w:t>
      </w:r>
    </w:p>
    <w:p w14:paraId="00C94D9F" w14:textId="3B148227" w:rsidR="006C3511" w:rsidRPr="00A056B0" w:rsidRDefault="006C3511" w:rsidP="00A056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Однако старость данного протокола, и предпочтение ему протокола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, приводит к очевидному заключению о том, что «вымирание»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лишь вопросом времени, и стоит рассмотреть более современные протоколы.</w:t>
      </w:r>
    </w:p>
    <w:p w14:paraId="71EC0802" w14:textId="7915240A" w:rsidR="00A056B0" w:rsidRPr="00A056B0" w:rsidRDefault="00A056B0" w:rsidP="00A056B0">
      <w:pPr>
        <w:pStyle w:val="4"/>
        <w:numPr>
          <w:ilvl w:val="3"/>
          <w:numId w:val="1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59667045"/>
      <w:r w:rsidRPr="00A056B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HTTP</w:t>
      </w:r>
      <w:bookmarkEnd w:id="13"/>
    </w:p>
    <w:p w14:paraId="58026D3F" w14:textId="1CD1E903" w:rsidR="003553E0" w:rsidRPr="008B6985" w:rsidRDefault="006C3511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 предусмотрен для передачи, изначально — в виде гипертекстовых документов в формате HTML, однако со временем он стал использоваться также для передачи небольших файлов с явным указанием типа файла 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8B6985">
        <w:rPr>
          <w:rFonts w:ascii="Times New Roman" w:hAnsi="Times New Roman" w:cs="Times New Roman"/>
          <w:sz w:val="28"/>
          <w:szCs w:val="28"/>
        </w:rPr>
        <w:t>-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B698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088B58" w14:textId="3BE4DF92" w:rsidR="003553E0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реализации приложения можно было бы взять готовый протокол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>, который решил бы все проблемы, однако необходимо решить задачу разработки протокола.</w:t>
      </w:r>
    </w:p>
    <w:p w14:paraId="5298076F" w14:textId="6F2886A4" w:rsidR="0094496A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Разрабатываемый протокол будет представлять собой некую надстройку над протоколом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, что позволит передавать данные любого размера.</w:t>
      </w:r>
    </w:p>
    <w:p w14:paraId="79FE8CC6" w14:textId="7E591B9C" w:rsidR="007D0037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основе лежит 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простейший метод </w:t>
      </w:r>
      <w:r w:rsidR="00EF23B6" w:rsidRPr="008B6985">
        <w:rPr>
          <w:rFonts w:ascii="Times New Roman" w:hAnsi="Times New Roman" w:cs="Times New Roman"/>
          <w:sz w:val="28"/>
          <w:szCs w:val="28"/>
        </w:rPr>
        <w:t>деления файла</w:t>
      </w:r>
      <w:r w:rsidRPr="008B6985">
        <w:rPr>
          <w:rFonts w:ascii="Times New Roman" w:hAnsi="Times New Roman" w:cs="Times New Roman"/>
          <w:sz w:val="28"/>
          <w:szCs w:val="28"/>
        </w:rPr>
        <w:t>, что пре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дставляет собой подготовку файла перед отправкой, а именно разбиение на </w:t>
      </w:r>
      <w:r w:rsidR="00850126" w:rsidRPr="008B69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-частей, которые могут быть переданы по протоколу </w:t>
      </w:r>
      <w:r w:rsidR="00850126"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. Варьирование размеров разбиения позволит оптимизировать нагрузку на сеть и повысить скорость передачи файла. </w:t>
      </w:r>
      <w:r w:rsidR="007D0037" w:rsidRPr="008B6985">
        <w:rPr>
          <w:rFonts w:ascii="Times New Roman" w:hAnsi="Times New Roman" w:cs="Times New Roman"/>
          <w:sz w:val="28"/>
          <w:szCs w:val="28"/>
        </w:rPr>
        <w:t xml:space="preserve">Принцип работы отображен на рисунке </w:t>
      </w:r>
      <w:r w:rsidR="00971FEF" w:rsidRPr="008B6985">
        <w:rPr>
          <w:rFonts w:ascii="Times New Roman" w:hAnsi="Times New Roman" w:cs="Times New Roman"/>
          <w:sz w:val="28"/>
          <w:szCs w:val="28"/>
        </w:rPr>
        <w:t>1.</w:t>
      </w:r>
      <w:r w:rsidR="007D0037" w:rsidRPr="008B6985">
        <w:rPr>
          <w:rFonts w:ascii="Times New Roman" w:hAnsi="Times New Roman" w:cs="Times New Roman"/>
          <w:sz w:val="28"/>
          <w:szCs w:val="28"/>
        </w:rPr>
        <w:t>2.</w:t>
      </w:r>
    </w:p>
    <w:p w14:paraId="2222FAC0" w14:textId="32FA64A1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AD3B4" w14:textId="77777777" w:rsidR="007D0037" w:rsidRPr="008B6985" w:rsidRDefault="007D0037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0403F631" wp14:editId="270878F0">
            <wp:extent cx="4286250" cy="2825750"/>
            <wp:effectExtent l="0" t="0" r="0" b="0"/>
            <wp:docPr id="3" name="Рисунок 3" descr="Distributed File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ributed File Syste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978C" w14:textId="3D7E8CEF" w:rsidR="007D0037" w:rsidRPr="008B6985" w:rsidRDefault="007D0037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 xml:space="preserve">Рис. </w:t>
      </w:r>
      <w:r w:rsidR="00971FEF" w:rsidRPr="008B6985">
        <w:rPr>
          <w:rFonts w:ascii="Times New Roman" w:hAnsi="Times New Roman" w:cs="Times New Roman"/>
          <w:sz w:val="26"/>
          <w:szCs w:val="26"/>
        </w:rPr>
        <w:t>1.</w:t>
      </w:r>
      <w:r w:rsidRPr="008B6985">
        <w:rPr>
          <w:rFonts w:ascii="Times New Roman" w:hAnsi="Times New Roman" w:cs="Times New Roman"/>
          <w:sz w:val="26"/>
          <w:szCs w:val="26"/>
        </w:rPr>
        <w:fldChar w:fldCharType="begin"/>
      </w:r>
      <w:r w:rsidRPr="008B6985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B6985">
        <w:rPr>
          <w:rFonts w:ascii="Times New Roman" w:hAnsi="Times New Roman" w:cs="Times New Roman"/>
          <w:sz w:val="26"/>
          <w:szCs w:val="26"/>
        </w:rPr>
        <w:fldChar w:fldCharType="separate"/>
      </w:r>
      <w:r w:rsidR="006E36A0" w:rsidRPr="008B6985">
        <w:rPr>
          <w:rFonts w:ascii="Times New Roman" w:hAnsi="Times New Roman" w:cs="Times New Roman"/>
          <w:noProof/>
          <w:sz w:val="26"/>
          <w:szCs w:val="26"/>
        </w:rPr>
        <w:t>2</w:t>
      </w:r>
      <w:r w:rsidRPr="008B6985">
        <w:rPr>
          <w:rFonts w:ascii="Times New Roman" w:hAnsi="Times New Roman" w:cs="Times New Roman"/>
          <w:sz w:val="26"/>
          <w:szCs w:val="26"/>
        </w:rPr>
        <w:fldChar w:fldCharType="end"/>
      </w:r>
      <w:r w:rsidR="00971FEF" w:rsidRPr="008B6985">
        <w:rPr>
          <w:rFonts w:ascii="Times New Roman" w:hAnsi="Times New Roman" w:cs="Times New Roman"/>
          <w:sz w:val="26"/>
          <w:szCs w:val="26"/>
        </w:rPr>
        <w:t>.</w:t>
      </w:r>
      <w:r w:rsidRPr="008B6985">
        <w:rPr>
          <w:rFonts w:ascii="Times New Roman" w:hAnsi="Times New Roman" w:cs="Times New Roman"/>
          <w:sz w:val="26"/>
          <w:szCs w:val="26"/>
        </w:rPr>
        <w:t xml:space="preserve"> Метод </w:t>
      </w:r>
      <w:r w:rsidR="00EF23B6" w:rsidRPr="008B6985">
        <w:rPr>
          <w:rFonts w:ascii="Times New Roman" w:hAnsi="Times New Roman" w:cs="Times New Roman"/>
          <w:sz w:val="26"/>
          <w:szCs w:val="26"/>
        </w:rPr>
        <w:t>деления файла</w:t>
      </w:r>
    </w:p>
    <w:p w14:paraId="7A4896AF" w14:textId="1C2CEF20" w:rsidR="007D0037" w:rsidRPr="008B6985" w:rsidRDefault="00850126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условиях работы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это</w:t>
      </w:r>
      <w:r w:rsidR="007D0037" w:rsidRPr="008B6985">
        <w:rPr>
          <w:rFonts w:ascii="Times New Roman" w:hAnsi="Times New Roman" w:cs="Times New Roman"/>
          <w:sz w:val="28"/>
          <w:szCs w:val="28"/>
        </w:rPr>
        <w:t>т метод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имеет немалое значение, потому что этот протокол работает с текстовыми данными. Для того, чтобы отправить произвольный бинарный файл, его необходимо закодировать в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8B6985">
        <w:rPr>
          <w:rFonts w:ascii="Times New Roman" w:hAnsi="Times New Roman" w:cs="Times New Roman"/>
          <w:sz w:val="28"/>
          <w:szCs w:val="28"/>
        </w:rPr>
        <w:t>64 строку. А это чревато увеличением размера исходного файла в 1.3</w:t>
      </w:r>
      <w:r w:rsidR="007D0037" w:rsidRPr="008B6985">
        <w:rPr>
          <w:rFonts w:ascii="Times New Roman" w:hAnsi="Times New Roman" w:cs="Times New Roman"/>
          <w:sz w:val="28"/>
          <w:szCs w:val="28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раза.</w:t>
      </w:r>
      <w:r w:rsidR="007D0037" w:rsidRPr="008B6985">
        <w:rPr>
          <w:rFonts w:ascii="Times New Roman" w:hAnsi="Times New Roman" w:cs="Times New Roman"/>
          <w:sz w:val="28"/>
          <w:szCs w:val="28"/>
        </w:rPr>
        <w:t xml:space="preserve"> Это следует из следующих соображений: каждый символ использует для представления 6 бит, потому что log2(64) = 6. Поэтому 4 символа используют для представления 4 * 6 = 24 битов = 3 байта. Таким образом, необходимо 4*(n/3) символов для представления n байтов, и это должно быть округлено до кратного 4.</w:t>
      </w:r>
    </w:p>
    <w:p w14:paraId="3AC6AF5B" w14:textId="7E976BB5" w:rsidR="00E72446" w:rsidRPr="008B6985" w:rsidRDefault="00E72446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4" w:name="_Toc59667046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Методы шифрования</w:t>
      </w:r>
      <w:bookmarkEnd w:id="14"/>
    </w:p>
    <w:p w14:paraId="41E0C12E" w14:textId="6BBFD672" w:rsidR="002F23F2" w:rsidRPr="008B6985" w:rsidRDefault="002F23F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шифрования данных существует две группы алгоритмов: симметричные и асимметричные алгоритмы. Из этих групп подлежат рассмотрению следующие алгоритмы: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Enigma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Алгоритмы из первой группы не могут использоваться из-за слишком большого времени обработки данных, что может вызвать достаточную задержку на больших объемах данных. А из второй группы не может использоваться алгоритм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Дело в том, что он позволяет шифровать данные, размер которых не больше ключа. Это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привносит требование ограничения размеров входного файла или бесконечного размера ключа. Оба варианта недопустимы.</w:t>
      </w:r>
    </w:p>
    <w:p w14:paraId="3992D14B" w14:textId="2E1D6178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Также еще одним требованием стала поддержка кроссплатформенного переноса алгоритма без непосредственной разработки с нуля. Поскольку шифрование – важная, но не основная задача, она будет реализовываться с использованием готовых библиотек.</w:t>
      </w:r>
    </w:p>
    <w:p w14:paraId="02DE50FB" w14:textId="058EAB01" w:rsidR="007D0037" w:rsidRPr="008B6985" w:rsidRDefault="002F23F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Отличным выбором станет алгоритм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>, который сочетает в себе высокую скорость работы и поддержку данных любого размера.</w:t>
      </w:r>
    </w:p>
    <w:p w14:paraId="120C09C0" w14:textId="6AA5A330" w:rsidR="00E72446" w:rsidRPr="008B6985" w:rsidRDefault="00E72446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5" w:name="_Toc59667047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Децентрализованная система серверов</w:t>
      </w:r>
      <w:bookmarkEnd w:id="15"/>
    </w:p>
    <w:p w14:paraId="3BA1FC28" w14:textId="5573A586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разделения функционала и распределения нагрузки используется система из нескольких серверов, которые работают независимо друг от друга и взаимодействуют друг с другом, только когда приходит запрос на обработку. В рамках проекта рассматривается система, в которой все сервера системы находятся на одной машине и разделяют единое хранилище. Однако данная система вполне может быть реализована и при удаленном расположении всех серверов</w:t>
      </w:r>
      <w:r w:rsidR="002F23F2" w:rsidRPr="008B6985">
        <w:rPr>
          <w:rFonts w:ascii="Times New Roman" w:hAnsi="Times New Roman" w:cs="Times New Roman"/>
          <w:sz w:val="28"/>
          <w:szCs w:val="28"/>
        </w:rPr>
        <w:t xml:space="preserve"> без существенных изменений реализации самих серверов.</w:t>
      </w:r>
    </w:p>
    <w:p w14:paraId="7C595ADC" w14:textId="3B8520D0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Сперва данные приходят на первый сервер, который занимается приемом и расшифровкой данных</w:t>
      </w:r>
      <w:r w:rsidR="002F23F2" w:rsidRPr="008B6985">
        <w:rPr>
          <w:rFonts w:ascii="Times New Roman" w:hAnsi="Times New Roman" w:cs="Times New Roman"/>
          <w:sz w:val="28"/>
          <w:szCs w:val="28"/>
        </w:rPr>
        <w:t xml:space="preserve">. Временно, на время работы приложения, данные сохраняются в хранилище. После завершения первой фазы на второй сервер поступает запрос, предписывающий обработать данные. Этот сервер занимается обработкой расшифрованных данных и может выполнять любые операции, связанные с этим. Для разрабатываемого приложения это обработка видеоряда с помощью нейронных сетей. По завершении второй фазы второй сервер возвращает ответ на первый сервер, который возвращает результат </w:t>
      </w:r>
      <w:r w:rsidR="009456E3" w:rsidRPr="008B6985">
        <w:rPr>
          <w:rFonts w:ascii="Times New Roman" w:hAnsi="Times New Roman" w:cs="Times New Roman"/>
          <w:sz w:val="28"/>
          <w:szCs w:val="28"/>
        </w:rPr>
        <w:t xml:space="preserve">уже </w:t>
      </w:r>
      <w:r w:rsidR="002F23F2" w:rsidRPr="008B6985">
        <w:rPr>
          <w:rFonts w:ascii="Times New Roman" w:hAnsi="Times New Roman" w:cs="Times New Roman"/>
          <w:sz w:val="28"/>
          <w:szCs w:val="28"/>
        </w:rPr>
        <w:t>пользователю.</w:t>
      </w:r>
    </w:p>
    <w:p w14:paraId="7D48B030" w14:textId="77777777" w:rsidR="00EF23B6" w:rsidRPr="008B6985" w:rsidRDefault="00EF23B6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85478" w14:textId="514B123E" w:rsidR="009456E3" w:rsidRPr="008B6985" w:rsidRDefault="006C3511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r w:rsidRPr="00A056B0">
        <w:rPr>
          <w:rFonts w:ascii="Times New Roman" w:hAnsi="Times New Roman" w:cs="Times New Roman"/>
          <w:b/>
          <w:bCs/>
          <w:color w:val="auto"/>
          <w:sz w:val="28"/>
        </w:rPr>
        <w:lastRenderedPageBreak/>
        <w:t xml:space="preserve"> </w:t>
      </w:r>
      <w:bookmarkStart w:id="16" w:name="_Toc59667048"/>
      <w:r w:rsidR="009456E3" w:rsidRPr="008B6985">
        <w:rPr>
          <w:rFonts w:ascii="Times New Roman" w:hAnsi="Times New Roman" w:cs="Times New Roman"/>
          <w:b/>
          <w:bCs/>
          <w:color w:val="auto"/>
          <w:sz w:val="28"/>
        </w:rPr>
        <w:t>Вывод</w:t>
      </w:r>
      <w:bookmarkEnd w:id="16"/>
    </w:p>
    <w:p w14:paraId="652DF598" w14:textId="114C98B3" w:rsidR="009456E3" w:rsidRPr="008B6985" w:rsidRDefault="009456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рамках раздела было дано описание предметной области. Было дано определение используемой архитектуры приложения, рассмотрены протоколы, которые могут лечь в основу разрабатываемого протокола, а также методы, которые могут помочь в разработке. Определена система из нескольких серверов-обработчиков, которые работают над своей задачей.</w:t>
      </w:r>
    </w:p>
    <w:p w14:paraId="57E63DE7" w14:textId="78EB1EE2" w:rsidR="0008369A" w:rsidRPr="006E07EB" w:rsidRDefault="009456E3" w:rsidP="006E07EB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Таким образом, приложение разрабатывается с клиентом и несколькими серверами, с шифрованием пользовательских данных по алгоритму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передача данных по протоколу, который базируется 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71FEF" w:rsidRPr="008B6985">
        <w:rPr>
          <w:rFonts w:ascii="Times New Roman" w:hAnsi="Times New Roman" w:cs="Times New Roman"/>
          <w:sz w:val="28"/>
          <w:szCs w:val="28"/>
        </w:rPr>
        <w:t>,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 доставкой данных по протоколу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B4268BC" w14:textId="77777777" w:rsidR="0008369A" w:rsidRPr="008B6985" w:rsidRDefault="0008369A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F052DE1" w14:textId="36E1B0A5" w:rsidR="00151810" w:rsidRPr="008B6985" w:rsidRDefault="00151810" w:rsidP="005A76FD">
      <w:pPr>
        <w:pStyle w:val="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7" w:name="_Toc59667049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Конструкторский раздел</w:t>
      </w:r>
      <w:bookmarkEnd w:id="17"/>
    </w:p>
    <w:p w14:paraId="0D174E9F" w14:textId="4A3EA4CB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конструкторском разделе будет проведен разбор используемых алгоритмов, будет проведена формализация задачи – представлены все необходимые диаграммы для понимания сути проекта. </w:t>
      </w:r>
    </w:p>
    <w:p w14:paraId="55CB4414" w14:textId="77777777" w:rsidR="00151810" w:rsidRPr="008B6985" w:rsidRDefault="00151810" w:rsidP="005A76FD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18" w:name="_Toc58779369"/>
      <w:bookmarkStart w:id="19" w:name="_Toc58779472"/>
      <w:bookmarkStart w:id="20" w:name="_Toc59397142"/>
      <w:bookmarkStart w:id="21" w:name="_Toc59576694"/>
      <w:bookmarkStart w:id="22" w:name="_Toc59578890"/>
      <w:bookmarkStart w:id="23" w:name="_Toc59667050"/>
      <w:bookmarkEnd w:id="18"/>
      <w:bookmarkEnd w:id="19"/>
      <w:bookmarkEnd w:id="20"/>
      <w:bookmarkEnd w:id="21"/>
      <w:bookmarkEnd w:id="22"/>
      <w:bookmarkEnd w:id="23"/>
    </w:p>
    <w:p w14:paraId="130D69C0" w14:textId="0AAE24ED" w:rsidR="00151810" w:rsidRPr="00CA67B9" w:rsidRDefault="00151810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4" w:name="_Toc59667051"/>
      <w:r w:rsidRPr="00CA67B9">
        <w:rPr>
          <w:rFonts w:ascii="Times New Roman" w:hAnsi="Times New Roman" w:cs="Times New Roman"/>
          <w:b/>
          <w:bCs/>
          <w:color w:val="auto"/>
          <w:sz w:val="28"/>
        </w:rPr>
        <w:t>Формализация задачи</w:t>
      </w:r>
      <w:bookmarkEnd w:id="24"/>
    </w:p>
    <w:p w14:paraId="792EB8E2" w14:textId="77777777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текущем подразделе будут представлены все необходимые диаграммы проекта для формализации поставленной задачи.</w:t>
      </w:r>
    </w:p>
    <w:p w14:paraId="776A0D39" w14:textId="0D3DEAF0" w:rsidR="00151810" w:rsidRPr="00CA67B9" w:rsidRDefault="00151810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25" w:name="_Toc59667052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  <w:lang w:val="en-US"/>
        </w:rPr>
        <w:t xml:space="preserve">IDEF0 </w:t>
      </w:r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диаграмма</w:t>
      </w:r>
      <w:bookmarkEnd w:id="25"/>
    </w:p>
    <w:p w14:paraId="2CC51F8F" w14:textId="3381547B" w:rsidR="006E36A0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рисунках 2.1 – 2.</w:t>
      </w:r>
      <w:r w:rsidR="006E36A0" w:rsidRPr="008B6985">
        <w:rPr>
          <w:rFonts w:ascii="Times New Roman" w:hAnsi="Times New Roman" w:cs="Times New Roman"/>
          <w:sz w:val="28"/>
          <w:szCs w:val="28"/>
        </w:rPr>
        <w:t>5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B6985">
        <w:rPr>
          <w:rFonts w:ascii="Times New Roman" w:hAnsi="Times New Roman" w:cs="Times New Roman"/>
          <w:sz w:val="28"/>
          <w:szCs w:val="28"/>
        </w:rPr>
        <w:t>0 диаграмма.</w:t>
      </w:r>
    </w:p>
    <w:p w14:paraId="63125AC4" w14:textId="77777777" w:rsidR="006E36A0" w:rsidRPr="008B6985" w:rsidRDefault="006E36A0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14266ADD" wp14:editId="0C04BC5E">
            <wp:extent cx="5897346" cy="3911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11" cy="39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9AC" w14:textId="1D11CE65" w:rsidR="00971FEF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2.1. Приложение, работающее с протоколом передачи данных</w:t>
      </w:r>
    </w:p>
    <w:p w14:paraId="1869B293" w14:textId="376B657F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Приложению требуется клиент и два сервера для своей работы. Поэтому вначале необходимо их поднять, чтобы иметь возможность обращаться к приложению.</w:t>
      </w:r>
    </w:p>
    <w:p w14:paraId="6960F36C" w14:textId="77777777" w:rsidR="006E36A0" w:rsidRPr="008B6985" w:rsidRDefault="006E36A0" w:rsidP="00EF2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2E9F7A97" wp14:editId="53A5ADFF">
            <wp:extent cx="5959794" cy="395302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12" cy="39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5D30" w14:textId="5CB51DA3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2.2. Декомпозиция первого уровня</w:t>
      </w:r>
    </w:p>
    <w:p w14:paraId="2B3EDF91" w14:textId="2391A22B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Работа представляет собой следующую последовательность: получение данных от пользователя на клиенте, подготовка и передача полученных данных на первый сервер, преобразование и временное сохранение полученных данных, обработка сохраненных данных вторым сервером, возврат результатов на первый сервер, возврат результатов на клиент.</w:t>
      </w:r>
    </w:p>
    <w:p w14:paraId="2507077E" w14:textId="77777777" w:rsidR="004D7C7F" w:rsidRPr="008B6985" w:rsidRDefault="004D7C7F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0E8331A4" w14:textId="5D2CB69A" w:rsidR="006E36A0" w:rsidRPr="008B6985" w:rsidRDefault="006E36A0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68355C1A" wp14:editId="31DA4901">
            <wp:extent cx="5486400" cy="36390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58" cy="36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CD64" w14:textId="33ED8F26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2.3. Декомпозиция работы клиента</w:t>
      </w:r>
    </w:p>
    <w:p w14:paraId="6776CEA6" w14:textId="39702485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Протокол работает так, что сперва он должен принять данные от клиента, как-то их сохранить, а затем передать расшифрованные (преобразованные) данные прикладной части, реализация которой может варьироваться в зависимости от требований к обработке.</w:t>
      </w:r>
    </w:p>
    <w:p w14:paraId="3BF1085D" w14:textId="77777777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17662D0F" w14:textId="5F945024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03E3D0BE" wp14:editId="5514DE1F">
            <wp:extent cx="5261317" cy="34897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22" cy="35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215" w14:textId="1E35CD06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2.4. Декомпозиция работы первого сервера</w:t>
      </w:r>
    </w:p>
    <w:p w14:paraId="11071655" w14:textId="5386B93A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Протокол требует наличия двух и более серверов для реализации задумки. Первый сервер должен заниматься аутентификацией, если это поддерживается сервисом, </w:t>
      </w:r>
      <w:r w:rsidR="004D7C7F" w:rsidRPr="008B6985">
        <w:rPr>
          <w:rFonts w:ascii="Times New Roman" w:hAnsi="Times New Roman" w:cs="Times New Roman"/>
          <w:sz w:val="28"/>
          <w:szCs w:val="28"/>
        </w:rPr>
        <w:t>и шифровкой/расшифровкой данных.</w:t>
      </w:r>
    </w:p>
    <w:p w14:paraId="57D3549C" w14:textId="77777777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6044E1D3" w14:textId="76758861" w:rsidR="00971FEF" w:rsidRPr="008B6985" w:rsidRDefault="006E36A0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7C11A35A" wp14:editId="2AFFB157">
            <wp:extent cx="5940425" cy="3940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50A" w14:textId="1C9A24A7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2.5. Декомпозиция работы второго сервера</w:t>
      </w:r>
    </w:p>
    <w:p w14:paraId="1D1439BE" w14:textId="2CF915D5" w:rsidR="004D7C7F" w:rsidRPr="008B6985" w:rsidRDefault="004D7C7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Когда данные успешно получены и расшифрованы, второму и последующим, если есть, серверам передаются или данные, если сервера располагаются удаленно, или местоположение загруженного файла, если сервера располагаются на одной машине и разделяют пользовательское адресное пространство.</w:t>
      </w:r>
    </w:p>
    <w:p w14:paraId="6AC74F23" w14:textId="7B33EBD8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BC0AC" w14:textId="53085315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828DF" w14:textId="79B5CDEE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A269F" w14:textId="102ABCC5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9885DE" w14:textId="6B70DF0B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99ABD" w14:textId="0A099DA1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F0D759" w14:textId="77777777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6AC252" w14:textId="3ECA7576" w:rsidR="00151810" w:rsidRPr="00CA67B9" w:rsidRDefault="00E72446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26" w:name="_Toc59667053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>Диаграмма способов использования</w:t>
      </w:r>
      <w:bookmarkEnd w:id="26"/>
    </w:p>
    <w:p w14:paraId="616430CF" w14:textId="3C203A14" w:rsidR="00151810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2.6 представлена диаграмма способов использования, объясняющая возможные сценарии использования приложения.</w:t>
      </w:r>
    </w:p>
    <w:p w14:paraId="15FDED3F" w14:textId="3B60F286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44CFAE" w14:textId="0882EF34" w:rsidR="00E85582" w:rsidRPr="008B6985" w:rsidRDefault="00E85582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221F6646" wp14:editId="79AD4676">
            <wp:extent cx="5940425" cy="1840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19B" w14:textId="509005E7" w:rsidR="00E85582" w:rsidRPr="008B6985" w:rsidRDefault="00E85582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2.6. Диаграмма способов использования</w:t>
      </w:r>
    </w:p>
    <w:p w14:paraId="00581578" w14:textId="79934FEC" w:rsidR="00E85582" w:rsidRPr="008B6985" w:rsidRDefault="00E85582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59667054"/>
      <w:r w:rsidRPr="008B6985">
        <w:rPr>
          <w:rFonts w:ascii="Times New Roman" w:hAnsi="Times New Roman" w:cs="Times New Roman"/>
          <w:b/>
          <w:bCs/>
          <w:color w:val="auto"/>
        </w:rPr>
        <w:t>Разработанные и используемые структуры данных</w:t>
      </w:r>
      <w:bookmarkEnd w:id="27"/>
    </w:p>
    <w:p w14:paraId="77AC6518" w14:textId="42FE2FB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описан</w:t>
      </w:r>
      <w:r w:rsidR="00D55660" w:rsidRPr="008B6985">
        <w:rPr>
          <w:rFonts w:ascii="Times New Roman" w:hAnsi="Times New Roman" w:cs="Times New Roman"/>
          <w:sz w:val="28"/>
          <w:szCs w:val="28"/>
        </w:rPr>
        <w:t>ы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разработанные для решения задачи структуры и типы данных.</w:t>
      </w:r>
    </w:p>
    <w:p w14:paraId="00E7F216" w14:textId="19B76636" w:rsidR="00E85582" w:rsidRPr="008B6985" w:rsidRDefault="00E85582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8" w:name="_Toc59667055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Структуры данных протокола при получении данных пользователя</w:t>
      </w:r>
      <w:bookmarkEnd w:id="28"/>
    </w:p>
    <w:p w14:paraId="2BD8F26C" w14:textId="208D36B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передачи файла от клиента к серверу используется подход разбиения файла на некоторое количество кусков. Каждый такой кусок инкапсулируется в отдельный пакет. Устройство такого пакета представлено в таблице 2.1.</w:t>
      </w:r>
    </w:p>
    <w:p w14:paraId="0D1BB364" w14:textId="5D88A58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Таблица 2.1. Пакет </w:t>
      </w:r>
      <w:r w:rsidR="00D526AB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передачи куска файла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526AB" w:rsidRPr="008B6985" w14:paraId="5FDD1DB7" w14:textId="77777777" w:rsidTr="00B76C5F">
        <w:trPr>
          <w:jc w:val="center"/>
        </w:trPr>
        <w:tc>
          <w:tcPr>
            <w:tcW w:w="1869" w:type="dxa"/>
          </w:tcPr>
          <w:p w14:paraId="1F9899E8" w14:textId="158BC254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chunk</w:t>
            </w:r>
          </w:p>
        </w:tc>
        <w:tc>
          <w:tcPr>
            <w:tcW w:w="1869" w:type="dxa"/>
          </w:tcPr>
          <w:p w14:paraId="3C5522C9" w14:textId="73DCA32E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B6985">
              <w:rPr>
                <w:rFonts w:ascii="Times New Roman" w:hAnsi="Times New Roman" w:cs="Times New Roman"/>
                <w:lang w:val="en-US"/>
              </w:rPr>
              <w:t>chunk_num</w:t>
            </w:r>
            <w:proofErr w:type="spellEnd"/>
          </w:p>
        </w:tc>
        <w:tc>
          <w:tcPr>
            <w:tcW w:w="1869" w:type="dxa"/>
          </w:tcPr>
          <w:p w14:paraId="29245A21" w14:textId="5759D4DF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total</w:t>
            </w:r>
          </w:p>
        </w:tc>
        <w:tc>
          <w:tcPr>
            <w:tcW w:w="1869" w:type="dxa"/>
          </w:tcPr>
          <w:p w14:paraId="72A2670C" w14:textId="00048B75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B6985">
              <w:rPr>
                <w:rFonts w:ascii="Times New Roman" w:hAnsi="Times New Roman" w:cs="Times New Roman"/>
                <w:lang w:val="en-US"/>
              </w:rPr>
              <w:t>file_name</w:t>
            </w:r>
            <w:proofErr w:type="spellEnd"/>
          </w:p>
        </w:tc>
        <w:tc>
          <w:tcPr>
            <w:tcW w:w="1869" w:type="dxa"/>
          </w:tcPr>
          <w:p w14:paraId="5B582700" w14:textId="031F2F91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B6985">
              <w:rPr>
                <w:rFonts w:ascii="Times New Roman" w:hAnsi="Times New Roman" w:cs="Times New Roman"/>
                <w:lang w:val="en-US"/>
              </w:rPr>
              <w:t>file_size</w:t>
            </w:r>
            <w:proofErr w:type="spellEnd"/>
          </w:p>
        </w:tc>
      </w:tr>
      <w:tr w:rsidR="00D526AB" w:rsidRPr="008B6985" w14:paraId="12F36486" w14:textId="77777777" w:rsidTr="00B76C5F">
        <w:trPr>
          <w:jc w:val="center"/>
        </w:trPr>
        <w:tc>
          <w:tcPr>
            <w:tcW w:w="1869" w:type="dxa"/>
          </w:tcPr>
          <w:p w14:paraId="40C9D2D7" w14:textId="1951CE01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869" w:type="dxa"/>
          </w:tcPr>
          <w:p w14:paraId="19AA6863" w14:textId="7258BDB3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69" w:type="dxa"/>
          </w:tcPr>
          <w:p w14:paraId="39734F1E" w14:textId="3FA6782F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869" w:type="dxa"/>
          </w:tcPr>
          <w:p w14:paraId="17AF11BC" w14:textId="6D249364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869" w:type="dxa"/>
          </w:tcPr>
          <w:p w14:paraId="324818FD" w14:textId="78818342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</w:tbl>
    <w:p w14:paraId="6479B8AA" w14:textId="1B9563A7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4D1CCE11" w14:textId="61E94345" w:rsidR="00D526AB" w:rsidRPr="008B6985" w:rsidRDefault="00D526AB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самих данных в зашифрованном виде.</w:t>
      </w:r>
    </w:p>
    <w:p w14:paraId="3FDC7178" w14:textId="4A56B996" w:rsidR="00D526AB" w:rsidRPr="008B6985" w:rsidRDefault="00D526AB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номера куска файла.</w:t>
      </w:r>
    </w:p>
    <w:p w14:paraId="7C1A826F" w14:textId="5E88FF94" w:rsidR="00D526AB" w:rsidRPr="008B6985" w:rsidRDefault="00D526AB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общего количества разбиений.</w:t>
      </w:r>
    </w:p>
    <w:p w14:paraId="48C1CCC6" w14:textId="77921F27" w:rsidR="00D526AB" w:rsidRPr="008B6985" w:rsidRDefault="00D526AB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имени оригинального файла.</w:t>
      </w:r>
    </w:p>
    <w:p w14:paraId="3BC22111" w14:textId="16293644" w:rsidR="00D526AB" w:rsidRPr="008B6985" w:rsidRDefault="00D526AB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размера оригинального файла.</w:t>
      </w:r>
    </w:p>
    <w:p w14:paraId="5BD1D1CD" w14:textId="4C51CD60" w:rsidR="00E85582" w:rsidRPr="008B6985" w:rsidRDefault="00E85582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9" w:name="_Toc59667056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Структуры данных протокола при получении результатов обработки</w:t>
      </w:r>
      <w:bookmarkEnd w:id="29"/>
    </w:p>
    <w:p w14:paraId="7940B137" w14:textId="30913B78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отправки результата обратно клиенту используется еще одна структура данных. Она определяется результатами обработки. Её устройство представлено в таблице 2.2.</w:t>
      </w:r>
    </w:p>
    <w:p w14:paraId="4EA3434F" w14:textId="685A09EF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66082" w14:textId="6711D880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Таблица 2.2. Структура данных для возврата результата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B76C5F" w:rsidRPr="008B6985" w14:paraId="01FC76E4" w14:textId="77777777" w:rsidTr="00B76C5F">
        <w:trPr>
          <w:jc w:val="center"/>
        </w:trPr>
        <w:tc>
          <w:tcPr>
            <w:tcW w:w="4673" w:type="dxa"/>
          </w:tcPr>
          <w:p w14:paraId="153088CA" w14:textId="3EE830B9" w:rsidR="00B76C5F" w:rsidRPr="008B6985" w:rsidRDefault="00B76C5F" w:rsidP="005A76F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44546A" w:themeColor="text2"/>
                <w:sz w:val="26"/>
                <w:szCs w:val="26"/>
                <w:lang w:val="en-US"/>
              </w:rPr>
            </w:pPr>
            <w:proofErr w:type="spellStart"/>
            <w:r w:rsidRPr="008B6985">
              <w:rPr>
                <w:rFonts w:ascii="Times New Roman" w:hAnsi="Times New Roman" w:cs="Times New Roman"/>
                <w:lang w:val="en-US"/>
              </w:rPr>
              <w:t>process_name</w:t>
            </w:r>
            <w:proofErr w:type="spellEnd"/>
          </w:p>
        </w:tc>
      </w:tr>
      <w:tr w:rsidR="00B76C5F" w:rsidRPr="008B6985" w14:paraId="7ABF3283" w14:textId="77777777" w:rsidTr="00B76C5F">
        <w:trPr>
          <w:jc w:val="center"/>
        </w:trPr>
        <w:tc>
          <w:tcPr>
            <w:tcW w:w="4673" w:type="dxa"/>
          </w:tcPr>
          <w:p w14:paraId="6D80A177" w14:textId="1723E4D2" w:rsidR="00B76C5F" w:rsidRPr="008B6985" w:rsidRDefault="00B76C5F" w:rsidP="005A76F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44546A" w:themeColor="text2"/>
                <w:sz w:val="26"/>
                <w:szCs w:val="26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</w:tbl>
    <w:p w14:paraId="2089DFD4" w14:textId="77777777" w:rsidR="00B76C5F" w:rsidRPr="008B6985" w:rsidRDefault="00B76C5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BA2F5" w14:textId="258371F0" w:rsidR="00D526AB" w:rsidRPr="008B6985" w:rsidRDefault="00B76C5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обладает переменным названием. По названию определяется операция, которая производилась при обработке. Используется для хранения результата обработки для конкретной операции.</w:t>
      </w:r>
    </w:p>
    <w:p w14:paraId="6DC3CF65" w14:textId="28E0CFC1" w:rsidR="0011299D" w:rsidRPr="00CA67B9" w:rsidRDefault="0011299D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lang w:val="en-US"/>
        </w:rPr>
      </w:pPr>
      <w:bookmarkStart w:id="30" w:name="_Toc59667057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Алгоритм взаимодействия пользователя и протокола</w:t>
      </w:r>
      <w:bookmarkEnd w:id="30"/>
    </w:p>
    <w:p w14:paraId="73D7B7DA" w14:textId="02A69F27" w:rsidR="005A76FD" w:rsidRPr="008B6985" w:rsidRDefault="005A76FD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2.7 представлена схема разработанного алгоритма для взаимодействия с протоколом.</w:t>
      </w:r>
    </w:p>
    <w:p w14:paraId="4D345743" w14:textId="01B2C5DC" w:rsidR="005A76FD" w:rsidRPr="008B6985" w:rsidRDefault="005A76FD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425D2C83" wp14:editId="62BE4A2E">
            <wp:extent cx="5940425" cy="5940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F940" w14:textId="07173BB4" w:rsidR="005A76FD" w:rsidRPr="008B6985" w:rsidRDefault="005A76FD" w:rsidP="00E76587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2.7 Схема алгоритма</w:t>
      </w:r>
    </w:p>
    <w:p w14:paraId="17F04B84" w14:textId="73734FDC" w:rsidR="00E76587" w:rsidRPr="008B6985" w:rsidRDefault="00E76587" w:rsidP="00E76587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1" w:name="_Toc59667058"/>
      <w:r w:rsidRPr="008B6985">
        <w:rPr>
          <w:rFonts w:ascii="Times New Roman" w:hAnsi="Times New Roman" w:cs="Times New Roman"/>
          <w:b/>
          <w:bCs/>
          <w:color w:val="auto"/>
        </w:rPr>
        <w:t>Вывод</w:t>
      </w:r>
      <w:bookmarkEnd w:id="31"/>
    </w:p>
    <w:p w14:paraId="2D013B69" w14:textId="18C576FB" w:rsidR="00B17FEF" w:rsidRPr="008B6985" w:rsidRDefault="00E76587" w:rsidP="000836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данном разделе была проведена формализация задачи, было приведено множество диаграмм, на основании которых можно начинать проектировать архитектуру программного обеспечения и в рамках нее писать функционирующий код. На основании требований предметной области было дано описание структур данных. Сейчас совершается переход от теоретического изложения задачи к практическому ее выполнению. </w:t>
      </w:r>
    </w:p>
    <w:p w14:paraId="615C5D41" w14:textId="4A03E21D" w:rsidR="00B17FEF" w:rsidRPr="008B6985" w:rsidRDefault="00B17FEF">
      <w:pPr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16DA070" w14:textId="7ACE8F4C" w:rsidR="004D1575" w:rsidRPr="008B6985" w:rsidRDefault="004D1575" w:rsidP="004D1575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2" w:name="_Toc59667059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Технологический раздел</w:t>
      </w:r>
      <w:bookmarkEnd w:id="32"/>
    </w:p>
    <w:p w14:paraId="34287D21" w14:textId="7069BF2B" w:rsidR="00B76C5F" w:rsidRPr="008B6985" w:rsidRDefault="00B76C5F" w:rsidP="00971FEF">
      <w:pPr>
        <w:autoSpaceDN w:val="0"/>
        <w:spacing w:after="0" w:line="240" w:lineRule="auto"/>
        <w:rPr>
          <w:rFonts w:ascii="Times New Roman" w:hAnsi="Times New Roman" w:cs="Times New Roman"/>
          <w:lang w:eastAsia="zh-CN" w:bidi="hi-IN"/>
        </w:rPr>
      </w:pPr>
    </w:p>
    <w:p w14:paraId="7B51801A" w14:textId="0AEB5BE2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технологическом разделе будет дано пояснение по выбору конкретного способа реализации, выбору того или иного средства/инструментария, будет проведен обзор и выбор конкретного сервера для каждой задачи.</w:t>
      </w:r>
    </w:p>
    <w:p w14:paraId="1558A388" w14:textId="77777777" w:rsidR="00E76587" w:rsidRPr="008B6985" w:rsidRDefault="00E76587" w:rsidP="00D55660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33" w:name="_Toc59576704"/>
      <w:bookmarkStart w:id="34" w:name="_Toc59578900"/>
      <w:bookmarkStart w:id="35" w:name="_Toc59667060"/>
      <w:bookmarkEnd w:id="33"/>
      <w:bookmarkEnd w:id="34"/>
      <w:bookmarkEnd w:id="35"/>
    </w:p>
    <w:p w14:paraId="064F54FE" w14:textId="64EED19A" w:rsidR="00E76587" w:rsidRPr="00CA67B9" w:rsidRDefault="00E76587" w:rsidP="00D5566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36" w:name="_Toc59667061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Обоснование выбора языка, среды и платформы программирования</w:t>
      </w:r>
      <w:bookmarkEnd w:id="36"/>
    </w:p>
    <w:p w14:paraId="32CB632F" w14:textId="28871E49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2C7BDD" w:rsidRPr="008B6985">
        <w:rPr>
          <w:rFonts w:ascii="Times New Roman" w:hAnsi="Times New Roman" w:cs="Times New Roman"/>
          <w:sz w:val="28"/>
          <w:szCs w:val="28"/>
        </w:rPr>
        <w:t>серверной части проекта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 выбран язык программирования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версии 3 [</w:t>
      </w:r>
      <w:r w:rsidR="00AE1277" w:rsidRPr="008B6985">
        <w:rPr>
          <w:rFonts w:ascii="Times New Roman" w:hAnsi="Times New Roman" w:cs="Times New Roman"/>
          <w:sz w:val="28"/>
          <w:szCs w:val="28"/>
        </w:rPr>
        <w:t>8</w:t>
      </w:r>
      <w:r w:rsidRPr="008B6985">
        <w:rPr>
          <w:rFonts w:ascii="Times New Roman" w:hAnsi="Times New Roman" w:cs="Times New Roman"/>
          <w:sz w:val="28"/>
          <w:szCs w:val="28"/>
        </w:rPr>
        <w:t>]. Это язык программирования, поддерживающий объектно-ориентированную парадигму (ООП), обладающий поддержкой фреймворков для написания графического пользовательского интерфейса, большим количеством стандартных библиотек для выполнения часто используемых задач. В языке отсутствует статическая типизация данных, что позволяет не отвлекаться на выбор типа для той или иной переменной, содержащей информацию. Также для него предоставляется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ряд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библиоте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к, позволяющих разворачивать собственные сервера в пару строк кода, например </w:t>
      </w:r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7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], </w:t>
      </w:r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5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AE1277" w:rsidRPr="008B6985">
        <w:rPr>
          <w:rFonts w:ascii="Times New Roman" w:hAnsi="Times New Roman" w:cs="Times New Roman"/>
          <w:sz w:val="28"/>
          <w:szCs w:val="28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>]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. </w:t>
      </w:r>
      <w:r w:rsidRPr="008B6985">
        <w:rPr>
          <w:rFonts w:ascii="Times New Roman" w:hAnsi="Times New Roman" w:cs="Times New Roman"/>
          <w:sz w:val="28"/>
          <w:szCs w:val="28"/>
        </w:rPr>
        <w:t>Помимо того, данный язык программирования обладает встроенным сборщиком мусора, что позволяет не отвлекаться на выделение и очистку памяти.</w:t>
      </w:r>
    </w:p>
    <w:p w14:paraId="3FA8E189" w14:textId="0903499A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интерпретируемым, потому приложение, написанное на нем, запустится везде, где есть этот интерпретатор и необходимые библиотеки. Поэтому для разработки можно выбрать любую доступную среду. Я остановил свой выбор 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2019.3 от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10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Эта среда позволяет отслеживать зависимости файлов, одним кликом переходить к реализациям функций/методов/классов, а также обладает встроенной подсветкой синтаксиса и некоторыми другими вещами, упрощающими разработку. Также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работает «из коробки», для ее работы не нужно что-то устанавливать кроме интерпретатора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необходимых библиотек. Однако если что-то понадобится, эта среда обладает поддержкой более 1000 совместимых плагинов. И для проектов с открытым исходным кодом является бесплатной. </w:t>
      </w:r>
    </w:p>
    <w:p w14:paraId="41B74EFC" w14:textId="39E3A906" w:rsidR="00F17F93" w:rsidRPr="008B6985" w:rsidRDefault="002C7BDD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клиентской части проекта был выбран язык программирования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стандарта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EcmaScript</w:t>
      </w:r>
      <w:proofErr w:type="spellEnd"/>
      <w:r w:rsidR="00F24729" w:rsidRPr="008B6985">
        <w:rPr>
          <w:rFonts w:ascii="Times New Roman" w:hAnsi="Times New Roman" w:cs="Times New Roman"/>
          <w:sz w:val="28"/>
          <w:szCs w:val="28"/>
        </w:rPr>
        <w:t xml:space="preserve"> 5+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6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Это язык программирования, </w:t>
      </w:r>
      <w:r w:rsidR="00AE1277" w:rsidRPr="008B6985">
        <w:rPr>
          <w:rFonts w:ascii="Times New Roman" w:hAnsi="Times New Roman" w:cs="Times New Roman"/>
          <w:sz w:val="28"/>
          <w:szCs w:val="28"/>
        </w:rPr>
        <w:t xml:space="preserve">разработанный для управления содержимым веб-страницы. Язык является интерпретируемым и выполняется в браузере. Был выбран, потому что при разработке </w:t>
      </w:r>
      <w:proofErr w:type="spellStart"/>
      <w:r w:rsidR="00AE1277" w:rsidRPr="008B6985">
        <w:rPr>
          <w:rFonts w:ascii="Times New Roman" w:hAnsi="Times New Roman" w:cs="Times New Roman"/>
          <w:sz w:val="28"/>
          <w:szCs w:val="28"/>
        </w:rPr>
        <w:t>браузерного</w:t>
      </w:r>
      <w:proofErr w:type="spellEnd"/>
      <w:r w:rsidR="00AE1277" w:rsidRPr="008B6985">
        <w:rPr>
          <w:rFonts w:ascii="Times New Roman" w:hAnsi="Times New Roman" w:cs="Times New Roman"/>
          <w:sz w:val="28"/>
          <w:szCs w:val="28"/>
        </w:rPr>
        <w:t xml:space="preserve"> веб-приложения нет других вариантов, кроме использования </w:t>
      </w:r>
      <w:proofErr w:type="spellStart"/>
      <w:r w:rsidR="00AE1277" w:rsidRPr="008B6985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  <w:r w:rsidR="00AE1277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9</w:t>
      </w:r>
      <w:r w:rsidR="00AE1277" w:rsidRPr="008B6985">
        <w:rPr>
          <w:rFonts w:ascii="Times New Roman" w:hAnsi="Times New Roman" w:cs="Times New Roman"/>
          <w:sz w:val="28"/>
          <w:szCs w:val="28"/>
        </w:rPr>
        <w:t>] нет.</w:t>
      </w:r>
    </w:p>
    <w:p w14:paraId="10B5DC17" w14:textId="1989918D" w:rsidR="002C7BDD" w:rsidRPr="008B6985" w:rsidRDefault="00F17F93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Соответственно, для работы с кодом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была выбрана среда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2020.1 от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11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Эта среда дополняет экосистему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для разработки, обладает всеми возможностями, что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только направлена на работу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B6985">
        <w:rPr>
          <w:rFonts w:ascii="Times New Roman" w:hAnsi="Times New Roman" w:cs="Times New Roman"/>
          <w:sz w:val="28"/>
          <w:szCs w:val="28"/>
        </w:rPr>
        <w:t>. Данная среда разработки распространяется лишь на коммерческой основе, однако для студентов есть бесплатная лицензия, что было использовано для проекта.</w:t>
      </w:r>
    </w:p>
    <w:p w14:paraId="3BA8A8D3" w14:textId="4A5A01FA" w:rsidR="00D55660" w:rsidRPr="00CA67B9" w:rsidRDefault="00D55660" w:rsidP="00D5566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37" w:name="_Toc41753244"/>
      <w:bookmarkStart w:id="38" w:name="_Toc59667062"/>
      <w:r w:rsidRPr="00CA67B9">
        <w:rPr>
          <w:rFonts w:ascii="Times New Roman" w:hAnsi="Times New Roman" w:cs="Times New Roman"/>
          <w:b/>
          <w:bCs/>
          <w:color w:val="auto"/>
          <w:sz w:val="28"/>
        </w:rPr>
        <w:t xml:space="preserve">Выбор </w:t>
      </w:r>
      <w:bookmarkEnd w:id="37"/>
      <w:r w:rsidRPr="00CA67B9">
        <w:rPr>
          <w:rFonts w:ascii="Times New Roman" w:hAnsi="Times New Roman" w:cs="Times New Roman"/>
          <w:b/>
          <w:bCs/>
          <w:color w:val="auto"/>
          <w:sz w:val="28"/>
        </w:rPr>
        <w:t>сервера</w:t>
      </w:r>
      <w:bookmarkEnd w:id="38"/>
    </w:p>
    <w:p w14:paraId="7A0AB78C" w14:textId="6D3E7A7B" w:rsidR="00D55660" w:rsidRPr="008B6985" w:rsidRDefault="00D55660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описаны используемые серверы для построения децентрализованной системы.</w:t>
      </w:r>
    </w:p>
    <w:p w14:paraId="5C9F5261" w14:textId="1ABC7179" w:rsidR="00D55660" w:rsidRPr="00CA67B9" w:rsidRDefault="00D55660" w:rsidP="00D55660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39" w:name="_Toc59667063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для получения файла с клиента</w:t>
      </w:r>
      <w:bookmarkEnd w:id="39"/>
    </w:p>
    <w:p w14:paraId="17C43066" w14:textId="7F98A169" w:rsidR="00D55660" w:rsidRPr="008B6985" w:rsidRDefault="00F24729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</w:t>
      </w:r>
      <w:r w:rsidR="00D55660" w:rsidRPr="008B6985">
        <w:rPr>
          <w:rFonts w:ascii="Times New Roman" w:hAnsi="Times New Roman" w:cs="Times New Roman"/>
          <w:sz w:val="28"/>
          <w:szCs w:val="28"/>
        </w:rPr>
        <w:t>л</w:t>
      </w:r>
      <w:r w:rsidRPr="008B6985">
        <w:rPr>
          <w:rFonts w:ascii="Times New Roman" w:hAnsi="Times New Roman" w:cs="Times New Roman"/>
          <w:sz w:val="28"/>
          <w:szCs w:val="28"/>
        </w:rPr>
        <w:t xml:space="preserve">иентская часть запускается из веб-браузера. Соответственно, первичное взаимодействие с протоколом будет осуществляться именно оттуда. Поскольку протокол разрабатывается поверх протокола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, запросы будут выполняться с помощью него, но с некоторой надстройкой.</w:t>
      </w:r>
    </w:p>
    <w:p w14:paraId="1D753D3F" w14:textId="4DA17E8D" w:rsidR="00F24729" w:rsidRPr="008B6985" w:rsidRDefault="00F24729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означает необходимость взаимодействия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4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Для того, чтобы не писать вручную обработку лишнего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метода, а так</w:t>
      </w:r>
      <w:r w:rsidR="00C8164A" w:rsidRPr="008B6985">
        <w:rPr>
          <w:rFonts w:ascii="Times New Roman" w:hAnsi="Times New Roman" w:cs="Times New Roman"/>
          <w:sz w:val="28"/>
          <w:szCs w:val="28"/>
        </w:rPr>
        <w:t xml:space="preserve">же специфические заголовки в ответе, было решено использовать </w:t>
      </w:r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C8164A" w:rsidRPr="008B69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64A" w:rsidRPr="008B698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C8164A" w:rsidRPr="008B698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proofErr w:type="spellEnd"/>
      <w:r w:rsidR="00C8164A" w:rsidRPr="008B6985">
        <w:rPr>
          <w:rFonts w:ascii="Times New Roman" w:hAnsi="Times New Roman" w:cs="Times New Roman"/>
          <w:sz w:val="28"/>
          <w:szCs w:val="28"/>
        </w:rPr>
        <w:t xml:space="preserve"> сервером. Это позволит не отвлекаться на </w:t>
      </w:r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="00C8164A" w:rsidRPr="008B6985">
        <w:rPr>
          <w:rFonts w:ascii="Times New Roman" w:hAnsi="Times New Roman" w:cs="Times New Roman"/>
          <w:sz w:val="28"/>
          <w:szCs w:val="28"/>
        </w:rPr>
        <w:t>, поскольку в этой библиотеке есть свое решение этой проблемы.</w:t>
      </w:r>
    </w:p>
    <w:p w14:paraId="6E02E145" w14:textId="1C5FE134" w:rsidR="00C8164A" w:rsidRPr="00CA67B9" w:rsidRDefault="00C8164A" w:rsidP="00C8164A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0" w:name="_Toc59667064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для обработки полученных данных</w:t>
      </w:r>
      <w:bookmarkEnd w:id="40"/>
    </w:p>
    <w:p w14:paraId="5A9CE076" w14:textId="3A4B1750" w:rsidR="00E76587" w:rsidRPr="00CA67B9" w:rsidRDefault="00C8164A" w:rsidP="00A056B0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Сервер обработки по своей природе чем-то напоминает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сервер, лишь за тем исключением, что ему не нужно обрабатывать методы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возвращать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специфические заголовки. По этой причине этот сервер пишется с нуля с использованием системных сокетов, подключение к которым производится по </w:t>
      </w:r>
      <w:r w:rsidR="0008369A"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08369A" w:rsidRPr="008B6985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30418A0E" w14:textId="467F825D" w:rsidR="0008369A" w:rsidRPr="00CA67B9" w:rsidRDefault="0008369A" w:rsidP="0008369A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41" w:name="_Toc59667065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Описание структуры программы</w:t>
      </w:r>
      <w:bookmarkEnd w:id="41"/>
    </w:p>
    <w:p w14:paraId="1D5641EC" w14:textId="77777777" w:rsidR="0008369A" w:rsidRPr="008B6985" w:rsidRDefault="0008369A" w:rsidP="00A056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будет проведет детальный обзор структуры приложения, включающий в себя обзор разработанных классов и их назначение.</w:t>
      </w:r>
    </w:p>
    <w:p w14:paraId="24B8F35E" w14:textId="046F15F0" w:rsidR="0008369A" w:rsidRPr="00CA67B9" w:rsidRDefault="00B17FEF" w:rsidP="0008369A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2" w:name="_Toc59667066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Работа на клиенте</w:t>
      </w:r>
      <w:bookmarkEnd w:id="42"/>
    </w:p>
    <w:p w14:paraId="34A94E36" w14:textId="3A4450AB" w:rsidR="00B17FEF" w:rsidRPr="008B6985" w:rsidRDefault="00B17FEF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листинге 3.1 представлен код для разделения файла на несколько пакетов данных для передачи.</w:t>
      </w:r>
    </w:p>
    <w:p w14:paraId="69D7785A" w14:textId="0A30F26F" w:rsidR="00B17FEF" w:rsidRPr="008B6985" w:rsidRDefault="00B17FEF" w:rsidP="00B17FEF">
      <w:pPr>
        <w:rPr>
          <w:rFonts w:ascii="Times New Roman" w:hAnsi="Times New Roman" w:cs="Times New Roman"/>
          <w:sz w:val="28"/>
          <w:szCs w:val="28"/>
        </w:rPr>
      </w:pPr>
    </w:p>
    <w:p w14:paraId="12D148B8" w14:textId="36526525" w:rsidR="00B17FEF" w:rsidRPr="008B6985" w:rsidRDefault="00E536CC" w:rsidP="00E536C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Листинг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. 3.1 </w:t>
      </w:r>
      <w:r w:rsidR="00AB1AAC" w:rsidRPr="008B6985">
        <w:rPr>
          <w:rFonts w:ascii="Times New Roman" w:hAnsi="Times New Roman" w:cs="Times New Roman"/>
          <w:sz w:val="28"/>
          <w:szCs w:val="28"/>
        </w:rPr>
        <w:t>Обработка</w:t>
      </w:r>
      <w:r w:rsidR="00AB1AAC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AAC" w:rsidRPr="008B6985">
        <w:rPr>
          <w:rFonts w:ascii="Times New Roman" w:hAnsi="Times New Roman" w:cs="Times New Roman"/>
          <w:sz w:val="28"/>
          <w:szCs w:val="28"/>
        </w:rPr>
        <w:t>на</w:t>
      </w:r>
      <w:r w:rsidR="00AB1AAC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AAC" w:rsidRPr="008B6985">
        <w:rPr>
          <w:rFonts w:ascii="Times New Roman" w:hAnsi="Times New Roman" w:cs="Times New Roman"/>
          <w:sz w:val="28"/>
          <w:szCs w:val="28"/>
        </w:rPr>
        <w:t>клиенте</w:t>
      </w:r>
    </w:p>
    <w:p w14:paraId="13DE0F61" w14:textId="77777777" w:rsidR="00DB7319" w:rsidRPr="008B6985" w:rsidRDefault="00E536CC" w:rsidP="00DB73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toBase64 = file =&gt; new Promise((resolve, reject) =&gt;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reader = new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reader.readAsDataURL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(file);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reader.onload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() =&gt; resolve(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reader.result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reader.onerror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error =&gt; reject(error);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function Main() {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file =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('#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video_file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').files[0];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base64video = await toBase64(file);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chunkSize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1000000;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numChunks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Math.ceil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(base64video.length /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chunkSize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console.log(base64video.length);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localStorage.setItem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current_file</w:t>
      </w:r>
      <w:proofErr w:type="spellEnd"/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', file.name);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BEEBB5E" w14:textId="3A844F9A" w:rsidR="00DB7319" w:rsidRPr="008B6985" w:rsidRDefault="00DB7319" w:rsidP="00DB73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(let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numChunks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flag = true;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start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end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Math.min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(start +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base64video.length);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chunk = encrypt(base64video.slice(start, end), key);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XMLHttpRequest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httpRequest.onreadystatechange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function()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httpRequest.readyState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=== 4 &amp;&amp;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httpRequest.status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!== 200)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alert('error');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flag = false;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httpRequest.open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('POST', 'http://localhost:1010/upload2', false);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httpRequest.setRequestHeader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('Content-Type', 'application/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json;charset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=utf-8');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httpRequest.send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JSON.stringify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"chunk": chunk,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chunk_num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": i+1,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"total":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numChunks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": file.name,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file.size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}));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(!flag)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break;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>const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file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('#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video_file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file.addEventListener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("change", Main, false);</w:t>
      </w:r>
    </w:p>
    <w:p w14:paraId="2E137F8C" w14:textId="4097074D" w:rsidR="00E536CC" w:rsidRPr="008B6985" w:rsidRDefault="00E536CC" w:rsidP="00DB7319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171BC64" w14:textId="0C38E9B4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toBase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64 необходима для кодирования бинарного содержимого файла в строковое представление, которое можно передать по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710D00F" w14:textId="77777777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получает загруженный файл, который определяется через изменение состояния кнопки (загрузка файла на стороне клиента не относится к работе протокола и может быть реализовано любым удобным способом), а затем запускает основной процесс разбиения и пересылки. </w:t>
      </w:r>
    </w:p>
    <w:p w14:paraId="141ECAA8" w14:textId="6E615AC3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Реализация защиты данных путем шифрования производится с помощью функции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шифрует данные по алгоритму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 ключом заданным в п</w:t>
      </w:r>
      <w:r w:rsidR="00C4350D" w:rsidRPr="008B6985">
        <w:rPr>
          <w:rFonts w:ascii="Times New Roman" w:hAnsi="Times New Roman" w:cs="Times New Roman"/>
          <w:sz w:val="28"/>
          <w:szCs w:val="28"/>
        </w:rPr>
        <w:t>ротоколе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30AB31" w14:textId="3F7A242D" w:rsidR="000C6AB2" w:rsidRPr="008B6985" w:rsidRDefault="000C6AB2" w:rsidP="000C6AB2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43" w:name="_Toc59667067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Работа на сервере 1</w:t>
      </w:r>
      <w:bookmarkEnd w:id="43"/>
    </w:p>
    <w:p w14:paraId="6FC6D3F0" w14:textId="59E54889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листинге 3.2 представлен код для расшифровки и сборки файла из несколько пакетов данных после передачи с клиента.</w:t>
      </w:r>
    </w:p>
    <w:p w14:paraId="009277EC" w14:textId="0C4E2B17" w:rsidR="000C6AB2" w:rsidRPr="008B6985" w:rsidRDefault="000C6AB2" w:rsidP="000C6AB2">
      <w:pPr>
        <w:pStyle w:val="a6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3.2 </w:t>
      </w:r>
      <w:r w:rsidR="00AB1AAC" w:rsidRPr="008B6985">
        <w:rPr>
          <w:rFonts w:ascii="Times New Roman" w:hAnsi="Times New Roman" w:cs="Times New Roman"/>
          <w:sz w:val="28"/>
          <w:szCs w:val="28"/>
        </w:rPr>
        <w:t>Обработка на сервере 1</w:t>
      </w:r>
    </w:p>
    <w:p w14:paraId="333DCAD7" w14:textId="77777777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@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8B6985">
        <w:rPr>
          <w:rFonts w:ascii="Times New Roman" w:hAnsi="Times New Roman" w:cs="Times New Roman"/>
          <w:sz w:val="28"/>
          <w:szCs w:val="28"/>
        </w:rPr>
        <w:t>('/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8B6985">
        <w:rPr>
          <w:rFonts w:ascii="Times New Roman" w:hAnsi="Times New Roman" w:cs="Times New Roman"/>
          <w:sz w:val="28"/>
          <w:szCs w:val="28"/>
        </w:rPr>
        <w:t xml:space="preserve">2',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8B6985">
        <w:rPr>
          <w:rFonts w:ascii="Times New Roman" w:hAnsi="Times New Roman" w:cs="Times New Roman"/>
          <w:sz w:val="28"/>
          <w:szCs w:val="28"/>
        </w:rPr>
        <w:t>=['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985">
        <w:rPr>
          <w:rFonts w:ascii="Times New Roman" w:hAnsi="Times New Roman" w:cs="Times New Roman"/>
          <w:sz w:val="28"/>
          <w:szCs w:val="28"/>
        </w:rPr>
        <w:t>'])</w:t>
      </w:r>
      <w:r w:rsidRPr="008B6985">
        <w:rPr>
          <w:rFonts w:ascii="Times New Roman" w:hAnsi="Times New Roman" w:cs="Times New Roman"/>
          <w:sz w:val="28"/>
          <w:szCs w:val="28"/>
        </w:rPr>
        <w:br/>
        <w:t>@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8B6985">
        <w:rPr>
          <w:rFonts w:ascii="Times New Roman" w:hAnsi="Times New Roman" w:cs="Times New Roman"/>
          <w:sz w:val="28"/>
          <w:szCs w:val="28"/>
        </w:rPr>
        <w:t>()</w:t>
      </w:r>
      <w:r w:rsidRPr="008B6985">
        <w:rPr>
          <w:rFonts w:ascii="Times New Roman" w:hAnsi="Times New Roman" w:cs="Times New Roman"/>
          <w:sz w:val="28"/>
          <w:szCs w:val="28"/>
        </w:rPr>
        <w:br/>
      </w:r>
    </w:p>
    <w:p w14:paraId="5BE0649B" w14:textId="77777777" w:rsidR="00DB7319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def upload2():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data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request.json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os.path.join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config.data_dir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secure_filename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save_path_metadata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os.path.join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config.data_dir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"metadata" +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secure_filename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current_chunk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chunk_num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06CAF2F" w14:textId="77777777" w:rsidR="00DB7319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os.path.exists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) and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current_chunk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1: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make_response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(('File already exists', 400))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with open(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save_path_metadata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'a') as f: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chunk_to_write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decrypt(data["chunk"].encode("ASCII"), key)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current_chunk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1: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f.write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chunk_to_write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[22:])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f.write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chunk_to_write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except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OSError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log.exception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('Could not write to file')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make_response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(("Not sure why,"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" but we couldn't write the file to disk", 500))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total_chunks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(data['total'])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current_chunk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total_chunks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with open(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save_path_metadata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'r') as f2: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data_to_convert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f2.read()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with open(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fh.write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(base64.b64decode(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data_to_convert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os.path.getsize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(data['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']):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log.error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f"File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{data['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']} was completed, 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f"but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has a size mismatch."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f"Was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os.path.getsize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)} but we"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f" expected {data['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']} ")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make_response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(('Size mismatch', 500))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</w:p>
    <w:p w14:paraId="5C0B534C" w14:textId="3E3633C4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save_path_metadata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log.info(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f'File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{data["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"]} has been uploaded successfully')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('http://MeSSivO2:1010/'+data["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make_response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r.text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200))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log.debug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f'Chunk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current_chunk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+ 1} of {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total_chunks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} 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f'for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file {data["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"]} complete')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make_response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(("OK", 200))</w:t>
      </w:r>
    </w:p>
    <w:p w14:paraId="4C1C9BD1" w14:textId="649B5F7D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FA964F" w14:textId="68F1ABF0" w:rsidR="00DB7319" w:rsidRPr="008B6985" w:rsidRDefault="000C6AB2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8B6985">
        <w:rPr>
          <w:rFonts w:ascii="Times New Roman" w:hAnsi="Times New Roman" w:cs="Times New Roman"/>
          <w:sz w:val="28"/>
          <w:szCs w:val="28"/>
        </w:rPr>
        <w:t>2 обрабатывает входящий пакет от клиента. Она анализирует содержимое следующим образом: сначала проверяется номер текущего фрагмента – если это первый фрагмент и файл уже сохранен, значит файл уже существует и где-то произошла ошибка, иначе выполнение функции продолжается –, затем производится попытка доступа к диску</w:t>
      </w:r>
      <w:r w:rsidR="009A160E" w:rsidRPr="008B6985">
        <w:rPr>
          <w:rFonts w:ascii="Times New Roman" w:hAnsi="Times New Roman" w:cs="Times New Roman"/>
          <w:sz w:val="28"/>
          <w:szCs w:val="28"/>
        </w:rPr>
        <w:t xml:space="preserve"> – если успешно, производится расшифровка фрагмента и записываются метаданные, причем если фрагмент первый, необходимо пропустить 22 байта, потому что файл кодируется в </w:t>
      </w:r>
      <w:r w:rsidR="009A160E" w:rsidRPr="008B6985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9A160E" w:rsidRPr="008B6985">
        <w:rPr>
          <w:rFonts w:ascii="Times New Roman" w:hAnsi="Times New Roman" w:cs="Times New Roman"/>
          <w:sz w:val="28"/>
          <w:szCs w:val="28"/>
        </w:rPr>
        <w:t>64 и 22 байта являются служебной информацией для стандарта. После того, как все фрагменты считаны и расшифрованы, производится сохранение бинарного файла с оригинальным названием. И в случае, если полученный и переданный размеры совпадают, протокол посылает команду для перехода ко второй фазе.</w:t>
      </w:r>
    </w:p>
    <w:p w14:paraId="5258783D" w14:textId="62E33949" w:rsidR="009A160E" w:rsidRPr="00CA67B9" w:rsidRDefault="009A160E" w:rsidP="009A160E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4" w:name="_Toc59667068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Работа на сервере 2</w:t>
      </w:r>
      <w:bookmarkEnd w:id="44"/>
    </w:p>
    <w:p w14:paraId="0E09C43F" w14:textId="5F81E0FE" w:rsidR="00436E20" w:rsidRPr="008B6985" w:rsidRDefault="00436E20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На листинге 3.3 представлен код </w:t>
      </w:r>
      <w:proofErr w:type="spellStart"/>
      <w:r w:rsidRPr="008B6985">
        <w:rPr>
          <w:rFonts w:ascii="Times New Roman" w:hAnsi="Times New Roman" w:cs="Times New Roman"/>
          <w:sz w:val="28"/>
          <w:szCs w:val="28"/>
        </w:rPr>
        <w:t>самописного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сервера-обработчика.</w:t>
      </w:r>
    </w:p>
    <w:p w14:paraId="6270FCA8" w14:textId="2F0C8EB0" w:rsidR="00436E20" w:rsidRPr="008B6985" w:rsidRDefault="00436E20" w:rsidP="00436E20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Листинг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. 3.3 </w:t>
      </w:r>
      <w:r w:rsidR="00854AB8" w:rsidRPr="008B6985">
        <w:rPr>
          <w:rFonts w:ascii="Times New Roman" w:hAnsi="Times New Roman" w:cs="Times New Roman"/>
          <w:sz w:val="28"/>
          <w:szCs w:val="28"/>
        </w:rPr>
        <w:t>Обработка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на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сервере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6E900268" w14:textId="1F1746DC" w:rsidR="00436E20" w:rsidRPr="008B6985" w:rsidRDefault="00436E20" w:rsidP="00436E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WebServer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(object):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__(self, port=9999):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self.host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socket.gethostname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().split('.')[0]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self.port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port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start(self):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self.socket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socket.socket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socket.AF_INET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socket.SOCK_STREAM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print("Starting server on {host}:{port}".format(host=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self.host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 port=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self.port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self.socket.bind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self.host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self.port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print("Server started on port {port}.".format(port=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self.port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Exception as 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print("Error: Could not bind to port {port}".format(port=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self.port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self.shutdown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(1)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self._listen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shutdown(self):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print("Shutting down server")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self.socket.shutdown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socket.SHUT_RDWR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Exception as 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pass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generate_headers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(self,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response_code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= ''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response_code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200: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header += 'HTTP/1.1 200 OK\n'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response_code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404: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header += 'HTTP/1.1 404 Not Found\n'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time_now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time.strftime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("%a, %d %b %Y %H:%M:%S",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time.localtime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'Date: {now}\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n'.format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(now=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time_now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'Server: Simple-Python-Server\n'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'Connection: close\n\n'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header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_listen(self):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self.socket.listen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(5)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True: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(client, address)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self.socket.accept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client.settimeout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(60)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print("Received connection from {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}\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n".format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=address))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threading.Thread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(target=self._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handle_client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=(client, address)).start()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handle_client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(self, client, address):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PACKET_SIZE = 200000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True: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data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client.recv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(PACKET_SIZE).decode()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not data: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request_method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data.split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 ')[0]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request_method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== "GET":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file_requested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data.split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 ')[1]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file_requested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file_requested.split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('?')[0][1:]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print(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file_requested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handle_file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file_requested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response_header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self.generate_headers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(200)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response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response_header.encode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response +=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response_data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client.send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(response)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client.close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print("Unknown HTTP request method: {method}".format(method=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request_method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shutdownserver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(sig, unused):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server.shutdown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(1)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signal.signal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signal.SIGINT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shutdownserver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server =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WebServer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(1010)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server.start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print("Press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Ctrl+C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to shut down server.")</w:t>
      </w:r>
    </w:p>
    <w:p w14:paraId="14A166E3" w14:textId="7CE2EB77" w:rsidR="00436E20" w:rsidRPr="008B6985" w:rsidRDefault="00436E20" w:rsidP="00436E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7021DA" w14:textId="3515E75B" w:rsidR="00436E20" w:rsidRPr="008B6985" w:rsidRDefault="00436E20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Сервер по умолчанию запускается на 9999 порте или указанном при создании. Сервер использует технологию </w:t>
      </w:r>
      <w:proofErr w:type="spellStart"/>
      <w:r w:rsidR="00072A1C" w:rsidRPr="008B6985">
        <w:rPr>
          <w:rFonts w:ascii="Times New Roman" w:hAnsi="Times New Roman" w:cs="Times New Roman"/>
          <w:sz w:val="28"/>
          <w:szCs w:val="28"/>
        </w:rPr>
        <w:t>мультипоточности</w:t>
      </w:r>
      <w:proofErr w:type="spellEnd"/>
      <w:r w:rsidR="00072A1C" w:rsidRPr="008B6985">
        <w:rPr>
          <w:rFonts w:ascii="Times New Roman" w:hAnsi="Times New Roman" w:cs="Times New Roman"/>
          <w:sz w:val="28"/>
          <w:szCs w:val="28"/>
        </w:rPr>
        <w:t xml:space="preserve"> для обеспечения нескольких одновременных подключений. После того, как серверу передано указание об обработке файла, происходит создание формы ответа и подготовка результата с помощью функции </w:t>
      </w:r>
      <w:r w:rsidR="00072A1C" w:rsidRPr="008B6985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072A1C" w:rsidRPr="008B6985">
        <w:rPr>
          <w:rFonts w:ascii="Times New Roman" w:hAnsi="Times New Roman" w:cs="Times New Roman"/>
          <w:sz w:val="28"/>
          <w:szCs w:val="28"/>
        </w:rPr>
        <w:t>_</w:t>
      </w:r>
      <w:r w:rsidR="00072A1C"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72A1C" w:rsidRPr="008B6985">
        <w:rPr>
          <w:rFonts w:ascii="Times New Roman" w:hAnsi="Times New Roman" w:cs="Times New Roman"/>
          <w:sz w:val="28"/>
          <w:szCs w:val="28"/>
        </w:rPr>
        <w:t>().</w:t>
      </w:r>
    </w:p>
    <w:p w14:paraId="16453D3F" w14:textId="77777777" w:rsidR="002D6AE8" w:rsidRPr="006E07EB" w:rsidRDefault="002D6AE8" w:rsidP="002D6AE8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5" w:name="_Toc59667069"/>
      <w:bookmarkStart w:id="46" w:name="_Toc59667071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Клиент</w:t>
      </w:r>
      <w:bookmarkEnd w:id="46"/>
    </w:p>
    <w:p w14:paraId="794B5C7F" w14:textId="77777777" w:rsidR="002D6AE8" w:rsidRPr="008B6985" w:rsidRDefault="002D6AE8" w:rsidP="002D6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рисунках 3.1 – 3.2 представлен результат загрузки видеофайла на клиенте и его преобразования перед отправкой.</w:t>
      </w:r>
    </w:p>
    <w:p w14:paraId="5B286055" w14:textId="77777777" w:rsidR="002D6AE8" w:rsidRPr="008B6985" w:rsidRDefault="002D6AE8" w:rsidP="002D6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0481CF" w14:textId="77777777" w:rsidR="002D6AE8" w:rsidRPr="008B6985" w:rsidRDefault="002D6AE8" w:rsidP="002D6AE8">
      <w:pPr>
        <w:jc w:val="center"/>
        <w:rPr>
          <w:rFonts w:ascii="Times New Roman" w:hAnsi="Times New Roman" w:cs="Times New Roman"/>
          <w:lang w:val="en-US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14F3713" wp14:editId="7700AB1E">
            <wp:extent cx="4690734" cy="45227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444" cy="4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F60" w14:textId="77777777" w:rsidR="002D6AE8" w:rsidRPr="008B6985" w:rsidRDefault="002D6AE8" w:rsidP="002D6AE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Пакет данных. Часть 1</w:t>
      </w:r>
    </w:p>
    <w:p w14:paraId="3FF8D329" w14:textId="77777777" w:rsidR="002D6AE8" w:rsidRPr="008B6985" w:rsidRDefault="002D6AE8" w:rsidP="002D6AE8">
      <w:pPr>
        <w:rPr>
          <w:rFonts w:ascii="Times New Roman" w:hAnsi="Times New Roman" w:cs="Times New Roman"/>
        </w:rPr>
      </w:pPr>
    </w:p>
    <w:p w14:paraId="47C9AB34" w14:textId="77777777" w:rsidR="002D6AE8" w:rsidRPr="008B6985" w:rsidRDefault="002D6AE8" w:rsidP="002D6AE8">
      <w:pPr>
        <w:jc w:val="center"/>
        <w:rPr>
          <w:rFonts w:ascii="Times New Roman" w:hAnsi="Times New Roman" w:cs="Times New Roman"/>
          <w:lang w:val="en-US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FB18838" wp14:editId="08C3C2F5">
            <wp:extent cx="4551102" cy="324050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676" cy="32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588" w14:textId="77777777" w:rsidR="002D6AE8" w:rsidRPr="008B6985" w:rsidRDefault="002D6AE8" w:rsidP="002D6AE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lastRenderedPageBreak/>
        <w:t>Рис. 3.2 Пакет данных. Часть 2</w:t>
      </w:r>
    </w:p>
    <w:p w14:paraId="57DBAB80" w14:textId="77777777" w:rsidR="002D6AE8" w:rsidRPr="008B6985" w:rsidRDefault="002D6AE8" w:rsidP="002D6AE8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Видно содержание первого пакета, содержащего первый фрагмент видеофайла. Оригинальный размер файла составляет 24017719 байт, в закодированном виде – 24017719 * 4/3 = 32023650 байт. Закодированный файл разбивается на фрагменты по 1000000 байт. В таком случае получаем 32.023650 = 33 фрагмента.</w:t>
      </w:r>
    </w:p>
    <w:p w14:paraId="1413B2E1" w14:textId="26E44731" w:rsidR="00AB1AAC" w:rsidRPr="008B6985" w:rsidRDefault="00AB1AAC" w:rsidP="00AB1AAC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6E07EB">
        <w:rPr>
          <w:rFonts w:ascii="Times New Roman" w:hAnsi="Times New Roman" w:cs="Times New Roman"/>
          <w:b/>
          <w:bCs/>
          <w:color w:val="auto"/>
          <w:sz w:val="28"/>
        </w:rPr>
        <w:t>Реализация общения нескольких серверов</w:t>
      </w:r>
      <w:bookmarkEnd w:id="45"/>
    </w:p>
    <w:p w14:paraId="1E8BE258" w14:textId="519378D5" w:rsidR="00AB1AAC" w:rsidRPr="008B6985" w:rsidRDefault="00AB1AAC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По логике взаимодействия все серверы системы независимы друг от друга. Единственное, чем они связаны, - каждый последующий сервер получает данные от предыдущего узла в цепи работы протокола. Таким образом, для связи серверов используется служебный запрос, который сигнализирует о том, что серверу необходимо начать свою работу. По завершении ее сервер возвращает результат и продолжает слушать входящие подключения до тех пор, пока что-то снова не заставит его выполнить свою роль.</w:t>
      </w:r>
    </w:p>
    <w:p w14:paraId="7A11EDC9" w14:textId="77777777" w:rsidR="00AB1AAC" w:rsidRPr="008B6985" w:rsidRDefault="00AB1AAC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 своей природе оба сервера, используемых в реализации, являются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серверами. Именно поэтому протокол является разрабатываемым поверх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Для упрощения работы, отладки и тестирования сервера связываются с помощью библиотеки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[9] на стороне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стандартно</w:t>
      </w:r>
      <w:r w:rsidR="00854AB8" w:rsidRPr="008B6985">
        <w:rPr>
          <w:rFonts w:ascii="Times New Roman" w:hAnsi="Times New Roman" w:cs="Times New Roman"/>
          <w:sz w:val="28"/>
          <w:szCs w:val="28"/>
        </w:rPr>
        <w:t>го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объекта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>XMLHttpRequest</w:t>
      </w:r>
      <w:proofErr w:type="spellEnd"/>
      <w:r w:rsidR="00854AB8"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</w:rPr>
        <w:t xml:space="preserve">[6] на стороне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>. Пример использования обеих функций продемонстрирован на листинг</w:t>
      </w:r>
      <w:r w:rsidR="00854AB8" w:rsidRPr="008B6985">
        <w:rPr>
          <w:rFonts w:ascii="Times New Roman" w:hAnsi="Times New Roman" w:cs="Times New Roman"/>
          <w:sz w:val="28"/>
          <w:szCs w:val="28"/>
        </w:rPr>
        <w:t>ах</w:t>
      </w:r>
      <w:r w:rsidRPr="008B6985">
        <w:rPr>
          <w:rFonts w:ascii="Times New Roman" w:hAnsi="Times New Roman" w:cs="Times New Roman"/>
          <w:sz w:val="28"/>
          <w:szCs w:val="28"/>
        </w:rPr>
        <w:t xml:space="preserve"> 3.4</w:t>
      </w:r>
      <w:r w:rsidR="00854AB8" w:rsidRPr="008B6985">
        <w:rPr>
          <w:rFonts w:ascii="Times New Roman" w:hAnsi="Times New Roman" w:cs="Times New Roman"/>
          <w:sz w:val="28"/>
          <w:szCs w:val="28"/>
        </w:rPr>
        <w:t xml:space="preserve"> – 3.5 </w:t>
      </w:r>
      <w:proofErr w:type="spellStart"/>
      <w:r w:rsidR="00854AB8" w:rsidRPr="008B6985">
        <w:rPr>
          <w:rFonts w:ascii="Times New Roman" w:hAnsi="Times New Roman" w:cs="Times New Roman"/>
          <w:sz w:val="28"/>
          <w:szCs w:val="28"/>
        </w:rPr>
        <w:t>соотвественно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25D1878B" w14:textId="724B212A" w:rsidR="00AB1AAC" w:rsidRPr="008B6985" w:rsidRDefault="00AB1AAC" w:rsidP="00AB1AA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3.4 </w:t>
      </w:r>
      <w:r w:rsidR="00854AB8" w:rsidRPr="008B6985">
        <w:rPr>
          <w:rFonts w:ascii="Times New Roman" w:hAnsi="Times New Roman" w:cs="Times New Roman"/>
          <w:sz w:val="28"/>
          <w:szCs w:val="28"/>
        </w:rPr>
        <w:t xml:space="preserve">Взаимодействие серверов. 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854AB8" w:rsidRPr="008B6985">
        <w:rPr>
          <w:rFonts w:ascii="Times New Roman" w:hAnsi="Times New Roman" w:cs="Times New Roman"/>
          <w:sz w:val="28"/>
          <w:szCs w:val="28"/>
        </w:rPr>
        <w:t>сторона</w:t>
      </w:r>
    </w:p>
    <w:p w14:paraId="2DFA9C4E" w14:textId="1E1DD520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XMLHttpRequest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httpRequest.open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('POST', 'http://localhost:1010/upload2', false);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httpRequest.setRequestHeader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('Content-Type', 'application/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json;charset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=utf-8');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httpRequest.send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JSON.stringify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({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"chunk": chunk,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chunk_num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": i+1,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"total":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numChunks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>": file.name,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file_size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":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file.size</w:t>
      </w:r>
      <w:proofErr w:type="spellEnd"/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}));</w:t>
      </w:r>
    </w:p>
    <w:p w14:paraId="7985FFA4" w14:textId="24AD40AC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CFB158" w14:textId="029DC874" w:rsidR="00854AB8" w:rsidRPr="008B6985" w:rsidRDefault="00854AB8" w:rsidP="00854AB8">
      <w:pPr>
        <w:pStyle w:val="a6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3.5 Взаимодействие серверов.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сторона</w:t>
      </w:r>
    </w:p>
    <w:p w14:paraId="4D1B8DFA" w14:textId="77777777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B6985">
        <w:rPr>
          <w:rFonts w:ascii="Times New Roman" w:hAnsi="Times New Roman" w:cs="Times New Roman"/>
          <w:sz w:val="28"/>
          <w:szCs w:val="28"/>
        </w:rPr>
        <w:t xml:space="preserve"> =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B6985">
        <w:rPr>
          <w:rFonts w:ascii="Times New Roman" w:hAnsi="Times New Roman" w:cs="Times New Roman"/>
          <w:sz w:val="28"/>
          <w:szCs w:val="28"/>
        </w:rPr>
        <w:t>('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MeSSivO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2:1010/'+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B6985">
        <w:rPr>
          <w:rFonts w:ascii="Times New Roman" w:hAnsi="Times New Roman" w:cs="Times New Roman"/>
          <w:sz w:val="28"/>
          <w:szCs w:val="28"/>
        </w:rPr>
        <w:t>["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>"])</w:t>
      </w:r>
    </w:p>
    <w:p w14:paraId="2596D755" w14:textId="34014CB7" w:rsidR="00854AB8" w:rsidRPr="008B6985" w:rsidRDefault="000728F4" w:rsidP="00854A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# На отсылку обработчику</w:t>
      </w:r>
    </w:p>
    <w:p w14:paraId="5EEE288C" w14:textId="77777777" w:rsidR="000728F4" w:rsidRPr="008B6985" w:rsidRDefault="000728F4" w:rsidP="000728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8B6985">
        <w:rPr>
          <w:rFonts w:ascii="Times New Roman" w:hAnsi="Times New Roman" w:cs="Times New Roman"/>
          <w:sz w:val="28"/>
          <w:szCs w:val="28"/>
        </w:rPr>
        <w:t>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8B6985">
        <w:rPr>
          <w:rFonts w:ascii="Times New Roman" w:hAnsi="Times New Roman" w:cs="Times New Roman"/>
          <w:sz w:val="28"/>
          <w:szCs w:val="28"/>
        </w:rPr>
        <w:t>)</w:t>
      </w:r>
    </w:p>
    <w:p w14:paraId="68C8C70C" w14:textId="7A0A99D0" w:rsidR="000728F4" w:rsidRPr="008B6985" w:rsidRDefault="000728F4" w:rsidP="00AB1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# На </w:t>
      </w:r>
      <w:r w:rsidR="00D8554E" w:rsidRPr="008B6985">
        <w:rPr>
          <w:rFonts w:ascii="Times New Roman" w:hAnsi="Times New Roman" w:cs="Times New Roman"/>
          <w:sz w:val="28"/>
          <w:szCs w:val="28"/>
        </w:rPr>
        <w:t xml:space="preserve">отсылку </w:t>
      </w:r>
      <w:r w:rsidRPr="008B6985">
        <w:rPr>
          <w:rFonts w:ascii="Times New Roman" w:hAnsi="Times New Roman" w:cs="Times New Roman"/>
          <w:sz w:val="28"/>
          <w:szCs w:val="28"/>
        </w:rPr>
        <w:t>от обработчика</w:t>
      </w:r>
    </w:p>
    <w:p w14:paraId="3076D995" w14:textId="2704799E" w:rsidR="000728F4" w:rsidRPr="006E07EB" w:rsidRDefault="000728F4" w:rsidP="000728F4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47" w:name="_Toc59667070"/>
      <w:r w:rsidRPr="006E07EB">
        <w:rPr>
          <w:rFonts w:ascii="Times New Roman" w:hAnsi="Times New Roman" w:cs="Times New Roman"/>
          <w:b/>
          <w:bCs/>
          <w:color w:val="auto"/>
          <w:sz w:val="28"/>
        </w:rPr>
        <w:t>Результаты работы приложения</w:t>
      </w:r>
      <w:bookmarkEnd w:id="47"/>
    </w:p>
    <w:p w14:paraId="71BA5CFD" w14:textId="202BEF3E" w:rsidR="00D8554E" w:rsidRPr="008B6985" w:rsidRDefault="00D8554E" w:rsidP="00DB7319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приведены результаты работы всего приложения в целом, а также отдельных его компонент.</w:t>
      </w:r>
    </w:p>
    <w:p w14:paraId="6C8030BF" w14:textId="40F5C018" w:rsidR="000728F4" w:rsidRPr="006E07EB" w:rsidRDefault="000728F4" w:rsidP="000728F4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8" w:name="_Toc59667072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1</w:t>
      </w:r>
      <w:bookmarkEnd w:id="48"/>
    </w:p>
    <w:p w14:paraId="2ED73C00" w14:textId="46BD2B73" w:rsidR="007D4FBB" w:rsidRPr="008B6985" w:rsidRDefault="007D4FBB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первом сервере данные расшифровываются и собираются в целый файл. Результат такой сборки представлен на рисунке 3.3.</w:t>
      </w:r>
    </w:p>
    <w:p w14:paraId="6238B36A" w14:textId="3486A3DF" w:rsidR="007D4FBB" w:rsidRPr="008B6985" w:rsidRDefault="007D4FBB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Заметим, что размеры файлов – оригинального и полученного – совпадают</w:t>
      </w:r>
      <w:r w:rsidR="00A80144" w:rsidRPr="008B6985">
        <w:rPr>
          <w:rFonts w:ascii="Times New Roman" w:hAnsi="Times New Roman" w:cs="Times New Roman"/>
          <w:sz w:val="28"/>
          <w:szCs w:val="28"/>
        </w:rPr>
        <w:t xml:space="preserve"> (увидеть размер оригинального файла можно на рисунке 3.1)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у файла появилось превью изображения, автоматически определилось приложение по умолчанию. Это значит, что </w:t>
      </w:r>
      <w:r w:rsidR="00A80144" w:rsidRPr="008B6985">
        <w:rPr>
          <w:rFonts w:ascii="Times New Roman" w:hAnsi="Times New Roman" w:cs="Times New Roman"/>
          <w:sz w:val="28"/>
          <w:szCs w:val="28"/>
        </w:rPr>
        <w:t>пересылка произведена успешно, операционная система понимает полученный файл.</w:t>
      </w:r>
    </w:p>
    <w:p w14:paraId="463A6AA2" w14:textId="4001C539" w:rsidR="007D4FBB" w:rsidRPr="008B6985" w:rsidRDefault="007D4FBB" w:rsidP="007D4FBB">
      <w:pPr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486A95C7" wp14:editId="7444F332">
            <wp:extent cx="4178105" cy="2521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6946" cy="25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206A" w14:textId="0F29C4FB" w:rsidR="00A80144" w:rsidRPr="008B6985" w:rsidRDefault="00A80144" w:rsidP="00A8014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3.3 Полученный расшифрованный файл</w:t>
      </w:r>
    </w:p>
    <w:p w14:paraId="1EF7EA9C" w14:textId="77777777" w:rsidR="00A80144" w:rsidRPr="008B6985" w:rsidRDefault="00A80144" w:rsidP="007D4FBB">
      <w:pPr>
        <w:jc w:val="center"/>
        <w:rPr>
          <w:rFonts w:ascii="Times New Roman" w:hAnsi="Times New Roman" w:cs="Times New Roman"/>
        </w:rPr>
      </w:pPr>
    </w:p>
    <w:p w14:paraId="2F95590C" w14:textId="1CDB23F3" w:rsidR="000728F4" w:rsidRPr="006E07EB" w:rsidRDefault="000728F4" w:rsidP="000728F4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9" w:name="_Toc59667073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2</w:t>
      </w:r>
      <w:bookmarkEnd w:id="49"/>
    </w:p>
    <w:p w14:paraId="12570632" w14:textId="29E4F318" w:rsidR="000728F4" w:rsidRPr="008B6985" w:rsidRDefault="00A80144" w:rsidP="002475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втором сервере данные обрабатываются в соответствии с прикладной задачей.</w:t>
      </w:r>
      <w:r w:rsidR="002475EE" w:rsidRPr="008B6985">
        <w:rPr>
          <w:rFonts w:ascii="Times New Roman" w:hAnsi="Times New Roman" w:cs="Times New Roman"/>
          <w:sz w:val="28"/>
          <w:szCs w:val="28"/>
        </w:rPr>
        <w:t xml:space="preserve"> На рисунке 3.4 изображен готовый результат, который вернется на первый сервер, а впоследствии и клиенту.</w:t>
      </w:r>
    </w:p>
    <w:p w14:paraId="4F4EA6D3" w14:textId="77777777" w:rsidR="002475EE" w:rsidRPr="008B6985" w:rsidRDefault="002475EE" w:rsidP="00DB7319">
      <w:pPr>
        <w:spacing w:line="360" w:lineRule="auto"/>
        <w:jc w:val="both"/>
        <w:rPr>
          <w:rFonts w:ascii="Times New Roman" w:hAnsi="Times New Roman" w:cs="Times New Roman"/>
        </w:rPr>
      </w:pPr>
    </w:p>
    <w:p w14:paraId="467408BE" w14:textId="58F5C371" w:rsidR="000728F4" w:rsidRPr="008B6985" w:rsidRDefault="00DB7319" w:rsidP="000728F4">
      <w:pPr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B91F889" wp14:editId="00CBC3D2">
            <wp:extent cx="6283798" cy="55482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0249" cy="5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B4F" w14:textId="23A30B37" w:rsidR="008E39C4" w:rsidRPr="008B6985" w:rsidRDefault="008E39C4" w:rsidP="008E39C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3.4 Полученный расшифрованный файл</w:t>
      </w:r>
    </w:p>
    <w:p w14:paraId="2789EE77" w14:textId="1F96840F" w:rsidR="002475EE" w:rsidRPr="006E07EB" w:rsidRDefault="002475EE" w:rsidP="002475EE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50" w:name="_Toc59667074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Интерфейс приложения</w:t>
      </w:r>
      <w:bookmarkEnd w:id="50"/>
    </w:p>
    <w:p w14:paraId="6C54E9FF" w14:textId="715F1A56" w:rsidR="002475EE" w:rsidRPr="008B6985" w:rsidRDefault="002475EE" w:rsidP="002475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3.5 изображен интерфейс приложения, использующего разработанный протокол. Поскольку основной акцент ставился на разработке и использовании протокола, а также демонстрации его работоспособности, внешний вид приложения далек от идеала и представляет лишь наиболее необходимые элементы.</w:t>
      </w:r>
    </w:p>
    <w:p w14:paraId="29A49495" w14:textId="77777777" w:rsidR="002475EE" w:rsidRPr="008B6985" w:rsidRDefault="002475EE" w:rsidP="002475EE">
      <w:pPr>
        <w:rPr>
          <w:rFonts w:ascii="Times New Roman" w:hAnsi="Times New Roman" w:cs="Times New Roman"/>
        </w:rPr>
      </w:pPr>
    </w:p>
    <w:p w14:paraId="6757B1B8" w14:textId="77777777" w:rsidR="008E39C4" w:rsidRPr="008B6985" w:rsidRDefault="008E39C4" w:rsidP="000728F4">
      <w:pPr>
        <w:rPr>
          <w:rFonts w:ascii="Times New Roman" w:hAnsi="Times New Roman" w:cs="Times New Roman"/>
        </w:rPr>
      </w:pPr>
    </w:p>
    <w:p w14:paraId="797CCB4F" w14:textId="77777777" w:rsidR="000728F4" w:rsidRPr="008B6985" w:rsidRDefault="000728F4" w:rsidP="000728F4">
      <w:pPr>
        <w:rPr>
          <w:rFonts w:ascii="Times New Roman" w:hAnsi="Times New Roman" w:cs="Times New Roman"/>
        </w:rPr>
      </w:pPr>
    </w:p>
    <w:p w14:paraId="189F406A" w14:textId="77777777" w:rsidR="000728F4" w:rsidRPr="008B6985" w:rsidRDefault="000728F4" w:rsidP="00AB1AAC">
      <w:pPr>
        <w:spacing w:line="360" w:lineRule="auto"/>
        <w:rPr>
          <w:rFonts w:ascii="Times New Roman" w:hAnsi="Times New Roman" w:cs="Times New Roman"/>
        </w:rPr>
      </w:pPr>
    </w:p>
    <w:p w14:paraId="50DC17DB" w14:textId="2F9F7548" w:rsidR="009A160E" w:rsidRPr="008B6985" w:rsidRDefault="002475EE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2E4BA310" wp14:editId="22744CEB">
            <wp:extent cx="5940425" cy="3147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FC1F" w14:textId="09C440EA" w:rsidR="002475EE" w:rsidRPr="008B6985" w:rsidRDefault="002475EE" w:rsidP="002475EE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3.5 Пример работы приложения</w:t>
      </w:r>
    </w:p>
    <w:p w14:paraId="0CC7DC93" w14:textId="37D7D33C" w:rsidR="00FB36FD" w:rsidRPr="006E07EB" w:rsidRDefault="00FB36FD" w:rsidP="00FB3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51" w:name="_Toc59667075"/>
      <w:r w:rsidRPr="006E07EB">
        <w:rPr>
          <w:rFonts w:ascii="Times New Roman" w:hAnsi="Times New Roman" w:cs="Times New Roman"/>
          <w:b/>
          <w:bCs/>
          <w:color w:val="auto"/>
          <w:sz w:val="28"/>
        </w:rPr>
        <w:t>Выводы</w:t>
      </w:r>
      <w:bookmarkEnd w:id="51"/>
    </w:p>
    <w:p w14:paraId="39DEB039" w14:textId="3ECA7BE0" w:rsidR="00A056B0" w:rsidRDefault="00FB36FD" w:rsidP="00FB3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разделе было дано обоснование для выбора всего инструментария разработки. Была описана структура приложения. Описаны некоторые целые классы, команды, методы для решения определенной задачи в рамках приложения.</w:t>
      </w:r>
      <w:r w:rsidR="00FB28D2" w:rsidRPr="008B6985">
        <w:rPr>
          <w:rFonts w:ascii="Times New Roman" w:hAnsi="Times New Roman" w:cs="Times New Roman"/>
          <w:sz w:val="28"/>
          <w:szCs w:val="28"/>
        </w:rPr>
        <w:t xml:space="preserve"> Был приведен пример работы приложения и протокола.</w:t>
      </w:r>
    </w:p>
    <w:p w14:paraId="78FF0CA6" w14:textId="77777777" w:rsidR="00A056B0" w:rsidRDefault="00A056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ADEEC" w14:textId="0B21A263" w:rsidR="00A056B0" w:rsidRPr="00A056B0" w:rsidRDefault="00A056B0" w:rsidP="00A056B0">
      <w:pPr>
        <w:pStyle w:val="1"/>
        <w:ind w:left="720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52" w:name="_Toc59667076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Заключение</w:t>
      </w:r>
      <w:bookmarkEnd w:id="52"/>
    </w:p>
    <w:p w14:paraId="64913FF1" w14:textId="77777777" w:rsidR="00823A0C" w:rsidRDefault="00823A0C" w:rsidP="00FB3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3A0C">
        <w:rPr>
          <w:rFonts w:ascii="Times New Roman" w:hAnsi="Times New Roman" w:cs="Times New Roman"/>
          <w:sz w:val="28"/>
          <w:szCs w:val="28"/>
        </w:rPr>
        <w:t>В ходе работы было реализовано приложение, обрабатывающее пользовательский видеоряд. В своей работе это приложение использует разработанный протокол.</w:t>
      </w:r>
      <w:r w:rsidRPr="00823A0C">
        <w:rPr>
          <w:rFonts w:ascii="Times New Roman" w:hAnsi="Times New Roman" w:cs="Times New Roman"/>
          <w:sz w:val="28"/>
          <w:szCs w:val="28"/>
        </w:rPr>
        <w:br/>
        <w:t>Данный протокол позволяет передавать видеофайлы и принимать результат.</w:t>
      </w:r>
      <w:r w:rsidRPr="00823A0C">
        <w:rPr>
          <w:rFonts w:ascii="Times New Roman" w:hAnsi="Times New Roman" w:cs="Times New Roman"/>
          <w:sz w:val="28"/>
          <w:szCs w:val="28"/>
        </w:rPr>
        <w:br/>
        <w:t>При решении задач, возникали разного рода трудности. От выбора языка программирования, до решения проблем передачи данных. Особенную сложность вызвало взаимодействие вида «Клиент-Сервер-Сервер», передача данных в 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3A0C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3A0C">
        <w:rPr>
          <w:rFonts w:ascii="Times New Roman" w:hAnsi="Times New Roman" w:cs="Times New Roman"/>
          <w:sz w:val="28"/>
          <w:szCs w:val="28"/>
        </w:rPr>
        <w:t xml:space="preserve"> реализован</w:t>
      </w:r>
      <w:r>
        <w:rPr>
          <w:rFonts w:ascii="Times New Roman" w:hAnsi="Times New Roman" w:cs="Times New Roman"/>
          <w:sz w:val="28"/>
          <w:szCs w:val="28"/>
        </w:rPr>
        <w:t>а с помощью</w:t>
      </w:r>
      <w:r w:rsidRPr="00823A0C">
        <w:rPr>
          <w:rFonts w:ascii="Times New Roman" w:hAnsi="Times New Roman" w:cs="Times New Roman"/>
          <w:sz w:val="28"/>
          <w:szCs w:val="28"/>
        </w:rPr>
        <w:t xml:space="preserve"> протокол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3A0C">
        <w:rPr>
          <w:rFonts w:ascii="Times New Roman" w:hAnsi="Times New Roman" w:cs="Times New Roman"/>
          <w:sz w:val="28"/>
          <w:szCs w:val="28"/>
        </w:rPr>
        <w:t xml:space="preserve"> TCP. После множества неудачных попыток было принято решение отказаться от данной технологии в пользу протокола HTTP, который в последствии и дал нам возможность реализовать поставленную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7B1466" w14:textId="5F29628B" w:rsidR="00FB36FD" w:rsidRPr="008B6985" w:rsidRDefault="00823A0C" w:rsidP="00FB3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3A0C">
        <w:rPr>
          <w:rFonts w:ascii="Times New Roman" w:hAnsi="Times New Roman" w:cs="Times New Roman"/>
          <w:sz w:val="28"/>
          <w:szCs w:val="28"/>
        </w:rPr>
        <w:t>Касаемо созданной программной системы, в качестве ее перспектив можно предложить выделение серверам отдельных машин, работ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23A0C">
        <w:rPr>
          <w:rFonts w:ascii="Times New Roman" w:hAnsi="Times New Roman" w:cs="Times New Roman"/>
          <w:sz w:val="28"/>
          <w:szCs w:val="28"/>
        </w:rPr>
        <w:t xml:space="preserve"> в режиме потоковой передачи видеоряда.</w:t>
      </w:r>
      <w:r w:rsidRPr="00823A0C">
        <w:rPr>
          <w:rFonts w:ascii="Times New Roman" w:hAnsi="Times New Roman" w:cs="Times New Roman"/>
          <w:sz w:val="28"/>
          <w:szCs w:val="28"/>
        </w:rPr>
        <w:br/>
        <w:t>Такого рода программные системы уже имеют существ</w:t>
      </w:r>
      <w:r>
        <w:rPr>
          <w:rFonts w:ascii="Times New Roman" w:hAnsi="Times New Roman" w:cs="Times New Roman"/>
          <w:sz w:val="28"/>
          <w:szCs w:val="28"/>
        </w:rPr>
        <w:t>уют</w:t>
      </w:r>
      <w:r w:rsidRPr="00823A0C">
        <w:rPr>
          <w:rFonts w:ascii="Times New Roman" w:hAnsi="Times New Roman" w:cs="Times New Roman"/>
          <w:sz w:val="28"/>
          <w:szCs w:val="28"/>
        </w:rPr>
        <w:t xml:space="preserve">, как например дорожные камеры, фиксирующие номера автомобилей, нарушающих правила дорожного движения, или системы видеонаблюдения в Китае с внедренной системой распознавания лиц. Однако защита шифрованием передаваемых данных раскрывает потенциал данной системы в области безопасности и защиты информации, что, безусловно, важно в условиях жизни в XXI веке, когда </w:t>
      </w:r>
      <w:r>
        <w:rPr>
          <w:rFonts w:ascii="Times New Roman" w:hAnsi="Times New Roman" w:cs="Times New Roman"/>
          <w:sz w:val="28"/>
          <w:szCs w:val="28"/>
        </w:rPr>
        <w:t>любая</w:t>
      </w:r>
      <w:r w:rsidRPr="00823A0C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23A0C">
        <w:rPr>
          <w:rFonts w:ascii="Times New Roman" w:hAnsi="Times New Roman" w:cs="Times New Roman"/>
          <w:sz w:val="28"/>
          <w:szCs w:val="28"/>
        </w:rPr>
        <w:t xml:space="preserve"> может нести в себе большой риск для жизни человека, если попадет в руки злоумышленников.</w:t>
      </w:r>
    </w:p>
    <w:p w14:paraId="6DCF7378" w14:textId="77777777" w:rsidR="00FB36FD" w:rsidRPr="008B6985" w:rsidRDefault="00FB36FD" w:rsidP="00FB36FD">
      <w:pPr>
        <w:rPr>
          <w:rFonts w:ascii="Times New Roman" w:hAnsi="Times New Roman" w:cs="Times New Roman"/>
        </w:rPr>
      </w:pPr>
    </w:p>
    <w:p w14:paraId="13631291" w14:textId="77777777" w:rsidR="002475EE" w:rsidRPr="008B6985" w:rsidRDefault="002475EE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DBF50B" w14:textId="77777777" w:rsidR="002475EE" w:rsidRPr="008B6985" w:rsidRDefault="002475EE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33B7F7" w14:textId="1A0FF015" w:rsidR="00E76587" w:rsidRPr="008B6985" w:rsidRDefault="00E76587" w:rsidP="00E76587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4B704F65" w14:textId="632545B0" w:rsidR="00F66DD5" w:rsidRPr="008B6985" w:rsidRDefault="00F66DD5" w:rsidP="00F66DD5">
      <w:pPr>
        <w:pStyle w:val="1"/>
        <w:ind w:left="720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53" w:name="_Toc59667077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Список используемой литературы</w:t>
      </w:r>
      <w:bookmarkEnd w:id="53"/>
    </w:p>
    <w:p w14:paraId="0170CF13" w14:textId="2C16645C" w:rsidR="00137C1E" w:rsidRPr="008B6985" w:rsidRDefault="00137C1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Рогозин Н. О., Курс лекций по компьютерным сетям – М., 2020</w:t>
      </w:r>
    </w:p>
    <w:p w14:paraId="7214EF17" w14:textId="055FEC98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Э. Таненбаум, Д. </w:t>
      </w:r>
      <w:proofErr w:type="spellStart"/>
      <w:r w:rsidRPr="008B6985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B6985">
        <w:rPr>
          <w:rFonts w:ascii="Times New Roman" w:hAnsi="Times New Roman" w:cs="Times New Roman"/>
          <w:sz w:val="28"/>
          <w:szCs w:val="28"/>
        </w:rPr>
        <w:t>Компютерные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сети. Пятое издание</w:t>
      </w:r>
    </w:p>
    <w:p w14:paraId="4C0435A5" w14:textId="5BAD43A2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210872AC" w14:textId="61B5D21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="00163984" w:rsidRPr="008B6985">
        <w:rPr>
          <w:rFonts w:ascii="Times New Roman" w:hAnsi="Times New Roman" w:cs="Times New Roman"/>
          <w:sz w:val="28"/>
          <w:szCs w:val="28"/>
        </w:rPr>
        <w:t>https://developer.mozilla.org/ru/docs/Web/HTTP/CORS/</w:t>
      </w:r>
      <w:r w:rsidRPr="008B6985">
        <w:rPr>
          <w:rFonts w:ascii="Times New Roman" w:hAnsi="Times New Roman" w:cs="Times New Roman"/>
          <w:sz w:val="28"/>
          <w:szCs w:val="28"/>
        </w:rPr>
        <w:t xml:space="preserve">  (дата обращения 21.12.2020)</w:t>
      </w:r>
    </w:p>
    <w:p w14:paraId="25833019" w14:textId="0FA1C117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djangoproject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/3.1/ (дата обращения 21.12.2020)</w:t>
      </w:r>
    </w:p>
    <w:p w14:paraId="09A62D48" w14:textId="77777777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EcmaScript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ecma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-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ecma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-262/6.0/ (дата обращения 21.12.2020)</w:t>
      </w:r>
    </w:p>
    <w:p w14:paraId="4B795B08" w14:textId="66F8A9F8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palletsprojects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/1.1.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266C4312" w14:textId="09409286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/3.6/ (дата обращения 21.12.2020)</w:t>
      </w:r>
    </w:p>
    <w:p w14:paraId="0D41DF6C" w14:textId="29B5E667" w:rsidR="00AB1AAC" w:rsidRPr="008B6985" w:rsidRDefault="00AB1AAC" w:rsidP="00AB1AAC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3329F851" w14:textId="13AFFE2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https://webassembly.org/ </w:t>
      </w:r>
      <w:r w:rsidRPr="008B6985">
        <w:rPr>
          <w:rFonts w:ascii="Times New Roman" w:hAnsi="Times New Roman" w:cs="Times New Roman"/>
          <w:sz w:val="28"/>
          <w:szCs w:val="28"/>
        </w:rPr>
        <w:t>(дата обращения 21.12.2020)</w:t>
      </w:r>
    </w:p>
    <w:p w14:paraId="0B5E3053" w14:textId="7777777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>: https://www.jetbrains.com/ru-ru/pycharm/  (дата обращения 21.12.2020)</w:t>
      </w:r>
    </w:p>
    <w:p w14:paraId="24EE2969" w14:textId="4B1370A2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>: https://www.jetbrains.com/ru-ru/</w:t>
      </w:r>
      <w:proofErr w:type="spellStart"/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proofErr w:type="spellEnd"/>
      <w:r w:rsidRPr="008B6985">
        <w:rPr>
          <w:rFonts w:ascii="Times New Roman" w:hAnsi="Times New Roman" w:cs="Times New Roman"/>
          <w:sz w:val="28"/>
          <w:szCs w:val="28"/>
        </w:rPr>
        <w:t>/  (дата обращения 21.12.2020)</w:t>
      </w:r>
    </w:p>
    <w:sectPr w:rsidR="00F17F93" w:rsidRPr="008B6985" w:rsidSect="009456E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90F4E5" w14:textId="77777777" w:rsidR="007F17B6" w:rsidRDefault="007F17B6" w:rsidP="002F23F2">
      <w:pPr>
        <w:spacing w:after="0" w:line="240" w:lineRule="auto"/>
      </w:pPr>
      <w:r>
        <w:separator/>
      </w:r>
    </w:p>
  </w:endnote>
  <w:endnote w:type="continuationSeparator" w:id="0">
    <w:p w14:paraId="510E2B0D" w14:textId="77777777" w:rsidR="007F17B6" w:rsidRDefault="007F17B6" w:rsidP="002F2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Fallback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3119931"/>
      <w:docPartObj>
        <w:docPartGallery w:val="Page Numbers (Bottom of Page)"/>
        <w:docPartUnique/>
      </w:docPartObj>
    </w:sdtPr>
    <w:sdtEndPr/>
    <w:sdtContent>
      <w:p w14:paraId="4913F35C" w14:textId="5F39230E" w:rsidR="00CA67B9" w:rsidRDefault="00CA67B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93F">
          <w:rPr>
            <w:noProof/>
          </w:rPr>
          <w:t>21</w:t>
        </w:r>
        <w:r>
          <w:fldChar w:fldCharType="end"/>
        </w:r>
      </w:p>
    </w:sdtContent>
  </w:sdt>
  <w:p w14:paraId="0B728184" w14:textId="77777777" w:rsidR="00CA67B9" w:rsidRDefault="00CA67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4A55E" w14:textId="77777777" w:rsidR="007F17B6" w:rsidRDefault="007F17B6" w:rsidP="002F23F2">
      <w:pPr>
        <w:spacing w:after="0" w:line="240" w:lineRule="auto"/>
      </w:pPr>
      <w:r>
        <w:separator/>
      </w:r>
    </w:p>
  </w:footnote>
  <w:footnote w:type="continuationSeparator" w:id="0">
    <w:p w14:paraId="07F47F22" w14:textId="77777777" w:rsidR="007F17B6" w:rsidRDefault="007F17B6" w:rsidP="002F2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E1426"/>
    <w:multiLevelType w:val="hybridMultilevel"/>
    <w:tmpl w:val="FF46E72E"/>
    <w:lvl w:ilvl="0" w:tplc="BB0C4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255D"/>
    <w:multiLevelType w:val="multilevel"/>
    <w:tmpl w:val="FCB2DD1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35262C7"/>
    <w:multiLevelType w:val="hybridMultilevel"/>
    <w:tmpl w:val="8B641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976B2"/>
    <w:multiLevelType w:val="hybridMultilevel"/>
    <w:tmpl w:val="B1A81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978D2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DA865EC"/>
    <w:multiLevelType w:val="hybridMultilevel"/>
    <w:tmpl w:val="B9CE9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D5C6E"/>
    <w:multiLevelType w:val="hybridMultilevel"/>
    <w:tmpl w:val="73B69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518CB"/>
    <w:multiLevelType w:val="multilevel"/>
    <w:tmpl w:val="E05A944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305145B"/>
    <w:multiLevelType w:val="hybridMultilevel"/>
    <w:tmpl w:val="1AEE9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80849"/>
    <w:multiLevelType w:val="hybridMultilevel"/>
    <w:tmpl w:val="D1D0A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B95CEF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0E464F3"/>
    <w:multiLevelType w:val="hybridMultilevel"/>
    <w:tmpl w:val="FF46E72E"/>
    <w:lvl w:ilvl="0" w:tplc="BB0C4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1E0357"/>
    <w:multiLevelType w:val="hybridMultilevel"/>
    <w:tmpl w:val="79E252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5D12A5"/>
    <w:multiLevelType w:val="hybridMultilevel"/>
    <w:tmpl w:val="F256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D74DC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E9C67CF"/>
    <w:multiLevelType w:val="hybridMultilevel"/>
    <w:tmpl w:val="73061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0D72F4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0"/>
  </w:num>
  <w:num w:numId="4">
    <w:abstractNumId w:val="8"/>
  </w:num>
  <w:num w:numId="5">
    <w:abstractNumId w:val="16"/>
  </w:num>
  <w:num w:numId="6">
    <w:abstractNumId w:val="9"/>
  </w:num>
  <w:num w:numId="7">
    <w:abstractNumId w:val="11"/>
  </w:num>
  <w:num w:numId="8">
    <w:abstractNumId w:val="7"/>
  </w:num>
  <w:num w:numId="9">
    <w:abstractNumId w:val="2"/>
  </w:num>
  <w:num w:numId="10">
    <w:abstractNumId w:val="12"/>
  </w:num>
  <w:num w:numId="11">
    <w:abstractNumId w:val="5"/>
  </w:num>
  <w:num w:numId="12">
    <w:abstractNumId w:val="13"/>
  </w:num>
  <w:num w:numId="13">
    <w:abstractNumId w:val="6"/>
  </w:num>
  <w:num w:numId="14">
    <w:abstractNumId w:val="10"/>
  </w:num>
  <w:num w:numId="15">
    <w:abstractNumId w:val="14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CE1"/>
    <w:rsid w:val="000006EF"/>
    <w:rsid w:val="000728F4"/>
    <w:rsid w:val="00072A1C"/>
    <w:rsid w:val="0008369A"/>
    <w:rsid w:val="000C6AB2"/>
    <w:rsid w:val="0011299D"/>
    <w:rsid w:val="00137C1E"/>
    <w:rsid w:val="00151810"/>
    <w:rsid w:val="00163984"/>
    <w:rsid w:val="002475EE"/>
    <w:rsid w:val="00290EE4"/>
    <w:rsid w:val="002C7BDD"/>
    <w:rsid w:val="002D6AE8"/>
    <w:rsid w:val="002F23F2"/>
    <w:rsid w:val="002F6818"/>
    <w:rsid w:val="00345FB9"/>
    <w:rsid w:val="003553E0"/>
    <w:rsid w:val="00436E20"/>
    <w:rsid w:val="0047250E"/>
    <w:rsid w:val="004D1575"/>
    <w:rsid w:val="004D5F2B"/>
    <w:rsid w:val="004D7C7F"/>
    <w:rsid w:val="0057548B"/>
    <w:rsid w:val="005A76FD"/>
    <w:rsid w:val="0065493F"/>
    <w:rsid w:val="006C3511"/>
    <w:rsid w:val="006E07EB"/>
    <w:rsid w:val="006E36A0"/>
    <w:rsid w:val="00735531"/>
    <w:rsid w:val="0074084F"/>
    <w:rsid w:val="007D0037"/>
    <w:rsid w:val="007D4FBB"/>
    <w:rsid w:val="007F17B6"/>
    <w:rsid w:val="00823A0C"/>
    <w:rsid w:val="00850126"/>
    <w:rsid w:val="00854AB8"/>
    <w:rsid w:val="00864833"/>
    <w:rsid w:val="00865656"/>
    <w:rsid w:val="008B6985"/>
    <w:rsid w:val="008D7730"/>
    <w:rsid w:val="008E39C4"/>
    <w:rsid w:val="0094496A"/>
    <w:rsid w:val="009456E3"/>
    <w:rsid w:val="00971FEF"/>
    <w:rsid w:val="009A160E"/>
    <w:rsid w:val="009A59F3"/>
    <w:rsid w:val="009B2980"/>
    <w:rsid w:val="00A056B0"/>
    <w:rsid w:val="00A52B53"/>
    <w:rsid w:val="00A80144"/>
    <w:rsid w:val="00A94AB8"/>
    <w:rsid w:val="00AB1AAC"/>
    <w:rsid w:val="00AB79E3"/>
    <w:rsid w:val="00AE1277"/>
    <w:rsid w:val="00B17FEF"/>
    <w:rsid w:val="00B56A3E"/>
    <w:rsid w:val="00B76C5F"/>
    <w:rsid w:val="00B97532"/>
    <w:rsid w:val="00B97DEC"/>
    <w:rsid w:val="00C4350D"/>
    <w:rsid w:val="00C72A91"/>
    <w:rsid w:val="00C8164A"/>
    <w:rsid w:val="00CA67B9"/>
    <w:rsid w:val="00CF3CCA"/>
    <w:rsid w:val="00D526AB"/>
    <w:rsid w:val="00D55660"/>
    <w:rsid w:val="00D8554E"/>
    <w:rsid w:val="00DB7319"/>
    <w:rsid w:val="00E03594"/>
    <w:rsid w:val="00E06C84"/>
    <w:rsid w:val="00E536CC"/>
    <w:rsid w:val="00E72446"/>
    <w:rsid w:val="00E76587"/>
    <w:rsid w:val="00E85582"/>
    <w:rsid w:val="00EF23B6"/>
    <w:rsid w:val="00F17F93"/>
    <w:rsid w:val="00F24593"/>
    <w:rsid w:val="00F24729"/>
    <w:rsid w:val="00F66DD5"/>
    <w:rsid w:val="00FB28D2"/>
    <w:rsid w:val="00FB36FD"/>
    <w:rsid w:val="00FC3CE1"/>
    <w:rsid w:val="00FC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9FC0C"/>
  <w15:chartTrackingRefBased/>
  <w15:docId w15:val="{58C2BD33-E81F-478E-A1AA-DD8AE608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980"/>
  </w:style>
  <w:style w:type="paragraph" w:styleId="1">
    <w:name w:val="heading 1"/>
    <w:basedOn w:val="a"/>
    <w:next w:val="a"/>
    <w:link w:val="10"/>
    <w:uiPriority w:val="9"/>
    <w:qFormat/>
    <w:rsid w:val="00E06C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7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55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056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06C8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6C84"/>
    <w:pPr>
      <w:spacing w:after="100"/>
    </w:pPr>
  </w:style>
  <w:style w:type="character" w:styleId="a4">
    <w:name w:val="Hyperlink"/>
    <w:basedOn w:val="a0"/>
    <w:uiPriority w:val="99"/>
    <w:unhideWhenUsed/>
    <w:rsid w:val="00E06C8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06C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06C84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8D77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8D773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355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7355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AB7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7D0037"/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F2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23F2"/>
  </w:style>
  <w:style w:type="paragraph" w:styleId="ab">
    <w:name w:val="footer"/>
    <w:basedOn w:val="a"/>
    <w:link w:val="ac"/>
    <w:uiPriority w:val="99"/>
    <w:unhideWhenUsed/>
    <w:rsid w:val="002F2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F23F2"/>
  </w:style>
  <w:style w:type="paragraph" w:styleId="HTML">
    <w:name w:val="HTML Preformatted"/>
    <w:basedOn w:val="a"/>
    <w:link w:val="HTML0"/>
    <w:uiPriority w:val="99"/>
    <w:semiHidden/>
    <w:unhideWhenUsed/>
    <w:rsid w:val="00DB73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319"/>
    <w:rPr>
      <w:rFonts w:ascii="Consolas" w:hAnsi="Consolas"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6C35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6C3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rsid w:val="00A056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E0359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5BF79-A7C7-4ABD-BDD4-42AA3F4C9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37</Pages>
  <Words>5720</Words>
  <Characters>32608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Руднев</dc:creator>
  <cp:keywords/>
  <dc:description/>
  <cp:lastModifiedBy>Sergey Mirzoyan</cp:lastModifiedBy>
  <cp:revision>15</cp:revision>
  <dcterms:created xsi:type="dcterms:W3CDTF">2020-12-13T12:35:00Z</dcterms:created>
  <dcterms:modified xsi:type="dcterms:W3CDTF">2020-12-24T15:30:00Z</dcterms:modified>
</cp:coreProperties>
</file>