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F38E8" w14:textId="2C7C0EE1" w:rsidR="006063A7" w:rsidRDefault="000960A4" w:rsidP="00BB2436">
      <w:pPr>
        <w:sectPr w:rsidR="006063A7" w:rsidSect="0052483D">
          <w:headerReference w:type="default" r:id="rId8"/>
          <w:footerReference w:type="default" r:id="rId9"/>
          <w:pgSz w:w="11906" w:h="16838"/>
          <w:pgMar w:top="1417" w:right="1701" w:bottom="1417" w:left="1701" w:header="708" w:footer="708" w:gutter="0"/>
          <w:cols w:space="708"/>
          <w:titlePg/>
          <w:docGrid w:linePitch="360"/>
        </w:sectPr>
      </w:pPr>
      <w:r>
        <w:rPr>
          <w:noProof/>
        </w:rPr>
        <mc:AlternateContent>
          <mc:Choice Requires="wps">
            <w:drawing>
              <wp:anchor distT="0" distB="0" distL="114300" distR="114300" simplePos="0" relativeHeight="251655680" behindDoc="0" locked="1" layoutInCell="0" allowOverlap="1" wp14:anchorId="434596CA" wp14:editId="2E53A22F">
                <wp:simplePos x="0" y="0"/>
                <wp:positionH relativeFrom="page">
                  <wp:posOffset>-9525</wp:posOffset>
                </wp:positionH>
                <wp:positionV relativeFrom="page">
                  <wp:posOffset>4514850</wp:posOffset>
                </wp:positionV>
                <wp:extent cx="3999865" cy="282892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99865" cy="2828925"/>
                        </a:xfrm>
                        <a:prstGeom prst="rect">
                          <a:avLst/>
                        </a:prstGeom>
                        <a:solidFill>
                          <a:srgbClr val="C2002F"/>
                        </a:solidFill>
                        <a:ln>
                          <a:noFill/>
                        </a:ln>
                      </wps:spPr>
                      <wps:txbx>
                        <w:txbxContent>
                          <w:p w14:paraId="5306F76E" w14:textId="03D40E59" w:rsidR="00476A15" w:rsidRPr="006930AE" w:rsidRDefault="006930AE" w:rsidP="0052483D">
                            <w:pPr>
                              <w:pStyle w:val="PortadaTtulo"/>
                              <w:rPr>
                                <w:b/>
                                <w:bCs/>
                                <w:sz w:val="72"/>
                                <w:szCs w:val="72"/>
                              </w:rPr>
                            </w:pPr>
                            <w:r w:rsidRPr="006930AE">
                              <w:rPr>
                                <w:b/>
                                <w:bCs/>
                                <w:sz w:val="72"/>
                                <w:szCs w:val="72"/>
                              </w:rPr>
                              <w:t>Euro y crisis</w:t>
                            </w:r>
                          </w:p>
                          <w:p w14:paraId="4D4F1B97" w14:textId="77777777" w:rsidR="00476A15" w:rsidRPr="006930AE" w:rsidRDefault="00476A15" w:rsidP="0052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4"/>
                              </w:rPr>
                            </w:pPr>
                          </w:p>
                          <w:p w14:paraId="3D01CD53" w14:textId="77777777" w:rsidR="006930AE" w:rsidRDefault="006930AE" w:rsidP="0052483D">
                            <w:pPr>
                              <w:pStyle w:val="PortadaSUBttulo"/>
                              <w:rPr>
                                <w:b/>
                                <w:bCs/>
                              </w:rPr>
                            </w:pPr>
                          </w:p>
                          <w:p w14:paraId="6EE24785" w14:textId="026021EA" w:rsidR="00476A15" w:rsidRDefault="006930AE" w:rsidP="0052483D">
                            <w:pPr>
                              <w:pStyle w:val="PortadaSUBttulo"/>
                              <w:rPr>
                                <w:b/>
                                <w:bCs/>
                              </w:rPr>
                            </w:pPr>
                            <w:r w:rsidRPr="006930AE">
                              <w:rPr>
                                <w:b/>
                                <w:bCs/>
                              </w:rPr>
                              <w:t>Memoria de proyecto</w:t>
                            </w:r>
                          </w:p>
                          <w:p w14:paraId="5FD99BF3" w14:textId="4DB3F7C2" w:rsidR="006930AE" w:rsidRDefault="006930AE" w:rsidP="0052483D">
                            <w:pPr>
                              <w:pStyle w:val="PortadaSUBttulo"/>
                              <w:rPr>
                                <w:b/>
                                <w:bCs/>
                              </w:rPr>
                            </w:pPr>
                          </w:p>
                          <w:p w14:paraId="0C349A95" w14:textId="5F1651C2" w:rsidR="006930AE" w:rsidRPr="006930AE" w:rsidRDefault="006930AE" w:rsidP="0052483D">
                            <w:pPr>
                              <w:pStyle w:val="PortadaSUBttulo"/>
                              <w:rPr>
                                <w:b/>
                                <w:bCs/>
                              </w:rPr>
                            </w:pPr>
                            <w:r>
                              <w:rPr>
                                <w:b/>
                                <w:bCs/>
                              </w:rPr>
                              <w:t>José Serrat Torres</w:t>
                            </w:r>
                          </w:p>
                          <w:p w14:paraId="79DEA715" w14:textId="77777777" w:rsidR="00BB2436" w:rsidRDefault="00BB2436" w:rsidP="0052483D">
                            <w:pPr>
                              <w:pStyle w:val="PortadaSUBttulo"/>
                            </w:pPr>
                          </w:p>
                          <w:p w14:paraId="6DBCD4E0" w14:textId="77777777" w:rsidR="00BB2436" w:rsidRDefault="00BB2436" w:rsidP="0052483D">
                            <w:pPr>
                              <w:pStyle w:val="PortadaSUBttulo"/>
                            </w:pPr>
                          </w:p>
                          <w:p w14:paraId="003F8625" w14:textId="77777777" w:rsidR="00BB2436" w:rsidRPr="001D0EBC" w:rsidRDefault="00BB2436" w:rsidP="0052483D">
                            <w:pPr>
                              <w:pStyle w:val="PortadaSUBttulo"/>
                            </w:pP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4596CA" id="Rectangle 82" o:spid="_x0000_s1026" style="position:absolute;margin-left:-.75pt;margin-top:355.5pt;width:314.95pt;height:222.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" o:allowincell="f" fillcolor="#c2002f" stroked="f">
                <v:textbox inset="15mm,10mm,15mm,10mm">
                  <w:txbxContent>
                    <w:p w14:paraId="5306F76E" w14:textId="03D40E59" w:rsidR="00476A15" w:rsidRPr="006930AE" w:rsidRDefault="006930AE" w:rsidP="0052483D">
                      <w:pPr>
                        <w:pStyle w:val="PortadaTtulo"/>
                        <w:rPr>
                          <w:b/>
                          <w:bCs/>
                          <w:sz w:val="72"/>
                          <w:szCs w:val="72"/>
                        </w:rPr>
                      </w:pPr>
                      <w:r w:rsidRPr="006930AE">
                        <w:rPr>
                          <w:b/>
                          <w:bCs/>
                          <w:sz w:val="72"/>
                          <w:szCs w:val="72"/>
                        </w:rPr>
                        <w:t>Euro y crisis</w:t>
                      </w:r>
                    </w:p>
                    <w:p w14:paraId="4D4F1B97" w14:textId="77777777" w:rsidR="00476A15" w:rsidRPr="006930AE" w:rsidRDefault="00476A15" w:rsidP="0052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4"/>
                        </w:rPr>
                      </w:pPr>
                    </w:p>
                    <w:p w14:paraId="3D01CD53" w14:textId="77777777" w:rsidR="006930AE" w:rsidRDefault="006930AE" w:rsidP="0052483D">
                      <w:pPr>
                        <w:pStyle w:val="PortadaSUBttulo"/>
                        <w:rPr>
                          <w:b/>
                          <w:bCs/>
                        </w:rPr>
                      </w:pPr>
                    </w:p>
                    <w:p w14:paraId="6EE24785" w14:textId="026021EA" w:rsidR="00476A15" w:rsidRDefault="006930AE" w:rsidP="0052483D">
                      <w:pPr>
                        <w:pStyle w:val="PortadaSUBttulo"/>
                        <w:rPr>
                          <w:b/>
                          <w:bCs/>
                        </w:rPr>
                      </w:pPr>
                      <w:r w:rsidRPr="006930AE">
                        <w:rPr>
                          <w:b/>
                          <w:bCs/>
                        </w:rPr>
                        <w:t>Memoria de proyecto</w:t>
                      </w:r>
                    </w:p>
                    <w:p w14:paraId="5FD99BF3" w14:textId="4DB3F7C2" w:rsidR="006930AE" w:rsidRDefault="006930AE" w:rsidP="0052483D">
                      <w:pPr>
                        <w:pStyle w:val="PortadaSUBttulo"/>
                        <w:rPr>
                          <w:b/>
                          <w:bCs/>
                        </w:rPr>
                      </w:pPr>
                    </w:p>
                    <w:p w14:paraId="0C349A95" w14:textId="5F1651C2" w:rsidR="006930AE" w:rsidRPr="006930AE" w:rsidRDefault="006930AE" w:rsidP="0052483D">
                      <w:pPr>
                        <w:pStyle w:val="PortadaSUBttulo"/>
                        <w:rPr>
                          <w:b/>
                          <w:bCs/>
                        </w:rPr>
                      </w:pPr>
                      <w:r>
                        <w:rPr>
                          <w:b/>
                          <w:bCs/>
                        </w:rPr>
                        <w:t>José Serrat Torres</w:t>
                      </w:r>
                    </w:p>
                    <w:p w14:paraId="79DEA715" w14:textId="77777777" w:rsidR="00BB2436" w:rsidRDefault="00BB2436" w:rsidP="0052483D">
                      <w:pPr>
                        <w:pStyle w:val="PortadaSUBttulo"/>
                      </w:pPr>
                    </w:p>
                    <w:p w14:paraId="6DBCD4E0" w14:textId="77777777" w:rsidR="00BB2436" w:rsidRDefault="00BB2436" w:rsidP="0052483D">
                      <w:pPr>
                        <w:pStyle w:val="PortadaSUBttulo"/>
                      </w:pPr>
                    </w:p>
                    <w:p w14:paraId="003F8625" w14:textId="77777777" w:rsidR="00BB2436" w:rsidRPr="001D0EBC" w:rsidRDefault="00BB2436" w:rsidP="0052483D">
                      <w:pPr>
                        <w:pStyle w:val="PortadaSUBttulo"/>
                      </w:pPr>
                    </w:p>
                  </w:txbxContent>
                </v:textbox>
                <w10:wrap anchorx="page" anchory="page"/>
                <w10:anchorlock/>
              </v:rect>
            </w:pict>
          </mc:Fallback>
        </mc:AlternateContent>
      </w:r>
      <w:r>
        <w:rPr>
          <w:noProof/>
        </w:rPr>
        <mc:AlternateContent>
          <mc:Choice Requires="wps">
            <w:drawing>
              <wp:anchor distT="0" distB="0" distL="114300" distR="114300" simplePos="0" relativeHeight="251657728" behindDoc="0" locked="0" layoutInCell="1" allowOverlap="1" wp14:anchorId="111044B4" wp14:editId="6F5EA345">
                <wp:simplePos x="0" y="0"/>
                <wp:positionH relativeFrom="column">
                  <wp:posOffset>-779780</wp:posOffset>
                </wp:positionH>
                <wp:positionV relativeFrom="paragraph">
                  <wp:posOffset>6504940</wp:posOffset>
                </wp:positionV>
                <wp:extent cx="3314700" cy="457200"/>
                <wp:effectExtent l="0" t="0" r="0" b="0"/>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4572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9F4EC79" w14:textId="77777777" w:rsidR="00476A15" w:rsidRPr="00A32651" w:rsidRDefault="00476A15" w:rsidP="0052483D">
                            <w:pPr>
                              <w:pStyle w:val="TitularROJO"/>
                              <w:spacing w:before="12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1044B4" id="_x0000_t202" coordsize="21600,21600" o:spt="202" path="m,l,21600r21600,l21600,xe">
                <v:stroke joinstyle="miter"/>
                <v:path gradientshapeok="t" o:connecttype="rect"/>
              </v:shapetype>
              <v:shape id="Cuadro de texto 14" o:spid="_x0000_s1027" type="#_x0000_t202" style="position:absolute;margin-left:-61.4pt;margin-top:512.2pt;width:261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" filled="f" stroked="f">
                <v:textbox>
                  <w:txbxContent>
                    <w:p w14:paraId="39F4EC79" w14:textId="77777777" w:rsidR="00476A15" w:rsidRPr="00A32651" w:rsidRDefault="00476A15" w:rsidP="0052483D">
                      <w:pPr>
                        <w:pStyle w:val="TitularROJO"/>
                        <w:spacing w:before="120"/>
                        <w:rPr>
                          <w:lang w:val="es-ES"/>
                        </w:rPr>
                      </w:pPr>
                    </w:p>
                  </w:txbxContent>
                </v:textbox>
                <w10:wrap type="square"/>
              </v:shape>
            </w:pict>
          </mc:Fallback>
        </mc:AlternateContent>
      </w:r>
    </w:p>
    <w:p w14:paraId="65854633" w14:textId="528B4AB2" w:rsidR="000C27C1" w:rsidRDefault="00AF7DE6">
      <w:pPr>
        <w:pStyle w:val="TDC1"/>
        <w:tabs>
          <w:tab w:val="left" w:pos="708"/>
          <w:tab w:val="right" w:pos="8494"/>
        </w:tabs>
        <w:rPr>
          <w:rFonts w:asciiTheme="minorHAnsi" w:eastAsiaTheme="minorEastAsia" w:hAnsiTheme="minorHAnsi" w:cstheme="minorBidi"/>
          <w:b w:val="0"/>
          <w:noProof/>
          <w:color w:val="auto"/>
          <w:szCs w:val="22"/>
          <w:u w:val="none"/>
        </w:rPr>
      </w:pPr>
      <w:r>
        <w:rPr>
          <w:b w:val="0"/>
        </w:rPr>
        <w:lastRenderedPageBreak/>
        <w:fldChar w:fldCharType="begin"/>
      </w:r>
      <w:r w:rsidR="005F5F31">
        <w:rPr>
          <w:b w:val="0"/>
        </w:rPr>
        <w:instrText xml:space="preserve"> TOC \o "1-3" \h \z \u </w:instrText>
      </w:r>
      <w:r>
        <w:rPr>
          <w:b w:val="0"/>
        </w:rPr>
        <w:fldChar w:fldCharType="separate"/>
      </w:r>
      <w:hyperlink w:anchor="_Toc66374635" w:history="1">
        <w:r w:rsidR="000C27C1" w:rsidRPr="00B775F7">
          <w:rPr>
            <w:rStyle w:val="Hipervnculo"/>
            <w:noProof/>
          </w:rPr>
          <w:t>1.</w:t>
        </w:r>
        <w:r w:rsidR="000C27C1">
          <w:rPr>
            <w:rFonts w:asciiTheme="minorHAnsi" w:eastAsiaTheme="minorEastAsia" w:hAnsiTheme="minorHAnsi" w:cstheme="minorBidi"/>
            <w:b w:val="0"/>
            <w:noProof/>
            <w:color w:val="auto"/>
            <w:szCs w:val="22"/>
            <w:u w:val="none"/>
          </w:rPr>
          <w:tab/>
        </w:r>
        <w:r w:rsidR="000C27C1" w:rsidRPr="00B775F7">
          <w:rPr>
            <w:rStyle w:val="Hipervnculo"/>
            <w:noProof/>
          </w:rPr>
          <w:t>Motivación del trabajo</w:t>
        </w:r>
        <w:r w:rsidR="000C27C1">
          <w:rPr>
            <w:noProof/>
            <w:webHidden/>
          </w:rPr>
          <w:tab/>
        </w:r>
        <w:r w:rsidR="000C27C1">
          <w:rPr>
            <w:noProof/>
            <w:webHidden/>
          </w:rPr>
          <w:fldChar w:fldCharType="begin"/>
        </w:r>
        <w:r w:rsidR="000C27C1">
          <w:rPr>
            <w:noProof/>
            <w:webHidden/>
          </w:rPr>
          <w:instrText xml:space="preserve"> PAGEREF _Toc66374635 \h </w:instrText>
        </w:r>
        <w:r w:rsidR="000C27C1">
          <w:rPr>
            <w:noProof/>
            <w:webHidden/>
          </w:rPr>
        </w:r>
        <w:r w:rsidR="000C27C1">
          <w:rPr>
            <w:noProof/>
            <w:webHidden/>
          </w:rPr>
          <w:fldChar w:fldCharType="separate"/>
        </w:r>
        <w:r w:rsidR="000C27C1">
          <w:rPr>
            <w:noProof/>
            <w:webHidden/>
          </w:rPr>
          <w:t>3</w:t>
        </w:r>
        <w:r w:rsidR="000C27C1">
          <w:rPr>
            <w:noProof/>
            <w:webHidden/>
          </w:rPr>
          <w:fldChar w:fldCharType="end"/>
        </w:r>
      </w:hyperlink>
    </w:p>
    <w:p w14:paraId="44E2F881" w14:textId="0F287294" w:rsidR="000C27C1" w:rsidRDefault="00646DA0">
      <w:pPr>
        <w:pStyle w:val="TDC1"/>
        <w:tabs>
          <w:tab w:val="left" w:pos="708"/>
          <w:tab w:val="right" w:pos="8494"/>
        </w:tabs>
        <w:rPr>
          <w:rFonts w:asciiTheme="minorHAnsi" w:eastAsiaTheme="minorEastAsia" w:hAnsiTheme="minorHAnsi" w:cstheme="minorBidi"/>
          <w:b w:val="0"/>
          <w:noProof/>
          <w:color w:val="auto"/>
          <w:szCs w:val="22"/>
          <w:u w:val="none"/>
        </w:rPr>
      </w:pPr>
      <w:hyperlink w:anchor="_Toc66374636" w:history="1">
        <w:r w:rsidR="000C27C1" w:rsidRPr="00B775F7">
          <w:rPr>
            <w:rStyle w:val="Hipervnculo"/>
            <w:noProof/>
          </w:rPr>
          <w:t>2.</w:t>
        </w:r>
        <w:r w:rsidR="000C27C1">
          <w:rPr>
            <w:rFonts w:asciiTheme="minorHAnsi" w:eastAsiaTheme="minorEastAsia" w:hAnsiTheme="minorHAnsi" w:cstheme="minorBidi"/>
            <w:b w:val="0"/>
            <w:noProof/>
            <w:color w:val="auto"/>
            <w:szCs w:val="22"/>
            <w:u w:val="none"/>
          </w:rPr>
          <w:tab/>
        </w:r>
        <w:r w:rsidR="000C27C1" w:rsidRPr="00B775F7">
          <w:rPr>
            <w:rStyle w:val="Hipervnculo"/>
            <w:noProof/>
          </w:rPr>
          <w:t>Aspectos técnicos</w:t>
        </w:r>
        <w:r w:rsidR="000C27C1">
          <w:rPr>
            <w:noProof/>
            <w:webHidden/>
          </w:rPr>
          <w:tab/>
        </w:r>
        <w:r w:rsidR="000C27C1">
          <w:rPr>
            <w:noProof/>
            <w:webHidden/>
          </w:rPr>
          <w:fldChar w:fldCharType="begin"/>
        </w:r>
        <w:r w:rsidR="000C27C1">
          <w:rPr>
            <w:noProof/>
            <w:webHidden/>
          </w:rPr>
          <w:instrText xml:space="preserve"> PAGEREF _Toc66374636 \h </w:instrText>
        </w:r>
        <w:r w:rsidR="000C27C1">
          <w:rPr>
            <w:noProof/>
            <w:webHidden/>
          </w:rPr>
        </w:r>
        <w:r w:rsidR="000C27C1">
          <w:rPr>
            <w:noProof/>
            <w:webHidden/>
          </w:rPr>
          <w:fldChar w:fldCharType="separate"/>
        </w:r>
        <w:r w:rsidR="000C27C1">
          <w:rPr>
            <w:noProof/>
            <w:webHidden/>
          </w:rPr>
          <w:t>4</w:t>
        </w:r>
        <w:r w:rsidR="000C27C1">
          <w:rPr>
            <w:noProof/>
            <w:webHidden/>
          </w:rPr>
          <w:fldChar w:fldCharType="end"/>
        </w:r>
      </w:hyperlink>
    </w:p>
    <w:p w14:paraId="52644EDE" w14:textId="745710CB" w:rsidR="000C27C1" w:rsidRDefault="00646DA0">
      <w:pPr>
        <w:pStyle w:val="TDC2"/>
        <w:tabs>
          <w:tab w:val="left" w:pos="880"/>
        </w:tabs>
        <w:rPr>
          <w:rFonts w:asciiTheme="minorHAnsi" w:eastAsiaTheme="minorEastAsia" w:hAnsiTheme="minorHAnsi" w:cstheme="minorBidi"/>
          <w:b w:val="0"/>
          <w:noProof/>
          <w:szCs w:val="22"/>
        </w:rPr>
      </w:pPr>
      <w:hyperlink w:anchor="_Toc66374637" w:history="1">
        <w:r w:rsidR="000C27C1" w:rsidRPr="00B775F7">
          <w:rPr>
            <w:rStyle w:val="Hipervnculo"/>
            <w:noProof/>
          </w:rPr>
          <w:t>2.1.</w:t>
        </w:r>
        <w:r w:rsidR="000C27C1">
          <w:rPr>
            <w:rFonts w:asciiTheme="minorHAnsi" w:eastAsiaTheme="minorEastAsia" w:hAnsiTheme="minorHAnsi" w:cstheme="minorBidi"/>
            <w:b w:val="0"/>
            <w:noProof/>
            <w:szCs w:val="22"/>
          </w:rPr>
          <w:tab/>
        </w:r>
        <w:r w:rsidR="000C27C1" w:rsidRPr="00B775F7">
          <w:rPr>
            <w:rStyle w:val="Hipervnculo"/>
            <w:noProof/>
          </w:rPr>
          <w:t>IDE</w:t>
        </w:r>
        <w:r w:rsidR="000C27C1">
          <w:rPr>
            <w:noProof/>
            <w:webHidden/>
          </w:rPr>
          <w:tab/>
        </w:r>
        <w:r w:rsidR="000C27C1">
          <w:rPr>
            <w:noProof/>
            <w:webHidden/>
          </w:rPr>
          <w:fldChar w:fldCharType="begin"/>
        </w:r>
        <w:r w:rsidR="000C27C1">
          <w:rPr>
            <w:noProof/>
            <w:webHidden/>
          </w:rPr>
          <w:instrText xml:space="preserve"> PAGEREF _Toc66374637 \h </w:instrText>
        </w:r>
        <w:r w:rsidR="000C27C1">
          <w:rPr>
            <w:noProof/>
            <w:webHidden/>
          </w:rPr>
        </w:r>
        <w:r w:rsidR="000C27C1">
          <w:rPr>
            <w:noProof/>
            <w:webHidden/>
          </w:rPr>
          <w:fldChar w:fldCharType="separate"/>
        </w:r>
        <w:r w:rsidR="000C27C1">
          <w:rPr>
            <w:noProof/>
            <w:webHidden/>
          </w:rPr>
          <w:t>4</w:t>
        </w:r>
        <w:r w:rsidR="000C27C1">
          <w:rPr>
            <w:noProof/>
            <w:webHidden/>
          </w:rPr>
          <w:fldChar w:fldCharType="end"/>
        </w:r>
      </w:hyperlink>
    </w:p>
    <w:p w14:paraId="6D328AF7" w14:textId="1352E869" w:rsidR="000C27C1" w:rsidRDefault="00646DA0">
      <w:pPr>
        <w:pStyle w:val="TDC2"/>
        <w:tabs>
          <w:tab w:val="left" w:pos="880"/>
        </w:tabs>
        <w:rPr>
          <w:rFonts w:asciiTheme="minorHAnsi" w:eastAsiaTheme="minorEastAsia" w:hAnsiTheme="minorHAnsi" w:cstheme="minorBidi"/>
          <w:b w:val="0"/>
          <w:noProof/>
          <w:szCs w:val="22"/>
        </w:rPr>
      </w:pPr>
      <w:hyperlink w:anchor="_Toc66374638" w:history="1">
        <w:r w:rsidR="000C27C1" w:rsidRPr="00B775F7">
          <w:rPr>
            <w:rStyle w:val="Hipervnculo"/>
            <w:noProof/>
          </w:rPr>
          <w:t>2.2.</w:t>
        </w:r>
        <w:r w:rsidR="000C27C1">
          <w:rPr>
            <w:rFonts w:asciiTheme="minorHAnsi" w:eastAsiaTheme="minorEastAsia" w:hAnsiTheme="minorHAnsi" w:cstheme="minorBidi"/>
            <w:b w:val="0"/>
            <w:noProof/>
            <w:szCs w:val="22"/>
          </w:rPr>
          <w:tab/>
        </w:r>
        <w:r w:rsidR="000C27C1" w:rsidRPr="00B775F7">
          <w:rPr>
            <w:rStyle w:val="Hipervnculo"/>
            <w:noProof/>
          </w:rPr>
          <w:t>Paquetes usados</w:t>
        </w:r>
        <w:r w:rsidR="000C27C1">
          <w:rPr>
            <w:noProof/>
            <w:webHidden/>
          </w:rPr>
          <w:tab/>
        </w:r>
        <w:r w:rsidR="000C27C1">
          <w:rPr>
            <w:noProof/>
            <w:webHidden/>
          </w:rPr>
          <w:fldChar w:fldCharType="begin"/>
        </w:r>
        <w:r w:rsidR="000C27C1">
          <w:rPr>
            <w:noProof/>
            <w:webHidden/>
          </w:rPr>
          <w:instrText xml:space="preserve"> PAGEREF _Toc66374638 \h </w:instrText>
        </w:r>
        <w:r w:rsidR="000C27C1">
          <w:rPr>
            <w:noProof/>
            <w:webHidden/>
          </w:rPr>
        </w:r>
        <w:r w:rsidR="000C27C1">
          <w:rPr>
            <w:noProof/>
            <w:webHidden/>
          </w:rPr>
          <w:fldChar w:fldCharType="separate"/>
        </w:r>
        <w:r w:rsidR="000C27C1">
          <w:rPr>
            <w:noProof/>
            <w:webHidden/>
          </w:rPr>
          <w:t>4</w:t>
        </w:r>
        <w:r w:rsidR="000C27C1">
          <w:rPr>
            <w:noProof/>
            <w:webHidden/>
          </w:rPr>
          <w:fldChar w:fldCharType="end"/>
        </w:r>
      </w:hyperlink>
    </w:p>
    <w:p w14:paraId="470A0A49" w14:textId="26B34218" w:rsidR="000C27C1" w:rsidRDefault="00646DA0">
      <w:pPr>
        <w:pStyle w:val="TDC2"/>
        <w:tabs>
          <w:tab w:val="left" w:pos="880"/>
        </w:tabs>
        <w:rPr>
          <w:rFonts w:asciiTheme="minorHAnsi" w:eastAsiaTheme="minorEastAsia" w:hAnsiTheme="minorHAnsi" w:cstheme="minorBidi"/>
          <w:b w:val="0"/>
          <w:noProof/>
          <w:szCs w:val="22"/>
        </w:rPr>
      </w:pPr>
      <w:hyperlink w:anchor="_Toc66374639" w:history="1">
        <w:r w:rsidR="000C27C1" w:rsidRPr="00B775F7">
          <w:rPr>
            <w:rStyle w:val="Hipervnculo"/>
            <w:noProof/>
          </w:rPr>
          <w:t>2.3.</w:t>
        </w:r>
        <w:r w:rsidR="000C27C1">
          <w:rPr>
            <w:rFonts w:asciiTheme="minorHAnsi" w:eastAsiaTheme="minorEastAsia" w:hAnsiTheme="minorHAnsi" w:cstheme="minorBidi"/>
            <w:b w:val="0"/>
            <w:noProof/>
            <w:szCs w:val="22"/>
          </w:rPr>
          <w:tab/>
        </w:r>
        <w:r w:rsidR="000C27C1" w:rsidRPr="00B775F7">
          <w:rPr>
            <w:rStyle w:val="Hipervnculo"/>
            <w:noProof/>
          </w:rPr>
          <w:t>Dificultades</w:t>
        </w:r>
        <w:r w:rsidR="000C27C1">
          <w:rPr>
            <w:noProof/>
            <w:webHidden/>
          </w:rPr>
          <w:tab/>
        </w:r>
        <w:r w:rsidR="000C27C1">
          <w:rPr>
            <w:noProof/>
            <w:webHidden/>
          </w:rPr>
          <w:fldChar w:fldCharType="begin"/>
        </w:r>
        <w:r w:rsidR="000C27C1">
          <w:rPr>
            <w:noProof/>
            <w:webHidden/>
          </w:rPr>
          <w:instrText xml:space="preserve"> PAGEREF _Toc66374639 \h </w:instrText>
        </w:r>
        <w:r w:rsidR="000C27C1">
          <w:rPr>
            <w:noProof/>
            <w:webHidden/>
          </w:rPr>
        </w:r>
        <w:r w:rsidR="000C27C1">
          <w:rPr>
            <w:noProof/>
            <w:webHidden/>
          </w:rPr>
          <w:fldChar w:fldCharType="separate"/>
        </w:r>
        <w:r w:rsidR="000C27C1">
          <w:rPr>
            <w:noProof/>
            <w:webHidden/>
          </w:rPr>
          <w:t>4</w:t>
        </w:r>
        <w:r w:rsidR="000C27C1">
          <w:rPr>
            <w:noProof/>
            <w:webHidden/>
          </w:rPr>
          <w:fldChar w:fldCharType="end"/>
        </w:r>
      </w:hyperlink>
    </w:p>
    <w:p w14:paraId="6739635D" w14:textId="74AD22C5" w:rsidR="000C27C1" w:rsidRDefault="00646DA0">
      <w:pPr>
        <w:pStyle w:val="TDC1"/>
        <w:tabs>
          <w:tab w:val="left" w:pos="708"/>
          <w:tab w:val="right" w:pos="8494"/>
        </w:tabs>
        <w:rPr>
          <w:rFonts w:asciiTheme="minorHAnsi" w:eastAsiaTheme="minorEastAsia" w:hAnsiTheme="minorHAnsi" w:cstheme="minorBidi"/>
          <w:b w:val="0"/>
          <w:noProof/>
          <w:color w:val="auto"/>
          <w:szCs w:val="22"/>
          <w:u w:val="none"/>
        </w:rPr>
      </w:pPr>
      <w:hyperlink w:anchor="_Toc66374640" w:history="1">
        <w:r w:rsidR="000C27C1" w:rsidRPr="00B775F7">
          <w:rPr>
            <w:rStyle w:val="Hipervnculo"/>
            <w:noProof/>
          </w:rPr>
          <w:t>3.</w:t>
        </w:r>
        <w:r w:rsidR="000C27C1">
          <w:rPr>
            <w:rFonts w:asciiTheme="minorHAnsi" w:eastAsiaTheme="minorEastAsia" w:hAnsiTheme="minorHAnsi" w:cstheme="minorBidi"/>
            <w:b w:val="0"/>
            <w:noProof/>
            <w:color w:val="auto"/>
            <w:szCs w:val="22"/>
            <w:u w:val="none"/>
          </w:rPr>
          <w:tab/>
        </w:r>
        <w:r w:rsidR="000C27C1" w:rsidRPr="00B775F7">
          <w:rPr>
            <w:rStyle w:val="Hipervnculo"/>
            <w:noProof/>
          </w:rPr>
          <w:t>Datos</w:t>
        </w:r>
        <w:r w:rsidR="000C27C1">
          <w:rPr>
            <w:noProof/>
            <w:webHidden/>
          </w:rPr>
          <w:tab/>
        </w:r>
        <w:r w:rsidR="000C27C1">
          <w:rPr>
            <w:noProof/>
            <w:webHidden/>
          </w:rPr>
          <w:fldChar w:fldCharType="begin"/>
        </w:r>
        <w:r w:rsidR="000C27C1">
          <w:rPr>
            <w:noProof/>
            <w:webHidden/>
          </w:rPr>
          <w:instrText xml:space="preserve"> PAGEREF _Toc66374640 \h </w:instrText>
        </w:r>
        <w:r w:rsidR="000C27C1">
          <w:rPr>
            <w:noProof/>
            <w:webHidden/>
          </w:rPr>
        </w:r>
        <w:r w:rsidR="000C27C1">
          <w:rPr>
            <w:noProof/>
            <w:webHidden/>
          </w:rPr>
          <w:fldChar w:fldCharType="separate"/>
        </w:r>
        <w:r w:rsidR="000C27C1">
          <w:rPr>
            <w:noProof/>
            <w:webHidden/>
          </w:rPr>
          <w:t>5</w:t>
        </w:r>
        <w:r w:rsidR="000C27C1">
          <w:rPr>
            <w:noProof/>
            <w:webHidden/>
          </w:rPr>
          <w:fldChar w:fldCharType="end"/>
        </w:r>
      </w:hyperlink>
    </w:p>
    <w:p w14:paraId="25467178" w14:textId="1FA5E69D" w:rsidR="0052483D" w:rsidRPr="006233B7" w:rsidRDefault="00AF7DE6" w:rsidP="002676A6">
      <w:pPr>
        <w:pStyle w:val="Ttulo3"/>
        <w:sectPr w:rsidR="0052483D" w:rsidRPr="006233B7" w:rsidSect="0052483D">
          <w:headerReference w:type="first" r:id="rId10"/>
          <w:footerReference w:type="first" r:id="rId11"/>
          <w:pgSz w:w="11906" w:h="16838"/>
          <w:pgMar w:top="1417" w:right="1701" w:bottom="1417" w:left="1701" w:header="708" w:footer="708" w:gutter="0"/>
          <w:cols w:space="708"/>
          <w:titlePg/>
          <w:docGrid w:linePitch="360"/>
        </w:sectPr>
      </w:pPr>
      <w:r>
        <w:rPr>
          <w:rFonts w:ascii="Roboto Medium" w:hAnsi="Roboto Medium"/>
          <w:b/>
          <w:color w:val="C2002F"/>
          <w:sz w:val="22"/>
          <w:u w:val="single"/>
        </w:rPr>
        <w:fldChar w:fldCharType="end"/>
      </w:r>
    </w:p>
    <w:p w14:paraId="1A7BBCBF" w14:textId="77777777" w:rsidR="00AE18D1" w:rsidRDefault="00AE18D1" w:rsidP="00AE18D1"/>
    <w:p w14:paraId="2BCBC778" w14:textId="5BDC78BA" w:rsidR="00AE18D1" w:rsidRDefault="00657CBF" w:rsidP="006F081E">
      <w:pPr>
        <w:pStyle w:val="Ttulo1"/>
      </w:pPr>
      <w:bookmarkStart w:id="0" w:name="_Toc66374635"/>
      <w:r>
        <w:t>Motivación del trabajo</w:t>
      </w:r>
      <w:bookmarkEnd w:id="0"/>
    </w:p>
    <w:p w14:paraId="545C4E5F" w14:textId="74377DBB" w:rsidR="00742080" w:rsidRDefault="00742080" w:rsidP="00742080"/>
    <w:p w14:paraId="0FDF6C5E" w14:textId="16879934" w:rsidR="00742080" w:rsidRDefault="00513C7B" w:rsidP="00513C7B">
      <w:pPr>
        <w:pStyle w:val="TXTnormal"/>
        <w:ind w:firstLine="360"/>
      </w:pPr>
      <w:r>
        <w:t xml:space="preserve">La motivación para la realización del presente trabajo viene dada en primer lugar por la necesidad de crear un EDA para el </w:t>
      </w:r>
      <w:proofErr w:type="spellStart"/>
      <w:r>
        <w:t>bootcamp</w:t>
      </w:r>
      <w:proofErr w:type="spellEnd"/>
      <w:r>
        <w:t xml:space="preserve"> que estoy cursando actualmente.</w:t>
      </w:r>
    </w:p>
    <w:p w14:paraId="6B0D1AC8" w14:textId="70C96204" w:rsidR="00513C7B" w:rsidRDefault="00513C7B" w:rsidP="00742080">
      <w:pPr>
        <w:pStyle w:val="TXTnormal"/>
      </w:pPr>
    </w:p>
    <w:p w14:paraId="78C21AED" w14:textId="6B4022B6" w:rsidR="00513C7B" w:rsidRDefault="00513C7B" w:rsidP="00513C7B">
      <w:pPr>
        <w:pStyle w:val="TXTnormal"/>
        <w:ind w:firstLine="360"/>
      </w:pPr>
      <w:r>
        <w:t>En segundo lugar, una moneda no representa solo un papel o medio electrónico mediante el cual adquieres productos y servicios, sino que también representa la confianza en las instituciones que gobiernan por parte de los ciudadanos que la usan y por parte de los Estados y/o inversores que tienen su dinero guardado en una determinada divisa.</w:t>
      </w:r>
    </w:p>
    <w:p w14:paraId="16807E9B" w14:textId="5A85B5BB" w:rsidR="00513C7B" w:rsidRDefault="00513C7B" w:rsidP="00742080">
      <w:pPr>
        <w:pStyle w:val="TXTnormal"/>
      </w:pPr>
    </w:p>
    <w:p w14:paraId="5699B454" w14:textId="7C70BEF3" w:rsidR="00513C7B" w:rsidRDefault="00513C7B" w:rsidP="00513C7B">
      <w:pPr>
        <w:pStyle w:val="TXTnormal"/>
        <w:ind w:firstLine="360"/>
      </w:pPr>
      <w:r>
        <w:t xml:space="preserve">El explorar qué pasa realmente cuando acontece una crisis, bien sea mundial, bien sea localizada nos hace ver en realidad qué tan fuerte es una moneda y que capacidad tiene de afrontar períodos no favorables bien sean para la economía en general, como por ejemplo la crisis hipotecaria de 2008 o para una zona en particular de la economía, como, por ejemplo, </w:t>
      </w:r>
      <w:r w:rsidR="00AC1D00">
        <w:t>la crisis de deuda griega de 2012, que no solamente puso en jaque al Euro como moneda, sino también toda la confianza en que el proyecto de la Unión Europea sea realmente sostenible.</w:t>
      </w:r>
    </w:p>
    <w:p w14:paraId="0C5A6BC3" w14:textId="03E4D882" w:rsidR="00AC1D00" w:rsidRDefault="00AC1D00" w:rsidP="00513C7B">
      <w:pPr>
        <w:pStyle w:val="TXTnormal"/>
        <w:ind w:firstLine="360"/>
      </w:pPr>
    </w:p>
    <w:p w14:paraId="7D529D55" w14:textId="77D004D2" w:rsidR="0032347D" w:rsidRDefault="00AC1D00" w:rsidP="00513C7B">
      <w:pPr>
        <w:pStyle w:val="TXTnormal"/>
        <w:ind w:firstLine="360"/>
      </w:pPr>
      <w:r>
        <w:t xml:space="preserve">Por lo tanto, el simple hecho de evaluar el medio de pago por bienes y servicios de un país o zona económica </w:t>
      </w:r>
      <w:r w:rsidR="0032347D">
        <w:t>es un buen medidor para evaluar como está la situación global.</w:t>
      </w:r>
    </w:p>
    <w:p w14:paraId="0255F1BE" w14:textId="77777777" w:rsidR="0032347D" w:rsidRDefault="0032347D">
      <w:pPr>
        <w:rPr>
          <w:rFonts w:cs="Roboto-Regular"/>
          <w:color w:val="000000"/>
          <w:sz w:val="24"/>
          <w:szCs w:val="20"/>
          <w:lang w:val="es-ES_tradnl"/>
        </w:rPr>
      </w:pPr>
      <w:r>
        <w:br w:type="page"/>
      </w:r>
    </w:p>
    <w:p w14:paraId="54B32645" w14:textId="20A198BB" w:rsidR="00AC1D00" w:rsidRDefault="0032347D" w:rsidP="006F081E">
      <w:pPr>
        <w:pStyle w:val="Ttulo1"/>
      </w:pPr>
      <w:bookmarkStart w:id="1" w:name="_Toc66374636"/>
      <w:r>
        <w:lastRenderedPageBreak/>
        <w:t>Aspectos técnicos</w:t>
      </w:r>
      <w:bookmarkEnd w:id="1"/>
    </w:p>
    <w:p w14:paraId="726D094F" w14:textId="5C0B118F" w:rsidR="0032347D" w:rsidRDefault="0032347D" w:rsidP="0032347D"/>
    <w:p w14:paraId="2FAD9083" w14:textId="2A4F4B9A" w:rsidR="0032347D" w:rsidRDefault="0032347D" w:rsidP="0032347D">
      <w:pPr>
        <w:pStyle w:val="Ttulo2"/>
        <w:rPr>
          <w:lang w:val="es-ES"/>
        </w:rPr>
      </w:pPr>
      <w:bookmarkStart w:id="2" w:name="_Toc66374637"/>
      <w:r>
        <w:rPr>
          <w:lang w:val="es-ES"/>
        </w:rPr>
        <w:t>IDE</w:t>
      </w:r>
      <w:bookmarkEnd w:id="2"/>
    </w:p>
    <w:p w14:paraId="123AB0FF" w14:textId="0A50A9F1" w:rsidR="0032347D" w:rsidRDefault="0032347D" w:rsidP="0032347D"/>
    <w:p w14:paraId="539440AB" w14:textId="415BF647" w:rsidR="0032347D" w:rsidRDefault="0032347D" w:rsidP="006F081E">
      <w:pPr>
        <w:pStyle w:val="TXTnormal"/>
        <w:ind w:left="792" w:firstLine="624"/>
      </w:pPr>
      <w:r>
        <w:t xml:space="preserve">El código se ha desarrollado íntegramente usando el IDE de </w:t>
      </w:r>
      <w:proofErr w:type="spellStart"/>
      <w:r>
        <w:t>Pycharm</w:t>
      </w:r>
      <w:proofErr w:type="spellEnd"/>
      <w:r>
        <w:t>, sin apoyo de “</w:t>
      </w:r>
      <w:proofErr w:type="spellStart"/>
      <w:r>
        <w:t>Jupyter</w:t>
      </w:r>
      <w:proofErr w:type="spellEnd"/>
      <w:r>
        <w:t xml:space="preserve"> Notebook” o “</w:t>
      </w:r>
      <w:proofErr w:type="spellStart"/>
      <w:r>
        <w:t>Jupyter</w:t>
      </w:r>
      <w:proofErr w:type="spellEnd"/>
      <w:r>
        <w:t xml:space="preserve"> </w:t>
      </w:r>
      <w:proofErr w:type="spellStart"/>
      <w:r>
        <w:t>Lab</w:t>
      </w:r>
      <w:proofErr w:type="spellEnd"/>
      <w:r>
        <w:t>”.</w:t>
      </w:r>
    </w:p>
    <w:p w14:paraId="0003E18E" w14:textId="2FF0BD4F" w:rsidR="0032347D" w:rsidRDefault="0032347D" w:rsidP="0032347D">
      <w:pPr>
        <w:pStyle w:val="TXTnormal"/>
        <w:ind w:left="792"/>
      </w:pPr>
    </w:p>
    <w:p w14:paraId="419B466F" w14:textId="1ABEC6C6" w:rsidR="0032347D" w:rsidRDefault="0032347D" w:rsidP="0032347D">
      <w:pPr>
        <w:pStyle w:val="Ttulo2"/>
        <w:rPr>
          <w:lang w:val="es-ES"/>
        </w:rPr>
      </w:pPr>
      <w:bookmarkStart w:id="3" w:name="_Toc66374638"/>
      <w:r>
        <w:rPr>
          <w:lang w:val="es-ES"/>
        </w:rPr>
        <w:t>Paquetes usados</w:t>
      </w:r>
      <w:bookmarkEnd w:id="3"/>
    </w:p>
    <w:p w14:paraId="23DC4CCF" w14:textId="557B617D" w:rsidR="0032347D" w:rsidRDefault="0032347D" w:rsidP="0032347D"/>
    <w:p w14:paraId="7957CC67" w14:textId="7616D7E1" w:rsidR="0032347D" w:rsidRDefault="0032347D" w:rsidP="0032347D">
      <w:pPr>
        <w:pStyle w:val="TXTnormal"/>
        <w:ind w:left="792"/>
      </w:pPr>
      <w:r>
        <w:t>Los paquetes usados han sido:</w:t>
      </w:r>
    </w:p>
    <w:p w14:paraId="6564C800" w14:textId="66598C2D" w:rsidR="0032347D" w:rsidRDefault="0032347D" w:rsidP="0032347D">
      <w:pPr>
        <w:pStyle w:val="TXTnormal"/>
        <w:ind w:left="792"/>
      </w:pPr>
    </w:p>
    <w:p w14:paraId="146394EF" w14:textId="7ABAA88E" w:rsidR="0032347D" w:rsidRDefault="00AA0F63" w:rsidP="0032347D">
      <w:pPr>
        <w:pStyle w:val="TXTnormal"/>
        <w:numPr>
          <w:ilvl w:val="0"/>
          <w:numId w:val="9"/>
        </w:numPr>
      </w:pPr>
      <w:proofErr w:type="spellStart"/>
      <w:proofErr w:type="gramStart"/>
      <w:r>
        <w:t>p</w:t>
      </w:r>
      <w:r w:rsidR="0032347D">
        <w:t>lotly.graph</w:t>
      </w:r>
      <w:proofErr w:type="gramEnd"/>
      <w:r w:rsidR="0032347D">
        <w:t>_objects</w:t>
      </w:r>
      <w:proofErr w:type="spellEnd"/>
    </w:p>
    <w:p w14:paraId="07886087" w14:textId="15EBCDFF" w:rsidR="0032347D" w:rsidRDefault="0032347D" w:rsidP="0032347D">
      <w:pPr>
        <w:pStyle w:val="TXTnormal"/>
      </w:pPr>
    </w:p>
    <w:p w14:paraId="124A76E6" w14:textId="0FCE78D1" w:rsidR="0032347D" w:rsidRDefault="00AA0F63" w:rsidP="0032347D">
      <w:pPr>
        <w:pStyle w:val="TXTnormal"/>
        <w:numPr>
          <w:ilvl w:val="0"/>
          <w:numId w:val="9"/>
        </w:numPr>
      </w:pPr>
      <w:r>
        <w:t>p</w:t>
      </w:r>
      <w:r w:rsidR="0032347D">
        <w:t>andas</w:t>
      </w:r>
    </w:p>
    <w:p w14:paraId="14F202F0" w14:textId="77777777" w:rsidR="0032347D" w:rsidRDefault="0032347D" w:rsidP="0032347D">
      <w:pPr>
        <w:pStyle w:val="Prrafodelista"/>
      </w:pPr>
    </w:p>
    <w:p w14:paraId="5B779091" w14:textId="0DAB0222" w:rsidR="0032347D" w:rsidRDefault="00AA0F63" w:rsidP="0032347D">
      <w:pPr>
        <w:pStyle w:val="TXTnormal"/>
        <w:numPr>
          <w:ilvl w:val="0"/>
          <w:numId w:val="9"/>
        </w:numPr>
      </w:pPr>
      <w:proofErr w:type="spellStart"/>
      <w:r>
        <w:t>d</w:t>
      </w:r>
      <w:r w:rsidR="0032347D">
        <w:t>atetime</w:t>
      </w:r>
      <w:proofErr w:type="spellEnd"/>
    </w:p>
    <w:p w14:paraId="0A392962" w14:textId="77777777" w:rsidR="0032347D" w:rsidRDefault="0032347D" w:rsidP="0032347D">
      <w:pPr>
        <w:pStyle w:val="Prrafodelista"/>
      </w:pPr>
    </w:p>
    <w:p w14:paraId="0DF8BC61" w14:textId="66355FED" w:rsidR="0032347D" w:rsidRDefault="00AA0F63" w:rsidP="0032347D">
      <w:pPr>
        <w:pStyle w:val="TXTnormal"/>
        <w:numPr>
          <w:ilvl w:val="0"/>
          <w:numId w:val="9"/>
        </w:numPr>
      </w:pPr>
      <w:proofErr w:type="spellStart"/>
      <w:r>
        <w:t>s</w:t>
      </w:r>
      <w:r w:rsidR="0032347D">
        <w:t>eaborn</w:t>
      </w:r>
      <w:proofErr w:type="spellEnd"/>
    </w:p>
    <w:p w14:paraId="23A59304" w14:textId="77777777" w:rsidR="0032347D" w:rsidRDefault="0032347D" w:rsidP="0032347D">
      <w:pPr>
        <w:pStyle w:val="Prrafodelista"/>
      </w:pPr>
    </w:p>
    <w:p w14:paraId="08D9B947" w14:textId="372CE8B7" w:rsidR="0032347D" w:rsidRDefault="00AA0F63" w:rsidP="0032347D">
      <w:pPr>
        <w:pStyle w:val="TXTnormal"/>
        <w:numPr>
          <w:ilvl w:val="0"/>
          <w:numId w:val="9"/>
        </w:numPr>
      </w:pPr>
      <w:proofErr w:type="spellStart"/>
      <w:proofErr w:type="gramStart"/>
      <w:r>
        <w:t>m</w:t>
      </w:r>
      <w:r w:rsidR="0032347D">
        <w:t>atplotlib.pyplot</w:t>
      </w:r>
      <w:proofErr w:type="spellEnd"/>
      <w:proofErr w:type="gramEnd"/>
    </w:p>
    <w:p w14:paraId="16206A04" w14:textId="77777777" w:rsidR="0032347D" w:rsidRDefault="0032347D" w:rsidP="0032347D">
      <w:pPr>
        <w:pStyle w:val="Prrafodelista"/>
      </w:pPr>
    </w:p>
    <w:p w14:paraId="1ABE6B20" w14:textId="02F984DD" w:rsidR="0032347D" w:rsidRDefault="00AA0F63" w:rsidP="0032347D">
      <w:pPr>
        <w:pStyle w:val="TXTnormal"/>
        <w:numPr>
          <w:ilvl w:val="0"/>
          <w:numId w:val="9"/>
        </w:numPr>
      </w:pPr>
      <w:proofErr w:type="spellStart"/>
      <w:r>
        <w:t>n</w:t>
      </w:r>
      <w:r w:rsidR="0032347D">
        <w:t>umpy</w:t>
      </w:r>
      <w:proofErr w:type="spellEnd"/>
    </w:p>
    <w:p w14:paraId="0B1AE472" w14:textId="77777777" w:rsidR="0032347D" w:rsidRDefault="0032347D" w:rsidP="0032347D">
      <w:pPr>
        <w:pStyle w:val="Prrafodelista"/>
      </w:pPr>
    </w:p>
    <w:p w14:paraId="6244F940" w14:textId="0075634D" w:rsidR="0032347D" w:rsidRDefault="00AA0F63" w:rsidP="0032347D">
      <w:pPr>
        <w:pStyle w:val="TXTnormal"/>
        <w:numPr>
          <w:ilvl w:val="0"/>
          <w:numId w:val="9"/>
        </w:numPr>
      </w:pPr>
      <w:proofErr w:type="spellStart"/>
      <w:r>
        <w:t>m</w:t>
      </w:r>
      <w:r w:rsidR="0032347D">
        <w:t>atplotlib</w:t>
      </w:r>
      <w:proofErr w:type="spellEnd"/>
    </w:p>
    <w:p w14:paraId="6F0DF384" w14:textId="77777777" w:rsidR="00AA0F63" w:rsidRDefault="00AA0F63" w:rsidP="00AA0F63">
      <w:pPr>
        <w:pStyle w:val="Prrafodelista"/>
      </w:pPr>
    </w:p>
    <w:p w14:paraId="326F3340" w14:textId="17A02073" w:rsidR="00AA0F63" w:rsidRDefault="00AA0F63" w:rsidP="00AA0F63">
      <w:pPr>
        <w:pStyle w:val="Ttulo2"/>
        <w:rPr>
          <w:lang w:val="es-ES"/>
        </w:rPr>
      </w:pPr>
      <w:bookmarkStart w:id="4" w:name="_Toc66374639"/>
      <w:r>
        <w:rPr>
          <w:lang w:val="es-ES"/>
        </w:rPr>
        <w:t>Dificultades</w:t>
      </w:r>
      <w:bookmarkEnd w:id="4"/>
    </w:p>
    <w:p w14:paraId="75098FD9" w14:textId="775FD444" w:rsidR="00AA0F63" w:rsidRDefault="00AA0F63" w:rsidP="00AA0F63">
      <w:pPr>
        <w:ind w:left="792"/>
      </w:pPr>
    </w:p>
    <w:p w14:paraId="325F2D7D" w14:textId="0D1F2A91" w:rsidR="00AA0F63" w:rsidRDefault="006F081E" w:rsidP="006F081E">
      <w:pPr>
        <w:pStyle w:val="TXTnormal"/>
        <w:ind w:left="792" w:firstLine="624"/>
      </w:pPr>
      <w:r>
        <w:t xml:space="preserve">Las principales dificultades encontradas en la realización del trabajo son referentes a la sintaxis de </w:t>
      </w:r>
      <w:proofErr w:type="spellStart"/>
      <w:r>
        <w:t>Seaborn</w:t>
      </w:r>
      <w:proofErr w:type="spellEnd"/>
      <w:r>
        <w:t xml:space="preserve">, </w:t>
      </w:r>
      <w:proofErr w:type="spellStart"/>
      <w:r>
        <w:t>Plotly</w:t>
      </w:r>
      <w:proofErr w:type="spellEnd"/>
      <w:r>
        <w:t xml:space="preserve"> y Pandas</w:t>
      </w:r>
    </w:p>
    <w:p w14:paraId="7E7A85A1" w14:textId="3D6566D4" w:rsidR="006F081E" w:rsidRDefault="006F081E" w:rsidP="006F081E">
      <w:pPr>
        <w:pStyle w:val="TXTnormal"/>
        <w:ind w:left="792"/>
      </w:pPr>
    </w:p>
    <w:p w14:paraId="762697DF" w14:textId="49AE3E3D" w:rsidR="006F081E" w:rsidRDefault="006F081E" w:rsidP="006F081E">
      <w:pPr>
        <w:pStyle w:val="TXTnormal"/>
        <w:ind w:left="792" w:firstLine="624"/>
      </w:pPr>
      <w:r>
        <w:t xml:space="preserve">En </w:t>
      </w:r>
      <w:proofErr w:type="spellStart"/>
      <w:r>
        <w:t>Plotly</w:t>
      </w:r>
      <w:proofErr w:type="spellEnd"/>
      <w:r>
        <w:t xml:space="preserve"> las dificultades son debidas a que la parte que yo necesitaba para graficar (velas japonesas) no tenía una documentación adecuadamente desarrollada, por lo cual requirió</w:t>
      </w:r>
      <w:r w:rsidR="0027358D">
        <w:t xml:space="preserve"> mucho tiempo</w:t>
      </w:r>
      <w:r>
        <w:t xml:space="preserve"> a investigación en plataformas alternativas fuera de la documentación oficial.</w:t>
      </w:r>
    </w:p>
    <w:p w14:paraId="307896AE" w14:textId="1D39594B" w:rsidR="006F081E" w:rsidRDefault="006F081E" w:rsidP="006F081E">
      <w:pPr>
        <w:pStyle w:val="TXTnormal"/>
        <w:ind w:left="792" w:firstLine="624"/>
      </w:pPr>
    </w:p>
    <w:p w14:paraId="3C23620C" w14:textId="1F4ABB21" w:rsidR="006F081E" w:rsidRDefault="006F081E" w:rsidP="006F081E">
      <w:pPr>
        <w:pStyle w:val="TXTnormal"/>
        <w:ind w:left="792" w:firstLine="624"/>
      </w:pPr>
      <w:r>
        <w:t xml:space="preserve">En </w:t>
      </w:r>
      <w:proofErr w:type="spellStart"/>
      <w:r>
        <w:t>Seaborn</w:t>
      </w:r>
      <w:proofErr w:type="spellEnd"/>
      <w:r>
        <w:t>, la principal dificultad fue la creación de una paleta de colores totalmente personalizada para que los colores cuadrasen con los usados en la presentación.</w:t>
      </w:r>
    </w:p>
    <w:p w14:paraId="10F9B49D" w14:textId="5692936C" w:rsidR="006F081E" w:rsidRDefault="006F081E" w:rsidP="006F081E">
      <w:pPr>
        <w:pStyle w:val="TXTnormal"/>
        <w:ind w:left="792" w:firstLine="624"/>
      </w:pPr>
    </w:p>
    <w:p w14:paraId="502E6C67" w14:textId="19AA57B0" w:rsidR="006F081E" w:rsidRDefault="006F081E" w:rsidP="006F081E">
      <w:pPr>
        <w:pStyle w:val="TXTnormal"/>
        <w:ind w:left="792" w:firstLine="624"/>
      </w:pPr>
      <w:r>
        <w:t>En Pandas, la mayoría de las dificultades provienen de la escasa experiencia con el uso de la librería. Ya que está llena de opciones y puede hacer cosas muy complejas que requieren cierto tiempo y habilidades para aprenderlas.</w:t>
      </w:r>
    </w:p>
    <w:p w14:paraId="36F2B528" w14:textId="77777777" w:rsidR="006F081E" w:rsidRDefault="006F081E">
      <w:pPr>
        <w:rPr>
          <w:rFonts w:cs="Roboto-Regular"/>
          <w:color w:val="000000"/>
          <w:sz w:val="24"/>
          <w:szCs w:val="20"/>
          <w:lang w:val="es-ES_tradnl"/>
        </w:rPr>
      </w:pPr>
      <w:r>
        <w:br w:type="page"/>
      </w:r>
    </w:p>
    <w:p w14:paraId="1ACF317D" w14:textId="1199BE80" w:rsidR="006F081E" w:rsidRPr="006F081E" w:rsidRDefault="006F081E" w:rsidP="006F081E">
      <w:pPr>
        <w:pStyle w:val="Ttulo1"/>
      </w:pPr>
      <w:bookmarkStart w:id="5" w:name="_Toc66374640"/>
      <w:r w:rsidRPr="006F081E">
        <w:lastRenderedPageBreak/>
        <w:t>Datos</w:t>
      </w:r>
      <w:bookmarkEnd w:id="5"/>
    </w:p>
    <w:p w14:paraId="522DFD2E" w14:textId="4956AEE5" w:rsidR="006F081E" w:rsidRDefault="006F081E" w:rsidP="006F081E"/>
    <w:p w14:paraId="1D805139" w14:textId="7C1E1605" w:rsidR="006F081E" w:rsidRDefault="006F081E" w:rsidP="006F081E">
      <w:pPr>
        <w:pStyle w:val="TXTnormal"/>
        <w:ind w:firstLine="360"/>
      </w:pPr>
      <w:r>
        <w:t>La principal fuente de Datos es el banco suizo “</w:t>
      </w:r>
      <w:proofErr w:type="spellStart"/>
      <w:r>
        <w:t>Dukascopy</w:t>
      </w:r>
      <w:proofErr w:type="spellEnd"/>
      <w:r>
        <w:t>”, del cual se han extraído la mayoría de los datos, junto con los índices del Euro y del Dólar estadounidense que provienen de la web “Investing.com”, aunque estos últimos finalmente no se han usado.</w:t>
      </w:r>
    </w:p>
    <w:p w14:paraId="293FB747" w14:textId="0C66E335" w:rsidR="006F081E" w:rsidRDefault="006F081E" w:rsidP="006F081E">
      <w:pPr>
        <w:pStyle w:val="TXTnormal"/>
        <w:ind w:firstLine="360"/>
      </w:pPr>
    </w:p>
    <w:p w14:paraId="45621CB6" w14:textId="00DC731F" w:rsidR="000C27C1" w:rsidRDefault="006F081E" w:rsidP="000C27C1">
      <w:pPr>
        <w:pStyle w:val="TXTnormal"/>
        <w:ind w:firstLine="360"/>
      </w:pPr>
      <w:r>
        <w:t xml:space="preserve">Aparte de </w:t>
      </w:r>
      <w:proofErr w:type="spellStart"/>
      <w:r>
        <w:t>datasets</w:t>
      </w:r>
      <w:proofErr w:type="spellEnd"/>
      <w:r>
        <w:t>, el trabajo también requiere ponerse en el contexto concreto de cada crisis sabiendo en qué fechas se inician tanto las negociaciones para un posible rescate o acción bancaria</w:t>
      </w:r>
      <w:r w:rsidR="000C27C1">
        <w:t>. Para esto se requiere información de periódicos, revistas y compañías de análisis como puedan ser “El País”, “El Mundo” o incluso la consultora Deloitte.</w:t>
      </w:r>
    </w:p>
    <w:p w14:paraId="2F09F0C5" w14:textId="2B667ACD" w:rsidR="006F081E" w:rsidRDefault="006F081E" w:rsidP="006F081E">
      <w:pPr>
        <w:pStyle w:val="TXTnormal"/>
      </w:pPr>
    </w:p>
    <w:p w14:paraId="1581DE05" w14:textId="77777777" w:rsidR="006F081E" w:rsidRPr="006F081E" w:rsidRDefault="006F081E" w:rsidP="006F081E">
      <w:pPr>
        <w:pStyle w:val="TXTnormal"/>
      </w:pPr>
    </w:p>
    <w:sectPr w:rsidR="006F081E" w:rsidRPr="006F081E" w:rsidSect="0052483D">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59F32" w14:textId="77777777" w:rsidR="00646DA0" w:rsidRDefault="00646DA0" w:rsidP="0052483D">
      <w:r>
        <w:separator/>
      </w:r>
    </w:p>
  </w:endnote>
  <w:endnote w:type="continuationSeparator" w:id="0">
    <w:p w14:paraId="4F08DAB1" w14:textId="77777777" w:rsidR="00646DA0" w:rsidRDefault="00646DA0" w:rsidP="0052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Regular">
    <w:altName w:val="Times New Roman"/>
    <w:charset w:val="00"/>
    <w:family w:val="auto"/>
    <w:pitch w:val="variable"/>
    <w:sig w:usb0="00000001" w:usb1="5000205B" w:usb2="00000020" w:usb3="00000000" w:csb0="0000019F" w:csb1="00000000"/>
  </w:font>
  <w:font w:name="Roboto Medium">
    <w:altName w:val="Times New Roman"/>
    <w:charset w:val="00"/>
    <w:family w:val="auto"/>
    <w:pitch w:val="variable"/>
    <w:sig w:usb0="00000001" w:usb1="5000217F" w:usb2="00000021" w:usb3="00000000" w:csb0="0000019F" w:csb1="00000000"/>
  </w:font>
  <w:font w:name="Roboto">
    <w:altName w:val="Times New Roman"/>
    <w:charset w:val="00"/>
    <w:family w:val="auto"/>
    <w:pitch w:val="variable"/>
    <w:sig w:usb0="00000001" w:usb1="5000217F" w:usb2="00000021" w:usb3="00000000" w:csb0="0000019F" w:csb1="00000000"/>
  </w:font>
  <w:font w:name="Roboto Thin">
    <w:altName w:val="Times New Roman"/>
    <w:charset w:val="00"/>
    <w:family w:val="auto"/>
    <w:pitch w:val="variable"/>
    <w:sig w:usb0="00000001" w:usb1="5000217F" w:usb2="00000021" w:usb3="00000000" w:csb0="0000019F" w:csb1="00000000"/>
  </w:font>
  <w:font w:name="Roboto-Regular">
    <w:altName w:val="Arial"/>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mboStd-Semibold">
    <w:altName w:val="Calibri"/>
    <w:panose1 w:val="00000000000000000000"/>
    <w:charset w:val="4D"/>
    <w:family w:val="auto"/>
    <w:notTrueType/>
    <w:pitch w:val="default"/>
    <w:sig w:usb0="00000003" w:usb1="00000000" w:usb2="00000000" w:usb3="00000000" w:csb0="00000001" w:csb1="00000000"/>
  </w:font>
  <w:font w:name="BemboSt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Roboto Light">
    <w:charset w:val="00"/>
    <w:family w:val="auto"/>
    <w:pitch w:val="variable"/>
    <w:sig w:usb0="E0000AFF"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4978E" w14:textId="24611E34" w:rsidR="00476A15" w:rsidRPr="006063A7" w:rsidRDefault="0027358D" w:rsidP="006063A7">
    <w:pPr>
      <w:pStyle w:val="PIEP"/>
      <w:pBdr>
        <w:top w:val="single" w:sz="4" w:space="1" w:color="A6A6A6"/>
      </w:pBdr>
      <w:tabs>
        <w:tab w:val="left" w:pos="4820"/>
        <w:tab w:val="right" w:pos="9064"/>
      </w:tabs>
      <w:rPr>
        <w:rFonts w:ascii="Roboto" w:hAnsi="Roboto"/>
        <w:color w:val="000000"/>
      </w:rPr>
    </w:pPr>
    <w:r>
      <w:rPr>
        <w:rFonts w:ascii="Roboto" w:hAnsi="Roboto"/>
        <w:color w:val="000000"/>
      </w:rPr>
      <w:t>Euro y crisis</w:t>
    </w:r>
    <w:r w:rsidR="00476A15" w:rsidRPr="00F86035">
      <w:rPr>
        <w:rFonts w:ascii="Roboto" w:hAnsi="Roboto"/>
        <w:color w:val="000000"/>
      </w:rPr>
      <w:tab/>
      <w:t>[</w:t>
    </w:r>
    <w:r w:rsidR="00AF7DE6" w:rsidRPr="00F86035">
      <w:rPr>
        <w:rFonts w:ascii="Roboto" w:hAnsi="Roboto"/>
        <w:color w:val="000000"/>
      </w:rPr>
      <w:fldChar w:fldCharType="begin"/>
    </w:r>
    <w:r w:rsidR="00476A15" w:rsidRPr="00F86035">
      <w:rPr>
        <w:rFonts w:ascii="Roboto" w:hAnsi="Roboto"/>
        <w:color w:val="000000"/>
      </w:rPr>
      <w:instrText>PAGE   \* MERGEFORMAT</w:instrText>
    </w:r>
    <w:r w:rsidR="00AF7DE6" w:rsidRPr="00F86035">
      <w:rPr>
        <w:rFonts w:ascii="Roboto" w:hAnsi="Roboto"/>
        <w:color w:val="000000"/>
      </w:rPr>
      <w:fldChar w:fldCharType="separate"/>
    </w:r>
    <w:r w:rsidR="00C3465F">
      <w:rPr>
        <w:rFonts w:ascii="Roboto" w:hAnsi="Roboto"/>
        <w:noProof/>
        <w:color w:val="000000"/>
      </w:rPr>
      <w:t>9</w:t>
    </w:r>
    <w:r w:rsidR="00AF7DE6" w:rsidRPr="00F86035">
      <w:rPr>
        <w:rFonts w:ascii="Roboto" w:hAnsi="Roboto"/>
        <w:color w:val="000000"/>
      </w:rPr>
      <w:fldChar w:fldCharType="end"/>
    </w:r>
    <w:r w:rsidR="00476A15" w:rsidRPr="00F86035">
      <w:rPr>
        <w:rFonts w:ascii="Roboto" w:hAnsi="Roboto"/>
        <w:color w:val="000000"/>
      </w:rPr>
      <w:t>]</w:t>
    </w:r>
    <w:r w:rsidR="00476A15" w:rsidRPr="00F86035">
      <w:rPr>
        <w:rFonts w:ascii="Roboto" w:hAnsi="Roboto"/>
        <w:color w:val="000000"/>
      </w:rPr>
      <w:tab/>
    </w:r>
    <w:r>
      <w:rPr>
        <w:rFonts w:ascii="Roboto" w:hAnsi="Roboto"/>
        <w:color w:val="000000"/>
      </w:rPr>
      <w:t>11 de marzo de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2AB86" w14:textId="0E88F68B" w:rsidR="00476A15" w:rsidRPr="006063A7" w:rsidRDefault="006930AE" w:rsidP="006063A7">
    <w:pPr>
      <w:pStyle w:val="PIEP"/>
      <w:pBdr>
        <w:top w:val="single" w:sz="4" w:space="1" w:color="A6A6A6"/>
      </w:pBdr>
      <w:tabs>
        <w:tab w:val="left" w:pos="4820"/>
        <w:tab w:val="right" w:pos="9064"/>
      </w:tabs>
      <w:rPr>
        <w:rFonts w:ascii="Roboto" w:hAnsi="Roboto"/>
        <w:color w:val="000000"/>
      </w:rPr>
    </w:pPr>
    <w:r>
      <w:rPr>
        <w:rFonts w:ascii="Roboto" w:hAnsi="Roboto"/>
        <w:color w:val="000000"/>
      </w:rPr>
      <w:t>Euro y crisis</w:t>
    </w:r>
    <w:r w:rsidR="00476A15" w:rsidRPr="00F86035">
      <w:rPr>
        <w:rFonts w:ascii="Roboto" w:hAnsi="Roboto"/>
        <w:color w:val="000000"/>
      </w:rPr>
      <w:tab/>
      <w:t>[</w:t>
    </w:r>
    <w:r w:rsidR="00AF7DE6" w:rsidRPr="00F86035">
      <w:rPr>
        <w:rFonts w:ascii="Roboto" w:hAnsi="Roboto"/>
        <w:color w:val="000000"/>
      </w:rPr>
      <w:fldChar w:fldCharType="begin"/>
    </w:r>
    <w:r w:rsidR="00476A15" w:rsidRPr="00F86035">
      <w:rPr>
        <w:rFonts w:ascii="Roboto" w:hAnsi="Roboto"/>
        <w:color w:val="000000"/>
      </w:rPr>
      <w:instrText>PAGE   \* MERGEFORMAT</w:instrText>
    </w:r>
    <w:r w:rsidR="00AF7DE6" w:rsidRPr="00F86035">
      <w:rPr>
        <w:rFonts w:ascii="Roboto" w:hAnsi="Roboto"/>
        <w:color w:val="000000"/>
      </w:rPr>
      <w:fldChar w:fldCharType="separate"/>
    </w:r>
    <w:r w:rsidR="00BB2436">
      <w:rPr>
        <w:rFonts w:ascii="Roboto" w:hAnsi="Roboto"/>
        <w:noProof/>
        <w:color w:val="000000"/>
      </w:rPr>
      <w:t>3</w:t>
    </w:r>
    <w:r w:rsidR="00AF7DE6" w:rsidRPr="00F86035">
      <w:rPr>
        <w:rFonts w:ascii="Roboto" w:hAnsi="Roboto"/>
        <w:color w:val="000000"/>
      </w:rPr>
      <w:fldChar w:fldCharType="end"/>
    </w:r>
    <w:r w:rsidR="00476A15" w:rsidRPr="00F86035">
      <w:rPr>
        <w:rFonts w:ascii="Roboto" w:hAnsi="Roboto"/>
        <w:color w:val="000000"/>
      </w:rPr>
      <w:t>]</w:t>
    </w:r>
    <w:r w:rsidR="00476A15" w:rsidRPr="00F86035">
      <w:rPr>
        <w:rFonts w:ascii="Roboto" w:hAnsi="Roboto"/>
        <w:color w:val="000000"/>
      </w:rPr>
      <w:tab/>
    </w:r>
    <w:r w:rsidR="005F5D5B">
      <w:rPr>
        <w:rFonts w:ascii="Roboto" w:hAnsi="Roboto"/>
        <w:color w:val="000000"/>
      </w:rPr>
      <w:fldChar w:fldCharType="begin"/>
    </w:r>
    <w:r w:rsidR="005F5D5B">
      <w:rPr>
        <w:rFonts w:ascii="Roboto" w:hAnsi="Roboto"/>
        <w:color w:val="000000"/>
      </w:rPr>
      <w:instrText xml:space="preserve"> TIME \@ "d' de 'MMMM' de 'yyyy" </w:instrText>
    </w:r>
    <w:r w:rsidR="005F5D5B">
      <w:rPr>
        <w:rFonts w:ascii="Roboto" w:hAnsi="Roboto"/>
        <w:color w:val="000000"/>
      </w:rPr>
      <w:fldChar w:fldCharType="separate"/>
    </w:r>
    <w:r w:rsidR="0027358D">
      <w:rPr>
        <w:rFonts w:ascii="Roboto" w:hAnsi="Roboto"/>
        <w:noProof/>
        <w:color w:val="000000"/>
      </w:rPr>
      <w:t>11 de marzo de 2021</w:t>
    </w:r>
    <w:r w:rsidR="005F5D5B">
      <w:rPr>
        <w:rFonts w:ascii="Roboto" w:hAnsi="Roboto"/>
        <w:color w:val="000000"/>
      </w:rPr>
      <w:fldChar w:fldCharType="end"/>
    </w:r>
  </w:p>
  <w:p w14:paraId="601B08CC" w14:textId="77777777" w:rsidR="00476A15" w:rsidRDefault="00476A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4E0A" w14:textId="77777777" w:rsidR="00646DA0" w:rsidRDefault="00646DA0" w:rsidP="0052483D">
      <w:r>
        <w:separator/>
      </w:r>
    </w:p>
  </w:footnote>
  <w:footnote w:type="continuationSeparator" w:id="0">
    <w:p w14:paraId="4503E925" w14:textId="77777777" w:rsidR="00646DA0" w:rsidRDefault="00646DA0" w:rsidP="00524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2FD5F" w14:textId="4385AB7F" w:rsidR="00476A15" w:rsidRDefault="0027358D" w:rsidP="0027358D">
    <w:pPr>
      <w:pStyle w:val="Encabezado"/>
      <w:tabs>
        <w:tab w:val="clear" w:pos="4252"/>
        <w:tab w:val="clear" w:pos="8504"/>
        <w:tab w:val="left" w:pos="5359"/>
      </w:tabs>
    </w:pPr>
    <w:r>
      <w:rPr>
        <w:noProof/>
      </w:rPr>
      <w:drawing>
        <wp:anchor distT="0" distB="0" distL="114300" distR="114300" simplePos="0" relativeHeight="251662336" behindDoc="1" locked="0" layoutInCell="1" allowOverlap="1" wp14:anchorId="1F99E3DA" wp14:editId="5EDB7BA3">
          <wp:simplePos x="0" y="0"/>
          <wp:positionH relativeFrom="margin">
            <wp:align>right</wp:align>
          </wp:positionH>
          <wp:positionV relativeFrom="paragraph">
            <wp:posOffset>-239174</wp:posOffset>
          </wp:positionV>
          <wp:extent cx="527050" cy="527050"/>
          <wp:effectExtent l="0" t="0" r="635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436">
      <w:fldChar w:fldCharType="begin"/>
    </w:r>
    <w:r w:rsidR="00BB2436">
      <w:instrText xml:space="preserve"> INCLUDEPICTURE "https://www.nebrija.com/images/logos/logotipo-universidad-nebrija.jpg" \* MERGEFORMATINET </w:instrText>
    </w:r>
    <w:r w:rsidR="00BB2436">
      <w:fldChar w:fldCharType="separate"/>
    </w:r>
    <w:r w:rsidR="00BB2436">
      <w:fldChar w:fldCharType="end"/>
    </w:r>
    <w:r>
      <w:tab/>
    </w:r>
  </w:p>
  <w:p w14:paraId="5FFF0D23" w14:textId="77777777" w:rsidR="00476A15" w:rsidRDefault="00476A15">
    <w:pPr>
      <w:pStyle w:val="Encabezado"/>
    </w:pPr>
  </w:p>
  <w:p w14:paraId="56A7D9A5" w14:textId="77777777" w:rsidR="00476A15" w:rsidRDefault="00476A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16FDD" w14:textId="601F1947" w:rsidR="00476A15" w:rsidRPr="00F37F8C" w:rsidRDefault="00513C7B" w:rsidP="00BB2436">
    <w:pPr>
      <w:pStyle w:val="Encabezado"/>
      <w:tabs>
        <w:tab w:val="clear" w:pos="4252"/>
        <w:tab w:val="clear" w:pos="8504"/>
        <w:tab w:val="left" w:pos="2747"/>
        <w:tab w:val="left" w:pos="3040"/>
      </w:tabs>
      <w:rPr>
        <w:szCs w:val="20"/>
      </w:rPr>
    </w:pPr>
    <w:r>
      <w:rPr>
        <w:noProof/>
      </w:rPr>
      <w:drawing>
        <wp:anchor distT="0" distB="0" distL="114300" distR="114300" simplePos="0" relativeHeight="251660288" behindDoc="1" locked="0" layoutInCell="1" allowOverlap="1" wp14:anchorId="2419A07F" wp14:editId="021F9E30">
          <wp:simplePos x="0" y="0"/>
          <wp:positionH relativeFrom="margin">
            <wp:align>right</wp:align>
          </wp:positionH>
          <wp:positionV relativeFrom="paragraph">
            <wp:posOffset>-252730</wp:posOffset>
          </wp:positionV>
          <wp:extent cx="527050" cy="52705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436">
      <w:fldChar w:fldCharType="begin"/>
    </w:r>
    <w:r w:rsidR="00BB2436">
      <w:instrText xml:space="preserve"> INCLUDEPICTURE "https://www.nebrija.com/images/logos/logotipo-universidad-nebrija.jpg" \* MERGEFORMATINET </w:instrText>
    </w:r>
    <w:r w:rsidR="00BB2436">
      <w:fldChar w:fldCharType="end"/>
    </w:r>
  </w:p>
  <w:p w14:paraId="5E6D5E87" w14:textId="77777777" w:rsidR="00476A15" w:rsidRPr="0097508A" w:rsidRDefault="00476A15" w:rsidP="006063A7">
    <w:pPr>
      <w:pStyle w:val="Cargo"/>
    </w:pPr>
  </w:p>
  <w:p w14:paraId="24D05AF4" w14:textId="77777777" w:rsidR="00476A15" w:rsidRDefault="00476A1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44C30" w14:textId="6C6A514D" w:rsidR="00476A15" w:rsidRDefault="00742080">
    <w:pPr>
      <w:pStyle w:val="Encabezado"/>
    </w:pPr>
    <w:r>
      <w:rPr>
        <w:noProof/>
      </w:rPr>
      <w:drawing>
        <wp:anchor distT="0" distB="0" distL="114300" distR="114300" simplePos="0" relativeHeight="251658240" behindDoc="1" locked="0" layoutInCell="1" allowOverlap="1" wp14:anchorId="7EC7EAF8" wp14:editId="3D8817F2">
          <wp:simplePos x="0" y="0"/>
          <wp:positionH relativeFrom="margin">
            <wp:align>right</wp:align>
          </wp:positionH>
          <wp:positionV relativeFrom="paragraph">
            <wp:posOffset>-265430</wp:posOffset>
          </wp:positionV>
          <wp:extent cx="527050" cy="527050"/>
          <wp:effectExtent l="0" t="0" r="635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436">
      <w:fldChar w:fldCharType="begin"/>
    </w:r>
    <w:r w:rsidR="00BB2436">
      <w:instrText xml:space="preserve"> INCLUDEPICTURE "https://www.nebrija.com/images/logos/logotipo-universidad-nebrija.jpg" \* MERGEFORMATINET </w:instrText>
    </w:r>
    <w:r w:rsidR="00BB2436">
      <w:fldChar w:fldCharType="end"/>
    </w:r>
  </w:p>
  <w:p w14:paraId="6A1BAA6C" w14:textId="77777777" w:rsidR="00476A15" w:rsidRDefault="00476A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D44A7"/>
    <w:multiLevelType w:val="multilevel"/>
    <w:tmpl w:val="6D44607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AE02D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AF1649"/>
    <w:multiLevelType w:val="multilevel"/>
    <w:tmpl w:val="823EF74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E5C0BFE"/>
    <w:multiLevelType w:val="multilevel"/>
    <w:tmpl w:val="EEE8CE3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D01F23"/>
    <w:multiLevelType w:val="multilevel"/>
    <w:tmpl w:val="51523DC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B5422B4"/>
    <w:multiLevelType w:val="hybridMultilevel"/>
    <w:tmpl w:val="9B7EB35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6" w15:restartNumberingAfterBreak="0">
    <w:nsid w:val="58AE47B5"/>
    <w:multiLevelType w:val="multilevel"/>
    <w:tmpl w:val="EA64979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6C156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C52E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5B"/>
    <w:rsid w:val="00000C7D"/>
    <w:rsid w:val="000067B5"/>
    <w:rsid w:val="00021364"/>
    <w:rsid w:val="00085BEB"/>
    <w:rsid w:val="000960A4"/>
    <w:rsid w:val="000C073B"/>
    <w:rsid w:val="000C27C1"/>
    <w:rsid w:val="00135E80"/>
    <w:rsid w:val="002501AD"/>
    <w:rsid w:val="002676A6"/>
    <w:rsid w:val="0027358D"/>
    <w:rsid w:val="002E66DE"/>
    <w:rsid w:val="003169AC"/>
    <w:rsid w:val="0032347D"/>
    <w:rsid w:val="00386801"/>
    <w:rsid w:val="003A6E66"/>
    <w:rsid w:val="003D6D7C"/>
    <w:rsid w:val="004553A0"/>
    <w:rsid w:val="00476A15"/>
    <w:rsid w:val="00513C7B"/>
    <w:rsid w:val="0052483D"/>
    <w:rsid w:val="00525864"/>
    <w:rsid w:val="005451E0"/>
    <w:rsid w:val="005A4914"/>
    <w:rsid w:val="005E7BA5"/>
    <w:rsid w:val="005F5D5B"/>
    <w:rsid w:val="005F5F31"/>
    <w:rsid w:val="00606216"/>
    <w:rsid w:val="006063A7"/>
    <w:rsid w:val="00614122"/>
    <w:rsid w:val="006233B7"/>
    <w:rsid w:val="00640F3E"/>
    <w:rsid w:val="00646219"/>
    <w:rsid w:val="00646DA0"/>
    <w:rsid w:val="00657CBF"/>
    <w:rsid w:val="006930AE"/>
    <w:rsid w:val="006F081E"/>
    <w:rsid w:val="00742080"/>
    <w:rsid w:val="007673AE"/>
    <w:rsid w:val="00837A8C"/>
    <w:rsid w:val="008419C8"/>
    <w:rsid w:val="00852E78"/>
    <w:rsid w:val="00864B56"/>
    <w:rsid w:val="00876DDF"/>
    <w:rsid w:val="00954593"/>
    <w:rsid w:val="00AA0F63"/>
    <w:rsid w:val="00AA1F11"/>
    <w:rsid w:val="00AB0745"/>
    <w:rsid w:val="00AB60D0"/>
    <w:rsid w:val="00AC1D00"/>
    <w:rsid w:val="00AE18D1"/>
    <w:rsid w:val="00AF7DE6"/>
    <w:rsid w:val="00B54FE7"/>
    <w:rsid w:val="00BB2436"/>
    <w:rsid w:val="00BD01B6"/>
    <w:rsid w:val="00BD2B28"/>
    <w:rsid w:val="00C3465F"/>
    <w:rsid w:val="00CB4D96"/>
    <w:rsid w:val="00D13C09"/>
    <w:rsid w:val="00D635A0"/>
    <w:rsid w:val="00DA6EB7"/>
    <w:rsid w:val="00E666FD"/>
    <w:rsid w:val="00F866D8"/>
    <w:rsid w:val="00FA5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4ADCB"/>
  <w15:chartTrackingRefBased/>
  <w15:docId w15:val="{032DE690-B636-473B-842F-1D6947BB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83D"/>
    <w:rPr>
      <w:rFonts w:ascii="Roboto Regular" w:eastAsia="Times New Roman" w:hAnsi="Roboto Regular"/>
      <w:szCs w:val="24"/>
      <w:lang w:eastAsia="es-ES"/>
    </w:rPr>
  </w:style>
  <w:style w:type="paragraph" w:styleId="Ttulo1">
    <w:name w:val="heading 1"/>
    <w:basedOn w:val="Normal"/>
    <w:next w:val="Normal"/>
    <w:link w:val="Ttulo1Car"/>
    <w:autoRedefine/>
    <w:uiPriority w:val="9"/>
    <w:qFormat/>
    <w:rsid w:val="006F081E"/>
    <w:pPr>
      <w:keepNext/>
      <w:keepLines/>
      <w:numPr>
        <w:numId w:val="6"/>
      </w:numPr>
      <w:pBdr>
        <w:bottom w:val="single" w:sz="4" w:space="1" w:color="C00000"/>
      </w:pBdr>
      <w:spacing w:before="240"/>
      <w:outlineLvl w:val="0"/>
    </w:pPr>
    <w:rPr>
      <w:rFonts w:ascii="Roboto Medium" w:hAnsi="Roboto Medium"/>
      <w:b/>
      <w:bCs/>
      <w:color w:val="C2002F"/>
      <w:sz w:val="32"/>
      <w:szCs w:val="32"/>
    </w:rPr>
  </w:style>
  <w:style w:type="paragraph" w:styleId="Ttulo2">
    <w:name w:val="heading 2"/>
    <w:basedOn w:val="Normal"/>
    <w:next w:val="Normal"/>
    <w:link w:val="Ttulo2Car"/>
    <w:autoRedefine/>
    <w:uiPriority w:val="9"/>
    <w:unhideWhenUsed/>
    <w:qFormat/>
    <w:rsid w:val="00AE18D1"/>
    <w:pPr>
      <w:keepNext/>
      <w:keepLines/>
      <w:numPr>
        <w:ilvl w:val="1"/>
        <w:numId w:val="6"/>
      </w:numPr>
      <w:spacing w:before="40"/>
      <w:outlineLvl w:val="1"/>
    </w:pPr>
    <w:rPr>
      <w:rFonts w:ascii="Roboto Medium" w:hAnsi="Roboto Medium"/>
      <w:sz w:val="28"/>
      <w:szCs w:val="26"/>
      <w:lang w:val="x-none"/>
    </w:rPr>
  </w:style>
  <w:style w:type="paragraph" w:styleId="Ttulo3">
    <w:name w:val="heading 3"/>
    <w:basedOn w:val="Normal"/>
    <w:next w:val="Normal"/>
    <w:link w:val="Ttulo3Car"/>
    <w:uiPriority w:val="9"/>
    <w:unhideWhenUsed/>
    <w:qFormat/>
    <w:rsid w:val="002676A6"/>
    <w:pPr>
      <w:keepNext/>
      <w:keepLines/>
      <w:spacing w:before="40"/>
      <w:ind w:left="708"/>
      <w:outlineLvl w:val="2"/>
    </w:pPr>
    <w:rPr>
      <w:rFonts w:ascii="Roboto" w:hAnsi="Roboto"/>
      <w:color w:val="808080"/>
      <w:sz w:val="24"/>
      <w:lang w:val="x-none"/>
    </w:rPr>
  </w:style>
  <w:style w:type="paragraph" w:styleId="Ttulo4">
    <w:name w:val="heading 4"/>
    <w:basedOn w:val="Normal"/>
    <w:next w:val="Normal"/>
    <w:link w:val="Ttulo4Car"/>
    <w:uiPriority w:val="9"/>
    <w:unhideWhenUsed/>
    <w:qFormat/>
    <w:rsid w:val="00525864"/>
    <w:pPr>
      <w:keepNext/>
      <w:keepLines/>
      <w:spacing w:before="40"/>
      <w:outlineLvl w:val="3"/>
    </w:pPr>
    <w:rPr>
      <w:rFonts w:ascii="Roboto" w:hAnsi="Roboto"/>
      <w:iCs/>
      <w:color w:val="808080"/>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Ttulo">
    <w:name w:val="Portada Título"/>
    <w:basedOn w:val="Normal"/>
    <w:rsid w:val="0052483D"/>
    <w:rPr>
      <w:rFonts w:ascii="Roboto Thin" w:hAnsi="Roboto Thin"/>
      <w:color w:val="FFFFFF"/>
      <w:sz w:val="60"/>
      <w:szCs w:val="60"/>
    </w:rPr>
  </w:style>
  <w:style w:type="paragraph" w:customStyle="1" w:styleId="PortadaSUBttulo">
    <w:name w:val="Portada SUBtítulo"/>
    <w:basedOn w:val="Normal"/>
    <w:rsid w:val="0052483D"/>
    <w:rPr>
      <w:rFonts w:ascii="Roboto Medium" w:hAnsi="Roboto Medium"/>
      <w:color w:val="FFFFFF"/>
      <w:sz w:val="36"/>
      <w:szCs w:val="36"/>
    </w:rPr>
  </w:style>
  <w:style w:type="paragraph" w:customStyle="1" w:styleId="TitularROJO">
    <w:name w:val="Titular ROJO"/>
    <w:basedOn w:val="Normal"/>
    <w:rsid w:val="0052483D"/>
    <w:pPr>
      <w:widowControl w:val="0"/>
      <w:autoSpaceDE w:val="0"/>
      <w:autoSpaceDN w:val="0"/>
      <w:adjustRightInd w:val="0"/>
      <w:spacing w:before="240" w:line="320" w:lineRule="atLeast"/>
      <w:jc w:val="both"/>
      <w:textAlignment w:val="center"/>
    </w:pPr>
    <w:rPr>
      <w:rFonts w:cs="Roboto-Regular"/>
      <w:color w:val="C2002F"/>
      <w:sz w:val="36"/>
      <w:szCs w:val="36"/>
      <w:lang w:val="es-ES_tradnl"/>
    </w:rPr>
  </w:style>
  <w:style w:type="paragraph" w:styleId="Encabezado">
    <w:name w:val="header"/>
    <w:basedOn w:val="Normal"/>
    <w:link w:val="EncabezadoCar"/>
    <w:uiPriority w:val="99"/>
    <w:unhideWhenUsed/>
    <w:rsid w:val="0052483D"/>
    <w:pPr>
      <w:tabs>
        <w:tab w:val="center" w:pos="4252"/>
        <w:tab w:val="right" w:pos="8504"/>
      </w:tabs>
    </w:pPr>
    <w:rPr>
      <w:lang w:val="x-none"/>
    </w:rPr>
  </w:style>
  <w:style w:type="character" w:customStyle="1" w:styleId="EncabezadoCar">
    <w:name w:val="Encabezado Car"/>
    <w:link w:val="Encabezado"/>
    <w:uiPriority w:val="99"/>
    <w:rsid w:val="0052483D"/>
    <w:rPr>
      <w:rFonts w:ascii="Roboto Regular" w:eastAsia="Times New Roman" w:hAnsi="Roboto Regular"/>
      <w:sz w:val="20"/>
      <w:szCs w:val="24"/>
      <w:lang w:eastAsia="es-ES"/>
    </w:rPr>
  </w:style>
  <w:style w:type="paragraph" w:styleId="Piedepgina">
    <w:name w:val="footer"/>
    <w:basedOn w:val="Normal"/>
    <w:link w:val="PiedepginaCar"/>
    <w:uiPriority w:val="99"/>
    <w:unhideWhenUsed/>
    <w:rsid w:val="0052483D"/>
    <w:pPr>
      <w:tabs>
        <w:tab w:val="center" w:pos="4252"/>
        <w:tab w:val="right" w:pos="8504"/>
      </w:tabs>
    </w:pPr>
    <w:rPr>
      <w:lang w:val="x-none"/>
    </w:rPr>
  </w:style>
  <w:style w:type="character" w:customStyle="1" w:styleId="PiedepginaCar">
    <w:name w:val="Pie de página Car"/>
    <w:link w:val="Piedepgina"/>
    <w:uiPriority w:val="99"/>
    <w:rsid w:val="0052483D"/>
    <w:rPr>
      <w:rFonts w:ascii="Roboto Regular" w:eastAsia="Times New Roman" w:hAnsi="Roboto Regular"/>
      <w:sz w:val="20"/>
      <w:szCs w:val="24"/>
      <w:lang w:eastAsia="es-ES"/>
    </w:rPr>
  </w:style>
  <w:style w:type="paragraph" w:customStyle="1" w:styleId="Nombre">
    <w:name w:val="Nombre"/>
    <w:basedOn w:val="Normal"/>
    <w:rsid w:val="0052483D"/>
    <w:pPr>
      <w:widowControl w:val="0"/>
      <w:autoSpaceDE w:val="0"/>
      <w:autoSpaceDN w:val="0"/>
      <w:adjustRightInd w:val="0"/>
      <w:textAlignment w:val="center"/>
    </w:pPr>
    <w:rPr>
      <w:rFonts w:ascii="Georgia" w:hAnsi="Georgia" w:cs="BemboStd-Semibold"/>
      <w:b/>
      <w:color w:val="000000"/>
      <w:szCs w:val="20"/>
      <w:lang w:val="es-ES_tradnl"/>
    </w:rPr>
  </w:style>
  <w:style w:type="paragraph" w:customStyle="1" w:styleId="Cargo">
    <w:name w:val="Cargo"/>
    <w:basedOn w:val="Normal"/>
    <w:rsid w:val="0052483D"/>
    <w:pPr>
      <w:widowControl w:val="0"/>
      <w:autoSpaceDE w:val="0"/>
      <w:autoSpaceDN w:val="0"/>
      <w:adjustRightInd w:val="0"/>
      <w:textAlignment w:val="center"/>
    </w:pPr>
    <w:rPr>
      <w:rFonts w:ascii="Georgia" w:hAnsi="Georgia" w:cs="BemboStd"/>
      <w:color w:val="000000"/>
      <w:sz w:val="16"/>
      <w:szCs w:val="16"/>
      <w:lang w:val="es-ES_tradnl"/>
    </w:rPr>
  </w:style>
  <w:style w:type="paragraph" w:styleId="Textonotapie">
    <w:name w:val="footnote text"/>
    <w:basedOn w:val="Normal"/>
    <w:link w:val="TextonotapieCar"/>
    <w:uiPriority w:val="99"/>
    <w:semiHidden/>
    <w:unhideWhenUsed/>
    <w:rsid w:val="0052483D"/>
    <w:rPr>
      <w:szCs w:val="20"/>
      <w:lang w:val="x-none"/>
    </w:rPr>
  </w:style>
  <w:style w:type="character" w:customStyle="1" w:styleId="TextonotapieCar">
    <w:name w:val="Texto nota pie Car"/>
    <w:link w:val="Textonotapie"/>
    <w:uiPriority w:val="99"/>
    <w:semiHidden/>
    <w:rsid w:val="0052483D"/>
    <w:rPr>
      <w:rFonts w:ascii="Roboto Regular" w:eastAsia="Times New Roman" w:hAnsi="Roboto Regular"/>
      <w:sz w:val="20"/>
      <w:szCs w:val="20"/>
      <w:lang w:eastAsia="es-ES"/>
    </w:rPr>
  </w:style>
  <w:style w:type="character" w:styleId="Refdenotaalpie">
    <w:name w:val="footnote reference"/>
    <w:uiPriority w:val="99"/>
    <w:semiHidden/>
    <w:unhideWhenUsed/>
    <w:rsid w:val="0052483D"/>
    <w:rPr>
      <w:vertAlign w:val="superscript"/>
    </w:rPr>
  </w:style>
  <w:style w:type="paragraph" w:customStyle="1" w:styleId="PIEP">
    <w:name w:val="PIE P"/>
    <w:basedOn w:val="Normal"/>
    <w:rsid w:val="006063A7"/>
    <w:pPr>
      <w:tabs>
        <w:tab w:val="left" w:pos="0"/>
      </w:tabs>
    </w:pPr>
    <w:rPr>
      <w:rFonts w:ascii="Georgia" w:hAnsi="Georgia"/>
      <w:sz w:val="16"/>
      <w:szCs w:val="16"/>
    </w:rPr>
  </w:style>
  <w:style w:type="character" w:customStyle="1" w:styleId="Ttulo1Car">
    <w:name w:val="Título 1 Car"/>
    <w:link w:val="Ttulo1"/>
    <w:uiPriority w:val="9"/>
    <w:rsid w:val="006F081E"/>
    <w:rPr>
      <w:rFonts w:ascii="Roboto Medium" w:eastAsia="Times New Roman" w:hAnsi="Roboto Medium"/>
      <w:b/>
      <w:bCs/>
      <w:color w:val="C2002F"/>
      <w:sz w:val="32"/>
      <w:szCs w:val="32"/>
      <w:lang w:eastAsia="es-ES"/>
    </w:rPr>
  </w:style>
  <w:style w:type="character" w:customStyle="1" w:styleId="Ttulo2Car">
    <w:name w:val="Título 2 Car"/>
    <w:link w:val="Ttulo2"/>
    <w:uiPriority w:val="9"/>
    <w:rsid w:val="00AE18D1"/>
    <w:rPr>
      <w:rFonts w:ascii="Roboto Medium" w:eastAsia="Times New Roman" w:hAnsi="Roboto Medium"/>
      <w:sz w:val="28"/>
      <w:szCs w:val="26"/>
      <w:lang w:val="x-none" w:eastAsia="es-ES"/>
    </w:rPr>
  </w:style>
  <w:style w:type="paragraph" w:styleId="Sinespaciado">
    <w:name w:val="No Spacing"/>
    <w:aliases w:val="Texto"/>
    <w:uiPriority w:val="1"/>
    <w:qFormat/>
    <w:rsid w:val="006233B7"/>
    <w:pPr>
      <w:spacing w:before="120" w:after="120"/>
      <w:jc w:val="both"/>
    </w:pPr>
    <w:rPr>
      <w:rFonts w:ascii="Roboto Regular" w:eastAsia="Times New Roman" w:hAnsi="Roboto Regular"/>
      <w:sz w:val="22"/>
      <w:szCs w:val="24"/>
      <w:lang w:eastAsia="es-ES"/>
    </w:rPr>
  </w:style>
  <w:style w:type="paragraph" w:customStyle="1" w:styleId="TtulodeTDC">
    <w:name w:val="Título de TDC"/>
    <w:basedOn w:val="Ttulo1"/>
    <w:next w:val="Normal"/>
    <w:uiPriority w:val="39"/>
    <w:unhideWhenUsed/>
    <w:qFormat/>
    <w:rsid w:val="006233B7"/>
    <w:pPr>
      <w:pBdr>
        <w:bottom w:val="none" w:sz="0" w:space="0" w:color="auto"/>
      </w:pBdr>
      <w:spacing w:line="259" w:lineRule="auto"/>
      <w:outlineLvl w:val="9"/>
    </w:pPr>
    <w:rPr>
      <w:rFonts w:ascii="Calibri Light" w:hAnsi="Calibri Light"/>
      <w:color w:val="2E74B5"/>
    </w:rPr>
  </w:style>
  <w:style w:type="paragraph" w:styleId="TDC1">
    <w:name w:val="toc 1"/>
    <w:basedOn w:val="Normal"/>
    <w:next w:val="Normal"/>
    <w:autoRedefine/>
    <w:uiPriority w:val="39"/>
    <w:unhideWhenUsed/>
    <w:rsid w:val="005F5F31"/>
    <w:pPr>
      <w:spacing w:after="100"/>
    </w:pPr>
    <w:rPr>
      <w:rFonts w:ascii="Roboto Medium" w:hAnsi="Roboto Medium"/>
      <w:b/>
      <w:color w:val="C2002F"/>
      <w:sz w:val="22"/>
      <w:u w:val="single"/>
    </w:rPr>
  </w:style>
  <w:style w:type="paragraph" w:styleId="TDC2">
    <w:name w:val="toc 2"/>
    <w:basedOn w:val="Normal"/>
    <w:next w:val="Normal"/>
    <w:autoRedefine/>
    <w:uiPriority w:val="39"/>
    <w:unhideWhenUsed/>
    <w:rsid w:val="005F5F31"/>
    <w:pPr>
      <w:tabs>
        <w:tab w:val="right" w:pos="8494"/>
      </w:tabs>
      <w:spacing w:after="100"/>
      <w:ind w:left="200"/>
    </w:pPr>
    <w:rPr>
      <w:rFonts w:ascii="Roboto Medium" w:hAnsi="Roboto Medium"/>
      <w:b/>
      <w:sz w:val="22"/>
    </w:rPr>
  </w:style>
  <w:style w:type="character" w:styleId="Hipervnculo">
    <w:name w:val="Hyperlink"/>
    <w:uiPriority w:val="99"/>
    <w:unhideWhenUsed/>
    <w:rsid w:val="006233B7"/>
    <w:rPr>
      <w:color w:val="0563C1"/>
      <w:u w:val="single"/>
    </w:rPr>
  </w:style>
  <w:style w:type="character" w:customStyle="1" w:styleId="Ttulo3Car">
    <w:name w:val="Título 3 Car"/>
    <w:link w:val="Ttulo3"/>
    <w:uiPriority w:val="9"/>
    <w:rsid w:val="002676A6"/>
    <w:rPr>
      <w:rFonts w:ascii="Roboto" w:eastAsia="Times New Roman" w:hAnsi="Roboto" w:cs="Times New Roman"/>
      <w:color w:val="808080"/>
      <w:sz w:val="24"/>
      <w:szCs w:val="24"/>
      <w:lang w:eastAsia="es-ES"/>
    </w:rPr>
  </w:style>
  <w:style w:type="paragraph" w:styleId="TDC3">
    <w:name w:val="toc 3"/>
    <w:basedOn w:val="Normal"/>
    <w:next w:val="Normal"/>
    <w:autoRedefine/>
    <w:uiPriority w:val="39"/>
    <w:unhideWhenUsed/>
    <w:rsid w:val="002676A6"/>
    <w:pPr>
      <w:spacing w:after="100"/>
      <w:ind w:left="708"/>
    </w:pPr>
    <w:rPr>
      <w:color w:val="808080"/>
      <w:sz w:val="22"/>
    </w:rPr>
  </w:style>
  <w:style w:type="paragraph" w:styleId="TDC4">
    <w:name w:val="toc 4"/>
    <w:basedOn w:val="Normal"/>
    <w:next w:val="Normal"/>
    <w:autoRedefine/>
    <w:uiPriority w:val="39"/>
    <w:semiHidden/>
    <w:unhideWhenUsed/>
    <w:rsid w:val="002676A6"/>
    <w:pPr>
      <w:spacing w:after="100"/>
    </w:pPr>
    <w:rPr>
      <w:rFonts w:ascii="Roboto Light" w:hAnsi="Roboto Light"/>
      <w:color w:val="808080"/>
      <w:sz w:val="22"/>
    </w:rPr>
  </w:style>
  <w:style w:type="paragraph" w:customStyle="1" w:styleId="TXTdestacado">
    <w:name w:val="TXT destacado"/>
    <w:basedOn w:val="Normal"/>
    <w:rsid w:val="00476A15"/>
    <w:pPr>
      <w:widowControl w:val="0"/>
      <w:autoSpaceDE w:val="0"/>
      <w:autoSpaceDN w:val="0"/>
      <w:adjustRightInd w:val="0"/>
      <w:spacing w:before="240" w:line="320" w:lineRule="atLeast"/>
      <w:jc w:val="both"/>
      <w:textAlignment w:val="center"/>
    </w:pPr>
    <w:rPr>
      <w:rFonts w:cs="Roboto-Regular"/>
      <w:color w:val="000000"/>
      <w:sz w:val="28"/>
      <w:szCs w:val="28"/>
      <w:lang w:val="es-ES_tradnl"/>
    </w:rPr>
  </w:style>
  <w:style w:type="paragraph" w:customStyle="1" w:styleId="TXTprrafo">
    <w:name w:val="TXT párrafo"/>
    <w:basedOn w:val="Normal"/>
    <w:rsid w:val="00FA5017"/>
    <w:pPr>
      <w:widowControl w:val="0"/>
      <w:autoSpaceDE w:val="0"/>
      <w:autoSpaceDN w:val="0"/>
      <w:adjustRightInd w:val="0"/>
      <w:spacing w:before="240" w:line="240" w:lineRule="atLeast"/>
      <w:jc w:val="both"/>
      <w:textAlignment w:val="center"/>
    </w:pPr>
    <w:rPr>
      <w:rFonts w:cs="Roboto-Regular"/>
      <w:color w:val="000000"/>
      <w:szCs w:val="20"/>
      <w:lang w:val="es-ES_tradnl"/>
    </w:rPr>
  </w:style>
  <w:style w:type="paragraph" w:customStyle="1" w:styleId="TABLATXT">
    <w:name w:val="TABLA TXT"/>
    <w:basedOn w:val="Normal"/>
    <w:rsid w:val="00FA5017"/>
    <w:pPr>
      <w:widowControl w:val="0"/>
      <w:tabs>
        <w:tab w:val="left" w:pos="1320"/>
        <w:tab w:val="left" w:pos="5598"/>
      </w:tabs>
      <w:autoSpaceDE w:val="0"/>
      <w:autoSpaceDN w:val="0"/>
      <w:adjustRightInd w:val="0"/>
      <w:spacing w:before="120" w:after="120"/>
      <w:jc w:val="both"/>
      <w:textAlignment w:val="center"/>
    </w:pPr>
    <w:rPr>
      <w:rFonts w:cs="Roboto-Regular"/>
      <w:color w:val="000000"/>
      <w:szCs w:val="20"/>
      <w:lang w:val="es-ES_tradnl"/>
    </w:rPr>
  </w:style>
  <w:style w:type="paragraph" w:customStyle="1" w:styleId="TABLATT">
    <w:name w:val="TABLA TT"/>
    <w:basedOn w:val="Normal"/>
    <w:rsid w:val="00FA5017"/>
    <w:pPr>
      <w:widowControl w:val="0"/>
      <w:autoSpaceDE w:val="0"/>
      <w:autoSpaceDN w:val="0"/>
      <w:adjustRightInd w:val="0"/>
      <w:textAlignment w:val="center"/>
    </w:pPr>
    <w:rPr>
      <w:rFonts w:ascii="Roboto Condensed" w:eastAsia="MS PGothic" w:hAnsi="Roboto Condensed" w:cs="Roboto-Regular"/>
      <w:b/>
      <w:bCs/>
      <w:color w:val="FFFFFF"/>
      <w:szCs w:val="20"/>
      <w:lang w:val="es-ES_tradnl"/>
    </w:rPr>
  </w:style>
  <w:style w:type="paragraph" w:customStyle="1" w:styleId="TtuloINDICE2">
    <w:name w:val="Título INDICE 2"/>
    <w:basedOn w:val="Ttulo1"/>
    <w:qFormat/>
    <w:rsid w:val="00FA5017"/>
    <w:pPr>
      <w:pBdr>
        <w:bottom w:val="none" w:sz="0" w:space="0" w:color="auto"/>
      </w:pBdr>
      <w:spacing w:before="480"/>
    </w:pPr>
    <w:rPr>
      <w:rFonts w:eastAsia="MS PGothic"/>
      <w:bCs w:val="0"/>
      <w:color w:val="auto"/>
      <w:sz w:val="28"/>
    </w:rPr>
  </w:style>
  <w:style w:type="paragraph" w:customStyle="1" w:styleId="TXTnormal">
    <w:name w:val="TXT normal"/>
    <w:basedOn w:val="Normal"/>
    <w:qFormat/>
    <w:rsid w:val="00742080"/>
    <w:pPr>
      <w:widowControl w:val="0"/>
      <w:autoSpaceDE w:val="0"/>
      <w:autoSpaceDN w:val="0"/>
      <w:adjustRightInd w:val="0"/>
      <w:spacing w:line="240" w:lineRule="atLeast"/>
      <w:jc w:val="both"/>
      <w:textAlignment w:val="center"/>
    </w:pPr>
    <w:rPr>
      <w:rFonts w:cs="Roboto-Regular"/>
      <w:color w:val="000000"/>
      <w:sz w:val="24"/>
      <w:szCs w:val="20"/>
      <w:lang w:val="es-ES_tradnl"/>
    </w:rPr>
  </w:style>
  <w:style w:type="paragraph" w:customStyle="1" w:styleId="TtuloINDICE1">
    <w:name w:val="Título INDICE 1"/>
    <w:rsid w:val="00FA5017"/>
    <w:pPr>
      <w:pBdr>
        <w:bottom w:val="single" w:sz="8" w:space="1" w:color="BA122B"/>
      </w:pBdr>
      <w:spacing w:before="480"/>
    </w:pPr>
    <w:rPr>
      <w:rFonts w:ascii="Roboto Medium" w:eastAsia="MS PGothic" w:hAnsi="Roboto Medium"/>
      <w:color w:val="BA122B"/>
      <w:spacing w:val="5"/>
      <w:kern w:val="28"/>
      <w:sz w:val="32"/>
      <w:szCs w:val="52"/>
      <w:lang w:val="es-ES_tradnl" w:eastAsia="es-ES"/>
    </w:rPr>
  </w:style>
  <w:style w:type="paragraph" w:customStyle="1" w:styleId="Piedefoto">
    <w:name w:val="Pie de foto"/>
    <w:basedOn w:val="PIEP"/>
    <w:rsid w:val="00FA5017"/>
    <w:rPr>
      <w:color w:val="808080"/>
    </w:rPr>
  </w:style>
  <w:style w:type="character" w:customStyle="1" w:styleId="Ttulo4Car">
    <w:name w:val="Título 4 Car"/>
    <w:link w:val="Ttulo4"/>
    <w:uiPriority w:val="9"/>
    <w:rsid w:val="00525864"/>
    <w:rPr>
      <w:rFonts w:ascii="Roboto" w:eastAsia="Times New Roman" w:hAnsi="Roboto" w:cs="Times New Roman"/>
      <w:iCs/>
      <w:color w:val="808080"/>
      <w:sz w:val="32"/>
      <w:szCs w:val="24"/>
      <w:lang w:eastAsia="es-ES"/>
    </w:rPr>
  </w:style>
  <w:style w:type="paragraph" w:customStyle="1" w:styleId="BibliografaTEXTO">
    <w:name w:val="Bibliografía (TEXTO)"/>
    <w:rsid w:val="00525864"/>
    <w:pPr>
      <w:spacing w:before="240"/>
    </w:pPr>
    <w:rPr>
      <w:rFonts w:ascii="Roboto Regular" w:eastAsia="MS PGothic" w:hAnsi="Roboto Regular"/>
      <w:color w:val="A6A6A6"/>
      <w:w w:val="99"/>
      <w:szCs w:val="24"/>
      <w:lang w:eastAsia="es-ES"/>
    </w:rPr>
  </w:style>
  <w:style w:type="paragraph" w:styleId="Prrafodelista">
    <w:name w:val="List Paragraph"/>
    <w:basedOn w:val="Normal"/>
    <w:uiPriority w:val="34"/>
    <w:qFormat/>
    <w:rsid w:val="00AE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OneDrive%20-%20Universidad%20Antonio%20De%20Nebrija\Documentos\Formato%20Trabaj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145C-D625-4351-981F-6CB1B0B5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Trabajos.dotx</Template>
  <TotalTime>185</TotalTime>
  <Pages>1</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CharactersWithSpaces>
  <SharedDoc>false</SharedDoc>
  <HLinks>
    <vt:vector size="108" baseType="variant">
      <vt:variant>
        <vt:i4>1245237</vt:i4>
      </vt:variant>
      <vt:variant>
        <vt:i4>104</vt:i4>
      </vt:variant>
      <vt:variant>
        <vt:i4>0</vt:i4>
      </vt:variant>
      <vt:variant>
        <vt:i4>5</vt:i4>
      </vt:variant>
      <vt:variant>
        <vt:lpwstr/>
      </vt:variant>
      <vt:variant>
        <vt:lpwstr>_Toc424645158</vt:lpwstr>
      </vt:variant>
      <vt:variant>
        <vt:i4>1245237</vt:i4>
      </vt:variant>
      <vt:variant>
        <vt:i4>98</vt:i4>
      </vt:variant>
      <vt:variant>
        <vt:i4>0</vt:i4>
      </vt:variant>
      <vt:variant>
        <vt:i4>5</vt:i4>
      </vt:variant>
      <vt:variant>
        <vt:lpwstr/>
      </vt:variant>
      <vt:variant>
        <vt:lpwstr>_Toc424645157</vt:lpwstr>
      </vt:variant>
      <vt:variant>
        <vt:i4>1245237</vt:i4>
      </vt:variant>
      <vt:variant>
        <vt:i4>92</vt:i4>
      </vt:variant>
      <vt:variant>
        <vt:i4>0</vt:i4>
      </vt:variant>
      <vt:variant>
        <vt:i4>5</vt:i4>
      </vt:variant>
      <vt:variant>
        <vt:lpwstr/>
      </vt:variant>
      <vt:variant>
        <vt:lpwstr>_Toc424645156</vt:lpwstr>
      </vt:variant>
      <vt:variant>
        <vt:i4>1245237</vt:i4>
      </vt:variant>
      <vt:variant>
        <vt:i4>86</vt:i4>
      </vt:variant>
      <vt:variant>
        <vt:i4>0</vt:i4>
      </vt:variant>
      <vt:variant>
        <vt:i4>5</vt:i4>
      </vt:variant>
      <vt:variant>
        <vt:lpwstr/>
      </vt:variant>
      <vt:variant>
        <vt:lpwstr>_Toc424645155</vt:lpwstr>
      </vt:variant>
      <vt:variant>
        <vt:i4>1245237</vt:i4>
      </vt:variant>
      <vt:variant>
        <vt:i4>80</vt:i4>
      </vt:variant>
      <vt:variant>
        <vt:i4>0</vt:i4>
      </vt:variant>
      <vt:variant>
        <vt:i4>5</vt:i4>
      </vt:variant>
      <vt:variant>
        <vt:lpwstr/>
      </vt:variant>
      <vt:variant>
        <vt:lpwstr>_Toc424645154</vt:lpwstr>
      </vt:variant>
      <vt:variant>
        <vt:i4>1245237</vt:i4>
      </vt:variant>
      <vt:variant>
        <vt:i4>74</vt:i4>
      </vt:variant>
      <vt:variant>
        <vt:i4>0</vt:i4>
      </vt:variant>
      <vt:variant>
        <vt:i4>5</vt:i4>
      </vt:variant>
      <vt:variant>
        <vt:lpwstr/>
      </vt:variant>
      <vt:variant>
        <vt:lpwstr>_Toc424645153</vt:lpwstr>
      </vt:variant>
      <vt:variant>
        <vt:i4>1245237</vt:i4>
      </vt:variant>
      <vt:variant>
        <vt:i4>68</vt:i4>
      </vt:variant>
      <vt:variant>
        <vt:i4>0</vt:i4>
      </vt:variant>
      <vt:variant>
        <vt:i4>5</vt:i4>
      </vt:variant>
      <vt:variant>
        <vt:lpwstr/>
      </vt:variant>
      <vt:variant>
        <vt:lpwstr>_Toc424645152</vt:lpwstr>
      </vt:variant>
      <vt:variant>
        <vt:i4>1245237</vt:i4>
      </vt:variant>
      <vt:variant>
        <vt:i4>62</vt:i4>
      </vt:variant>
      <vt:variant>
        <vt:i4>0</vt:i4>
      </vt:variant>
      <vt:variant>
        <vt:i4>5</vt:i4>
      </vt:variant>
      <vt:variant>
        <vt:lpwstr/>
      </vt:variant>
      <vt:variant>
        <vt:lpwstr>_Toc424645151</vt:lpwstr>
      </vt:variant>
      <vt:variant>
        <vt:i4>1245237</vt:i4>
      </vt:variant>
      <vt:variant>
        <vt:i4>56</vt:i4>
      </vt:variant>
      <vt:variant>
        <vt:i4>0</vt:i4>
      </vt:variant>
      <vt:variant>
        <vt:i4>5</vt:i4>
      </vt:variant>
      <vt:variant>
        <vt:lpwstr/>
      </vt:variant>
      <vt:variant>
        <vt:lpwstr>_Toc424645150</vt:lpwstr>
      </vt:variant>
      <vt:variant>
        <vt:i4>1179701</vt:i4>
      </vt:variant>
      <vt:variant>
        <vt:i4>50</vt:i4>
      </vt:variant>
      <vt:variant>
        <vt:i4>0</vt:i4>
      </vt:variant>
      <vt:variant>
        <vt:i4>5</vt:i4>
      </vt:variant>
      <vt:variant>
        <vt:lpwstr/>
      </vt:variant>
      <vt:variant>
        <vt:lpwstr>_Toc424645149</vt:lpwstr>
      </vt:variant>
      <vt:variant>
        <vt:i4>1179701</vt:i4>
      </vt:variant>
      <vt:variant>
        <vt:i4>44</vt:i4>
      </vt:variant>
      <vt:variant>
        <vt:i4>0</vt:i4>
      </vt:variant>
      <vt:variant>
        <vt:i4>5</vt:i4>
      </vt:variant>
      <vt:variant>
        <vt:lpwstr/>
      </vt:variant>
      <vt:variant>
        <vt:lpwstr>_Toc424645148</vt:lpwstr>
      </vt:variant>
      <vt:variant>
        <vt:i4>1179701</vt:i4>
      </vt:variant>
      <vt:variant>
        <vt:i4>38</vt:i4>
      </vt:variant>
      <vt:variant>
        <vt:i4>0</vt:i4>
      </vt:variant>
      <vt:variant>
        <vt:i4>5</vt:i4>
      </vt:variant>
      <vt:variant>
        <vt:lpwstr/>
      </vt:variant>
      <vt:variant>
        <vt:lpwstr>_Toc424645147</vt:lpwstr>
      </vt:variant>
      <vt:variant>
        <vt:i4>1179701</vt:i4>
      </vt:variant>
      <vt:variant>
        <vt:i4>32</vt:i4>
      </vt:variant>
      <vt:variant>
        <vt:i4>0</vt:i4>
      </vt:variant>
      <vt:variant>
        <vt:i4>5</vt:i4>
      </vt:variant>
      <vt:variant>
        <vt:lpwstr/>
      </vt:variant>
      <vt:variant>
        <vt:lpwstr>_Toc424645146</vt:lpwstr>
      </vt:variant>
      <vt:variant>
        <vt:i4>1179701</vt:i4>
      </vt:variant>
      <vt:variant>
        <vt:i4>26</vt:i4>
      </vt:variant>
      <vt:variant>
        <vt:i4>0</vt:i4>
      </vt:variant>
      <vt:variant>
        <vt:i4>5</vt:i4>
      </vt:variant>
      <vt:variant>
        <vt:lpwstr/>
      </vt:variant>
      <vt:variant>
        <vt:lpwstr>_Toc424645145</vt:lpwstr>
      </vt:variant>
      <vt:variant>
        <vt:i4>1179701</vt:i4>
      </vt:variant>
      <vt:variant>
        <vt:i4>20</vt:i4>
      </vt:variant>
      <vt:variant>
        <vt:i4>0</vt:i4>
      </vt:variant>
      <vt:variant>
        <vt:i4>5</vt:i4>
      </vt:variant>
      <vt:variant>
        <vt:lpwstr/>
      </vt:variant>
      <vt:variant>
        <vt:lpwstr>_Toc424645144</vt:lpwstr>
      </vt:variant>
      <vt:variant>
        <vt:i4>1179701</vt:i4>
      </vt:variant>
      <vt:variant>
        <vt:i4>14</vt:i4>
      </vt:variant>
      <vt:variant>
        <vt:i4>0</vt:i4>
      </vt:variant>
      <vt:variant>
        <vt:i4>5</vt:i4>
      </vt:variant>
      <vt:variant>
        <vt:lpwstr/>
      </vt:variant>
      <vt:variant>
        <vt:lpwstr>_Toc424645143</vt:lpwstr>
      </vt:variant>
      <vt:variant>
        <vt:i4>1179701</vt:i4>
      </vt:variant>
      <vt:variant>
        <vt:i4>8</vt:i4>
      </vt:variant>
      <vt:variant>
        <vt:i4>0</vt:i4>
      </vt:variant>
      <vt:variant>
        <vt:i4>5</vt:i4>
      </vt:variant>
      <vt:variant>
        <vt:lpwstr/>
      </vt:variant>
      <vt:variant>
        <vt:lpwstr>_Toc424645142</vt:lpwstr>
      </vt:variant>
      <vt:variant>
        <vt:i4>1179701</vt:i4>
      </vt:variant>
      <vt:variant>
        <vt:i4>2</vt:i4>
      </vt:variant>
      <vt:variant>
        <vt:i4>0</vt:i4>
      </vt:variant>
      <vt:variant>
        <vt:i4>5</vt:i4>
      </vt:variant>
      <vt:variant>
        <vt:lpwstr/>
      </vt:variant>
      <vt:variant>
        <vt:lpwstr>_Toc424645141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cp:lastModifiedBy>JOSE SERRAT TORRES</cp:lastModifiedBy>
  <cp:revision>9</cp:revision>
  <dcterms:created xsi:type="dcterms:W3CDTF">2018-09-16T19:45:00Z</dcterms:created>
  <dcterms:modified xsi:type="dcterms:W3CDTF">2021-03-11T20:45:00Z</dcterms:modified>
</cp:coreProperties>
</file>