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16-01-2026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AHM AI SOLUTION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E408, KALPATARU APPARTMENT, LUCKNOW, UTTAR PRADESH, Gomtinagar, Lucknow, Lucknow, Uttar Pradesh, India, 226010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16-01-2026, we hereby give our consent to act as the First Statutory Auditor of AHM AI SOLUTION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