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03-12-2025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FLOSPIRE TECHNOLOGIES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PLOT NO.59, S NO.17/1, SAPTARSHRUNGI NAGAR, Dhule, Dhule, Dhule, Maharashtra, India, 424001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03-12-2025, we hereby give our consent to act as the First Statutory Auditor of FLOSPIRE TECHNOLOGIES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