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28C" w:rsidRDefault="003A2D40" w:rsidP="003A2D40">
      <w:pPr>
        <w:jc w:val="center"/>
        <w:rPr>
          <w:rFonts w:cstheme="minorHAnsi"/>
          <w:sz w:val="36"/>
          <w:szCs w:val="36"/>
        </w:rPr>
      </w:pPr>
      <w:r>
        <w:br/>
      </w:r>
      <w:r>
        <w:br/>
      </w:r>
      <w:r>
        <w:br/>
      </w:r>
      <w:r>
        <w:br/>
      </w:r>
    </w:p>
    <w:p w:rsidR="00AF328C" w:rsidRDefault="00AF328C" w:rsidP="003A2D40">
      <w:pPr>
        <w:jc w:val="center"/>
        <w:rPr>
          <w:rFonts w:cstheme="minorHAnsi"/>
          <w:sz w:val="36"/>
          <w:szCs w:val="36"/>
        </w:rPr>
      </w:pPr>
    </w:p>
    <w:p w:rsidR="00AF328C" w:rsidRPr="00AF328C" w:rsidRDefault="00AF328C" w:rsidP="003A2D40">
      <w:pPr>
        <w:jc w:val="center"/>
        <w:rPr>
          <w:rFonts w:cstheme="minorHAnsi"/>
          <w:sz w:val="36"/>
          <w:szCs w:val="36"/>
        </w:rPr>
      </w:pPr>
    </w:p>
    <w:p w:rsidR="005205BC" w:rsidRDefault="005205BC" w:rsidP="003A2D40">
      <w:pPr>
        <w:jc w:val="center"/>
        <w:rPr>
          <w:rFonts w:cstheme="minorHAnsi"/>
          <w:sz w:val="36"/>
          <w:szCs w:val="36"/>
        </w:rPr>
      </w:pPr>
    </w:p>
    <w:p w:rsidR="00392518" w:rsidRDefault="003A2D40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  <w:r w:rsidRPr="00AF328C">
        <w:rPr>
          <w:rFonts w:cstheme="minorHAnsi"/>
          <w:sz w:val="36"/>
          <w:szCs w:val="36"/>
        </w:rPr>
        <w:br/>
        <w:t>Техническое задание</w:t>
      </w:r>
      <w:r w:rsidRPr="00AF328C">
        <w:rPr>
          <w:rFonts w:cstheme="minorHAnsi"/>
          <w:sz w:val="36"/>
          <w:szCs w:val="36"/>
        </w:rPr>
        <w:br/>
        <w:t xml:space="preserve">на разработку </w:t>
      </w:r>
      <w:r w:rsidR="000B4996">
        <w:rPr>
          <w:rFonts w:eastAsia="Times New Roman" w:cstheme="minorHAnsi"/>
          <w:bCs/>
          <w:color w:val="0F1115"/>
          <w:sz w:val="36"/>
          <w:szCs w:val="36"/>
          <w:lang w:eastAsia="ru-RU"/>
        </w:rPr>
        <w:t xml:space="preserve">десктоп </w:t>
      </w:r>
      <w:r w:rsidR="000B4996">
        <w:rPr>
          <w:rFonts w:eastAsia="Times New Roman" w:cstheme="minorHAnsi"/>
          <w:bCs/>
          <w:color w:val="0F1115"/>
          <w:sz w:val="36"/>
          <w:szCs w:val="36"/>
          <w:lang w:val="en-US" w:eastAsia="ru-RU"/>
        </w:rPr>
        <w:t>WPF</w:t>
      </w:r>
      <w:r w:rsidR="000B4996">
        <w:rPr>
          <w:rFonts w:eastAsia="Times New Roman" w:cstheme="minorHAnsi"/>
          <w:bCs/>
          <w:color w:val="0F1115"/>
          <w:sz w:val="36"/>
          <w:szCs w:val="36"/>
          <w:lang w:eastAsia="ru-RU"/>
        </w:rPr>
        <w:t xml:space="preserve"> приложения </w:t>
      </w:r>
      <w:r w:rsidR="002C569A">
        <w:rPr>
          <w:rFonts w:eastAsia="Times New Roman" w:cstheme="minorHAnsi"/>
          <w:bCs/>
          <w:color w:val="0F1115"/>
          <w:sz w:val="36"/>
          <w:szCs w:val="36"/>
          <w:lang w:eastAsia="ru-RU"/>
        </w:rPr>
        <w:t>Система учета инцидентов</w:t>
      </w:r>
      <w:r w:rsidR="000B4996">
        <w:rPr>
          <w:rFonts w:eastAsia="Times New Roman" w:cstheme="minorHAnsi"/>
          <w:bCs/>
          <w:color w:val="0F1115"/>
          <w:sz w:val="36"/>
          <w:szCs w:val="36"/>
          <w:lang w:eastAsia="ru-RU"/>
        </w:rPr>
        <w:t xml:space="preserve"> </w:t>
      </w:r>
      <w:r w:rsidR="00621A99">
        <w:rPr>
          <w:rFonts w:eastAsia="Times New Roman" w:cstheme="minorHAnsi"/>
          <w:bCs/>
          <w:color w:val="0F1115"/>
          <w:sz w:val="36"/>
          <w:szCs w:val="36"/>
          <w:lang w:eastAsia="ru-RU"/>
        </w:rPr>
        <w:t xml:space="preserve">техподдержки </w:t>
      </w:r>
      <w:r w:rsidRPr="00AF328C">
        <w:rPr>
          <w:rFonts w:eastAsia="Times New Roman" w:cstheme="minorHAnsi"/>
          <w:color w:val="0F1115"/>
          <w:sz w:val="36"/>
          <w:szCs w:val="36"/>
          <w:lang w:eastAsia="ru-RU"/>
        </w:rPr>
        <w:t xml:space="preserve">в рамках учебной практики </w:t>
      </w:r>
      <w:r w:rsidR="00997BCC" w:rsidRPr="00997BCC">
        <w:rPr>
          <w:rFonts w:eastAsia="Times New Roman" w:cstheme="minorHAnsi"/>
          <w:color w:val="0F1115"/>
          <w:sz w:val="36"/>
          <w:szCs w:val="36"/>
          <w:lang w:eastAsia="ru-RU"/>
        </w:rPr>
        <w:t>ПМ.0</w:t>
      </w:r>
      <w:r w:rsidR="005706EF">
        <w:rPr>
          <w:rFonts w:eastAsia="Times New Roman" w:cstheme="minorHAnsi"/>
          <w:color w:val="0F1115"/>
          <w:sz w:val="36"/>
          <w:szCs w:val="36"/>
          <w:lang w:eastAsia="ru-RU"/>
        </w:rPr>
        <w:t>2</w:t>
      </w:r>
      <w:r w:rsidR="00997BCC" w:rsidRPr="00997BCC">
        <w:rPr>
          <w:rFonts w:eastAsia="Times New Roman" w:cstheme="minorHAnsi"/>
          <w:color w:val="0F1115"/>
          <w:sz w:val="36"/>
          <w:szCs w:val="36"/>
          <w:lang w:eastAsia="ru-RU"/>
        </w:rPr>
        <w:t xml:space="preserve"> </w:t>
      </w:r>
      <w:r w:rsidR="005706EF">
        <w:rPr>
          <w:rFonts w:eastAsia="Times New Roman" w:cstheme="minorHAnsi"/>
          <w:color w:val="0F1115"/>
          <w:sz w:val="36"/>
          <w:szCs w:val="36"/>
          <w:lang w:eastAsia="ru-RU"/>
        </w:rPr>
        <w:t>Производственная практика</w:t>
      </w: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</w:p>
    <w:p w:rsidR="005205BC" w:rsidRPr="005205BC" w:rsidRDefault="005205BC" w:rsidP="003A2D40">
      <w:pPr>
        <w:jc w:val="center"/>
        <w:rPr>
          <w:rFonts w:eastAsia="Times New Roman" w:cstheme="minorHAnsi"/>
          <w:b/>
          <w:color w:val="0F1115"/>
          <w:sz w:val="36"/>
          <w:szCs w:val="36"/>
          <w:lang w:eastAsia="ru-RU"/>
        </w:rPr>
      </w:pPr>
    </w:p>
    <w:p w:rsidR="00AF328C" w:rsidRPr="005205BC" w:rsidRDefault="005205BC" w:rsidP="003A2D40">
      <w:pPr>
        <w:jc w:val="center"/>
        <w:rPr>
          <w:rFonts w:eastAsia="Times New Roman" w:cstheme="minorHAnsi"/>
          <w:color w:val="0F1115"/>
          <w:sz w:val="36"/>
          <w:szCs w:val="36"/>
          <w:lang w:eastAsia="ru-RU"/>
        </w:rPr>
      </w:pPr>
      <w:r w:rsidRPr="005205BC">
        <w:rPr>
          <w:rFonts w:eastAsia="Times New Roman" w:cstheme="minorHAnsi"/>
          <w:color w:val="0F1115"/>
          <w:sz w:val="28"/>
          <w:szCs w:val="36"/>
          <w:lang w:eastAsia="ru-RU"/>
        </w:rPr>
        <w:t>Тюмень 202</w:t>
      </w:r>
      <w:r w:rsidR="00073410">
        <w:rPr>
          <w:rFonts w:eastAsia="Times New Roman" w:cstheme="minorHAnsi"/>
          <w:color w:val="0F1115"/>
          <w:sz w:val="28"/>
          <w:szCs w:val="36"/>
          <w:lang w:eastAsia="ru-RU"/>
        </w:rPr>
        <w:t>6</w:t>
      </w:r>
      <w:r w:rsidR="00AF328C" w:rsidRPr="005205BC">
        <w:rPr>
          <w:rFonts w:eastAsia="Times New Roman" w:cstheme="minorHAnsi"/>
          <w:color w:val="0F1115"/>
          <w:sz w:val="36"/>
          <w:szCs w:val="36"/>
          <w:lang w:eastAsia="ru-RU"/>
        </w:rPr>
        <w:br w:type="page"/>
      </w:r>
    </w:p>
    <w:p w:rsidR="00EB6520" w:rsidRDefault="005205BC" w:rsidP="001E1764">
      <w:pPr>
        <w:rPr>
          <w:noProof/>
        </w:rPr>
      </w:pPr>
      <w:r>
        <w:rPr>
          <w:rFonts w:cstheme="minorHAnsi"/>
          <w:color w:val="000000" w:themeColor="text1"/>
          <w:sz w:val="36"/>
          <w:szCs w:val="36"/>
        </w:rPr>
        <w:lastRenderedPageBreak/>
        <w:tab/>
      </w:r>
      <w:bookmarkStart w:id="0" w:name="_Toc217584685"/>
      <w:r w:rsidR="00FE0611" w:rsidRPr="001E1764">
        <w:rPr>
          <w:b/>
          <w:sz w:val="32"/>
          <w:szCs w:val="32"/>
        </w:rPr>
        <w:t>СОДЕРЖАНИ</w:t>
      </w:r>
      <w:bookmarkEnd w:id="0"/>
      <w:r w:rsidR="00FE0611" w:rsidRPr="001E1764">
        <w:rPr>
          <w:b/>
          <w:sz w:val="32"/>
          <w:szCs w:val="32"/>
        </w:rPr>
        <w:t>Е</w:t>
      </w:r>
      <w:r w:rsidR="001E1764" w:rsidRPr="00073410">
        <w:rPr>
          <w:sz w:val="28"/>
          <w:szCs w:val="28"/>
        </w:rPr>
        <w:fldChar w:fldCharType="begin"/>
      </w:r>
      <w:r w:rsidR="001E1764" w:rsidRPr="00073410">
        <w:rPr>
          <w:sz w:val="28"/>
          <w:szCs w:val="28"/>
        </w:rPr>
        <w:instrText xml:space="preserve"> TOC \o "1-3" \u </w:instrText>
      </w:r>
      <w:r w:rsidR="001E1764" w:rsidRPr="00073410">
        <w:rPr>
          <w:sz w:val="28"/>
          <w:szCs w:val="28"/>
        </w:rPr>
        <w:fldChar w:fldCharType="separate"/>
      </w:r>
    </w:p>
    <w:p w:rsidR="00EB6520" w:rsidRPr="00EB6520" w:rsidRDefault="00EB6520">
      <w:pPr>
        <w:pStyle w:val="1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1 Общие требования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_Toc230905251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1.1 Наименование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_Toc230905252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1.2 Заказчик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_Toc230905253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1.3 Разработчик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_Toc230905254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1.4 Дата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_Toc230905255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1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2 Назначение и цели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_Toc230905256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2.1 цель создания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_Toc230905257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2.3 какие проблемы решает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_Toc230905258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1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3 Характеристики удобства пользования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_Toc230905259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3.1 Описание предметной области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_Toc230905260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1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4 Требование к приложению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_Toc230905261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4.1 Функциональные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_Toc230905262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4.2 Технические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_Toc230905263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4.3 К интерфейсу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_Toc230905264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3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4.4 К производительности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_Toc230905265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4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4.5 К эксплуатации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_Toc230905266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4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1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5 Состав и содержание работ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_Toc230905267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4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5.1 Этапы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_Toc230905268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4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1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6 Порядок контроля и приемки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_Toc230905269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4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6.1 Проверяющий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_Toc230905270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4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6.2 Этапы проведения проверки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_Toc230905271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4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1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7 Приложения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_Toc230905272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5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EB6520" w:rsidRPr="00EB6520" w:rsidRDefault="00EB6520">
      <w:pPr>
        <w:pStyle w:val="21"/>
        <w:tabs>
          <w:tab w:val="right" w:leader="dot" w:pos="9345"/>
        </w:tabs>
        <w:rPr>
          <w:rFonts w:eastAsiaTheme="minorEastAsia" w:cstheme="minorHAnsi"/>
          <w:noProof/>
          <w:sz w:val="28"/>
          <w:szCs w:val="28"/>
          <w:lang w:eastAsia="ru-RU"/>
        </w:rPr>
      </w:pPr>
      <w:r w:rsidRPr="00EB6520">
        <w:rPr>
          <w:rFonts w:cstheme="minorHAnsi"/>
          <w:noProof/>
          <w:sz w:val="28"/>
          <w:szCs w:val="28"/>
        </w:rPr>
        <w:t>7.1 диаграмма базы данных</w:t>
      </w:r>
      <w:r w:rsidRPr="00EB6520">
        <w:rPr>
          <w:rFonts w:cstheme="minorHAnsi"/>
          <w:noProof/>
          <w:sz w:val="28"/>
          <w:szCs w:val="28"/>
        </w:rPr>
        <w:tab/>
      </w:r>
      <w:r w:rsidRPr="00EB6520">
        <w:rPr>
          <w:rFonts w:cstheme="minorHAnsi"/>
          <w:noProof/>
          <w:sz w:val="28"/>
          <w:szCs w:val="28"/>
        </w:rPr>
        <w:fldChar w:fldCharType="begin"/>
      </w:r>
      <w:r w:rsidRPr="00EB6520">
        <w:rPr>
          <w:rFonts w:cstheme="minorHAnsi"/>
          <w:noProof/>
          <w:sz w:val="28"/>
          <w:szCs w:val="28"/>
        </w:rPr>
        <w:instrText xml:space="preserve"> PAGEREF _Toc230905273 \h </w:instrText>
      </w:r>
      <w:r w:rsidRPr="00EB6520">
        <w:rPr>
          <w:rFonts w:cstheme="minorHAnsi"/>
          <w:noProof/>
          <w:sz w:val="28"/>
          <w:szCs w:val="28"/>
        </w:rPr>
      </w:r>
      <w:r w:rsidRPr="00EB6520">
        <w:rPr>
          <w:rFonts w:cstheme="minorHAnsi"/>
          <w:noProof/>
          <w:sz w:val="28"/>
          <w:szCs w:val="28"/>
        </w:rPr>
        <w:fldChar w:fldCharType="separate"/>
      </w:r>
      <w:r w:rsidRPr="00EB6520">
        <w:rPr>
          <w:rFonts w:cstheme="minorHAnsi"/>
          <w:noProof/>
          <w:sz w:val="28"/>
          <w:szCs w:val="28"/>
        </w:rPr>
        <w:t>5</w:t>
      </w:r>
      <w:r w:rsidRPr="00EB6520">
        <w:rPr>
          <w:rFonts w:cstheme="minorHAnsi"/>
          <w:noProof/>
          <w:sz w:val="28"/>
          <w:szCs w:val="28"/>
        </w:rPr>
        <w:fldChar w:fldCharType="end"/>
      </w:r>
    </w:p>
    <w:p w:rsidR="001E1764" w:rsidRPr="00912810" w:rsidRDefault="001E1764" w:rsidP="00FE0611">
      <w:pPr>
        <w:rPr>
          <w:sz w:val="56"/>
        </w:rPr>
      </w:pPr>
      <w:r w:rsidRPr="00073410">
        <w:rPr>
          <w:sz w:val="28"/>
          <w:szCs w:val="28"/>
        </w:rPr>
        <w:fldChar w:fldCharType="end"/>
      </w:r>
    </w:p>
    <w:p w:rsidR="0008508D" w:rsidRPr="0008508D" w:rsidRDefault="001E1764" w:rsidP="0008508D">
      <w:pPr>
        <w:rPr>
          <w:sz w:val="28"/>
        </w:rPr>
      </w:pPr>
      <w:r>
        <w:rPr>
          <w:sz w:val="28"/>
        </w:rPr>
        <w:br w:type="page"/>
      </w:r>
    </w:p>
    <w:p w:rsidR="0008508D" w:rsidRPr="00CF30C7" w:rsidRDefault="00CF30C7" w:rsidP="001E1764">
      <w:pPr>
        <w:pStyle w:val="1"/>
      </w:pPr>
      <w:r>
        <w:lastRenderedPageBreak/>
        <w:tab/>
      </w:r>
      <w:bookmarkStart w:id="1" w:name="_Toc230905251"/>
      <w:r w:rsidR="0008508D" w:rsidRPr="00CF30C7">
        <w:t>1 Общие требования</w:t>
      </w:r>
      <w:bookmarkEnd w:id="1"/>
    </w:p>
    <w:p w:rsidR="00FE0611" w:rsidRPr="001E1764" w:rsidRDefault="0008508D" w:rsidP="001E1764">
      <w:pPr>
        <w:pStyle w:val="2"/>
        <w:rPr>
          <w:b/>
          <w:color w:val="auto"/>
          <w:sz w:val="28"/>
        </w:rPr>
      </w:pPr>
      <w:bookmarkStart w:id="2" w:name="_Toc230905252"/>
      <w:r w:rsidRPr="001E1764">
        <w:rPr>
          <w:b/>
          <w:color w:val="auto"/>
          <w:sz w:val="28"/>
        </w:rPr>
        <w:t>1.1 Н</w:t>
      </w:r>
      <w:r w:rsidR="00FE0611" w:rsidRPr="001E1764">
        <w:rPr>
          <w:b/>
          <w:color w:val="auto"/>
          <w:sz w:val="28"/>
        </w:rPr>
        <w:t>аименование</w:t>
      </w:r>
      <w:bookmarkEnd w:id="2"/>
    </w:p>
    <w:p w:rsidR="00621A99" w:rsidRPr="00621A99" w:rsidRDefault="00621A99" w:rsidP="00621A99">
      <w:pPr>
        <w:rPr>
          <w:sz w:val="28"/>
        </w:rPr>
      </w:pPr>
      <w:proofErr w:type="spellStart"/>
      <w:r w:rsidRPr="00621A99">
        <w:rPr>
          <w:sz w:val="28"/>
        </w:rPr>
        <w:t>Десктопная</w:t>
      </w:r>
      <w:proofErr w:type="spellEnd"/>
      <w:r w:rsidRPr="00621A99">
        <w:rPr>
          <w:sz w:val="28"/>
        </w:rPr>
        <w:t xml:space="preserve"> </w:t>
      </w:r>
      <w:proofErr w:type="gramStart"/>
      <w:r w:rsidRPr="00621A99">
        <w:rPr>
          <w:sz w:val="28"/>
        </w:rPr>
        <w:t>система учета инцидентов техподдержки это</w:t>
      </w:r>
      <w:proofErr w:type="gramEnd"/>
      <w:r w:rsidRPr="00621A99">
        <w:rPr>
          <w:b/>
          <w:bCs/>
          <w:sz w:val="28"/>
        </w:rPr>
        <w:t xml:space="preserve"> </w:t>
      </w:r>
      <w:r w:rsidRPr="00621A99">
        <w:rPr>
          <w:sz w:val="28"/>
        </w:rPr>
        <w:t>приложение для внутреннего использования</w:t>
      </w:r>
    </w:p>
    <w:p w:rsidR="00FE0611" w:rsidRPr="001E1764" w:rsidRDefault="00FE0611" w:rsidP="001E1764">
      <w:pPr>
        <w:pStyle w:val="2"/>
        <w:rPr>
          <w:b/>
          <w:color w:val="auto"/>
          <w:sz w:val="28"/>
        </w:rPr>
      </w:pPr>
      <w:bookmarkStart w:id="3" w:name="_Toc230905253"/>
      <w:r w:rsidRPr="001E1764">
        <w:rPr>
          <w:b/>
          <w:color w:val="auto"/>
          <w:sz w:val="28"/>
        </w:rPr>
        <w:t xml:space="preserve">1.2 </w:t>
      </w:r>
      <w:r w:rsidR="0008508D" w:rsidRPr="001E1764">
        <w:rPr>
          <w:rStyle w:val="af0"/>
          <w:b/>
          <w:i w:val="0"/>
          <w:iCs w:val="0"/>
          <w:color w:val="auto"/>
          <w:sz w:val="28"/>
        </w:rPr>
        <w:t>З</w:t>
      </w:r>
      <w:r w:rsidRPr="001E1764">
        <w:rPr>
          <w:b/>
          <w:color w:val="auto"/>
          <w:sz w:val="28"/>
        </w:rPr>
        <w:t>аказчик</w:t>
      </w:r>
      <w:bookmarkEnd w:id="3"/>
    </w:p>
    <w:p w:rsidR="00FE0611" w:rsidRDefault="0008508D" w:rsidP="00FE0611">
      <w:pPr>
        <w:rPr>
          <w:rFonts w:cstheme="minorHAnsi"/>
          <w:color w:val="000000" w:themeColor="text1"/>
          <w:sz w:val="28"/>
          <w:szCs w:val="36"/>
        </w:rPr>
      </w:pPr>
      <w:r>
        <w:rPr>
          <w:rFonts w:cstheme="minorHAnsi"/>
          <w:color w:val="000000" w:themeColor="text1"/>
          <w:sz w:val="28"/>
          <w:szCs w:val="36"/>
        </w:rPr>
        <w:t>Губин Евгений Александрович</w:t>
      </w:r>
    </w:p>
    <w:p w:rsidR="0008508D" w:rsidRPr="001E1764" w:rsidRDefault="0008508D" w:rsidP="001E1764">
      <w:pPr>
        <w:pStyle w:val="2"/>
        <w:rPr>
          <w:b/>
          <w:color w:val="auto"/>
          <w:sz w:val="28"/>
        </w:rPr>
      </w:pPr>
      <w:bookmarkStart w:id="4" w:name="_Toc230905254"/>
      <w:r w:rsidRPr="001E1764">
        <w:rPr>
          <w:b/>
          <w:color w:val="auto"/>
          <w:sz w:val="28"/>
        </w:rPr>
        <w:t>1.3 Разработчик</w:t>
      </w:r>
      <w:bookmarkEnd w:id="4"/>
    </w:p>
    <w:p w:rsidR="0008508D" w:rsidRDefault="0008508D" w:rsidP="0008508D">
      <w:pPr>
        <w:rPr>
          <w:sz w:val="28"/>
        </w:rPr>
      </w:pPr>
      <w:r>
        <w:rPr>
          <w:sz w:val="28"/>
        </w:rPr>
        <w:t>Захаров Артем Алексеевич</w:t>
      </w:r>
    </w:p>
    <w:p w:rsidR="0008508D" w:rsidRPr="001E1764" w:rsidRDefault="0008508D" w:rsidP="001E1764">
      <w:pPr>
        <w:pStyle w:val="2"/>
        <w:rPr>
          <w:b/>
          <w:color w:val="auto"/>
          <w:sz w:val="28"/>
        </w:rPr>
      </w:pPr>
      <w:bookmarkStart w:id="5" w:name="_Toc230905255"/>
      <w:r w:rsidRPr="001E1764">
        <w:rPr>
          <w:b/>
          <w:color w:val="auto"/>
          <w:sz w:val="28"/>
        </w:rPr>
        <w:t>1.4 Дата</w:t>
      </w:r>
      <w:bookmarkEnd w:id="5"/>
    </w:p>
    <w:p w:rsidR="0008508D" w:rsidRDefault="004C74B8" w:rsidP="0008508D">
      <w:pPr>
        <w:rPr>
          <w:sz w:val="28"/>
        </w:rPr>
      </w:pPr>
      <w:r>
        <w:rPr>
          <w:sz w:val="28"/>
        </w:rPr>
        <w:t xml:space="preserve">Срок выполнения всех работ </w:t>
      </w:r>
      <w:r w:rsidR="00BF2982">
        <w:rPr>
          <w:sz w:val="28"/>
        </w:rPr>
        <w:t>12</w:t>
      </w:r>
      <w:r w:rsidR="0008508D" w:rsidRPr="0008508D">
        <w:rPr>
          <w:sz w:val="28"/>
        </w:rPr>
        <w:t>.</w:t>
      </w:r>
      <w:r w:rsidR="0056760F">
        <w:rPr>
          <w:sz w:val="28"/>
        </w:rPr>
        <w:t>0</w:t>
      </w:r>
      <w:r w:rsidR="00BF2982">
        <w:rPr>
          <w:sz w:val="28"/>
        </w:rPr>
        <w:t>5</w:t>
      </w:r>
      <w:r w:rsidR="0008508D" w:rsidRPr="0008508D">
        <w:rPr>
          <w:sz w:val="28"/>
        </w:rPr>
        <w:t>.202</w:t>
      </w:r>
      <w:r w:rsidR="0056760F">
        <w:rPr>
          <w:sz w:val="28"/>
        </w:rPr>
        <w:t>6</w:t>
      </w:r>
      <w:r w:rsidR="0008508D" w:rsidRPr="0008508D">
        <w:rPr>
          <w:sz w:val="28"/>
        </w:rPr>
        <w:t xml:space="preserve"> – </w:t>
      </w:r>
      <w:r w:rsidR="00BF2982">
        <w:rPr>
          <w:sz w:val="28"/>
        </w:rPr>
        <w:t>28</w:t>
      </w:r>
      <w:r w:rsidR="0008508D" w:rsidRPr="0008508D">
        <w:rPr>
          <w:sz w:val="28"/>
        </w:rPr>
        <w:t>.</w:t>
      </w:r>
      <w:r w:rsidR="0056760F">
        <w:rPr>
          <w:sz w:val="28"/>
        </w:rPr>
        <w:t>05</w:t>
      </w:r>
      <w:r w:rsidR="0008508D" w:rsidRPr="0008508D">
        <w:rPr>
          <w:sz w:val="28"/>
        </w:rPr>
        <w:t>.202</w:t>
      </w:r>
      <w:r w:rsidR="0056760F">
        <w:rPr>
          <w:sz w:val="28"/>
        </w:rPr>
        <w:t>6</w:t>
      </w:r>
    </w:p>
    <w:p w:rsidR="0008508D" w:rsidRPr="00CF30C7" w:rsidRDefault="001E1764" w:rsidP="001E1764">
      <w:pPr>
        <w:pStyle w:val="1"/>
      </w:pPr>
      <w:r>
        <w:tab/>
      </w:r>
      <w:bookmarkStart w:id="6" w:name="_Toc230905256"/>
      <w:r w:rsidR="0008508D" w:rsidRPr="00CF30C7">
        <w:t>2 Назначение и цели</w:t>
      </w:r>
      <w:bookmarkEnd w:id="6"/>
    </w:p>
    <w:p w:rsidR="0008508D" w:rsidRPr="001E1764" w:rsidRDefault="0008508D" w:rsidP="001E1764">
      <w:pPr>
        <w:pStyle w:val="2"/>
        <w:rPr>
          <w:b/>
          <w:color w:val="auto"/>
          <w:sz w:val="28"/>
        </w:rPr>
      </w:pPr>
      <w:bookmarkStart w:id="7" w:name="_Toc230905257"/>
      <w:r w:rsidRPr="001E1764">
        <w:rPr>
          <w:b/>
          <w:color w:val="auto"/>
          <w:sz w:val="28"/>
        </w:rPr>
        <w:t>2.1 цель создания</w:t>
      </w:r>
      <w:bookmarkEnd w:id="7"/>
    </w:p>
    <w:p w:rsidR="0008508D" w:rsidRDefault="0008508D" w:rsidP="0008508D">
      <w:pPr>
        <w:rPr>
          <w:rFonts w:eastAsia="Times New Roman" w:cstheme="minorHAnsi"/>
          <w:color w:val="0F1115"/>
          <w:sz w:val="28"/>
          <w:szCs w:val="36"/>
          <w:lang w:eastAsia="ru-RU"/>
        </w:rPr>
      </w:pPr>
      <w:r>
        <w:rPr>
          <w:sz w:val="28"/>
        </w:rPr>
        <w:t xml:space="preserve">Выполнение практики для сдачи предмета </w:t>
      </w:r>
      <w:r w:rsidR="00997BCC">
        <w:rPr>
          <w:sz w:val="28"/>
        </w:rPr>
        <w:t>Учебная практика о</w:t>
      </w:r>
      <w:r w:rsidR="00997BCC" w:rsidRPr="00997BCC">
        <w:rPr>
          <w:sz w:val="28"/>
        </w:rPr>
        <w:t>существление интеграции программных модулей</w:t>
      </w:r>
      <w:r w:rsidR="004C74B8">
        <w:rPr>
          <w:rFonts w:eastAsia="Times New Roman" w:cstheme="minorHAnsi"/>
          <w:color w:val="0F1115"/>
          <w:sz w:val="28"/>
          <w:szCs w:val="36"/>
          <w:lang w:eastAsia="ru-RU"/>
        </w:rPr>
        <w:t>.</w:t>
      </w:r>
    </w:p>
    <w:p w:rsidR="0008508D" w:rsidRPr="001E1764" w:rsidRDefault="004C74B8" w:rsidP="001E1764">
      <w:pPr>
        <w:pStyle w:val="2"/>
        <w:rPr>
          <w:b/>
          <w:color w:val="auto"/>
          <w:sz w:val="28"/>
        </w:rPr>
      </w:pPr>
      <w:bookmarkStart w:id="8" w:name="_Toc230905258"/>
      <w:r w:rsidRPr="001E1764">
        <w:rPr>
          <w:b/>
          <w:color w:val="auto"/>
          <w:sz w:val="28"/>
        </w:rPr>
        <w:t>2.3 какие проблемы решает</w:t>
      </w:r>
      <w:bookmarkEnd w:id="8"/>
    </w:p>
    <w:p w:rsidR="004C74B8" w:rsidRPr="004C74B8" w:rsidRDefault="0056760F" w:rsidP="004C74B8">
      <w:pPr>
        <w:rPr>
          <w:sz w:val="28"/>
        </w:rPr>
      </w:pPr>
      <w:r>
        <w:rPr>
          <w:sz w:val="28"/>
        </w:rPr>
        <w:t>Позволяет</w:t>
      </w:r>
      <w:r w:rsidR="00BF2982">
        <w:rPr>
          <w:sz w:val="28"/>
        </w:rPr>
        <w:t xml:space="preserve"> систематизировать инциденты техподдержки и хранить их в </w:t>
      </w:r>
      <w:proofErr w:type="spellStart"/>
      <w:r w:rsidR="00BF2982">
        <w:rPr>
          <w:sz w:val="28"/>
        </w:rPr>
        <w:t>бд</w:t>
      </w:r>
      <w:proofErr w:type="spellEnd"/>
      <w:r w:rsidR="00BF2982">
        <w:rPr>
          <w:sz w:val="28"/>
        </w:rPr>
        <w:t>.</w:t>
      </w:r>
    </w:p>
    <w:p w:rsidR="004C74B8" w:rsidRDefault="001E1764" w:rsidP="001E1764">
      <w:pPr>
        <w:pStyle w:val="1"/>
      </w:pPr>
      <w:r>
        <w:tab/>
      </w:r>
      <w:bookmarkStart w:id="9" w:name="_Toc230905259"/>
      <w:r w:rsidR="00CF30C7" w:rsidRPr="00CF30C7">
        <w:t xml:space="preserve">3 Характеристики </w:t>
      </w:r>
      <w:r w:rsidR="0056760F">
        <w:t>удобства пользования</w:t>
      </w:r>
      <w:bookmarkEnd w:id="9"/>
    </w:p>
    <w:p w:rsidR="007B0CEA" w:rsidRPr="001E1764" w:rsidRDefault="007B0CEA" w:rsidP="001E1764">
      <w:pPr>
        <w:pStyle w:val="2"/>
        <w:rPr>
          <w:b/>
          <w:color w:val="auto"/>
          <w:sz w:val="28"/>
        </w:rPr>
      </w:pPr>
      <w:bookmarkStart w:id="10" w:name="_Toc230905260"/>
      <w:r w:rsidRPr="001E1764">
        <w:rPr>
          <w:b/>
          <w:color w:val="auto"/>
          <w:sz w:val="28"/>
        </w:rPr>
        <w:t>3.1 Описание предметной области</w:t>
      </w:r>
      <w:bookmarkEnd w:id="10"/>
    </w:p>
    <w:p w:rsidR="007B0CEA" w:rsidRDefault="007B0CEA" w:rsidP="00CF30C7">
      <w:pPr>
        <w:rPr>
          <w:sz w:val="28"/>
        </w:rPr>
      </w:pPr>
      <w:r>
        <w:rPr>
          <w:sz w:val="28"/>
        </w:rPr>
        <w:t xml:space="preserve">Приложение будет предоставлять </w:t>
      </w:r>
      <w:r w:rsidR="00BF2982">
        <w:rPr>
          <w:sz w:val="28"/>
        </w:rPr>
        <w:t xml:space="preserve">полный функционал для удобной работы с инцидентами, напрямую с </w:t>
      </w:r>
      <w:proofErr w:type="spellStart"/>
      <w:r w:rsidR="00BF2982">
        <w:rPr>
          <w:sz w:val="28"/>
        </w:rPr>
        <w:t>бд</w:t>
      </w:r>
      <w:proofErr w:type="spellEnd"/>
      <w:r w:rsidR="00BF2982">
        <w:rPr>
          <w:sz w:val="28"/>
        </w:rPr>
        <w:t xml:space="preserve">, также удобный интерфейс для просмотра </w:t>
      </w:r>
      <w:proofErr w:type="gramStart"/>
      <w:r w:rsidR="00BF2982">
        <w:rPr>
          <w:sz w:val="28"/>
        </w:rPr>
        <w:t>и</w:t>
      </w:r>
      <w:proofErr w:type="gramEnd"/>
      <w:r w:rsidR="00BF2982">
        <w:rPr>
          <w:sz w:val="28"/>
        </w:rPr>
        <w:t xml:space="preserve"> если необходимо редакции записей всех таблиц системы инцидентов.</w:t>
      </w:r>
    </w:p>
    <w:p w:rsidR="004C74B8" w:rsidRDefault="003121A9" w:rsidP="001E1764">
      <w:pPr>
        <w:pStyle w:val="1"/>
      </w:pPr>
      <w:r>
        <w:tab/>
      </w:r>
      <w:bookmarkStart w:id="11" w:name="_Toc230905261"/>
      <w:r w:rsidRPr="003121A9">
        <w:t xml:space="preserve">4 Требование к </w:t>
      </w:r>
      <w:r w:rsidR="009C7C71">
        <w:t>приложению</w:t>
      </w:r>
      <w:bookmarkEnd w:id="11"/>
    </w:p>
    <w:p w:rsidR="003121A9" w:rsidRPr="001E1764" w:rsidRDefault="003121A9" w:rsidP="001E1764">
      <w:pPr>
        <w:pStyle w:val="2"/>
        <w:rPr>
          <w:b/>
          <w:color w:val="auto"/>
          <w:sz w:val="28"/>
        </w:rPr>
      </w:pPr>
      <w:bookmarkStart w:id="12" w:name="_Toc230905262"/>
      <w:r w:rsidRPr="001E1764">
        <w:rPr>
          <w:b/>
          <w:color w:val="auto"/>
          <w:sz w:val="28"/>
        </w:rPr>
        <w:t>4.1 Функциональные</w:t>
      </w:r>
      <w:bookmarkEnd w:id="12"/>
    </w:p>
    <w:p w:rsidR="009049FC" w:rsidRDefault="009049FC" w:rsidP="003121A9">
      <w:pPr>
        <w:rPr>
          <w:sz w:val="28"/>
        </w:rPr>
      </w:pPr>
      <w:r>
        <w:rPr>
          <w:sz w:val="28"/>
        </w:rPr>
        <w:t>Приложение должно</w:t>
      </w:r>
      <w:r w:rsidR="003121A9">
        <w:rPr>
          <w:sz w:val="28"/>
        </w:rPr>
        <w:t xml:space="preserve"> предоставлять</w:t>
      </w:r>
      <w:r w:rsidR="00BF2982">
        <w:rPr>
          <w:sz w:val="28"/>
        </w:rPr>
        <w:t xml:space="preserve"> удобный интерфейс</w:t>
      </w:r>
      <w:r>
        <w:rPr>
          <w:sz w:val="28"/>
        </w:rPr>
        <w:t>, с возможностью добавления, изменения и удаления записей.</w:t>
      </w:r>
      <w:r w:rsidR="00BF2982">
        <w:rPr>
          <w:sz w:val="28"/>
        </w:rPr>
        <w:t xml:space="preserve"> Также должно хранить историю изменений инцидентов. Также должно обеспечивать возможность </w:t>
      </w:r>
      <w:r w:rsidR="005706EF">
        <w:rPr>
          <w:sz w:val="28"/>
        </w:rPr>
        <w:t>прикреплять файлы к инцидентам. Д</w:t>
      </w:r>
      <w:r w:rsidR="00BF2982">
        <w:rPr>
          <w:sz w:val="28"/>
        </w:rPr>
        <w:t>ополнительно предоставлять фильтры</w:t>
      </w:r>
      <w:r w:rsidR="00EB6520">
        <w:rPr>
          <w:sz w:val="28"/>
        </w:rPr>
        <w:t xml:space="preserve"> к таблице инцидентов, возможность массового изменения статуса инцидентов</w:t>
      </w:r>
      <w:bookmarkStart w:id="13" w:name="_GoBack"/>
      <w:bookmarkEnd w:id="13"/>
      <w:r w:rsidR="00EB6520">
        <w:rPr>
          <w:sz w:val="28"/>
        </w:rPr>
        <w:t xml:space="preserve"> и таблицу статистики статусов.</w:t>
      </w:r>
    </w:p>
    <w:p w:rsidR="009C7C71" w:rsidRDefault="009C7C71" w:rsidP="009C7C71">
      <w:pPr>
        <w:pStyle w:val="2"/>
        <w:rPr>
          <w:b/>
          <w:color w:val="auto"/>
          <w:sz w:val="28"/>
        </w:rPr>
      </w:pPr>
      <w:bookmarkStart w:id="14" w:name="_Toc230905263"/>
      <w:r w:rsidRPr="001E1764">
        <w:rPr>
          <w:b/>
          <w:color w:val="auto"/>
          <w:sz w:val="28"/>
        </w:rPr>
        <w:t>4.</w:t>
      </w:r>
      <w:r>
        <w:rPr>
          <w:b/>
          <w:color w:val="auto"/>
          <w:sz w:val="28"/>
        </w:rPr>
        <w:t>2</w:t>
      </w:r>
      <w:r w:rsidRPr="001E1764">
        <w:rPr>
          <w:b/>
          <w:color w:val="auto"/>
          <w:sz w:val="28"/>
        </w:rPr>
        <w:t xml:space="preserve"> </w:t>
      </w:r>
      <w:r>
        <w:rPr>
          <w:rStyle w:val="20"/>
          <w:b/>
          <w:color w:val="auto"/>
          <w:sz w:val="28"/>
        </w:rPr>
        <w:t>Технические</w:t>
      </w:r>
      <w:bookmarkEnd w:id="14"/>
    </w:p>
    <w:p w:rsidR="009C7C71" w:rsidRPr="00537FF8" w:rsidRDefault="00EB6520" w:rsidP="00EB6520">
      <w:pPr>
        <w:rPr>
          <w:sz w:val="28"/>
        </w:rPr>
      </w:pPr>
      <w:r>
        <w:rPr>
          <w:sz w:val="28"/>
        </w:rPr>
        <w:t>Особых требований не предоставлено.</w:t>
      </w:r>
    </w:p>
    <w:p w:rsidR="009C7C71" w:rsidRPr="001E1764" w:rsidRDefault="009C7C71" w:rsidP="009C7C71">
      <w:pPr>
        <w:pStyle w:val="2"/>
        <w:rPr>
          <w:b/>
          <w:color w:val="auto"/>
          <w:sz w:val="28"/>
        </w:rPr>
      </w:pPr>
      <w:bookmarkStart w:id="15" w:name="_Toc230905264"/>
      <w:r w:rsidRPr="001E1764">
        <w:rPr>
          <w:b/>
          <w:color w:val="auto"/>
          <w:sz w:val="28"/>
        </w:rPr>
        <w:t>4.</w:t>
      </w:r>
      <w:r>
        <w:rPr>
          <w:b/>
          <w:color w:val="auto"/>
          <w:sz w:val="28"/>
        </w:rPr>
        <w:t>3</w:t>
      </w:r>
      <w:r w:rsidRPr="001E1764">
        <w:rPr>
          <w:b/>
          <w:color w:val="auto"/>
          <w:sz w:val="28"/>
        </w:rPr>
        <w:t xml:space="preserve"> </w:t>
      </w:r>
      <w:r w:rsidRPr="009049FC">
        <w:rPr>
          <w:rStyle w:val="20"/>
          <w:b/>
          <w:color w:val="auto"/>
          <w:sz w:val="28"/>
        </w:rPr>
        <w:t>К интерфейсу</w:t>
      </w:r>
      <w:bookmarkEnd w:id="15"/>
    </w:p>
    <w:p w:rsidR="003121A9" w:rsidRPr="009C7C71" w:rsidRDefault="009C7C71" w:rsidP="003121A9">
      <w:pPr>
        <w:rPr>
          <w:rFonts w:asciiTheme="majorHAnsi" w:eastAsiaTheme="majorEastAsia" w:hAnsiTheme="majorHAnsi" w:cstheme="majorBidi"/>
          <w:b/>
          <w:sz w:val="28"/>
          <w:szCs w:val="26"/>
        </w:rPr>
      </w:pPr>
      <w:r>
        <w:rPr>
          <w:sz w:val="28"/>
        </w:rPr>
        <w:t>Интерфейс должен быть максимально простой, и интуитивно понятный.</w:t>
      </w:r>
    </w:p>
    <w:p w:rsidR="003121A9" w:rsidRPr="001E1764" w:rsidRDefault="003121A9" w:rsidP="001E1764">
      <w:pPr>
        <w:pStyle w:val="2"/>
        <w:rPr>
          <w:b/>
          <w:color w:val="auto"/>
          <w:sz w:val="28"/>
        </w:rPr>
      </w:pPr>
      <w:bookmarkStart w:id="16" w:name="_Toc230905265"/>
      <w:r w:rsidRPr="001E1764">
        <w:rPr>
          <w:b/>
          <w:color w:val="auto"/>
          <w:sz w:val="28"/>
        </w:rPr>
        <w:lastRenderedPageBreak/>
        <w:t>4.</w:t>
      </w:r>
      <w:r w:rsidR="009C7C71">
        <w:rPr>
          <w:b/>
          <w:color w:val="auto"/>
          <w:sz w:val="28"/>
        </w:rPr>
        <w:t>4</w:t>
      </w:r>
      <w:r w:rsidRPr="001E1764">
        <w:rPr>
          <w:b/>
          <w:color w:val="auto"/>
          <w:sz w:val="28"/>
        </w:rPr>
        <w:t xml:space="preserve"> К производительности</w:t>
      </w:r>
      <w:bookmarkEnd w:id="16"/>
    </w:p>
    <w:p w:rsidR="003121A9" w:rsidRDefault="00FE49AA" w:rsidP="003121A9">
      <w:pPr>
        <w:rPr>
          <w:sz w:val="28"/>
        </w:rPr>
      </w:pPr>
      <w:r>
        <w:rPr>
          <w:sz w:val="28"/>
        </w:rPr>
        <w:t>Приложение д</w:t>
      </w:r>
      <w:r w:rsidR="009049FC">
        <w:rPr>
          <w:sz w:val="28"/>
        </w:rPr>
        <w:t>олжно быть максимально не</w:t>
      </w:r>
      <w:r w:rsidR="00EB6520">
        <w:rPr>
          <w:sz w:val="28"/>
        </w:rPr>
        <w:t xml:space="preserve"> </w:t>
      </w:r>
      <w:proofErr w:type="spellStart"/>
      <w:r w:rsidR="009049FC">
        <w:rPr>
          <w:sz w:val="28"/>
        </w:rPr>
        <w:t>труд</w:t>
      </w:r>
      <w:r w:rsidR="00EB6520">
        <w:rPr>
          <w:sz w:val="28"/>
        </w:rPr>
        <w:t>о</w:t>
      </w:r>
      <w:r w:rsidR="009049FC">
        <w:rPr>
          <w:sz w:val="28"/>
        </w:rPr>
        <w:t>з</w:t>
      </w:r>
      <w:r w:rsidR="00073410">
        <w:rPr>
          <w:sz w:val="28"/>
        </w:rPr>
        <w:t>а</w:t>
      </w:r>
      <w:r w:rsidR="009049FC">
        <w:rPr>
          <w:sz w:val="28"/>
        </w:rPr>
        <w:t>тратным</w:t>
      </w:r>
      <w:proofErr w:type="spellEnd"/>
      <w:r w:rsidR="009049FC">
        <w:rPr>
          <w:sz w:val="28"/>
        </w:rPr>
        <w:t>.</w:t>
      </w:r>
    </w:p>
    <w:p w:rsidR="00FE49AA" w:rsidRPr="001E1764" w:rsidRDefault="00FE49AA" w:rsidP="001E1764">
      <w:pPr>
        <w:pStyle w:val="2"/>
        <w:rPr>
          <w:b/>
          <w:color w:val="auto"/>
          <w:sz w:val="28"/>
        </w:rPr>
      </w:pPr>
      <w:bookmarkStart w:id="17" w:name="_Toc230905266"/>
      <w:r w:rsidRPr="001E1764">
        <w:rPr>
          <w:b/>
          <w:color w:val="auto"/>
          <w:sz w:val="28"/>
        </w:rPr>
        <w:t>4.</w:t>
      </w:r>
      <w:r w:rsidR="009C7C71">
        <w:rPr>
          <w:b/>
          <w:color w:val="auto"/>
          <w:sz w:val="28"/>
        </w:rPr>
        <w:t>5</w:t>
      </w:r>
      <w:r w:rsidRPr="001E1764">
        <w:rPr>
          <w:b/>
          <w:color w:val="auto"/>
          <w:sz w:val="28"/>
        </w:rPr>
        <w:t xml:space="preserve"> К эксплуатации</w:t>
      </w:r>
      <w:bookmarkEnd w:id="17"/>
    </w:p>
    <w:p w:rsidR="00FE49AA" w:rsidRDefault="009049FC" w:rsidP="00FE49AA">
      <w:pPr>
        <w:rPr>
          <w:sz w:val="28"/>
        </w:rPr>
      </w:pPr>
      <w:r>
        <w:rPr>
          <w:sz w:val="28"/>
        </w:rPr>
        <w:t xml:space="preserve">Приложению будет нужна База </w:t>
      </w:r>
      <w:proofErr w:type="gramStart"/>
      <w:r>
        <w:rPr>
          <w:sz w:val="28"/>
        </w:rPr>
        <w:t xml:space="preserve">Данных </w:t>
      </w:r>
      <w:r w:rsidR="00FE49AA">
        <w:rPr>
          <w:sz w:val="28"/>
        </w:rPr>
        <w:t>.</w:t>
      </w:r>
      <w:proofErr w:type="gramEnd"/>
    </w:p>
    <w:p w:rsidR="00FE49AA" w:rsidRDefault="00FE49AA" w:rsidP="001E1764">
      <w:pPr>
        <w:pStyle w:val="1"/>
      </w:pPr>
      <w:r>
        <w:tab/>
      </w:r>
      <w:bookmarkStart w:id="18" w:name="_Toc230905267"/>
      <w:r w:rsidRPr="00FE49AA">
        <w:t>5 Состав и содержание работ</w:t>
      </w:r>
      <w:bookmarkEnd w:id="18"/>
    </w:p>
    <w:p w:rsidR="00FE49AA" w:rsidRPr="001E1764" w:rsidRDefault="00FE49AA" w:rsidP="001E1764">
      <w:pPr>
        <w:pStyle w:val="2"/>
        <w:rPr>
          <w:b/>
        </w:rPr>
      </w:pPr>
      <w:bookmarkStart w:id="19" w:name="_Toc230905268"/>
      <w:r w:rsidRPr="001E1764">
        <w:rPr>
          <w:b/>
          <w:color w:val="auto"/>
          <w:sz w:val="28"/>
        </w:rPr>
        <w:t>5.1 Этапы</w:t>
      </w:r>
      <w:bookmarkEnd w:id="1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85"/>
        <w:gridCol w:w="2481"/>
        <w:gridCol w:w="4809"/>
        <w:gridCol w:w="1370"/>
      </w:tblGrid>
      <w:tr w:rsidR="00FE49AA" w:rsidTr="005706EF">
        <w:tc>
          <w:tcPr>
            <w:tcW w:w="685" w:type="dxa"/>
          </w:tcPr>
          <w:p w:rsidR="00FE49AA" w:rsidRPr="00FE49AA" w:rsidRDefault="00FE49AA" w:rsidP="00FE49AA">
            <w:pPr>
              <w:rPr>
                <w:sz w:val="28"/>
              </w:rPr>
            </w:pPr>
            <w:r w:rsidRPr="00FE49AA">
              <w:rPr>
                <w:sz w:val="28"/>
              </w:rPr>
              <w:t>№</w:t>
            </w:r>
          </w:p>
        </w:tc>
        <w:tc>
          <w:tcPr>
            <w:tcW w:w="2481" w:type="dxa"/>
          </w:tcPr>
          <w:p w:rsidR="00FE49AA" w:rsidRPr="00FE49AA" w:rsidRDefault="00FE49AA" w:rsidP="00FE49AA">
            <w:pPr>
              <w:rPr>
                <w:sz w:val="28"/>
              </w:rPr>
            </w:pPr>
            <w:r w:rsidRPr="00FE49AA">
              <w:rPr>
                <w:sz w:val="28"/>
              </w:rPr>
              <w:t>название</w:t>
            </w:r>
          </w:p>
        </w:tc>
        <w:tc>
          <w:tcPr>
            <w:tcW w:w="4809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действия</w:t>
            </w:r>
          </w:p>
        </w:tc>
        <w:tc>
          <w:tcPr>
            <w:tcW w:w="1370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время</w:t>
            </w:r>
          </w:p>
        </w:tc>
      </w:tr>
      <w:tr w:rsidR="00FE49AA" w:rsidTr="005706EF">
        <w:tc>
          <w:tcPr>
            <w:tcW w:w="685" w:type="dxa"/>
          </w:tcPr>
          <w:p w:rsidR="00FE49AA" w:rsidRPr="00FE49AA" w:rsidRDefault="00FE49AA" w:rsidP="00FE49AA">
            <w:pPr>
              <w:rPr>
                <w:sz w:val="28"/>
              </w:rPr>
            </w:pPr>
            <w:r w:rsidRPr="00FE49AA">
              <w:rPr>
                <w:sz w:val="28"/>
              </w:rPr>
              <w:t>1</w:t>
            </w:r>
          </w:p>
        </w:tc>
        <w:tc>
          <w:tcPr>
            <w:tcW w:w="2481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П</w:t>
            </w:r>
            <w:r w:rsidR="00FE49AA">
              <w:rPr>
                <w:sz w:val="28"/>
              </w:rPr>
              <w:t>одготовка</w:t>
            </w:r>
          </w:p>
        </w:tc>
        <w:tc>
          <w:tcPr>
            <w:tcW w:w="4809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Составление ТЗ, выбор технологий.</w:t>
            </w:r>
          </w:p>
        </w:tc>
        <w:tc>
          <w:tcPr>
            <w:tcW w:w="1370" w:type="dxa"/>
          </w:tcPr>
          <w:p w:rsidR="00FE49AA" w:rsidRPr="00FE49AA" w:rsidRDefault="00EB6520" w:rsidP="00537FF8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537FF8">
              <w:rPr>
                <w:sz w:val="28"/>
              </w:rPr>
              <w:t xml:space="preserve"> </w:t>
            </w:r>
            <w:r w:rsidR="00A83643">
              <w:rPr>
                <w:sz w:val="28"/>
              </w:rPr>
              <w:t>дня</w:t>
            </w:r>
          </w:p>
        </w:tc>
      </w:tr>
      <w:tr w:rsidR="00FE49AA" w:rsidTr="005706EF">
        <w:tc>
          <w:tcPr>
            <w:tcW w:w="685" w:type="dxa"/>
          </w:tcPr>
          <w:p w:rsidR="00FE49AA" w:rsidRPr="00FE49AA" w:rsidRDefault="00FE49AA" w:rsidP="00FE49AA">
            <w:pPr>
              <w:rPr>
                <w:sz w:val="28"/>
              </w:rPr>
            </w:pPr>
            <w:r w:rsidRPr="00FE49AA">
              <w:rPr>
                <w:sz w:val="28"/>
              </w:rPr>
              <w:t>2</w:t>
            </w:r>
          </w:p>
        </w:tc>
        <w:tc>
          <w:tcPr>
            <w:tcW w:w="2481" w:type="dxa"/>
          </w:tcPr>
          <w:p w:rsidR="00FE49AA" w:rsidRPr="00FE49AA" w:rsidRDefault="00A83643" w:rsidP="00A83643">
            <w:pPr>
              <w:rPr>
                <w:sz w:val="28"/>
              </w:rPr>
            </w:pPr>
            <w:r>
              <w:rPr>
                <w:sz w:val="28"/>
              </w:rPr>
              <w:t>Начальный этап</w:t>
            </w:r>
          </w:p>
        </w:tc>
        <w:tc>
          <w:tcPr>
            <w:tcW w:w="4809" w:type="dxa"/>
          </w:tcPr>
          <w:p w:rsidR="00FE49AA" w:rsidRPr="00FE49AA" w:rsidRDefault="00A83643" w:rsidP="00F90F29">
            <w:pPr>
              <w:rPr>
                <w:sz w:val="28"/>
              </w:rPr>
            </w:pPr>
            <w:r>
              <w:rPr>
                <w:sz w:val="28"/>
              </w:rPr>
              <w:t>Ознакомление с выбранными технологиями(возможная их смена)</w:t>
            </w:r>
            <w:r>
              <w:rPr>
                <w:sz w:val="28"/>
              </w:rPr>
              <w:br/>
              <w:t>начал</w:t>
            </w:r>
            <w:r w:rsidR="00F90F29">
              <w:rPr>
                <w:sz w:val="28"/>
              </w:rPr>
              <w:t>о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кодинга</w:t>
            </w:r>
            <w:proofErr w:type="spellEnd"/>
            <w:r>
              <w:rPr>
                <w:sz w:val="28"/>
              </w:rPr>
              <w:t>, проверка отдельных функций.</w:t>
            </w:r>
          </w:p>
        </w:tc>
        <w:tc>
          <w:tcPr>
            <w:tcW w:w="1370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2-3дня</w:t>
            </w:r>
          </w:p>
        </w:tc>
      </w:tr>
      <w:tr w:rsidR="00FE49AA" w:rsidTr="005706EF">
        <w:tc>
          <w:tcPr>
            <w:tcW w:w="685" w:type="dxa"/>
          </w:tcPr>
          <w:p w:rsidR="00FE49AA" w:rsidRPr="00FE49AA" w:rsidRDefault="00FE49AA" w:rsidP="00FE49AA">
            <w:pPr>
              <w:rPr>
                <w:sz w:val="28"/>
              </w:rPr>
            </w:pPr>
            <w:r w:rsidRPr="00FE49AA">
              <w:rPr>
                <w:sz w:val="28"/>
              </w:rPr>
              <w:t>3</w:t>
            </w:r>
          </w:p>
        </w:tc>
        <w:tc>
          <w:tcPr>
            <w:tcW w:w="2481" w:type="dxa"/>
          </w:tcPr>
          <w:p w:rsidR="00FE49AA" w:rsidRPr="00FE49AA" w:rsidRDefault="00537FF8" w:rsidP="00FE49AA">
            <w:pPr>
              <w:rPr>
                <w:sz w:val="28"/>
              </w:rPr>
            </w:pPr>
            <w:r>
              <w:rPr>
                <w:sz w:val="28"/>
              </w:rPr>
              <w:t xml:space="preserve">Создание </w:t>
            </w:r>
            <w:proofErr w:type="spellStart"/>
            <w:r>
              <w:rPr>
                <w:sz w:val="28"/>
              </w:rPr>
              <w:t>бд</w:t>
            </w:r>
            <w:proofErr w:type="spellEnd"/>
          </w:p>
        </w:tc>
        <w:tc>
          <w:tcPr>
            <w:tcW w:w="4809" w:type="dxa"/>
          </w:tcPr>
          <w:p w:rsidR="00FE49AA" w:rsidRPr="00537FF8" w:rsidRDefault="00537FF8" w:rsidP="00FE49AA">
            <w:pPr>
              <w:rPr>
                <w:sz w:val="28"/>
              </w:rPr>
            </w:pPr>
            <w:r>
              <w:rPr>
                <w:sz w:val="28"/>
              </w:rPr>
              <w:t xml:space="preserve">Создание базы данных </w:t>
            </w:r>
            <w:proofErr w:type="spellStart"/>
            <w:r>
              <w:rPr>
                <w:sz w:val="28"/>
                <w:lang w:val="en-US"/>
              </w:rPr>
              <w:t>ms</w:t>
            </w:r>
            <w:proofErr w:type="spellEnd"/>
            <w:r w:rsidRPr="00537FF8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sql</w:t>
            </w:r>
            <w:proofErr w:type="spellEnd"/>
            <w:r>
              <w:rPr>
                <w:sz w:val="28"/>
              </w:rPr>
              <w:t xml:space="preserve"> для дальнейшей работы</w:t>
            </w:r>
          </w:p>
        </w:tc>
        <w:tc>
          <w:tcPr>
            <w:tcW w:w="1370" w:type="dxa"/>
          </w:tcPr>
          <w:p w:rsidR="00FE49AA" w:rsidRPr="00FE49AA" w:rsidRDefault="00537FF8" w:rsidP="00537FF8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="00A83643">
              <w:rPr>
                <w:sz w:val="28"/>
              </w:rPr>
              <w:t xml:space="preserve"> дней</w:t>
            </w:r>
          </w:p>
        </w:tc>
      </w:tr>
      <w:tr w:rsidR="00537FF8" w:rsidTr="005706EF">
        <w:trPr>
          <w:trHeight w:val="70"/>
        </w:trPr>
        <w:tc>
          <w:tcPr>
            <w:tcW w:w="685" w:type="dxa"/>
          </w:tcPr>
          <w:p w:rsidR="00537FF8" w:rsidRPr="00FE49AA" w:rsidRDefault="00537FF8" w:rsidP="00FE49AA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481" w:type="dxa"/>
          </w:tcPr>
          <w:p w:rsidR="00537FF8" w:rsidRPr="00EB6520" w:rsidRDefault="00537FF8" w:rsidP="00EB6520">
            <w:pPr>
              <w:rPr>
                <w:sz w:val="28"/>
              </w:rPr>
            </w:pPr>
            <w:r>
              <w:rPr>
                <w:sz w:val="28"/>
              </w:rPr>
              <w:t xml:space="preserve">Разработка </w:t>
            </w:r>
            <w:r w:rsidR="00EB6520">
              <w:rPr>
                <w:sz w:val="28"/>
              </w:rPr>
              <w:t>пользовательского интерфейса</w:t>
            </w:r>
          </w:p>
        </w:tc>
        <w:tc>
          <w:tcPr>
            <w:tcW w:w="4809" w:type="dxa"/>
          </w:tcPr>
          <w:p w:rsidR="00537FF8" w:rsidRDefault="00537FF8" w:rsidP="00EB6520">
            <w:pPr>
              <w:rPr>
                <w:sz w:val="28"/>
              </w:rPr>
            </w:pPr>
            <w:r>
              <w:rPr>
                <w:sz w:val="28"/>
              </w:rPr>
              <w:t xml:space="preserve">Активная разработка </w:t>
            </w:r>
            <w:r w:rsidR="00EB6520">
              <w:rPr>
                <w:sz w:val="28"/>
              </w:rPr>
              <w:t>всего пользовательского интерфейса</w:t>
            </w:r>
          </w:p>
        </w:tc>
        <w:tc>
          <w:tcPr>
            <w:tcW w:w="1370" w:type="dxa"/>
          </w:tcPr>
          <w:p w:rsidR="00537FF8" w:rsidRDefault="00EB6520" w:rsidP="00EB6520">
            <w:pPr>
              <w:rPr>
                <w:sz w:val="28"/>
              </w:rPr>
            </w:pPr>
            <w:r>
              <w:rPr>
                <w:sz w:val="28"/>
              </w:rPr>
              <w:t>4</w:t>
            </w:r>
            <w:r w:rsidR="00537FF8">
              <w:rPr>
                <w:sz w:val="28"/>
              </w:rPr>
              <w:t>-</w:t>
            </w:r>
            <w:r>
              <w:rPr>
                <w:sz w:val="28"/>
              </w:rPr>
              <w:t>6 дней</w:t>
            </w:r>
          </w:p>
        </w:tc>
      </w:tr>
      <w:tr w:rsidR="00537FF8" w:rsidTr="005706EF">
        <w:tc>
          <w:tcPr>
            <w:tcW w:w="685" w:type="dxa"/>
          </w:tcPr>
          <w:p w:rsidR="00537FF8" w:rsidRPr="00FE49AA" w:rsidRDefault="00537FF8" w:rsidP="00FE49AA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481" w:type="dxa"/>
          </w:tcPr>
          <w:p w:rsidR="00537FF8" w:rsidRPr="00EB6520" w:rsidRDefault="00EB6520" w:rsidP="00FE49AA">
            <w:pPr>
              <w:rPr>
                <w:sz w:val="28"/>
              </w:rPr>
            </w:pPr>
            <w:r>
              <w:rPr>
                <w:sz w:val="28"/>
              </w:rPr>
              <w:t xml:space="preserve">Разработка связи </w:t>
            </w:r>
            <w:proofErr w:type="spellStart"/>
            <w:r>
              <w:rPr>
                <w:sz w:val="28"/>
              </w:rPr>
              <w:t>бд</w:t>
            </w:r>
            <w:proofErr w:type="spellEnd"/>
            <w:r>
              <w:rPr>
                <w:sz w:val="28"/>
              </w:rPr>
              <w:t xml:space="preserve"> и </w:t>
            </w:r>
            <w:r>
              <w:rPr>
                <w:sz w:val="28"/>
                <w:lang w:val="en-US"/>
              </w:rPr>
              <w:t>UI</w:t>
            </w:r>
          </w:p>
        </w:tc>
        <w:tc>
          <w:tcPr>
            <w:tcW w:w="4809" w:type="dxa"/>
          </w:tcPr>
          <w:p w:rsidR="00537FF8" w:rsidRPr="00FE25DC" w:rsidRDefault="00FE25DC" w:rsidP="00EB6520">
            <w:pPr>
              <w:rPr>
                <w:sz w:val="28"/>
              </w:rPr>
            </w:pPr>
            <w:r>
              <w:rPr>
                <w:sz w:val="28"/>
              </w:rPr>
              <w:t xml:space="preserve">Активная разработка </w:t>
            </w:r>
            <w:r w:rsidR="00EB6520">
              <w:rPr>
                <w:sz w:val="28"/>
              </w:rPr>
              <w:t>логики приложения</w:t>
            </w:r>
          </w:p>
        </w:tc>
        <w:tc>
          <w:tcPr>
            <w:tcW w:w="1370" w:type="dxa"/>
          </w:tcPr>
          <w:p w:rsidR="00537FF8" w:rsidRDefault="00EB6520" w:rsidP="00FE49AA">
            <w:pPr>
              <w:rPr>
                <w:sz w:val="28"/>
              </w:rPr>
            </w:pPr>
            <w:r>
              <w:rPr>
                <w:sz w:val="28"/>
              </w:rPr>
              <w:t>7-9 дней</w:t>
            </w:r>
          </w:p>
        </w:tc>
      </w:tr>
      <w:tr w:rsidR="00FE49AA" w:rsidTr="005706EF">
        <w:tc>
          <w:tcPr>
            <w:tcW w:w="685" w:type="dxa"/>
          </w:tcPr>
          <w:p w:rsidR="00FE49AA" w:rsidRPr="00FE49AA" w:rsidRDefault="00537FF8" w:rsidP="00FE49AA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481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Заключительный этап</w:t>
            </w:r>
          </w:p>
        </w:tc>
        <w:tc>
          <w:tcPr>
            <w:tcW w:w="4809" w:type="dxa"/>
          </w:tcPr>
          <w:p w:rsidR="00FE49AA" w:rsidRPr="00FE49AA" w:rsidRDefault="00A83643" w:rsidP="00A83643">
            <w:pPr>
              <w:rPr>
                <w:sz w:val="28"/>
              </w:rPr>
            </w:pPr>
            <w:r>
              <w:rPr>
                <w:sz w:val="28"/>
              </w:rPr>
              <w:t xml:space="preserve">Финальная проверка соответствия требованиям, полная проверка работоспособности, заключительный </w:t>
            </w:r>
            <w:proofErr w:type="spellStart"/>
            <w:r>
              <w:rPr>
                <w:sz w:val="28"/>
              </w:rPr>
              <w:t>багфикс</w:t>
            </w:r>
            <w:proofErr w:type="spellEnd"/>
            <w:r>
              <w:rPr>
                <w:sz w:val="28"/>
              </w:rPr>
              <w:t>.</w:t>
            </w:r>
          </w:p>
        </w:tc>
        <w:tc>
          <w:tcPr>
            <w:tcW w:w="1370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1 день</w:t>
            </w:r>
          </w:p>
        </w:tc>
      </w:tr>
      <w:tr w:rsidR="00FE49AA" w:rsidTr="005706EF">
        <w:tc>
          <w:tcPr>
            <w:tcW w:w="685" w:type="dxa"/>
          </w:tcPr>
          <w:p w:rsidR="00FE49AA" w:rsidRPr="00FE49AA" w:rsidRDefault="00537FF8" w:rsidP="00FE49AA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481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Сдача работы</w:t>
            </w:r>
          </w:p>
        </w:tc>
        <w:tc>
          <w:tcPr>
            <w:tcW w:w="4809" w:type="dxa"/>
          </w:tcPr>
          <w:p w:rsidR="00FE49AA" w:rsidRPr="00FE49AA" w:rsidRDefault="00A83643" w:rsidP="00EB6520">
            <w:pPr>
              <w:rPr>
                <w:sz w:val="28"/>
              </w:rPr>
            </w:pPr>
            <w:r>
              <w:rPr>
                <w:sz w:val="28"/>
              </w:rPr>
              <w:t>Презентация работы заказчику</w:t>
            </w:r>
            <w:r w:rsidR="00EB6520">
              <w:rPr>
                <w:sz w:val="28"/>
              </w:rPr>
              <w:t>.</w:t>
            </w:r>
          </w:p>
        </w:tc>
        <w:tc>
          <w:tcPr>
            <w:tcW w:w="1370" w:type="dxa"/>
          </w:tcPr>
          <w:p w:rsidR="00FE49AA" w:rsidRPr="00FE49AA" w:rsidRDefault="00A83643" w:rsidP="00FE49AA">
            <w:pPr>
              <w:rPr>
                <w:sz w:val="28"/>
              </w:rPr>
            </w:pPr>
            <w:r>
              <w:rPr>
                <w:sz w:val="28"/>
              </w:rPr>
              <w:t>1 день</w:t>
            </w:r>
          </w:p>
        </w:tc>
      </w:tr>
    </w:tbl>
    <w:p w:rsidR="00FE49AA" w:rsidRDefault="00FE49AA" w:rsidP="00FE49AA"/>
    <w:p w:rsidR="00A83643" w:rsidRDefault="00A83643" w:rsidP="001E1764">
      <w:pPr>
        <w:pStyle w:val="1"/>
      </w:pPr>
      <w:r>
        <w:tab/>
      </w:r>
      <w:bookmarkStart w:id="20" w:name="_Toc230905269"/>
      <w:r w:rsidRPr="00A83643">
        <w:t>6 Порядок контроля и приемки</w:t>
      </w:r>
      <w:bookmarkEnd w:id="20"/>
    </w:p>
    <w:p w:rsidR="00A83643" w:rsidRPr="001E1764" w:rsidRDefault="00A83643" w:rsidP="001E1764">
      <w:pPr>
        <w:pStyle w:val="2"/>
        <w:rPr>
          <w:b/>
        </w:rPr>
      </w:pPr>
      <w:bookmarkStart w:id="21" w:name="_Toc230905270"/>
      <w:r w:rsidRPr="001E1764">
        <w:rPr>
          <w:b/>
          <w:color w:val="auto"/>
          <w:sz w:val="28"/>
        </w:rPr>
        <w:t>6.1 Проверяющий</w:t>
      </w:r>
      <w:bookmarkEnd w:id="21"/>
    </w:p>
    <w:p w:rsidR="00A83643" w:rsidRDefault="00A83643" w:rsidP="00A83643">
      <w:pPr>
        <w:rPr>
          <w:rFonts w:cstheme="minorHAnsi"/>
          <w:color w:val="000000" w:themeColor="text1"/>
          <w:sz w:val="28"/>
          <w:szCs w:val="36"/>
        </w:rPr>
      </w:pPr>
      <w:r>
        <w:rPr>
          <w:rFonts w:cstheme="minorHAnsi"/>
          <w:color w:val="000000" w:themeColor="text1"/>
          <w:sz w:val="28"/>
          <w:szCs w:val="36"/>
        </w:rPr>
        <w:t>Губин Евгений Александрович</w:t>
      </w:r>
    </w:p>
    <w:p w:rsidR="00A83643" w:rsidRPr="001E1764" w:rsidRDefault="00A83643" w:rsidP="001E1764">
      <w:pPr>
        <w:pStyle w:val="2"/>
        <w:rPr>
          <w:b/>
          <w:color w:val="auto"/>
          <w:sz w:val="28"/>
        </w:rPr>
      </w:pPr>
      <w:bookmarkStart w:id="22" w:name="_Toc230905271"/>
      <w:r w:rsidRPr="001E1764">
        <w:rPr>
          <w:b/>
          <w:color w:val="auto"/>
          <w:sz w:val="28"/>
        </w:rPr>
        <w:t>6.2 Этапы проведения проверки</w:t>
      </w:r>
      <w:bookmarkEnd w:id="2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4961"/>
        <w:gridCol w:w="1412"/>
      </w:tblGrid>
      <w:tr w:rsidR="00A83643" w:rsidTr="006556AB">
        <w:tc>
          <w:tcPr>
            <w:tcW w:w="704" w:type="dxa"/>
          </w:tcPr>
          <w:p w:rsidR="00A83643" w:rsidRPr="00FE49AA" w:rsidRDefault="00A83643" w:rsidP="006556AB">
            <w:pPr>
              <w:rPr>
                <w:sz w:val="28"/>
              </w:rPr>
            </w:pPr>
            <w:r w:rsidRPr="00FE49AA">
              <w:rPr>
                <w:sz w:val="28"/>
              </w:rPr>
              <w:t>№</w:t>
            </w:r>
          </w:p>
        </w:tc>
        <w:tc>
          <w:tcPr>
            <w:tcW w:w="2268" w:type="dxa"/>
          </w:tcPr>
          <w:p w:rsidR="00A83643" w:rsidRPr="00FE49AA" w:rsidRDefault="00A83643" w:rsidP="006556AB">
            <w:pPr>
              <w:rPr>
                <w:sz w:val="28"/>
              </w:rPr>
            </w:pPr>
            <w:r w:rsidRPr="00FE49AA">
              <w:rPr>
                <w:sz w:val="28"/>
              </w:rPr>
              <w:t>название</w:t>
            </w:r>
          </w:p>
        </w:tc>
        <w:tc>
          <w:tcPr>
            <w:tcW w:w="4961" w:type="dxa"/>
          </w:tcPr>
          <w:p w:rsidR="00A83643" w:rsidRPr="00FE49AA" w:rsidRDefault="00A83643" w:rsidP="006556AB">
            <w:pPr>
              <w:rPr>
                <w:sz w:val="28"/>
              </w:rPr>
            </w:pPr>
            <w:r>
              <w:rPr>
                <w:sz w:val="28"/>
              </w:rPr>
              <w:t>действия</w:t>
            </w:r>
          </w:p>
        </w:tc>
        <w:tc>
          <w:tcPr>
            <w:tcW w:w="1412" w:type="dxa"/>
          </w:tcPr>
          <w:p w:rsidR="00A83643" w:rsidRPr="00FE49AA" w:rsidRDefault="00A83643" w:rsidP="006556AB">
            <w:pPr>
              <w:rPr>
                <w:sz w:val="28"/>
              </w:rPr>
            </w:pPr>
            <w:r>
              <w:rPr>
                <w:sz w:val="28"/>
              </w:rPr>
              <w:t>время</w:t>
            </w:r>
          </w:p>
        </w:tc>
      </w:tr>
      <w:tr w:rsidR="00A83643" w:rsidTr="006556AB">
        <w:tc>
          <w:tcPr>
            <w:tcW w:w="704" w:type="dxa"/>
          </w:tcPr>
          <w:p w:rsidR="00A83643" w:rsidRPr="00FE49AA" w:rsidRDefault="00A83643" w:rsidP="006556AB">
            <w:pPr>
              <w:rPr>
                <w:sz w:val="28"/>
              </w:rPr>
            </w:pPr>
            <w:r w:rsidRPr="00FE49AA">
              <w:rPr>
                <w:sz w:val="28"/>
              </w:rPr>
              <w:t>1</w:t>
            </w:r>
          </w:p>
        </w:tc>
        <w:tc>
          <w:tcPr>
            <w:tcW w:w="2268" w:type="dxa"/>
          </w:tcPr>
          <w:p w:rsidR="00A83643" w:rsidRPr="00FE49AA" w:rsidRDefault="00A83643" w:rsidP="006556AB">
            <w:pPr>
              <w:rPr>
                <w:sz w:val="28"/>
              </w:rPr>
            </w:pPr>
            <w:r>
              <w:rPr>
                <w:sz w:val="28"/>
              </w:rPr>
              <w:t>Подготовка</w:t>
            </w:r>
          </w:p>
        </w:tc>
        <w:tc>
          <w:tcPr>
            <w:tcW w:w="4961" w:type="dxa"/>
          </w:tcPr>
          <w:p w:rsidR="00A83643" w:rsidRPr="005706EF" w:rsidRDefault="00A83643" w:rsidP="006556AB">
            <w:pPr>
              <w:rPr>
                <w:sz w:val="28"/>
                <w:szCs w:val="28"/>
              </w:rPr>
            </w:pPr>
            <w:r w:rsidRPr="00A83643">
              <w:rPr>
                <w:sz w:val="28"/>
                <w:szCs w:val="28"/>
              </w:rPr>
              <w:t>Проверка документации и ТЗ, установка продукта на компьютер заказчика на котором будет проводится</w:t>
            </w:r>
            <w:r w:rsidR="00F90F29">
              <w:rPr>
                <w:sz w:val="28"/>
                <w:szCs w:val="28"/>
              </w:rPr>
              <w:t xml:space="preserve"> проверка</w:t>
            </w:r>
          </w:p>
        </w:tc>
        <w:tc>
          <w:tcPr>
            <w:tcW w:w="1412" w:type="dxa"/>
          </w:tcPr>
          <w:p w:rsidR="00A83643" w:rsidRPr="00FE49AA" w:rsidRDefault="00A83643" w:rsidP="00A83643">
            <w:pPr>
              <w:rPr>
                <w:sz w:val="28"/>
              </w:rPr>
            </w:pPr>
            <w:r>
              <w:rPr>
                <w:sz w:val="28"/>
              </w:rPr>
              <w:t>3 мин</w:t>
            </w:r>
          </w:p>
        </w:tc>
      </w:tr>
      <w:tr w:rsidR="00A83643" w:rsidTr="006556AB">
        <w:tc>
          <w:tcPr>
            <w:tcW w:w="704" w:type="dxa"/>
          </w:tcPr>
          <w:p w:rsidR="00A83643" w:rsidRPr="00FE49AA" w:rsidRDefault="00A83643" w:rsidP="006556AB">
            <w:pPr>
              <w:rPr>
                <w:sz w:val="28"/>
              </w:rPr>
            </w:pPr>
            <w:r w:rsidRPr="00FE49AA">
              <w:rPr>
                <w:sz w:val="28"/>
              </w:rPr>
              <w:t>2</w:t>
            </w:r>
          </w:p>
        </w:tc>
        <w:tc>
          <w:tcPr>
            <w:tcW w:w="2268" w:type="dxa"/>
          </w:tcPr>
          <w:p w:rsidR="00A83643" w:rsidRPr="00FE49AA" w:rsidRDefault="00F90F29" w:rsidP="006556AB">
            <w:pPr>
              <w:rPr>
                <w:sz w:val="28"/>
              </w:rPr>
            </w:pPr>
            <w:r>
              <w:rPr>
                <w:sz w:val="28"/>
              </w:rPr>
              <w:t>Проверка</w:t>
            </w:r>
          </w:p>
        </w:tc>
        <w:tc>
          <w:tcPr>
            <w:tcW w:w="4961" w:type="dxa"/>
          </w:tcPr>
          <w:p w:rsidR="00A83643" w:rsidRPr="00FE49AA" w:rsidRDefault="00F90F29" w:rsidP="00F90F29">
            <w:pPr>
              <w:rPr>
                <w:sz w:val="28"/>
              </w:rPr>
            </w:pPr>
            <w:r>
              <w:rPr>
                <w:sz w:val="28"/>
              </w:rPr>
              <w:t>Проверяющий будет смотреть код, тыкать разные кнопки в приложении, проверять разные функции, задавать вопросы исполнителю.</w:t>
            </w:r>
          </w:p>
        </w:tc>
        <w:tc>
          <w:tcPr>
            <w:tcW w:w="1412" w:type="dxa"/>
          </w:tcPr>
          <w:p w:rsidR="00A83643" w:rsidRPr="00FE49AA" w:rsidRDefault="00F90F29" w:rsidP="006556AB">
            <w:pPr>
              <w:rPr>
                <w:sz w:val="28"/>
              </w:rPr>
            </w:pPr>
            <w:r>
              <w:rPr>
                <w:sz w:val="28"/>
              </w:rPr>
              <w:t>3-10мин</w:t>
            </w:r>
          </w:p>
        </w:tc>
      </w:tr>
      <w:tr w:rsidR="00A83643" w:rsidTr="006556AB">
        <w:tc>
          <w:tcPr>
            <w:tcW w:w="704" w:type="dxa"/>
          </w:tcPr>
          <w:p w:rsidR="00A83643" w:rsidRPr="00FE49AA" w:rsidRDefault="00A83643" w:rsidP="006556AB">
            <w:pPr>
              <w:rPr>
                <w:sz w:val="28"/>
              </w:rPr>
            </w:pPr>
            <w:r w:rsidRPr="00FE49AA">
              <w:rPr>
                <w:sz w:val="28"/>
              </w:rPr>
              <w:lastRenderedPageBreak/>
              <w:t>3</w:t>
            </w:r>
          </w:p>
        </w:tc>
        <w:tc>
          <w:tcPr>
            <w:tcW w:w="2268" w:type="dxa"/>
          </w:tcPr>
          <w:p w:rsidR="00A83643" w:rsidRPr="00FE49AA" w:rsidRDefault="00F90F29" w:rsidP="006556AB">
            <w:pPr>
              <w:rPr>
                <w:sz w:val="28"/>
              </w:rPr>
            </w:pPr>
            <w:r>
              <w:rPr>
                <w:sz w:val="28"/>
              </w:rPr>
              <w:t>Вердикт</w:t>
            </w:r>
          </w:p>
        </w:tc>
        <w:tc>
          <w:tcPr>
            <w:tcW w:w="4961" w:type="dxa"/>
          </w:tcPr>
          <w:p w:rsidR="00A83643" w:rsidRPr="00F90F29" w:rsidRDefault="00F90F29" w:rsidP="006556AB">
            <w:pPr>
              <w:rPr>
                <w:sz w:val="28"/>
              </w:rPr>
            </w:pPr>
            <w:r>
              <w:rPr>
                <w:sz w:val="28"/>
              </w:rPr>
              <w:t>Проверяющий</w:t>
            </w:r>
            <w:r w:rsidRPr="00F90F29">
              <w:rPr>
                <w:sz w:val="28"/>
              </w:rPr>
              <w:t xml:space="preserve"> выносит вердикт о качестве</w:t>
            </w:r>
            <w:r>
              <w:rPr>
                <w:sz w:val="28"/>
              </w:rPr>
              <w:t xml:space="preserve"> итогового продукта.</w:t>
            </w:r>
          </w:p>
        </w:tc>
        <w:tc>
          <w:tcPr>
            <w:tcW w:w="1412" w:type="dxa"/>
          </w:tcPr>
          <w:p w:rsidR="00A83643" w:rsidRPr="00FE49AA" w:rsidRDefault="00F90F29" w:rsidP="006556AB">
            <w:pPr>
              <w:rPr>
                <w:sz w:val="28"/>
              </w:rPr>
            </w:pPr>
            <w:r>
              <w:rPr>
                <w:sz w:val="28"/>
              </w:rPr>
              <w:t>1 мин</w:t>
            </w:r>
          </w:p>
        </w:tc>
      </w:tr>
    </w:tbl>
    <w:p w:rsidR="00A83643" w:rsidRDefault="00A83643" w:rsidP="00A83643">
      <w:r>
        <w:tab/>
      </w:r>
    </w:p>
    <w:p w:rsidR="00A83643" w:rsidRDefault="00F90F29" w:rsidP="001E1764">
      <w:pPr>
        <w:pStyle w:val="1"/>
      </w:pPr>
      <w:r>
        <w:tab/>
      </w:r>
      <w:bookmarkStart w:id="23" w:name="_Toc230905272"/>
      <w:r w:rsidRPr="00F90F29">
        <w:t>7 Приложения</w:t>
      </w:r>
      <w:bookmarkEnd w:id="23"/>
    </w:p>
    <w:p w:rsidR="00F90F29" w:rsidRPr="001E1764" w:rsidRDefault="00F90F29" w:rsidP="001E1764">
      <w:pPr>
        <w:pStyle w:val="2"/>
        <w:rPr>
          <w:b/>
          <w:color w:val="auto"/>
          <w:sz w:val="28"/>
        </w:rPr>
      </w:pPr>
      <w:bookmarkStart w:id="24" w:name="_Toc230905273"/>
      <w:r w:rsidRPr="001E1764">
        <w:rPr>
          <w:b/>
          <w:color w:val="auto"/>
          <w:sz w:val="28"/>
        </w:rPr>
        <w:t xml:space="preserve">7.1 диаграмма </w:t>
      </w:r>
      <w:r w:rsidR="00EB6520">
        <w:rPr>
          <w:b/>
          <w:color w:val="auto"/>
          <w:sz w:val="28"/>
        </w:rPr>
        <w:t>базы данных</w:t>
      </w:r>
      <w:bookmarkEnd w:id="24"/>
    </w:p>
    <w:p w:rsidR="001E1764" w:rsidRDefault="00EB6520" w:rsidP="00F90F29">
      <w:pPr>
        <w:rPr>
          <w:sz w:val="28"/>
        </w:rPr>
      </w:pPr>
      <w:r w:rsidRPr="00EB6520">
        <w:rPr>
          <w:noProof/>
          <w:sz w:val="28"/>
          <w:lang w:eastAsia="ru-RU"/>
        </w:rPr>
        <w:drawing>
          <wp:inline distT="0" distB="0" distL="0" distR="0" wp14:anchorId="4E4C9B2D" wp14:editId="760BEE0F">
            <wp:extent cx="5940425" cy="60356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764" w:rsidRPr="00FC59C0" w:rsidRDefault="001E1764" w:rsidP="00F90F29">
      <w:pPr>
        <w:rPr>
          <w:sz w:val="28"/>
          <w:lang w:val="en-US"/>
        </w:rPr>
      </w:pPr>
    </w:p>
    <w:sectPr w:rsidR="001E1764" w:rsidRPr="00FC59C0" w:rsidSect="005205BC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1B6A" w:rsidRDefault="00C11B6A" w:rsidP="00AF328C">
      <w:pPr>
        <w:spacing w:after="0" w:line="240" w:lineRule="auto"/>
      </w:pPr>
      <w:r>
        <w:separator/>
      </w:r>
    </w:p>
  </w:endnote>
  <w:endnote w:type="continuationSeparator" w:id="0">
    <w:p w:rsidR="00C11B6A" w:rsidRDefault="00C11B6A" w:rsidP="00AF3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5BC" w:rsidRDefault="005205BC" w:rsidP="005205BC">
    <w:pPr>
      <w:pStyle w:val="a7"/>
    </w:pPr>
  </w:p>
  <w:p w:rsidR="005205BC" w:rsidRDefault="005205B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1B6A" w:rsidRDefault="00C11B6A" w:rsidP="00AF328C">
      <w:pPr>
        <w:spacing w:after="0" w:line="240" w:lineRule="auto"/>
      </w:pPr>
      <w:r>
        <w:separator/>
      </w:r>
    </w:p>
  </w:footnote>
  <w:footnote w:type="continuationSeparator" w:id="0">
    <w:p w:rsidR="00C11B6A" w:rsidRDefault="00C11B6A" w:rsidP="00AF3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8312458"/>
      <w:docPartObj>
        <w:docPartGallery w:val="Page Numbers (Top of Page)"/>
        <w:docPartUnique/>
      </w:docPartObj>
    </w:sdtPr>
    <w:sdtEndPr>
      <w:rPr>
        <w:color w:val="000000" w:themeColor="text1"/>
      </w:rPr>
    </w:sdtEndPr>
    <w:sdtContent>
      <w:p w:rsidR="005205BC" w:rsidRPr="00912810" w:rsidRDefault="005205BC">
        <w:pPr>
          <w:pStyle w:val="a5"/>
          <w:jc w:val="center"/>
          <w:rPr>
            <w:color w:val="000000" w:themeColor="text1"/>
          </w:rPr>
        </w:pPr>
        <w:r w:rsidRPr="00912810">
          <w:rPr>
            <w:color w:val="000000" w:themeColor="text1"/>
          </w:rPr>
          <w:fldChar w:fldCharType="begin"/>
        </w:r>
        <w:r w:rsidRPr="00912810">
          <w:rPr>
            <w:color w:val="000000" w:themeColor="text1"/>
          </w:rPr>
          <w:instrText>PAGE   \* MERGEFORMAT</w:instrText>
        </w:r>
        <w:r w:rsidRPr="00912810">
          <w:rPr>
            <w:color w:val="000000" w:themeColor="text1"/>
          </w:rPr>
          <w:fldChar w:fldCharType="separate"/>
        </w:r>
        <w:r w:rsidR="005706EF">
          <w:rPr>
            <w:noProof/>
            <w:color w:val="000000" w:themeColor="text1"/>
          </w:rPr>
          <w:t>2</w:t>
        </w:r>
        <w:r w:rsidRPr="00912810">
          <w:rPr>
            <w:color w:val="000000" w:themeColor="text1"/>
          </w:rPr>
          <w:fldChar w:fldCharType="end"/>
        </w:r>
      </w:p>
    </w:sdtContent>
  </w:sdt>
  <w:p w:rsidR="005205BC" w:rsidRDefault="005205B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74496"/>
    <w:multiLevelType w:val="multilevel"/>
    <w:tmpl w:val="9B0C8FDC"/>
    <w:lvl w:ilvl="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5" w:hanging="1440"/>
      </w:pPr>
      <w:rPr>
        <w:rFonts w:hint="default"/>
      </w:rPr>
    </w:lvl>
  </w:abstractNum>
  <w:abstractNum w:abstractNumId="1" w15:restartNumberingAfterBreak="0">
    <w:nsid w:val="1C440B13"/>
    <w:multiLevelType w:val="hybridMultilevel"/>
    <w:tmpl w:val="2474C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4233B"/>
    <w:multiLevelType w:val="hybridMultilevel"/>
    <w:tmpl w:val="EAFE9F52"/>
    <w:lvl w:ilvl="0" w:tplc="2828CA2E">
      <w:start w:val="1"/>
      <w:numFmt w:val="decimal"/>
      <w:lvlText w:val="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5DD8673A"/>
    <w:multiLevelType w:val="hybridMultilevel"/>
    <w:tmpl w:val="D90A09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503E9A"/>
    <w:multiLevelType w:val="multilevel"/>
    <w:tmpl w:val="B9F2EB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BD"/>
    <w:rsid w:val="00073410"/>
    <w:rsid w:val="0008508D"/>
    <w:rsid w:val="000B4996"/>
    <w:rsid w:val="00195664"/>
    <w:rsid w:val="001E1764"/>
    <w:rsid w:val="002C569A"/>
    <w:rsid w:val="002E71BD"/>
    <w:rsid w:val="003121A9"/>
    <w:rsid w:val="00392518"/>
    <w:rsid w:val="003A2D40"/>
    <w:rsid w:val="00405982"/>
    <w:rsid w:val="004C74B8"/>
    <w:rsid w:val="005205BC"/>
    <w:rsid w:val="00537FF8"/>
    <w:rsid w:val="0056760F"/>
    <w:rsid w:val="005706EF"/>
    <w:rsid w:val="00621A99"/>
    <w:rsid w:val="0066675E"/>
    <w:rsid w:val="007B0CEA"/>
    <w:rsid w:val="008636C0"/>
    <w:rsid w:val="009049FC"/>
    <w:rsid w:val="00912810"/>
    <w:rsid w:val="00923AE1"/>
    <w:rsid w:val="00997BCC"/>
    <w:rsid w:val="009C7C71"/>
    <w:rsid w:val="009D18D5"/>
    <w:rsid w:val="00A25839"/>
    <w:rsid w:val="00A73E3F"/>
    <w:rsid w:val="00A83643"/>
    <w:rsid w:val="00AF328C"/>
    <w:rsid w:val="00B67FAE"/>
    <w:rsid w:val="00BF2982"/>
    <w:rsid w:val="00C11B6A"/>
    <w:rsid w:val="00C50D8E"/>
    <w:rsid w:val="00CF30C7"/>
    <w:rsid w:val="00D8404D"/>
    <w:rsid w:val="00EB6520"/>
    <w:rsid w:val="00F90F29"/>
    <w:rsid w:val="00FC59C0"/>
    <w:rsid w:val="00FE0611"/>
    <w:rsid w:val="00FE25DC"/>
    <w:rsid w:val="00FE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E6125"/>
  <w15:chartTrackingRefBased/>
  <w15:docId w15:val="{9093E298-15D1-4AFF-9073-6872884E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D40"/>
    <w:pPr>
      <w:keepNext/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17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D4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3A2D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A2D40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F32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F328C"/>
  </w:style>
  <w:style w:type="paragraph" w:styleId="a7">
    <w:name w:val="footer"/>
    <w:basedOn w:val="a"/>
    <w:link w:val="a8"/>
    <w:uiPriority w:val="99"/>
    <w:unhideWhenUsed/>
    <w:rsid w:val="00AF32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F328C"/>
  </w:style>
  <w:style w:type="paragraph" w:styleId="a9">
    <w:name w:val="List Paragraph"/>
    <w:basedOn w:val="a"/>
    <w:uiPriority w:val="34"/>
    <w:qFormat/>
    <w:rsid w:val="00FE0611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FE061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FE0611"/>
    <w:rPr>
      <w:rFonts w:eastAsiaTheme="minorEastAsia"/>
      <w:color w:val="5A5A5A" w:themeColor="text1" w:themeTint="A5"/>
      <w:spacing w:val="15"/>
    </w:rPr>
  </w:style>
  <w:style w:type="paragraph" w:styleId="ac">
    <w:name w:val="Title"/>
    <w:basedOn w:val="a"/>
    <w:next w:val="a"/>
    <w:link w:val="ad"/>
    <w:uiPriority w:val="10"/>
    <w:qFormat/>
    <w:rsid w:val="00CF30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CF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e">
    <w:name w:val="Table Grid"/>
    <w:basedOn w:val="a1"/>
    <w:uiPriority w:val="39"/>
    <w:rsid w:val="00FE4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1E1764"/>
    <w:pPr>
      <w:keepLines/>
      <w:spacing w:after="0" w:line="259" w:lineRule="auto"/>
      <w:outlineLvl w:val="9"/>
    </w:pPr>
    <w:rPr>
      <w:b w:val="0"/>
      <w:bCs w:val="0"/>
      <w:color w:val="2E74B5" w:themeColor="accent1" w:themeShade="BF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E176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E17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E1764"/>
    <w:pPr>
      <w:spacing w:after="100"/>
      <w:ind w:left="220"/>
    </w:pPr>
  </w:style>
  <w:style w:type="character" w:styleId="af0">
    <w:name w:val="Subtle Emphasis"/>
    <w:basedOn w:val="a0"/>
    <w:uiPriority w:val="19"/>
    <w:qFormat/>
    <w:rsid w:val="001E176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2CFEB-D88C-499B-9ECC-CFF8CF263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SetPlay</dc:creator>
  <cp:keywords/>
  <dc:description/>
  <cp:lastModifiedBy>SetPlay</cp:lastModifiedBy>
  <cp:revision>19</cp:revision>
  <dcterms:created xsi:type="dcterms:W3CDTF">2025-12-25T11:52:00Z</dcterms:created>
  <dcterms:modified xsi:type="dcterms:W3CDTF">2026-05-30T06:32:00Z</dcterms:modified>
</cp:coreProperties>
</file>