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2A4FA" w14:textId="3A98C333" w:rsidR="000D40EC" w:rsidRPr="00DC5E9C" w:rsidRDefault="006B6C75" w:rsidP="00C03E8B">
      <w:pPr>
        <w:jc w:val="center"/>
        <w:outlineLvl w:val="0"/>
        <w:rPr>
          <w:rFonts w:asciiTheme="majorHAnsi" w:hAnsiTheme="majorHAnsi"/>
          <w:b/>
          <w:sz w:val="28"/>
          <w:szCs w:val="28"/>
        </w:rPr>
      </w:pPr>
      <w:r w:rsidRPr="00DC5E9C">
        <w:rPr>
          <w:rFonts w:asciiTheme="majorHAnsi" w:hAnsiTheme="majorHAnsi"/>
          <w:b/>
          <w:sz w:val="28"/>
          <w:szCs w:val="28"/>
        </w:rPr>
        <w:t>Informative Speech Assignment</w:t>
      </w:r>
    </w:p>
    <w:p w14:paraId="65FFC3FD" w14:textId="3F5A54AA" w:rsidR="000D40EC" w:rsidRPr="00DC5E9C" w:rsidRDefault="006B6C75" w:rsidP="00C03E8B">
      <w:pPr>
        <w:jc w:val="center"/>
        <w:outlineLvl w:val="0"/>
        <w:rPr>
          <w:rFonts w:asciiTheme="majorHAnsi" w:hAnsiTheme="majorHAnsi"/>
          <w:sz w:val="28"/>
          <w:szCs w:val="28"/>
        </w:rPr>
      </w:pPr>
      <w:r w:rsidRPr="00DC5E9C">
        <w:rPr>
          <w:rFonts w:asciiTheme="majorHAnsi" w:hAnsiTheme="majorHAnsi"/>
          <w:sz w:val="28"/>
          <w:szCs w:val="28"/>
        </w:rPr>
        <w:t>SpCm 212</w:t>
      </w:r>
    </w:p>
    <w:p w14:paraId="16A0DFF3" w14:textId="77777777" w:rsidR="0062078F" w:rsidRPr="006F2296" w:rsidRDefault="0062078F" w:rsidP="00B82BAF">
      <w:pPr>
        <w:rPr>
          <w:sz w:val="22"/>
          <w:szCs w:val="22"/>
        </w:rPr>
      </w:pPr>
    </w:p>
    <w:p w14:paraId="6EBA823C" w14:textId="2254950D" w:rsidR="000D40EC" w:rsidRPr="00DC5E9C" w:rsidRDefault="00B0414B" w:rsidP="00C03E8B">
      <w:pPr>
        <w:outlineLvl w:val="0"/>
        <w:rPr>
          <w:rFonts w:asciiTheme="majorHAnsi" w:hAnsiTheme="majorHAnsi"/>
          <w:b/>
        </w:rPr>
      </w:pPr>
      <w:r w:rsidRPr="00DC5E9C">
        <w:rPr>
          <w:rFonts w:asciiTheme="majorHAnsi" w:hAnsiTheme="majorHAnsi"/>
          <w:b/>
        </w:rPr>
        <w:t xml:space="preserve">Assignment </w:t>
      </w:r>
      <w:r w:rsidR="00793701" w:rsidRPr="00DC5E9C">
        <w:rPr>
          <w:rFonts w:asciiTheme="majorHAnsi" w:hAnsiTheme="majorHAnsi"/>
          <w:b/>
        </w:rPr>
        <w:t>Overview</w:t>
      </w:r>
      <w:r w:rsidRPr="00DC5E9C">
        <w:rPr>
          <w:rFonts w:asciiTheme="majorHAnsi" w:hAnsiTheme="majorHAnsi"/>
          <w:b/>
        </w:rPr>
        <w:t>:</w:t>
      </w:r>
    </w:p>
    <w:p w14:paraId="7F95C98B" w14:textId="56A73F96" w:rsidR="006B6C75" w:rsidRPr="006F2296" w:rsidRDefault="003A669C" w:rsidP="000D40EC">
      <w:pPr>
        <w:rPr>
          <w:sz w:val="22"/>
          <w:szCs w:val="22"/>
        </w:rPr>
      </w:pPr>
      <w:r>
        <w:rPr>
          <w:sz w:val="22"/>
          <w:szCs w:val="22"/>
        </w:rPr>
        <w:br/>
      </w:r>
      <w:r w:rsidR="006B6C75" w:rsidRPr="006F2296">
        <w:rPr>
          <w:sz w:val="22"/>
          <w:szCs w:val="22"/>
        </w:rPr>
        <w:t>The goal of this 4-6 minute speech is to teach your audience something new.</w:t>
      </w:r>
      <w:r w:rsidR="00C03E8B">
        <w:rPr>
          <w:sz w:val="22"/>
          <w:szCs w:val="22"/>
        </w:rPr>
        <w:t xml:space="preserve"> </w:t>
      </w:r>
      <w:r w:rsidR="006B6C75" w:rsidRPr="006F2296">
        <w:rPr>
          <w:sz w:val="22"/>
          <w:szCs w:val="22"/>
        </w:rPr>
        <w:t>You may choose one of two approaches:</w:t>
      </w:r>
    </w:p>
    <w:p w14:paraId="0AE2C45A" w14:textId="5A2E9BE8" w:rsidR="006B6C75" w:rsidRPr="006F2296" w:rsidRDefault="003A669C" w:rsidP="006B6C75">
      <w:pPr>
        <w:pStyle w:val="ListParagraph"/>
        <w:numPr>
          <w:ilvl w:val="0"/>
          <w:numId w:val="28"/>
        </w:numPr>
        <w:rPr>
          <w:sz w:val="22"/>
          <w:szCs w:val="22"/>
        </w:rPr>
      </w:pPr>
      <w:r>
        <w:rPr>
          <w:sz w:val="22"/>
          <w:szCs w:val="22"/>
        </w:rPr>
        <w:t>Instruct</w:t>
      </w:r>
      <w:r w:rsidR="006B6C75" w:rsidRPr="006F2296">
        <w:rPr>
          <w:sz w:val="22"/>
          <w:szCs w:val="22"/>
        </w:rPr>
        <w:t xml:space="preserve"> your audience </w:t>
      </w:r>
      <w:r>
        <w:rPr>
          <w:sz w:val="22"/>
          <w:szCs w:val="22"/>
        </w:rPr>
        <w:t xml:space="preserve">on </w:t>
      </w:r>
      <w:r w:rsidR="006B6C75" w:rsidRPr="006F2296">
        <w:rPr>
          <w:sz w:val="22"/>
          <w:szCs w:val="22"/>
        </w:rPr>
        <w:t xml:space="preserve">how to do something (e.g. </w:t>
      </w:r>
      <w:r>
        <w:rPr>
          <w:sz w:val="22"/>
          <w:szCs w:val="22"/>
        </w:rPr>
        <w:t xml:space="preserve">how to choose which eggs to buy at the grocery store; </w:t>
      </w:r>
      <w:r w:rsidR="00362982">
        <w:rPr>
          <w:sz w:val="22"/>
          <w:szCs w:val="22"/>
        </w:rPr>
        <w:t>how to take effective notes in class; how grow a small pollinator garden)</w:t>
      </w:r>
    </w:p>
    <w:p w14:paraId="553FD12D" w14:textId="017B1F90" w:rsidR="006B6C75" w:rsidRPr="006F2296" w:rsidRDefault="003A669C" w:rsidP="006B6C75">
      <w:pPr>
        <w:pStyle w:val="ListParagraph"/>
        <w:numPr>
          <w:ilvl w:val="0"/>
          <w:numId w:val="28"/>
        </w:numPr>
        <w:rPr>
          <w:sz w:val="22"/>
          <w:szCs w:val="22"/>
        </w:rPr>
      </w:pPr>
      <w:r>
        <w:rPr>
          <w:sz w:val="22"/>
          <w:szCs w:val="22"/>
        </w:rPr>
        <w:t>Inform</w:t>
      </w:r>
      <w:r w:rsidR="006B6C75" w:rsidRPr="006F2296">
        <w:rPr>
          <w:sz w:val="22"/>
          <w:szCs w:val="22"/>
        </w:rPr>
        <w:t xml:space="preserve"> your audience about a concept from your major</w:t>
      </w:r>
      <w:r>
        <w:rPr>
          <w:sz w:val="22"/>
          <w:szCs w:val="22"/>
        </w:rPr>
        <w:t xml:space="preserve"> in a way that demonstrates its relevance</w:t>
      </w:r>
      <w:r w:rsidR="006B6C75" w:rsidRPr="006F2296">
        <w:rPr>
          <w:sz w:val="22"/>
          <w:szCs w:val="22"/>
        </w:rPr>
        <w:t xml:space="preserve"> (e.g. </w:t>
      </w:r>
      <w:r w:rsidR="00362982">
        <w:rPr>
          <w:sz w:val="22"/>
          <w:szCs w:val="22"/>
        </w:rPr>
        <w:t xml:space="preserve">biofuels; </w:t>
      </w:r>
      <w:r w:rsidR="00DC5E9C">
        <w:rPr>
          <w:sz w:val="22"/>
          <w:szCs w:val="22"/>
        </w:rPr>
        <w:t xml:space="preserve">NAVY Seal Training; </w:t>
      </w:r>
      <w:r w:rsidR="00362982">
        <w:rPr>
          <w:sz w:val="22"/>
          <w:szCs w:val="22"/>
        </w:rPr>
        <w:t>methods of art</w:t>
      </w:r>
      <w:r w:rsidR="00DC5E9C">
        <w:rPr>
          <w:sz w:val="22"/>
          <w:szCs w:val="22"/>
        </w:rPr>
        <w:t>ificially breeding beef cattle)</w:t>
      </w:r>
    </w:p>
    <w:p w14:paraId="1F0F47A7" w14:textId="77777777" w:rsidR="006B6C75" w:rsidRPr="006F2296" w:rsidRDefault="006B6C75" w:rsidP="006B6C75">
      <w:pPr>
        <w:rPr>
          <w:sz w:val="22"/>
          <w:szCs w:val="22"/>
        </w:rPr>
      </w:pPr>
    </w:p>
    <w:p w14:paraId="0EA76BA8" w14:textId="1DD1AB5C" w:rsidR="00C03E8B" w:rsidRDefault="006B6C75" w:rsidP="006B6C75">
      <w:pPr>
        <w:rPr>
          <w:sz w:val="22"/>
          <w:szCs w:val="22"/>
        </w:rPr>
      </w:pPr>
      <w:r w:rsidRPr="006F2296">
        <w:rPr>
          <w:sz w:val="22"/>
          <w:szCs w:val="22"/>
        </w:rPr>
        <w:t>You should keep the needs/interests of your audience in mind when selecting a topic.</w:t>
      </w:r>
      <w:r w:rsidR="00C03E8B">
        <w:rPr>
          <w:sz w:val="22"/>
          <w:szCs w:val="22"/>
        </w:rPr>
        <w:t xml:space="preserve"> </w:t>
      </w:r>
      <w:r w:rsidRPr="006F2296">
        <w:rPr>
          <w:sz w:val="22"/>
          <w:szCs w:val="22"/>
        </w:rPr>
        <w:t xml:space="preserve">For instance, </w:t>
      </w:r>
      <w:r w:rsidR="003A669C">
        <w:rPr>
          <w:sz w:val="22"/>
          <w:szCs w:val="22"/>
          <w:u w:val="single"/>
        </w:rPr>
        <w:t>DON’T</w:t>
      </w:r>
      <w:r w:rsidRPr="006F2296">
        <w:rPr>
          <w:sz w:val="22"/>
          <w:szCs w:val="22"/>
        </w:rPr>
        <w:t xml:space="preserve"> pick a topic</w:t>
      </w:r>
      <w:r w:rsidR="003A669C">
        <w:rPr>
          <w:sz w:val="22"/>
          <w:szCs w:val="22"/>
        </w:rPr>
        <w:t xml:space="preserve"> about which</w:t>
      </w:r>
      <w:r w:rsidRPr="006F2296">
        <w:rPr>
          <w:sz w:val="22"/>
          <w:szCs w:val="22"/>
        </w:rPr>
        <w:t xml:space="preserve"> everyone will already know.</w:t>
      </w:r>
      <w:r w:rsidR="00C03E8B">
        <w:rPr>
          <w:sz w:val="22"/>
          <w:szCs w:val="22"/>
        </w:rPr>
        <w:t xml:space="preserve"> </w:t>
      </w:r>
      <w:r w:rsidRPr="003A669C">
        <w:rPr>
          <w:sz w:val="22"/>
          <w:szCs w:val="22"/>
          <w:u w:val="single"/>
        </w:rPr>
        <w:t>D</w:t>
      </w:r>
      <w:r w:rsidR="003A669C" w:rsidRPr="003A669C">
        <w:rPr>
          <w:sz w:val="22"/>
          <w:szCs w:val="22"/>
          <w:u w:val="single"/>
        </w:rPr>
        <w:t>O</w:t>
      </w:r>
      <w:r w:rsidR="003A669C">
        <w:rPr>
          <w:sz w:val="22"/>
          <w:szCs w:val="22"/>
        </w:rPr>
        <w:t xml:space="preserve"> </w:t>
      </w:r>
      <w:r w:rsidRPr="003A669C">
        <w:rPr>
          <w:sz w:val="22"/>
          <w:szCs w:val="22"/>
        </w:rPr>
        <w:t>pick</w:t>
      </w:r>
      <w:r w:rsidRPr="006F2296">
        <w:rPr>
          <w:sz w:val="22"/>
          <w:szCs w:val="22"/>
        </w:rPr>
        <w:t xml:space="preserve"> a topic that will allow you to present new information that </w:t>
      </w:r>
      <w:r w:rsidR="00B41774">
        <w:rPr>
          <w:sz w:val="22"/>
          <w:szCs w:val="22"/>
        </w:rPr>
        <w:t xml:space="preserve">your audience would benefit from knowing. </w:t>
      </w:r>
      <w:r w:rsidR="00C03E8B">
        <w:rPr>
          <w:sz w:val="22"/>
          <w:szCs w:val="22"/>
        </w:rPr>
        <w:t>See the Topic Do’s and Don’ts handout posted to Canvas under Modules, for further suggestions on how to choose a topic.</w:t>
      </w:r>
    </w:p>
    <w:p w14:paraId="0A3271C5" w14:textId="77777777" w:rsidR="00C03E8B" w:rsidRDefault="00C03E8B" w:rsidP="006B6C75">
      <w:pPr>
        <w:rPr>
          <w:sz w:val="22"/>
          <w:szCs w:val="22"/>
        </w:rPr>
      </w:pPr>
    </w:p>
    <w:p w14:paraId="36827B96" w14:textId="47D9D0F7" w:rsidR="006B6C75" w:rsidRPr="003A669C" w:rsidRDefault="00B41774" w:rsidP="006B6C75">
      <w:pPr>
        <w:rPr>
          <w:b/>
          <w:sz w:val="22"/>
          <w:szCs w:val="22"/>
        </w:rPr>
      </w:pPr>
      <w:r w:rsidRPr="003A669C">
        <w:rPr>
          <w:b/>
          <w:sz w:val="22"/>
          <w:szCs w:val="22"/>
        </w:rPr>
        <w:t xml:space="preserve">Topic selection requires final approval </w:t>
      </w:r>
      <w:r w:rsidR="006A5F48">
        <w:rPr>
          <w:b/>
          <w:sz w:val="22"/>
          <w:szCs w:val="22"/>
        </w:rPr>
        <w:t>from</w:t>
      </w:r>
      <w:r w:rsidRPr="003A669C">
        <w:rPr>
          <w:b/>
          <w:sz w:val="22"/>
          <w:szCs w:val="22"/>
        </w:rPr>
        <w:t xml:space="preserve"> your instructor—reference your course syllabus for specific dates.</w:t>
      </w:r>
    </w:p>
    <w:p w14:paraId="135014EB" w14:textId="3AF5C0DD" w:rsidR="008D1E6E" w:rsidRPr="006F2296" w:rsidRDefault="003A669C" w:rsidP="008D1E6E">
      <w:pPr>
        <w:rPr>
          <w:sz w:val="22"/>
          <w:szCs w:val="22"/>
        </w:rPr>
      </w:pPr>
      <w:r>
        <w:rPr>
          <w:sz w:val="22"/>
          <w:szCs w:val="22"/>
        </w:rPr>
        <w:br/>
      </w:r>
    </w:p>
    <w:p w14:paraId="41D264AC" w14:textId="44721D10" w:rsidR="008D1E6E" w:rsidRPr="00DC5E9C" w:rsidRDefault="00793701" w:rsidP="00C03E8B">
      <w:pPr>
        <w:outlineLvl w:val="0"/>
        <w:rPr>
          <w:rFonts w:asciiTheme="majorHAnsi" w:hAnsiTheme="majorHAnsi"/>
          <w:b/>
        </w:rPr>
      </w:pPr>
      <w:r w:rsidRPr="00DC5E9C">
        <w:rPr>
          <w:rFonts w:asciiTheme="majorHAnsi" w:hAnsiTheme="majorHAnsi"/>
          <w:b/>
        </w:rPr>
        <w:t>Requirements:</w:t>
      </w:r>
    </w:p>
    <w:p w14:paraId="18632480" w14:textId="2359CC2D" w:rsidR="00C70F3E" w:rsidRPr="00C70F3E" w:rsidRDefault="003A669C" w:rsidP="006F2296">
      <w:pPr>
        <w:rPr>
          <w:sz w:val="22"/>
          <w:szCs w:val="22"/>
          <w:u w:val="single"/>
        </w:rPr>
      </w:pPr>
      <w:r>
        <w:rPr>
          <w:sz w:val="22"/>
          <w:szCs w:val="22"/>
          <w:u w:val="single"/>
        </w:rPr>
        <w:br/>
      </w:r>
      <w:r w:rsidR="00C70F3E">
        <w:rPr>
          <w:b/>
          <w:sz w:val="22"/>
          <w:szCs w:val="22"/>
          <w:u w:val="single"/>
        </w:rPr>
        <w:t>IMPORTANT</w:t>
      </w:r>
      <w:r w:rsidR="00C70F3E" w:rsidRPr="00C70F3E">
        <w:rPr>
          <w:b/>
          <w:sz w:val="22"/>
          <w:szCs w:val="22"/>
        </w:rPr>
        <w:t xml:space="preserve">: </w:t>
      </w:r>
      <w:r w:rsidR="00C70F3E" w:rsidRPr="00C70F3E">
        <w:rPr>
          <w:sz w:val="22"/>
          <w:szCs w:val="22"/>
        </w:rPr>
        <w:t xml:space="preserve">Review the Informative Speech </w:t>
      </w:r>
      <w:r w:rsidR="00E61467">
        <w:rPr>
          <w:sz w:val="22"/>
          <w:szCs w:val="22"/>
        </w:rPr>
        <w:t xml:space="preserve">Detailed </w:t>
      </w:r>
      <w:r w:rsidR="00C70F3E" w:rsidRPr="00C70F3E">
        <w:rPr>
          <w:sz w:val="22"/>
          <w:szCs w:val="22"/>
        </w:rPr>
        <w:t xml:space="preserve">Grading Rubric </w:t>
      </w:r>
      <w:r w:rsidR="00C70F3E" w:rsidRPr="00C70F3E">
        <w:rPr>
          <w:sz w:val="22"/>
          <w:szCs w:val="22"/>
          <w:u w:val="single"/>
        </w:rPr>
        <w:t>and</w:t>
      </w:r>
      <w:r w:rsidR="00E20D0D">
        <w:rPr>
          <w:sz w:val="22"/>
          <w:szCs w:val="22"/>
        </w:rPr>
        <w:t xml:space="preserve"> Outline Scoring Sheet</w:t>
      </w:r>
      <w:r w:rsidR="00C70F3E" w:rsidRPr="00C70F3E">
        <w:rPr>
          <w:sz w:val="22"/>
          <w:szCs w:val="22"/>
        </w:rPr>
        <w:t xml:space="preserve"> for extensive details on grading criteria.</w:t>
      </w:r>
      <w:r w:rsidR="00BD2C10">
        <w:rPr>
          <w:sz w:val="22"/>
          <w:szCs w:val="22"/>
        </w:rPr>
        <w:t xml:space="preserve"> These rubrics are available through the “Informative Speech” link under Assignments and in the “Speech Examples, Templates, &amp; Other Resources” tab under Modules. </w:t>
      </w:r>
    </w:p>
    <w:p w14:paraId="64D1C6E7" w14:textId="77777777" w:rsidR="00C70F3E" w:rsidRDefault="00C70F3E" w:rsidP="006F2296">
      <w:pPr>
        <w:rPr>
          <w:b/>
          <w:sz w:val="22"/>
          <w:szCs w:val="22"/>
          <w:u w:val="single"/>
        </w:rPr>
      </w:pPr>
    </w:p>
    <w:p w14:paraId="3F6CE171" w14:textId="2EF4771F" w:rsidR="008D1E6E" w:rsidRPr="00C4728C" w:rsidRDefault="008D1E6E" w:rsidP="006F2296">
      <w:pPr>
        <w:rPr>
          <w:i/>
          <w:sz w:val="22"/>
          <w:szCs w:val="22"/>
        </w:rPr>
      </w:pPr>
      <w:r w:rsidRPr="00C4728C">
        <w:rPr>
          <w:b/>
          <w:sz w:val="22"/>
          <w:szCs w:val="22"/>
          <w:u w:val="single"/>
        </w:rPr>
        <w:t>Time Limit</w:t>
      </w:r>
      <w:r w:rsidRPr="00C4728C">
        <w:rPr>
          <w:b/>
          <w:sz w:val="22"/>
          <w:szCs w:val="22"/>
        </w:rPr>
        <w:t>:</w:t>
      </w:r>
      <w:r w:rsidRPr="00C4728C">
        <w:rPr>
          <w:sz w:val="22"/>
          <w:szCs w:val="22"/>
        </w:rPr>
        <w:t xml:space="preserve"> 4-6 minutes</w:t>
      </w:r>
      <w:r w:rsidR="00DC5E9C" w:rsidRPr="00C4728C">
        <w:rPr>
          <w:sz w:val="22"/>
          <w:szCs w:val="22"/>
        </w:rPr>
        <w:t>.</w:t>
      </w:r>
      <w:r w:rsidR="00C03E8B">
        <w:rPr>
          <w:sz w:val="22"/>
          <w:szCs w:val="22"/>
        </w:rPr>
        <w:t xml:space="preserve"> </w:t>
      </w:r>
      <w:r w:rsidR="00C4728C" w:rsidRPr="00C4728C">
        <w:rPr>
          <w:sz w:val="22"/>
          <w:szCs w:val="22"/>
        </w:rPr>
        <w:t>The following chart details time requirements and penalties:</w:t>
      </w:r>
    </w:p>
    <w:p w14:paraId="4475D037" w14:textId="77777777" w:rsidR="006F2296" w:rsidRPr="00C4728C" w:rsidRDefault="006F2296" w:rsidP="006F2296">
      <w:pPr>
        <w:rPr>
          <w:i/>
          <w:sz w:val="22"/>
          <w:szCs w:val="22"/>
        </w:rPr>
      </w:pPr>
    </w:p>
    <w:tbl>
      <w:tblPr>
        <w:tblpPr w:leftFromText="180" w:rightFromText="180" w:vertAnchor="text" w:horzAnchor="page" w:tblpXSpec="center" w:tblpY="-58"/>
        <w:tblW w:w="9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8"/>
        <w:gridCol w:w="1620"/>
        <w:gridCol w:w="1480"/>
        <w:gridCol w:w="1217"/>
        <w:gridCol w:w="929"/>
        <w:gridCol w:w="990"/>
        <w:gridCol w:w="990"/>
        <w:gridCol w:w="990"/>
      </w:tblGrid>
      <w:tr w:rsidR="005C5027" w:rsidRPr="00C4728C" w14:paraId="00A86C31" w14:textId="77777777" w:rsidTr="005C5027">
        <w:tc>
          <w:tcPr>
            <w:tcW w:w="1348" w:type="dxa"/>
            <w:shd w:val="clear" w:color="auto" w:fill="BFBFBF" w:themeFill="background1" w:themeFillShade="BF"/>
          </w:tcPr>
          <w:p w14:paraId="359859B6" w14:textId="77777777" w:rsidR="00C4728C" w:rsidRPr="00C4728C" w:rsidRDefault="00C4728C" w:rsidP="00C4728C">
            <w:pPr>
              <w:rPr>
                <w:sz w:val="18"/>
                <w:szCs w:val="18"/>
              </w:rPr>
            </w:pPr>
            <w:r w:rsidRPr="00C4728C">
              <w:rPr>
                <w:sz w:val="18"/>
                <w:szCs w:val="18"/>
              </w:rPr>
              <w:t>Time (minutes)</w:t>
            </w:r>
          </w:p>
        </w:tc>
        <w:tc>
          <w:tcPr>
            <w:tcW w:w="1620" w:type="dxa"/>
            <w:shd w:val="clear" w:color="auto" w:fill="BFBFBF" w:themeFill="background1" w:themeFillShade="BF"/>
          </w:tcPr>
          <w:p w14:paraId="30B65902" w14:textId="77777777" w:rsidR="00C4728C" w:rsidRPr="00C4728C" w:rsidRDefault="00C4728C" w:rsidP="00C4728C">
            <w:pPr>
              <w:jc w:val="center"/>
              <w:rPr>
                <w:sz w:val="18"/>
                <w:szCs w:val="18"/>
              </w:rPr>
            </w:pPr>
            <w:r w:rsidRPr="00C4728C">
              <w:rPr>
                <w:sz w:val="18"/>
                <w:szCs w:val="18"/>
              </w:rPr>
              <w:t>Below 4:00</w:t>
            </w:r>
          </w:p>
        </w:tc>
        <w:tc>
          <w:tcPr>
            <w:tcW w:w="1480" w:type="dxa"/>
            <w:shd w:val="clear" w:color="auto" w:fill="BFBFBF" w:themeFill="background1" w:themeFillShade="BF"/>
          </w:tcPr>
          <w:p w14:paraId="5E817CEA" w14:textId="77777777" w:rsidR="00C4728C" w:rsidRPr="00C4728C" w:rsidRDefault="00C4728C" w:rsidP="00C4728C">
            <w:pPr>
              <w:jc w:val="center"/>
              <w:rPr>
                <w:b/>
                <w:sz w:val="18"/>
                <w:szCs w:val="18"/>
              </w:rPr>
            </w:pPr>
            <w:r w:rsidRPr="00C4728C">
              <w:rPr>
                <w:b/>
                <w:sz w:val="18"/>
                <w:szCs w:val="18"/>
              </w:rPr>
              <w:t>4:00-6:00</w:t>
            </w:r>
          </w:p>
        </w:tc>
        <w:tc>
          <w:tcPr>
            <w:tcW w:w="1217" w:type="dxa"/>
            <w:shd w:val="clear" w:color="auto" w:fill="BFBFBF" w:themeFill="background1" w:themeFillShade="BF"/>
          </w:tcPr>
          <w:p w14:paraId="28A1F906" w14:textId="77777777" w:rsidR="00C4728C" w:rsidRPr="00C4728C" w:rsidRDefault="00C4728C" w:rsidP="00C4728C">
            <w:pPr>
              <w:jc w:val="center"/>
              <w:rPr>
                <w:sz w:val="18"/>
                <w:szCs w:val="18"/>
              </w:rPr>
            </w:pPr>
            <w:r w:rsidRPr="00C4728C">
              <w:rPr>
                <w:sz w:val="18"/>
                <w:szCs w:val="18"/>
              </w:rPr>
              <w:t>6:01-6:15</w:t>
            </w:r>
          </w:p>
        </w:tc>
        <w:tc>
          <w:tcPr>
            <w:tcW w:w="929" w:type="dxa"/>
            <w:shd w:val="clear" w:color="auto" w:fill="BFBFBF" w:themeFill="background1" w:themeFillShade="BF"/>
          </w:tcPr>
          <w:p w14:paraId="68DB10C0" w14:textId="77777777" w:rsidR="00C4728C" w:rsidRPr="00C4728C" w:rsidRDefault="00C4728C" w:rsidP="00C4728C">
            <w:pPr>
              <w:jc w:val="center"/>
              <w:rPr>
                <w:sz w:val="18"/>
                <w:szCs w:val="18"/>
              </w:rPr>
            </w:pPr>
            <w:r w:rsidRPr="00C4728C">
              <w:rPr>
                <w:sz w:val="18"/>
                <w:szCs w:val="18"/>
              </w:rPr>
              <w:t>6:16-6:30</w:t>
            </w:r>
          </w:p>
        </w:tc>
        <w:tc>
          <w:tcPr>
            <w:tcW w:w="990" w:type="dxa"/>
            <w:shd w:val="clear" w:color="auto" w:fill="BFBFBF" w:themeFill="background1" w:themeFillShade="BF"/>
          </w:tcPr>
          <w:p w14:paraId="371E9115" w14:textId="77777777" w:rsidR="00C4728C" w:rsidRPr="00C4728C" w:rsidRDefault="00C4728C" w:rsidP="00C4728C">
            <w:pPr>
              <w:jc w:val="center"/>
              <w:rPr>
                <w:sz w:val="18"/>
                <w:szCs w:val="18"/>
              </w:rPr>
            </w:pPr>
            <w:r w:rsidRPr="00C4728C">
              <w:rPr>
                <w:sz w:val="18"/>
                <w:szCs w:val="18"/>
              </w:rPr>
              <w:t>6:31-6:45</w:t>
            </w:r>
          </w:p>
        </w:tc>
        <w:tc>
          <w:tcPr>
            <w:tcW w:w="990" w:type="dxa"/>
            <w:shd w:val="clear" w:color="auto" w:fill="BFBFBF" w:themeFill="background1" w:themeFillShade="BF"/>
          </w:tcPr>
          <w:p w14:paraId="2AB0ABB8" w14:textId="77777777" w:rsidR="00C4728C" w:rsidRPr="00C4728C" w:rsidRDefault="00C4728C" w:rsidP="00C4728C">
            <w:pPr>
              <w:jc w:val="center"/>
              <w:rPr>
                <w:sz w:val="18"/>
                <w:szCs w:val="18"/>
              </w:rPr>
            </w:pPr>
            <w:r w:rsidRPr="00C4728C">
              <w:rPr>
                <w:sz w:val="18"/>
                <w:szCs w:val="18"/>
              </w:rPr>
              <w:t>6:46-7:00</w:t>
            </w:r>
          </w:p>
        </w:tc>
        <w:tc>
          <w:tcPr>
            <w:tcW w:w="990" w:type="dxa"/>
            <w:shd w:val="clear" w:color="auto" w:fill="BFBFBF" w:themeFill="background1" w:themeFillShade="BF"/>
          </w:tcPr>
          <w:p w14:paraId="56B88A8F" w14:textId="77777777" w:rsidR="00C4728C" w:rsidRPr="00C4728C" w:rsidRDefault="00C4728C" w:rsidP="00C4728C">
            <w:pPr>
              <w:jc w:val="center"/>
              <w:rPr>
                <w:sz w:val="18"/>
                <w:szCs w:val="18"/>
              </w:rPr>
            </w:pPr>
            <w:r w:rsidRPr="00C4728C">
              <w:rPr>
                <w:sz w:val="18"/>
                <w:szCs w:val="18"/>
              </w:rPr>
              <w:t>7:01-7:15</w:t>
            </w:r>
          </w:p>
        </w:tc>
      </w:tr>
      <w:tr w:rsidR="005C5027" w:rsidRPr="00C4728C" w14:paraId="7CC63659" w14:textId="77777777" w:rsidTr="005C5027">
        <w:trPr>
          <w:trHeight w:val="224"/>
        </w:trPr>
        <w:tc>
          <w:tcPr>
            <w:tcW w:w="1348" w:type="dxa"/>
          </w:tcPr>
          <w:p w14:paraId="584B37EA" w14:textId="77777777" w:rsidR="00C4728C" w:rsidRPr="00C4728C" w:rsidRDefault="00C4728C" w:rsidP="00C4728C">
            <w:pPr>
              <w:rPr>
                <w:sz w:val="18"/>
                <w:szCs w:val="18"/>
              </w:rPr>
            </w:pPr>
            <w:r w:rsidRPr="00C4728C">
              <w:rPr>
                <w:sz w:val="18"/>
                <w:szCs w:val="18"/>
              </w:rPr>
              <w:t>Grade penalty</w:t>
            </w:r>
          </w:p>
        </w:tc>
        <w:tc>
          <w:tcPr>
            <w:tcW w:w="1620" w:type="dxa"/>
          </w:tcPr>
          <w:p w14:paraId="58ACFAFA" w14:textId="77777777" w:rsidR="00C4728C" w:rsidRPr="00C4728C" w:rsidRDefault="00C4728C" w:rsidP="00C4728C">
            <w:pPr>
              <w:jc w:val="center"/>
              <w:rPr>
                <w:sz w:val="18"/>
                <w:szCs w:val="18"/>
              </w:rPr>
            </w:pPr>
            <w:r w:rsidRPr="00C4728C">
              <w:rPr>
                <w:sz w:val="18"/>
                <w:szCs w:val="18"/>
              </w:rPr>
              <w:t>-5 pts. per 15 seconds (no cap—going under time signals lack of adequate preparation)</w:t>
            </w:r>
          </w:p>
        </w:tc>
        <w:tc>
          <w:tcPr>
            <w:tcW w:w="1480" w:type="dxa"/>
          </w:tcPr>
          <w:p w14:paraId="7F252E7F" w14:textId="77777777" w:rsidR="00C4728C" w:rsidRPr="00C4728C" w:rsidRDefault="00C4728C" w:rsidP="00C4728C">
            <w:pPr>
              <w:jc w:val="center"/>
              <w:rPr>
                <w:b/>
                <w:sz w:val="18"/>
                <w:szCs w:val="18"/>
              </w:rPr>
            </w:pPr>
            <w:r w:rsidRPr="00C4728C">
              <w:rPr>
                <w:b/>
                <w:sz w:val="18"/>
                <w:szCs w:val="18"/>
              </w:rPr>
              <w:t>Requirement</w:t>
            </w:r>
          </w:p>
        </w:tc>
        <w:tc>
          <w:tcPr>
            <w:tcW w:w="1217" w:type="dxa"/>
          </w:tcPr>
          <w:p w14:paraId="5075AAA2" w14:textId="77777777" w:rsidR="00C4728C" w:rsidRPr="00C4728C" w:rsidRDefault="00C4728C" w:rsidP="00C4728C">
            <w:pPr>
              <w:jc w:val="center"/>
              <w:rPr>
                <w:i/>
                <w:sz w:val="18"/>
                <w:szCs w:val="18"/>
              </w:rPr>
            </w:pPr>
            <w:r w:rsidRPr="00C4728C">
              <w:rPr>
                <w:i/>
                <w:sz w:val="18"/>
                <w:szCs w:val="18"/>
              </w:rPr>
              <w:t>Grace period</w:t>
            </w:r>
          </w:p>
        </w:tc>
        <w:tc>
          <w:tcPr>
            <w:tcW w:w="929" w:type="dxa"/>
          </w:tcPr>
          <w:p w14:paraId="4D1FE34A" w14:textId="54310499" w:rsidR="00C4728C" w:rsidRPr="00C4728C" w:rsidRDefault="00C4728C" w:rsidP="00C4728C">
            <w:pPr>
              <w:jc w:val="center"/>
              <w:rPr>
                <w:sz w:val="18"/>
                <w:szCs w:val="18"/>
              </w:rPr>
            </w:pPr>
            <w:r w:rsidRPr="00C4728C">
              <w:rPr>
                <w:sz w:val="18"/>
                <w:szCs w:val="18"/>
              </w:rPr>
              <w:t xml:space="preserve">-5 pts. </w:t>
            </w:r>
          </w:p>
          <w:p w14:paraId="5B5F70F0" w14:textId="77777777" w:rsidR="00C4728C" w:rsidRPr="00C4728C" w:rsidRDefault="00C4728C" w:rsidP="00C4728C">
            <w:pPr>
              <w:jc w:val="center"/>
              <w:rPr>
                <w:sz w:val="18"/>
                <w:szCs w:val="18"/>
              </w:rPr>
            </w:pPr>
          </w:p>
        </w:tc>
        <w:tc>
          <w:tcPr>
            <w:tcW w:w="990" w:type="dxa"/>
          </w:tcPr>
          <w:p w14:paraId="777C85F8" w14:textId="68B54EFD" w:rsidR="00C4728C" w:rsidRPr="00C4728C" w:rsidRDefault="00C4728C" w:rsidP="005C5027">
            <w:pPr>
              <w:jc w:val="center"/>
              <w:rPr>
                <w:sz w:val="18"/>
                <w:szCs w:val="18"/>
              </w:rPr>
            </w:pPr>
            <w:r w:rsidRPr="00C4728C">
              <w:rPr>
                <w:sz w:val="18"/>
                <w:szCs w:val="18"/>
              </w:rPr>
              <w:t xml:space="preserve">-10 pts. </w:t>
            </w:r>
          </w:p>
        </w:tc>
        <w:tc>
          <w:tcPr>
            <w:tcW w:w="990" w:type="dxa"/>
          </w:tcPr>
          <w:p w14:paraId="7F2C72AD" w14:textId="1CA107CF" w:rsidR="00C4728C" w:rsidRPr="00C4728C" w:rsidRDefault="00C4728C" w:rsidP="005C5027">
            <w:pPr>
              <w:jc w:val="center"/>
              <w:rPr>
                <w:sz w:val="18"/>
                <w:szCs w:val="18"/>
              </w:rPr>
            </w:pPr>
            <w:r w:rsidRPr="00C4728C">
              <w:rPr>
                <w:sz w:val="18"/>
                <w:szCs w:val="18"/>
              </w:rPr>
              <w:t>-15 pts.</w:t>
            </w:r>
          </w:p>
        </w:tc>
        <w:tc>
          <w:tcPr>
            <w:tcW w:w="990" w:type="dxa"/>
          </w:tcPr>
          <w:p w14:paraId="67385327" w14:textId="77777777" w:rsidR="00C4728C" w:rsidRPr="00C4728C" w:rsidRDefault="00C4728C" w:rsidP="00C4728C">
            <w:pPr>
              <w:jc w:val="center"/>
              <w:rPr>
                <w:sz w:val="18"/>
                <w:szCs w:val="18"/>
              </w:rPr>
            </w:pPr>
            <w:r w:rsidRPr="00C4728C">
              <w:rPr>
                <w:sz w:val="18"/>
                <w:szCs w:val="18"/>
              </w:rPr>
              <w:t>-20 pts.</w:t>
            </w:r>
          </w:p>
          <w:p w14:paraId="76DAE631" w14:textId="77777777" w:rsidR="00C4728C" w:rsidRPr="00C4728C" w:rsidRDefault="00C4728C" w:rsidP="00C4728C">
            <w:pPr>
              <w:jc w:val="center"/>
              <w:rPr>
                <w:sz w:val="18"/>
                <w:szCs w:val="18"/>
              </w:rPr>
            </w:pPr>
          </w:p>
          <w:p w14:paraId="46BDDCA3" w14:textId="77777777" w:rsidR="00C4728C" w:rsidRPr="00C4728C" w:rsidRDefault="00C4728C" w:rsidP="00C4728C">
            <w:pPr>
              <w:rPr>
                <w:sz w:val="18"/>
                <w:szCs w:val="18"/>
              </w:rPr>
            </w:pPr>
          </w:p>
        </w:tc>
      </w:tr>
    </w:tbl>
    <w:p w14:paraId="3C130006" w14:textId="5B1FEC11" w:rsidR="006F2296" w:rsidRPr="00C4728C" w:rsidRDefault="006F2296" w:rsidP="00C4728C">
      <w:pPr>
        <w:jc w:val="center"/>
        <w:rPr>
          <w:i/>
          <w:sz w:val="20"/>
          <w:szCs w:val="20"/>
        </w:rPr>
      </w:pPr>
      <w:r w:rsidRPr="00C4728C">
        <w:rPr>
          <w:i/>
          <w:sz w:val="20"/>
          <w:szCs w:val="20"/>
        </w:rPr>
        <w:t xml:space="preserve">**NOTE: You should </w:t>
      </w:r>
      <w:r w:rsidRPr="00C4728C">
        <w:rPr>
          <w:i/>
          <w:sz w:val="20"/>
          <w:szCs w:val="20"/>
          <w:u w:val="single"/>
        </w:rPr>
        <w:t>aim for a 5-minute speech</w:t>
      </w:r>
      <w:r w:rsidRPr="00C4728C">
        <w:rPr>
          <w:i/>
          <w:sz w:val="20"/>
          <w:szCs w:val="20"/>
        </w:rPr>
        <w:t>, to give yourself a grace period on either end.</w:t>
      </w:r>
    </w:p>
    <w:p w14:paraId="46DB786A" w14:textId="77777777" w:rsidR="006C6FB2" w:rsidRPr="00C4728C" w:rsidRDefault="006C6FB2" w:rsidP="006C6FB2">
      <w:pPr>
        <w:pStyle w:val="BodyText"/>
        <w:spacing w:line="251" w:lineRule="auto"/>
        <w:ind w:left="0" w:right="306"/>
        <w:rPr>
          <w:rFonts w:ascii="Times New Roman" w:hAnsi="Times New Roman" w:cs="Times New Roman"/>
          <w:b/>
        </w:rPr>
      </w:pPr>
    </w:p>
    <w:p w14:paraId="3206B85C" w14:textId="49B6364A" w:rsidR="006C6FB2" w:rsidRPr="00BD2C10" w:rsidRDefault="006C6FB2" w:rsidP="00BD2C10">
      <w:pPr>
        <w:rPr>
          <w:sz w:val="22"/>
          <w:szCs w:val="22"/>
          <w:u w:val="single"/>
        </w:rPr>
      </w:pPr>
      <w:r w:rsidRPr="00175EBA">
        <w:rPr>
          <w:b/>
          <w:sz w:val="22"/>
          <w:szCs w:val="22"/>
          <w:u w:val="single"/>
        </w:rPr>
        <w:t>Organization</w:t>
      </w:r>
      <w:r w:rsidRPr="00175EBA">
        <w:rPr>
          <w:b/>
          <w:sz w:val="22"/>
          <w:szCs w:val="22"/>
        </w:rPr>
        <w:t>:</w:t>
      </w:r>
      <w:r w:rsidRPr="00175EBA">
        <w:rPr>
          <w:b/>
          <w:spacing w:val="16"/>
          <w:sz w:val="22"/>
          <w:szCs w:val="22"/>
        </w:rPr>
        <w:t xml:space="preserve"> </w:t>
      </w:r>
      <w:r w:rsidRPr="00175EBA">
        <w:rPr>
          <w:sz w:val="22"/>
          <w:szCs w:val="22"/>
        </w:rPr>
        <w:t>The</w:t>
      </w:r>
      <w:r w:rsidRPr="00175EBA">
        <w:rPr>
          <w:spacing w:val="17"/>
          <w:sz w:val="22"/>
          <w:szCs w:val="22"/>
        </w:rPr>
        <w:t xml:space="preserve"> </w:t>
      </w:r>
      <w:r w:rsidRPr="00175EBA">
        <w:rPr>
          <w:sz w:val="22"/>
          <w:szCs w:val="22"/>
        </w:rPr>
        <w:t>focus</w:t>
      </w:r>
      <w:r w:rsidRPr="00175EBA">
        <w:rPr>
          <w:spacing w:val="17"/>
          <w:sz w:val="22"/>
          <w:szCs w:val="22"/>
        </w:rPr>
        <w:t xml:space="preserve"> </w:t>
      </w:r>
      <w:r w:rsidRPr="00175EBA">
        <w:rPr>
          <w:sz w:val="22"/>
          <w:szCs w:val="22"/>
        </w:rPr>
        <w:t>of</w:t>
      </w:r>
      <w:r w:rsidRPr="00175EBA">
        <w:rPr>
          <w:spacing w:val="16"/>
          <w:sz w:val="22"/>
          <w:szCs w:val="22"/>
        </w:rPr>
        <w:t xml:space="preserve"> </w:t>
      </w:r>
      <w:r w:rsidRPr="00175EBA">
        <w:rPr>
          <w:sz w:val="22"/>
          <w:szCs w:val="22"/>
        </w:rPr>
        <w:t>this</w:t>
      </w:r>
      <w:r w:rsidRPr="00175EBA">
        <w:rPr>
          <w:spacing w:val="17"/>
          <w:sz w:val="22"/>
          <w:szCs w:val="22"/>
        </w:rPr>
        <w:t xml:space="preserve"> </w:t>
      </w:r>
      <w:r w:rsidRPr="00175EBA">
        <w:rPr>
          <w:sz w:val="22"/>
          <w:szCs w:val="22"/>
        </w:rPr>
        <w:t>speech</w:t>
      </w:r>
      <w:r w:rsidRPr="00175EBA">
        <w:rPr>
          <w:spacing w:val="17"/>
          <w:sz w:val="22"/>
          <w:szCs w:val="22"/>
        </w:rPr>
        <w:t xml:space="preserve"> </w:t>
      </w:r>
      <w:r w:rsidRPr="00175EBA">
        <w:rPr>
          <w:sz w:val="22"/>
          <w:szCs w:val="22"/>
        </w:rPr>
        <w:t>is</w:t>
      </w:r>
      <w:r w:rsidRPr="00175EBA">
        <w:rPr>
          <w:spacing w:val="17"/>
          <w:sz w:val="22"/>
          <w:szCs w:val="22"/>
        </w:rPr>
        <w:t xml:space="preserve"> </w:t>
      </w:r>
      <w:r w:rsidRPr="00175EBA">
        <w:rPr>
          <w:spacing w:val="1"/>
          <w:sz w:val="22"/>
          <w:szCs w:val="22"/>
        </w:rPr>
        <w:t>on</w:t>
      </w:r>
      <w:r w:rsidRPr="00175EBA">
        <w:rPr>
          <w:spacing w:val="16"/>
          <w:sz w:val="22"/>
          <w:szCs w:val="22"/>
        </w:rPr>
        <w:t xml:space="preserve"> </w:t>
      </w:r>
      <w:r w:rsidRPr="00175EBA">
        <w:rPr>
          <w:sz w:val="22"/>
          <w:szCs w:val="22"/>
        </w:rPr>
        <w:t>your</w:t>
      </w:r>
      <w:r w:rsidRPr="00175EBA">
        <w:rPr>
          <w:spacing w:val="17"/>
          <w:sz w:val="22"/>
          <w:szCs w:val="22"/>
        </w:rPr>
        <w:t xml:space="preserve"> </w:t>
      </w:r>
      <w:r w:rsidRPr="00175EBA">
        <w:rPr>
          <w:sz w:val="22"/>
          <w:szCs w:val="22"/>
        </w:rPr>
        <w:t>ability</w:t>
      </w:r>
      <w:r w:rsidRPr="00175EBA">
        <w:rPr>
          <w:spacing w:val="17"/>
          <w:sz w:val="22"/>
          <w:szCs w:val="22"/>
        </w:rPr>
        <w:t xml:space="preserve"> </w:t>
      </w:r>
      <w:r w:rsidRPr="00175EBA">
        <w:rPr>
          <w:sz w:val="22"/>
          <w:szCs w:val="22"/>
        </w:rPr>
        <w:t>to</w:t>
      </w:r>
      <w:r w:rsidRPr="00175EBA">
        <w:rPr>
          <w:spacing w:val="16"/>
          <w:sz w:val="22"/>
          <w:szCs w:val="22"/>
        </w:rPr>
        <w:t xml:space="preserve"> </w:t>
      </w:r>
      <w:r w:rsidRPr="00175EBA">
        <w:rPr>
          <w:sz w:val="22"/>
          <w:szCs w:val="22"/>
        </w:rPr>
        <w:t>organize</w:t>
      </w:r>
      <w:r w:rsidRPr="00175EBA">
        <w:rPr>
          <w:spacing w:val="17"/>
          <w:sz w:val="22"/>
          <w:szCs w:val="22"/>
        </w:rPr>
        <w:t xml:space="preserve"> </w:t>
      </w:r>
      <w:r w:rsidRPr="00175EBA">
        <w:rPr>
          <w:sz w:val="22"/>
          <w:szCs w:val="22"/>
        </w:rPr>
        <w:t>and</w:t>
      </w:r>
      <w:r w:rsidRPr="00175EBA">
        <w:rPr>
          <w:spacing w:val="17"/>
          <w:sz w:val="22"/>
          <w:szCs w:val="22"/>
        </w:rPr>
        <w:t xml:space="preserve"> </w:t>
      </w:r>
      <w:r w:rsidRPr="00175EBA">
        <w:rPr>
          <w:sz w:val="22"/>
          <w:szCs w:val="22"/>
        </w:rPr>
        <w:t>present</w:t>
      </w:r>
      <w:r w:rsidRPr="00175EBA">
        <w:rPr>
          <w:spacing w:val="16"/>
          <w:sz w:val="22"/>
          <w:szCs w:val="22"/>
        </w:rPr>
        <w:t xml:space="preserve"> </w:t>
      </w:r>
      <w:r w:rsidRPr="00175EBA">
        <w:rPr>
          <w:sz w:val="22"/>
          <w:szCs w:val="22"/>
        </w:rPr>
        <w:t>ideas</w:t>
      </w:r>
      <w:r w:rsidRPr="00175EBA">
        <w:rPr>
          <w:spacing w:val="17"/>
          <w:sz w:val="22"/>
          <w:szCs w:val="22"/>
        </w:rPr>
        <w:t xml:space="preserve"> </w:t>
      </w:r>
      <w:r w:rsidRPr="00175EBA">
        <w:rPr>
          <w:sz w:val="22"/>
          <w:szCs w:val="22"/>
        </w:rPr>
        <w:t>clearly</w:t>
      </w:r>
      <w:r w:rsidR="00C4728C" w:rsidRPr="00175EBA">
        <w:rPr>
          <w:sz w:val="22"/>
          <w:szCs w:val="22"/>
        </w:rPr>
        <w:t xml:space="preserve"> </w:t>
      </w:r>
      <w:r w:rsidRPr="00175EBA">
        <w:rPr>
          <w:spacing w:val="1"/>
          <w:sz w:val="22"/>
          <w:szCs w:val="22"/>
        </w:rPr>
        <w:t>by</w:t>
      </w:r>
      <w:r w:rsidRPr="00175EBA">
        <w:rPr>
          <w:spacing w:val="23"/>
          <w:sz w:val="22"/>
          <w:szCs w:val="22"/>
        </w:rPr>
        <w:t xml:space="preserve"> </w:t>
      </w:r>
      <w:r w:rsidRPr="00175EBA">
        <w:rPr>
          <w:sz w:val="22"/>
          <w:szCs w:val="22"/>
        </w:rPr>
        <w:t>selecting</w:t>
      </w:r>
      <w:r w:rsidRPr="00175EBA">
        <w:rPr>
          <w:spacing w:val="24"/>
          <w:sz w:val="22"/>
          <w:szCs w:val="22"/>
        </w:rPr>
        <w:t xml:space="preserve"> </w:t>
      </w:r>
      <w:r w:rsidRPr="00175EBA">
        <w:rPr>
          <w:spacing w:val="1"/>
          <w:sz w:val="22"/>
          <w:szCs w:val="22"/>
        </w:rPr>
        <w:t>and</w:t>
      </w:r>
      <w:r w:rsidRPr="00175EBA">
        <w:rPr>
          <w:spacing w:val="24"/>
          <w:sz w:val="22"/>
          <w:szCs w:val="22"/>
        </w:rPr>
        <w:t xml:space="preserve"> </w:t>
      </w:r>
      <w:r w:rsidR="00C4728C" w:rsidRPr="00175EBA">
        <w:rPr>
          <w:sz w:val="22"/>
          <w:szCs w:val="22"/>
        </w:rPr>
        <w:t>using</w:t>
      </w:r>
      <w:r w:rsidRPr="00175EBA">
        <w:rPr>
          <w:spacing w:val="24"/>
          <w:sz w:val="22"/>
          <w:szCs w:val="22"/>
        </w:rPr>
        <w:t xml:space="preserve"> </w:t>
      </w:r>
      <w:r w:rsidRPr="00175EBA">
        <w:rPr>
          <w:spacing w:val="1"/>
          <w:sz w:val="22"/>
          <w:szCs w:val="22"/>
        </w:rPr>
        <w:t>an</w:t>
      </w:r>
      <w:r w:rsidRPr="00175EBA">
        <w:rPr>
          <w:spacing w:val="23"/>
          <w:sz w:val="22"/>
          <w:szCs w:val="22"/>
        </w:rPr>
        <w:t xml:space="preserve"> </w:t>
      </w:r>
      <w:r w:rsidRPr="00175EBA">
        <w:rPr>
          <w:sz w:val="22"/>
          <w:szCs w:val="22"/>
        </w:rPr>
        <w:t>appropriate</w:t>
      </w:r>
      <w:r w:rsidRPr="00175EBA">
        <w:rPr>
          <w:spacing w:val="26"/>
          <w:sz w:val="22"/>
          <w:szCs w:val="22"/>
        </w:rPr>
        <w:t xml:space="preserve"> </w:t>
      </w:r>
      <w:r w:rsidRPr="00175EBA">
        <w:rPr>
          <w:sz w:val="22"/>
          <w:szCs w:val="22"/>
        </w:rPr>
        <w:t>informative</w:t>
      </w:r>
      <w:r w:rsidRPr="00175EBA">
        <w:rPr>
          <w:spacing w:val="23"/>
          <w:sz w:val="22"/>
          <w:szCs w:val="22"/>
        </w:rPr>
        <w:t xml:space="preserve"> </w:t>
      </w:r>
      <w:r w:rsidRPr="00175EBA">
        <w:rPr>
          <w:sz w:val="22"/>
          <w:szCs w:val="22"/>
        </w:rPr>
        <w:t>organizational</w:t>
      </w:r>
      <w:r w:rsidRPr="00175EBA">
        <w:rPr>
          <w:spacing w:val="24"/>
          <w:sz w:val="22"/>
          <w:szCs w:val="22"/>
        </w:rPr>
        <w:t xml:space="preserve"> </w:t>
      </w:r>
      <w:r w:rsidRPr="00175EBA">
        <w:rPr>
          <w:sz w:val="22"/>
          <w:szCs w:val="22"/>
        </w:rPr>
        <w:t>pattern</w:t>
      </w:r>
      <w:r w:rsidR="00C4728C" w:rsidRPr="00175EBA">
        <w:rPr>
          <w:sz w:val="22"/>
          <w:szCs w:val="22"/>
        </w:rPr>
        <w:t>,</w:t>
      </w:r>
      <w:r w:rsidRPr="00175EBA">
        <w:rPr>
          <w:spacing w:val="24"/>
          <w:sz w:val="22"/>
          <w:szCs w:val="22"/>
        </w:rPr>
        <w:t xml:space="preserve"> </w:t>
      </w:r>
      <w:r w:rsidRPr="00175EBA">
        <w:rPr>
          <w:sz w:val="22"/>
          <w:szCs w:val="22"/>
        </w:rPr>
        <w:t>discussed</w:t>
      </w:r>
      <w:r w:rsidRPr="00175EBA">
        <w:rPr>
          <w:spacing w:val="24"/>
          <w:sz w:val="22"/>
          <w:szCs w:val="22"/>
        </w:rPr>
        <w:t xml:space="preserve"> </w:t>
      </w:r>
      <w:r w:rsidRPr="00175EBA">
        <w:rPr>
          <w:sz w:val="22"/>
          <w:szCs w:val="22"/>
        </w:rPr>
        <w:t>in</w:t>
      </w:r>
      <w:r w:rsidRPr="00175EBA">
        <w:rPr>
          <w:spacing w:val="58"/>
          <w:w w:val="102"/>
          <w:sz w:val="22"/>
          <w:szCs w:val="22"/>
        </w:rPr>
        <w:t xml:space="preserve"> </w:t>
      </w:r>
      <w:r w:rsidRPr="00175EBA">
        <w:rPr>
          <w:sz w:val="22"/>
          <w:szCs w:val="22"/>
        </w:rPr>
        <w:t>Chapter</w:t>
      </w:r>
      <w:r w:rsidRPr="00175EBA">
        <w:rPr>
          <w:spacing w:val="15"/>
          <w:sz w:val="22"/>
          <w:szCs w:val="22"/>
        </w:rPr>
        <w:t xml:space="preserve"> </w:t>
      </w:r>
      <w:r w:rsidR="00B41774" w:rsidRPr="00175EBA">
        <w:rPr>
          <w:spacing w:val="1"/>
          <w:sz w:val="22"/>
          <w:szCs w:val="22"/>
        </w:rPr>
        <w:t>7</w:t>
      </w:r>
      <w:r w:rsidRPr="00175EBA">
        <w:rPr>
          <w:spacing w:val="16"/>
          <w:sz w:val="22"/>
          <w:szCs w:val="22"/>
        </w:rPr>
        <w:t xml:space="preserve"> </w:t>
      </w:r>
      <w:r w:rsidRPr="00175EBA">
        <w:rPr>
          <w:sz w:val="22"/>
          <w:szCs w:val="22"/>
        </w:rPr>
        <w:t>of</w:t>
      </w:r>
      <w:r w:rsidRPr="00175EBA">
        <w:rPr>
          <w:spacing w:val="16"/>
          <w:sz w:val="22"/>
          <w:szCs w:val="22"/>
        </w:rPr>
        <w:t xml:space="preserve"> </w:t>
      </w:r>
      <w:r w:rsidRPr="00175EBA">
        <w:rPr>
          <w:sz w:val="22"/>
          <w:szCs w:val="22"/>
        </w:rPr>
        <w:t>your</w:t>
      </w:r>
      <w:r w:rsidRPr="00175EBA">
        <w:rPr>
          <w:spacing w:val="16"/>
          <w:sz w:val="22"/>
          <w:szCs w:val="22"/>
        </w:rPr>
        <w:t xml:space="preserve"> </w:t>
      </w:r>
      <w:r w:rsidRPr="00175EBA">
        <w:rPr>
          <w:sz w:val="22"/>
          <w:szCs w:val="22"/>
        </w:rPr>
        <w:t>textbook.</w:t>
      </w:r>
      <w:r w:rsidRPr="00175EBA">
        <w:rPr>
          <w:spacing w:val="16"/>
          <w:sz w:val="22"/>
          <w:szCs w:val="22"/>
        </w:rPr>
        <w:t xml:space="preserve"> </w:t>
      </w:r>
      <w:r w:rsidRPr="00175EBA">
        <w:rPr>
          <w:spacing w:val="1"/>
          <w:sz w:val="22"/>
          <w:szCs w:val="22"/>
        </w:rPr>
        <w:t>You</w:t>
      </w:r>
      <w:r w:rsidRPr="00175EBA">
        <w:rPr>
          <w:spacing w:val="16"/>
          <w:sz w:val="22"/>
          <w:szCs w:val="22"/>
        </w:rPr>
        <w:t xml:space="preserve"> </w:t>
      </w:r>
      <w:r w:rsidRPr="00175EBA">
        <w:rPr>
          <w:sz w:val="22"/>
          <w:szCs w:val="22"/>
        </w:rPr>
        <w:t>need</w:t>
      </w:r>
      <w:r w:rsidRPr="00175EBA">
        <w:rPr>
          <w:spacing w:val="16"/>
          <w:sz w:val="22"/>
          <w:szCs w:val="22"/>
        </w:rPr>
        <w:t xml:space="preserve"> </w:t>
      </w:r>
      <w:r w:rsidRPr="00175EBA">
        <w:rPr>
          <w:sz w:val="22"/>
          <w:szCs w:val="22"/>
        </w:rPr>
        <w:t>to</w:t>
      </w:r>
      <w:r w:rsidRPr="00175EBA">
        <w:rPr>
          <w:spacing w:val="16"/>
          <w:sz w:val="22"/>
          <w:szCs w:val="22"/>
        </w:rPr>
        <w:t xml:space="preserve"> </w:t>
      </w:r>
      <w:r w:rsidRPr="00175EBA">
        <w:rPr>
          <w:sz w:val="22"/>
          <w:szCs w:val="22"/>
        </w:rPr>
        <w:t>forecast</w:t>
      </w:r>
      <w:r w:rsidRPr="00175EBA">
        <w:rPr>
          <w:spacing w:val="16"/>
          <w:sz w:val="22"/>
          <w:szCs w:val="22"/>
        </w:rPr>
        <w:t xml:space="preserve"> </w:t>
      </w:r>
      <w:r w:rsidRPr="00175EBA">
        <w:rPr>
          <w:sz w:val="22"/>
          <w:szCs w:val="22"/>
        </w:rPr>
        <w:t>or</w:t>
      </w:r>
      <w:r w:rsidRPr="00175EBA">
        <w:rPr>
          <w:spacing w:val="16"/>
          <w:sz w:val="22"/>
          <w:szCs w:val="22"/>
        </w:rPr>
        <w:t xml:space="preserve"> </w:t>
      </w:r>
      <w:r w:rsidRPr="00175EBA">
        <w:rPr>
          <w:sz w:val="22"/>
          <w:szCs w:val="22"/>
        </w:rPr>
        <w:t>preview</w:t>
      </w:r>
      <w:r w:rsidRPr="00175EBA">
        <w:rPr>
          <w:spacing w:val="16"/>
          <w:sz w:val="22"/>
          <w:szCs w:val="22"/>
        </w:rPr>
        <w:t xml:space="preserve"> </w:t>
      </w:r>
      <w:r w:rsidRPr="00175EBA">
        <w:rPr>
          <w:sz w:val="22"/>
          <w:szCs w:val="22"/>
        </w:rPr>
        <w:t>the</w:t>
      </w:r>
      <w:r w:rsidRPr="00175EBA">
        <w:rPr>
          <w:spacing w:val="15"/>
          <w:sz w:val="22"/>
          <w:szCs w:val="22"/>
        </w:rPr>
        <w:t xml:space="preserve"> </w:t>
      </w:r>
      <w:r w:rsidRPr="00175EBA">
        <w:rPr>
          <w:sz w:val="22"/>
          <w:szCs w:val="22"/>
        </w:rPr>
        <w:t>information</w:t>
      </w:r>
      <w:r w:rsidRPr="00175EBA">
        <w:rPr>
          <w:spacing w:val="16"/>
          <w:sz w:val="22"/>
          <w:szCs w:val="22"/>
        </w:rPr>
        <w:t xml:space="preserve"> </w:t>
      </w:r>
      <w:r w:rsidRPr="00175EBA">
        <w:rPr>
          <w:sz w:val="22"/>
          <w:szCs w:val="22"/>
        </w:rPr>
        <w:t>you</w:t>
      </w:r>
      <w:r w:rsidRPr="00175EBA">
        <w:rPr>
          <w:spacing w:val="16"/>
          <w:sz w:val="22"/>
          <w:szCs w:val="22"/>
        </w:rPr>
        <w:t xml:space="preserve"> </w:t>
      </w:r>
      <w:r w:rsidRPr="00175EBA">
        <w:rPr>
          <w:sz w:val="22"/>
          <w:szCs w:val="22"/>
        </w:rPr>
        <w:t>are</w:t>
      </w:r>
      <w:r w:rsidRPr="00175EBA">
        <w:rPr>
          <w:spacing w:val="54"/>
          <w:w w:val="102"/>
          <w:sz w:val="22"/>
          <w:szCs w:val="22"/>
        </w:rPr>
        <w:t xml:space="preserve"> </w:t>
      </w:r>
      <w:r w:rsidRPr="00175EBA">
        <w:rPr>
          <w:sz w:val="22"/>
          <w:szCs w:val="22"/>
        </w:rPr>
        <w:t>presenting</w:t>
      </w:r>
      <w:r w:rsidRPr="00175EBA">
        <w:rPr>
          <w:spacing w:val="22"/>
          <w:sz w:val="22"/>
          <w:szCs w:val="22"/>
        </w:rPr>
        <w:t xml:space="preserve"> </w:t>
      </w:r>
      <w:r w:rsidRPr="00175EBA">
        <w:rPr>
          <w:sz w:val="22"/>
          <w:szCs w:val="22"/>
        </w:rPr>
        <w:t>in</w:t>
      </w:r>
      <w:r w:rsidRPr="00175EBA">
        <w:rPr>
          <w:spacing w:val="20"/>
          <w:sz w:val="22"/>
          <w:szCs w:val="22"/>
        </w:rPr>
        <w:t xml:space="preserve"> </w:t>
      </w:r>
      <w:r w:rsidRPr="00175EBA">
        <w:rPr>
          <w:sz w:val="22"/>
          <w:szCs w:val="22"/>
        </w:rPr>
        <w:t>your</w:t>
      </w:r>
      <w:r w:rsidRPr="00175EBA">
        <w:rPr>
          <w:spacing w:val="21"/>
          <w:sz w:val="22"/>
          <w:szCs w:val="22"/>
        </w:rPr>
        <w:t xml:space="preserve"> </w:t>
      </w:r>
      <w:r w:rsidRPr="00175EBA">
        <w:rPr>
          <w:sz w:val="22"/>
          <w:szCs w:val="22"/>
        </w:rPr>
        <w:t>introduction,</w:t>
      </w:r>
      <w:r w:rsidRPr="00175EBA">
        <w:rPr>
          <w:spacing w:val="21"/>
          <w:sz w:val="22"/>
          <w:szCs w:val="22"/>
        </w:rPr>
        <w:t xml:space="preserve"> </w:t>
      </w:r>
      <w:r w:rsidRPr="00175EBA">
        <w:rPr>
          <w:sz w:val="22"/>
          <w:szCs w:val="22"/>
        </w:rPr>
        <w:t>include</w:t>
      </w:r>
      <w:r w:rsidRPr="00175EBA">
        <w:rPr>
          <w:spacing w:val="20"/>
          <w:sz w:val="22"/>
          <w:szCs w:val="22"/>
        </w:rPr>
        <w:t xml:space="preserve"> </w:t>
      </w:r>
      <w:r w:rsidR="00B41774" w:rsidRPr="00175EBA">
        <w:rPr>
          <w:sz w:val="22"/>
          <w:szCs w:val="22"/>
        </w:rPr>
        <w:t>transitions</w:t>
      </w:r>
      <w:r w:rsidRPr="00175EBA">
        <w:rPr>
          <w:spacing w:val="21"/>
          <w:sz w:val="22"/>
          <w:szCs w:val="22"/>
        </w:rPr>
        <w:t xml:space="preserve"> </w:t>
      </w:r>
      <w:r w:rsidRPr="00175EBA">
        <w:rPr>
          <w:spacing w:val="1"/>
          <w:sz w:val="22"/>
          <w:szCs w:val="22"/>
        </w:rPr>
        <w:t>between</w:t>
      </w:r>
      <w:r w:rsidRPr="00175EBA">
        <w:rPr>
          <w:spacing w:val="21"/>
          <w:sz w:val="22"/>
          <w:szCs w:val="22"/>
        </w:rPr>
        <w:t xml:space="preserve"> </w:t>
      </w:r>
      <w:r w:rsidRPr="00175EBA">
        <w:rPr>
          <w:sz w:val="22"/>
          <w:szCs w:val="22"/>
        </w:rPr>
        <w:t>your</w:t>
      </w:r>
      <w:r w:rsidRPr="00175EBA">
        <w:rPr>
          <w:spacing w:val="20"/>
          <w:sz w:val="22"/>
          <w:szCs w:val="22"/>
        </w:rPr>
        <w:t xml:space="preserve"> </w:t>
      </w:r>
      <w:r w:rsidRPr="00175EBA">
        <w:rPr>
          <w:sz w:val="22"/>
          <w:szCs w:val="22"/>
        </w:rPr>
        <w:t>main</w:t>
      </w:r>
      <w:r w:rsidRPr="00175EBA">
        <w:rPr>
          <w:spacing w:val="21"/>
          <w:sz w:val="22"/>
          <w:szCs w:val="22"/>
        </w:rPr>
        <w:t xml:space="preserve"> </w:t>
      </w:r>
      <w:r w:rsidRPr="00175EBA">
        <w:rPr>
          <w:sz w:val="22"/>
          <w:szCs w:val="22"/>
        </w:rPr>
        <w:t>points,</w:t>
      </w:r>
      <w:r w:rsidRPr="00175EBA">
        <w:rPr>
          <w:spacing w:val="21"/>
          <w:sz w:val="22"/>
          <w:szCs w:val="22"/>
        </w:rPr>
        <w:t xml:space="preserve"> </w:t>
      </w:r>
      <w:r w:rsidRPr="00175EBA">
        <w:rPr>
          <w:sz w:val="22"/>
          <w:szCs w:val="22"/>
        </w:rPr>
        <w:t>and</w:t>
      </w:r>
      <w:r w:rsidRPr="00175EBA">
        <w:rPr>
          <w:spacing w:val="20"/>
          <w:sz w:val="22"/>
          <w:szCs w:val="22"/>
        </w:rPr>
        <w:t xml:space="preserve"> </w:t>
      </w:r>
      <w:r w:rsidRPr="00175EBA">
        <w:rPr>
          <w:sz w:val="22"/>
          <w:szCs w:val="22"/>
        </w:rPr>
        <w:t>provide</w:t>
      </w:r>
      <w:r w:rsidRPr="00175EBA">
        <w:rPr>
          <w:spacing w:val="21"/>
          <w:sz w:val="22"/>
          <w:szCs w:val="22"/>
        </w:rPr>
        <w:t xml:space="preserve"> </w:t>
      </w:r>
      <w:r w:rsidRPr="00175EBA">
        <w:rPr>
          <w:sz w:val="22"/>
          <w:szCs w:val="22"/>
        </w:rPr>
        <w:t>a</w:t>
      </w:r>
      <w:r w:rsidRPr="00175EBA">
        <w:rPr>
          <w:spacing w:val="68"/>
          <w:w w:val="102"/>
          <w:sz w:val="22"/>
          <w:szCs w:val="22"/>
        </w:rPr>
        <w:t xml:space="preserve"> </w:t>
      </w:r>
      <w:r w:rsidRPr="00175EBA">
        <w:rPr>
          <w:spacing w:val="1"/>
          <w:sz w:val="22"/>
          <w:szCs w:val="22"/>
        </w:rPr>
        <w:t>summary</w:t>
      </w:r>
      <w:r w:rsidRPr="00175EBA">
        <w:rPr>
          <w:spacing w:val="18"/>
          <w:sz w:val="22"/>
          <w:szCs w:val="22"/>
        </w:rPr>
        <w:t xml:space="preserve"> </w:t>
      </w:r>
      <w:r w:rsidRPr="00175EBA">
        <w:rPr>
          <w:sz w:val="22"/>
          <w:szCs w:val="22"/>
        </w:rPr>
        <w:t>as</w:t>
      </w:r>
      <w:r w:rsidRPr="00175EBA">
        <w:rPr>
          <w:spacing w:val="18"/>
          <w:sz w:val="22"/>
          <w:szCs w:val="22"/>
        </w:rPr>
        <w:t xml:space="preserve"> </w:t>
      </w:r>
      <w:r w:rsidRPr="00175EBA">
        <w:rPr>
          <w:sz w:val="22"/>
          <w:szCs w:val="22"/>
        </w:rPr>
        <w:t>part</w:t>
      </w:r>
      <w:r w:rsidRPr="00175EBA">
        <w:rPr>
          <w:spacing w:val="19"/>
          <w:sz w:val="22"/>
          <w:szCs w:val="22"/>
        </w:rPr>
        <w:t xml:space="preserve"> </w:t>
      </w:r>
      <w:r w:rsidRPr="00175EBA">
        <w:rPr>
          <w:sz w:val="22"/>
          <w:szCs w:val="22"/>
        </w:rPr>
        <w:t>of</w:t>
      </w:r>
      <w:r w:rsidRPr="00175EBA">
        <w:rPr>
          <w:spacing w:val="18"/>
          <w:sz w:val="22"/>
          <w:szCs w:val="22"/>
        </w:rPr>
        <w:t xml:space="preserve"> </w:t>
      </w:r>
      <w:r w:rsidRPr="00175EBA">
        <w:rPr>
          <w:sz w:val="22"/>
          <w:szCs w:val="22"/>
        </w:rPr>
        <w:t>the</w:t>
      </w:r>
      <w:r w:rsidRPr="00175EBA">
        <w:rPr>
          <w:spacing w:val="19"/>
          <w:sz w:val="22"/>
          <w:szCs w:val="22"/>
        </w:rPr>
        <w:t xml:space="preserve"> </w:t>
      </w:r>
      <w:r w:rsidRPr="00175EBA">
        <w:rPr>
          <w:sz w:val="22"/>
          <w:szCs w:val="22"/>
        </w:rPr>
        <w:t>conclusion.</w:t>
      </w:r>
      <w:r w:rsidRPr="00175EBA">
        <w:rPr>
          <w:spacing w:val="-1"/>
          <w:w w:val="102"/>
          <w:sz w:val="22"/>
          <w:szCs w:val="22"/>
        </w:rPr>
        <w:t xml:space="preserve"> </w:t>
      </w:r>
      <w:r w:rsidR="00BD2C10">
        <w:rPr>
          <w:w w:val="102"/>
          <w:sz w:val="22"/>
          <w:szCs w:val="22"/>
        </w:rPr>
        <w:t xml:space="preserve">Outline examples and templates are available </w:t>
      </w:r>
      <w:r w:rsidR="00BD2C10">
        <w:rPr>
          <w:sz w:val="22"/>
          <w:szCs w:val="22"/>
        </w:rPr>
        <w:t xml:space="preserve">in the “Speech Examples, Templates, &amp; Other Resources” tab under Modules. </w:t>
      </w:r>
    </w:p>
    <w:p w14:paraId="4F11866A" w14:textId="77777777" w:rsidR="008D1E6E" w:rsidRPr="00175EBA" w:rsidRDefault="008D1E6E" w:rsidP="00B41774">
      <w:pPr>
        <w:rPr>
          <w:sz w:val="22"/>
          <w:szCs w:val="22"/>
        </w:rPr>
      </w:pPr>
    </w:p>
    <w:p w14:paraId="77673D6B" w14:textId="29212B01" w:rsidR="008D1E6E" w:rsidRPr="00175EBA" w:rsidRDefault="008D1E6E" w:rsidP="006F2296">
      <w:pPr>
        <w:rPr>
          <w:sz w:val="22"/>
          <w:szCs w:val="22"/>
        </w:rPr>
      </w:pPr>
      <w:r w:rsidRPr="00175EBA">
        <w:rPr>
          <w:b/>
          <w:sz w:val="22"/>
          <w:szCs w:val="22"/>
          <w:u w:val="single"/>
        </w:rPr>
        <w:t>Sources</w:t>
      </w:r>
      <w:r w:rsidR="006F2296" w:rsidRPr="00175EBA">
        <w:rPr>
          <w:b/>
          <w:sz w:val="22"/>
          <w:szCs w:val="22"/>
          <w:u w:val="single"/>
        </w:rPr>
        <w:t xml:space="preserve"> &amp; Citation</w:t>
      </w:r>
      <w:r w:rsidR="00FE7485" w:rsidRPr="00175EBA">
        <w:rPr>
          <w:b/>
          <w:sz w:val="22"/>
          <w:szCs w:val="22"/>
        </w:rPr>
        <w:t>:</w:t>
      </w:r>
      <w:r w:rsidR="00FE7485" w:rsidRPr="00175EBA">
        <w:rPr>
          <w:sz w:val="22"/>
          <w:szCs w:val="22"/>
        </w:rPr>
        <w:t xml:space="preserve"> </w:t>
      </w:r>
      <w:r w:rsidR="006F2296" w:rsidRPr="00175EBA">
        <w:rPr>
          <w:sz w:val="22"/>
          <w:szCs w:val="22"/>
        </w:rPr>
        <w:t>Meaningful</w:t>
      </w:r>
      <w:r w:rsidR="006F2296" w:rsidRPr="00175EBA">
        <w:rPr>
          <w:spacing w:val="23"/>
          <w:sz w:val="22"/>
          <w:szCs w:val="22"/>
        </w:rPr>
        <w:t xml:space="preserve"> </w:t>
      </w:r>
      <w:r w:rsidR="006F2296" w:rsidRPr="00175EBA">
        <w:rPr>
          <w:sz w:val="22"/>
          <w:szCs w:val="22"/>
        </w:rPr>
        <w:t>speeches</w:t>
      </w:r>
      <w:r w:rsidR="006F2296" w:rsidRPr="00175EBA">
        <w:rPr>
          <w:spacing w:val="23"/>
          <w:sz w:val="22"/>
          <w:szCs w:val="22"/>
        </w:rPr>
        <w:t xml:space="preserve"> </w:t>
      </w:r>
      <w:r w:rsidR="006F2296" w:rsidRPr="00175EBA">
        <w:rPr>
          <w:sz w:val="22"/>
          <w:szCs w:val="22"/>
        </w:rPr>
        <w:t>are</w:t>
      </w:r>
      <w:r w:rsidR="006F2296" w:rsidRPr="00175EBA">
        <w:rPr>
          <w:spacing w:val="23"/>
          <w:sz w:val="22"/>
          <w:szCs w:val="22"/>
        </w:rPr>
        <w:t xml:space="preserve"> </w:t>
      </w:r>
      <w:r w:rsidR="006F2296" w:rsidRPr="00175EBA">
        <w:rPr>
          <w:sz w:val="22"/>
          <w:szCs w:val="22"/>
        </w:rPr>
        <w:t>based</w:t>
      </w:r>
      <w:r w:rsidR="006F2296" w:rsidRPr="00175EBA">
        <w:rPr>
          <w:spacing w:val="23"/>
          <w:sz w:val="22"/>
          <w:szCs w:val="22"/>
        </w:rPr>
        <w:t xml:space="preserve"> </w:t>
      </w:r>
      <w:r w:rsidR="006F2296" w:rsidRPr="00175EBA">
        <w:rPr>
          <w:spacing w:val="1"/>
          <w:sz w:val="22"/>
          <w:szCs w:val="22"/>
        </w:rPr>
        <w:t>on</w:t>
      </w:r>
      <w:r w:rsidR="006F2296" w:rsidRPr="00175EBA">
        <w:rPr>
          <w:spacing w:val="23"/>
          <w:sz w:val="22"/>
          <w:szCs w:val="22"/>
        </w:rPr>
        <w:t xml:space="preserve"> </w:t>
      </w:r>
      <w:r w:rsidR="006F2296" w:rsidRPr="00175EBA">
        <w:rPr>
          <w:sz w:val="22"/>
          <w:szCs w:val="22"/>
        </w:rPr>
        <w:t>sound</w:t>
      </w:r>
      <w:r w:rsidR="006F2296" w:rsidRPr="00175EBA">
        <w:rPr>
          <w:spacing w:val="23"/>
          <w:sz w:val="22"/>
          <w:szCs w:val="22"/>
        </w:rPr>
        <w:t xml:space="preserve"> </w:t>
      </w:r>
      <w:r w:rsidR="006F2296" w:rsidRPr="00175EBA">
        <w:rPr>
          <w:sz w:val="22"/>
          <w:szCs w:val="22"/>
        </w:rPr>
        <w:t>information</w:t>
      </w:r>
      <w:r w:rsidR="006F2296" w:rsidRPr="00175EBA">
        <w:rPr>
          <w:i/>
          <w:sz w:val="22"/>
          <w:szCs w:val="22"/>
        </w:rPr>
        <w:t>.</w:t>
      </w:r>
      <w:r w:rsidR="006F2296" w:rsidRPr="00175EBA">
        <w:rPr>
          <w:i/>
          <w:spacing w:val="16"/>
          <w:sz w:val="22"/>
          <w:szCs w:val="22"/>
        </w:rPr>
        <w:t xml:space="preserve"> </w:t>
      </w:r>
      <w:r w:rsidR="00FE7485" w:rsidRPr="00175EBA">
        <w:rPr>
          <w:sz w:val="22"/>
          <w:szCs w:val="22"/>
        </w:rPr>
        <w:t>A</w:t>
      </w:r>
      <w:r w:rsidRPr="00175EBA">
        <w:rPr>
          <w:sz w:val="22"/>
          <w:szCs w:val="22"/>
        </w:rPr>
        <w:t xml:space="preserve">t least </w:t>
      </w:r>
      <w:r w:rsidR="006B6C75" w:rsidRPr="00175EBA">
        <w:rPr>
          <w:b/>
          <w:sz w:val="22"/>
          <w:szCs w:val="22"/>
        </w:rPr>
        <w:t>4</w:t>
      </w:r>
      <w:r w:rsidRPr="00175EBA">
        <w:rPr>
          <w:b/>
          <w:sz w:val="22"/>
          <w:szCs w:val="22"/>
        </w:rPr>
        <w:t xml:space="preserve"> credible sources </w:t>
      </w:r>
      <w:r w:rsidRPr="00175EBA">
        <w:rPr>
          <w:sz w:val="22"/>
          <w:szCs w:val="22"/>
        </w:rPr>
        <w:t xml:space="preserve">are required for this speech. </w:t>
      </w:r>
      <w:r w:rsidR="00FE7485" w:rsidRPr="00175EBA">
        <w:rPr>
          <w:sz w:val="22"/>
          <w:szCs w:val="22"/>
        </w:rPr>
        <w:t xml:space="preserve">You should start your research by exploring the databases provided </w:t>
      </w:r>
      <w:r w:rsidR="00C4728C" w:rsidRPr="00175EBA">
        <w:rPr>
          <w:sz w:val="22"/>
          <w:szCs w:val="22"/>
        </w:rPr>
        <w:t>i</w:t>
      </w:r>
      <w:r w:rsidR="00FE7485" w:rsidRPr="00175EBA">
        <w:rPr>
          <w:sz w:val="22"/>
          <w:szCs w:val="22"/>
        </w:rPr>
        <w:t xml:space="preserve">n the SpCm 212 Library Research Guide: </w:t>
      </w:r>
      <w:hyperlink r:id="rId5" w:history="1">
        <w:r w:rsidR="006F2296" w:rsidRPr="00175EBA">
          <w:rPr>
            <w:rStyle w:val="Hyperlink"/>
            <w:sz w:val="22"/>
            <w:szCs w:val="22"/>
          </w:rPr>
          <w:t>http://instr.iastate.libguides.com/spcm212</w:t>
        </w:r>
      </w:hyperlink>
      <w:r w:rsidR="006F2296" w:rsidRPr="00175EBA">
        <w:rPr>
          <w:sz w:val="22"/>
          <w:szCs w:val="22"/>
        </w:rPr>
        <w:t xml:space="preserve"> </w:t>
      </w:r>
      <w:r w:rsidR="00C4728C" w:rsidRPr="00175EBA">
        <w:rPr>
          <w:sz w:val="22"/>
          <w:szCs w:val="22"/>
        </w:rPr>
        <w:t xml:space="preserve">Criteria for evaluating source credibility are described in Chapter </w:t>
      </w:r>
      <w:r w:rsidR="00B75567" w:rsidRPr="00175EBA">
        <w:rPr>
          <w:sz w:val="22"/>
          <w:szCs w:val="22"/>
        </w:rPr>
        <w:t>5.</w:t>
      </w:r>
      <w:r w:rsidR="00C03E8B">
        <w:rPr>
          <w:sz w:val="22"/>
          <w:szCs w:val="22"/>
        </w:rPr>
        <w:t xml:space="preserve"> </w:t>
      </w:r>
      <w:r w:rsidR="006F2296" w:rsidRPr="00175EBA">
        <w:rPr>
          <w:sz w:val="22"/>
          <w:szCs w:val="22"/>
        </w:rPr>
        <w:t>Use</w:t>
      </w:r>
      <w:r w:rsidR="006F2296" w:rsidRPr="00175EBA">
        <w:rPr>
          <w:spacing w:val="15"/>
          <w:sz w:val="22"/>
          <w:szCs w:val="22"/>
        </w:rPr>
        <w:t xml:space="preserve"> </w:t>
      </w:r>
      <w:r w:rsidR="006F2296" w:rsidRPr="00175EBA">
        <w:rPr>
          <w:sz w:val="22"/>
          <w:szCs w:val="22"/>
        </w:rPr>
        <w:t>the</w:t>
      </w:r>
      <w:r w:rsidR="006F2296" w:rsidRPr="00175EBA">
        <w:rPr>
          <w:spacing w:val="16"/>
          <w:sz w:val="22"/>
          <w:szCs w:val="22"/>
        </w:rPr>
        <w:t xml:space="preserve"> </w:t>
      </w:r>
      <w:r w:rsidR="006F2296" w:rsidRPr="00175EBA">
        <w:rPr>
          <w:sz w:val="22"/>
          <w:szCs w:val="22"/>
        </w:rPr>
        <w:t>most</w:t>
      </w:r>
      <w:r w:rsidR="006F2296" w:rsidRPr="00175EBA">
        <w:rPr>
          <w:spacing w:val="16"/>
          <w:sz w:val="22"/>
          <w:szCs w:val="22"/>
        </w:rPr>
        <w:t xml:space="preserve"> </w:t>
      </w:r>
      <w:r w:rsidR="006F2296" w:rsidRPr="00175EBA">
        <w:rPr>
          <w:sz w:val="22"/>
          <w:szCs w:val="22"/>
        </w:rPr>
        <w:t>qualified</w:t>
      </w:r>
      <w:r w:rsidR="006F2296" w:rsidRPr="00175EBA">
        <w:rPr>
          <w:spacing w:val="15"/>
          <w:sz w:val="22"/>
          <w:szCs w:val="22"/>
        </w:rPr>
        <w:t xml:space="preserve"> </w:t>
      </w:r>
      <w:r w:rsidR="006F2296" w:rsidRPr="00175EBA">
        <w:rPr>
          <w:sz w:val="22"/>
          <w:szCs w:val="22"/>
        </w:rPr>
        <w:t>sources</w:t>
      </w:r>
      <w:r w:rsidR="006F2296" w:rsidRPr="00175EBA">
        <w:rPr>
          <w:spacing w:val="16"/>
          <w:sz w:val="22"/>
          <w:szCs w:val="22"/>
        </w:rPr>
        <w:t xml:space="preserve"> </w:t>
      </w:r>
      <w:r w:rsidR="006F2296" w:rsidRPr="00175EBA">
        <w:rPr>
          <w:sz w:val="22"/>
          <w:szCs w:val="22"/>
        </w:rPr>
        <w:t>based</w:t>
      </w:r>
      <w:r w:rsidR="006F2296" w:rsidRPr="00175EBA">
        <w:rPr>
          <w:spacing w:val="16"/>
          <w:sz w:val="22"/>
          <w:szCs w:val="22"/>
        </w:rPr>
        <w:t xml:space="preserve"> </w:t>
      </w:r>
      <w:r w:rsidR="006F2296" w:rsidRPr="00175EBA">
        <w:rPr>
          <w:spacing w:val="1"/>
          <w:sz w:val="22"/>
          <w:szCs w:val="22"/>
        </w:rPr>
        <w:t>on</w:t>
      </w:r>
      <w:r w:rsidR="006F2296" w:rsidRPr="00175EBA">
        <w:rPr>
          <w:spacing w:val="15"/>
          <w:sz w:val="22"/>
          <w:szCs w:val="22"/>
        </w:rPr>
        <w:t xml:space="preserve"> </w:t>
      </w:r>
      <w:r w:rsidR="006F2296" w:rsidRPr="00175EBA">
        <w:rPr>
          <w:sz w:val="22"/>
          <w:szCs w:val="22"/>
        </w:rPr>
        <w:t>your</w:t>
      </w:r>
      <w:r w:rsidR="006F2296" w:rsidRPr="00175EBA">
        <w:rPr>
          <w:spacing w:val="16"/>
          <w:sz w:val="22"/>
          <w:szCs w:val="22"/>
        </w:rPr>
        <w:t xml:space="preserve"> </w:t>
      </w:r>
      <w:r w:rsidR="006F2296" w:rsidRPr="00175EBA">
        <w:rPr>
          <w:sz w:val="22"/>
          <w:szCs w:val="22"/>
        </w:rPr>
        <w:t xml:space="preserve">topic. </w:t>
      </w:r>
      <w:r w:rsidRPr="00175EBA">
        <w:rPr>
          <w:sz w:val="22"/>
          <w:szCs w:val="22"/>
        </w:rPr>
        <w:t>Sources should be cited in three places: in your speech outline, in your bibliography, and orall</w:t>
      </w:r>
      <w:r w:rsidR="006F2296" w:rsidRPr="00175EBA">
        <w:rPr>
          <w:sz w:val="22"/>
          <w:szCs w:val="22"/>
        </w:rPr>
        <w:t>y when you deliver your speech.</w:t>
      </w:r>
    </w:p>
    <w:p w14:paraId="4EAC2D6D" w14:textId="77777777" w:rsidR="008D1E6E" w:rsidRPr="00175EBA" w:rsidRDefault="008D1E6E" w:rsidP="008D1E6E">
      <w:pPr>
        <w:pStyle w:val="ListParagraph"/>
        <w:ind w:left="1440"/>
        <w:rPr>
          <w:sz w:val="22"/>
          <w:szCs w:val="22"/>
        </w:rPr>
      </w:pPr>
    </w:p>
    <w:p w14:paraId="02482FE1" w14:textId="17337167" w:rsidR="00C72781" w:rsidRPr="00BD2C10" w:rsidRDefault="006B6C75" w:rsidP="00175EBA">
      <w:pPr>
        <w:rPr>
          <w:w w:val="102"/>
          <w:sz w:val="22"/>
          <w:szCs w:val="22"/>
        </w:rPr>
      </w:pPr>
      <w:r w:rsidRPr="00175EBA">
        <w:rPr>
          <w:b/>
          <w:sz w:val="22"/>
          <w:szCs w:val="22"/>
          <w:u w:val="single"/>
        </w:rPr>
        <w:t>Presentation</w:t>
      </w:r>
      <w:r w:rsidR="008D1E6E" w:rsidRPr="00175EBA">
        <w:rPr>
          <w:b/>
          <w:sz w:val="22"/>
          <w:szCs w:val="22"/>
          <w:u w:val="single"/>
        </w:rPr>
        <w:t xml:space="preserve"> Aid</w:t>
      </w:r>
      <w:r w:rsidR="008D1E6E" w:rsidRPr="00175EBA">
        <w:rPr>
          <w:b/>
          <w:sz w:val="22"/>
          <w:szCs w:val="22"/>
        </w:rPr>
        <w:t>:</w:t>
      </w:r>
      <w:r w:rsidR="008D1E6E" w:rsidRPr="00175EBA">
        <w:rPr>
          <w:sz w:val="22"/>
          <w:szCs w:val="22"/>
        </w:rPr>
        <w:t xml:space="preserve"> A </w:t>
      </w:r>
      <w:r w:rsidRPr="00175EBA">
        <w:rPr>
          <w:sz w:val="22"/>
          <w:szCs w:val="22"/>
        </w:rPr>
        <w:t>presentation</w:t>
      </w:r>
      <w:r w:rsidR="008D1E6E" w:rsidRPr="00175EBA">
        <w:rPr>
          <w:sz w:val="22"/>
          <w:szCs w:val="22"/>
        </w:rPr>
        <w:t xml:space="preserve"> aid is </w:t>
      </w:r>
      <w:r w:rsidR="00D20756" w:rsidRPr="00175EBA">
        <w:rPr>
          <w:b/>
          <w:sz w:val="22"/>
          <w:szCs w:val="22"/>
          <w:u w:val="single"/>
        </w:rPr>
        <w:t>required</w:t>
      </w:r>
      <w:r w:rsidRPr="00175EBA">
        <w:rPr>
          <w:sz w:val="22"/>
          <w:szCs w:val="22"/>
        </w:rPr>
        <w:t xml:space="preserve"> for this </w:t>
      </w:r>
      <w:r w:rsidR="00E61467">
        <w:rPr>
          <w:sz w:val="22"/>
          <w:szCs w:val="22"/>
        </w:rPr>
        <w:t>speech</w:t>
      </w:r>
      <w:r w:rsidR="00B75567" w:rsidRPr="00175EBA">
        <w:rPr>
          <w:sz w:val="22"/>
          <w:szCs w:val="22"/>
        </w:rPr>
        <w:t>, an</w:t>
      </w:r>
      <w:bookmarkStart w:id="0" w:name="_GoBack"/>
      <w:bookmarkEnd w:id="0"/>
      <w:r w:rsidR="00B75567" w:rsidRPr="00175EBA">
        <w:rPr>
          <w:sz w:val="22"/>
          <w:szCs w:val="22"/>
        </w:rPr>
        <w:t>d includes any</w:t>
      </w:r>
      <w:r w:rsidR="006F2296" w:rsidRPr="00175EBA">
        <w:rPr>
          <w:spacing w:val="18"/>
          <w:sz w:val="22"/>
          <w:szCs w:val="22"/>
        </w:rPr>
        <w:t xml:space="preserve"> </w:t>
      </w:r>
      <w:r w:rsidR="00B75567" w:rsidRPr="00175EBA">
        <w:rPr>
          <w:sz w:val="22"/>
          <w:szCs w:val="22"/>
        </w:rPr>
        <w:t>objects,</w:t>
      </w:r>
      <w:r w:rsidR="006F2296" w:rsidRPr="00175EBA">
        <w:rPr>
          <w:spacing w:val="18"/>
          <w:sz w:val="22"/>
          <w:szCs w:val="22"/>
        </w:rPr>
        <w:t xml:space="preserve"> </w:t>
      </w:r>
      <w:r w:rsidR="006F2296" w:rsidRPr="00175EBA">
        <w:rPr>
          <w:sz w:val="22"/>
          <w:szCs w:val="22"/>
        </w:rPr>
        <w:t>model</w:t>
      </w:r>
      <w:r w:rsidR="00B75567" w:rsidRPr="00175EBA">
        <w:rPr>
          <w:sz w:val="22"/>
          <w:szCs w:val="22"/>
        </w:rPr>
        <w:t>s</w:t>
      </w:r>
      <w:r w:rsidR="006F2296" w:rsidRPr="00175EBA">
        <w:rPr>
          <w:sz w:val="22"/>
          <w:szCs w:val="22"/>
        </w:rPr>
        <w:t>,</w:t>
      </w:r>
      <w:r w:rsidR="006F2296" w:rsidRPr="00175EBA">
        <w:rPr>
          <w:spacing w:val="18"/>
          <w:sz w:val="22"/>
          <w:szCs w:val="22"/>
        </w:rPr>
        <w:t xml:space="preserve"> </w:t>
      </w:r>
      <w:r w:rsidR="006F2296" w:rsidRPr="00175EBA">
        <w:rPr>
          <w:sz w:val="22"/>
          <w:szCs w:val="22"/>
        </w:rPr>
        <w:t>picture</w:t>
      </w:r>
      <w:r w:rsidR="00B75567" w:rsidRPr="00175EBA">
        <w:rPr>
          <w:sz w:val="22"/>
          <w:szCs w:val="22"/>
        </w:rPr>
        <w:t>s</w:t>
      </w:r>
      <w:r w:rsidR="006F2296" w:rsidRPr="00175EBA">
        <w:rPr>
          <w:sz w:val="22"/>
          <w:szCs w:val="22"/>
        </w:rPr>
        <w:t>,</w:t>
      </w:r>
      <w:r w:rsidR="006F2296" w:rsidRPr="00175EBA">
        <w:rPr>
          <w:spacing w:val="42"/>
          <w:w w:val="102"/>
          <w:sz w:val="22"/>
          <w:szCs w:val="22"/>
        </w:rPr>
        <w:t xml:space="preserve"> </w:t>
      </w:r>
      <w:r w:rsidR="006F2296" w:rsidRPr="00175EBA">
        <w:rPr>
          <w:sz w:val="22"/>
          <w:szCs w:val="22"/>
        </w:rPr>
        <w:t>graph</w:t>
      </w:r>
      <w:r w:rsidR="00B75567" w:rsidRPr="00175EBA">
        <w:rPr>
          <w:sz w:val="22"/>
          <w:szCs w:val="22"/>
        </w:rPr>
        <w:t>s</w:t>
      </w:r>
      <w:r w:rsidR="006F2296" w:rsidRPr="00175EBA">
        <w:rPr>
          <w:sz w:val="22"/>
          <w:szCs w:val="22"/>
        </w:rPr>
        <w:t>,</w:t>
      </w:r>
      <w:r w:rsidR="006F2296" w:rsidRPr="00175EBA">
        <w:rPr>
          <w:spacing w:val="17"/>
          <w:sz w:val="22"/>
          <w:szCs w:val="22"/>
        </w:rPr>
        <w:t xml:space="preserve"> </w:t>
      </w:r>
      <w:r w:rsidR="006F2296" w:rsidRPr="00175EBA">
        <w:rPr>
          <w:sz w:val="22"/>
          <w:szCs w:val="22"/>
        </w:rPr>
        <w:t>chart</w:t>
      </w:r>
      <w:r w:rsidR="00B75567" w:rsidRPr="00175EBA">
        <w:rPr>
          <w:sz w:val="22"/>
          <w:szCs w:val="22"/>
        </w:rPr>
        <w:t>s</w:t>
      </w:r>
      <w:r w:rsidR="006F2296" w:rsidRPr="00175EBA">
        <w:rPr>
          <w:sz w:val="22"/>
          <w:szCs w:val="22"/>
        </w:rPr>
        <w:t>,</w:t>
      </w:r>
      <w:r w:rsidR="006F2296" w:rsidRPr="00175EBA">
        <w:rPr>
          <w:spacing w:val="18"/>
          <w:sz w:val="22"/>
          <w:szCs w:val="22"/>
        </w:rPr>
        <w:t xml:space="preserve"> </w:t>
      </w:r>
      <w:r w:rsidR="006F2296" w:rsidRPr="00175EBA">
        <w:rPr>
          <w:sz w:val="22"/>
          <w:szCs w:val="22"/>
        </w:rPr>
        <w:t>video</w:t>
      </w:r>
      <w:r w:rsidR="00B75567" w:rsidRPr="00175EBA">
        <w:rPr>
          <w:sz w:val="22"/>
          <w:szCs w:val="22"/>
        </w:rPr>
        <w:t>s</w:t>
      </w:r>
      <w:r w:rsidR="006F2296" w:rsidRPr="00175EBA">
        <w:rPr>
          <w:sz w:val="22"/>
          <w:szCs w:val="22"/>
        </w:rPr>
        <w:t>,</w:t>
      </w:r>
      <w:r w:rsidR="006F2296" w:rsidRPr="00175EBA">
        <w:rPr>
          <w:spacing w:val="18"/>
          <w:sz w:val="22"/>
          <w:szCs w:val="22"/>
        </w:rPr>
        <w:t xml:space="preserve"> </w:t>
      </w:r>
      <w:r w:rsidR="00B75567" w:rsidRPr="00175EBA">
        <w:rPr>
          <w:sz w:val="22"/>
          <w:szCs w:val="22"/>
        </w:rPr>
        <w:t>audio</w:t>
      </w:r>
      <w:r w:rsidR="006F2296" w:rsidRPr="00175EBA">
        <w:rPr>
          <w:sz w:val="22"/>
          <w:szCs w:val="22"/>
        </w:rPr>
        <w:t>,</w:t>
      </w:r>
      <w:r w:rsidR="006F2296" w:rsidRPr="00175EBA">
        <w:rPr>
          <w:spacing w:val="17"/>
          <w:sz w:val="22"/>
          <w:szCs w:val="22"/>
        </w:rPr>
        <w:t xml:space="preserve"> </w:t>
      </w:r>
      <w:r w:rsidR="006F2296" w:rsidRPr="00175EBA">
        <w:rPr>
          <w:sz w:val="22"/>
          <w:szCs w:val="22"/>
        </w:rPr>
        <w:t>multimedia,</w:t>
      </w:r>
      <w:r w:rsidR="006F2296" w:rsidRPr="00175EBA">
        <w:rPr>
          <w:spacing w:val="18"/>
          <w:sz w:val="22"/>
          <w:szCs w:val="22"/>
        </w:rPr>
        <w:t xml:space="preserve"> </w:t>
      </w:r>
      <w:r w:rsidR="006F2296" w:rsidRPr="00175EBA">
        <w:rPr>
          <w:sz w:val="22"/>
          <w:szCs w:val="22"/>
        </w:rPr>
        <w:t>drawing</w:t>
      </w:r>
      <w:r w:rsidR="00B75567" w:rsidRPr="00175EBA">
        <w:rPr>
          <w:sz w:val="22"/>
          <w:szCs w:val="22"/>
        </w:rPr>
        <w:t>s</w:t>
      </w:r>
      <w:r w:rsidR="006F2296" w:rsidRPr="00175EBA">
        <w:rPr>
          <w:sz w:val="22"/>
          <w:szCs w:val="22"/>
        </w:rPr>
        <w:t>,</w:t>
      </w:r>
      <w:r w:rsidR="006F2296" w:rsidRPr="00175EBA">
        <w:rPr>
          <w:spacing w:val="18"/>
          <w:sz w:val="22"/>
          <w:szCs w:val="22"/>
        </w:rPr>
        <w:t xml:space="preserve"> </w:t>
      </w:r>
      <w:r w:rsidR="006F2296" w:rsidRPr="00175EBA">
        <w:rPr>
          <w:sz w:val="22"/>
          <w:szCs w:val="22"/>
        </w:rPr>
        <w:t>or</w:t>
      </w:r>
      <w:r w:rsidR="006F2296" w:rsidRPr="00175EBA">
        <w:rPr>
          <w:spacing w:val="17"/>
          <w:sz w:val="22"/>
          <w:szCs w:val="22"/>
        </w:rPr>
        <w:t xml:space="preserve"> </w:t>
      </w:r>
      <w:r w:rsidR="006F2296" w:rsidRPr="00175EBA">
        <w:rPr>
          <w:sz w:val="22"/>
          <w:szCs w:val="22"/>
        </w:rPr>
        <w:t>demonstration</w:t>
      </w:r>
      <w:r w:rsidR="00B75567" w:rsidRPr="00175EBA">
        <w:rPr>
          <w:sz w:val="22"/>
          <w:szCs w:val="22"/>
        </w:rPr>
        <w:t>s</w:t>
      </w:r>
      <w:r w:rsidR="006F2296" w:rsidRPr="00175EBA">
        <w:rPr>
          <w:spacing w:val="66"/>
          <w:w w:val="102"/>
          <w:sz w:val="22"/>
          <w:szCs w:val="22"/>
        </w:rPr>
        <w:t xml:space="preserve"> </w:t>
      </w:r>
      <w:r w:rsidR="006F2296" w:rsidRPr="00175EBA">
        <w:rPr>
          <w:sz w:val="22"/>
          <w:szCs w:val="22"/>
        </w:rPr>
        <w:t>designed</w:t>
      </w:r>
      <w:r w:rsidR="006F2296" w:rsidRPr="00175EBA">
        <w:rPr>
          <w:spacing w:val="17"/>
          <w:sz w:val="22"/>
          <w:szCs w:val="22"/>
        </w:rPr>
        <w:t xml:space="preserve"> </w:t>
      </w:r>
      <w:r w:rsidR="006F2296" w:rsidRPr="00175EBA">
        <w:rPr>
          <w:sz w:val="22"/>
          <w:szCs w:val="22"/>
        </w:rPr>
        <w:t>to</w:t>
      </w:r>
      <w:r w:rsidR="006F2296" w:rsidRPr="00175EBA">
        <w:rPr>
          <w:spacing w:val="17"/>
          <w:sz w:val="22"/>
          <w:szCs w:val="22"/>
        </w:rPr>
        <w:t xml:space="preserve"> </w:t>
      </w:r>
      <w:r w:rsidR="006F2296" w:rsidRPr="00175EBA">
        <w:rPr>
          <w:sz w:val="22"/>
          <w:szCs w:val="22"/>
        </w:rPr>
        <w:t>improve</w:t>
      </w:r>
      <w:r w:rsidR="006F2296" w:rsidRPr="00175EBA">
        <w:rPr>
          <w:spacing w:val="17"/>
          <w:sz w:val="22"/>
          <w:szCs w:val="22"/>
        </w:rPr>
        <w:t xml:space="preserve"> </w:t>
      </w:r>
      <w:r w:rsidR="006F2296" w:rsidRPr="00175EBA">
        <w:rPr>
          <w:sz w:val="22"/>
          <w:szCs w:val="22"/>
        </w:rPr>
        <w:t>the</w:t>
      </w:r>
      <w:r w:rsidR="006F2296" w:rsidRPr="00175EBA">
        <w:rPr>
          <w:spacing w:val="17"/>
          <w:sz w:val="22"/>
          <w:szCs w:val="22"/>
        </w:rPr>
        <w:t xml:space="preserve"> </w:t>
      </w:r>
      <w:r w:rsidR="006F2296" w:rsidRPr="00175EBA">
        <w:rPr>
          <w:sz w:val="22"/>
          <w:szCs w:val="22"/>
        </w:rPr>
        <w:t>understanding</w:t>
      </w:r>
      <w:r w:rsidR="006F2296" w:rsidRPr="00175EBA">
        <w:rPr>
          <w:spacing w:val="17"/>
          <w:sz w:val="22"/>
          <w:szCs w:val="22"/>
        </w:rPr>
        <w:t xml:space="preserve"> </w:t>
      </w:r>
      <w:r w:rsidR="006F2296" w:rsidRPr="00175EBA">
        <w:rPr>
          <w:sz w:val="22"/>
          <w:szCs w:val="22"/>
        </w:rPr>
        <w:t>of</w:t>
      </w:r>
      <w:r w:rsidR="006F2296" w:rsidRPr="00175EBA">
        <w:rPr>
          <w:spacing w:val="18"/>
          <w:sz w:val="22"/>
          <w:szCs w:val="22"/>
        </w:rPr>
        <w:t xml:space="preserve"> </w:t>
      </w:r>
      <w:r w:rsidR="006F2296" w:rsidRPr="00175EBA">
        <w:rPr>
          <w:sz w:val="22"/>
          <w:szCs w:val="22"/>
        </w:rPr>
        <w:t>the</w:t>
      </w:r>
      <w:r w:rsidR="006F2296" w:rsidRPr="00175EBA">
        <w:rPr>
          <w:spacing w:val="17"/>
          <w:sz w:val="22"/>
          <w:szCs w:val="22"/>
        </w:rPr>
        <w:t xml:space="preserve"> </w:t>
      </w:r>
      <w:r w:rsidR="006F2296" w:rsidRPr="00175EBA">
        <w:rPr>
          <w:sz w:val="22"/>
          <w:szCs w:val="22"/>
        </w:rPr>
        <w:t>speech</w:t>
      </w:r>
      <w:r w:rsidR="006F2296" w:rsidRPr="00175EBA">
        <w:rPr>
          <w:spacing w:val="17"/>
          <w:sz w:val="22"/>
          <w:szCs w:val="22"/>
        </w:rPr>
        <w:t xml:space="preserve"> </w:t>
      </w:r>
      <w:r w:rsidR="006F2296" w:rsidRPr="00175EBA">
        <w:rPr>
          <w:sz w:val="22"/>
          <w:szCs w:val="22"/>
        </w:rPr>
        <w:t>content.</w:t>
      </w:r>
      <w:r w:rsidR="006F2296" w:rsidRPr="00175EBA">
        <w:rPr>
          <w:spacing w:val="17"/>
          <w:sz w:val="22"/>
          <w:szCs w:val="22"/>
        </w:rPr>
        <w:t xml:space="preserve"> </w:t>
      </w:r>
      <w:r w:rsidR="00C72781">
        <w:rPr>
          <w:i/>
          <w:sz w:val="22"/>
          <w:szCs w:val="22"/>
        </w:rPr>
        <w:t>Some aspect of your presentation aid must be self-created.</w:t>
      </w:r>
      <w:r w:rsidR="00BD2C10">
        <w:rPr>
          <w:sz w:val="22"/>
          <w:szCs w:val="22"/>
        </w:rPr>
        <w:t xml:space="preserve"> The presentation aid is for the audience’s benefit, to aid in comprehension and recall. It should not be used as speaker notes. In case of tech issues, please be prepared to deliver your speech without your presentation aid.</w:t>
      </w:r>
      <w:r w:rsidR="00BD2C10">
        <w:rPr>
          <w:sz w:val="22"/>
          <w:szCs w:val="22"/>
        </w:rPr>
        <w:br/>
      </w:r>
    </w:p>
    <w:p w14:paraId="7B9E24FE" w14:textId="3CFD24AA" w:rsidR="006F2296" w:rsidRPr="00C72781" w:rsidRDefault="006F2296" w:rsidP="00175EBA">
      <w:pPr>
        <w:rPr>
          <w:i/>
          <w:w w:val="102"/>
          <w:sz w:val="22"/>
          <w:szCs w:val="22"/>
        </w:rPr>
      </w:pPr>
      <w:r w:rsidRPr="00C72781">
        <w:rPr>
          <w:rFonts w:eastAsia="Cambria"/>
          <w:b/>
          <w:bCs/>
          <w:sz w:val="22"/>
          <w:szCs w:val="22"/>
          <w:u w:val="single"/>
        </w:rPr>
        <w:t>Delivery</w:t>
      </w:r>
      <w:r w:rsidRPr="00C72781">
        <w:rPr>
          <w:rFonts w:eastAsia="Cambria"/>
          <w:b/>
          <w:bCs/>
          <w:sz w:val="22"/>
          <w:szCs w:val="22"/>
        </w:rPr>
        <w:t>:</w:t>
      </w:r>
      <w:r w:rsidRPr="00C72781">
        <w:rPr>
          <w:rFonts w:eastAsia="Cambria"/>
          <w:bCs/>
          <w:spacing w:val="18"/>
          <w:sz w:val="22"/>
          <w:szCs w:val="22"/>
        </w:rPr>
        <w:t xml:space="preserve"> </w:t>
      </w:r>
      <w:r w:rsidR="00175EBA" w:rsidRPr="000D2919">
        <w:rPr>
          <w:rFonts w:eastAsia="Cambria"/>
          <w:b/>
          <w:sz w:val="22"/>
          <w:szCs w:val="22"/>
        </w:rPr>
        <w:t xml:space="preserve">Your speech delivery should be extemporaneous. </w:t>
      </w:r>
      <w:r w:rsidR="00175EBA" w:rsidRPr="00C72781">
        <w:rPr>
          <w:rFonts w:eastAsia="Cambria"/>
          <w:sz w:val="22"/>
          <w:szCs w:val="22"/>
        </w:rPr>
        <w:t>T</w:t>
      </w:r>
      <w:r w:rsidRPr="00C72781">
        <w:rPr>
          <w:rFonts w:eastAsia="Cambria"/>
          <w:sz w:val="22"/>
          <w:szCs w:val="22"/>
        </w:rPr>
        <w:t>o</w:t>
      </w:r>
      <w:r w:rsidRPr="00C72781">
        <w:rPr>
          <w:rFonts w:eastAsia="Cambria"/>
          <w:spacing w:val="19"/>
          <w:sz w:val="22"/>
          <w:szCs w:val="22"/>
        </w:rPr>
        <w:t xml:space="preserve"> </w:t>
      </w:r>
      <w:r w:rsidRPr="00C72781">
        <w:rPr>
          <w:rFonts w:eastAsia="Cambria"/>
          <w:sz w:val="22"/>
          <w:szCs w:val="22"/>
        </w:rPr>
        <w:t>aid</w:t>
      </w:r>
      <w:r w:rsidRPr="00C72781">
        <w:rPr>
          <w:rFonts w:eastAsia="Cambria"/>
          <w:spacing w:val="20"/>
          <w:sz w:val="22"/>
          <w:szCs w:val="22"/>
        </w:rPr>
        <w:t xml:space="preserve"> </w:t>
      </w:r>
      <w:r w:rsidRPr="00C72781">
        <w:rPr>
          <w:rFonts w:eastAsia="Cambria"/>
          <w:sz w:val="22"/>
          <w:szCs w:val="22"/>
        </w:rPr>
        <w:t>with</w:t>
      </w:r>
      <w:r w:rsidRPr="00C72781">
        <w:rPr>
          <w:rFonts w:eastAsia="Cambria"/>
          <w:spacing w:val="19"/>
          <w:sz w:val="22"/>
          <w:szCs w:val="22"/>
        </w:rPr>
        <w:t xml:space="preserve"> </w:t>
      </w:r>
      <w:r w:rsidRPr="00C72781">
        <w:rPr>
          <w:rFonts w:eastAsia="Cambria"/>
          <w:sz w:val="22"/>
          <w:szCs w:val="22"/>
        </w:rPr>
        <w:t>your</w:t>
      </w:r>
      <w:r w:rsidRPr="00C72781">
        <w:rPr>
          <w:rFonts w:eastAsia="Cambria"/>
          <w:spacing w:val="18"/>
          <w:sz w:val="22"/>
          <w:szCs w:val="22"/>
        </w:rPr>
        <w:t xml:space="preserve"> </w:t>
      </w:r>
      <w:r w:rsidRPr="00C72781">
        <w:rPr>
          <w:rFonts w:eastAsia="Cambria"/>
          <w:sz w:val="22"/>
          <w:szCs w:val="22"/>
        </w:rPr>
        <w:t>delivery,</w:t>
      </w:r>
      <w:r w:rsidRPr="00C72781">
        <w:rPr>
          <w:rFonts w:eastAsia="Cambria"/>
          <w:spacing w:val="19"/>
          <w:sz w:val="22"/>
          <w:szCs w:val="22"/>
        </w:rPr>
        <w:t xml:space="preserve"> </w:t>
      </w:r>
      <w:r w:rsidRPr="00C72781">
        <w:rPr>
          <w:rFonts w:eastAsia="Cambria"/>
          <w:sz w:val="22"/>
          <w:szCs w:val="22"/>
        </w:rPr>
        <w:t>you</w:t>
      </w:r>
      <w:r w:rsidRPr="00C72781">
        <w:rPr>
          <w:rFonts w:eastAsia="Cambria"/>
          <w:spacing w:val="19"/>
          <w:sz w:val="22"/>
          <w:szCs w:val="22"/>
        </w:rPr>
        <w:t xml:space="preserve"> </w:t>
      </w:r>
      <w:r w:rsidRPr="00C72781">
        <w:rPr>
          <w:rFonts w:eastAsia="Cambria"/>
          <w:sz w:val="22"/>
          <w:szCs w:val="22"/>
        </w:rPr>
        <w:t>are</w:t>
      </w:r>
      <w:r w:rsidRPr="00C72781">
        <w:rPr>
          <w:rFonts w:eastAsia="Cambria"/>
          <w:spacing w:val="20"/>
          <w:sz w:val="22"/>
          <w:szCs w:val="22"/>
        </w:rPr>
        <w:t xml:space="preserve"> </w:t>
      </w:r>
      <w:r w:rsidRPr="00C72781">
        <w:rPr>
          <w:rFonts w:eastAsia="Cambria"/>
          <w:sz w:val="22"/>
          <w:szCs w:val="22"/>
        </w:rPr>
        <w:t>permitted</w:t>
      </w:r>
      <w:r w:rsidRPr="00C72781">
        <w:rPr>
          <w:rFonts w:eastAsia="Cambria"/>
          <w:spacing w:val="19"/>
          <w:sz w:val="22"/>
          <w:szCs w:val="22"/>
        </w:rPr>
        <w:t xml:space="preserve"> </w:t>
      </w:r>
      <w:r w:rsidRPr="00C72781">
        <w:rPr>
          <w:rFonts w:eastAsia="Cambria"/>
          <w:sz w:val="22"/>
          <w:szCs w:val="22"/>
        </w:rPr>
        <w:t>up</w:t>
      </w:r>
      <w:r w:rsidRPr="00C72781">
        <w:rPr>
          <w:rFonts w:eastAsia="Cambria"/>
          <w:spacing w:val="19"/>
          <w:sz w:val="22"/>
          <w:szCs w:val="22"/>
        </w:rPr>
        <w:t xml:space="preserve"> </w:t>
      </w:r>
      <w:r w:rsidRPr="00C72781">
        <w:rPr>
          <w:rFonts w:eastAsia="Cambria"/>
          <w:sz w:val="22"/>
          <w:szCs w:val="22"/>
        </w:rPr>
        <w:t>to</w:t>
      </w:r>
      <w:r w:rsidRPr="00C72781">
        <w:rPr>
          <w:rFonts w:eastAsia="Cambria"/>
          <w:spacing w:val="21"/>
          <w:sz w:val="22"/>
          <w:szCs w:val="22"/>
        </w:rPr>
        <w:t xml:space="preserve"> </w:t>
      </w:r>
      <w:r w:rsidRPr="00C72781">
        <w:rPr>
          <w:rFonts w:eastAsia="Cambria"/>
          <w:sz w:val="22"/>
          <w:szCs w:val="22"/>
          <w:u w:val="single" w:color="000000"/>
        </w:rPr>
        <w:t>5</w:t>
      </w:r>
      <w:r w:rsidRPr="00C72781">
        <w:rPr>
          <w:rFonts w:eastAsia="Cambria"/>
          <w:spacing w:val="20"/>
          <w:sz w:val="22"/>
          <w:szCs w:val="22"/>
          <w:u w:val="single" w:color="000000"/>
        </w:rPr>
        <w:t xml:space="preserve"> </w:t>
      </w:r>
      <w:r w:rsidRPr="00C72781">
        <w:rPr>
          <w:rFonts w:eastAsia="Cambria"/>
          <w:sz w:val="22"/>
          <w:szCs w:val="22"/>
          <w:u w:val="single" w:color="000000"/>
        </w:rPr>
        <w:t>note</w:t>
      </w:r>
      <w:r w:rsidRPr="00C72781">
        <w:rPr>
          <w:rFonts w:eastAsia="Cambria"/>
          <w:spacing w:val="18"/>
          <w:sz w:val="22"/>
          <w:szCs w:val="22"/>
          <w:u w:val="single" w:color="000000"/>
        </w:rPr>
        <w:t xml:space="preserve"> </w:t>
      </w:r>
      <w:r w:rsidRPr="00C72781">
        <w:rPr>
          <w:rFonts w:eastAsia="Cambria"/>
          <w:sz w:val="22"/>
          <w:szCs w:val="22"/>
          <w:u w:val="single" w:color="000000"/>
        </w:rPr>
        <w:t>cards</w:t>
      </w:r>
      <w:r w:rsidRPr="00C72781">
        <w:rPr>
          <w:rFonts w:eastAsia="Cambria"/>
          <w:spacing w:val="50"/>
          <w:w w:val="102"/>
          <w:sz w:val="22"/>
          <w:szCs w:val="22"/>
        </w:rPr>
        <w:t xml:space="preserve"> </w:t>
      </w:r>
      <w:r w:rsidRPr="00C72781">
        <w:rPr>
          <w:rFonts w:eastAsia="Cambria"/>
          <w:sz w:val="22"/>
          <w:szCs w:val="22"/>
        </w:rPr>
        <w:t>front</w:t>
      </w:r>
      <w:r w:rsidRPr="00C72781">
        <w:rPr>
          <w:rFonts w:eastAsia="Cambria"/>
          <w:spacing w:val="13"/>
          <w:sz w:val="22"/>
          <w:szCs w:val="22"/>
        </w:rPr>
        <w:t xml:space="preserve"> </w:t>
      </w:r>
      <w:r w:rsidRPr="00C72781">
        <w:rPr>
          <w:rFonts w:eastAsia="Cambria"/>
          <w:sz w:val="22"/>
          <w:szCs w:val="22"/>
        </w:rPr>
        <w:t>and</w:t>
      </w:r>
      <w:r w:rsidRPr="00C72781">
        <w:rPr>
          <w:rFonts w:eastAsia="Cambria"/>
          <w:spacing w:val="13"/>
          <w:sz w:val="22"/>
          <w:szCs w:val="22"/>
        </w:rPr>
        <w:t xml:space="preserve"> </w:t>
      </w:r>
      <w:r w:rsidRPr="00C72781">
        <w:rPr>
          <w:rFonts w:eastAsia="Cambria"/>
          <w:sz w:val="22"/>
          <w:szCs w:val="22"/>
        </w:rPr>
        <w:t>back</w:t>
      </w:r>
      <w:r w:rsidRPr="00C72781">
        <w:rPr>
          <w:rFonts w:eastAsia="Cambria"/>
          <w:spacing w:val="13"/>
          <w:sz w:val="22"/>
          <w:szCs w:val="22"/>
        </w:rPr>
        <w:t xml:space="preserve"> </w:t>
      </w:r>
      <w:r w:rsidRPr="00C72781">
        <w:rPr>
          <w:rFonts w:eastAsia="Cambria"/>
          <w:sz w:val="22"/>
          <w:szCs w:val="22"/>
        </w:rPr>
        <w:t>(4”x6”</w:t>
      </w:r>
      <w:r w:rsidRPr="00C72781">
        <w:rPr>
          <w:rFonts w:eastAsia="Cambria"/>
          <w:spacing w:val="13"/>
          <w:sz w:val="22"/>
          <w:szCs w:val="22"/>
        </w:rPr>
        <w:t xml:space="preserve"> </w:t>
      </w:r>
      <w:r w:rsidRPr="00C72781">
        <w:rPr>
          <w:rFonts w:eastAsia="Cambria"/>
          <w:sz w:val="22"/>
          <w:szCs w:val="22"/>
        </w:rPr>
        <w:t>in</w:t>
      </w:r>
      <w:r w:rsidRPr="00C72781">
        <w:rPr>
          <w:rFonts w:eastAsia="Cambria"/>
          <w:spacing w:val="13"/>
          <w:sz w:val="22"/>
          <w:szCs w:val="22"/>
        </w:rPr>
        <w:t xml:space="preserve"> </w:t>
      </w:r>
      <w:r w:rsidRPr="00C72781">
        <w:rPr>
          <w:rFonts w:eastAsia="Cambria"/>
          <w:sz w:val="22"/>
          <w:szCs w:val="22"/>
        </w:rPr>
        <w:t>size)</w:t>
      </w:r>
      <w:r w:rsidRPr="00C72781">
        <w:rPr>
          <w:rFonts w:eastAsia="Cambria"/>
          <w:spacing w:val="11"/>
          <w:sz w:val="22"/>
          <w:szCs w:val="22"/>
        </w:rPr>
        <w:t xml:space="preserve"> </w:t>
      </w:r>
      <w:r w:rsidRPr="00C72781">
        <w:rPr>
          <w:rFonts w:eastAsia="Cambria"/>
          <w:sz w:val="22"/>
          <w:szCs w:val="22"/>
        </w:rPr>
        <w:t>or</w:t>
      </w:r>
      <w:r w:rsidRPr="00C72781">
        <w:rPr>
          <w:rFonts w:eastAsia="Cambria"/>
          <w:spacing w:val="16"/>
          <w:sz w:val="22"/>
          <w:szCs w:val="22"/>
        </w:rPr>
        <w:t xml:space="preserve"> </w:t>
      </w:r>
      <w:r w:rsidRPr="00C72781">
        <w:rPr>
          <w:rFonts w:eastAsia="Cambria"/>
          <w:sz w:val="22"/>
          <w:szCs w:val="22"/>
        </w:rPr>
        <w:t>up</w:t>
      </w:r>
      <w:r w:rsidRPr="00C72781">
        <w:rPr>
          <w:rFonts w:eastAsia="Cambria"/>
          <w:spacing w:val="15"/>
          <w:sz w:val="22"/>
          <w:szCs w:val="22"/>
        </w:rPr>
        <w:t xml:space="preserve"> </w:t>
      </w:r>
      <w:r w:rsidRPr="00C72781">
        <w:rPr>
          <w:rFonts w:eastAsia="Cambria"/>
          <w:sz w:val="22"/>
          <w:szCs w:val="22"/>
        </w:rPr>
        <w:t>to</w:t>
      </w:r>
      <w:r w:rsidRPr="00C72781">
        <w:rPr>
          <w:rFonts w:eastAsia="Cambria"/>
          <w:spacing w:val="16"/>
          <w:sz w:val="22"/>
          <w:szCs w:val="22"/>
        </w:rPr>
        <w:t xml:space="preserve"> </w:t>
      </w:r>
      <w:r w:rsidRPr="00C72781">
        <w:rPr>
          <w:rFonts w:eastAsia="Cambria"/>
          <w:sz w:val="22"/>
          <w:szCs w:val="22"/>
          <w:u w:val="single" w:color="000000"/>
        </w:rPr>
        <w:t>3</w:t>
      </w:r>
      <w:r w:rsidRPr="00C72781">
        <w:rPr>
          <w:rFonts w:eastAsia="Cambria"/>
          <w:spacing w:val="15"/>
          <w:sz w:val="22"/>
          <w:szCs w:val="22"/>
          <w:u w:val="single" w:color="000000"/>
        </w:rPr>
        <w:t xml:space="preserve"> </w:t>
      </w:r>
      <w:r w:rsidRPr="00C72781">
        <w:rPr>
          <w:rFonts w:eastAsia="Cambria"/>
          <w:spacing w:val="1"/>
          <w:sz w:val="22"/>
          <w:szCs w:val="22"/>
          <w:u w:val="single" w:color="000000"/>
        </w:rPr>
        <w:t>sheets</w:t>
      </w:r>
      <w:r w:rsidRPr="00C72781">
        <w:rPr>
          <w:rFonts w:eastAsia="Cambria"/>
          <w:spacing w:val="12"/>
          <w:sz w:val="22"/>
          <w:szCs w:val="22"/>
          <w:u w:val="single" w:color="000000"/>
        </w:rPr>
        <w:t xml:space="preserve"> </w:t>
      </w:r>
      <w:r w:rsidRPr="00C72781">
        <w:rPr>
          <w:rFonts w:eastAsia="Cambria"/>
          <w:spacing w:val="1"/>
          <w:sz w:val="22"/>
          <w:szCs w:val="22"/>
          <w:u w:val="single" w:color="000000"/>
        </w:rPr>
        <w:t>of</w:t>
      </w:r>
      <w:r w:rsidRPr="00C72781">
        <w:rPr>
          <w:rFonts w:eastAsia="Cambria"/>
          <w:spacing w:val="13"/>
          <w:sz w:val="22"/>
          <w:szCs w:val="22"/>
          <w:u w:val="single" w:color="000000"/>
        </w:rPr>
        <w:t xml:space="preserve"> </w:t>
      </w:r>
      <w:r w:rsidRPr="00C72781">
        <w:rPr>
          <w:rFonts w:eastAsia="Cambria"/>
          <w:spacing w:val="1"/>
          <w:sz w:val="22"/>
          <w:szCs w:val="22"/>
          <w:u w:val="single" w:color="000000"/>
        </w:rPr>
        <w:t>8.5”x11”</w:t>
      </w:r>
      <w:r w:rsidRPr="00C72781">
        <w:rPr>
          <w:rFonts w:eastAsia="Cambria"/>
          <w:spacing w:val="12"/>
          <w:sz w:val="22"/>
          <w:szCs w:val="22"/>
          <w:u w:val="single" w:color="000000"/>
        </w:rPr>
        <w:t xml:space="preserve"> </w:t>
      </w:r>
      <w:r w:rsidRPr="00C72781">
        <w:rPr>
          <w:rFonts w:eastAsia="Cambria"/>
          <w:sz w:val="22"/>
          <w:szCs w:val="22"/>
          <w:u w:val="single" w:color="000000"/>
        </w:rPr>
        <w:t>paper</w:t>
      </w:r>
      <w:r w:rsidRPr="00C72781">
        <w:rPr>
          <w:rFonts w:eastAsia="Cambria"/>
          <w:sz w:val="22"/>
          <w:szCs w:val="22"/>
        </w:rPr>
        <w:t>,</w:t>
      </w:r>
      <w:r w:rsidRPr="00C72781">
        <w:rPr>
          <w:rFonts w:eastAsia="Cambria"/>
          <w:spacing w:val="13"/>
          <w:sz w:val="22"/>
          <w:szCs w:val="22"/>
        </w:rPr>
        <w:t xml:space="preserve"> </w:t>
      </w:r>
      <w:r w:rsidRPr="00C72781">
        <w:rPr>
          <w:rFonts w:eastAsia="Cambria"/>
          <w:sz w:val="22"/>
          <w:szCs w:val="22"/>
        </w:rPr>
        <w:t>front</w:t>
      </w:r>
      <w:r w:rsidRPr="00C72781">
        <w:rPr>
          <w:rFonts w:eastAsia="Cambria"/>
          <w:spacing w:val="11"/>
          <w:sz w:val="22"/>
          <w:szCs w:val="22"/>
        </w:rPr>
        <w:t xml:space="preserve"> </w:t>
      </w:r>
      <w:r w:rsidRPr="00C72781">
        <w:rPr>
          <w:rFonts w:eastAsia="Cambria"/>
          <w:sz w:val="22"/>
          <w:szCs w:val="22"/>
        </w:rPr>
        <w:t>side</w:t>
      </w:r>
      <w:r w:rsidRPr="00C72781">
        <w:rPr>
          <w:rFonts w:eastAsia="Cambria"/>
          <w:spacing w:val="12"/>
          <w:sz w:val="22"/>
          <w:szCs w:val="22"/>
        </w:rPr>
        <w:t xml:space="preserve"> </w:t>
      </w:r>
      <w:r w:rsidRPr="00C72781">
        <w:rPr>
          <w:rFonts w:eastAsia="Cambria"/>
          <w:sz w:val="22"/>
          <w:szCs w:val="22"/>
        </w:rPr>
        <w:t>only.</w:t>
      </w:r>
      <w:r w:rsidRPr="00C72781">
        <w:rPr>
          <w:rFonts w:eastAsia="Cambria"/>
          <w:spacing w:val="12"/>
          <w:sz w:val="22"/>
          <w:szCs w:val="22"/>
        </w:rPr>
        <w:t xml:space="preserve"> </w:t>
      </w:r>
      <w:r w:rsidRPr="000D2919">
        <w:rPr>
          <w:rFonts w:eastAsia="Cambria"/>
          <w:b/>
          <w:bCs/>
          <w:sz w:val="22"/>
          <w:szCs w:val="22"/>
        </w:rPr>
        <w:t>Each</w:t>
      </w:r>
      <w:r w:rsidRPr="000D2919">
        <w:rPr>
          <w:rFonts w:eastAsia="Cambria"/>
          <w:b/>
          <w:bCs/>
          <w:spacing w:val="15"/>
          <w:sz w:val="22"/>
          <w:szCs w:val="22"/>
        </w:rPr>
        <w:t xml:space="preserve"> </w:t>
      </w:r>
      <w:r w:rsidRPr="000D2919">
        <w:rPr>
          <w:rFonts w:eastAsia="Cambria"/>
          <w:b/>
          <w:bCs/>
          <w:spacing w:val="1"/>
          <w:sz w:val="22"/>
          <w:szCs w:val="22"/>
        </w:rPr>
        <w:t>extra</w:t>
      </w:r>
      <w:r w:rsidRPr="000D2919">
        <w:rPr>
          <w:rFonts w:eastAsia="Cambria"/>
          <w:b/>
          <w:bCs/>
          <w:spacing w:val="56"/>
          <w:w w:val="102"/>
          <w:sz w:val="22"/>
          <w:szCs w:val="22"/>
        </w:rPr>
        <w:t xml:space="preserve"> </w:t>
      </w:r>
      <w:r w:rsidRPr="000D2919">
        <w:rPr>
          <w:rFonts w:eastAsia="Cambria"/>
          <w:b/>
          <w:bCs/>
          <w:sz w:val="22"/>
          <w:szCs w:val="22"/>
        </w:rPr>
        <w:t>page/note</w:t>
      </w:r>
      <w:r w:rsidRPr="000D2919">
        <w:rPr>
          <w:rFonts w:eastAsia="Cambria"/>
          <w:b/>
          <w:bCs/>
          <w:spacing w:val="21"/>
          <w:sz w:val="22"/>
          <w:szCs w:val="22"/>
        </w:rPr>
        <w:t xml:space="preserve"> </w:t>
      </w:r>
      <w:r w:rsidRPr="000D2919">
        <w:rPr>
          <w:rFonts w:eastAsia="Cambria"/>
          <w:b/>
          <w:bCs/>
          <w:sz w:val="22"/>
          <w:szCs w:val="22"/>
        </w:rPr>
        <w:t>card</w:t>
      </w:r>
      <w:r w:rsidRPr="000D2919">
        <w:rPr>
          <w:rFonts w:eastAsia="Cambria"/>
          <w:b/>
          <w:bCs/>
          <w:spacing w:val="20"/>
          <w:sz w:val="22"/>
          <w:szCs w:val="22"/>
        </w:rPr>
        <w:t xml:space="preserve"> </w:t>
      </w:r>
      <w:r w:rsidRPr="000D2919">
        <w:rPr>
          <w:rFonts w:eastAsia="Cambria"/>
          <w:b/>
          <w:bCs/>
          <w:sz w:val="22"/>
          <w:szCs w:val="22"/>
        </w:rPr>
        <w:t>will</w:t>
      </w:r>
      <w:r w:rsidRPr="000D2919">
        <w:rPr>
          <w:rFonts w:eastAsia="Cambria"/>
          <w:b/>
          <w:bCs/>
          <w:spacing w:val="21"/>
          <w:sz w:val="22"/>
          <w:szCs w:val="22"/>
        </w:rPr>
        <w:t xml:space="preserve"> </w:t>
      </w:r>
      <w:r w:rsidRPr="000D2919">
        <w:rPr>
          <w:rFonts w:eastAsia="Cambria"/>
          <w:b/>
          <w:bCs/>
          <w:sz w:val="22"/>
          <w:szCs w:val="22"/>
        </w:rPr>
        <w:t>result</w:t>
      </w:r>
      <w:r w:rsidRPr="000D2919">
        <w:rPr>
          <w:rFonts w:eastAsia="Cambria"/>
          <w:b/>
          <w:bCs/>
          <w:spacing w:val="21"/>
          <w:sz w:val="22"/>
          <w:szCs w:val="22"/>
        </w:rPr>
        <w:t xml:space="preserve"> </w:t>
      </w:r>
      <w:r w:rsidRPr="000D2919">
        <w:rPr>
          <w:rFonts w:eastAsia="Cambria"/>
          <w:b/>
          <w:bCs/>
          <w:sz w:val="22"/>
          <w:szCs w:val="22"/>
        </w:rPr>
        <w:t>in</w:t>
      </w:r>
      <w:r w:rsidRPr="000D2919">
        <w:rPr>
          <w:rFonts w:eastAsia="Cambria"/>
          <w:b/>
          <w:bCs/>
          <w:spacing w:val="22"/>
          <w:sz w:val="22"/>
          <w:szCs w:val="22"/>
        </w:rPr>
        <w:t xml:space="preserve"> </w:t>
      </w:r>
      <w:r w:rsidRPr="000D2919">
        <w:rPr>
          <w:rFonts w:eastAsia="Cambria"/>
          <w:b/>
          <w:bCs/>
          <w:sz w:val="22"/>
          <w:szCs w:val="22"/>
        </w:rPr>
        <w:t>a</w:t>
      </w:r>
      <w:r w:rsidRPr="000D2919">
        <w:rPr>
          <w:rFonts w:eastAsia="Cambria"/>
          <w:b/>
          <w:bCs/>
          <w:spacing w:val="21"/>
          <w:sz w:val="22"/>
          <w:szCs w:val="22"/>
        </w:rPr>
        <w:t xml:space="preserve"> </w:t>
      </w:r>
      <w:r w:rsidRPr="000D2919">
        <w:rPr>
          <w:rFonts w:eastAsia="Cambria"/>
          <w:b/>
          <w:bCs/>
          <w:sz w:val="22"/>
          <w:szCs w:val="22"/>
        </w:rPr>
        <w:t>-5</w:t>
      </w:r>
      <w:r w:rsidRPr="000D2919">
        <w:rPr>
          <w:rFonts w:eastAsia="Cambria"/>
          <w:b/>
          <w:bCs/>
          <w:spacing w:val="21"/>
          <w:sz w:val="22"/>
          <w:szCs w:val="22"/>
        </w:rPr>
        <w:t xml:space="preserve"> </w:t>
      </w:r>
      <w:r w:rsidRPr="000D2919">
        <w:rPr>
          <w:rFonts w:eastAsia="Cambria"/>
          <w:b/>
          <w:bCs/>
          <w:sz w:val="22"/>
          <w:szCs w:val="22"/>
        </w:rPr>
        <w:t>point</w:t>
      </w:r>
      <w:r w:rsidRPr="000D2919">
        <w:rPr>
          <w:rFonts w:eastAsia="Cambria"/>
          <w:b/>
          <w:bCs/>
          <w:spacing w:val="22"/>
          <w:sz w:val="22"/>
          <w:szCs w:val="22"/>
        </w:rPr>
        <w:t xml:space="preserve"> </w:t>
      </w:r>
      <w:r w:rsidRPr="000D2919">
        <w:rPr>
          <w:rFonts w:eastAsia="Cambria"/>
          <w:b/>
          <w:bCs/>
          <w:sz w:val="22"/>
          <w:szCs w:val="22"/>
        </w:rPr>
        <w:t>penalty</w:t>
      </w:r>
      <w:r w:rsidRPr="000D2919">
        <w:rPr>
          <w:rFonts w:eastAsia="Cambria"/>
          <w:b/>
          <w:sz w:val="22"/>
          <w:szCs w:val="22"/>
        </w:rPr>
        <w:t>.</w:t>
      </w:r>
      <w:r w:rsidRPr="000D2919">
        <w:rPr>
          <w:rFonts w:eastAsia="Cambria"/>
          <w:b/>
          <w:spacing w:val="17"/>
          <w:sz w:val="22"/>
          <w:szCs w:val="22"/>
        </w:rPr>
        <w:t xml:space="preserve"> </w:t>
      </w:r>
      <w:r w:rsidRPr="000D2919">
        <w:rPr>
          <w:rFonts w:eastAsia="Cambria"/>
          <w:b/>
          <w:bCs/>
          <w:sz w:val="22"/>
          <w:szCs w:val="22"/>
        </w:rPr>
        <w:t>Delivery</w:t>
      </w:r>
      <w:r w:rsidRPr="000D2919">
        <w:rPr>
          <w:rFonts w:eastAsia="Cambria"/>
          <w:b/>
          <w:bCs/>
          <w:spacing w:val="20"/>
          <w:sz w:val="22"/>
          <w:szCs w:val="22"/>
        </w:rPr>
        <w:t xml:space="preserve"> </w:t>
      </w:r>
      <w:r w:rsidRPr="000D2919">
        <w:rPr>
          <w:rFonts w:eastAsia="Cambria"/>
          <w:b/>
          <w:bCs/>
          <w:sz w:val="22"/>
          <w:szCs w:val="22"/>
        </w:rPr>
        <w:t>from</w:t>
      </w:r>
      <w:r w:rsidRPr="000D2919">
        <w:rPr>
          <w:rFonts w:eastAsia="Cambria"/>
          <w:b/>
          <w:bCs/>
          <w:spacing w:val="21"/>
          <w:sz w:val="22"/>
          <w:szCs w:val="22"/>
        </w:rPr>
        <w:t xml:space="preserve"> </w:t>
      </w:r>
      <w:r w:rsidRPr="000D2919">
        <w:rPr>
          <w:rFonts w:eastAsia="Cambria"/>
          <w:b/>
          <w:bCs/>
          <w:sz w:val="22"/>
          <w:szCs w:val="22"/>
        </w:rPr>
        <w:t>a</w:t>
      </w:r>
      <w:r w:rsidRPr="000D2919">
        <w:rPr>
          <w:rFonts w:eastAsia="Cambria"/>
          <w:b/>
          <w:bCs/>
          <w:spacing w:val="22"/>
          <w:sz w:val="22"/>
          <w:szCs w:val="22"/>
        </w:rPr>
        <w:t xml:space="preserve"> </w:t>
      </w:r>
      <w:r w:rsidRPr="000D2919">
        <w:rPr>
          <w:rFonts w:eastAsia="Cambria"/>
          <w:b/>
          <w:bCs/>
          <w:sz w:val="22"/>
          <w:szCs w:val="22"/>
        </w:rPr>
        <w:t>manuscript</w:t>
      </w:r>
      <w:r w:rsidRPr="000D2919">
        <w:rPr>
          <w:rFonts w:eastAsia="Cambria"/>
          <w:b/>
          <w:bCs/>
          <w:spacing w:val="21"/>
          <w:sz w:val="22"/>
          <w:szCs w:val="22"/>
        </w:rPr>
        <w:t xml:space="preserve"> </w:t>
      </w:r>
      <w:r w:rsidRPr="000D2919">
        <w:rPr>
          <w:rFonts w:eastAsia="Cambria"/>
          <w:b/>
          <w:bCs/>
          <w:sz w:val="22"/>
          <w:szCs w:val="22"/>
        </w:rPr>
        <w:t>or</w:t>
      </w:r>
      <w:r w:rsidRPr="000D2919">
        <w:rPr>
          <w:rFonts w:eastAsia="Cambria"/>
          <w:b/>
          <w:bCs/>
          <w:spacing w:val="21"/>
          <w:sz w:val="22"/>
          <w:szCs w:val="22"/>
        </w:rPr>
        <w:t xml:space="preserve"> </w:t>
      </w:r>
      <w:r w:rsidRPr="000D2919">
        <w:rPr>
          <w:rFonts w:eastAsia="Cambria"/>
          <w:b/>
          <w:bCs/>
          <w:spacing w:val="1"/>
          <w:sz w:val="22"/>
          <w:szCs w:val="22"/>
        </w:rPr>
        <w:t>full-</w:t>
      </w:r>
      <w:r w:rsidRPr="000D2919">
        <w:rPr>
          <w:rFonts w:eastAsia="Cambria"/>
          <w:b/>
          <w:bCs/>
          <w:sz w:val="22"/>
          <w:szCs w:val="22"/>
        </w:rPr>
        <w:t>sentence</w:t>
      </w:r>
      <w:r w:rsidRPr="000D2919">
        <w:rPr>
          <w:rFonts w:eastAsia="Cambria"/>
          <w:b/>
          <w:bCs/>
          <w:spacing w:val="19"/>
          <w:sz w:val="22"/>
          <w:szCs w:val="22"/>
        </w:rPr>
        <w:t xml:space="preserve"> </w:t>
      </w:r>
      <w:r w:rsidRPr="000D2919">
        <w:rPr>
          <w:rFonts w:eastAsia="Cambria"/>
          <w:b/>
          <w:bCs/>
          <w:sz w:val="22"/>
          <w:szCs w:val="22"/>
        </w:rPr>
        <w:t>outline</w:t>
      </w:r>
      <w:r w:rsidRPr="000D2919">
        <w:rPr>
          <w:rFonts w:eastAsia="Cambria"/>
          <w:b/>
          <w:bCs/>
          <w:spacing w:val="20"/>
          <w:sz w:val="22"/>
          <w:szCs w:val="22"/>
        </w:rPr>
        <w:t xml:space="preserve"> </w:t>
      </w:r>
      <w:r w:rsidRPr="000D2919">
        <w:rPr>
          <w:rFonts w:eastAsia="Cambria"/>
          <w:b/>
          <w:bCs/>
          <w:sz w:val="22"/>
          <w:szCs w:val="22"/>
        </w:rPr>
        <w:t>will</w:t>
      </w:r>
      <w:r w:rsidRPr="000D2919">
        <w:rPr>
          <w:rFonts w:eastAsia="Cambria"/>
          <w:b/>
          <w:bCs/>
          <w:spacing w:val="20"/>
          <w:sz w:val="22"/>
          <w:szCs w:val="22"/>
        </w:rPr>
        <w:t xml:space="preserve"> </w:t>
      </w:r>
      <w:r w:rsidRPr="000D2919">
        <w:rPr>
          <w:rFonts w:eastAsia="Cambria"/>
          <w:b/>
          <w:bCs/>
          <w:sz w:val="22"/>
          <w:szCs w:val="22"/>
        </w:rPr>
        <w:t>result</w:t>
      </w:r>
      <w:r w:rsidRPr="000D2919">
        <w:rPr>
          <w:rFonts w:eastAsia="Cambria"/>
          <w:b/>
          <w:bCs/>
          <w:spacing w:val="21"/>
          <w:sz w:val="22"/>
          <w:szCs w:val="22"/>
        </w:rPr>
        <w:t xml:space="preserve"> </w:t>
      </w:r>
      <w:r w:rsidRPr="000D2919">
        <w:rPr>
          <w:rFonts w:eastAsia="Cambria"/>
          <w:b/>
          <w:bCs/>
          <w:sz w:val="22"/>
          <w:szCs w:val="22"/>
        </w:rPr>
        <w:t>in</w:t>
      </w:r>
      <w:r w:rsidRPr="000D2919">
        <w:rPr>
          <w:rFonts w:eastAsia="Cambria"/>
          <w:b/>
          <w:bCs/>
          <w:spacing w:val="20"/>
          <w:sz w:val="22"/>
          <w:szCs w:val="22"/>
        </w:rPr>
        <w:t xml:space="preserve"> </w:t>
      </w:r>
      <w:r w:rsidRPr="000D2919">
        <w:rPr>
          <w:rFonts w:eastAsia="Cambria"/>
          <w:b/>
          <w:bCs/>
          <w:sz w:val="22"/>
          <w:szCs w:val="22"/>
        </w:rPr>
        <w:t>zero</w:t>
      </w:r>
      <w:r w:rsidRPr="000D2919">
        <w:rPr>
          <w:rFonts w:eastAsia="Cambria"/>
          <w:b/>
          <w:bCs/>
          <w:spacing w:val="18"/>
          <w:sz w:val="22"/>
          <w:szCs w:val="22"/>
        </w:rPr>
        <w:t xml:space="preserve"> </w:t>
      </w:r>
      <w:r w:rsidRPr="000D2919">
        <w:rPr>
          <w:rFonts w:eastAsia="Cambria"/>
          <w:b/>
          <w:bCs/>
          <w:sz w:val="22"/>
          <w:szCs w:val="22"/>
        </w:rPr>
        <w:t>points</w:t>
      </w:r>
      <w:r w:rsidRPr="000D2919">
        <w:rPr>
          <w:rFonts w:eastAsia="Cambria"/>
          <w:b/>
          <w:bCs/>
          <w:spacing w:val="18"/>
          <w:sz w:val="22"/>
          <w:szCs w:val="22"/>
        </w:rPr>
        <w:t xml:space="preserve"> </w:t>
      </w:r>
      <w:r w:rsidRPr="000D2919">
        <w:rPr>
          <w:rFonts w:eastAsia="Cambria"/>
          <w:b/>
          <w:bCs/>
          <w:sz w:val="22"/>
          <w:szCs w:val="22"/>
        </w:rPr>
        <w:t>for</w:t>
      </w:r>
      <w:r w:rsidRPr="000D2919">
        <w:rPr>
          <w:rFonts w:eastAsia="Cambria"/>
          <w:b/>
          <w:bCs/>
          <w:spacing w:val="19"/>
          <w:sz w:val="22"/>
          <w:szCs w:val="22"/>
        </w:rPr>
        <w:t xml:space="preserve"> </w:t>
      </w:r>
      <w:r w:rsidRPr="000D2919">
        <w:rPr>
          <w:rFonts w:eastAsia="Cambria"/>
          <w:b/>
          <w:bCs/>
          <w:sz w:val="22"/>
          <w:szCs w:val="22"/>
        </w:rPr>
        <w:t>delivery</w:t>
      </w:r>
      <w:r w:rsidRPr="000D2919">
        <w:rPr>
          <w:rFonts w:eastAsia="Cambria"/>
          <w:b/>
          <w:sz w:val="22"/>
          <w:szCs w:val="22"/>
        </w:rPr>
        <w:t>.</w:t>
      </w:r>
      <w:r w:rsidRPr="00C72781">
        <w:rPr>
          <w:rFonts w:eastAsia="Cambria"/>
          <w:spacing w:val="16"/>
          <w:sz w:val="22"/>
          <w:szCs w:val="22"/>
        </w:rPr>
        <w:t xml:space="preserve"> </w:t>
      </w:r>
      <w:r w:rsidRPr="00C72781">
        <w:rPr>
          <w:rFonts w:eastAsia="Cambria"/>
          <w:sz w:val="22"/>
          <w:szCs w:val="22"/>
        </w:rPr>
        <w:t>Speaking</w:t>
      </w:r>
      <w:r w:rsidRPr="00C72781">
        <w:rPr>
          <w:rFonts w:eastAsia="Cambria"/>
          <w:spacing w:val="18"/>
          <w:sz w:val="22"/>
          <w:szCs w:val="22"/>
        </w:rPr>
        <w:t xml:space="preserve"> </w:t>
      </w:r>
      <w:r w:rsidRPr="00C72781">
        <w:rPr>
          <w:rFonts w:eastAsia="Cambria"/>
          <w:sz w:val="22"/>
          <w:szCs w:val="22"/>
        </w:rPr>
        <w:t>notes</w:t>
      </w:r>
      <w:r w:rsidRPr="00C72781">
        <w:rPr>
          <w:rFonts w:eastAsia="Cambria"/>
          <w:spacing w:val="18"/>
          <w:sz w:val="22"/>
          <w:szCs w:val="22"/>
        </w:rPr>
        <w:t xml:space="preserve"> </w:t>
      </w:r>
      <w:r w:rsidRPr="00C72781">
        <w:rPr>
          <w:rFonts w:eastAsia="Cambria"/>
          <w:sz w:val="22"/>
          <w:szCs w:val="22"/>
        </w:rPr>
        <w:t>will</w:t>
      </w:r>
      <w:r w:rsidRPr="00C72781">
        <w:rPr>
          <w:rFonts w:eastAsia="Cambria"/>
          <w:spacing w:val="18"/>
          <w:sz w:val="22"/>
          <w:szCs w:val="22"/>
        </w:rPr>
        <w:t xml:space="preserve"> </w:t>
      </w:r>
      <w:r w:rsidRPr="00C72781">
        <w:rPr>
          <w:rFonts w:eastAsia="Cambria"/>
          <w:sz w:val="22"/>
          <w:szCs w:val="22"/>
        </w:rPr>
        <w:t>be</w:t>
      </w:r>
      <w:r w:rsidRPr="00C72781">
        <w:rPr>
          <w:rFonts w:eastAsia="Cambria"/>
          <w:spacing w:val="19"/>
          <w:sz w:val="22"/>
          <w:szCs w:val="22"/>
        </w:rPr>
        <w:t xml:space="preserve"> </w:t>
      </w:r>
      <w:r w:rsidRPr="00C72781">
        <w:rPr>
          <w:rFonts w:eastAsia="Cambria"/>
          <w:sz w:val="22"/>
          <w:szCs w:val="22"/>
        </w:rPr>
        <w:t>turned</w:t>
      </w:r>
      <w:r w:rsidRPr="00C72781">
        <w:rPr>
          <w:rFonts w:eastAsia="Cambria"/>
          <w:spacing w:val="19"/>
          <w:sz w:val="22"/>
          <w:szCs w:val="22"/>
        </w:rPr>
        <w:t xml:space="preserve"> </w:t>
      </w:r>
      <w:r w:rsidRPr="00C72781">
        <w:rPr>
          <w:rFonts w:eastAsia="Cambria"/>
          <w:sz w:val="22"/>
          <w:szCs w:val="22"/>
        </w:rPr>
        <w:t>i</w:t>
      </w:r>
      <w:r w:rsidR="00C72781">
        <w:rPr>
          <w:rFonts w:eastAsia="Cambria"/>
          <w:sz w:val="22"/>
          <w:szCs w:val="22"/>
        </w:rPr>
        <w:t xml:space="preserve">n </w:t>
      </w:r>
      <w:r w:rsidRPr="00C72781">
        <w:rPr>
          <w:rFonts w:eastAsia="Cambria"/>
          <w:sz w:val="22"/>
          <w:szCs w:val="22"/>
        </w:rPr>
        <w:t>after</w:t>
      </w:r>
      <w:r w:rsidRPr="00C72781">
        <w:rPr>
          <w:rFonts w:eastAsia="Cambria"/>
          <w:spacing w:val="19"/>
          <w:sz w:val="22"/>
          <w:szCs w:val="22"/>
        </w:rPr>
        <w:t xml:space="preserve"> </w:t>
      </w:r>
      <w:r w:rsidRPr="00C72781">
        <w:rPr>
          <w:rFonts w:eastAsia="Cambria"/>
          <w:sz w:val="22"/>
          <w:szCs w:val="22"/>
        </w:rPr>
        <w:t>your</w:t>
      </w:r>
      <w:r w:rsidRPr="00C72781">
        <w:rPr>
          <w:rFonts w:eastAsia="Cambria"/>
          <w:spacing w:val="18"/>
          <w:sz w:val="22"/>
          <w:szCs w:val="22"/>
        </w:rPr>
        <w:t xml:space="preserve"> </w:t>
      </w:r>
      <w:r w:rsidRPr="00C72781">
        <w:rPr>
          <w:rFonts w:eastAsia="Cambria"/>
          <w:sz w:val="22"/>
          <w:szCs w:val="22"/>
        </w:rPr>
        <w:t>presentation.</w:t>
      </w:r>
      <w:r w:rsidRPr="00C72781">
        <w:rPr>
          <w:rFonts w:eastAsia="Cambria"/>
          <w:spacing w:val="19"/>
          <w:sz w:val="22"/>
          <w:szCs w:val="22"/>
        </w:rPr>
        <w:t xml:space="preserve"> </w:t>
      </w:r>
      <w:r w:rsidRPr="00C72781">
        <w:rPr>
          <w:rFonts w:eastAsia="Cambria"/>
          <w:sz w:val="22"/>
          <w:szCs w:val="22"/>
        </w:rPr>
        <w:t>Practice</w:t>
      </w:r>
      <w:r w:rsidRPr="00C72781">
        <w:rPr>
          <w:rFonts w:eastAsia="Cambria"/>
          <w:spacing w:val="18"/>
          <w:sz w:val="22"/>
          <w:szCs w:val="22"/>
        </w:rPr>
        <w:t xml:space="preserve"> </w:t>
      </w:r>
      <w:r w:rsidRPr="00C72781">
        <w:rPr>
          <w:rFonts w:eastAsia="Cambria"/>
          <w:sz w:val="22"/>
          <w:szCs w:val="22"/>
        </w:rPr>
        <w:t>your</w:t>
      </w:r>
      <w:r w:rsidRPr="00C72781">
        <w:rPr>
          <w:rFonts w:eastAsia="Cambria"/>
          <w:spacing w:val="20"/>
          <w:sz w:val="22"/>
          <w:szCs w:val="22"/>
        </w:rPr>
        <w:t xml:space="preserve"> </w:t>
      </w:r>
      <w:r w:rsidRPr="00C72781">
        <w:rPr>
          <w:rFonts w:eastAsia="Cambria"/>
          <w:sz w:val="22"/>
          <w:szCs w:val="22"/>
        </w:rPr>
        <w:t>speech</w:t>
      </w:r>
      <w:r w:rsidRPr="00C72781">
        <w:rPr>
          <w:rFonts w:eastAsia="Cambria"/>
          <w:spacing w:val="19"/>
          <w:sz w:val="22"/>
          <w:szCs w:val="22"/>
        </w:rPr>
        <w:t xml:space="preserve"> </w:t>
      </w:r>
      <w:r w:rsidRPr="00C72781">
        <w:rPr>
          <w:rFonts w:eastAsia="Cambria"/>
          <w:sz w:val="22"/>
          <w:szCs w:val="22"/>
        </w:rPr>
        <w:t>so</w:t>
      </w:r>
      <w:r w:rsidRPr="00C72781">
        <w:rPr>
          <w:rFonts w:eastAsia="Cambria"/>
          <w:spacing w:val="21"/>
          <w:sz w:val="22"/>
          <w:szCs w:val="22"/>
        </w:rPr>
        <w:t xml:space="preserve"> </w:t>
      </w:r>
      <w:r w:rsidRPr="00C72781">
        <w:rPr>
          <w:rFonts w:eastAsia="Cambria"/>
          <w:sz w:val="22"/>
          <w:szCs w:val="22"/>
        </w:rPr>
        <w:t>you</w:t>
      </w:r>
      <w:r w:rsidRPr="00C72781">
        <w:rPr>
          <w:rFonts w:eastAsia="Cambria"/>
          <w:spacing w:val="20"/>
          <w:sz w:val="22"/>
          <w:szCs w:val="22"/>
        </w:rPr>
        <w:t xml:space="preserve"> </w:t>
      </w:r>
      <w:r w:rsidRPr="00C72781">
        <w:rPr>
          <w:rFonts w:eastAsia="Cambria"/>
          <w:sz w:val="22"/>
          <w:szCs w:val="22"/>
        </w:rPr>
        <w:t>are</w:t>
      </w:r>
      <w:r w:rsidRPr="00C72781">
        <w:rPr>
          <w:rFonts w:eastAsia="Cambria"/>
          <w:spacing w:val="21"/>
          <w:sz w:val="22"/>
          <w:szCs w:val="22"/>
        </w:rPr>
        <w:t xml:space="preserve"> </w:t>
      </w:r>
      <w:r w:rsidRPr="00C72781">
        <w:rPr>
          <w:rFonts w:eastAsia="Cambria"/>
          <w:sz w:val="22"/>
          <w:szCs w:val="22"/>
        </w:rPr>
        <w:t>comfortable</w:t>
      </w:r>
      <w:r w:rsidRPr="00C72781">
        <w:rPr>
          <w:rFonts w:eastAsia="Cambria"/>
          <w:spacing w:val="19"/>
          <w:sz w:val="22"/>
          <w:szCs w:val="22"/>
        </w:rPr>
        <w:t xml:space="preserve"> </w:t>
      </w:r>
      <w:r w:rsidRPr="00C72781">
        <w:rPr>
          <w:rFonts w:eastAsia="Cambria"/>
          <w:sz w:val="22"/>
          <w:szCs w:val="22"/>
        </w:rPr>
        <w:t>using</w:t>
      </w:r>
      <w:r w:rsidRPr="00C72781">
        <w:rPr>
          <w:rFonts w:eastAsia="Cambria"/>
          <w:spacing w:val="20"/>
          <w:sz w:val="22"/>
          <w:szCs w:val="22"/>
        </w:rPr>
        <w:t xml:space="preserve"> </w:t>
      </w:r>
      <w:r w:rsidRPr="00C72781">
        <w:rPr>
          <w:rFonts w:eastAsia="Cambria"/>
          <w:sz w:val="22"/>
          <w:szCs w:val="22"/>
        </w:rPr>
        <w:t>only</w:t>
      </w:r>
      <w:r w:rsidRPr="00C72781">
        <w:rPr>
          <w:rFonts w:eastAsia="Cambria"/>
          <w:spacing w:val="19"/>
          <w:sz w:val="22"/>
          <w:szCs w:val="22"/>
        </w:rPr>
        <w:t xml:space="preserve"> </w:t>
      </w:r>
      <w:r w:rsidRPr="00C72781">
        <w:rPr>
          <w:rFonts w:eastAsia="Cambria"/>
          <w:sz w:val="22"/>
          <w:szCs w:val="22"/>
        </w:rPr>
        <w:t>speaker</w:t>
      </w:r>
      <w:r w:rsidRPr="00C72781">
        <w:rPr>
          <w:rFonts w:eastAsia="Cambria"/>
          <w:spacing w:val="20"/>
          <w:sz w:val="22"/>
          <w:szCs w:val="22"/>
        </w:rPr>
        <w:t xml:space="preserve"> </w:t>
      </w:r>
      <w:r w:rsidRPr="00C72781">
        <w:rPr>
          <w:rFonts w:eastAsia="Cambria"/>
          <w:sz w:val="22"/>
          <w:szCs w:val="22"/>
        </w:rPr>
        <w:t>note</w:t>
      </w:r>
      <w:r w:rsidR="00C72781">
        <w:rPr>
          <w:rFonts w:eastAsia="Cambria"/>
          <w:sz w:val="22"/>
          <w:szCs w:val="22"/>
        </w:rPr>
        <w:t xml:space="preserve">s </w:t>
      </w:r>
      <w:r w:rsidRPr="00C72781">
        <w:rPr>
          <w:rFonts w:eastAsia="Cambria"/>
          <w:sz w:val="22"/>
          <w:szCs w:val="22"/>
        </w:rPr>
        <w:t>while</w:t>
      </w:r>
      <w:r w:rsidRPr="00C72781">
        <w:rPr>
          <w:rFonts w:eastAsia="Cambria"/>
          <w:spacing w:val="16"/>
          <w:sz w:val="22"/>
          <w:szCs w:val="22"/>
        </w:rPr>
        <w:t xml:space="preserve"> </w:t>
      </w:r>
      <w:r w:rsidRPr="00C72781">
        <w:rPr>
          <w:rFonts w:eastAsia="Cambria"/>
          <w:sz w:val="22"/>
          <w:szCs w:val="22"/>
        </w:rPr>
        <w:t>speaking</w:t>
      </w:r>
      <w:r w:rsidRPr="00C72781">
        <w:rPr>
          <w:rFonts w:eastAsia="Cambria"/>
          <w:spacing w:val="16"/>
          <w:sz w:val="22"/>
          <w:szCs w:val="22"/>
        </w:rPr>
        <w:t xml:space="preserve"> </w:t>
      </w:r>
      <w:r w:rsidRPr="00C72781">
        <w:rPr>
          <w:rFonts w:eastAsia="Cambria"/>
          <w:sz w:val="22"/>
          <w:szCs w:val="22"/>
        </w:rPr>
        <w:t>in</w:t>
      </w:r>
      <w:r w:rsidRPr="00C72781">
        <w:rPr>
          <w:rFonts w:eastAsia="Cambria"/>
          <w:spacing w:val="16"/>
          <w:sz w:val="22"/>
          <w:szCs w:val="22"/>
        </w:rPr>
        <w:t xml:space="preserve"> </w:t>
      </w:r>
      <w:r w:rsidRPr="00C72781">
        <w:rPr>
          <w:rFonts w:eastAsia="Cambria"/>
          <w:sz w:val="22"/>
          <w:szCs w:val="22"/>
        </w:rPr>
        <w:t>front</w:t>
      </w:r>
      <w:r w:rsidRPr="00C72781">
        <w:rPr>
          <w:rFonts w:eastAsia="Cambria"/>
          <w:spacing w:val="16"/>
          <w:sz w:val="22"/>
          <w:szCs w:val="22"/>
        </w:rPr>
        <w:t xml:space="preserve"> </w:t>
      </w:r>
      <w:r w:rsidRPr="00C72781">
        <w:rPr>
          <w:rFonts w:eastAsia="Cambria"/>
          <w:sz w:val="22"/>
          <w:szCs w:val="22"/>
        </w:rPr>
        <w:t>of</w:t>
      </w:r>
      <w:r w:rsidRPr="00C72781">
        <w:rPr>
          <w:rFonts w:eastAsia="Cambria"/>
          <w:spacing w:val="17"/>
          <w:sz w:val="22"/>
          <w:szCs w:val="22"/>
        </w:rPr>
        <w:t xml:space="preserve"> </w:t>
      </w:r>
      <w:r w:rsidRPr="00C72781">
        <w:rPr>
          <w:rFonts w:eastAsia="Cambria"/>
          <w:sz w:val="22"/>
          <w:szCs w:val="22"/>
        </w:rPr>
        <w:t>an</w:t>
      </w:r>
      <w:r w:rsidRPr="00C72781">
        <w:rPr>
          <w:rFonts w:eastAsia="Cambria"/>
          <w:spacing w:val="16"/>
          <w:sz w:val="22"/>
          <w:szCs w:val="22"/>
        </w:rPr>
        <w:t xml:space="preserve"> </w:t>
      </w:r>
      <w:r w:rsidRPr="00C72781">
        <w:rPr>
          <w:rFonts w:eastAsia="Cambria"/>
          <w:sz w:val="22"/>
          <w:szCs w:val="22"/>
        </w:rPr>
        <w:t>audience.</w:t>
      </w:r>
      <w:r w:rsidRPr="00C72781">
        <w:rPr>
          <w:rFonts w:eastAsia="Cambria"/>
          <w:spacing w:val="18"/>
          <w:sz w:val="22"/>
          <w:szCs w:val="22"/>
        </w:rPr>
        <w:t xml:space="preserve"> </w:t>
      </w:r>
      <w:r w:rsidRPr="00C72781">
        <w:rPr>
          <w:rFonts w:eastAsia="Cambria"/>
          <w:sz w:val="22"/>
          <w:szCs w:val="22"/>
        </w:rPr>
        <w:t>A</w:t>
      </w:r>
      <w:r w:rsidRPr="00C72781">
        <w:rPr>
          <w:rFonts w:eastAsia="Cambria"/>
          <w:spacing w:val="17"/>
          <w:sz w:val="22"/>
          <w:szCs w:val="22"/>
        </w:rPr>
        <w:t xml:space="preserve"> </w:t>
      </w:r>
      <w:r w:rsidRPr="00C72781">
        <w:rPr>
          <w:rFonts w:eastAsia="Cambria"/>
          <w:sz w:val="22"/>
          <w:szCs w:val="22"/>
        </w:rPr>
        <w:t>copy</w:t>
      </w:r>
      <w:r w:rsidRPr="00C72781">
        <w:rPr>
          <w:rFonts w:eastAsia="Cambria"/>
          <w:spacing w:val="17"/>
          <w:sz w:val="22"/>
          <w:szCs w:val="22"/>
        </w:rPr>
        <w:t xml:space="preserve"> </w:t>
      </w:r>
      <w:r w:rsidRPr="00C72781">
        <w:rPr>
          <w:rFonts w:eastAsia="Cambria"/>
          <w:sz w:val="22"/>
          <w:szCs w:val="22"/>
        </w:rPr>
        <w:t>of</w:t>
      </w:r>
      <w:r w:rsidRPr="00C72781">
        <w:rPr>
          <w:rFonts w:eastAsia="Cambria"/>
          <w:spacing w:val="16"/>
          <w:sz w:val="22"/>
          <w:szCs w:val="22"/>
        </w:rPr>
        <w:t xml:space="preserve"> </w:t>
      </w:r>
      <w:r w:rsidRPr="00C72781">
        <w:rPr>
          <w:rFonts w:eastAsia="Cambria"/>
          <w:sz w:val="22"/>
          <w:szCs w:val="22"/>
        </w:rPr>
        <w:t>your</w:t>
      </w:r>
      <w:r w:rsidRPr="00C72781">
        <w:rPr>
          <w:rFonts w:eastAsia="Cambria"/>
          <w:spacing w:val="17"/>
          <w:sz w:val="22"/>
          <w:szCs w:val="22"/>
        </w:rPr>
        <w:t xml:space="preserve"> full-sentence </w:t>
      </w:r>
      <w:r w:rsidRPr="00C72781">
        <w:rPr>
          <w:rFonts w:eastAsia="Cambria"/>
          <w:sz w:val="22"/>
          <w:szCs w:val="22"/>
        </w:rPr>
        <w:t>outline</w:t>
      </w:r>
      <w:r w:rsidRPr="00C72781">
        <w:rPr>
          <w:rFonts w:eastAsia="Cambria"/>
          <w:spacing w:val="16"/>
          <w:sz w:val="22"/>
          <w:szCs w:val="22"/>
        </w:rPr>
        <w:t xml:space="preserve"> </w:t>
      </w:r>
      <w:r w:rsidRPr="00C72781">
        <w:rPr>
          <w:rFonts w:eastAsia="Cambria"/>
          <w:sz w:val="22"/>
          <w:szCs w:val="22"/>
        </w:rPr>
        <w:t>must</w:t>
      </w:r>
      <w:r w:rsidRPr="00C72781">
        <w:rPr>
          <w:rFonts w:eastAsia="Cambria"/>
          <w:spacing w:val="16"/>
          <w:sz w:val="22"/>
          <w:szCs w:val="22"/>
        </w:rPr>
        <w:t xml:space="preserve"> </w:t>
      </w:r>
      <w:r w:rsidRPr="00C72781">
        <w:rPr>
          <w:rFonts w:eastAsia="Cambria"/>
          <w:sz w:val="22"/>
          <w:szCs w:val="22"/>
        </w:rPr>
        <w:t>be</w:t>
      </w:r>
      <w:r w:rsidRPr="00C72781">
        <w:rPr>
          <w:rFonts w:eastAsia="Cambria"/>
          <w:spacing w:val="17"/>
          <w:sz w:val="22"/>
          <w:szCs w:val="22"/>
        </w:rPr>
        <w:t xml:space="preserve"> </w:t>
      </w:r>
      <w:r w:rsidRPr="00C72781">
        <w:rPr>
          <w:rFonts w:eastAsia="Cambria"/>
          <w:sz w:val="22"/>
          <w:szCs w:val="22"/>
        </w:rPr>
        <w:t>turned</w:t>
      </w:r>
      <w:r w:rsidRPr="00C72781">
        <w:rPr>
          <w:rFonts w:eastAsia="Cambria"/>
          <w:spacing w:val="18"/>
          <w:sz w:val="22"/>
          <w:szCs w:val="22"/>
        </w:rPr>
        <w:t xml:space="preserve"> </w:t>
      </w:r>
      <w:r w:rsidRPr="00C72781">
        <w:rPr>
          <w:rFonts w:eastAsia="Cambria"/>
          <w:sz w:val="22"/>
          <w:szCs w:val="22"/>
        </w:rPr>
        <w:t>in</w:t>
      </w:r>
      <w:r w:rsidRPr="00C72781">
        <w:rPr>
          <w:rFonts w:eastAsia="Cambria"/>
          <w:spacing w:val="17"/>
          <w:sz w:val="22"/>
          <w:szCs w:val="22"/>
        </w:rPr>
        <w:t xml:space="preserve"> </w:t>
      </w:r>
      <w:r w:rsidRPr="00C72781">
        <w:rPr>
          <w:rFonts w:eastAsia="Cambria"/>
          <w:sz w:val="22"/>
          <w:szCs w:val="22"/>
        </w:rPr>
        <w:t>befor</w:t>
      </w:r>
      <w:r w:rsidR="00C72781">
        <w:rPr>
          <w:rFonts w:eastAsia="Cambria"/>
          <w:sz w:val="22"/>
          <w:szCs w:val="22"/>
        </w:rPr>
        <w:t xml:space="preserve">e </w:t>
      </w:r>
      <w:r w:rsidRPr="00C72781">
        <w:rPr>
          <w:rFonts w:eastAsia="Cambria"/>
          <w:sz w:val="22"/>
          <w:szCs w:val="22"/>
        </w:rPr>
        <w:t>you</w:t>
      </w:r>
      <w:r w:rsidRPr="00C72781">
        <w:rPr>
          <w:rFonts w:eastAsia="Cambria"/>
          <w:spacing w:val="16"/>
          <w:sz w:val="22"/>
          <w:szCs w:val="22"/>
        </w:rPr>
        <w:t xml:space="preserve"> </w:t>
      </w:r>
      <w:r w:rsidRPr="00C72781">
        <w:rPr>
          <w:rFonts w:eastAsia="Cambria"/>
          <w:sz w:val="22"/>
          <w:szCs w:val="22"/>
        </w:rPr>
        <w:t>speak</w:t>
      </w:r>
      <w:r w:rsidRPr="00C72781">
        <w:rPr>
          <w:rFonts w:eastAsia="Cambria"/>
          <w:spacing w:val="15"/>
          <w:sz w:val="22"/>
          <w:szCs w:val="22"/>
        </w:rPr>
        <w:t xml:space="preserve"> </w:t>
      </w:r>
      <w:r w:rsidRPr="00C72781">
        <w:rPr>
          <w:rFonts w:eastAsia="Cambria"/>
          <w:sz w:val="22"/>
          <w:szCs w:val="22"/>
        </w:rPr>
        <w:t>and</w:t>
      </w:r>
      <w:r w:rsidRPr="00C72781">
        <w:rPr>
          <w:rFonts w:eastAsia="Cambria"/>
          <w:spacing w:val="16"/>
          <w:sz w:val="22"/>
          <w:szCs w:val="22"/>
        </w:rPr>
        <w:t xml:space="preserve"> </w:t>
      </w:r>
      <w:r w:rsidRPr="00C72781">
        <w:rPr>
          <w:rFonts w:eastAsia="Cambria"/>
          <w:sz w:val="22"/>
          <w:szCs w:val="22"/>
        </w:rPr>
        <w:t>cannot</w:t>
      </w:r>
      <w:r w:rsidRPr="00C72781">
        <w:rPr>
          <w:rFonts w:eastAsia="Cambria"/>
          <w:spacing w:val="16"/>
          <w:sz w:val="22"/>
          <w:szCs w:val="22"/>
        </w:rPr>
        <w:t xml:space="preserve"> </w:t>
      </w:r>
      <w:r w:rsidRPr="00C72781">
        <w:rPr>
          <w:rFonts w:eastAsia="Cambria"/>
          <w:sz w:val="22"/>
          <w:szCs w:val="22"/>
        </w:rPr>
        <w:t>be</w:t>
      </w:r>
      <w:r w:rsidRPr="00C72781">
        <w:rPr>
          <w:rFonts w:eastAsia="Cambria"/>
          <w:spacing w:val="17"/>
          <w:sz w:val="22"/>
          <w:szCs w:val="22"/>
        </w:rPr>
        <w:t xml:space="preserve"> </w:t>
      </w:r>
      <w:r w:rsidRPr="00C72781">
        <w:rPr>
          <w:rFonts w:eastAsia="Cambria"/>
          <w:sz w:val="22"/>
          <w:szCs w:val="22"/>
        </w:rPr>
        <w:t>used</w:t>
      </w:r>
      <w:r w:rsidRPr="00C72781">
        <w:rPr>
          <w:rFonts w:eastAsia="Cambria"/>
          <w:spacing w:val="16"/>
          <w:sz w:val="22"/>
          <w:szCs w:val="22"/>
        </w:rPr>
        <w:t xml:space="preserve"> </w:t>
      </w:r>
      <w:r w:rsidRPr="00C72781">
        <w:rPr>
          <w:rFonts w:eastAsia="Cambria"/>
          <w:sz w:val="22"/>
          <w:szCs w:val="22"/>
        </w:rPr>
        <w:t>in</w:t>
      </w:r>
      <w:r w:rsidRPr="00C72781">
        <w:rPr>
          <w:rFonts w:eastAsia="Cambria"/>
          <w:spacing w:val="14"/>
          <w:sz w:val="22"/>
          <w:szCs w:val="22"/>
        </w:rPr>
        <w:t xml:space="preserve"> </w:t>
      </w:r>
      <w:r w:rsidRPr="00C72781">
        <w:rPr>
          <w:rFonts w:eastAsia="Cambria"/>
          <w:sz w:val="22"/>
          <w:szCs w:val="22"/>
        </w:rPr>
        <w:t>place</w:t>
      </w:r>
      <w:r w:rsidRPr="00C72781">
        <w:rPr>
          <w:rFonts w:eastAsia="Cambria"/>
          <w:spacing w:val="13"/>
          <w:sz w:val="22"/>
          <w:szCs w:val="22"/>
        </w:rPr>
        <w:t xml:space="preserve"> </w:t>
      </w:r>
      <w:r w:rsidRPr="00C72781">
        <w:rPr>
          <w:rFonts w:eastAsia="Cambria"/>
          <w:sz w:val="22"/>
          <w:szCs w:val="22"/>
        </w:rPr>
        <w:t>of</w:t>
      </w:r>
      <w:r w:rsidRPr="00C72781">
        <w:rPr>
          <w:rFonts w:eastAsia="Cambria"/>
          <w:spacing w:val="14"/>
          <w:sz w:val="22"/>
          <w:szCs w:val="22"/>
        </w:rPr>
        <w:t xml:space="preserve"> </w:t>
      </w:r>
      <w:r w:rsidRPr="00C72781">
        <w:rPr>
          <w:rFonts w:eastAsia="Cambria"/>
          <w:sz w:val="22"/>
          <w:szCs w:val="22"/>
        </w:rPr>
        <w:t>speaker</w:t>
      </w:r>
      <w:r w:rsidRPr="00C72781">
        <w:rPr>
          <w:rFonts w:eastAsia="Cambria"/>
          <w:spacing w:val="13"/>
          <w:sz w:val="22"/>
          <w:szCs w:val="22"/>
        </w:rPr>
        <w:t xml:space="preserve"> </w:t>
      </w:r>
      <w:r w:rsidRPr="00C72781">
        <w:rPr>
          <w:rFonts w:eastAsia="Cambria"/>
          <w:sz w:val="22"/>
          <w:szCs w:val="22"/>
        </w:rPr>
        <w:t>notes.</w:t>
      </w:r>
    </w:p>
    <w:p w14:paraId="3DB27810" w14:textId="0A5C8F4F" w:rsidR="00ED5F6B" w:rsidRPr="00C4728C" w:rsidRDefault="006B6C75" w:rsidP="006F2296">
      <w:pPr>
        <w:rPr>
          <w:sz w:val="22"/>
          <w:szCs w:val="22"/>
        </w:rPr>
      </w:pPr>
      <w:r w:rsidRPr="00C4728C">
        <w:rPr>
          <w:rStyle w:val="Hyperlink"/>
          <w:sz w:val="22"/>
          <w:szCs w:val="22"/>
        </w:rPr>
        <w:br/>
      </w:r>
    </w:p>
    <w:p w14:paraId="276960C0" w14:textId="7F5A8B1C" w:rsidR="004E072F" w:rsidRPr="004E072F" w:rsidRDefault="004E072F" w:rsidP="004E072F">
      <w:pPr>
        <w:rPr>
          <w:rFonts w:asciiTheme="majorHAnsi" w:hAnsiTheme="majorHAnsi"/>
          <w:b/>
        </w:rPr>
      </w:pPr>
      <w:r>
        <w:rPr>
          <w:rFonts w:asciiTheme="majorHAnsi" w:hAnsiTheme="majorHAnsi"/>
          <w:b/>
        </w:rPr>
        <w:t>Preparation Tips</w:t>
      </w:r>
      <w:r w:rsidRPr="004E072F">
        <w:rPr>
          <w:rFonts w:asciiTheme="majorHAnsi" w:hAnsiTheme="majorHAnsi"/>
          <w:b/>
        </w:rPr>
        <w:t>:</w:t>
      </w:r>
      <w:r>
        <w:rPr>
          <w:rFonts w:asciiTheme="majorHAnsi" w:hAnsiTheme="majorHAnsi"/>
          <w:b/>
        </w:rPr>
        <w:br/>
      </w:r>
    </w:p>
    <w:p w14:paraId="37D1672E" w14:textId="0F4D1E18" w:rsidR="00ED5F6B" w:rsidRDefault="000D40EC" w:rsidP="00F068B9">
      <w:pPr>
        <w:pStyle w:val="ListParagraph"/>
        <w:numPr>
          <w:ilvl w:val="0"/>
          <w:numId w:val="23"/>
        </w:numPr>
        <w:rPr>
          <w:sz w:val="22"/>
          <w:szCs w:val="22"/>
        </w:rPr>
      </w:pPr>
      <w:r w:rsidRPr="00C4728C">
        <w:rPr>
          <w:b/>
          <w:sz w:val="22"/>
          <w:szCs w:val="22"/>
        </w:rPr>
        <w:t xml:space="preserve">Plan to start your </w:t>
      </w:r>
      <w:r w:rsidR="006B6C75" w:rsidRPr="00C4728C">
        <w:rPr>
          <w:b/>
          <w:sz w:val="22"/>
          <w:szCs w:val="22"/>
        </w:rPr>
        <w:t>Informative</w:t>
      </w:r>
      <w:r w:rsidRPr="00C4728C">
        <w:rPr>
          <w:b/>
          <w:sz w:val="22"/>
          <w:szCs w:val="22"/>
        </w:rPr>
        <w:t xml:space="preserve"> </w:t>
      </w:r>
      <w:r w:rsidR="006B6C75" w:rsidRPr="00C4728C">
        <w:rPr>
          <w:b/>
          <w:sz w:val="22"/>
          <w:szCs w:val="22"/>
        </w:rPr>
        <w:t>Speech</w:t>
      </w:r>
      <w:r w:rsidRPr="00C4728C">
        <w:rPr>
          <w:b/>
          <w:sz w:val="22"/>
          <w:szCs w:val="22"/>
        </w:rPr>
        <w:t xml:space="preserve"> as early as you can.</w:t>
      </w:r>
      <w:r w:rsidRPr="00C4728C">
        <w:rPr>
          <w:sz w:val="22"/>
          <w:szCs w:val="22"/>
        </w:rPr>
        <w:t xml:space="preserve"> Trying to write your outline the day or two before you are assigned to speak will be a miserable experience. If you can start early and give yourself </w:t>
      </w:r>
      <w:r w:rsidR="006B6C75" w:rsidRPr="00C4728C">
        <w:rPr>
          <w:sz w:val="22"/>
          <w:szCs w:val="22"/>
        </w:rPr>
        <w:t>several</w:t>
      </w:r>
      <w:r w:rsidRPr="00C4728C">
        <w:rPr>
          <w:sz w:val="22"/>
          <w:szCs w:val="22"/>
        </w:rPr>
        <w:t xml:space="preserve"> days to practice your delivery with the completed outline/n</w:t>
      </w:r>
      <w:r w:rsidR="00EF6DED" w:rsidRPr="00C4728C">
        <w:rPr>
          <w:sz w:val="22"/>
          <w:szCs w:val="22"/>
        </w:rPr>
        <w:t>ote</w:t>
      </w:r>
      <w:r w:rsidRPr="00C4728C">
        <w:rPr>
          <w:sz w:val="22"/>
          <w:szCs w:val="22"/>
        </w:rPr>
        <w:t xml:space="preserve">cards, you will be more successful on your speech and you will learn more from the experience. </w:t>
      </w:r>
      <w:r w:rsidR="00C03E8B">
        <w:rPr>
          <w:sz w:val="22"/>
          <w:szCs w:val="22"/>
        </w:rPr>
        <w:br/>
      </w:r>
    </w:p>
    <w:p w14:paraId="3D1A4966" w14:textId="78668018" w:rsidR="00C03E8B" w:rsidRPr="00C4728C" w:rsidRDefault="00C03E8B" w:rsidP="00F068B9">
      <w:pPr>
        <w:pStyle w:val="ListParagraph"/>
        <w:numPr>
          <w:ilvl w:val="0"/>
          <w:numId w:val="23"/>
        </w:numPr>
        <w:rPr>
          <w:sz w:val="22"/>
          <w:szCs w:val="22"/>
        </w:rPr>
      </w:pPr>
      <w:r>
        <w:rPr>
          <w:b/>
          <w:sz w:val="22"/>
          <w:szCs w:val="22"/>
        </w:rPr>
        <w:t>Take advantage of the extra credit opportunity to record a practice speech session</w:t>
      </w:r>
      <w:r>
        <w:rPr>
          <w:sz w:val="22"/>
          <w:szCs w:val="22"/>
        </w:rPr>
        <w:t>. This 10-point assignment will help you to reflect on your speech and set goals for improvement prior to delivering it in class.</w:t>
      </w:r>
    </w:p>
    <w:p w14:paraId="26278A30" w14:textId="77777777" w:rsidR="00ED5F6B" w:rsidRPr="00C4728C" w:rsidRDefault="00ED5F6B" w:rsidP="00F068B9">
      <w:pPr>
        <w:rPr>
          <w:sz w:val="22"/>
          <w:szCs w:val="22"/>
        </w:rPr>
      </w:pPr>
    </w:p>
    <w:p w14:paraId="0C82444E" w14:textId="349B18FC" w:rsidR="007B5E05" w:rsidRPr="00B75567" w:rsidRDefault="00727238" w:rsidP="00F068B9">
      <w:pPr>
        <w:pStyle w:val="ListParagraph"/>
        <w:numPr>
          <w:ilvl w:val="0"/>
          <w:numId w:val="23"/>
        </w:numPr>
        <w:rPr>
          <w:sz w:val="22"/>
          <w:szCs w:val="22"/>
        </w:rPr>
      </w:pPr>
      <w:r w:rsidRPr="00C4728C">
        <w:rPr>
          <w:b/>
          <w:sz w:val="22"/>
          <w:szCs w:val="22"/>
        </w:rPr>
        <w:t>Please note that your outline is incredibly important in how your grade is determined.</w:t>
      </w:r>
      <w:r w:rsidRPr="00C4728C">
        <w:rPr>
          <w:sz w:val="22"/>
          <w:szCs w:val="22"/>
        </w:rPr>
        <w:t xml:space="preserve"> The outline is where you demonstrate your </w:t>
      </w:r>
      <w:r w:rsidR="00831018" w:rsidRPr="00C4728C">
        <w:rPr>
          <w:sz w:val="22"/>
          <w:szCs w:val="22"/>
        </w:rPr>
        <w:t>preparation</w:t>
      </w:r>
      <w:r w:rsidRPr="00C4728C">
        <w:rPr>
          <w:sz w:val="22"/>
          <w:szCs w:val="22"/>
        </w:rPr>
        <w:t xml:space="preserve"> for this assignment. Your outline is where I will turn to look for the content of your speech after my initial evaluation of your speech in class. A poorly constructed outline can thus have great impacts on your grade. </w:t>
      </w:r>
      <w:r w:rsidRPr="00C4728C">
        <w:rPr>
          <w:b/>
          <w:sz w:val="22"/>
          <w:szCs w:val="22"/>
          <w:u w:val="single"/>
        </w:rPr>
        <w:t>Treat your speech outline like you would a research paper.</w:t>
      </w:r>
      <w:r w:rsidR="00C03E8B">
        <w:rPr>
          <w:b/>
          <w:sz w:val="22"/>
          <w:szCs w:val="22"/>
          <w:u w:val="single"/>
        </w:rPr>
        <w:t xml:space="preserve"> </w:t>
      </w:r>
    </w:p>
    <w:p w14:paraId="12E93570" w14:textId="77777777" w:rsidR="00B75567" w:rsidRPr="00B75567" w:rsidRDefault="00B75567" w:rsidP="00B75567">
      <w:pPr>
        <w:rPr>
          <w:sz w:val="22"/>
          <w:szCs w:val="22"/>
        </w:rPr>
      </w:pPr>
    </w:p>
    <w:p w14:paraId="571D1CDD" w14:textId="63CD36E9" w:rsidR="00B75567" w:rsidRDefault="00B75567" w:rsidP="00F068B9">
      <w:pPr>
        <w:pStyle w:val="ListParagraph"/>
        <w:numPr>
          <w:ilvl w:val="0"/>
          <w:numId w:val="23"/>
        </w:numPr>
        <w:rPr>
          <w:sz w:val="22"/>
          <w:szCs w:val="22"/>
        </w:rPr>
      </w:pPr>
      <w:r w:rsidRPr="00B75567">
        <w:rPr>
          <w:b/>
          <w:sz w:val="22"/>
          <w:szCs w:val="22"/>
        </w:rPr>
        <w:t>Visit the ISU Writing and Media Center</w:t>
      </w:r>
      <w:r>
        <w:rPr>
          <w:sz w:val="22"/>
          <w:szCs w:val="22"/>
        </w:rPr>
        <w:t xml:space="preserve"> to get peer feedback on your speech and/or presentation aid. The Center provides assistance to undergraduate students working on any form of written, oral, visual, or electronic communication: </w:t>
      </w:r>
      <w:hyperlink r:id="rId6" w:history="1">
        <w:r w:rsidRPr="00D1393C">
          <w:rPr>
            <w:rStyle w:val="Hyperlink"/>
            <w:sz w:val="22"/>
            <w:szCs w:val="22"/>
          </w:rPr>
          <w:t>https://www.wmc.dso.iastate.edu/</w:t>
        </w:r>
      </w:hyperlink>
      <w:r>
        <w:rPr>
          <w:sz w:val="22"/>
          <w:szCs w:val="22"/>
        </w:rPr>
        <w:t xml:space="preserve"> </w:t>
      </w:r>
    </w:p>
    <w:p w14:paraId="20512ABE" w14:textId="77777777" w:rsidR="004E072F" w:rsidRPr="004E072F" w:rsidRDefault="004E072F" w:rsidP="004E072F">
      <w:pPr>
        <w:rPr>
          <w:sz w:val="22"/>
          <w:szCs w:val="22"/>
        </w:rPr>
      </w:pPr>
    </w:p>
    <w:p w14:paraId="30FA6A94" w14:textId="77777777" w:rsidR="005C5027" w:rsidRDefault="005C5027" w:rsidP="005C5027">
      <w:pPr>
        <w:rPr>
          <w:rFonts w:asciiTheme="majorHAnsi" w:hAnsiTheme="majorHAnsi"/>
          <w:b/>
        </w:rPr>
      </w:pPr>
    </w:p>
    <w:p w14:paraId="1487AAD5" w14:textId="1C883E7C" w:rsidR="005C5027" w:rsidRDefault="005C5027" w:rsidP="005C5027">
      <w:pPr>
        <w:rPr>
          <w:rFonts w:asciiTheme="majorHAnsi" w:hAnsiTheme="majorHAnsi"/>
          <w:b/>
        </w:rPr>
      </w:pPr>
      <w:r>
        <w:rPr>
          <w:rFonts w:asciiTheme="majorHAnsi" w:hAnsiTheme="majorHAnsi"/>
          <w:b/>
        </w:rPr>
        <w:t>Materials &amp; Deadlines</w:t>
      </w:r>
      <w:r w:rsidRPr="004E072F">
        <w:rPr>
          <w:rFonts w:asciiTheme="majorHAnsi" w:hAnsiTheme="majorHAnsi"/>
          <w:b/>
        </w:rPr>
        <w:t>:</w:t>
      </w:r>
    </w:p>
    <w:p w14:paraId="02AC8F19" w14:textId="1AEC6566" w:rsidR="005C5027" w:rsidRPr="005C5027" w:rsidRDefault="005C5027" w:rsidP="005C5027">
      <w:pPr>
        <w:rPr>
          <w:sz w:val="22"/>
          <w:szCs w:val="22"/>
        </w:rPr>
      </w:pPr>
      <w:r w:rsidRPr="005C5027">
        <w:rPr>
          <w:sz w:val="22"/>
          <w:szCs w:val="22"/>
        </w:rPr>
        <w:t>Check your syllabus and make note of when the following items are due:</w:t>
      </w:r>
    </w:p>
    <w:p w14:paraId="74D312FC" w14:textId="608C56D0" w:rsidR="005C5027" w:rsidRPr="005C5027" w:rsidRDefault="005C5027" w:rsidP="005C5027">
      <w:pPr>
        <w:pStyle w:val="ListParagraph"/>
        <w:numPr>
          <w:ilvl w:val="0"/>
          <w:numId w:val="30"/>
        </w:numPr>
        <w:rPr>
          <w:sz w:val="22"/>
          <w:szCs w:val="22"/>
        </w:rPr>
      </w:pPr>
      <w:r w:rsidRPr="005C5027">
        <w:rPr>
          <w:sz w:val="22"/>
          <w:szCs w:val="22"/>
        </w:rPr>
        <w:t>Library Research Assignment</w:t>
      </w:r>
    </w:p>
    <w:p w14:paraId="37871B9A" w14:textId="6628267D" w:rsidR="005C5027" w:rsidRPr="005C5027" w:rsidRDefault="005C5027" w:rsidP="005C5027">
      <w:pPr>
        <w:pStyle w:val="ListParagraph"/>
        <w:numPr>
          <w:ilvl w:val="0"/>
          <w:numId w:val="30"/>
        </w:numPr>
        <w:rPr>
          <w:sz w:val="22"/>
          <w:szCs w:val="22"/>
        </w:rPr>
      </w:pPr>
      <w:r w:rsidRPr="005C5027">
        <w:rPr>
          <w:sz w:val="22"/>
          <w:szCs w:val="22"/>
        </w:rPr>
        <w:t>Outline rough draft for Workshop #1</w:t>
      </w:r>
    </w:p>
    <w:p w14:paraId="0D96E1BA" w14:textId="5B4108E7" w:rsidR="005C5027" w:rsidRPr="005C5027" w:rsidRDefault="005C5027" w:rsidP="005C5027">
      <w:pPr>
        <w:pStyle w:val="ListParagraph"/>
        <w:numPr>
          <w:ilvl w:val="0"/>
          <w:numId w:val="30"/>
        </w:numPr>
        <w:rPr>
          <w:sz w:val="22"/>
          <w:szCs w:val="22"/>
        </w:rPr>
      </w:pPr>
      <w:r w:rsidRPr="005C5027">
        <w:rPr>
          <w:sz w:val="22"/>
          <w:szCs w:val="22"/>
        </w:rPr>
        <w:t>Presentation aid rough draft for Workshop #2</w:t>
      </w:r>
    </w:p>
    <w:p w14:paraId="2D597096" w14:textId="79FAA8E2" w:rsidR="005C5027" w:rsidRPr="005C5027" w:rsidRDefault="005C5027" w:rsidP="005C5027">
      <w:pPr>
        <w:pStyle w:val="ListParagraph"/>
        <w:numPr>
          <w:ilvl w:val="0"/>
          <w:numId w:val="30"/>
        </w:numPr>
        <w:rPr>
          <w:sz w:val="22"/>
          <w:szCs w:val="22"/>
        </w:rPr>
      </w:pPr>
      <w:r w:rsidRPr="005C5027">
        <w:rPr>
          <w:sz w:val="22"/>
          <w:szCs w:val="22"/>
        </w:rPr>
        <w:t>Final Full-Sentence Speech Outline</w:t>
      </w:r>
      <w:r>
        <w:rPr>
          <w:sz w:val="22"/>
          <w:szCs w:val="22"/>
        </w:rPr>
        <w:t xml:space="preserve"> &amp; Works Cited Page</w:t>
      </w:r>
    </w:p>
    <w:p w14:paraId="5EDF54FD" w14:textId="2EEFE4FE" w:rsidR="005C5027" w:rsidRPr="005C5027" w:rsidRDefault="005C5027" w:rsidP="005C5027">
      <w:pPr>
        <w:pStyle w:val="ListParagraph"/>
        <w:numPr>
          <w:ilvl w:val="0"/>
          <w:numId w:val="30"/>
        </w:numPr>
        <w:rPr>
          <w:sz w:val="22"/>
          <w:szCs w:val="22"/>
        </w:rPr>
      </w:pPr>
      <w:r w:rsidRPr="005C5027">
        <w:rPr>
          <w:sz w:val="22"/>
          <w:szCs w:val="22"/>
        </w:rPr>
        <w:t>Final Pre</w:t>
      </w:r>
      <w:r w:rsidR="005A3D09">
        <w:rPr>
          <w:sz w:val="22"/>
          <w:szCs w:val="22"/>
        </w:rPr>
        <w:t>sentation</w:t>
      </w:r>
      <w:r w:rsidRPr="005C5027">
        <w:rPr>
          <w:sz w:val="22"/>
          <w:szCs w:val="22"/>
        </w:rPr>
        <w:t xml:space="preserve"> Aid</w:t>
      </w:r>
    </w:p>
    <w:p w14:paraId="1E5F042D" w14:textId="1023C111" w:rsidR="005C5027" w:rsidRPr="00C03E8B" w:rsidRDefault="005C5027" w:rsidP="005C5027">
      <w:pPr>
        <w:pStyle w:val="ListParagraph"/>
        <w:numPr>
          <w:ilvl w:val="0"/>
          <w:numId w:val="30"/>
        </w:numPr>
        <w:rPr>
          <w:sz w:val="22"/>
          <w:szCs w:val="22"/>
        </w:rPr>
      </w:pPr>
      <w:r w:rsidRPr="005C5027">
        <w:rPr>
          <w:sz w:val="22"/>
          <w:szCs w:val="22"/>
        </w:rPr>
        <w:t>Speaker Notes</w:t>
      </w:r>
    </w:p>
    <w:sectPr w:rsidR="005C5027" w:rsidRPr="00C03E8B" w:rsidSect="00C03E8B">
      <w:pgSz w:w="12240" w:h="15840"/>
      <w:pgMar w:top="1296" w:right="1440" w:bottom="1296"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40E59F" w16cid:durableId="1F17ED85"/>
  <w16cid:commentId w16cid:paraId="3DA53744" w16cid:durableId="1F17EDFE"/>
  <w16cid:commentId w16cid:paraId="6864D69E" w16cid:durableId="1F17EEAA"/>
  <w16cid:commentId w16cid:paraId="7DAA887A" w16cid:durableId="1F17EE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w:panose1 w:val="00000000000000000000"/>
    <w:charset w:val="00"/>
    <w:family w:val="auto"/>
    <w:pitch w:val="variable"/>
    <w:sig w:usb0="A00002FF" w:usb1="7800205A" w:usb2="14600000" w:usb3="00000000" w:csb0="00000193"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otham Book">
    <w:altName w:val="Times New Roman"/>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32FA0"/>
    <w:multiLevelType w:val="hybridMultilevel"/>
    <w:tmpl w:val="9C642ADE"/>
    <w:lvl w:ilvl="0" w:tplc="4B96148A">
      <w:start w:val="1"/>
      <w:numFmt w:val="bullet"/>
      <w:lvlText w:val="-"/>
      <w:lvlJc w:val="left"/>
      <w:pPr>
        <w:ind w:left="360" w:hanging="360"/>
      </w:pPr>
      <w:rPr>
        <w:rFonts w:ascii="Palatino" w:eastAsia="Times New Roman" w:hAnsi="Palatino" w:cs="Times New Roman" w:hint="default"/>
      </w:rPr>
    </w:lvl>
    <w:lvl w:ilvl="1" w:tplc="04090003">
      <w:start w:val="1"/>
      <w:numFmt w:val="bullet"/>
      <w:lvlText w:val="o"/>
      <w:lvlJc w:val="left"/>
      <w:pPr>
        <w:ind w:left="720" w:hanging="360"/>
      </w:pPr>
      <w:rPr>
        <w:rFonts w:ascii="Courier New" w:hAnsi="Courier New" w:hint="default"/>
      </w:rPr>
    </w:lvl>
    <w:lvl w:ilvl="2" w:tplc="4B96148A">
      <w:start w:val="1"/>
      <w:numFmt w:val="bullet"/>
      <w:lvlText w:val="-"/>
      <w:lvlJc w:val="left"/>
      <w:pPr>
        <w:ind w:left="1440" w:hanging="360"/>
      </w:pPr>
      <w:rPr>
        <w:rFonts w:ascii="Palatino" w:eastAsia="Times New Roman" w:hAnsi="Palatino" w:cs="Times New Roman"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033713DA"/>
    <w:multiLevelType w:val="hybridMultilevel"/>
    <w:tmpl w:val="794858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5264018"/>
    <w:multiLevelType w:val="hybridMultilevel"/>
    <w:tmpl w:val="17A6B8D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05750540"/>
    <w:multiLevelType w:val="hybridMultilevel"/>
    <w:tmpl w:val="3E103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9B0817"/>
    <w:multiLevelType w:val="hybridMultilevel"/>
    <w:tmpl w:val="2E70F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813792"/>
    <w:multiLevelType w:val="hybridMultilevel"/>
    <w:tmpl w:val="59B03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58416C"/>
    <w:multiLevelType w:val="hybridMultilevel"/>
    <w:tmpl w:val="0DEA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147100"/>
    <w:multiLevelType w:val="hybridMultilevel"/>
    <w:tmpl w:val="C2887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6574CC"/>
    <w:multiLevelType w:val="hybridMultilevel"/>
    <w:tmpl w:val="8DD840EE"/>
    <w:lvl w:ilvl="0" w:tplc="BD82BABE">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E1A4BA8"/>
    <w:multiLevelType w:val="hybridMultilevel"/>
    <w:tmpl w:val="47866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661DF4"/>
    <w:multiLevelType w:val="hybridMultilevel"/>
    <w:tmpl w:val="F2D807C0"/>
    <w:lvl w:ilvl="0" w:tplc="CEEE326E">
      <w:start w:val="1"/>
      <w:numFmt w:val="lowerRoman"/>
      <w:lvlText w:val="%1."/>
      <w:lvlJc w:val="left"/>
      <w:pPr>
        <w:ind w:left="2160" w:hanging="360"/>
      </w:pPr>
      <w:rPr>
        <w:rFonts w:ascii="Times New Roman" w:eastAsia="Times New Roman"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6E53E94"/>
    <w:multiLevelType w:val="hybridMultilevel"/>
    <w:tmpl w:val="00169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976ECC"/>
    <w:multiLevelType w:val="hybridMultilevel"/>
    <w:tmpl w:val="5CF241B4"/>
    <w:lvl w:ilvl="0" w:tplc="4B96148A">
      <w:start w:val="1"/>
      <w:numFmt w:val="bullet"/>
      <w:lvlText w:val="-"/>
      <w:lvlJc w:val="left"/>
      <w:pPr>
        <w:ind w:left="1440" w:hanging="360"/>
      </w:pPr>
      <w:rPr>
        <w:rFonts w:ascii="Palatino" w:eastAsia="Times New Roman" w:hAnsi="Palatino" w:cs="Times New Roman"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C4447E7"/>
    <w:multiLevelType w:val="hybridMultilevel"/>
    <w:tmpl w:val="9940C454"/>
    <w:lvl w:ilvl="0" w:tplc="0B123682">
      <w:numFmt w:val="bullet"/>
      <w:lvlText w:val="-"/>
      <w:lvlJc w:val="left"/>
      <w:pPr>
        <w:ind w:left="720" w:hanging="360"/>
      </w:pPr>
      <w:rPr>
        <w:rFonts w:ascii="Gotham Book" w:eastAsia="Times New Roman" w:hAnsi="Gotham Book"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2F503C"/>
    <w:multiLevelType w:val="hybridMultilevel"/>
    <w:tmpl w:val="99086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E16836"/>
    <w:multiLevelType w:val="hybridMultilevel"/>
    <w:tmpl w:val="39F004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0604E4"/>
    <w:multiLevelType w:val="hybridMultilevel"/>
    <w:tmpl w:val="A6B86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571842"/>
    <w:multiLevelType w:val="hybridMultilevel"/>
    <w:tmpl w:val="C5664BD0"/>
    <w:lvl w:ilvl="0" w:tplc="04090003">
      <w:start w:val="1"/>
      <w:numFmt w:val="bullet"/>
      <w:lvlText w:val="o"/>
      <w:lvlJc w:val="left"/>
      <w:pPr>
        <w:ind w:left="900" w:hanging="360"/>
      </w:pPr>
      <w:rPr>
        <w:rFonts w:ascii="Courier New" w:hAnsi="Courier New"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nsid w:val="485B1743"/>
    <w:multiLevelType w:val="hybridMultilevel"/>
    <w:tmpl w:val="41AA8C78"/>
    <w:lvl w:ilvl="0" w:tplc="04090003">
      <w:start w:val="1"/>
      <w:numFmt w:val="bullet"/>
      <w:lvlText w:val="o"/>
      <w:lvlJc w:val="left"/>
      <w:pPr>
        <w:ind w:left="900" w:hanging="360"/>
      </w:pPr>
      <w:rPr>
        <w:rFonts w:ascii="Courier New" w:hAnsi="Courier New"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nsid w:val="49284FF7"/>
    <w:multiLevelType w:val="hybridMultilevel"/>
    <w:tmpl w:val="1F68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AA510F"/>
    <w:multiLevelType w:val="hybridMultilevel"/>
    <w:tmpl w:val="517A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E60BC7"/>
    <w:multiLevelType w:val="multilevel"/>
    <w:tmpl w:val="C5664BD0"/>
    <w:lvl w:ilvl="0">
      <w:start w:val="1"/>
      <w:numFmt w:val="bullet"/>
      <w:lvlText w:val="o"/>
      <w:lvlJc w:val="left"/>
      <w:pPr>
        <w:ind w:left="900" w:hanging="360"/>
      </w:pPr>
      <w:rPr>
        <w:rFonts w:ascii="Courier New" w:hAnsi="Courier New" w:hint="default"/>
      </w:rPr>
    </w:lvl>
    <w:lvl w:ilvl="1">
      <w:start w:val="1"/>
      <w:numFmt w:val="bullet"/>
      <w:lvlText w:val="o"/>
      <w:lvlJc w:val="left"/>
      <w:pPr>
        <w:ind w:left="1620" w:hanging="360"/>
      </w:pPr>
      <w:rPr>
        <w:rFonts w:ascii="Courier New" w:hAnsi="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hint="default"/>
      </w:rPr>
    </w:lvl>
    <w:lvl w:ilvl="8">
      <w:start w:val="1"/>
      <w:numFmt w:val="bullet"/>
      <w:lvlText w:val=""/>
      <w:lvlJc w:val="left"/>
      <w:pPr>
        <w:ind w:left="6660" w:hanging="360"/>
      </w:pPr>
      <w:rPr>
        <w:rFonts w:ascii="Wingdings" w:hAnsi="Wingdings" w:hint="default"/>
      </w:rPr>
    </w:lvl>
  </w:abstractNum>
  <w:abstractNum w:abstractNumId="22">
    <w:nsid w:val="4CB4681A"/>
    <w:multiLevelType w:val="hybridMultilevel"/>
    <w:tmpl w:val="DFEC1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3A4766"/>
    <w:multiLevelType w:val="hybridMultilevel"/>
    <w:tmpl w:val="941A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B46305"/>
    <w:multiLevelType w:val="hybridMultilevel"/>
    <w:tmpl w:val="11D80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9218B5"/>
    <w:multiLevelType w:val="hybridMultilevel"/>
    <w:tmpl w:val="CD908E44"/>
    <w:lvl w:ilvl="0" w:tplc="4B96148A">
      <w:start w:val="1"/>
      <w:numFmt w:val="bullet"/>
      <w:lvlText w:val="-"/>
      <w:lvlJc w:val="left"/>
      <w:pPr>
        <w:ind w:left="720" w:hanging="360"/>
      </w:pPr>
      <w:rPr>
        <w:rFonts w:ascii="Palatino" w:eastAsia="Times New Roman" w:hAnsi="Palatino" w:cs="Times New Roman" w:hint="default"/>
        <w:b w:val="0"/>
        <w:u w:val="none"/>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2C2CDC"/>
    <w:multiLevelType w:val="hybridMultilevel"/>
    <w:tmpl w:val="86B438D8"/>
    <w:lvl w:ilvl="0" w:tplc="4B96148A">
      <w:start w:val="1"/>
      <w:numFmt w:val="bullet"/>
      <w:lvlText w:val="-"/>
      <w:lvlJc w:val="left"/>
      <w:pPr>
        <w:ind w:left="720" w:hanging="360"/>
      </w:pPr>
      <w:rPr>
        <w:rFonts w:ascii="Palatino" w:eastAsia="Times New Roman" w:hAnsi="Palatino"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45131F"/>
    <w:multiLevelType w:val="hybridMultilevel"/>
    <w:tmpl w:val="673026A0"/>
    <w:lvl w:ilvl="0" w:tplc="66043AB2">
      <w:start w:val="1"/>
      <w:numFmt w:val="upperRoman"/>
      <w:lvlText w:val="%1."/>
      <w:lvlJc w:val="left"/>
      <w:pPr>
        <w:ind w:left="1080" w:hanging="720"/>
      </w:pPr>
      <w:rPr>
        <w:rFonts w:hint="default"/>
      </w:rPr>
    </w:lvl>
    <w:lvl w:ilvl="1" w:tplc="2F22AE2A">
      <w:start w:val="1"/>
      <w:numFmt w:val="upperLetter"/>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2E2773"/>
    <w:multiLevelType w:val="hybridMultilevel"/>
    <w:tmpl w:val="4A621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3D7C26"/>
    <w:multiLevelType w:val="hybridMultilevel"/>
    <w:tmpl w:val="5510BE22"/>
    <w:lvl w:ilvl="0" w:tplc="4B96148A">
      <w:start w:val="1"/>
      <w:numFmt w:val="bullet"/>
      <w:lvlText w:val="-"/>
      <w:lvlJc w:val="left"/>
      <w:pPr>
        <w:ind w:left="720" w:hanging="360"/>
      </w:pPr>
      <w:rPr>
        <w:rFonts w:ascii="Palatino" w:eastAsia="Times New Roman" w:hAnsi="Palatino" w:cs="Times New Roman" w:hint="default"/>
      </w:rPr>
    </w:lvl>
    <w:lvl w:ilvl="1" w:tplc="4B96148A">
      <w:start w:val="1"/>
      <w:numFmt w:val="bullet"/>
      <w:lvlText w:val="-"/>
      <w:lvlJc w:val="left"/>
      <w:pPr>
        <w:ind w:left="1440" w:hanging="360"/>
      </w:pPr>
      <w:rPr>
        <w:rFonts w:ascii="Palatino" w:eastAsia="Times New Roman" w:hAnsi="Palatino"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26"/>
  </w:num>
  <w:num w:numId="4">
    <w:abstractNumId w:val="25"/>
  </w:num>
  <w:num w:numId="5">
    <w:abstractNumId w:val="27"/>
  </w:num>
  <w:num w:numId="6">
    <w:abstractNumId w:val="8"/>
  </w:num>
  <w:num w:numId="7">
    <w:abstractNumId w:val="10"/>
  </w:num>
  <w:num w:numId="8">
    <w:abstractNumId w:val="29"/>
  </w:num>
  <w:num w:numId="9">
    <w:abstractNumId w:val="13"/>
  </w:num>
  <w:num w:numId="10">
    <w:abstractNumId w:val="11"/>
  </w:num>
  <w:num w:numId="11">
    <w:abstractNumId w:val="9"/>
  </w:num>
  <w:num w:numId="12">
    <w:abstractNumId w:val="20"/>
  </w:num>
  <w:num w:numId="13">
    <w:abstractNumId w:val="1"/>
  </w:num>
  <w:num w:numId="14">
    <w:abstractNumId w:val="7"/>
  </w:num>
  <w:num w:numId="15">
    <w:abstractNumId w:val="18"/>
  </w:num>
  <w:num w:numId="16">
    <w:abstractNumId w:val="17"/>
  </w:num>
  <w:num w:numId="17">
    <w:abstractNumId w:val="21"/>
  </w:num>
  <w:num w:numId="18">
    <w:abstractNumId w:val="2"/>
  </w:num>
  <w:num w:numId="19">
    <w:abstractNumId w:val="6"/>
  </w:num>
  <w:num w:numId="20">
    <w:abstractNumId w:val="16"/>
  </w:num>
  <w:num w:numId="21">
    <w:abstractNumId w:val="28"/>
  </w:num>
  <w:num w:numId="22">
    <w:abstractNumId w:val="19"/>
  </w:num>
  <w:num w:numId="23">
    <w:abstractNumId w:val="22"/>
  </w:num>
  <w:num w:numId="24">
    <w:abstractNumId w:val="4"/>
  </w:num>
  <w:num w:numId="25">
    <w:abstractNumId w:val="24"/>
  </w:num>
  <w:num w:numId="26">
    <w:abstractNumId w:val="3"/>
  </w:num>
  <w:num w:numId="27">
    <w:abstractNumId w:val="5"/>
  </w:num>
  <w:num w:numId="28">
    <w:abstractNumId w:val="15"/>
  </w:num>
  <w:num w:numId="29">
    <w:abstractNumId w:val="14"/>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D95"/>
    <w:rsid w:val="00010F66"/>
    <w:rsid w:val="00040364"/>
    <w:rsid w:val="00053423"/>
    <w:rsid w:val="000D2919"/>
    <w:rsid w:val="000D40EC"/>
    <w:rsid w:val="000D61ED"/>
    <w:rsid w:val="000F1DDA"/>
    <w:rsid w:val="00104099"/>
    <w:rsid w:val="00131DD5"/>
    <w:rsid w:val="00150CF1"/>
    <w:rsid w:val="00175EBA"/>
    <w:rsid w:val="00224596"/>
    <w:rsid w:val="002E022A"/>
    <w:rsid w:val="002E61C1"/>
    <w:rsid w:val="00355750"/>
    <w:rsid w:val="00362982"/>
    <w:rsid w:val="00385C56"/>
    <w:rsid w:val="003A5190"/>
    <w:rsid w:val="003A669C"/>
    <w:rsid w:val="00407830"/>
    <w:rsid w:val="004321FF"/>
    <w:rsid w:val="004A0478"/>
    <w:rsid w:val="004E072F"/>
    <w:rsid w:val="00505A80"/>
    <w:rsid w:val="00543DA8"/>
    <w:rsid w:val="00544865"/>
    <w:rsid w:val="005A3D09"/>
    <w:rsid w:val="005C5027"/>
    <w:rsid w:val="005D0FC2"/>
    <w:rsid w:val="0062078F"/>
    <w:rsid w:val="006A5F48"/>
    <w:rsid w:val="006B6C75"/>
    <w:rsid w:val="006C6136"/>
    <w:rsid w:val="006C6FB2"/>
    <w:rsid w:val="006F2296"/>
    <w:rsid w:val="00727238"/>
    <w:rsid w:val="0073399D"/>
    <w:rsid w:val="00793701"/>
    <w:rsid w:val="007A5F9A"/>
    <w:rsid w:val="007B5E05"/>
    <w:rsid w:val="007B7CBA"/>
    <w:rsid w:val="0080095A"/>
    <w:rsid w:val="00804EF0"/>
    <w:rsid w:val="00831018"/>
    <w:rsid w:val="008D1E6E"/>
    <w:rsid w:val="008E04C7"/>
    <w:rsid w:val="00931B42"/>
    <w:rsid w:val="00937F1B"/>
    <w:rsid w:val="0098704F"/>
    <w:rsid w:val="009B7CF7"/>
    <w:rsid w:val="009E1A3F"/>
    <w:rsid w:val="009E4026"/>
    <w:rsid w:val="00A21298"/>
    <w:rsid w:val="00A23172"/>
    <w:rsid w:val="00B0414B"/>
    <w:rsid w:val="00B41774"/>
    <w:rsid w:val="00B75567"/>
    <w:rsid w:val="00B82BAF"/>
    <w:rsid w:val="00BB410D"/>
    <w:rsid w:val="00BD2C10"/>
    <w:rsid w:val="00C03E8B"/>
    <w:rsid w:val="00C2479F"/>
    <w:rsid w:val="00C46D95"/>
    <w:rsid w:val="00C4728C"/>
    <w:rsid w:val="00C70F3E"/>
    <w:rsid w:val="00C71A54"/>
    <w:rsid w:val="00C72781"/>
    <w:rsid w:val="00CB0872"/>
    <w:rsid w:val="00CD4A3C"/>
    <w:rsid w:val="00D12447"/>
    <w:rsid w:val="00D20756"/>
    <w:rsid w:val="00D95570"/>
    <w:rsid w:val="00DC5E9C"/>
    <w:rsid w:val="00DD2BA8"/>
    <w:rsid w:val="00E20D0D"/>
    <w:rsid w:val="00E61467"/>
    <w:rsid w:val="00ED5F6B"/>
    <w:rsid w:val="00EF6DED"/>
    <w:rsid w:val="00F068B9"/>
    <w:rsid w:val="00F32AC1"/>
    <w:rsid w:val="00F80982"/>
    <w:rsid w:val="00FE748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E227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w:eastAsiaTheme="minorEastAsia" w:hAnsi="Palatino"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40E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0EC"/>
    <w:pPr>
      <w:ind w:left="720"/>
      <w:contextualSpacing/>
    </w:pPr>
  </w:style>
  <w:style w:type="paragraph" w:styleId="BalloonText">
    <w:name w:val="Balloon Text"/>
    <w:basedOn w:val="Normal"/>
    <w:link w:val="BalloonTextChar"/>
    <w:uiPriority w:val="99"/>
    <w:semiHidden/>
    <w:unhideWhenUsed/>
    <w:rsid w:val="00931B42"/>
    <w:rPr>
      <w:rFonts w:ascii="Tahoma" w:hAnsi="Tahoma" w:cs="Tahoma"/>
      <w:sz w:val="16"/>
      <w:szCs w:val="16"/>
    </w:rPr>
  </w:style>
  <w:style w:type="character" w:customStyle="1" w:styleId="BalloonTextChar">
    <w:name w:val="Balloon Text Char"/>
    <w:basedOn w:val="DefaultParagraphFont"/>
    <w:link w:val="BalloonText"/>
    <w:uiPriority w:val="99"/>
    <w:semiHidden/>
    <w:rsid w:val="00931B42"/>
    <w:rPr>
      <w:rFonts w:ascii="Tahoma" w:eastAsia="Times New Roman" w:hAnsi="Tahoma" w:cs="Tahoma"/>
      <w:sz w:val="16"/>
      <w:szCs w:val="16"/>
    </w:rPr>
  </w:style>
  <w:style w:type="character" w:styleId="Hyperlink">
    <w:name w:val="Hyperlink"/>
    <w:basedOn w:val="DefaultParagraphFont"/>
    <w:uiPriority w:val="99"/>
    <w:unhideWhenUsed/>
    <w:rsid w:val="00407830"/>
    <w:rPr>
      <w:color w:val="0000FF" w:themeColor="hyperlink"/>
      <w:u w:val="single"/>
    </w:rPr>
  </w:style>
  <w:style w:type="table" w:styleId="TableGrid">
    <w:name w:val="Table Grid"/>
    <w:basedOn w:val="TableNormal"/>
    <w:uiPriority w:val="59"/>
    <w:rsid w:val="00B82B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6C6FB2"/>
    <w:pPr>
      <w:widowControl w:val="0"/>
      <w:ind w:left="102"/>
    </w:pPr>
    <w:rPr>
      <w:rFonts w:ascii="Cambria" w:eastAsia="Cambria" w:hAnsi="Cambria" w:cstheme="minorBidi"/>
      <w:sz w:val="21"/>
      <w:szCs w:val="21"/>
    </w:rPr>
  </w:style>
  <w:style w:type="character" w:customStyle="1" w:styleId="BodyTextChar">
    <w:name w:val="Body Text Char"/>
    <w:basedOn w:val="DefaultParagraphFont"/>
    <w:link w:val="BodyText"/>
    <w:uiPriority w:val="1"/>
    <w:rsid w:val="006C6FB2"/>
    <w:rPr>
      <w:rFonts w:ascii="Cambria" w:eastAsia="Cambria" w:hAnsi="Cambria"/>
      <w:sz w:val="21"/>
      <w:szCs w:val="21"/>
    </w:rPr>
  </w:style>
  <w:style w:type="character" w:styleId="CommentReference">
    <w:name w:val="annotation reference"/>
    <w:basedOn w:val="DefaultParagraphFont"/>
    <w:uiPriority w:val="99"/>
    <w:semiHidden/>
    <w:unhideWhenUsed/>
    <w:rsid w:val="002E61C1"/>
    <w:rPr>
      <w:sz w:val="16"/>
      <w:szCs w:val="16"/>
    </w:rPr>
  </w:style>
  <w:style w:type="paragraph" w:styleId="CommentText">
    <w:name w:val="annotation text"/>
    <w:basedOn w:val="Normal"/>
    <w:link w:val="CommentTextChar"/>
    <w:uiPriority w:val="99"/>
    <w:semiHidden/>
    <w:unhideWhenUsed/>
    <w:rsid w:val="002E61C1"/>
    <w:rPr>
      <w:sz w:val="20"/>
      <w:szCs w:val="20"/>
    </w:rPr>
  </w:style>
  <w:style w:type="character" w:customStyle="1" w:styleId="CommentTextChar">
    <w:name w:val="Comment Text Char"/>
    <w:basedOn w:val="DefaultParagraphFont"/>
    <w:link w:val="CommentText"/>
    <w:uiPriority w:val="99"/>
    <w:semiHidden/>
    <w:rsid w:val="002E61C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61C1"/>
    <w:rPr>
      <w:b/>
      <w:bCs/>
    </w:rPr>
  </w:style>
  <w:style w:type="character" w:customStyle="1" w:styleId="CommentSubjectChar">
    <w:name w:val="Comment Subject Char"/>
    <w:basedOn w:val="CommentTextChar"/>
    <w:link w:val="CommentSubject"/>
    <w:uiPriority w:val="99"/>
    <w:semiHidden/>
    <w:rsid w:val="002E61C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nstr.iastate.libguides.com/spcm212" TargetMode="External"/><Relationship Id="rId6" Type="http://schemas.openxmlformats.org/officeDocument/2006/relationships/hyperlink" Target="https://www.wmc.dso.iastate.edu/" TargetMode="External"/><Relationship Id="rId7" Type="http://schemas.openxmlformats.org/officeDocument/2006/relationships/fontTable" Target="fontTable.xml"/><Relationship Id="rId8" Type="http://schemas.openxmlformats.org/officeDocument/2006/relationships/theme" Target="theme/theme1.xml"/><Relationship Id="rId9"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851</Words>
  <Characters>4853</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College of the Liberal Arts</Company>
  <LinksUpToDate>false</LinksUpToDate>
  <CharactersWithSpaces>5693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Cory Geraths</dc:creator>
  <cp:lastModifiedBy>Kretsinger-Harries, Anne [ENGL]</cp:lastModifiedBy>
  <cp:revision>5</cp:revision>
  <cp:lastPrinted>2012-06-26T19:38:00Z</cp:lastPrinted>
  <dcterms:created xsi:type="dcterms:W3CDTF">2018-08-10T16:01:00Z</dcterms:created>
  <dcterms:modified xsi:type="dcterms:W3CDTF">2018-08-10T21:27:00Z</dcterms:modified>
</cp:coreProperties>
</file>