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lang w:eastAsia="en-US"/>
        </w:rPr>
        <w:id w:val="2033372124"/>
        <w:docPartObj>
          <w:docPartGallery w:val="Cover Pages"/>
          <w:docPartUnique/>
        </w:docPartObj>
      </w:sdtPr>
      <w:sdtEndPr>
        <w:rPr>
          <w:rFonts w:asciiTheme="majorHAnsi" w:eastAsiaTheme="majorEastAsia" w:hAnsiTheme="majorHAnsi" w:cstheme="majorBidi"/>
          <w:caps/>
          <w:color w:val="FFFFFF" w:themeColor="background1"/>
          <w:sz w:val="64"/>
          <w:szCs w:val="64"/>
        </w:rPr>
      </w:sdtEndPr>
      <w:sdtContent>
        <w:p w14:paraId="5E5DC910" w14:textId="69D5C78E" w:rsidR="009F647A" w:rsidRDefault="009F647A">
          <w:pPr>
            <w:pStyle w:val="NoSpacing"/>
          </w:pPr>
          <w:r>
            <w:rPr>
              <w:noProof/>
            </w:rPr>
            <mc:AlternateContent>
              <mc:Choice Requires="wpg">
                <w:drawing>
                  <wp:anchor distT="0" distB="0" distL="114300" distR="114300" simplePos="0" relativeHeight="251659264" behindDoc="1" locked="0" layoutInCell="1" allowOverlap="1" wp14:anchorId="4EF74553" wp14:editId="7F2B6B2C">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1-10-21T00:00:00Z">
                                      <w:dateFormat w:val="M/d/yyyy"/>
                                      <w:lid w:val="en-US"/>
                                      <w:storeMappedDataAs w:val="dateTime"/>
                                      <w:calendar w:val="gregorian"/>
                                    </w:date>
                                  </w:sdtPr>
                                  <w:sdtContent>
                                    <w:p w14:paraId="5CACB8DE" w14:textId="41AE7CBE" w:rsidR="009F647A" w:rsidRDefault="009F647A">
                                      <w:pPr>
                                        <w:pStyle w:val="NoSpacing"/>
                                        <w:jc w:val="right"/>
                                        <w:rPr>
                                          <w:color w:val="FFFFFF" w:themeColor="background1"/>
                                          <w:sz w:val="28"/>
                                          <w:szCs w:val="28"/>
                                        </w:rPr>
                                      </w:pPr>
                                      <w:r>
                                        <w:rPr>
                                          <w:color w:val="FFFFFF" w:themeColor="background1"/>
                                          <w:sz w:val="28"/>
                                          <w:szCs w:val="28"/>
                                        </w:rPr>
                                        <w:t>10/21/2021</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EF74553"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5b9bd5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1-10-21T00:00:00Z">
                                <w:dateFormat w:val="M/d/yyyy"/>
                                <w:lid w:val="en-US"/>
                                <w:storeMappedDataAs w:val="dateTime"/>
                                <w:calendar w:val="gregorian"/>
                              </w:date>
                            </w:sdtPr>
                            <w:sdtContent>
                              <w:p w14:paraId="5CACB8DE" w14:textId="41AE7CBE" w:rsidR="009F647A" w:rsidRDefault="009F647A">
                                <w:pPr>
                                  <w:pStyle w:val="NoSpacing"/>
                                  <w:jc w:val="right"/>
                                  <w:rPr>
                                    <w:color w:val="FFFFFF" w:themeColor="background1"/>
                                    <w:sz w:val="28"/>
                                    <w:szCs w:val="28"/>
                                  </w:rPr>
                                </w:pPr>
                                <w:r>
                                  <w:rPr>
                                    <w:color w:val="FFFFFF" w:themeColor="background1"/>
                                    <w:sz w:val="28"/>
                                    <w:szCs w:val="28"/>
                                  </w:rPr>
                                  <w:t>10/21/2021</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0DFDE19" wp14:editId="7207157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016040" w14:textId="59F137C8" w:rsidR="009F647A"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9F647A">
                                      <w:rPr>
                                        <w:rFonts w:asciiTheme="majorHAnsi" w:eastAsiaTheme="majorEastAsia" w:hAnsiTheme="majorHAnsi" w:cstheme="majorBidi"/>
                                        <w:color w:val="262626" w:themeColor="text1" w:themeTint="D9"/>
                                        <w:sz w:val="72"/>
                                        <w:szCs w:val="72"/>
                                      </w:rPr>
                                      <w:t>BUYER BEHAVIOUR</w:t>
                                    </w:r>
                                  </w:sdtContent>
                                </w:sdt>
                              </w:p>
                              <w:p w14:paraId="75D6617F" w14:textId="129CCA04" w:rsidR="009F647A"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9F647A">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0DFDE19" id="_x0000_t202" coordsize="21600,21600" o:spt="202" path="m,l,21600r21600,l21600,xe">
                    <v:stroke joinstyle="miter"/>
                    <v:path gradientshapeok="t" o:connecttype="rect"/>
                  </v:shapetype>
                  <v:shape id="Text Box 1"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" filled="f" stroked="f" strokeweight=".5pt">
                    <v:textbox style="mso-fit-shape-to-text:t" inset="0,0,0,0">
                      <w:txbxContent>
                        <w:p w14:paraId="5E016040" w14:textId="59F137C8" w:rsidR="009F647A" w:rsidRDefault="009F647A">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BUYER BEHAVIOUR</w:t>
                              </w:r>
                            </w:sdtContent>
                          </w:sdt>
                        </w:p>
                        <w:p w14:paraId="75D6617F" w14:textId="129CCA04" w:rsidR="009F647A" w:rsidRDefault="009F647A">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v:textbox>
                    <w10:wrap anchorx="page" anchory="page"/>
                  </v:shape>
                </w:pict>
              </mc:Fallback>
            </mc:AlternateContent>
          </w:r>
        </w:p>
        <w:p w14:paraId="0A22AD0D" w14:textId="0CC29CBC" w:rsidR="0060105C" w:rsidRPr="009F647A" w:rsidRDefault="009F647A" w:rsidP="009F647A">
          <w:pPr>
            <w:rPr>
              <w:rFonts w:asciiTheme="majorHAnsi" w:eastAsiaTheme="majorEastAsia" w:hAnsiTheme="majorHAnsi" w:cstheme="majorBidi"/>
              <w:caps/>
              <w:color w:val="FFFFFF" w:themeColor="background1"/>
              <w:sz w:val="64"/>
              <w:szCs w:val="64"/>
              <w:lang w:eastAsia="zh-CN"/>
            </w:rPr>
          </w:pPr>
          <w:r>
            <w:rPr>
              <w:noProof/>
            </w:rPr>
            <mc:AlternateContent>
              <mc:Choice Requires="wps">
                <w:drawing>
                  <wp:anchor distT="0" distB="0" distL="114300" distR="114300" simplePos="0" relativeHeight="251661312" behindDoc="0" locked="0" layoutInCell="1" allowOverlap="1" wp14:anchorId="3FBB7803" wp14:editId="6B37405E">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996593"/>
                    <wp:effectExtent l="0" t="0" r="7620" b="6985"/>
                    <wp:wrapNone/>
                    <wp:docPr id="32" name="Text Box 32"/>
                    <wp:cNvGraphicFramePr/>
                    <a:graphic xmlns:a="http://schemas.openxmlformats.org/drawingml/2006/main">
                      <a:graphicData uri="http://schemas.microsoft.com/office/word/2010/wordprocessingShape">
                        <wps:wsp>
                          <wps:cNvSpPr txBox="1"/>
                          <wps:spPr>
                            <a:xfrm>
                              <a:off x="0" y="0"/>
                              <a:ext cx="3657600" cy="9965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3D131C" w14:textId="0090291B" w:rsidR="009F647A" w:rsidRDefault="00000000">
                                <w:pPr>
                                  <w:pStyle w:val="NoSpacing"/>
                                  <w:rPr>
                                    <w:color w:val="5B9BD5" w:themeColor="accent1"/>
                                    <w:sz w:val="26"/>
                                    <w:szCs w:val="26"/>
                                  </w:rPr>
                                </w:pPr>
                                <w:sdt>
                                  <w:sdtPr>
                                    <w:rPr>
                                      <w:color w:val="5B9BD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F647A">
                                      <w:rPr>
                                        <w:color w:val="5B9BD5" w:themeColor="accent1"/>
                                        <w:sz w:val="26"/>
                                        <w:szCs w:val="26"/>
                                      </w:rPr>
                                      <w:t>SHREYA PUNJ</w:t>
                                    </w:r>
                                  </w:sdtContent>
                                </w:sdt>
                              </w:p>
                              <w:p w14:paraId="358590A7" w14:textId="6DE83CE5" w:rsidR="009F647A" w:rsidRDefault="009F647A">
                                <w:pPr>
                                  <w:pStyle w:val="NoSpacing"/>
                                  <w:rPr>
                                    <w:color w:val="5B9BD5" w:themeColor="accent1"/>
                                    <w:sz w:val="26"/>
                                    <w:szCs w:val="26"/>
                                  </w:rPr>
                                </w:pPr>
                                <w:r>
                                  <w:rPr>
                                    <w:color w:val="5B9BD5" w:themeColor="accent1"/>
                                    <w:sz w:val="26"/>
                                    <w:szCs w:val="26"/>
                                  </w:rPr>
                                  <w:t>SENECA COLLEGE</w:t>
                                </w:r>
                              </w:p>
                              <w:p w14:paraId="01750CC4" w14:textId="21038674" w:rsidR="009F647A" w:rsidRDefault="009F647A">
                                <w:pPr>
                                  <w:pStyle w:val="NoSpacing"/>
                                  <w:rPr>
                                    <w:color w:val="5B9BD5" w:themeColor="accent1"/>
                                    <w:sz w:val="26"/>
                                    <w:szCs w:val="26"/>
                                  </w:rPr>
                                </w:pPr>
                                <w:r>
                                  <w:rPr>
                                    <w:color w:val="5B9BD5" w:themeColor="accent1"/>
                                    <w:sz w:val="26"/>
                                    <w:szCs w:val="26"/>
                                  </w:rPr>
                                  <w:t>MRK106</w:t>
                                </w:r>
                              </w:p>
                              <w:p w14:paraId="1F49E5C9" w14:textId="40D4DB64" w:rsidR="009F647A" w:rsidRDefault="009F647A">
                                <w:pPr>
                                  <w:pStyle w:val="NoSpacing"/>
                                  <w:rPr>
                                    <w:color w:val="5B9BD5" w:themeColor="accent1"/>
                                    <w:sz w:val="26"/>
                                    <w:szCs w:val="26"/>
                                  </w:rPr>
                                </w:pPr>
                                <w:r>
                                  <w:rPr>
                                    <w:color w:val="5B9BD5" w:themeColor="accent1"/>
                                    <w:sz w:val="26"/>
                                    <w:szCs w:val="26"/>
                                  </w:rPr>
                                  <w:t>131271207</w:t>
                                </w:r>
                              </w:p>
                              <w:p w14:paraId="40DC224A" w14:textId="23A93C74" w:rsidR="009F647A" w:rsidRDefault="009F647A">
                                <w:pPr>
                                  <w:pStyle w:val="NoSpacing"/>
                                  <w:rPr>
                                    <w:color w:val="5B9BD5" w:themeColor="accent1"/>
                                    <w:sz w:val="26"/>
                                    <w:szCs w:val="26"/>
                                  </w:rPr>
                                </w:pPr>
                                <w:r>
                                  <w:rPr>
                                    <w:color w:val="5B9BD5" w:themeColor="accent1"/>
                                    <w:sz w:val="26"/>
                                    <w:szCs w:val="26"/>
                                  </w:rPr>
                                  <w:t>THERESA MACDONALD</w:t>
                                </w:r>
                              </w:p>
                              <w:p w14:paraId="6712F9AD" w14:textId="1651E011" w:rsidR="009F647A"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9F647A">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3FBB7803" id="Text Box 32" o:spid="_x0000_s1056" type="#_x0000_t202" style="position:absolute;margin-left:0;margin-top:0;width:4in;height:78.45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" filled="f" stroked="f" strokeweight=".5pt">
                    <v:textbox inset="0,0,0,0">
                      <w:txbxContent>
                        <w:p w14:paraId="693D131C" w14:textId="0090291B" w:rsidR="009F647A" w:rsidRDefault="009F647A">
                          <w:pPr>
                            <w:pStyle w:val="NoSpacing"/>
                            <w:rPr>
                              <w:color w:val="5B9BD5" w:themeColor="accent1"/>
                              <w:sz w:val="26"/>
                              <w:szCs w:val="26"/>
                            </w:rPr>
                          </w:pPr>
                          <w:sdt>
                            <w:sdtPr>
                              <w:rPr>
                                <w:color w:val="5B9BD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sz w:val="26"/>
                                  <w:szCs w:val="26"/>
                                </w:rPr>
                                <w:t>SHREYA PUNJ</w:t>
                              </w:r>
                            </w:sdtContent>
                          </w:sdt>
                        </w:p>
                        <w:p w14:paraId="358590A7" w14:textId="6DE83CE5" w:rsidR="009F647A" w:rsidRDefault="009F647A">
                          <w:pPr>
                            <w:pStyle w:val="NoSpacing"/>
                            <w:rPr>
                              <w:color w:val="5B9BD5" w:themeColor="accent1"/>
                              <w:sz w:val="26"/>
                              <w:szCs w:val="26"/>
                            </w:rPr>
                          </w:pPr>
                          <w:r>
                            <w:rPr>
                              <w:color w:val="5B9BD5" w:themeColor="accent1"/>
                              <w:sz w:val="26"/>
                              <w:szCs w:val="26"/>
                            </w:rPr>
                            <w:t>SENECA COLLEGE</w:t>
                          </w:r>
                        </w:p>
                        <w:p w14:paraId="01750CC4" w14:textId="21038674" w:rsidR="009F647A" w:rsidRDefault="009F647A">
                          <w:pPr>
                            <w:pStyle w:val="NoSpacing"/>
                            <w:rPr>
                              <w:color w:val="5B9BD5" w:themeColor="accent1"/>
                              <w:sz w:val="26"/>
                              <w:szCs w:val="26"/>
                            </w:rPr>
                          </w:pPr>
                          <w:r>
                            <w:rPr>
                              <w:color w:val="5B9BD5" w:themeColor="accent1"/>
                              <w:sz w:val="26"/>
                              <w:szCs w:val="26"/>
                            </w:rPr>
                            <w:t>MRK106</w:t>
                          </w:r>
                        </w:p>
                        <w:p w14:paraId="1F49E5C9" w14:textId="40D4DB64" w:rsidR="009F647A" w:rsidRDefault="009F647A">
                          <w:pPr>
                            <w:pStyle w:val="NoSpacing"/>
                            <w:rPr>
                              <w:color w:val="5B9BD5" w:themeColor="accent1"/>
                              <w:sz w:val="26"/>
                              <w:szCs w:val="26"/>
                            </w:rPr>
                          </w:pPr>
                          <w:r>
                            <w:rPr>
                              <w:color w:val="5B9BD5" w:themeColor="accent1"/>
                              <w:sz w:val="26"/>
                              <w:szCs w:val="26"/>
                            </w:rPr>
                            <w:t>131271207</w:t>
                          </w:r>
                        </w:p>
                        <w:p w14:paraId="40DC224A" w14:textId="23A93C74" w:rsidR="009F647A" w:rsidRDefault="009F647A">
                          <w:pPr>
                            <w:pStyle w:val="NoSpacing"/>
                            <w:rPr>
                              <w:color w:val="5B9BD5" w:themeColor="accent1"/>
                              <w:sz w:val="26"/>
                              <w:szCs w:val="26"/>
                            </w:rPr>
                          </w:pPr>
                          <w:r>
                            <w:rPr>
                              <w:color w:val="5B9BD5" w:themeColor="accent1"/>
                              <w:sz w:val="26"/>
                              <w:szCs w:val="26"/>
                            </w:rPr>
                            <w:t>THERESA MACDONALD</w:t>
                          </w:r>
                        </w:p>
                        <w:p w14:paraId="6712F9AD" w14:textId="1651E011" w:rsidR="009F647A" w:rsidRDefault="009F647A">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v:textbox>
                    <w10:wrap anchorx="page" anchory="page"/>
                  </v:shape>
                </w:pict>
              </mc:Fallback>
            </mc:AlternateContent>
          </w:r>
          <w:r>
            <w:rPr>
              <w:rFonts w:asciiTheme="majorHAnsi" w:eastAsiaTheme="majorEastAsia" w:hAnsiTheme="majorHAnsi" w:cstheme="majorBidi"/>
              <w:caps/>
              <w:color w:val="FFFFFF" w:themeColor="background1"/>
              <w:sz w:val="64"/>
              <w:szCs w:val="64"/>
              <w:lang w:eastAsia="zh-CN"/>
            </w:rPr>
            <w:br w:type="page"/>
          </w:r>
        </w:p>
      </w:sdtContent>
    </w:sdt>
    <w:p w14:paraId="4AD32376" w14:textId="77777777" w:rsidR="0060105C" w:rsidRDefault="00BC3D63" w:rsidP="0060105C">
      <w:pPr>
        <w:spacing w:line="480" w:lineRule="auto"/>
        <w:contextualSpacing/>
        <w:rPr>
          <w:rFonts w:ascii="Times New Roman" w:hAnsi="Times New Roman" w:cs="Times New Roman"/>
          <w:sz w:val="24"/>
          <w:szCs w:val="24"/>
        </w:rPr>
      </w:pPr>
      <w:r>
        <w:rPr>
          <w:rFonts w:ascii="Times New Roman" w:hAnsi="Times New Roman" w:cs="Times New Roman"/>
          <w:sz w:val="24"/>
          <w:szCs w:val="24"/>
        </w:rPr>
        <w:lastRenderedPageBreak/>
        <w:t>Part one – Purchase Details</w:t>
      </w:r>
    </w:p>
    <w:p w14:paraId="21045058" w14:textId="77777777" w:rsidR="0060105C" w:rsidRDefault="00BC3D63" w:rsidP="0060105C">
      <w:pPr>
        <w:spacing w:line="480" w:lineRule="auto"/>
        <w:contextualSpacing/>
        <w:rPr>
          <w:rFonts w:ascii="Times New Roman" w:hAnsi="Times New Roman" w:cs="Times New Roman"/>
          <w:sz w:val="24"/>
          <w:szCs w:val="24"/>
        </w:rPr>
      </w:pPr>
      <w:r>
        <w:rPr>
          <w:rFonts w:ascii="Times New Roman" w:hAnsi="Times New Roman" w:cs="Times New Roman"/>
          <w:sz w:val="24"/>
          <w:szCs w:val="24"/>
        </w:rPr>
        <w:t>The person I interviewed was my friend, whose name is Joanna.</w:t>
      </w:r>
    </w:p>
    <w:p w14:paraId="3D8AF7B7" w14:textId="77777777" w:rsidR="0060105C" w:rsidRDefault="00BC3D63" w:rsidP="0060105C">
      <w:pPr>
        <w:spacing w:line="480" w:lineRule="auto"/>
        <w:contextualSpacing/>
        <w:rPr>
          <w:rFonts w:ascii="Times New Roman" w:hAnsi="Times New Roman" w:cs="Times New Roman"/>
          <w:sz w:val="24"/>
          <w:szCs w:val="24"/>
        </w:rPr>
      </w:pPr>
      <w:r>
        <w:rPr>
          <w:rFonts w:ascii="Times New Roman" w:hAnsi="Times New Roman" w:cs="Times New Roman"/>
          <w:sz w:val="24"/>
          <w:szCs w:val="24"/>
        </w:rPr>
        <w:t>Date of the interview- 20/10/2021</w:t>
      </w:r>
    </w:p>
    <w:p w14:paraId="174E06B8" w14:textId="77777777" w:rsidR="0060105C" w:rsidRDefault="00BC3D63" w:rsidP="0060105C">
      <w:pPr>
        <w:spacing w:line="480" w:lineRule="auto"/>
        <w:contextualSpacing/>
        <w:rPr>
          <w:rFonts w:ascii="Times New Roman" w:hAnsi="Times New Roman" w:cs="Times New Roman"/>
          <w:sz w:val="24"/>
          <w:szCs w:val="24"/>
        </w:rPr>
      </w:pPr>
      <w:r>
        <w:rPr>
          <w:rFonts w:ascii="Times New Roman" w:hAnsi="Times New Roman" w:cs="Times New Roman"/>
          <w:sz w:val="24"/>
          <w:szCs w:val="24"/>
        </w:rPr>
        <w:t>The customer good purchased was a refrigerator.</w:t>
      </w:r>
    </w:p>
    <w:p w14:paraId="27646F27" w14:textId="77777777" w:rsidR="0060105C" w:rsidRDefault="00BC3D63" w:rsidP="0060105C">
      <w:pPr>
        <w:spacing w:line="480" w:lineRule="auto"/>
        <w:contextualSpacing/>
        <w:rPr>
          <w:rFonts w:ascii="Times New Roman" w:hAnsi="Times New Roman" w:cs="Times New Roman"/>
          <w:sz w:val="24"/>
          <w:szCs w:val="24"/>
        </w:rPr>
      </w:pPr>
      <w:r>
        <w:rPr>
          <w:rFonts w:ascii="Times New Roman" w:hAnsi="Times New Roman" w:cs="Times New Roman"/>
          <w:sz w:val="24"/>
          <w:szCs w:val="24"/>
        </w:rPr>
        <w:t>Part two – Consumer Purchase Decision Process</w:t>
      </w:r>
    </w:p>
    <w:p w14:paraId="5308E862" w14:textId="34300FBE" w:rsidR="0060105C" w:rsidRDefault="00BC3D63" w:rsidP="00822F4D">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My friend Joanna had recently moved out from their home, where she was raised an</w:t>
      </w:r>
      <w:r w:rsidR="00822F4D">
        <w:rPr>
          <w:rFonts w:ascii="Times New Roman" w:hAnsi="Times New Roman" w:cs="Times New Roman"/>
          <w:sz w:val="24"/>
          <w:szCs w:val="24"/>
        </w:rPr>
        <w:t xml:space="preserve">d relocated to a new </w:t>
      </w:r>
      <w:r w:rsidR="009F647A">
        <w:rPr>
          <w:rFonts w:ascii="Times New Roman" w:hAnsi="Times New Roman" w:cs="Times New Roman"/>
          <w:sz w:val="24"/>
          <w:szCs w:val="24"/>
        </w:rPr>
        <w:t xml:space="preserve">and better </w:t>
      </w:r>
      <w:r w:rsidR="00822F4D">
        <w:rPr>
          <w:rFonts w:ascii="Times New Roman" w:hAnsi="Times New Roman" w:cs="Times New Roman"/>
          <w:sz w:val="24"/>
          <w:szCs w:val="24"/>
        </w:rPr>
        <w:t>location. She has been purchasing necessary items that will make her life smooth in her new house. Although she has a new well-paying job, there are many items that she needs to purchase to settle. I asked Joanna the criterion, which she is using to buy the necessary things, and she said, "I need to purchase items which are more important therefore the creation is purely based on priority to the items of need."</w:t>
      </w:r>
    </w:p>
    <w:p w14:paraId="17C7E0CE" w14:textId="77777777" w:rsidR="00822F4D" w:rsidRDefault="00BC3D63" w:rsidP="00822F4D">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I was curious to identify why Joanna chose to purchase a refrigerator, and she </w:t>
      </w:r>
      <w:r w:rsidR="00855AB7">
        <w:rPr>
          <w:rFonts w:ascii="Times New Roman" w:hAnsi="Times New Roman" w:cs="Times New Roman"/>
          <w:sz w:val="24"/>
          <w:szCs w:val="24"/>
        </w:rPr>
        <w:t>said,</w:t>
      </w:r>
      <w:r>
        <w:rPr>
          <w:rFonts w:ascii="Times New Roman" w:hAnsi="Times New Roman" w:cs="Times New Roman"/>
          <w:sz w:val="24"/>
          <w:szCs w:val="24"/>
        </w:rPr>
        <w:t xml:space="preserve"> </w:t>
      </w:r>
      <w:r w:rsidR="00855AB7">
        <w:rPr>
          <w:rFonts w:ascii="Times New Roman" w:hAnsi="Times New Roman" w:cs="Times New Roman"/>
          <w:sz w:val="24"/>
          <w:szCs w:val="24"/>
        </w:rPr>
        <w:t>“With</w:t>
      </w:r>
      <w:r>
        <w:rPr>
          <w:rFonts w:ascii="Times New Roman" w:hAnsi="Times New Roman" w:cs="Times New Roman"/>
          <w:sz w:val="24"/>
          <w:szCs w:val="24"/>
        </w:rPr>
        <w:t xml:space="preserve"> a refrigerator, I will be able to keep track of my food items. I can shop effectively and keep stock of the food substances that I need without fear of them getting spoilt after a certain period of time.” Joanna also explained that a refrigerator </w:t>
      </w:r>
      <w:r w:rsidR="00855AB7">
        <w:rPr>
          <w:rFonts w:ascii="Times New Roman" w:hAnsi="Times New Roman" w:cs="Times New Roman"/>
          <w:sz w:val="24"/>
          <w:szCs w:val="24"/>
        </w:rPr>
        <w:t>would</w:t>
      </w:r>
      <w:r>
        <w:rPr>
          <w:rFonts w:ascii="Times New Roman" w:hAnsi="Times New Roman" w:cs="Times New Roman"/>
          <w:sz w:val="24"/>
          <w:szCs w:val="24"/>
        </w:rPr>
        <w:t xml:space="preserve"> reduce the rate and regularity in which she goes shopping for food substances. The item will help her manage her budget well </w:t>
      </w:r>
      <w:r w:rsidR="007F5BB4">
        <w:rPr>
          <w:rFonts w:ascii="Times New Roman" w:hAnsi="Times New Roman" w:cs="Times New Roman"/>
          <w:sz w:val="24"/>
          <w:szCs w:val="24"/>
        </w:rPr>
        <w:t xml:space="preserve">and keep track of her </w:t>
      </w:r>
      <w:r w:rsidR="00732E3F">
        <w:rPr>
          <w:rFonts w:ascii="Times New Roman" w:hAnsi="Times New Roman" w:cs="Times New Roman"/>
          <w:sz w:val="24"/>
          <w:szCs w:val="24"/>
        </w:rPr>
        <w:t>spending</w:t>
      </w:r>
      <w:r w:rsidR="007F5BB4">
        <w:rPr>
          <w:rFonts w:ascii="Times New Roman" w:hAnsi="Times New Roman" w:cs="Times New Roman"/>
          <w:sz w:val="24"/>
          <w:szCs w:val="24"/>
        </w:rPr>
        <w:t xml:space="preserve">. </w:t>
      </w:r>
      <w:r w:rsidR="00732E3F">
        <w:rPr>
          <w:rFonts w:ascii="Times New Roman" w:hAnsi="Times New Roman" w:cs="Times New Roman"/>
          <w:sz w:val="24"/>
          <w:szCs w:val="24"/>
        </w:rPr>
        <w:t>Her new lifestyle is what has influenced Joanna to purchase the refrigerator.</w:t>
      </w:r>
    </w:p>
    <w:p w14:paraId="6A07F335" w14:textId="77777777" w:rsidR="00732E3F" w:rsidRDefault="00BC3D63" w:rsidP="00822F4D">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Joanna needed to </w:t>
      </w:r>
      <w:r w:rsidR="00855AB7">
        <w:rPr>
          <w:rFonts w:ascii="Times New Roman" w:hAnsi="Times New Roman" w:cs="Times New Roman"/>
          <w:sz w:val="24"/>
          <w:szCs w:val="24"/>
        </w:rPr>
        <w:t>know a lot of information when</w:t>
      </w:r>
      <w:r>
        <w:rPr>
          <w:rFonts w:ascii="Times New Roman" w:hAnsi="Times New Roman" w:cs="Times New Roman"/>
          <w:sz w:val="24"/>
          <w:szCs w:val="24"/>
        </w:rPr>
        <w:t xml:space="preserve"> purchasing the refrigerator. </w:t>
      </w:r>
      <w:r w:rsidR="00855AB7">
        <w:rPr>
          <w:rFonts w:ascii="Times New Roman" w:hAnsi="Times New Roman" w:cs="Times New Roman"/>
          <w:sz w:val="24"/>
          <w:szCs w:val="24"/>
        </w:rPr>
        <w:t>These aspects include the type, brand, capacity, space, energy rating and defrosting method.</w:t>
      </w:r>
      <w:r w:rsidR="00C96CC4">
        <w:rPr>
          <w:rFonts w:ascii="Times New Roman" w:hAnsi="Times New Roman" w:cs="Times New Roman"/>
          <w:sz w:val="24"/>
          <w:szCs w:val="24"/>
        </w:rPr>
        <w:t xml:space="preserve"> I asked Joanna the time she took to gather all these details and the process used, and she replied, </w:t>
      </w:r>
      <w:r w:rsidR="00BC53D3">
        <w:rPr>
          <w:rFonts w:ascii="Times New Roman" w:hAnsi="Times New Roman" w:cs="Times New Roman"/>
          <w:sz w:val="24"/>
          <w:szCs w:val="24"/>
        </w:rPr>
        <w:t>“I</w:t>
      </w:r>
      <w:r w:rsidR="00C96CC4">
        <w:rPr>
          <w:rFonts w:ascii="Times New Roman" w:hAnsi="Times New Roman" w:cs="Times New Roman"/>
          <w:sz w:val="24"/>
          <w:szCs w:val="24"/>
        </w:rPr>
        <w:t xml:space="preserve"> went for window shopping several times before purchasing my refrigerator where I compared the details of different refrigerators according to what I need. That helped me in selecting an </w:t>
      </w:r>
      <w:r w:rsidR="00C96CC4">
        <w:rPr>
          <w:rFonts w:ascii="Times New Roman" w:hAnsi="Times New Roman" w:cs="Times New Roman"/>
          <w:sz w:val="24"/>
          <w:szCs w:val="24"/>
        </w:rPr>
        <w:lastRenderedPageBreak/>
        <w:t xml:space="preserve">appropriate refrigerator at my affordable price.” </w:t>
      </w:r>
      <w:r w:rsidR="00BC53D3">
        <w:rPr>
          <w:rFonts w:ascii="Times New Roman" w:hAnsi="Times New Roman" w:cs="Times New Roman"/>
          <w:sz w:val="24"/>
          <w:szCs w:val="24"/>
        </w:rPr>
        <w:t xml:space="preserve"> Joanna said that it was confusing to select at first, but with time, she narrowed down the available options.</w:t>
      </w:r>
    </w:p>
    <w:p w14:paraId="4E0A372F" w14:textId="77777777" w:rsidR="00BC53D3" w:rsidRDefault="00BC3D63" w:rsidP="00822F4D">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Joanna said that it took her approximately three months to select an appropriate refrigerator for her home. “My mother greatly helped me by accompanying me during the window shopping period. I gathered a lot of information from my friends and family on the experiences that they have had with different kinds of refrigerators based on how they served them.” </w:t>
      </w:r>
      <w:r w:rsidR="00B64627">
        <w:rPr>
          <w:rFonts w:ascii="Times New Roman" w:hAnsi="Times New Roman" w:cs="Times New Roman"/>
          <w:sz w:val="24"/>
          <w:szCs w:val="24"/>
        </w:rPr>
        <w:t xml:space="preserve">Joanna </w:t>
      </w:r>
      <w:r w:rsidR="004B7083">
        <w:rPr>
          <w:rFonts w:ascii="Times New Roman" w:hAnsi="Times New Roman" w:cs="Times New Roman"/>
          <w:sz w:val="24"/>
          <w:szCs w:val="24"/>
        </w:rPr>
        <w:t>said</w:t>
      </w:r>
      <w:r w:rsidR="00B64627">
        <w:rPr>
          <w:rFonts w:ascii="Times New Roman" w:hAnsi="Times New Roman" w:cs="Times New Roman"/>
          <w:sz w:val="24"/>
          <w:szCs w:val="24"/>
        </w:rPr>
        <w:t xml:space="preserve"> that she selected the brand recommended by most people and which had a more extended warranty period.</w:t>
      </w:r>
    </w:p>
    <w:p w14:paraId="78F3D45F" w14:textId="77777777" w:rsidR="004B7083" w:rsidRDefault="00BC3D63" w:rsidP="00822F4D">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Different brands were in her consideration which include</w:t>
      </w:r>
      <w:r w:rsidR="004B2A68">
        <w:rPr>
          <w:rFonts w:ascii="Times New Roman" w:hAnsi="Times New Roman" w:cs="Times New Roman"/>
          <w:sz w:val="24"/>
          <w:szCs w:val="24"/>
        </w:rPr>
        <w:t xml:space="preserve">d; LG, </w:t>
      </w:r>
      <w:r>
        <w:rPr>
          <w:rFonts w:ascii="Times New Roman" w:hAnsi="Times New Roman" w:cs="Times New Roman"/>
          <w:sz w:val="24"/>
          <w:szCs w:val="24"/>
        </w:rPr>
        <w:t xml:space="preserve">Samsung, Hotpoint, Von, Ramtons, Whirlpool, Bosch and KitchenAid. </w:t>
      </w:r>
      <w:r w:rsidR="004B2A68">
        <w:rPr>
          <w:rFonts w:ascii="Times New Roman" w:hAnsi="Times New Roman" w:cs="Times New Roman"/>
          <w:sz w:val="24"/>
          <w:szCs w:val="24"/>
        </w:rPr>
        <w:t xml:space="preserve">Joanna chose Samsung as her brand of choice, and she explains, "Most people have recommended Samsung as the brand which has a longer shelf life. The details of its refrigerator are in line with what I require and it is affordable. The outward make up of its refrigerators are appealing and would bring out an aesthetic nature to my kitchen." </w:t>
      </w:r>
    </w:p>
    <w:p w14:paraId="3D273999" w14:textId="77777777" w:rsidR="004B2A68" w:rsidRDefault="00BC3D63" w:rsidP="00822F4D">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After selecting an appropriate brand and type, Joanna purchased the refrigerator immediately since she had the finances at hand and urgently needed it. She said, “I selected a convenient store where I would buy my refrigerator and which seemed to sell the product at a cheaper price and offered good quality customer services.</w:t>
      </w:r>
      <w:r w:rsidR="00C56671">
        <w:rPr>
          <w:rFonts w:ascii="Times New Roman" w:hAnsi="Times New Roman" w:cs="Times New Roman"/>
          <w:sz w:val="24"/>
          <w:szCs w:val="24"/>
        </w:rPr>
        <w:t xml:space="preserve"> There was also an ongoing offer that offered the product at a 20% discount at that store which lured me to buy it at that particular time.”</w:t>
      </w:r>
    </w:p>
    <w:p w14:paraId="24D96A71" w14:textId="77777777" w:rsidR="005D03C9" w:rsidRDefault="005D03C9" w:rsidP="00822F4D">
      <w:pPr>
        <w:spacing w:line="480" w:lineRule="auto"/>
        <w:ind w:firstLine="720"/>
        <w:contextualSpacing/>
        <w:rPr>
          <w:rFonts w:ascii="Times New Roman" w:hAnsi="Times New Roman" w:cs="Times New Roman"/>
          <w:sz w:val="24"/>
          <w:szCs w:val="24"/>
        </w:rPr>
      </w:pPr>
    </w:p>
    <w:p w14:paraId="43D52BF2" w14:textId="77777777" w:rsidR="005D03C9" w:rsidRDefault="005D03C9" w:rsidP="00822F4D">
      <w:pPr>
        <w:spacing w:line="480" w:lineRule="auto"/>
        <w:ind w:firstLine="720"/>
        <w:contextualSpacing/>
        <w:rPr>
          <w:rFonts w:ascii="Times New Roman" w:hAnsi="Times New Roman" w:cs="Times New Roman"/>
          <w:sz w:val="24"/>
          <w:szCs w:val="24"/>
        </w:rPr>
      </w:pPr>
    </w:p>
    <w:p w14:paraId="6403B3E9" w14:textId="77777777" w:rsidR="005D03C9" w:rsidRDefault="005D03C9" w:rsidP="00822F4D">
      <w:pPr>
        <w:spacing w:line="480" w:lineRule="auto"/>
        <w:ind w:firstLine="720"/>
        <w:contextualSpacing/>
        <w:rPr>
          <w:rFonts w:ascii="Times New Roman" w:hAnsi="Times New Roman" w:cs="Times New Roman"/>
          <w:sz w:val="24"/>
          <w:szCs w:val="24"/>
        </w:rPr>
      </w:pPr>
    </w:p>
    <w:p w14:paraId="7D19D90B" w14:textId="77777777" w:rsidR="00D20916" w:rsidRDefault="00BC3D63" w:rsidP="00D20916">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lastRenderedPageBreak/>
        <w:t xml:space="preserve">Joanna says that she has been having the refrigerator for two weeks now, and it is serving her well. "The refrigerator accommodates a lot of food and I am able to keep enough stock for roughly one week or even more. It is well partitioned which has allowed me to store my items in a well-organized manner. It is functioning appropriately and its details are performing just as they were explained. Its energy consumption is moderate and affordable. I really love my new refrigerator which is serving its purpose well.” </w:t>
      </w:r>
    </w:p>
    <w:p w14:paraId="63A86E4F" w14:textId="77777777" w:rsidR="00D20916" w:rsidRDefault="00BC3D63" w:rsidP="00D20916">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Out of the excellent service that the newly purchased refrigerator is offering Joanna, she has decided to share it with her friends. "I have given feedback to everyone who gave me recommendations for this type of fridge. I have also recommended it to my friends who are yet to purchase one. I have shared this wonderful experience with my family and friends." Joanna said that the refrigerator was worth purchasing and has made her life </w:t>
      </w:r>
      <w:r w:rsidR="00803F51">
        <w:rPr>
          <w:rFonts w:ascii="Times New Roman" w:hAnsi="Times New Roman" w:cs="Times New Roman"/>
          <w:sz w:val="24"/>
          <w:szCs w:val="24"/>
        </w:rPr>
        <w:t>easier</w:t>
      </w:r>
      <w:r>
        <w:rPr>
          <w:rFonts w:ascii="Times New Roman" w:hAnsi="Times New Roman" w:cs="Times New Roman"/>
          <w:sz w:val="24"/>
          <w:szCs w:val="24"/>
        </w:rPr>
        <w:t xml:space="preserve"> and happier. She said, </w:t>
      </w:r>
      <w:r w:rsidR="00803F51">
        <w:rPr>
          <w:rFonts w:ascii="Times New Roman" w:hAnsi="Times New Roman" w:cs="Times New Roman"/>
          <w:sz w:val="24"/>
          <w:szCs w:val="24"/>
        </w:rPr>
        <w:t>“I</w:t>
      </w:r>
      <w:r>
        <w:rPr>
          <w:rFonts w:ascii="Times New Roman" w:hAnsi="Times New Roman" w:cs="Times New Roman"/>
          <w:sz w:val="24"/>
          <w:szCs w:val="24"/>
        </w:rPr>
        <w:t xml:space="preserve"> think I made the right decision when buying this fridge.” </w:t>
      </w:r>
    </w:p>
    <w:p w14:paraId="4F9CBB84" w14:textId="77777777" w:rsidR="00B64627" w:rsidRDefault="00B64627" w:rsidP="00822F4D">
      <w:pPr>
        <w:spacing w:line="480" w:lineRule="auto"/>
        <w:ind w:firstLine="720"/>
        <w:contextualSpacing/>
        <w:rPr>
          <w:rFonts w:ascii="Times New Roman" w:hAnsi="Times New Roman" w:cs="Times New Roman"/>
          <w:sz w:val="24"/>
          <w:szCs w:val="24"/>
        </w:rPr>
      </w:pPr>
    </w:p>
    <w:p w14:paraId="4AD2A998" w14:textId="77777777" w:rsidR="0060105C" w:rsidRPr="00852266" w:rsidRDefault="0060105C" w:rsidP="0060105C">
      <w:pPr>
        <w:spacing w:line="480" w:lineRule="auto"/>
        <w:contextualSpacing/>
        <w:rPr>
          <w:rFonts w:ascii="Times New Roman" w:hAnsi="Times New Roman" w:cs="Times New Roman"/>
          <w:sz w:val="24"/>
          <w:szCs w:val="24"/>
        </w:rPr>
      </w:pPr>
    </w:p>
    <w:p w14:paraId="0EC1029D" w14:textId="77777777" w:rsidR="00852266" w:rsidRPr="00852266" w:rsidRDefault="00852266">
      <w:pPr>
        <w:spacing w:line="480" w:lineRule="auto"/>
        <w:contextualSpacing/>
        <w:jc w:val="center"/>
        <w:rPr>
          <w:rFonts w:ascii="Times New Roman" w:hAnsi="Times New Roman" w:cs="Times New Roman"/>
          <w:sz w:val="24"/>
          <w:szCs w:val="24"/>
        </w:rPr>
      </w:pPr>
    </w:p>
    <w:sectPr w:rsidR="00852266" w:rsidRPr="00852266" w:rsidSect="009F647A">
      <w:headerReference w:type="default" r:id="rId7"/>
      <w:headerReference w:type="firs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33260" w14:textId="77777777" w:rsidR="008B7227" w:rsidRDefault="008B7227">
      <w:pPr>
        <w:spacing w:after="0" w:line="240" w:lineRule="auto"/>
      </w:pPr>
      <w:r>
        <w:separator/>
      </w:r>
    </w:p>
  </w:endnote>
  <w:endnote w:type="continuationSeparator" w:id="0">
    <w:p w14:paraId="6189FA7E" w14:textId="77777777" w:rsidR="008B7227" w:rsidRDefault="008B7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81C2C" w14:textId="77777777" w:rsidR="008B7227" w:rsidRDefault="008B7227">
      <w:pPr>
        <w:spacing w:after="0" w:line="240" w:lineRule="auto"/>
      </w:pPr>
      <w:r>
        <w:separator/>
      </w:r>
    </w:p>
  </w:footnote>
  <w:footnote w:type="continuationSeparator" w:id="0">
    <w:p w14:paraId="4BBA1BFC" w14:textId="77777777" w:rsidR="008B7227" w:rsidRDefault="008B72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566603"/>
      <w:docPartObj>
        <w:docPartGallery w:val="Page Numbers (Top of Page)"/>
        <w:docPartUnique/>
      </w:docPartObj>
    </w:sdtPr>
    <w:sdtEndPr>
      <w:rPr>
        <w:noProof/>
      </w:rPr>
    </w:sdtEndPr>
    <w:sdtContent>
      <w:p w14:paraId="4229F9F2" w14:textId="77777777" w:rsidR="00803F51" w:rsidRDefault="00BC3D63">
        <w:pPr>
          <w:pStyle w:val="Header"/>
          <w:jc w:val="right"/>
        </w:pPr>
        <w:r>
          <w:rPr>
            <w:rFonts w:ascii="Times New Roman" w:hAnsi="Times New Roman" w:cs="Times New Roman"/>
            <w:sz w:val="24"/>
            <w:szCs w:val="24"/>
          </w:rPr>
          <w:t xml:space="preserve"> BUYER BEHAVIOR</w:t>
        </w:r>
        <w:r>
          <w:rPr>
            <w:rFonts w:ascii="Times New Roman" w:hAnsi="Times New Roman" w:cs="Times New Roman"/>
            <w:sz w:val="24"/>
            <w:szCs w:val="24"/>
          </w:rPr>
          <w:tab/>
        </w:r>
        <w:r>
          <w:rPr>
            <w:rFonts w:ascii="Times New Roman" w:hAnsi="Times New Roman" w:cs="Times New Roman"/>
            <w:sz w:val="24"/>
            <w:szCs w:val="24"/>
          </w:rPr>
          <w:tab/>
        </w:r>
        <w:r>
          <w:fldChar w:fldCharType="begin"/>
        </w:r>
        <w:r>
          <w:instrText xml:space="preserve"> PAGE   \* MERGEFORMAT </w:instrText>
        </w:r>
        <w:r>
          <w:fldChar w:fldCharType="separate"/>
        </w:r>
        <w:r>
          <w:rPr>
            <w:noProof/>
          </w:rPr>
          <w:t>3</w:t>
        </w:r>
        <w:r>
          <w:rPr>
            <w:noProof/>
          </w:rPr>
          <w:fldChar w:fldCharType="end"/>
        </w:r>
      </w:p>
    </w:sdtContent>
  </w:sdt>
  <w:p w14:paraId="5F668604" w14:textId="77777777" w:rsidR="00803F51" w:rsidRDefault="00803F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522341"/>
      <w:docPartObj>
        <w:docPartGallery w:val="Page Numbers (Top of Page)"/>
        <w:docPartUnique/>
      </w:docPartObj>
    </w:sdtPr>
    <w:sdtEndPr>
      <w:rPr>
        <w:noProof/>
      </w:rPr>
    </w:sdtEndPr>
    <w:sdtContent>
      <w:p w14:paraId="7FF2F1FE" w14:textId="77777777" w:rsidR="00803F51" w:rsidRDefault="00BC3D63">
        <w:pPr>
          <w:pStyle w:val="Header"/>
          <w:jc w:val="right"/>
        </w:pPr>
        <w:r>
          <w:rPr>
            <w:rFonts w:ascii="Times New Roman" w:hAnsi="Times New Roman" w:cs="Times New Roman"/>
            <w:sz w:val="24"/>
            <w:szCs w:val="24"/>
          </w:rPr>
          <w:t>Running head: BUYER BEHAVIOR</w:t>
        </w:r>
        <w:r>
          <w:rPr>
            <w:rFonts w:ascii="Times New Roman" w:hAnsi="Times New Roman" w:cs="Times New Roman"/>
            <w:sz w:val="24"/>
            <w:szCs w:val="24"/>
          </w:rPr>
          <w:tab/>
        </w:r>
        <w:r>
          <w:rPr>
            <w:rFonts w:ascii="Times New Roman" w:hAnsi="Times New Roman" w:cs="Times New Roman"/>
            <w:sz w:val="24"/>
            <w:szCs w:val="24"/>
          </w:rPr>
          <w:tab/>
        </w:r>
        <w:r>
          <w:fldChar w:fldCharType="begin"/>
        </w:r>
        <w:r>
          <w:instrText xml:space="preserve"> PAGE   \* MERGEFORMAT </w:instrText>
        </w:r>
        <w:r>
          <w:fldChar w:fldCharType="separate"/>
        </w:r>
        <w:r>
          <w:rPr>
            <w:noProof/>
          </w:rPr>
          <w:t>1</w:t>
        </w:r>
        <w:r>
          <w:rPr>
            <w:noProof/>
          </w:rPr>
          <w:fldChar w:fldCharType="end"/>
        </w:r>
      </w:p>
    </w:sdtContent>
  </w:sdt>
  <w:p w14:paraId="263A9EFA" w14:textId="77777777" w:rsidR="00803F51" w:rsidRDefault="00803F5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266"/>
    <w:rsid w:val="004B2A68"/>
    <w:rsid w:val="004B7083"/>
    <w:rsid w:val="004D64BC"/>
    <w:rsid w:val="005D03C9"/>
    <w:rsid w:val="0060105C"/>
    <w:rsid w:val="00732E3F"/>
    <w:rsid w:val="00761E16"/>
    <w:rsid w:val="007A3C59"/>
    <w:rsid w:val="007F5BB4"/>
    <w:rsid w:val="00803F51"/>
    <w:rsid w:val="00822F4D"/>
    <w:rsid w:val="00852266"/>
    <w:rsid w:val="00855AB7"/>
    <w:rsid w:val="008B7227"/>
    <w:rsid w:val="009226F0"/>
    <w:rsid w:val="009F647A"/>
    <w:rsid w:val="00AE617E"/>
    <w:rsid w:val="00B64627"/>
    <w:rsid w:val="00BA0F5C"/>
    <w:rsid w:val="00BC3D63"/>
    <w:rsid w:val="00BC53D3"/>
    <w:rsid w:val="00C56671"/>
    <w:rsid w:val="00C96CC4"/>
    <w:rsid w:val="00D20916"/>
    <w:rsid w:val="00D61D2D"/>
    <w:rsid w:val="00DE2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818E2"/>
  <w15:chartTrackingRefBased/>
  <w15:docId w15:val="{B4702B9B-2667-46F7-83E4-11B41161A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3F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3F51"/>
  </w:style>
  <w:style w:type="paragraph" w:styleId="Footer">
    <w:name w:val="footer"/>
    <w:basedOn w:val="Normal"/>
    <w:link w:val="FooterChar"/>
    <w:uiPriority w:val="99"/>
    <w:unhideWhenUsed/>
    <w:rsid w:val="00803F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3F51"/>
  </w:style>
  <w:style w:type="paragraph" w:styleId="NoSpacing">
    <w:name w:val="No Spacing"/>
    <w:link w:val="NoSpacingChar"/>
    <w:uiPriority w:val="1"/>
    <w:qFormat/>
    <w:rsid w:val="009F647A"/>
    <w:pPr>
      <w:spacing w:after="0" w:line="240" w:lineRule="auto"/>
    </w:pPr>
    <w:rPr>
      <w:rFonts w:eastAsiaTheme="minorEastAsia"/>
      <w:lang w:eastAsia="zh-CN"/>
    </w:rPr>
  </w:style>
  <w:style w:type="character" w:customStyle="1" w:styleId="NoSpacingChar">
    <w:name w:val="No Spacing Char"/>
    <w:basedOn w:val="DefaultParagraphFont"/>
    <w:link w:val="NoSpacing"/>
    <w:uiPriority w:val="1"/>
    <w:rsid w:val="009F647A"/>
    <w:rPr>
      <w:rFonts w:eastAsiaTheme="minorEastAsi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2021-10-21T00:00:00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659</Words>
  <Characters>3759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BUYER BEHAVIOUR</dc:title>
  <dc:creator>SHREYA PUNJ</dc:creator>
  <cp:lastModifiedBy>shreya Punj</cp:lastModifiedBy>
  <cp:revision>2</cp:revision>
  <dcterms:created xsi:type="dcterms:W3CDTF">2025-12-10T20:58:00Z</dcterms:created>
  <dcterms:modified xsi:type="dcterms:W3CDTF">2025-12-10T20:58:00Z</dcterms:modified>
</cp:coreProperties>
</file>