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6B14DB">
      <w:pPr>
        <w:rPr>
          <w:b/>
          <w:sz w:val="48"/>
          <w:szCs w:val="48"/>
          <w:highlight w:val="lightGray"/>
        </w:rPr>
      </w:pPr>
      <w:r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1B5891" w:rsidRDefault="001B5891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>
        <w:rPr>
          <w:b/>
          <w:sz w:val="32"/>
          <w:szCs w:val="32"/>
          <w:highlight w:val="lightGray"/>
        </w:rPr>
        <w:t xml:space="preserve"> </w:t>
      </w:r>
      <w:proofErr w:type="spellStart"/>
      <w:r w:rsidR="00E41688">
        <w:rPr>
          <w:b/>
          <w:sz w:val="32"/>
          <w:szCs w:val="32"/>
          <w:highlight w:val="lightGray"/>
        </w:rPr>
        <w:t>Bootcamp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E41688">
        <w:rPr>
          <w:b/>
          <w:sz w:val="32"/>
          <w:szCs w:val="32"/>
          <w:highlight w:val="lightGray"/>
        </w:rPr>
        <w:t xml:space="preserve"> - 3</w:t>
      </w:r>
    </w:p>
    <w:p w:rsidR="001B5891" w:rsidRDefault="001B5891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1 question from Section A and 1 question from section B</w:t>
      </w:r>
    </w:p>
    <w:p w:rsidR="001B5891" w:rsidRPr="001B5891" w:rsidRDefault="001B5891">
      <w:pPr>
        <w:rPr>
          <w:b/>
          <w:sz w:val="32"/>
          <w:szCs w:val="32"/>
          <w:highlight w:val="yellow"/>
        </w:rPr>
      </w:pPr>
      <w:r w:rsidRPr="001B5891">
        <w:rPr>
          <w:b/>
          <w:sz w:val="32"/>
          <w:szCs w:val="32"/>
          <w:highlight w:val="yellow"/>
        </w:rPr>
        <w:t>============</w:t>
      </w:r>
    </w:p>
    <w:p w:rsidR="009025A4" w:rsidRDefault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33553D">
        <w:rPr>
          <w:b/>
          <w:sz w:val="32"/>
          <w:szCs w:val="32"/>
          <w:highlight w:val="lightGray"/>
        </w:rPr>
        <w:t xml:space="preserve"> A</w:t>
      </w:r>
      <w:r w:rsidRPr="009B2F23">
        <w:rPr>
          <w:b/>
          <w:sz w:val="32"/>
          <w:szCs w:val="32"/>
          <w:highlight w:val="lightGray"/>
        </w:rPr>
        <w:t>: Machine Learning [Marks 30]</w:t>
      </w:r>
    </w:p>
    <w:p w:rsidR="0049478B" w:rsidRPr="00284CA3" w:rsidRDefault="00284CA3">
      <w:pPr>
        <w:rPr>
          <w:rFonts w:cstheme="minorHAnsi"/>
          <w:sz w:val="32"/>
          <w:szCs w:val="32"/>
        </w:rPr>
      </w:pPr>
      <w:r w:rsidRPr="00284CA3">
        <w:rPr>
          <w:rFonts w:cstheme="minorHAnsi"/>
          <w:sz w:val="32"/>
          <w:szCs w:val="32"/>
          <w:highlight w:val="yellow"/>
        </w:rPr>
        <w:t>Classification/</w:t>
      </w:r>
      <w:r w:rsidR="0049478B" w:rsidRPr="00284CA3">
        <w:rPr>
          <w:rFonts w:cstheme="minorHAnsi"/>
          <w:sz w:val="32"/>
          <w:szCs w:val="32"/>
          <w:highlight w:val="yellow"/>
        </w:rPr>
        <w:t>Regression</w:t>
      </w:r>
      <w:r w:rsidR="001C43C6" w:rsidRPr="00284CA3">
        <w:rPr>
          <w:rFonts w:cstheme="minorHAnsi"/>
          <w:sz w:val="32"/>
          <w:szCs w:val="32"/>
        </w:rPr>
        <w:t>….? Open to any ML</w:t>
      </w:r>
    </w:p>
    <w:p w:rsidR="00A34507" w:rsidRDefault="00A34507" w:rsidP="0033553D">
      <w:pPr>
        <w:ind w:left="720"/>
        <w:rPr>
          <w:sz w:val="32"/>
          <w:szCs w:val="32"/>
        </w:rPr>
      </w:pPr>
      <w:r>
        <w:rPr>
          <w:sz w:val="32"/>
          <w:szCs w:val="32"/>
        </w:rPr>
        <w:t>Dataset:</w:t>
      </w:r>
    </w:p>
    <w:p w:rsidR="007B4C9A" w:rsidRDefault="007B4C9A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Kindly see: “</w:t>
      </w:r>
      <w:r w:rsidR="00417282" w:rsidRPr="00417282">
        <w:rPr>
          <w:noProof/>
          <w:sz w:val="32"/>
          <w:szCs w:val="32"/>
        </w:rPr>
        <w:t>US houuse price of 10 states.csv</w:t>
      </w:r>
      <w:r>
        <w:rPr>
          <w:noProof/>
          <w:sz w:val="32"/>
          <w:szCs w:val="32"/>
        </w:rPr>
        <w:t>”</w:t>
      </w:r>
    </w:p>
    <w:p w:rsidR="00417282" w:rsidRPr="00417282" w:rsidRDefault="00417282" w:rsidP="00417282">
      <w:pPr>
        <w:rPr>
          <w:sz w:val="32"/>
          <w:szCs w:val="32"/>
        </w:rPr>
      </w:pPr>
      <w:r w:rsidRPr="00417282">
        <w:rPr>
          <w:sz w:val="32"/>
          <w:szCs w:val="32"/>
        </w:rPr>
        <w:t>12000 house price list from 10 states of USA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About Dataset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This dataset provides 12,000 raw residential property listings from 10 states across the USA, designed primarily for data cleaning and preprocessing practice. It includes key features such as: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Property size: Includes square footage and lot area (acres).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Bedrooms and Bathrooms: Total number of rooms in each category.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Price: The listed selling price of the property.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Broker Information: Details about the broker or listing agent.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Location: Street address, city, state, and ZIP code.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 xml:space="preserve">The dataset presents common real-world challenges like missing values, inconsistent formats (e.g., varying units for property sizes), and </w:t>
      </w:r>
      <w:r w:rsidRPr="00417282">
        <w:rPr>
          <w:sz w:val="32"/>
          <w:szCs w:val="32"/>
        </w:rPr>
        <w:lastRenderedPageBreak/>
        <w:t>unstructured data entries. This makes it an excellent resource for mastering data preprocessing techniques.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</w:p>
    <w:p w:rsidR="00417282" w:rsidRP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Moreover, the dataset is suitable for building machine learning models to predict house prices, allowing users to explore feature engineering, regression models, and real estate market analysis.</w:t>
      </w:r>
    </w:p>
    <w:p w:rsidR="00417282" w:rsidRPr="00417282" w:rsidRDefault="00417282" w:rsidP="00417282">
      <w:pPr>
        <w:spacing w:after="0"/>
        <w:rPr>
          <w:sz w:val="32"/>
          <w:szCs w:val="32"/>
        </w:rPr>
      </w:pPr>
    </w:p>
    <w:p w:rsidR="00417282" w:rsidRDefault="00417282" w:rsidP="00417282">
      <w:pPr>
        <w:spacing w:after="0"/>
        <w:rPr>
          <w:sz w:val="32"/>
          <w:szCs w:val="32"/>
        </w:rPr>
      </w:pPr>
      <w:r w:rsidRPr="00417282">
        <w:rPr>
          <w:sz w:val="32"/>
          <w:szCs w:val="32"/>
        </w:rPr>
        <w:t>Whether you're looking to refine your data preparation skills or dive into predictive modeling, this dataset is an ideal starting point.</w:t>
      </w:r>
    </w:p>
    <w:p w:rsidR="00417282" w:rsidRDefault="00417282" w:rsidP="00417282">
      <w:pPr>
        <w:rPr>
          <w:sz w:val="32"/>
          <w:szCs w:val="32"/>
        </w:rPr>
      </w:pPr>
      <w:r>
        <w:rPr>
          <w:sz w:val="32"/>
          <w:szCs w:val="32"/>
        </w:rPr>
        <w:t>File: “</w:t>
      </w:r>
      <w:r w:rsidRPr="00417282">
        <w:rPr>
          <w:sz w:val="32"/>
          <w:szCs w:val="32"/>
        </w:rPr>
        <w:t xml:space="preserve">US </w:t>
      </w:r>
      <w:proofErr w:type="spellStart"/>
      <w:r w:rsidRPr="00417282">
        <w:rPr>
          <w:sz w:val="32"/>
          <w:szCs w:val="32"/>
        </w:rPr>
        <w:t>houuse</w:t>
      </w:r>
      <w:proofErr w:type="spellEnd"/>
      <w:r w:rsidRPr="00417282">
        <w:rPr>
          <w:sz w:val="32"/>
          <w:szCs w:val="32"/>
        </w:rPr>
        <w:t xml:space="preserve"> price of 10 states.csv</w:t>
      </w:r>
      <w:r>
        <w:rPr>
          <w:sz w:val="32"/>
          <w:szCs w:val="32"/>
        </w:rPr>
        <w:t>”</w:t>
      </w:r>
    </w:p>
    <w:p w:rsidR="00417282" w:rsidRDefault="00417282" w:rsidP="00417282">
      <w:pPr>
        <w:rPr>
          <w:sz w:val="32"/>
          <w:szCs w:val="32"/>
        </w:rPr>
      </w:pPr>
    </w:p>
    <w:p w:rsidR="009B2F23" w:rsidRDefault="009B2F23">
      <w:pPr>
        <w:rPr>
          <w:sz w:val="52"/>
          <w:szCs w:val="52"/>
        </w:rPr>
      </w:pPr>
      <w:r w:rsidRPr="0049478B">
        <w:rPr>
          <w:sz w:val="52"/>
          <w:szCs w:val="52"/>
        </w:rPr>
        <w:t xml:space="preserve">Or </w:t>
      </w:r>
    </w:p>
    <w:p w:rsidR="0049478B" w:rsidRPr="00384BC7" w:rsidRDefault="0049478B">
      <w:pPr>
        <w:rPr>
          <w:sz w:val="32"/>
          <w:szCs w:val="32"/>
        </w:rPr>
      </w:pPr>
      <w:r w:rsidRPr="00384BC7">
        <w:rPr>
          <w:sz w:val="32"/>
          <w:szCs w:val="32"/>
          <w:highlight w:val="yellow"/>
        </w:rPr>
        <w:t>Classification</w:t>
      </w:r>
      <w:r w:rsidR="00384BC7" w:rsidRPr="00384BC7">
        <w:rPr>
          <w:sz w:val="32"/>
          <w:szCs w:val="32"/>
        </w:rPr>
        <w:t>/Regression…?</w:t>
      </w:r>
    </w:p>
    <w:p w:rsidR="0033553D" w:rsidRPr="00384BC7" w:rsidRDefault="001B5891" w:rsidP="00384BC7">
      <w:pPr>
        <w:spacing w:after="0"/>
        <w:rPr>
          <w:rFonts w:cstheme="minorHAnsi"/>
          <w:sz w:val="24"/>
          <w:szCs w:val="24"/>
        </w:rPr>
      </w:pPr>
      <w:r w:rsidRPr="001B5891">
        <w:rPr>
          <w:sz w:val="32"/>
          <w:szCs w:val="32"/>
        </w:rPr>
        <w:t>See File attached with name</w:t>
      </w:r>
      <w:r>
        <w:rPr>
          <w:sz w:val="32"/>
          <w:szCs w:val="32"/>
        </w:rPr>
        <w:t xml:space="preserve"> “</w:t>
      </w:r>
      <w:r w:rsidR="00384BC7" w:rsidRPr="00384BC7">
        <w:rPr>
          <w:sz w:val="32"/>
          <w:szCs w:val="32"/>
        </w:rPr>
        <w:t>User Car Prices Barcelona 2022</w:t>
      </w:r>
      <w:r>
        <w:rPr>
          <w:sz w:val="32"/>
          <w:szCs w:val="32"/>
        </w:rPr>
        <w:t>”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r w:rsidRPr="00384BC7">
        <w:rPr>
          <w:rFonts w:eastAsia="Times New Roman" w:cstheme="minorHAnsi"/>
          <w:bCs/>
          <w:color w:val="202124"/>
          <w:sz w:val="24"/>
          <w:szCs w:val="24"/>
        </w:rPr>
        <w:t>Dataset that contains information on the different second-hand cars that were for sale on the www.flexicar.es website for the province of Barcelona as of April 8, 2022.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790 cars are included in the dataset, being the cars that were for sale on the </w:t>
      </w:r>
      <w:proofErr w:type="spellStart"/>
      <w:r w:rsidRPr="00384BC7">
        <w:rPr>
          <w:rFonts w:eastAsia="Times New Roman" w:cstheme="minorHAnsi"/>
          <w:bCs/>
          <w:color w:val="202124"/>
          <w:sz w:val="24"/>
          <w:szCs w:val="24"/>
        </w:rPr>
        <w:t>Flexicar</w:t>
      </w:r>
      <w:proofErr w:type="spell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website for the province of Barcelona at the time of extraction, described by the following attributes: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brand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car brand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model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car model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price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car price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engine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car engine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year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production year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mileage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car mileage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fuel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fuel type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gearbox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gearbox type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  <w:proofErr w:type="gramStart"/>
      <w:r w:rsidRPr="00384BC7">
        <w:rPr>
          <w:rFonts w:eastAsia="Times New Roman" w:cstheme="minorHAnsi"/>
          <w:bCs/>
          <w:color w:val="202124"/>
          <w:sz w:val="24"/>
          <w:szCs w:val="24"/>
        </w:rPr>
        <w:t>location</w:t>
      </w:r>
      <w:proofErr w:type="gramEnd"/>
      <w:r w:rsidRPr="00384BC7">
        <w:rPr>
          <w:rFonts w:eastAsia="Times New Roman" w:cstheme="minorHAnsi"/>
          <w:bCs/>
          <w:color w:val="202124"/>
          <w:sz w:val="24"/>
          <w:szCs w:val="24"/>
        </w:rPr>
        <w:t xml:space="preserve"> - car location</w:t>
      </w:r>
    </w:p>
    <w:p w:rsidR="00384BC7" w:rsidRPr="00384BC7" w:rsidRDefault="00384BC7" w:rsidP="00384BC7">
      <w:pPr>
        <w:spacing w:after="0"/>
        <w:rPr>
          <w:rFonts w:eastAsia="Times New Roman" w:cstheme="minorHAnsi"/>
          <w:bCs/>
          <w:color w:val="202124"/>
          <w:sz w:val="24"/>
          <w:szCs w:val="24"/>
        </w:rPr>
      </w:pPr>
    </w:p>
    <w:p w:rsidR="0049478B" w:rsidRPr="00384BC7" w:rsidRDefault="00384BC7" w:rsidP="00384BC7">
      <w:pPr>
        <w:spacing w:after="0"/>
        <w:rPr>
          <w:rFonts w:cstheme="minorHAnsi"/>
          <w:sz w:val="24"/>
          <w:szCs w:val="24"/>
        </w:rPr>
      </w:pPr>
      <w:r w:rsidRPr="00384BC7">
        <w:rPr>
          <w:rFonts w:eastAsia="Times New Roman" w:cstheme="minorHAnsi"/>
          <w:bCs/>
          <w:color w:val="202124"/>
          <w:sz w:val="24"/>
          <w:szCs w:val="24"/>
        </w:rPr>
        <w:t>Image: https://pixabay.com/photos/fiat-500-automobile-trees-4322521/</w:t>
      </w:r>
    </w:p>
    <w:p w:rsidR="00A34507" w:rsidRDefault="00A34507" w:rsidP="00384BC7">
      <w:pPr>
        <w:spacing w:after="0"/>
        <w:rPr>
          <w:sz w:val="32"/>
          <w:szCs w:val="32"/>
        </w:rPr>
      </w:pPr>
    </w:p>
    <w:p w:rsidR="00A34507" w:rsidRDefault="00A34507">
      <w:pPr>
        <w:rPr>
          <w:sz w:val="32"/>
          <w:szCs w:val="32"/>
        </w:rPr>
      </w:pPr>
    </w:p>
    <w:p w:rsidR="009B2F23" w:rsidRPr="00417282" w:rsidRDefault="006B14DB">
      <w:pPr>
        <w:rPr>
          <w:sz w:val="32"/>
          <w:szCs w:val="32"/>
          <w:highlight w:val="yellow"/>
        </w:rPr>
      </w:pPr>
      <w:r w:rsidRPr="00417282">
        <w:rPr>
          <w:sz w:val="32"/>
          <w:szCs w:val="32"/>
          <w:highlight w:val="yellow"/>
        </w:rPr>
        <w:t xml:space="preserve">Steps - </w:t>
      </w:r>
      <w:r w:rsidR="009B2F23" w:rsidRPr="00417282">
        <w:rPr>
          <w:sz w:val="32"/>
          <w:szCs w:val="32"/>
          <w:highlight w:val="yellow"/>
        </w:rPr>
        <w:t>TO Do:</w:t>
      </w:r>
      <w:r w:rsidRPr="00417282">
        <w:rPr>
          <w:highlight w:val="yellow"/>
        </w:rPr>
        <w:t xml:space="preserve"> </w:t>
      </w:r>
      <w:proofErr w:type="gramStart"/>
      <w:r w:rsidRPr="00417282">
        <w:rPr>
          <w:sz w:val="32"/>
          <w:szCs w:val="32"/>
          <w:highlight w:val="yellow"/>
        </w:rPr>
        <w:t>[ Neat</w:t>
      </w:r>
      <w:proofErr w:type="gramEnd"/>
      <w:r w:rsidRPr="00417282">
        <w:rPr>
          <w:sz w:val="32"/>
          <w:szCs w:val="32"/>
          <w:highlight w:val="yellow"/>
        </w:rPr>
        <w:t>, Clean, well-documented code]</w:t>
      </w:r>
    </w:p>
    <w:p w:rsidR="009B2F23" w:rsidRPr="00417282" w:rsidRDefault="009B2F23">
      <w:pPr>
        <w:rPr>
          <w:sz w:val="32"/>
          <w:szCs w:val="32"/>
          <w:highlight w:val="yellow"/>
        </w:rPr>
      </w:pPr>
      <w:r w:rsidRPr="00417282">
        <w:rPr>
          <w:sz w:val="32"/>
          <w:szCs w:val="32"/>
          <w:highlight w:val="yellow"/>
        </w:rPr>
        <w:t xml:space="preserve">Loading in </w:t>
      </w:r>
      <w:proofErr w:type="spellStart"/>
      <w:r w:rsidRPr="00417282">
        <w:rPr>
          <w:sz w:val="32"/>
          <w:szCs w:val="32"/>
          <w:highlight w:val="yellow"/>
        </w:rPr>
        <w:t>DataFrame</w:t>
      </w:r>
      <w:proofErr w:type="spellEnd"/>
      <w:r w:rsidRPr="00417282">
        <w:rPr>
          <w:sz w:val="32"/>
          <w:szCs w:val="32"/>
          <w:highlight w:val="yellow"/>
        </w:rPr>
        <w:t>, Perform “Descriptive Statistics” Max- Operation</w:t>
      </w:r>
      <w:r w:rsidR="006B14DB" w:rsidRPr="00417282">
        <w:rPr>
          <w:sz w:val="32"/>
          <w:szCs w:val="32"/>
          <w:highlight w:val="yellow"/>
        </w:rPr>
        <w:t>s</w:t>
      </w:r>
      <w:r w:rsidRPr="00417282">
        <w:rPr>
          <w:sz w:val="32"/>
          <w:szCs w:val="32"/>
          <w:highlight w:val="yellow"/>
        </w:rPr>
        <w:t xml:space="preserve">, </w:t>
      </w:r>
      <w:r w:rsidR="006B14DB" w:rsidRPr="00417282">
        <w:rPr>
          <w:sz w:val="32"/>
          <w:szCs w:val="32"/>
          <w:highlight w:val="yellow"/>
        </w:rPr>
        <w:t xml:space="preserve">Input data analysis based on </w:t>
      </w:r>
      <w:proofErr w:type="spellStart"/>
      <w:r w:rsidR="006B14DB" w:rsidRPr="00417282">
        <w:rPr>
          <w:sz w:val="32"/>
          <w:szCs w:val="32"/>
          <w:highlight w:val="yellow"/>
        </w:rPr>
        <w:t>seaborn</w:t>
      </w:r>
      <w:proofErr w:type="spellEnd"/>
      <w:r w:rsidR="006B14DB" w:rsidRPr="00417282">
        <w:rPr>
          <w:sz w:val="32"/>
          <w:szCs w:val="32"/>
          <w:highlight w:val="yellow"/>
        </w:rPr>
        <w:t xml:space="preserve">, </w:t>
      </w:r>
      <w:proofErr w:type="gramStart"/>
      <w:r w:rsidR="006B14DB" w:rsidRPr="00417282">
        <w:rPr>
          <w:sz w:val="32"/>
          <w:szCs w:val="32"/>
          <w:highlight w:val="yellow"/>
        </w:rPr>
        <w:t>Performing</w:t>
      </w:r>
      <w:proofErr w:type="gramEnd"/>
      <w:r w:rsidR="006B14DB" w:rsidRPr="00417282">
        <w:rPr>
          <w:sz w:val="32"/>
          <w:szCs w:val="32"/>
          <w:highlight w:val="yellow"/>
        </w:rPr>
        <w:t xml:space="preserve"> core operation of SK Learn, Perform metric analysis</w:t>
      </w:r>
    </w:p>
    <w:p w:rsidR="006B14DB" w:rsidRDefault="006B14DB">
      <w:pPr>
        <w:rPr>
          <w:sz w:val="32"/>
          <w:szCs w:val="32"/>
        </w:rPr>
      </w:pPr>
      <w:r w:rsidRPr="00417282">
        <w:rPr>
          <w:sz w:val="32"/>
          <w:szCs w:val="32"/>
          <w:highlight w:val="yellow"/>
        </w:rPr>
        <w:t xml:space="preserve">[10 Marks for </w:t>
      </w:r>
      <w:r w:rsidR="005D12EF" w:rsidRPr="00417282">
        <w:rPr>
          <w:sz w:val="32"/>
          <w:szCs w:val="32"/>
          <w:highlight w:val="yellow"/>
        </w:rPr>
        <w:t xml:space="preserve">exceptional </w:t>
      </w:r>
      <w:r w:rsidRPr="00417282">
        <w:rPr>
          <w:sz w:val="32"/>
          <w:szCs w:val="32"/>
          <w:highlight w:val="yellow"/>
        </w:rPr>
        <w:t>creative deep data analytical skills demonstration</w:t>
      </w:r>
      <w:r w:rsidR="00E56D8F" w:rsidRPr="00417282">
        <w:rPr>
          <w:sz w:val="32"/>
          <w:szCs w:val="32"/>
          <w:highlight w:val="yellow"/>
        </w:rPr>
        <w:t>. For standard implementation – these marks will NOT be given.</w:t>
      </w:r>
      <w:r w:rsidRPr="00417282">
        <w:rPr>
          <w:sz w:val="32"/>
          <w:szCs w:val="32"/>
          <w:highlight w:val="yellow"/>
        </w:rPr>
        <w:t>]</w:t>
      </w:r>
    </w:p>
    <w:p w:rsidR="0022244D" w:rsidRPr="0022244D" w:rsidRDefault="0022244D">
      <w:pPr>
        <w:rPr>
          <w:color w:val="FF0000"/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 w:rsidR="00D96D6C">
        <w:rPr>
          <w:color w:val="FF0000"/>
          <w:sz w:val="32"/>
          <w:szCs w:val="32"/>
          <w:highlight w:val="yellow"/>
        </w:rPr>
        <w:t xml:space="preserve"> </w:t>
      </w:r>
      <w:proofErr w:type="gramStart"/>
      <w:r w:rsidR="00D96D6C">
        <w:rPr>
          <w:color w:val="FF0000"/>
          <w:sz w:val="32"/>
          <w:szCs w:val="32"/>
          <w:highlight w:val="yellow"/>
        </w:rPr>
        <w:t>or</w:t>
      </w:r>
      <w:proofErr w:type="gramEnd"/>
      <w:r w:rsidR="00D96D6C">
        <w:rPr>
          <w:color w:val="FF0000"/>
          <w:sz w:val="32"/>
          <w:szCs w:val="32"/>
          <w:highlight w:val="yellow"/>
        </w:rPr>
        <w:t xml:space="preserve">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</w:p>
    <w:p w:rsidR="0022244D" w:rsidRDefault="0022244D">
      <w:pPr>
        <w:rPr>
          <w:sz w:val="32"/>
          <w:szCs w:val="32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9B2F23" w:rsidRDefault="009B2F23" w:rsidP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EE5851">
        <w:rPr>
          <w:b/>
          <w:sz w:val="32"/>
          <w:szCs w:val="32"/>
          <w:highlight w:val="lightGray"/>
        </w:rPr>
        <w:t xml:space="preserve"> B</w:t>
      </w:r>
      <w:r w:rsidRPr="009B2F23">
        <w:rPr>
          <w:b/>
          <w:sz w:val="32"/>
          <w:szCs w:val="32"/>
          <w:highlight w:val="lightGray"/>
        </w:rPr>
        <w:t xml:space="preserve">: Deep </w:t>
      </w:r>
      <w:r w:rsidR="006B14DB" w:rsidRPr="009B2F23">
        <w:rPr>
          <w:b/>
          <w:sz w:val="32"/>
          <w:szCs w:val="32"/>
          <w:highlight w:val="lightGray"/>
        </w:rPr>
        <w:t>Learning [</w:t>
      </w:r>
      <w:r w:rsidRPr="009B2F23">
        <w:rPr>
          <w:b/>
          <w:sz w:val="32"/>
          <w:szCs w:val="32"/>
          <w:highlight w:val="lightGray"/>
        </w:rPr>
        <w:t>Marks 30]</w:t>
      </w:r>
    </w:p>
    <w:p w:rsidR="009B2F23" w:rsidRDefault="001C43C6" w:rsidP="009B2F23">
      <w:pPr>
        <w:rPr>
          <w:sz w:val="32"/>
          <w:szCs w:val="32"/>
        </w:rPr>
      </w:pPr>
      <w:r>
        <w:rPr>
          <w:sz w:val="32"/>
          <w:szCs w:val="32"/>
        </w:rPr>
        <w:t xml:space="preserve">Time SERIES - </w:t>
      </w:r>
      <w:r w:rsidR="009B2F23">
        <w:rPr>
          <w:sz w:val="32"/>
          <w:szCs w:val="32"/>
        </w:rPr>
        <w:t>LSTM</w:t>
      </w:r>
      <w:r>
        <w:rPr>
          <w:sz w:val="32"/>
          <w:szCs w:val="32"/>
        </w:rPr>
        <w:t xml:space="preserve"> or GRU</w:t>
      </w:r>
    </w:p>
    <w:p w:rsidR="006B14DB" w:rsidRPr="006B14DB" w:rsidRDefault="006B14DB" w:rsidP="006B14DB">
      <w:pPr>
        <w:rPr>
          <w:sz w:val="32"/>
          <w:szCs w:val="32"/>
        </w:rPr>
      </w:pPr>
      <w:r w:rsidRPr="006B14DB">
        <w:rPr>
          <w:sz w:val="32"/>
          <w:szCs w:val="32"/>
        </w:rPr>
        <w:t>Steps - TO Do</w:t>
      </w:r>
      <w:proofErr w:type="gramStart"/>
      <w:r w:rsidRPr="006B14DB">
        <w:rPr>
          <w:sz w:val="32"/>
          <w:szCs w:val="32"/>
        </w:rPr>
        <w:t>: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 Neat, Clean, well-documented code]</w:t>
      </w:r>
    </w:p>
    <w:p w:rsidR="009B2F23" w:rsidRDefault="006B14DB" w:rsidP="006B14DB">
      <w:pPr>
        <w:rPr>
          <w:sz w:val="32"/>
          <w:szCs w:val="32"/>
        </w:rPr>
      </w:pPr>
      <w:r>
        <w:rPr>
          <w:sz w:val="32"/>
          <w:szCs w:val="32"/>
        </w:rPr>
        <w:t xml:space="preserve">Design Model with related layers, </w:t>
      </w:r>
      <w:proofErr w:type="gramStart"/>
      <w:r w:rsidRPr="006B14DB">
        <w:rPr>
          <w:sz w:val="32"/>
          <w:szCs w:val="32"/>
        </w:rPr>
        <w:t>Performing</w:t>
      </w:r>
      <w:proofErr w:type="gramEnd"/>
      <w:r w:rsidRPr="006B14DB">
        <w:rPr>
          <w:sz w:val="32"/>
          <w:szCs w:val="32"/>
        </w:rPr>
        <w:t xml:space="preserve"> core operation of </w:t>
      </w:r>
      <w:proofErr w:type="spellStart"/>
      <w:r>
        <w:rPr>
          <w:sz w:val="32"/>
          <w:szCs w:val="32"/>
        </w:rPr>
        <w:t>Tensflow-Keras</w:t>
      </w:r>
      <w:proofErr w:type="spellEnd"/>
      <w:r>
        <w:rPr>
          <w:sz w:val="32"/>
          <w:szCs w:val="32"/>
        </w:rPr>
        <w:t xml:space="preserve"> based deep learning</w:t>
      </w:r>
      <w:r w:rsidRPr="006B14DB">
        <w:rPr>
          <w:sz w:val="32"/>
          <w:szCs w:val="32"/>
        </w:rPr>
        <w:t>, Perform</w:t>
      </w:r>
      <w:r>
        <w:rPr>
          <w:sz w:val="32"/>
          <w:szCs w:val="32"/>
        </w:rPr>
        <w:t xml:space="preserve"> Model</w:t>
      </w:r>
      <w:r w:rsidRPr="006B14DB">
        <w:rPr>
          <w:sz w:val="32"/>
          <w:szCs w:val="32"/>
        </w:rPr>
        <w:t xml:space="preserve"> metric analysis</w:t>
      </w:r>
    </w:p>
    <w:p w:rsidR="009B2F23" w:rsidRDefault="005D12E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[10 Marks for exceptional </w:t>
      </w:r>
      <w:r w:rsidRPr="006B14DB">
        <w:rPr>
          <w:sz w:val="32"/>
          <w:szCs w:val="32"/>
        </w:rPr>
        <w:t xml:space="preserve">creative </w:t>
      </w:r>
      <w:r>
        <w:rPr>
          <w:sz w:val="32"/>
          <w:szCs w:val="32"/>
        </w:rPr>
        <w:t>deep data analytical skills demonstration</w:t>
      </w:r>
      <w:r w:rsidR="00E56D8F">
        <w:rPr>
          <w:sz w:val="32"/>
          <w:szCs w:val="32"/>
        </w:rPr>
        <w:t>.</w:t>
      </w:r>
      <w:r w:rsidR="00E56D8F" w:rsidRPr="00E56D8F">
        <w:t xml:space="preserve"> </w:t>
      </w:r>
      <w:r w:rsidR="00E56D8F" w:rsidRPr="00E56D8F">
        <w:rPr>
          <w:sz w:val="32"/>
          <w:szCs w:val="32"/>
        </w:rPr>
        <w:t xml:space="preserve">For standard implementation – these marks will </w:t>
      </w:r>
      <w:r w:rsidR="00E56D8F">
        <w:rPr>
          <w:sz w:val="32"/>
          <w:szCs w:val="32"/>
        </w:rPr>
        <w:t>NOT</w:t>
      </w:r>
      <w:r w:rsidR="00E56D8F" w:rsidRPr="00E56D8F">
        <w:rPr>
          <w:sz w:val="32"/>
          <w:szCs w:val="32"/>
        </w:rPr>
        <w:t xml:space="preserve"> be given.</w:t>
      </w:r>
      <w:r>
        <w:rPr>
          <w:sz w:val="32"/>
          <w:szCs w:val="32"/>
        </w:rPr>
        <w:t>]</w:t>
      </w:r>
    </w:p>
    <w:p w:rsidR="00465FB7" w:rsidRPr="00465FB7" w:rsidRDefault="00465FB7" w:rsidP="00465FB7">
      <w:pPr>
        <w:rPr>
          <w:b/>
          <w:sz w:val="32"/>
          <w:szCs w:val="32"/>
        </w:rPr>
      </w:pPr>
      <w:r w:rsidRPr="00465FB7">
        <w:rPr>
          <w:b/>
          <w:sz w:val="32"/>
          <w:szCs w:val="32"/>
        </w:rPr>
        <w:t>Dataset</w:t>
      </w:r>
    </w:p>
    <w:p w:rsidR="00474EE0" w:rsidRPr="00474EE0" w:rsidRDefault="00474EE0" w:rsidP="00474EE0">
      <w:pPr>
        <w:rPr>
          <w:rStyle w:val="Emphasis"/>
          <w:rFonts w:ascii="Arial" w:eastAsia="Times New Roman" w:hAnsi="Arial" w:cs="Arial"/>
          <w:color w:val="4A5565"/>
          <w:sz w:val="25"/>
          <w:szCs w:val="25"/>
        </w:rPr>
      </w:pPr>
      <w:r w:rsidRPr="00474EE0">
        <w:rPr>
          <w:rStyle w:val="Emphasis"/>
          <w:rFonts w:ascii="Arial" w:eastAsia="Times New Roman" w:hAnsi="Arial" w:cs="Arial"/>
          <w:color w:val="4A5565"/>
          <w:sz w:val="25"/>
          <w:szCs w:val="25"/>
        </w:rPr>
        <w:t>Microsoft Stock- Time Series Analysis</w:t>
      </w:r>
    </w:p>
    <w:p w:rsidR="00474EE0" w:rsidRDefault="00474EE0" w:rsidP="00474EE0">
      <w:pPr>
        <w:rPr>
          <w:rStyle w:val="Emphasis"/>
          <w:rFonts w:ascii="Arial" w:eastAsia="Times New Roman" w:hAnsi="Arial" w:cs="Arial"/>
          <w:color w:val="4A5565"/>
          <w:sz w:val="25"/>
          <w:szCs w:val="25"/>
        </w:rPr>
      </w:pPr>
      <w:r w:rsidRPr="00474EE0">
        <w:rPr>
          <w:rStyle w:val="Emphasis"/>
          <w:rFonts w:ascii="Arial" w:eastAsia="Times New Roman" w:hAnsi="Arial" w:cs="Arial"/>
          <w:color w:val="4A5565"/>
          <w:sz w:val="25"/>
          <w:szCs w:val="25"/>
        </w:rPr>
        <w:t xml:space="preserve">This contains data of Microsoft stock. </w:t>
      </w:r>
      <w:proofErr w:type="gramStart"/>
      <w:r w:rsidRPr="00474EE0">
        <w:rPr>
          <w:rStyle w:val="Emphasis"/>
          <w:rFonts w:ascii="Arial" w:eastAsia="Times New Roman" w:hAnsi="Arial" w:cs="Arial"/>
          <w:color w:val="4A5565"/>
          <w:sz w:val="25"/>
          <w:szCs w:val="25"/>
        </w:rPr>
        <w:t>it</w:t>
      </w:r>
      <w:proofErr w:type="gramEnd"/>
      <w:r w:rsidRPr="00474EE0">
        <w:rPr>
          <w:rStyle w:val="Emphasis"/>
          <w:rFonts w:ascii="Arial" w:eastAsia="Times New Roman" w:hAnsi="Arial" w:cs="Arial"/>
          <w:color w:val="4A5565"/>
          <w:sz w:val="25"/>
          <w:szCs w:val="25"/>
        </w:rPr>
        <w:t xml:space="preserve"> was gathered using </w:t>
      </w:r>
      <w:proofErr w:type="spellStart"/>
      <w:r w:rsidRPr="00474EE0">
        <w:rPr>
          <w:rStyle w:val="Emphasis"/>
          <w:rFonts w:ascii="Arial" w:eastAsia="Times New Roman" w:hAnsi="Arial" w:cs="Arial"/>
          <w:color w:val="4A5565"/>
          <w:sz w:val="25"/>
          <w:szCs w:val="25"/>
        </w:rPr>
        <w:t>google</w:t>
      </w:r>
      <w:proofErr w:type="spellEnd"/>
      <w:r w:rsidRPr="00474EE0">
        <w:rPr>
          <w:rStyle w:val="Emphasis"/>
          <w:rFonts w:ascii="Arial" w:eastAsia="Times New Roman" w:hAnsi="Arial" w:cs="Arial"/>
          <w:color w:val="4A5565"/>
          <w:sz w:val="25"/>
          <w:szCs w:val="25"/>
        </w:rPr>
        <w:t xml:space="preserve"> sheets.</w:t>
      </w:r>
    </w:p>
    <w:p w:rsidR="00474EE0" w:rsidRPr="00474EE0" w:rsidRDefault="001B5891" w:rsidP="00474EE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74EE0" w:rsidRPr="00474EE0">
        <w:rPr>
          <w:sz w:val="32"/>
          <w:szCs w:val="32"/>
        </w:rPr>
        <w:t>About Dataset</w:t>
      </w:r>
    </w:p>
    <w:p w:rsidR="00474EE0" w:rsidRPr="00474EE0" w:rsidRDefault="00474EE0" w:rsidP="00474EE0">
      <w:pPr>
        <w:rPr>
          <w:sz w:val="32"/>
          <w:szCs w:val="32"/>
        </w:rPr>
      </w:pPr>
      <w:r w:rsidRPr="00474EE0">
        <w:rPr>
          <w:sz w:val="32"/>
          <w:szCs w:val="32"/>
        </w:rPr>
        <w:t>Context</w:t>
      </w:r>
    </w:p>
    <w:p w:rsidR="00474EE0" w:rsidRPr="00474EE0" w:rsidRDefault="00474EE0" w:rsidP="00474EE0">
      <w:pPr>
        <w:rPr>
          <w:sz w:val="32"/>
          <w:szCs w:val="32"/>
        </w:rPr>
      </w:pPr>
      <w:r w:rsidRPr="00474EE0">
        <w:rPr>
          <w:sz w:val="32"/>
          <w:szCs w:val="32"/>
        </w:rPr>
        <w:t>This file contains the stock information of Microsoft from 04/01/2015 to 04/01/2021</w:t>
      </w:r>
    </w:p>
    <w:p w:rsidR="00474EE0" w:rsidRPr="00474EE0" w:rsidRDefault="00474EE0" w:rsidP="00474EE0">
      <w:pPr>
        <w:rPr>
          <w:sz w:val="32"/>
          <w:szCs w:val="32"/>
        </w:rPr>
      </w:pPr>
    </w:p>
    <w:p w:rsidR="00474EE0" w:rsidRPr="00474EE0" w:rsidRDefault="00474EE0" w:rsidP="00474EE0">
      <w:pPr>
        <w:rPr>
          <w:sz w:val="32"/>
          <w:szCs w:val="32"/>
        </w:rPr>
      </w:pPr>
      <w:r w:rsidRPr="00474EE0">
        <w:rPr>
          <w:sz w:val="32"/>
          <w:szCs w:val="32"/>
        </w:rPr>
        <w:t>Content</w:t>
      </w:r>
    </w:p>
    <w:p w:rsidR="00474EE0" w:rsidRPr="00474EE0" w:rsidRDefault="00474EE0" w:rsidP="00474EE0">
      <w:pPr>
        <w:rPr>
          <w:sz w:val="32"/>
          <w:szCs w:val="32"/>
        </w:rPr>
      </w:pPr>
      <w:r w:rsidRPr="00474EE0">
        <w:rPr>
          <w:sz w:val="32"/>
          <w:szCs w:val="32"/>
        </w:rPr>
        <w:t xml:space="preserve">This data was acquired in </w:t>
      </w:r>
      <w:proofErr w:type="spellStart"/>
      <w:r w:rsidRPr="00474EE0">
        <w:rPr>
          <w:sz w:val="32"/>
          <w:szCs w:val="32"/>
        </w:rPr>
        <w:t>google</w:t>
      </w:r>
      <w:proofErr w:type="spellEnd"/>
      <w:r w:rsidRPr="00474EE0">
        <w:rPr>
          <w:sz w:val="32"/>
          <w:szCs w:val="32"/>
        </w:rPr>
        <w:t xml:space="preserve"> sheets using the command 'GOOGLEFINANCE'</w:t>
      </w:r>
    </w:p>
    <w:p w:rsidR="00474EE0" w:rsidRPr="00474EE0" w:rsidRDefault="00474EE0" w:rsidP="00474EE0">
      <w:pPr>
        <w:rPr>
          <w:sz w:val="32"/>
          <w:szCs w:val="32"/>
        </w:rPr>
      </w:pPr>
    </w:p>
    <w:p w:rsidR="00474EE0" w:rsidRPr="00474EE0" w:rsidRDefault="00474EE0" w:rsidP="00474EE0">
      <w:pPr>
        <w:rPr>
          <w:sz w:val="32"/>
          <w:szCs w:val="32"/>
        </w:rPr>
      </w:pPr>
      <w:r w:rsidRPr="00474EE0">
        <w:rPr>
          <w:sz w:val="32"/>
          <w:szCs w:val="32"/>
        </w:rPr>
        <w:t>Inspiration</w:t>
      </w:r>
    </w:p>
    <w:p w:rsidR="00465FB7" w:rsidRDefault="00474EE0" w:rsidP="00474EE0">
      <w:pPr>
        <w:rPr>
          <w:sz w:val="32"/>
          <w:szCs w:val="32"/>
        </w:rPr>
      </w:pPr>
      <w:r w:rsidRPr="00474EE0">
        <w:rPr>
          <w:sz w:val="32"/>
          <w:szCs w:val="32"/>
        </w:rPr>
        <w:t>With this data you can do basic EDA and use predictive analysis.</w:t>
      </w:r>
    </w:p>
    <w:p w:rsidR="00474EE0" w:rsidRDefault="00474EE0" w:rsidP="00474EE0">
      <w:pPr>
        <w:rPr>
          <w:sz w:val="32"/>
          <w:szCs w:val="32"/>
        </w:rPr>
      </w:pPr>
    </w:p>
    <w:p w:rsidR="001B5891" w:rsidRDefault="001B5891" w:rsidP="00465FB7">
      <w:pPr>
        <w:rPr>
          <w:sz w:val="32"/>
          <w:szCs w:val="32"/>
        </w:rPr>
      </w:pPr>
      <w:r>
        <w:rPr>
          <w:sz w:val="32"/>
          <w:szCs w:val="32"/>
        </w:rPr>
        <w:t>See File attached with name “</w:t>
      </w:r>
      <w:r w:rsidR="00F93CC1" w:rsidRPr="00F93CC1">
        <w:rPr>
          <w:sz w:val="32"/>
          <w:szCs w:val="32"/>
        </w:rPr>
        <w:t>Microsoft_Stock.csv</w:t>
      </w:r>
      <w:r>
        <w:rPr>
          <w:sz w:val="32"/>
          <w:szCs w:val="32"/>
        </w:rPr>
        <w:t>”</w:t>
      </w: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  <w:bookmarkStart w:id="0" w:name="_GoBack"/>
      <w:bookmarkEnd w:id="0"/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1A6C01"/>
    <w:rsid w:val="001B5891"/>
    <w:rsid w:val="001C43C6"/>
    <w:rsid w:val="0022244D"/>
    <w:rsid w:val="00256ABA"/>
    <w:rsid w:val="00284CA3"/>
    <w:rsid w:val="0033553D"/>
    <w:rsid w:val="00384BC7"/>
    <w:rsid w:val="00417282"/>
    <w:rsid w:val="00436F52"/>
    <w:rsid w:val="00465FB7"/>
    <w:rsid w:val="00474EE0"/>
    <w:rsid w:val="0049478B"/>
    <w:rsid w:val="005D12EF"/>
    <w:rsid w:val="005F3147"/>
    <w:rsid w:val="006B14DB"/>
    <w:rsid w:val="007B4C9A"/>
    <w:rsid w:val="009025A4"/>
    <w:rsid w:val="00957257"/>
    <w:rsid w:val="009B2F23"/>
    <w:rsid w:val="00A34507"/>
    <w:rsid w:val="00D25DF5"/>
    <w:rsid w:val="00D96D6C"/>
    <w:rsid w:val="00E41688"/>
    <w:rsid w:val="00E56D8F"/>
    <w:rsid w:val="00EE5851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2025-09-11T05:11:00Z</dcterms:created>
  <dcterms:modified xsi:type="dcterms:W3CDTF">2025-12-01T04:41:00Z</dcterms:modified>
</cp:coreProperties>
</file>