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6AF1" w14:textId="3B77A8AB" w:rsidR="00FA6DCD" w:rsidRDefault="006C5FFC" w:rsidP="006C5FFC">
      <w:pPr>
        <w:pStyle w:val="Heading1"/>
        <w:rPr>
          <w:sz w:val="40"/>
          <w:szCs w:val="40"/>
        </w:rPr>
      </w:pPr>
      <w:r w:rsidRPr="006C5FFC">
        <w:rPr>
          <w:sz w:val="40"/>
          <w:szCs w:val="40"/>
        </w:rPr>
        <w:t xml:space="preserve">Task </w:t>
      </w:r>
      <w:proofErr w:type="gramStart"/>
      <w:r w:rsidRPr="006C5FFC">
        <w:rPr>
          <w:sz w:val="40"/>
          <w:szCs w:val="40"/>
        </w:rPr>
        <w:t>5 :</w:t>
      </w:r>
      <w:proofErr w:type="gramEnd"/>
      <w:r w:rsidRPr="006C5FFC">
        <w:rPr>
          <w:sz w:val="40"/>
          <w:szCs w:val="40"/>
        </w:rPr>
        <w:t xml:space="preserve"> Apply Predictive Models on the processed data</w:t>
      </w:r>
    </w:p>
    <w:p w14:paraId="0AE4CF26" w14:textId="77777777" w:rsidR="006C5FFC" w:rsidRDefault="006C5FFC" w:rsidP="006C5FFC"/>
    <w:p w14:paraId="5A143BB9"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t>Introduction</w:t>
      </w:r>
    </w:p>
    <w:p w14:paraId="70B66737" w14:textId="3CD9057E" w:rsidR="009A438B" w:rsidRDefault="00F14AF3" w:rsidP="009A438B">
      <w:pPr>
        <w:pStyle w:val="ListParagraph"/>
        <w:rPr>
          <w:rFonts w:ascii="Calibri" w:hAnsi="Calibri" w:cs="Calibri"/>
          <w:color w:val="000000"/>
          <w:sz w:val="24"/>
          <w:szCs w:val="24"/>
        </w:rPr>
      </w:pPr>
      <w:r w:rsidRPr="00F14AF3">
        <w:rPr>
          <w:rFonts w:ascii="Calibri" w:hAnsi="Calibri" w:cs="Calibri"/>
          <w:color w:val="000000"/>
          <w:sz w:val="24"/>
          <w:szCs w:val="24"/>
        </w:rPr>
        <w:t>The purpose of this project is to perform regression analysis on a dataset containing properties of cement samples and their corresponding compression strengths. The dataset has 9 columns, all containing float values, which means we are dealing with continuous data. Our objective is to build regression models that can accurately predict the compression strength of cement samples based on their properties.</w:t>
      </w:r>
    </w:p>
    <w:p w14:paraId="3E6845ED" w14:textId="77777777" w:rsidR="00F14AF3" w:rsidRPr="009A438B" w:rsidRDefault="00F14AF3" w:rsidP="009A438B">
      <w:pPr>
        <w:pStyle w:val="ListParagraph"/>
        <w:rPr>
          <w:rFonts w:ascii="Calibri" w:hAnsi="Calibri" w:cs="Calibri"/>
          <w:color w:val="000000"/>
          <w:sz w:val="24"/>
          <w:szCs w:val="24"/>
        </w:rPr>
      </w:pPr>
    </w:p>
    <w:p w14:paraId="2E684883"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t>Data Overview</w:t>
      </w:r>
    </w:p>
    <w:p w14:paraId="71B2A72C" w14:textId="7712B568" w:rsid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The dataset consists of 6</w:t>
      </w:r>
      <w:r w:rsidR="00F14AF3">
        <w:rPr>
          <w:rFonts w:ascii="Calibri" w:hAnsi="Calibri" w:cs="Calibri"/>
          <w:color w:val="000000"/>
          <w:sz w:val="24"/>
          <w:szCs w:val="24"/>
        </w:rPr>
        <w:t>139</w:t>
      </w:r>
      <w:r w:rsidRPr="009A438B">
        <w:rPr>
          <w:rFonts w:ascii="Calibri" w:hAnsi="Calibri" w:cs="Calibri"/>
          <w:color w:val="000000"/>
          <w:sz w:val="24"/>
          <w:szCs w:val="24"/>
        </w:rPr>
        <w:t xml:space="preserve"> samples, each with </w:t>
      </w:r>
      <w:r w:rsidR="00F14AF3">
        <w:rPr>
          <w:rFonts w:ascii="Calibri" w:hAnsi="Calibri" w:cs="Calibri"/>
          <w:color w:val="000000"/>
          <w:sz w:val="24"/>
          <w:szCs w:val="24"/>
        </w:rPr>
        <w:t>9</w:t>
      </w:r>
      <w:r w:rsidRPr="009A438B">
        <w:rPr>
          <w:rFonts w:ascii="Calibri" w:hAnsi="Calibri" w:cs="Calibri"/>
          <w:color w:val="000000"/>
          <w:sz w:val="24"/>
          <w:szCs w:val="24"/>
        </w:rPr>
        <w:t xml:space="preserve"> columns. The first e</w:t>
      </w:r>
      <w:r w:rsidR="00F14AF3">
        <w:rPr>
          <w:rFonts w:ascii="Calibri" w:hAnsi="Calibri" w:cs="Calibri"/>
          <w:color w:val="000000"/>
          <w:sz w:val="24"/>
          <w:szCs w:val="24"/>
        </w:rPr>
        <w:t>ight</w:t>
      </w:r>
      <w:r w:rsidRPr="009A438B">
        <w:rPr>
          <w:rFonts w:ascii="Calibri" w:hAnsi="Calibri" w:cs="Calibri"/>
          <w:color w:val="000000"/>
          <w:sz w:val="24"/>
          <w:szCs w:val="24"/>
        </w:rPr>
        <w:t xml:space="preserve"> columns represent the input features, and the last column is the target variable "Compression Strength MPa." All features are of float type and represent quantities and components used in the cement formulation.</w:t>
      </w:r>
    </w:p>
    <w:p w14:paraId="1B8BFE76" w14:textId="77777777" w:rsidR="009A438B" w:rsidRPr="009A438B" w:rsidRDefault="009A438B" w:rsidP="009A438B">
      <w:pPr>
        <w:pStyle w:val="ListParagraph"/>
        <w:rPr>
          <w:rFonts w:ascii="Calibri" w:hAnsi="Calibri" w:cs="Calibri"/>
          <w:color w:val="000000"/>
          <w:sz w:val="24"/>
          <w:szCs w:val="24"/>
        </w:rPr>
      </w:pPr>
    </w:p>
    <w:p w14:paraId="6DC43E2A"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t>Data Preprocessing</w:t>
      </w:r>
    </w:p>
    <w:p w14:paraId="774AD0AD" w14:textId="1C7CDCB5" w:rsidR="009A438B" w:rsidRDefault="00F14AF3" w:rsidP="009A438B">
      <w:pPr>
        <w:pStyle w:val="ListParagraph"/>
        <w:rPr>
          <w:rFonts w:ascii="Calibri" w:hAnsi="Calibri" w:cs="Calibri"/>
          <w:color w:val="000000"/>
          <w:sz w:val="24"/>
          <w:szCs w:val="24"/>
        </w:rPr>
      </w:pPr>
      <w:r w:rsidRPr="00F14AF3">
        <w:rPr>
          <w:rFonts w:ascii="Calibri" w:hAnsi="Calibri" w:cs="Calibri"/>
          <w:color w:val="000000"/>
          <w:sz w:val="24"/>
          <w:szCs w:val="24"/>
        </w:rPr>
        <w:t>We begin by importing the necessary libraries, including NumPy, Pandas, and various modules from scikit-learn for preprocessing and modeling. We also suppress any warnings to keep the output clean.</w:t>
      </w:r>
      <w:r>
        <w:rPr>
          <w:rFonts w:ascii="Calibri" w:hAnsi="Calibri" w:cs="Calibri"/>
          <w:color w:val="000000"/>
          <w:sz w:val="24"/>
          <w:szCs w:val="24"/>
        </w:rPr>
        <w:t xml:space="preserve"> Since it was asked by our mentor to add 10 extra rows in the data after preprocessing, we have removed the null 109 rows, and then added the ten extra rows by using data augmentation technique [refer folder Task3]. After in EDA [Task4] we have applied polynomial featuring on this data which left us with 6040 samples each with 53 columns.</w:t>
      </w:r>
    </w:p>
    <w:p w14:paraId="17236D10" w14:textId="77777777" w:rsidR="009F3247" w:rsidRDefault="009F3247" w:rsidP="009A438B">
      <w:pPr>
        <w:pStyle w:val="ListParagraph"/>
        <w:rPr>
          <w:rFonts w:ascii="Calibri" w:hAnsi="Calibri" w:cs="Calibri"/>
          <w:color w:val="000000"/>
          <w:sz w:val="24"/>
          <w:szCs w:val="24"/>
        </w:rPr>
      </w:pPr>
    </w:p>
    <w:p w14:paraId="60AFC316" w14:textId="77777777" w:rsidR="009F3247" w:rsidRPr="009F3247" w:rsidRDefault="009F3247" w:rsidP="009F3247">
      <w:pPr>
        <w:pStyle w:val="ListParagraph"/>
        <w:rPr>
          <w:rFonts w:ascii="Calibri" w:hAnsi="Calibri" w:cs="Calibri"/>
          <w:b/>
          <w:bCs/>
          <w:color w:val="000000"/>
          <w:sz w:val="28"/>
          <w:szCs w:val="28"/>
        </w:rPr>
      </w:pPr>
      <w:r w:rsidRPr="009F3247">
        <w:rPr>
          <w:rFonts w:ascii="Calibri" w:hAnsi="Calibri" w:cs="Calibri"/>
          <w:b/>
          <w:bCs/>
          <w:color w:val="000000"/>
          <w:sz w:val="28"/>
          <w:szCs w:val="28"/>
        </w:rPr>
        <w:t>Data Splitting</w:t>
      </w:r>
    </w:p>
    <w:p w14:paraId="62922A7B" w14:textId="3908FB68" w:rsidR="00F14AF3" w:rsidRDefault="009F3247" w:rsidP="009F3247">
      <w:pPr>
        <w:pStyle w:val="ListParagraph"/>
        <w:rPr>
          <w:rFonts w:ascii="Calibri" w:hAnsi="Calibri" w:cs="Calibri"/>
          <w:color w:val="000000"/>
          <w:sz w:val="24"/>
          <w:szCs w:val="24"/>
        </w:rPr>
      </w:pPr>
      <w:r w:rsidRPr="009F3247">
        <w:rPr>
          <w:rFonts w:ascii="Calibri" w:hAnsi="Calibri" w:cs="Calibri"/>
          <w:color w:val="000000"/>
          <w:sz w:val="24"/>
          <w:szCs w:val="24"/>
        </w:rPr>
        <w:t>We then split the data into input variables (X) and the target variable (y). The input variables (X) consist of the first 9 columns, while the target variable (y) is the "Compression Strength MPa" column.</w:t>
      </w:r>
    </w:p>
    <w:p w14:paraId="59BC9D8A" w14:textId="77777777" w:rsidR="009F3247" w:rsidRDefault="009F3247" w:rsidP="009F3247">
      <w:pPr>
        <w:pStyle w:val="ListParagraph"/>
        <w:rPr>
          <w:rFonts w:ascii="Calibri" w:hAnsi="Calibri" w:cs="Calibri"/>
          <w:color w:val="000000"/>
          <w:sz w:val="24"/>
          <w:szCs w:val="24"/>
        </w:rPr>
      </w:pPr>
    </w:p>
    <w:p w14:paraId="5D4EE496" w14:textId="77777777" w:rsidR="009F3247" w:rsidRPr="009F3247" w:rsidRDefault="009F3247" w:rsidP="009F3247">
      <w:pPr>
        <w:pStyle w:val="ListParagraph"/>
        <w:rPr>
          <w:rFonts w:ascii="Calibri" w:hAnsi="Calibri" w:cs="Calibri"/>
          <w:b/>
          <w:bCs/>
          <w:color w:val="000000"/>
          <w:sz w:val="32"/>
          <w:szCs w:val="32"/>
        </w:rPr>
      </w:pPr>
      <w:r w:rsidRPr="009F3247">
        <w:rPr>
          <w:rFonts w:ascii="Calibri" w:hAnsi="Calibri" w:cs="Calibri"/>
          <w:b/>
          <w:bCs/>
          <w:color w:val="000000"/>
          <w:sz w:val="32"/>
          <w:szCs w:val="32"/>
        </w:rPr>
        <w:t>Model Selection and Evaluation</w:t>
      </w:r>
    </w:p>
    <w:p w14:paraId="4892B051" w14:textId="77777777" w:rsidR="009F3247" w:rsidRPr="009F3247" w:rsidRDefault="009F3247" w:rsidP="009F3247">
      <w:pPr>
        <w:pStyle w:val="ListParagraph"/>
        <w:rPr>
          <w:rFonts w:ascii="Calibri" w:hAnsi="Calibri" w:cs="Calibri"/>
          <w:color w:val="000000"/>
          <w:sz w:val="24"/>
          <w:szCs w:val="24"/>
        </w:rPr>
      </w:pPr>
    </w:p>
    <w:p w14:paraId="1EEA06F7"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t>Linear Regression</w:t>
      </w:r>
    </w:p>
    <w:p w14:paraId="1319EDD3" w14:textId="77777777" w:rsidR="009A438B" w:rsidRP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To start the analysis, a Linear Regression model is applied. The model is trained on the training data and evaluated on the test data using R-squared.</w:t>
      </w:r>
    </w:p>
    <w:p w14:paraId="64C5850D" w14:textId="77777777" w:rsidR="009A438B" w:rsidRPr="009A438B" w:rsidRDefault="009A438B" w:rsidP="009A438B">
      <w:pPr>
        <w:pStyle w:val="ListParagraph"/>
        <w:numPr>
          <w:ilvl w:val="0"/>
          <w:numId w:val="3"/>
        </w:numPr>
        <w:rPr>
          <w:rFonts w:ascii="Calibri" w:hAnsi="Calibri" w:cs="Calibri"/>
          <w:color w:val="000000"/>
          <w:sz w:val="24"/>
          <w:szCs w:val="24"/>
        </w:rPr>
      </w:pPr>
      <w:r w:rsidRPr="009A438B">
        <w:rPr>
          <w:rFonts w:ascii="Calibri" w:hAnsi="Calibri" w:cs="Calibri"/>
          <w:color w:val="000000"/>
          <w:sz w:val="24"/>
          <w:szCs w:val="24"/>
        </w:rPr>
        <w:t>Test R-squared score: 0.280</w:t>
      </w:r>
    </w:p>
    <w:p w14:paraId="088E35EB" w14:textId="77777777" w:rsid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To obtain a more robust estimate of model performance, cross-validation is performed. The average cross-validation R-squared score is found to be 0.251.</w:t>
      </w:r>
    </w:p>
    <w:p w14:paraId="5626BC9A" w14:textId="77777777" w:rsidR="009A438B" w:rsidRPr="009A438B" w:rsidRDefault="009A438B" w:rsidP="009A438B">
      <w:pPr>
        <w:pStyle w:val="ListParagraph"/>
        <w:rPr>
          <w:rFonts w:ascii="Calibri" w:hAnsi="Calibri" w:cs="Calibri"/>
          <w:color w:val="000000"/>
          <w:sz w:val="24"/>
          <w:szCs w:val="24"/>
        </w:rPr>
      </w:pPr>
    </w:p>
    <w:p w14:paraId="52B724F4"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lastRenderedPageBreak/>
        <w:t>Lasso Regression</w:t>
      </w:r>
    </w:p>
    <w:p w14:paraId="57118167" w14:textId="77777777" w:rsidR="009A438B" w:rsidRP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Due to the low R-squared score from Linear Regression, regularization techniques are applied to mitigate overfitting. Lasso Regression with an alpha of 0.3 is used, and the model is evaluated.</w:t>
      </w:r>
    </w:p>
    <w:p w14:paraId="559E2150" w14:textId="77777777" w:rsidR="009A438B" w:rsidRPr="009A438B" w:rsidRDefault="009A438B" w:rsidP="009A438B">
      <w:pPr>
        <w:pStyle w:val="ListParagraph"/>
        <w:numPr>
          <w:ilvl w:val="0"/>
          <w:numId w:val="4"/>
        </w:numPr>
        <w:rPr>
          <w:rFonts w:ascii="Calibri" w:hAnsi="Calibri" w:cs="Calibri"/>
          <w:color w:val="000000"/>
          <w:sz w:val="24"/>
          <w:szCs w:val="24"/>
        </w:rPr>
      </w:pPr>
      <w:r w:rsidRPr="009A438B">
        <w:rPr>
          <w:rFonts w:ascii="Calibri" w:hAnsi="Calibri" w:cs="Calibri"/>
          <w:color w:val="000000"/>
          <w:sz w:val="24"/>
          <w:szCs w:val="24"/>
        </w:rPr>
        <w:t>Lasso R2 Score: 0.278</w:t>
      </w:r>
    </w:p>
    <w:p w14:paraId="2E70CC2F" w14:textId="77777777" w:rsid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Cross-validation is conducted to validate the Lasso model, with an average R-squared score of 0.242.</w:t>
      </w:r>
    </w:p>
    <w:p w14:paraId="4F36B332" w14:textId="77777777" w:rsidR="009A438B" w:rsidRPr="009A438B" w:rsidRDefault="009A438B" w:rsidP="009A438B">
      <w:pPr>
        <w:pStyle w:val="ListParagraph"/>
        <w:rPr>
          <w:rFonts w:ascii="Calibri" w:hAnsi="Calibri" w:cs="Calibri"/>
          <w:color w:val="000000"/>
          <w:sz w:val="24"/>
          <w:szCs w:val="24"/>
        </w:rPr>
      </w:pPr>
    </w:p>
    <w:p w14:paraId="385603E9"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t>Ridge Regression</w:t>
      </w:r>
    </w:p>
    <w:p w14:paraId="56E0DD81" w14:textId="77777777" w:rsidR="009A438B" w:rsidRP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Another regularization technique, Ridge Regression, is applied with an alpha of 0.4.</w:t>
      </w:r>
    </w:p>
    <w:p w14:paraId="0B9E923B" w14:textId="77777777" w:rsidR="009A438B" w:rsidRPr="009A438B" w:rsidRDefault="009A438B" w:rsidP="009A438B">
      <w:pPr>
        <w:pStyle w:val="ListParagraph"/>
        <w:numPr>
          <w:ilvl w:val="0"/>
          <w:numId w:val="5"/>
        </w:numPr>
        <w:rPr>
          <w:rFonts w:ascii="Calibri" w:hAnsi="Calibri" w:cs="Calibri"/>
          <w:color w:val="000000"/>
          <w:sz w:val="24"/>
          <w:szCs w:val="24"/>
        </w:rPr>
      </w:pPr>
      <w:r w:rsidRPr="009A438B">
        <w:rPr>
          <w:rFonts w:ascii="Calibri" w:hAnsi="Calibri" w:cs="Calibri"/>
          <w:color w:val="000000"/>
          <w:sz w:val="24"/>
          <w:szCs w:val="24"/>
        </w:rPr>
        <w:t>Ridge R2 Score: 0.280</w:t>
      </w:r>
    </w:p>
    <w:p w14:paraId="5D5C9848" w14:textId="77777777" w:rsid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Cross-validation yields an average R-squared score of 0.242.</w:t>
      </w:r>
    </w:p>
    <w:p w14:paraId="1B353186" w14:textId="77777777" w:rsidR="009A438B" w:rsidRPr="009A438B" w:rsidRDefault="009A438B" w:rsidP="009A438B">
      <w:pPr>
        <w:pStyle w:val="ListParagraph"/>
        <w:rPr>
          <w:rFonts w:ascii="Calibri" w:hAnsi="Calibri" w:cs="Calibri"/>
          <w:color w:val="000000"/>
          <w:sz w:val="24"/>
          <w:szCs w:val="24"/>
        </w:rPr>
      </w:pPr>
    </w:p>
    <w:p w14:paraId="444ADA7F" w14:textId="77777777" w:rsidR="009A438B" w:rsidRPr="009A438B" w:rsidRDefault="009A438B" w:rsidP="009A438B">
      <w:pPr>
        <w:pStyle w:val="ListParagraph"/>
        <w:rPr>
          <w:rFonts w:ascii="Calibri" w:hAnsi="Calibri" w:cs="Calibri"/>
          <w:b/>
          <w:bCs/>
          <w:color w:val="000000"/>
          <w:sz w:val="28"/>
          <w:szCs w:val="28"/>
        </w:rPr>
      </w:pPr>
      <w:r w:rsidRPr="009A438B">
        <w:rPr>
          <w:rFonts w:ascii="Calibri" w:hAnsi="Calibri" w:cs="Calibri"/>
          <w:b/>
          <w:bCs/>
          <w:color w:val="000000"/>
          <w:sz w:val="28"/>
          <w:szCs w:val="28"/>
        </w:rPr>
        <w:t>Feature Scaling and SVR</w:t>
      </w:r>
    </w:p>
    <w:p w14:paraId="06AD19E6" w14:textId="668701C9" w:rsidR="009A438B" w:rsidRPr="009A438B" w:rsidRDefault="009F3247" w:rsidP="009A438B">
      <w:pPr>
        <w:pStyle w:val="ListParagraph"/>
        <w:rPr>
          <w:rFonts w:ascii="Calibri" w:hAnsi="Calibri" w:cs="Calibri"/>
          <w:color w:val="000000"/>
          <w:sz w:val="24"/>
          <w:szCs w:val="24"/>
        </w:rPr>
      </w:pPr>
      <w:r w:rsidRPr="009F3247">
        <w:rPr>
          <w:rFonts w:ascii="Calibri" w:hAnsi="Calibri" w:cs="Calibri"/>
          <w:color w:val="000000"/>
          <w:sz w:val="24"/>
          <w:szCs w:val="24"/>
        </w:rPr>
        <w:t xml:space="preserve">As the R-squared scores are still relatively low, we attempt to improve model performance by applying feature scaling using </w:t>
      </w:r>
      <w:proofErr w:type="spellStart"/>
      <w:r w:rsidRPr="009F3247">
        <w:rPr>
          <w:rFonts w:ascii="Calibri" w:hAnsi="Calibri" w:cs="Calibri"/>
          <w:color w:val="000000"/>
          <w:sz w:val="24"/>
          <w:szCs w:val="24"/>
        </w:rPr>
        <w:t>MinMaxScaler</w:t>
      </w:r>
      <w:proofErr w:type="spellEnd"/>
      <w:r w:rsidRPr="009F3247">
        <w:rPr>
          <w:rFonts w:ascii="Calibri" w:hAnsi="Calibri" w:cs="Calibri"/>
          <w:color w:val="000000"/>
          <w:sz w:val="24"/>
          <w:szCs w:val="24"/>
        </w:rPr>
        <w:t>. We then train three SVR models with different kernels: linear, radial basis function (RBF), and polynomial.</w:t>
      </w:r>
      <w:r w:rsidR="009A438B" w:rsidRPr="009A438B">
        <w:rPr>
          <w:rFonts w:ascii="Calibri" w:hAnsi="Calibri" w:cs="Calibri"/>
          <w:color w:val="000000"/>
          <w:sz w:val="24"/>
          <w:szCs w:val="24"/>
        </w:rPr>
        <w:t xml:space="preserve"> </w:t>
      </w:r>
    </w:p>
    <w:p w14:paraId="39C74547" w14:textId="77777777" w:rsidR="009A438B" w:rsidRP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Linear SVR</w:t>
      </w:r>
    </w:p>
    <w:p w14:paraId="2CB97B87" w14:textId="77777777" w:rsidR="009A438B" w:rsidRPr="009A438B" w:rsidRDefault="009A438B" w:rsidP="009A438B">
      <w:pPr>
        <w:pStyle w:val="ListParagraph"/>
        <w:numPr>
          <w:ilvl w:val="0"/>
          <w:numId w:val="6"/>
        </w:numPr>
        <w:rPr>
          <w:rFonts w:ascii="Calibri" w:hAnsi="Calibri" w:cs="Calibri"/>
          <w:color w:val="000000"/>
          <w:sz w:val="24"/>
          <w:szCs w:val="24"/>
        </w:rPr>
      </w:pPr>
      <w:r w:rsidRPr="009A438B">
        <w:rPr>
          <w:rFonts w:ascii="Calibri" w:hAnsi="Calibri" w:cs="Calibri"/>
          <w:color w:val="000000"/>
          <w:sz w:val="24"/>
          <w:szCs w:val="24"/>
        </w:rPr>
        <w:t>MSE: 0.025</w:t>
      </w:r>
    </w:p>
    <w:p w14:paraId="62C4AF80" w14:textId="77777777" w:rsidR="009A438B" w:rsidRPr="009A438B" w:rsidRDefault="009A438B" w:rsidP="009A438B">
      <w:pPr>
        <w:pStyle w:val="ListParagraph"/>
        <w:numPr>
          <w:ilvl w:val="0"/>
          <w:numId w:val="6"/>
        </w:numPr>
        <w:rPr>
          <w:rFonts w:ascii="Calibri" w:hAnsi="Calibri" w:cs="Calibri"/>
          <w:color w:val="000000"/>
          <w:sz w:val="24"/>
          <w:szCs w:val="24"/>
        </w:rPr>
      </w:pPr>
      <w:r w:rsidRPr="009A438B">
        <w:rPr>
          <w:rFonts w:ascii="Calibri" w:hAnsi="Calibri" w:cs="Calibri"/>
          <w:color w:val="000000"/>
          <w:sz w:val="24"/>
          <w:szCs w:val="24"/>
        </w:rPr>
        <w:t>R2 Score: 0.283</w:t>
      </w:r>
    </w:p>
    <w:p w14:paraId="2E8DA9F4" w14:textId="77777777" w:rsidR="009A438B" w:rsidRP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RBF SVR</w:t>
      </w:r>
    </w:p>
    <w:p w14:paraId="0BBDB110" w14:textId="77777777" w:rsidR="009A438B" w:rsidRPr="009A438B" w:rsidRDefault="009A438B" w:rsidP="009A438B">
      <w:pPr>
        <w:pStyle w:val="ListParagraph"/>
        <w:numPr>
          <w:ilvl w:val="0"/>
          <w:numId w:val="7"/>
        </w:numPr>
        <w:rPr>
          <w:rFonts w:ascii="Calibri" w:hAnsi="Calibri" w:cs="Calibri"/>
          <w:color w:val="000000"/>
          <w:sz w:val="24"/>
          <w:szCs w:val="24"/>
        </w:rPr>
      </w:pPr>
      <w:r w:rsidRPr="009A438B">
        <w:rPr>
          <w:rFonts w:ascii="Calibri" w:hAnsi="Calibri" w:cs="Calibri"/>
          <w:color w:val="000000"/>
          <w:sz w:val="24"/>
          <w:szCs w:val="24"/>
        </w:rPr>
        <w:t>MSE: 0.023</w:t>
      </w:r>
    </w:p>
    <w:p w14:paraId="073E67DE" w14:textId="77777777" w:rsidR="009A438B" w:rsidRPr="009A438B" w:rsidRDefault="009A438B" w:rsidP="009A438B">
      <w:pPr>
        <w:pStyle w:val="ListParagraph"/>
        <w:numPr>
          <w:ilvl w:val="0"/>
          <w:numId w:val="7"/>
        </w:numPr>
        <w:rPr>
          <w:rFonts w:ascii="Calibri" w:hAnsi="Calibri" w:cs="Calibri"/>
          <w:color w:val="000000"/>
          <w:sz w:val="24"/>
          <w:szCs w:val="24"/>
        </w:rPr>
      </w:pPr>
      <w:r w:rsidRPr="009A438B">
        <w:rPr>
          <w:rFonts w:ascii="Calibri" w:hAnsi="Calibri" w:cs="Calibri"/>
          <w:color w:val="000000"/>
          <w:sz w:val="24"/>
          <w:szCs w:val="24"/>
        </w:rPr>
        <w:t>R2 Score: 0.336</w:t>
      </w:r>
    </w:p>
    <w:p w14:paraId="002353D8" w14:textId="77777777" w:rsidR="009A438B" w:rsidRPr="009A438B" w:rsidRDefault="009A438B" w:rsidP="009A438B">
      <w:pPr>
        <w:pStyle w:val="ListParagraph"/>
        <w:rPr>
          <w:rFonts w:ascii="Calibri" w:hAnsi="Calibri" w:cs="Calibri"/>
          <w:color w:val="000000"/>
          <w:sz w:val="24"/>
          <w:szCs w:val="24"/>
        </w:rPr>
      </w:pPr>
      <w:r w:rsidRPr="009A438B">
        <w:rPr>
          <w:rFonts w:ascii="Calibri" w:hAnsi="Calibri" w:cs="Calibri"/>
          <w:color w:val="000000"/>
          <w:sz w:val="24"/>
          <w:szCs w:val="24"/>
        </w:rPr>
        <w:t>Polynomial SVR</w:t>
      </w:r>
    </w:p>
    <w:p w14:paraId="66542EAD" w14:textId="77777777" w:rsidR="009A438B" w:rsidRPr="009A438B" w:rsidRDefault="009A438B" w:rsidP="009A438B">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MSE: 0.028</w:t>
      </w:r>
    </w:p>
    <w:p w14:paraId="4A6BF4E9" w14:textId="6B86F126" w:rsidR="009F3247" w:rsidRDefault="009A438B" w:rsidP="009F3247">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R2 Score: 0.212</w:t>
      </w:r>
    </w:p>
    <w:p w14:paraId="670B3803" w14:textId="77777777" w:rsidR="009F3247" w:rsidRDefault="009F3247" w:rsidP="009F3247">
      <w:pPr>
        <w:pStyle w:val="ListParagraph"/>
        <w:rPr>
          <w:rFonts w:ascii="Calibri" w:hAnsi="Calibri" w:cs="Calibri"/>
          <w:color w:val="000000"/>
          <w:sz w:val="24"/>
          <w:szCs w:val="24"/>
        </w:rPr>
      </w:pPr>
    </w:p>
    <w:p w14:paraId="2E1DAA6F" w14:textId="6234A19A" w:rsidR="009F3247" w:rsidRPr="009A438B" w:rsidRDefault="009F3247" w:rsidP="009F3247">
      <w:pPr>
        <w:pStyle w:val="ListParagraph"/>
        <w:rPr>
          <w:rFonts w:ascii="Calibri" w:hAnsi="Calibri" w:cs="Calibri"/>
          <w:b/>
          <w:bCs/>
          <w:color w:val="000000"/>
          <w:sz w:val="28"/>
          <w:szCs w:val="28"/>
        </w:rPr>
      </w:pPr>
      <w:r>
        <w:rPr>
          <w:rFonts w:ascii="Calibri" w:hAnsi="Calibri" w:cs="Calibri"/>
          <w:b/>
          <w:bCs/>
          <w:color w:val="000000"/>
          <w:sz w:val="28"/>
          <w:szCs w:val="28"/>
        </w:rPr>
        <w:t>Gradient Boosting Regression</w:t>
      </w:r>
    </w:p>
    <w:p w14:paraId="62067E07" w14:textId="6EDDFD6A" w:rsidR="009F3247" w:rsidRDefault="009F3247" w:rsidP="009F3247">
      <w:pPr>
        <w:pStyle w:val="ListParagraph"/>
        <w:rPr>
          <w:rFonts w:ascii="Calibri" w:hAnsi="Calibri" w:cs="Calibri"/>
          <w:color w:val="000000"/>
          <w:sz w:val="24"/>
          <w:szCs w:val="24"/>
        </w:rPr>
      </w:pPr>
      <w:r w:rsidRPr="009F3247">
        <w:rPr>
          <w:rFonts w:ascii="Calibri" w:hAnsi="Calibri" w:cs="Calibri"/>
          <w:color w:val="000000"/>
          <w:sz w:val="24"/>
          <w:szCs w:val="24"/>
        </w:rPr>
        <w:t xml:space="preserve">Finally, we apply the Gradient Boosting Regression model and perform hyperparameter tuning using </w:t>
      </w:r>
      <w:proofErr w:type="spellStart"/>
      <w:r w:rsidRPr="009F3247">
        <w:rPr>
          <w:rFonts w:ascii="Calibri" w:hAnsi="Calibri" w:cs="Calibri"/>
          <w:color w:val="000000"/>
          <w:sz w:val="24"/>
          <w:szCs w:val="24"/>
        </w:rPr>
        <w:t>GridSearchCV</w:t>
      </w:r>
      <w:proofErr w:type="spellEnd"/>
      <w:r w:rsidRPr="009F3247">
        <w:rPr>
          <w:rFonts w:ascii="Calibri" w:hAnsi="Calibri" w:cs="Calibri"/>
          <w:color w:val="000000"/>
          <w:sz w:val="24"/>
          <w:szCs w:val="24"/>
        </w:rPr>
        <w:t xml:space="preserve"> to find the best combination of hyperparameters.</w:t>
      </w:r>
    </w:p>
    <w:p w14:paraId="65F232A2" w14:textId="77777777" w:rsidR="00697C68" w:rsidRDefault="00697C68" w:rsidP="00697C68">
      <w:pPr>
        <w:pStyle w:val="ListParagraph"/>
        <w:rPr>
          <w:rFonts w:ascii="Calibri" w:hAnsi="Calibri" w:cs="Calibri"/>
          <w:color w:val="000000"/>
          <w:sz w:val="24"/>
          <w:szCs w:val="24"/>
        </w:rPr>
      </w:pPr>
      <w:r>
        <w:rPr>
          <w:rFonts w:ascii="Calibri" w:hAnsi="Calibri" w:cs="Calibri"/>
          <w:color w:val="000000"/>
          <w:sz w:val="24"/>
          <w:szCs w:val="24"/>
        </w:rPr>
        <w:t xml:space="preserve">Before Hyperparameter tuning </w:t>
      </w:r>
    </w:p>
    <w:p w14:paraId="30161A49" w14:textId="25DDC523" w:rsidR="00697C68" w:rsidRPr="009A438B"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MSE: 0.02</w:t>
      </w:r>
      <w:r>
        <w:rPr>
          <w:rFonts w:ascii="Calibri" w:hAnsi="Calibri" w:cs="Calibri"/>
          <w:color w:val="000000"/>
          <w:sz w:val="24"/>
          <w:szCs w:val="24"/>
        </w:rPr>
        <w:t>1</w:t>
      </w:r>
    </w:p>
    <w:p w14:paraId="5AFB3FE1" w14:textId="13849054" w:rsidR="00697C68"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R2 Score: 0.</w:t>
      </w:r>
      <w:r>
        <w:rPr>
          <w:rFonts w:ascii="Calibri" w:hAnsi="Calibri" w:cs="Calibri"/>
          <w:color w:val="000000"/>
          <w:sz w:val="24"/>
          <w:szCs w:val="24"/>
        </w:rPr>
        <w:t>401</w:t>
      </w:r>
    </w:p>
    <w:p w14:paraId="0C3113FA" w14:textId="13ADB758" w:rsidR="00697C68" w:rsidRDefault="00697C68" w:rsidP="009F3247">
      <w:pPr>
        <w:pStyle w:val="ListParagraph"/>
        <w:rPr>
          <w:rFonts w:ascii="Calibri" w:hAnsi="Calibri" w:cs="Calibri"/>
          <w:color w:val="000000"/>
          <w:sz w:val="24"/>
          <w:szCs w:val="24"/>
        </w:rPr>
      </w:pPr>
      <w:r>
        <w:rPr>
          <w:rFonts w:ascii="Calibri" w:hAnsi="Calibri" w:cs="Calibri"/>
          <w:color w:val="000000"/>
          <w:sz w:val="24"/>
          <w:szCs w:val="24"/>
        </w:rPr>
        <w:t>After Hyperparameter tuning</w:t>
      </w:r>
    </w:p>
    <w:p w14:paraId="5FA18FB9" w14:textId="407D279B" w:rsidR="00697C68" w:rsidRPr="009A438B"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MSE: 0.02</w:t>
      </w:r>
      <w:r>
        <w:rPr>
          <w:rFonts w:ascii="Calibri" w:hAnsi="Calibri" w:cs="Calibri"/>
          <w:color w:val="000000"/>
          <w:sz w:val="24"/>
          <w:szCs w:val="24"/>
        </w:rPr>
        <w:t>0</w:t>
      </w:r>
    </w:p>
    <w:p w14:paraId="5413A8A9" w14:textId="612D8411" w:rsidR="00697C68"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R2 Score: 0.</w:t>
      </w:r>
      <w:r>
        <w:rPr>
          <w:rFonts w:ascii="Calibri" w:hAnsi="Calibri" w:cs="Calibri"/>
          <w:color w:val="000000"/>
          <w:sz w:val="24"/>
          <w:szCs w:val="24"/>
        </w:rPr>
        <w:t>416</w:t>
      </w:r>
    </w:p>
    <w:p w14:paraId="360D89E6" w14:textId="77777777" w:rsidR="00697C68" w:rsidRDefault="00697C68" w:rsidP="00697C68">
      <w:pPr>
        <w:pStyle w:val="ListParagraph"/>
        <w:rPr>
          <w:rFonts w:ascii="Calibri" w:hAnsi="Calibri" w:cs="Calibri"/>
          <w:color w:val="000000"/>
          <w:sz w:val="24"/>
          <w:szCs w:val="24"/>
        </w:rPr>
      </w:pPr>
    </w:p>
    <w:p w14:paraId="609B8FCE" w14:textId="77777777" w:rsidR="00697C68" w:rsidRDefault="00697C68" w:rsidP="00697C68">
      <w:pPr>
        <w:pStyle w:val="ListParagraph"/>
        <w:rPr>
          <w:rFonts w:ascii="Calibri" w:hAnsi="Calibri" w:cs="Calibri"/>
          <w:b/>
          <w:bCs/>
          <w:color w:val="000000"/>
          <w:sz w:val="28"/>
          <w:szCs w:val="28"/>
        </w:rPr>
      </w:pPr>
    </w:p>
    <w:p w14:paraId="5DDD7D30" w14:textId="77777777" w:rsidR="00697C68" w:rsidRDefault="00697C68" w:rsidP="00697C68">
      <w:pPr>
        <w:pStyle w:val="ListParagraph"/>
        <w:rPr>
          <w:rFonts w:ascii="Calibri" w:hAnsi="Calibri" w:cs="Calibri"/>
          <w:b/>
          <w:bCs/>
          <w:color w:val="000000"/>
          <w:sz w:val="28"/>
          <w:szCs w:val="28"/>
        </w:rPr>
      </w:pPr>
    </w:p>
    <w:p w14:paraId="5A0B0915" w14:textId="4AE8BE68" w:rsidR="00697C68" w:rsidRDefault="00697C68" w:rsidP="00697C68">
      <w:pPr>
        <w:pStyle w:val="ListParagraph"/>
        <w:rPr>
          <w:rFonts w:ascii="Calibri" w:hAnsi="Calibri" w:cs="Calibri"/>
          <w:b/>
          <w:bCs/>
          <w:color w:val="000000"/>
          <w:sz w:val="28"/>
          <w:szCs w:val="28"/>
        </w:rPr>
      </w:pPr>
      <w:r>
        <w:rPr>
          <w:rFonts w:ascii="Calibri" w:hAnsi="Calibri" w:cs="Calibri"/>
          <w:b/>
          <w:bCs/>
          <w:color w:val="000000"/>
          <w:sz w:val="28"/>
          <w:szCs w:val="28"/>
        </w:rPr>
        <w:lastRenderedPageBreak/>
        <w:t>Random Forest</w:t>
      </w:r>
      <w:r>
        <w:rPr>
          <w:rFonts w:ascii="Calibri" w:hAnsi="Calibri" w:cs="Calibri"/>
          <w:b/>
          <w:bCs/>
          <w:color w:val="000000"/>
          <w:sz w:val="28"/>
          <w:szCs w:val="28"/>
        </w:rPr>
        <w:t xml:space="preserve"> Regression</w:t>
      </w:r>
    </w:p>
    <w:p w14:paraId="24FE6A8D" w14:textId="5B83601C" w:rsidR="00697C68" w:rsidRDefault="00697C68" w:rsidP="00697C68">
      <w:pPr>
        <w:pStyle w:val="ListParagraph"/>
        <w:rPr>
          <w:rFonts w:ascii="Calibri" w:hAnsi="Calibri" w:cs="Calibri"/>
          <w:color w:val="000000"/>
          <w:sz w:val="24"/>
          <w:szCs w:val="24"/>
        </w:rPr>
      </w:pPr>
      <w:r w:rsidRPr="00697C68">
        <w:rPr>
          <w:rFonts w:ascii="Calibri" w:hAnsi="Calibri" w:cs="Calibri"/>
          <w:color w:val="000000"/>
          <w:sz w:val="24"/>
          <w:szCs w:val="24"/>
        </w:rPr>
        <w:t xml:space="preserve">As another ensemble model, we also apply the Random Forest Regression model and perform hyperparameter tuning using </w:t>
      </w:r>
      <w:proofErr w:type="spellStart"/>
      <w:r w:rsidRPr="00697C68">
        <w:rPr>
          <w:rFonts w:ascii="Calibri" w:hAnsi="Calibri" w:cs="Calibri"/>
          <w:color w:val="000000"/>
          <w:sz w:val="24"/>
          <w:szCs w:val="24"/>
        </w:rPr>
        <w:t>GridSearchCV</w:t>
      </w:r>
      <w:proofErr w:type="spellEnd"/>
      <w:r w:rsidRPr="00697C68">
        <w:rPr>
          <w:rFonts w:ascii="Calibri" w:hAnsi="Calibri" w:cs="Calibri"/>
          <w:color w:val="000000"/>
          <w:sz w:val="24"/>
          <w:szCs w:val="24"/>
        </w:rPr>
        <w:t xml:space="preserve"> to find the best combination of hyperparameters.</w:t>
      </w:r>
    </w:p>
    <w:p w14:paraId="59999B4A" w14:textId="77777777" w:rsidR="00697C68" w:rsidRDefault="00697C68" w:rsidP="00697C68">
      <w:pPr>
        <w:pStyle w:val="ListParagraph"/>
        <w:rPr>
          <w:rFonts w:ascii="Calibri" w:hAnsi="Calibri" w:cs="Calibri"/>
          <w:color w:val="000000"/>
          <w:sz w:val="24"/>
          <w:szCs w:val="24"/>
        </w:rPr>
      </w:pPr>
      <w:r>
        <w:rPr>
          <w:rFonts w:ascii="Calibri" w:hAnsi="Calibri" w:cs="Calibri"/>
          <w:color w:val="000000"/>
          <w:sz w:val="24"/>
          <w:szCs w:val="24"/>
        </w:rPr>
        <w:t xml:space="preserve">Before Hyperparameter tuning </w:t>
      </w:r>
    </w:p>
    <w:p w14:paraId="74E75B4B" w14:textId="77777777" w:rsidR="00697C68" w:rsidRPr="009A438B"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MSE: 0.02</w:t>
      </w:r>
      <w:r>
        <w:rPr>
          <w:rFonts w:ascii="Calibri" w:hAnsi="Calibri" w:cs="Calibri"/>
          <w:color w:val="000000"/>
          <w:sz w:val="24"/>
          <w:szCs w:val="24"/>
        </w:rPr>
        <w:t>1</w:t>
      </w:r>
    </w:p>
    <w:p w14:paraId="6AA63E49" w14:textId="6A9AE1FA" w:rsidR="00697C68"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R2 Score: 0.</w:t>
      </w:r>
      <w:r>
        <w:rPr>
          <w:rFonts w:ascii="Calibri" w:hAnsi="Calibri" w:cs="Calibri"/>
          <w:color w:val="000000"/>
          <w:sz w:val="24"/>
          <w:szCs w:val="24"/>
        </w:rPr>
        <w:t>397</w:t>
      </w:r>
    </w:p>
    <w:p w14:paraId="06B0620C" w14:textId="77777777" w:rsidR="00697C68" w:rsidRDefault="00697C68" w:rsidP="00697C68">
      <w:pPr>
        <w:pStyle w:val="ListParagraph"/>
        <w:rPr>
          <w:rFonts w:ascii="Calibri" w:hAnsi="Calibri" w:cs="Calibri"/>
          <w:color w:val="000000"/>
          <w:sz w:val="24"/>
          <w:szCs w:val="24"/>
        </w:rPr>
      </w:pPr>
      <w:r>
        <w:rPr>
          <w:rFonts w:ascii="Calibri" w:hAnsi="Calibri" w:cs="Calibri"/>
          <w:color w:val="000000"/>
          <w:sz w:val="24"/>
          <w:szCs w:val="24"/>
        </w:rPr>
        <w:t>After Hyperparameter tuning</w:t>
      </w:r>
    </w:p>
    <w:p w14:paraId="37AE0C93" w14:textId="77777777" w:rsidR="00697C68" w:rsidRPr="009A438B"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MSE: 0.02</w:t>
      </w:r>
      <w:r>
        <w:rPr>
          <w:rFonts w:ascii="Calibri" w:hAnsi="Calibri" w:cs="Calibri"/>
          <w:color w:val="000000"/>
          <w:sz w:val="24"/>
          <w:szCs w:val="24"/>
        </w:rPr>
        <w:t>0</w:t>
      </w:r>
    </w:p>
    <w:p w14:paraId="2B252F4E" w14:textId="32CD3149" w:rsidR="00697C68" w:rsidRDefault="00697C68" w:rsidP="00697C68">
      <w:pPr>
        <w:pStyle w:val="ListParagraph"/>
        <w:numPr>
          <w:ilvl w:val="0"/>
          <w:numId w:val="8"/>
        </w:numPr>
        <w:rPr>
          <w:rFonts w:ascii="Calibri" w:hAnsi="Calibri" w:cs="Calibri"/>
          <w:color w:val="000000"/>
          <w:sz w:val="24"/>
          <w:szCs w:val="24"/>
        </w:rPr>
      </w:pPr>
      <w:r w:rsidRPr="009A438B">
        <w:rPr>
          <w:rFonts w:ascii="Calibri" w:hAnsi="Calibri" w:cs="Calibri"/>
          <w:color w:val="000000"/>
          <w:sz w:val="24"/>
          <w:szCs w:val="24"/>
        </w:rPr>
        <w:t>R2 Score: 0.</w:t>
      </w:r>
      <w:r>
        <w:rPr>
          <w:rFonts w:ascii="Calibri" w:hAnsi="Calibri" w:cs="Calibri"/>
          <w:color w:val="000000"/>
          <w:sz w:val="24"/>
          <w:szCs w:val="24"/>
        </w:rPr>
        <w:t>4</w:t>
      </w:r>
      <w:r>
        <w:rPr>
          <w:rFonts w:ascii="Calibri" w:hAnsi="Calibri" w:cs="Calibri"/>
          <w:color w:val="000000"/>
          <w:sz w:val="24"/>
          <w:szCs w:val="24"/>
        </w:rPr>
        <w:t>27</w:t>
      </w:r>
    </w:p>
    <w:p w14:paraId="33EE5758" w14:textId="77777777" w:rsidR="00697C68" w:rsidRDefault="00697C68" w:rsidP="00697C68">
      <w:pPr>
        <w:pStyle w:val="ListParagraph"/>
        <w:rPr>
          <w:rFonts w:ascii="Calibri" w:hAnsi="Calibri" w:cs="Calibri"/>
          <w:b/>
          <w:bCs/>
          <w:color w:val="000000"/>
          <w:sz w:val="28"/>
          <w:szCs w:val="28"/>
        </w:rPr>
      </w:pPr>
    </w:p>
    <w:p w14:paraId="3561538D" w14:textId="125C995F" w:rsidR="00697C68" w:rsidRDefault="00697C68" w:rsidP="00697C68">
      <w:pPr>
        <w:pStyle w:val="ListParagraph"/>
        <w:rPr>
          <w:rFonts w:ascii="Calibri" w:hAnsi="Calibri" w:cs="Calibri"/>
          <w:b/>
          <w:bCs/>
          <w:color w:val="000000"/>
          <w:sz w:val="28"/>
          <w:szCs w:val="28"/>
        </w:rPr>
      </w:pPr>
      <w:r>
        <w:rPr>
          <w:rFonts w:ascii="Calibri" w:hAnsi="Calibri" w:cs="Calibri"/>
          <w:b/>
          <w:bCs/>
          <w:color w:val="000000"/>
          <w:sz w:val="28"/>
          <w:szCs w:val="28"/>
        </w:rPr>
        <w:t>Conclusion</w:t>
      </w:r>
    </w:p>
    <w:p w14:paraId="68704058" w14:textId="479DE0C3" w:rsidR="00697C68" w:rsidRDefault="00697C68" w:rsidP="00697C68">
      <w:pPr>
        <w:pStyle w:val="ListParagraph"/>
        <w:rPr>
          <w:rFonts w:ascii="Calibri" w:hAnsi="Calibri" w:cs="Calibri"/>
          <w:color w:val="000000"/>
          <w:sz w:val="24"/>
          <w:szCs w:val="24"/>
        </w:rPr>
      </w:pPr>
      <w:r w:rsidRPr="00697C68">
        <w:rPr>
          <w:rFonts w:ascii="Calibri" w:hAnsi="Calibri" w:cs="Calibri"/>
          <w:color w:val="000000"/>
          <w:sz w:val="24"/>
          <w:szCs w:val="24"/>
        </w:rPr>
        <w:t>After applying several regression models, including Linear Regression, Lasso Regression, Ridge Regression, Support Vector Regression (SVR) with different kernels, Gradient Boosting Regression, and Random Forest Regression, we observed varying levels of R-squared scores, indicating the accuracy of the models in predicting the compression strength of cement samples.</w:t>
      </w:r>
      <w:r>
        <w:rPr>
          <w:rFonts w:ascii="Calibri" w:hAnsi="Calibri" w:cs="Calibri"/>
          <w:color w:val="000000"/>
          <w:sz w:val="24"/>
          <w:szCs w:val="24"/>
        </w:rPr>
        <w:t xml:space="preserve"> </w:t>
      </w:r>
    </w:p>
    <w:p w14:paraId="165FE779" w14:textId="77777777" w:rsidR="00AF4BDB" w:rsidRDefault="00AF4BDB" w:rsidP="00697C68">
      <w:pPr>
        <w:pStyle w:val="ListParagraph"/>
        <w:rPr>
          <w:rFonts w:ascii="Calibri" w:hAnsi="Calibri" w:cs="Calibri"/>
          <w:color w:val="000000"/>
          <w:sz w:val="24"/>
          <w:szCs w:val="24"/>
        </w:rPr>
      </w:pPr>
    </w:p>
    <w:p w14:paraId="20A15832" w14:textId="6D7BFC2B" w:rsidR="00697C68" w:rsidRDefault="00697C68" w:rsidP="00697C68">
      <w:pPr>
        <w:pStyle w:val="ListParagraph"/>
        <w:rPr>
          <w:rFonts w:ascii="Calibri" w:hAnsi="Calibri" w:cs="Calibri"/>
          <w:color w:val="000000"/>
          <w:sz w:val="24"/>
          <w:szCs w:val="24"/>
        </w:rPr>
      </w:pPr>
      <w:r w:rsidRPr="00697C68">
        <w:rPr>
          <w:rFonts w:ascii="Calibri" w:hAnsi="Calibri" w:cs="Calibri"/>
          <w:color w:val="000000"/>
          <w:sz w:val="24"/>
          <w:szCs w:val="24"/>
        </w:rPr>
        <w:t>The Gradient Boosting Regression model achieved the highest R-squared score of approximately 0.40. By performing hyperparameter tuning on the Gradient Boosting and Random Forest models, we further improved the R-squared score for both models, achieving approximately 0.42 for the Random Forest model.</w:t>
      </w:r>
    </w:p>
    <w:p w14:paraId="42334392" w14:textId="77777777" w:rsidR="00AF4BDB" w:rsidRDefault="00AF4BDB" w:rsidP="00697C68">
      <w:pPr>
        <w:pStyle w:val="ListParagraph"/>
        <w:rPr>
          <w:rFonts w:ascii="Calibri" w:hAnsi="Calibri" w:cs="Calibri"/>
          <w:color w:val="000000"/>
          <w:sz w:val="24"/>
          <w:szCs w:val="24"/>
        </w:rPr>
      </w:pPr>
    </w:p>
    <w:p w14:paraId="3A010DF1" w14:textId="1E846D4A" w:rsidR="00AF4BDB" w:rsidRDefault="00AF4BDB" w:rsidP="00697C68">
      <w:pPr>
        <w:pStyle w:val="ListParagraph"/>
        <w:rPr>
          <w:rFonts w:ascii="Calibri" w:hAnsi="Calibri" w:cs="Calibri"/>
          <w:color w:val="000000"/>
          <w:sz w:val="24"/>
          <w:szCs w:val="24"/>
        </w:rPr>
      </w:pPr>
    </w:p>
    <w:p w14:paraId="78FAB4A2" w14:textId="77777777" w:rsidR="009F3247" w:rsidRPr="009F3247" w:rsidRDefault="009F3247" w:rsidP="009F3247">
      <w:pPr>
        <w:rPr>
          <w:rFonts w:ascii="Calibri" w:hAnsi="Calibri" w:cs="Calibri"/>
          <w:color w:val="000000"/>
          <w:sz w:val="24"/>
          <w:szCs w:val="24"/>
        </w:rPr>
      </w:pPr>
    </w:p>
    <w:sectPr w:rsidR="009F3247" w:rsidRPr="009F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4F9"/>
    <w:multiLevelType w:val="multilevel"/>
    <w:tmpl w:val="C18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B3CCF"/>
    <w:multiLevelType w:val="multilevel"/>
    <w:tmpl w:val="331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81419"/>
    <w:multiLevelType w:val="hybridMultilevel"/>
    <w:tmpl w:val="53A8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65DDE"/>
    <w:multiLevelType w:val="multilevel"/>
    <w:tmpl w:val="926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5156B"/>
    <w:multiLevelType w:val="multilevel"/>
    <w:tmpl w:val="B80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03402"/>
    <w:multiLevelType w:val="multilevel"/>
    <w:tmpl w:val="F2B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B54EA"/>
    <w:multiLevelType w:val="hybridMultilevel"/>
    <w:tmpl w:val="A7A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772FB"/>
    <w:multiLevelType w:val="multilevel"/>
    <w:tmpl w:val="9EB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427C9"/>
    <w:multiLevelType w:val="hybridMultilevel"/>
    <w:tmpl w:val="FE40A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5821174">
    <w:abstractNumId w:val="6"/>
  </w:num>
  <w:num w:numId="2" w16cid:durableId="1369917401">
    <w:abstractNumId w:val="2"/>
  </w:num>
  <w:num w:numId="3" w16cid:durableId="1564830716">
    <w:abstractNumId w:val="7"/>
  </w:num>
  <w:num w:numId="4" w16cid:durableId="2019230194">
    <w:abstractNumId w:val="4"/>
  </w:num>
  <w:num w:numId="5" w16cid:durableId="1468935596">
    <w:abstractNumId w:val="3"/>
  </w:num>
  <w:num w:numId="6" w16cid:durableId="1784376001">
    <w:abstractNumId w:val="0"/>
  </w:num>
  <w:num w:numId="7" w16cid:durableId="755135231">
    <w:abstractNumId w:val="5"/>
  </w:num>
  <w:num w:numId="8" w16cid:durableId="1802772973">
    <w:abstractNumId w:val="1"/>
  </w:num>
  <w:num w:numId="9" w16cid:durableId="3153009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FC"/>
    <w:rsid w:val="00601C12"/>
    <w:rsid w:val="006705FE"/>
    <w:rsid w:val="00697C68"/>
    <w:rsid w:val="006C5FFC"/>
    <w:rsid w:val="006F52E2"/>
    <w:rsid w:val="00762211"/>
    <w:rsid w:val="008C5C70"/>
    <w:rsid w:val="009A438B"/>
    <w:rsid w:val="009F3247"/>
    <w:rsid w:val="00AF4BDB"/>
    <w:rsid w:val="00E0525C"/>
    <w:rsid w:val="00F14AF3"/>
    <w:rsid w:val="00F43562"/>
    <w:rsid w:val="00F65A6F"/>
    <w:rsid w:val="00F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7002"/>
  <w15:chartTrackingRefBased/>
  <w15:docId w15:val="{4B019571-E54F-421F-B538-F2D7FC3C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4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4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4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F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05FE"/>
    <w:pPr>
      <w:ind w:left="720"/>
      <w:contextualSpacing/>
    </w:pPr>
  </w:style>
  <w:style w:type="character" w:customStyle="1" w:styleId="Heading3Char">
    <w:name w:val="Heading 3 Char"/>
    <w:basedOn w:val="DefaultParagraphFont"/>
    <w:link w:val="Heading3"/>
    <w:uiPriority w:val="9"/>
    <w:semiHidden/>
    <w:rsid w:val="009A43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43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14A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5072">
      <w:bodyDiv w:val="1"/>
      <w:marLeft w:val="0"/>
      <w:marRight w:val="0"/>
      <w:marTop w:val="0"/>
      <w:marBottom w:val="0"/>
      <w:divBdr>
        <w:top w:val="none" w:sz="0" w:space="0" w:color="auto"/>
        <w:left w:val="none" w:sz="0" w:space="0" w:color="auto"/>
        <w:bottom w:val="none" w:sz="0" w:space="0" w:color="auto"/>
        <w:right w:val="none" w:sz="0" w:space="0" w:color="auto"/>
      </w:divBdr>
    </w:div>
    <w:div w:id="457992624">
      <w:bodyDiv w:val="1"/>
      <w:marLeft w:val="0"/>
      <w:marRight w:val="0"/>
      <w:marTop w:val="0"/>
      <w:marBottom w:val="0"/>
      <w:divBdr>
        <w:top w:val="none" w:sz="0" w:space="0" w:color="auto"/>
        <w:left w:val="none" w:sz="0" w:space="0" w:color="auto"/>
        <w:bottom w:val="none" w:sz="0" w:space="0" w:color="auto"/>
        <w:right w:val="none" w:sz="0" w:space="0" w:color="auto"/>
      </w:divBdr>
    </w:div>
    <w:div w:id="575939865">
      <w:bodyDiv w:val="1"/>
      <w:marLeft w:val="0"/>
      <w:marRight w:val="0"/>
      <w:marTop w:val="0"/>
      <w:marBottom w:val="0"/>
      <w:divBdr>
        <w:top w:val="none" w:sz="0" w:space="0" w:color="auto"/>
        <w:left w:val="none" w:sz="0" w:space="0" w:color="auto"/>
        <w:bottom w:val="none" w:sz="0" w:space="0" w:color="auto"/>
        <w:right w:val="none" w:sz="0" w:space="0" w:color="auto"/>
      </w:divBdr>
    </w:div>
    <w:div w:id="703792771">
      <w:bodyDiv w:val="1"/>
      <w:marLeft w:val="0"/>
      <w:marRight w:val="0"/>
      <w:marTop w:val="0"/>
      <w:marBottom w:val="0"/>
      <w:divBdr>
        <w:top w:val="none" w:sz="0" w:space="0" w:color="auto"/>
        <w:left w:val="none" w:sz="0" w:space="0" w:color="auto"/>
        <w:bottom w:val="none" w:sz="0" w:space="0" w:color="auto"/>
        <w:right w:val="none" w:sz="0" w:space="0" w:color="auto"/>
      </w:divBdr>
    </w:div>
    <w:div w:id="803352838">
      <w:bodyDiv w:val="1"/>
      <w:marLeft w:val="0"/>
      <w:marRight w:val="0"/>
      <w:marTop w:val="0"/>
      <w:marBottom w:val="0"/>
      <w:divBdr>
        <w:top w:val="none" w:sz="0" w:space="0" w:color="auto"/>
        <w:left w:val="none" w:sz="0" w:space="0" w:color="auto"/>
        <w:bottom w:val="none" w:sz="0" w:space="0" w:color="auto"/>
        <w:right w:val="none" w:sz="0" w:space="0" w:color="auto"/>
      </w:divBdr>
    </w:div>
    <w:div w:id="945312741">
      <w:bodyDiv w:val="1"/>
      <w:marLeft w:val="0"/>
      <w:marRight w:val="0"/>
      <w:marTop w:val="0"/>
      <w:marBottom w:val="0"/>
      <w:divBdr>
        <w:top w:val="none" w:sz="0" w:space="0" w:color="auto"/>
        <w:left w:val="none" w:sz="0" w:space="0" w:color="auto"/>
        <w:bottom w:val="none" w:sz="0" w:space="0" w:color="auto"/>
        <w:right w:val="none" w:sz="0" w:space="0" w:color="auto"/>
      </w:divBdr>
    </w:div>
    <w:div w:id="1102989587">
      <w:bodyDiv w:val="1"/>
      <w:marLeft w:val="0"/>
      <w:marRight w:val="0"/>
      <w:marTop w:val="0"/>
      <w:marBottom w:val="0"/>
      <w:divBdr>
        <w:top w:val="none" w:sz="0" w:space="0" w:color="auto"/>
        <w:left w:val="none" w:sz="0" w:space="0" w:color="auto"/>
        <w:bottom w:val="none" w:sz="0" w:space="0" w:color="auto"/>
        <w:right w:val="none" w:sz="0" w:space="0" w:color="auto"/>
      </w:divBdr>
    </w:div>
    <w:div w:id="1457456089">
      <w:bodyDiv w:val="1"/>
      <w:marLeft w:val="0"/>
      <w:marRight w:val="0"/>
      <w:marTop w:val="0"/>
      <w:marBottom w:val="0"/>
      <w:divBdr>
        <w:top w:val="none" w:sz="0" w:space="0" w:color="auto"/>
        <w:left w:val="none" w:sz="0" w:space="0" w:color="auto"/>
        <w:bottom w:val="none" w:sz="0" w:space="0" w:color="auto"/>
        <w:right w:val="none" w:sz="0" w:space="0" w:color="auto"/>
      </w:divBdr>
    </w:div>
    <w:div w:id="211238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2876</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Javeriya Shaikh</dc:creator>
  <cp:keywords/>
  <dc:description/>
  <cp:lastModifiedBy>Javeriya Shaikh</cp:lastModifiedBy>
  <cp:revision>2</cp:revision>
  <dcterms:created xsi:type="dcterms:W3CDTF">2023-08-04T11:03:00Z</dcterms:created>
  <dcterms:modified xsi:type="dcterms:W3CDTF">2023-08-06T10:59:00Z</dcterms:modified>
</cp:coreProperties>
</file>