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CA4170" w14:textId="77777777" w:rsidR="007E12E6" w:rsidRPr="00895C86" w:rsidRDefault="00895C86" w:rsidP="0005783A">
      <w:pPr>
        <w:pStyle w:val="Heading1"/>
      </w:pPr>
      <w:r w:rsidRPr="00895C86">
        <w:t>CS 255 System Design Document Template</w:t>
      </w:r>
    </w:p>
    <w:p w14:paraId="1E1B2788" w14:textId="5BF413C8" w:rsidR="007E12E6" w:rsidRPr="009C0C32" w:rsidRDefault="007E12E6" w:rsidP="0005783A">
      <w:pPr>
        <w:suppressAutoHyphens/>
        <w:spacing w:after="0" w:line="240" w:lineRule="auto"/>
        <w:rPr>
          <w:rFonts w:ascii="Calibri" w:hAnsi="Calibri" w:cs="Calibri"/>
        </w:rPr>
      </w:pPr>
    </w:p>
    <w:p w14:paraId="12C83D1D" w14:textId="77777777" w:rsidR="00895C86" w:rsidRPr="00895C86" w:rsidRDefault="00895C86" w:rsidP="0005783A">
      <w:pPr>
        <w:suppressAutoHyphens/>
        <w:spacing w:after="0" w:line="240" w:lineRule="auto"/>
        <w:rPr>
          <w:rFonts w:ascii="Calibri" w:hAnsi="Calibri" w:cs="Calibri"/>
          <w:i/>
        </w:rPr>
      </w:pPr>
    </w:p>
    <w:p w14:paraId="26DD4310" w14:textId="77777777" w:rsidR="007E12E6" w:rsidRPr="00895C86" w:rsidRDefault="00895C86" w:rsidP="0005783A">
      <w:pPr>
        <w:pStyle w:val="Heading2"/>
      </w:pPr>
      <w:r w:rsidRPr="00895C86">
        <w:t>UML Diagrams</w:t>
      </w:r>
    </w:p>
    <w:p w14:paraId="11627D84" w14:textId="77777777" w:rsidR="00895C86" w:rsidRPr="00895C86" w:rsidRDefault="00895C86" w:rsidP="0005783A">
      <w:pPr>
        <w:suppressAutoHyphens/>
        <w:spacing w:after="0"/>
      </w:pPr>
    </w:p>
    <w:p w14:paraId="0A75F1BB" w14:textId="77777777" w:rsidR="007E12E6" w:rsidRPr="00895C86" w:rsidRDefault="00895C86" w:rsidP="0005783A">
      <w:pPr>
        <w:pStyle w:val="Heading3"/>
        <w:keepNext w:val="0"/>
        <w:keepLines w:val="0"/>
        <w:suppressAutoHyphens/>
      </w:pPr>
      <w:r w:rsidRPr="00895C86">
        <w:t>UML Use Case Diagram</w:t>
      </w:r>
    </w:p>
    <w:p w14:paraId="69C75AAD" w14:textId="2EEBFDA0" w:rsidR="007E12E6" w:rsidRPr="00895C86" w:rsidRDefault="00C74AE1" w:rsidP="0005783A">
      <w:pPr>
        <w:suppressAutoHyphens/>
        <w:spacing w:after="0" w:line="240" w:lineRule="auto"/>
        <w:rPr>
          <w:rFonts w:ascii="Calibri" w:hAnsi="Calibri" w:cs="Calibri"/>
          <w:i/>
        </w:rPr>
      </w:pPr>
      <w:r>
        <w:rPr>
          <w:noProof/>
        </w:rPr>
        <w:drawing>
          <wp:inline distT="0" distB="0" distL="0" distR="0" wp14:anchorId="75B74B9E" wp14:editId="0D519666">
            <wp:extent cx="5943600" cy="3664585"/>
            <wp:effectExtent l="0" t="0" r="0" b="0"/>
            <wp:docPr id="1390367523" name="Picture 2" descr="A diagram of a driver pass syste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367523" name="Picture 2" descr="A diagram of a driver pass syste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64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EE88D6" w14:textId="77777777" w:rsidR="007E12E6" w:rsidRPr="00895C86" w:rsidRDefault="007E12E6" w:rsidP="0005783A">
      <w:pPr>
        <w:suppressAutoHyphens/>
        <w:spacing w:after="0" w:line="240" w:lineRule="auto"/>
        <w:rPr>
          <w:rFonts w:ascii="Calibri" w:hAnsi="Calibri" w:cs="Calibri"/>
        </w:rPr>
      </w:pPr>
    </w:p>
    <w:p w14:paraId="1D043DC8" w14:textId="77777777" w:rsidR="007E12E6" w:rsidRPr="00895C86" w:rsidRDefault="00895C86" w:rsidP="0005783A">
      <w:pPr>
        <w:pStyle w:val="Heading3"/>
        <w:keepNext w:val="0"/>
        <w:keepLines w:val="0"/>
        <w:suppressAutoHyphens/>
      </w:pPr>
      <w:r w:rsidRPr="00895C86">
        <w:t>UML Activity Diagrams</w:t>
      </w:r>
    </w:p>
    <w:p w14:paraId="46C2D26F" w14:textId="3BBC99B8" w:rsidR="007E12E6" w:rsidRPr="00895C86" w:rsidRDefault="0062442B" w:rsidP="0005783A">
      <w:pPr>
        <w:suppressAutoHyphens/>
        <w:spacing w:after="0" w:line="240" w:lineRule="auto"/>
        <w:rPr>
          <w:rFonts w:ascii="Calibri" w:hAnsi="Calibri" w:cs="Calibri"/>
          <w:i/>
        </w:rPr>
      </w:pPr>
      <w:r>
        <w:rPr>
          <w:noProof/>
        </w:rPr>
        <w:lastRenderedPageBreak/>
        <w:drawing>
          <wp:inline distT="0" distB="0" distL="0" distR="0" wp14:anchorId="08D4BD55" wp14:editId="580DDAE2">
            <wp:extent cx="2529391" cy="5972175"/>
            <wp:effectExtent l="0" t="0" r="4445" b="0"/>
            <wp:docPr id="605601621" name="Picture 3" descr="A diagram of a proces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601621" name="Picture 3" descr="A diagram of a proces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5714" cy="5987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D6F5F4C" wp14:editId="41FB9227">
            <wp:extent cx="3114675" cy="5969794"/>
            <wp:effectExtent l="0" t="0" r="0" b="0"/>
            <wp:docPr id="975205184" name="Picture 4" descr="A diagram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205184" name="Picture 4" descr="A diagram of a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5004" cy="59704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0FCFAE" w14:textId="77777777" w:rsidR="007E12E6" w:rsidRPr="00895C86" w:rsidRDefault="007E12E6" w:rsidP="0005783A">
      <w:pPr>
        <w:suppressAutoHyphens/>
        <w:spacing w:after="0" w:line="240" w:lineRule="auto"/>
        <w:rPr>
          <w:rFonts w:ascii="Calibri" w:hAnsi="Calibri" w:cs="Calibri"/>
        </w:rPr>
      </w:pPr>
    </w:p>
    <w:p w14:paraId="689F1A81" w14:textId="77777777" w:rsidR="007E12E6" w:rsidRPr="00895C86" w:rsidRDefault="00895C86" w:rsidP="0005783A">
      <w:pPr>
        <w:pStyle w:val="Heading3"/>
        <w:keepNext w:val="0"/>
        <w:keepLines w:val="0"/>
        <w:suppressAutoHyphens/>
      </w:pPr>
      <w:r w:rsidRPr="00895C86">
        <w:t>UML Sequence Diagram</w:t>
      </w:r>
    </w:p>
    <w:p w14:paraId="3AC8ADF7" w14:textId="5F43AE37" w:rsidR="007E12E6" w:rsidRPr="00895C86" w:rsidRDefault="00C74AE1" w:rsidP="0005783A">
      <w:pPr>
        <w:suppressAutoHyphens/>
        <w:spacing w:after="0" w:line="240" w:lineRule="auto"/>
        <w:rPr>
          <w:rFonts w:ascii="Calibri" w:hAnsi="Calibri" w:cs="Calibri"/>
          <w:i/>
        </w:rPr>
      </w:pPr>
      <w:r w:rsidRPr="00C74AE1">
        <w:rPr>
          <w:rFonts w:ascii="Calibri" w:hAnsi="Calibri" w:cs="Calibri"/>
          <w:i/>
          <w:noProof/>
        </w:rPr>
        <w:lastRenderedPageBreak/>
        <w:drawing>
          <wp:inline distT="0" distB="0" distL="0" distR="0" wp14:anchorId="4D24747E" wp14:editId="53EB339D">
            <wp:extent cx="5943600" cy="8021955"/>
            <wp:effectExtent l="0" t="0" r="0" b="0"/>
            <wp:docPr id="751594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021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C6B42C" w14:textId="77777777" w:rsidR="007E12E6" w:rsidRPr="00895C86" w:rsidRDefault="007E12E6" w:rsidP="0005783A">
      <w:pPr>
        <w:suppressAutoHyphens/>
        <w:spacing w:after="0" w:line="240" w:lineRule="auto"/>
        <w:rPr>
          <w:rFonts w:ascii="Calibri" w:hAnsi="Calibri" w:cs="Calibri"/>
        </w:rPr>
      </w:pPr>
    </w:p>
    <w:p w14:paraId="44FAD4D9" w14:textId="77777777" w:rsidR="007E12E6" w:rsidRPr="00895C86" w:rsidRDefault="00895C86" w:rsidP="0005783A">
      <w:pPr>
        <w:pStyle w:val="Heading3"/>
        <w:keepNext w:val="0"/>
        <w:keepLines w:val="0"/>
        <w:suppressAutoHyphens/>
      </w:pPr>
      <w:r w:rsidRPr="00895C86">
        <w:t>UML Class Diagram</w:t>
      </w:r>
    </w:p>
    <w:p w14:paraId="65C47301" w14:textId="5ACC4F33" w:rsidR="007E12E6" w:rsidRPr="00895C86" w:rsidRDefault="00E05142" w:rsidP="0005783A">
      <w:pPr>
        <w:suppressAutoHyphens/>
        <w:spacing w:after="0" w:line="240" w:lineRule="auto"/>
        <w:rPr>
          <w:rFonts w:ascii="Calibri" w:hAnsi="Calibri" w:cs="Calibri"/>
          <w:i/>
        </w:rPr>
      </w:pPr>
      <w:r>
        <w:rPr>
          <w:noProof/>
        </w:rPr>
        <w:drawing>
          <wp:inline distT="0" distB="0" distL="0" distR="0" wp14:anchorId="6A032A24" wp14:editId="6B074A9D">
            <wp:extent cx="5486400" cy="4267200"/>
            <wp:effectExtent l="0" t="0" r="0" b="0"/>
            <wp:docPr id="661285992" name="Picture 5" descr="A diagram of a stude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285992" name="Picture 5" descr="A diagram of a studen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26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7CD5F7" w14:textId="77777777" w:rsidR="007E12E6" w:rsidRPr="00895C86" w:rsidRDefault="007E12E6" w:rsidP="0005783A">
      <w:pPr>
        <w:suppressAutoHyphens/>
        <w:spacing w:after="0" w:line="240" w:lineRule="auto"/>
        <w:rPr>
          <w:rFonts w:ascii="Calibri" w:hAnsi="Calibri" w:cs="Calibri"/>
        </w:rPr>
      </w:pPr>
    </w:p>
    <w:p w14:paraId="1C292E16" w14:textId="77777777" w:rsidR="007E12E6" w:rsidRPr="00895C86" w:rsidRDefault="00895C86" w:rsidP="0005783A">
      <w:pPr>
        <w:pStyle w:val="Heading2"/>
      </w:pPr>
      <w:r w:rsidRPr="00895C86">
        <w:t>Technical Requirements</w:t>
      </w:r>
    </w:p>
    <w:p w14:paraId="1707E86C" w14:textId="77777777" w:rsidR="00C74AE1" w:rsidRDefault="00C74AE1" w:rsidP="00C74AE1">
      <w:pPr>
        <w:suppressAutoHyphens/>
        <w:spacing w:after="0" w:line="240" w:lineRule="auto"/>
        <w:rPr>
          <w:rFonts w:ascii="Calibri" w:hAnsi="Calibri" w:cs="Calibri"/>
          <w:i/>
        </w:rPr>
      </w:pPr>
    </w:p>
    <w:p w14:paraId="73A69A80" w14:textId="0489016A" w:rsidR="00C74AE1" w:rsidRPr="00C74AE1" w:rsidRDefault="00C74AE1" w:rsidP="00C74AE1">
      <w:pPr>
        <w:suppressAutoHyphens/>
        <w:spacing w:after="0" w:line="240" w:lineRule="auto"/>
        <w:rPr>
          <w:rFonts w:ascii="Calibri" w:hAnsi="Calibri" w:cs="Calibri"/>
          <w:b/>
          <w:bCs/>
          <w:iCs/>
        </w:rPr>
      </w:pPr>
      <w:r w:rsidRPr="00C74AE1">
        <w:rPr>
          <w:rFonts w:ascii="Calibri" w:hAnsi="Calibri" w:cs="Calibri"/>
          <w:b/>
          <w:bCs/>
          <w:iCs/>
        </w:rPr>
        <w:t>Hardware Requirements</w:t>
      </w:r>
    </w:p>
    <w:p w14:paraId="42B20E26" w14:textId="77777777" w:rsidR="00C74AE1" w:rsidRPr="00C74AE1" w:rsidRDefault="00C74AE1" w:rsidP="00C74AE1">
      <w:pPr>
        <w:suppressAutoHyphens/>
        <w:spacing w:after="0" w:line="240" w:lineRule="auto"/>
        <w:rPr>
          <w:rFonts w:ascii="Calibri" w:hAnsi="Calibri" w:cs="Calibri"/>
          <w:iCs/>
        </w:rPr>
      </w:pPr>
    </w:p>
    <w:p w14:paraId="59821B4E" w14:textId="77777777" w:rsidR="00C74AE1" w:rsidRPr="00C74AE1" w:rsidRDefault="00C74AE1" w:rsidP="00C74AE1">
      <w:pPr>
        <w:pStyle w:val="ListParagraph"/>
        <w:numPr>
          <w:ilvl w:val="0"/>
          <w:numId w:val="1"/>
        </w:numPr>
        <w:suppressAutoHyphens/>
        <w:spacing w:after="0" w:line="240" w:lineRule="auto"/>
        <w:rPr>
          <w:rFonts w:ascii="Calibri" w:hAnsi="Calibri" w:cs="Calibri"/>
          <w:iCs/>
        </w:rPr>
      </w:pPr>
      <w:r w:rsidRPr="00C74AE1">
        <w:rPr>
          <w:rFonts w:ascii="Calibri" w:hAnsi="Calibri" w:cs="Calibri"/>
          <w:iCs/>
        </w:rPr>
        <w:t>A stable internet connection for both end-users and internal staff</w:t>
      </w:r>
    </w:p>
    <w:p w14:paraId="6F5E7472" w14:textId="77777777" w:rsidR="00C74AE1" w:rsidRPr="00C74AE1" w:rsidRDefault="00C74AE1" w:rsidP="00C74AE1">
      <w:pPr>
        <w:suppressAutoHyphens/>
        <w:spacing w:after="0" w:line="240" w:lineRule="auto"/>
        <w:rPr>
          <w:rFonts w:ascii="Calibri" w:hAnsi="Calibri" w:cs="Calibri"/>
          <w:iCs/>
        </w:rPr>
      </w:pPr>
    </w:p>
    <w:p w14:paraId="15A635F3" w14:textId="77777777" w:rsidR="00C74AE1" w:rsidRPr="00C74AE1" w:rsidRDefault="00C74AE1" w:rsidP="00C74AE1">
      <w:pPr>
        <w:pStyle w:val="ListParagraph"/>
        <w:numPr>
          <w:ilvl w:val="0"/>
          <w:numId w:val="1"/>
        </w:numPr>
        <w:suppressAutoHyphens/>
        <w:spacing w:after="0" w:line="240" w:lineRule="auto"/>
        <w:rPr>
          <w:rFonts w:ascii="Calibri" w:hAnsi="Calibri" w:cs="Calibri"/>
          <w:iCs/>
        </w:rPr>
      </w:pPr>
      <w:r w:rsidRPr="00C74AE1">
        <w:rPr>
          <w:rFonts w:ascii="Calibri" w:hAnsi="Calibri" w:cs="Calibri"/>
          <w:iCs/>
        </w:rPr>
        <w:t>Web server (cloud-based, such as AWS, Azure, or Google Cloud) to host the application</w:t>
      </w:r>
    </w:p>
    <w:p w14:paraId="24705A8F" w14:textId="77777777" w:rsidR="00C74AE1" w:rsidRPr="00C74AE1" w:rsidRDefault="00C74AE1" w:rsidP="00C74AE1">
      <w:pPr>
        <w:suppressAutoHyphens/>
        <w:spacing w:after="0" w:line="240" w:lineRule="auto"/>
        <w:rPr>
          <w:rFonts w:ascii="Calibri" w:hAnsi="Calibri" w:cs="Calibri"/>
          <w:iCs/>
        </w:rPr>
      </w:pPr>
    </w:p>
    <w:p w14:paraId="054EEB08" w14:textId="77777777" w:rsidR="00C74AE1" w:rsidRPr="00C74AE1" w:rsidRDefault="00C74AE1" w:rsidP="00C74AE1">
      <w:pPr>
        <w:pStyle w:val="ListParagraph"/>
        <w:numPr>
          <w:ilvl w:val="0"/>
          <w:numId w:val="1"/>
        </w:numPr>
        <w:suppressAutoHyphens/>
        <w:spacing w:after="0" w:line="240" w:lineRule="auto"/>
        <w:rPr>
          <w:rFonts w:ascii="Calibri" w:hAnsi="Calibri" w:cs="Calibri"/>
          <w:iCs/>
        </w:rPr>
      </w:pPr>
      <w:r w:rsidRPr="00C74AE1">
        <w:rPr>
          <w:rFonts w:ascii="Calibri" w:hAnsi="Calibri" w:cs="Calibri"/>
          <w:iCs/>
        </w:rPr>
        <w:t>Secure database server to store user profiles, lesson reservations, test results, and activity logs</w:t>
      </w:r>
    </w:p>
    <w:p w14:paraId="3F9B4588" w14:textId="77777777" w:rsidR="00C74AE1" w:rsidRPr="00C74AE1" w:rsidRDefault="00C74AE1" w:rsidP="00C74AE1">
      <w:pPr>
        <w:suppressAutoHyphens/>
        <w:spacing w:after="0" w:line="240" w:lineRule="auto"/>
        <w:rPr>
          <w:rFonts w:ascii="Calibri" w:hAnsi="Calibri" w:cs="Calibri"/>
          <w:iCs/>
        </w:rPr>
      </w:pPr>
    </w:p>
    <w:p w14:paraId="42C75204" w14:textId="77777777" w:rsidR="00C74AE1" w:rsidRPr="00C74AE1" w:rsidRDefault="00C74AE1" w:rsidP="00C74AE1">
      <w:pPr>
        <w:suppressAutoHyphens/>
        <w:spacing w:after="0" w:line="240" w:lineRule="auto"/>
        <w:rPr>
          <w:rFonts w:ascii="Calibri" w:hAnsi="Calibri" w:cs="Calibri"/>
          <w:b/>
          <w:bCs/>
          <w:iCs/>
        </w:rPr>
      </w:pPr>
      <w:r w:rsidRPr="00C74AE1">
        <w:rPr>
          <w:rFonts w:ascii="Calibri" w:hAnsi="Calibri" w:cs="Calibri"/>
          <w:b/>
          <w:bCs/>
          <w:iCs/>
        </w:rPr>
        <w:t>Software Requirements</w:t>
      </w:r>
    </w:p>
    <w:p w14:paraId="777E7367" w14:textId="77777777" w:rsidR="00C74AE1" w:rsidRPr="00C74AE1" w:rsidRDefault="00C74AE1" w:rsidP="00C74AE1">
      <w:pPr>
        <w:suppressAutoHyphens/>
        <w:spacing w:after="0" w:line="240" w:lineRule="auto"/>
        <w:rPr>
          <w:rFonts w:ascii="Calibri" w:hAnsi="Calibri" w:cs="Calibri"/>
          <w:iCs/>
        </w:rPr>
      </w:pPr>
    </w:p>
    <w:p w14:paraId="73A23499" w14:textId="77777777" w:rsidR="00C74AE1" w:rsidRPr="00C74AE1" w:rsidRDefault="00C74AE1" w:rsidP="00C74AE1">
      <w:pPr>
        <w:pStyle w:val="ListParagraph"/>
        <w:numPr>
          <w:ilvl w:val="0"/>
          <w:numId w:val="2"/>
        </w:numPr>
        <w:suppressAutoHyphens/>
        <w:spacing w:after="0" w:line="240" w:lineRule="auto"/>
        <w:rPr>
          <w:rFonts w:ascii="Calibri" w:hAnsi="Calibri" w:cs="Calibri"/>
          <w:iCs/>
        </w:rPr>
      </w:pPr>
      <w:r w:rsidRPr="00C74AE1">
        <w:rPr>
          <w:rFonts w:ascii="Calibri" w:hAnsi="Calibri" w:cs="Calibri"/>
          <w:iCs/>
        </w:rPr>
        <w:t>Web application framework (e.g., Django, Laravel, or Node.js) to develop the system</w:t>
      </w:r>
    </w:p>
    <w:p w14:paraId="30C8C6EC" w14:textId="77777777" w:rsidR="00C74AE1" w:rsidRPr="00C74AE1" w:rsidRDefault="00C74AE1" w:rsidP="00C74AE1">
      <w:pPr>
        <w:suppressAutoHyphens/>
        <w:spacing w:after="0" w:line="240" w:lineRule="auto"/>
        <w:rPr>
          <w:rFonts w:ascii="Calibri" w:hAnsi="Calibri" w:cs="Calibri"/>
          <w:iCs/>
        </w:rPr>
      </w:pPr>
    </w:p>
    <w:p w14:paraId="21841098" w14:textId="77777777" w:rsidR="00C74AE1" w:rsidRPr="00C74AE1" w:rsidRDefault="00C74AE1" w:rsidP="00C74AE1">
      <w:pPr>
        <w:pStyle w:val="ListParagraph"/>
        <w:numPr>
          <w:ilvl w:val="0"/>
          <w:numId w:val="2"/>
        </w:numPr>
        <w:suppressAutoHyphens/>
        <w:spacing w:after="0" w:line="240" w:lineRule="auto"/>
        <w:rPr>
          <w:rFonts w:ascii="Calibri" w:hAnsi="Calibri" w:cs="Calibri"/>
          <w:iCs/>
        </w:rPr>
      </w:pPr>
      <w:r w:rsidRPr="00C74AE1">
        <w:rPr>
          <w:rFonts w:ascii="Calibri" w:hAnsi="Calibri" w:cs="Calibri"/>
          <w:iCs/>
        </w:rPr>
        <w:t>Relational database system (e.g., MySQL or PostgreSQL) for structured data storage</w:t>
      </w:r>
    </w:p>
    <w:p w14:paraId="627D6E49" w14:textId="77777777" w:rsidR="00C74AE1" w:rsidRPr="00C74AE1" w:rsidRDefault="00C74AE1" w:rsidP="00C74AE1">
      <w:pPr>
        <w:suppressAutoHyphens/>
        <w:spacing w:after="0" w:line="240" w:lineRule="auto"/>
        <w:rPr>
          <w:rFonts w:ascii="Calibri" w:hAnsi="Calibri" w:cs="Calibri"/>
          <w:iCs/>
        </w:rPr>
      </w:pPr>
    </w:p>
    <w:p w14:paraId="00FCC2E9" w14:textId="77777777" w:rsidR="00C74AE1" w:rsidRPr="00C74AE1" w:rsidRDefault="00C74AE1" w:rsidP="00C74AE1">
      <w:pPr>
        <w:pStyle w:val="ListParagraph"/>
        <w:numPr>
          <w:ilvl w:val="0"/>
          <w:numId w:val="2"/>
        </w:numPr>
        <w:suppressAutoHyphens/>
        <w:spacing w:after="0" w:line="240" w:lineRule="auto"/>
        <w:rPr>
          <w:rFonts w:ascii="Calibri" w:hAnsi="Calibri" w:cs="Calibri"/>
          <w:iCs/>
        </w:rPr>
      </w:pPr>
      <w:r w:rsidRPr="00C74AE1">
        <w:rPr>
          <w:rFonts w:ascii="Calibri" w:hAnsi="Calibri" w:cs="Calibri"/>
          <w:iCs/>
        </w:rPr>
        <w:t>Front-end technologies (HTML, CSS, JavaScript) for the user interface</w:t>
      </w:r>
    </w:p>
    <w:p w14:paraId="7BCE16B1" w14:textId="77777777" w:rsidR="00C74AE1" w:rsidRPr="00C74AE1" w:rsidRDefault="00C74AE1" w:rsidP="00C74AE1">
      <w:pPr>
        <w:suppressAutoHyphens/>
        <w:spacing w:after="0" w:line="240" w:lineRule="auto"/>
        <w:rPr>
          <w:rFonts w:ascii="Calibri" w:hAnsi="Calibri" w:cs="Calibri"/>
          <w:iCs/>
        </w:rPr>
      </w:pPr>
    </w:p>
    <w:p w14:paraId="2C499165" w14:textId="77777777" w:rsidR="00C74AE1" w:rsidRPr="00C74AE1" w:rsidRDefault="00C74AE1" w:rsidP="00C74AE1">
      <w:pPr>
        <w:pStyle w:val="ListParagraph"/>
        <w:numPr>
          <w:ilvl w:val="0"/>
          <w:numId w:val="2"/>
        </w:numPr>
        <w:suppressAutoHyphens/>
        <w:spacing w:after="0" w:line="240" w:lineRule="auto"/>
        <w:rPr>
          <w:rFonts w:ascii="Calibri" w:hAnsi="Calibri" w:cs="Calibri"/>
          <w:iCs/>
        </w:rPr>
      </w:pPr>
      <w:r w:rsidRPr="00C74AE1">
        <w:rPr>
          <w:rFonts w:ascii="Calibri" w:hAnsi="Calibri" w:cs="Calibri"/>
          <w:iCs/>
        </w:rPr>
        <w:lastRenderedPageBreak/>
        <w:t>Excel-compatible export functionality for report downloads</w:t>
      </w:r>
    </w:p>
    <w:p w14:paraId="1D5B8FE8" w14:textId="77777777" w:rsidR="00C74AE1" w:rsidRPr="00C74AE1" w:rsidRDefault="00C74AE1" w:rsidP="00C74AE1">
      <w:pPr>
        <w:suppressAutoHyphens/>
        <w:spacing w:after="0" w:line="240" w:lineRule="auto"/>
        <w:rPr>
          <w:rFonts w:ascii="Calibri" w:hAnsi="Calibri" w:cs="Calibri"/>
          <w:iCs/>
        </w:rPr>
      </w:pPr>
    </w:p>
    <w:p w14:paraId="5CAC844E" w14:textId="77777777" w:rsidR="00C74AE1" w:rsidRPr="00C74AE1" w:rsidRDefault="00C74AE1" w:rsidP="00C74AE1">
      <w:pPr>
        <w:suppressAutoHyphens/>
        <w:spacing w:after="0" w:line="240" w:lineRule="auto"/>
        <w:rPr>
          <w:rFonts w:ascii="Calibri" w:hAnsi="Calibri" w:cs="Calibri"/>
          <w:b/>
          <w:bCs/>
          <w:iCs/>
        </w:rPr>
      </w:pPr>
      <w:r w:rsidRPr="00C74AE1">
        <w:rPr>
          <w:rFonts w:ascii="Calibri" w:hAnsi="Calibri" w:cs="Calibri"/>
          <w:b/>
          <w:bCs/>
          <w:iCs/>
        </w:rPr>
        <w:t>Tools and Infrastructure</w:t>
      </w:r>
    </w:p>
    <w:p w14:paraId="2384AD27" w14:textId="77777777" w:rsidR="00C74AE1" w:rsidRPr="00C74AE1" w:rsidRDefault="00C74AE1" w:rsidP="00C74AE1">
      <w:pPr>
        <w:suppressAutoHyphens/>
        <w:spacing w:after="0" w:line="240" w:lineRule="auto"/>
        <w:rPr>
          <w:rFonts w:ascii="Calibri" w:hAnsi="Calibri" w:cs="Calibri"/>
          <w:iCs/>
        </w:rPr>
      </w:pPr>
    </w:p>
    <w:p w14:paraId="615C9A0C" w14:textId="77777777" w:rsidR="00C74AE1" w:rsidRPr="00C74AE1" w:rsidRDefault="00C74AE1" w:rsidP="00C74AE1">
      <w:pPr>
        <w:pStyle w:val="ListParagraph"/>
        <w:numPr>
          <w:ilvl w:val="0"/>
          <w:numId w:val="3"/>
        </w:numPr>
        <w:suppressAutoHyphens/>
        <w:spacing w:after="0" w:line="240" w:lineRule="auto"/>
        <w:rPr>
          <w:rFonts w:ascii="Calibri" w:hAnsi="Calibri" w:cs="Calibri"/>
          <w:iCs/>
        </w:rPr>
      </w:pPr>
      <w:r w:rsidRPr="00C74AE1">
        <w:rPr>
          <w:rFonts w:ascii="Calibri" w:hAnsi="Calibri" w:cs="Calibri"/>
          <w:iCs/>
        </w:rPr>
        <w:t>Cloud hosting platform for scalability and remote accessibility</w:t>
      </w:r>
    </w:p>
    <w:p w14:paraId="388EA5E9" w14:textId="77777777" w:rsidR="00C74AE1" w:rsidRPr="00C74AE1" w:rsidRDefault="00C74AE1" w:rsidP="00C74AE1">
      <w:pPr>
        <w:suppressAutoHyphens/>
        <w:spacing w:after="0" w:line="240" w:lineRule="auto"/>
        <w:rPr>
          <w:rFonts w:ascii="Calibri" w:hAnsi="Calibri" w:cs="Calibri"/>
          <w:iCs/>
        </w:rPr>
      </w:pPr>
    </w:p>
    <w:p w14:paraId="537FB688" w14:textId="77777777" w:rsidR="00C74AE1" w:rsidRPr="00C74AE1" w:rsidRDefault="00C74AE1" w:rsidP="00C74AE1">
      <w:pPr>
        <w:pStyle w:val="ListParagraph"/>
        <w:numPr>
          <w:ilvl w:val="0"/>
          <w:numId w:val="3"/>
        </w:numPr>
        <w:suppressAutoHyphens/>
        <w:spacing w:after="0" w:line="240" w:lineRule="auto"/>
        <w:rPr>
          <w:rFonts w:ascii="Calibri" w:hAnsi="Calibri" w:cs="Calibri"/>
          <w:iCs/>
        </w:rPr>
      </w:pPr>
      <w:proofErr w:type="spellStart"/>
      <w:r w:rsidRPr="00C74AE1">
        <w:rPr>
          <w:rFonts w:ascii="Calibri" w:hAnsi="Calibri" w:cs="Calibri"/>
          <w:iCs/>
        </w:rPr>
        <w:t>Lucidchart</w:t>
      </w:r>
      <w:proofErr w:type="spellEnd"/>
      <w:r w:rsidRPr="00C74AE1">
        <w:rPr>
          <w:rFonts w:ascii="Calibri" w:hAnsi="Calibri" w:cs="Calibri"/>
          <w:iCs/>
        </w:rPr>
        <w:t xml:space="preserve"> or another CASE tool for ongoing diagramming and system modeling</w:t>
      </w:r>
    </w:p>
    <w:p w14:paraId="658A65E8" w14:textId="77777777" w:rsidR="00C74AE1" w:rsidRPr="00C74AE1" w:rsidRDefault="00C74AE1" w:rsidP="00C74AE1">
      <w:pPr>
        <w:suppressAutoHyphens/>
        <w:spacing w:after="0" w:line="240" w:lineRule="auto"/>
        <w:rPr>
          <w:rFonts w:ascii="Calibri" w:hAnsi="Calibri" w:cs="Calibri"/>
          <w:iCs/>
        </w:rPr>
      </w:pPr>
    </w:p>
    <w:p w14:paraId="097461B5" w14:textId="77777777" w:rsidR="00C74AE1" w:rsidRPr="00C74AE1" w:rsidRDefault="00C74AE1" w:rsidP="00C74AE1">
      <w:pPr>
        <w:pStyle w:val="ListParagraph"/>
        <w:numPr>
          <w:ilvl w:val="0"/>
          <w:numId w:val="3"/>
        </w:numPr>
        <w:suppressAutoHyphens/>
        <w:spacing w:after="0" w:line="240" w:lineRule="auto"/>
        <w:rPr>
          <w:rFonts w:ascii="Calibri" w:hAnsi="Calibri" w:cs="Calibri"/>
          <w:iCs/>
        </w:rPr>
      </w:pPr>
      <w:r w:rsidRPr="00C74AE1">
        <w:rPr>
          <w:rFonts w:ascii="Calibri" w:hAnsi="Calibri" w:cs="Calibri"/>
          <w:iCs/>
        </w:rPr>
        <w:t>Authentication and role-based access system to manage permissions (admin, secretary, IT officer, customer)</w:t>
      </w:r>
    </w:p>
    <w:p w14:paraId="50D509DC" w14:textId="77777777" w:rsidR="00C74AE1" w:rsidRPr="00C74AE1" w:rsidRDefault="00C74AE1" w:rsidP="00C74AE1">
      <w:pPr>
        <w:suppressAutoHyphens/>
        <w:spacing w:after="0" w:line="240" w:lineRule="auto"/>
        <w:rPr>
          <w:rFonts w:ascii="Calibri" w:hAnsi="Calibri" w:cs="Calibri"/>
          <w:iCs/>
        </w:rPr>
      </w:pPr>
    </w:p>
    <w:p w14:paraId="17E8241A" w14:textId="77777777" w:rsidR="00C74AE1" w:rsidRPr="00C74AE1" w:rsidRDefault="00C74AE1" w:rsidP="00C74AE1">
      <w:pPr>
        <w:pStyle w:val="ListParagraph"/>
        <w:numPr>
          <w:ilvl w:val="0"/>
          <w:numId w:val="3"/>
        </w:numPr>
        <w:suppressAutoHyphens/>
        <w:spacing w:after="0" w:line="240" w:lineRule="auto"/>
        <w:rPr>
          <w:rFonts w:ascii="Calibri" w:hAnsi="Calibri" w:cs="Calibri"/>
          <w:iCs/>
        </w:rPr>
      </w:pPr>
      <w:r w:rsidRPr="00C74AE1">
        <w:rPr>
          <w:rFonts w:ascii="Calibri" w:hAnsi="Calibri" w:cs="Calibri"/>
          <w:iCs/>
        </w:rPr>
        <w:t>Email/notification system to alert users of DMV updates or password resets</w:t>
      </w:r>
    </w:p>
    <w:p w14:paraId="3FBDB17E" w14:textId="77777777" w:rsidR="00C74AE1" w:rsidRPr="00C74AE1" w:rsidRDefault="00C74AE1" w:rsidP="00C74AE1">
      <w:pPr>
        <w:suppressAutoHyphens/>
        <w:spacing w:after="0" w:line="240" w:lineRule="auto"/>
        <w:rPr>
          <w:rFonts w:ascii="Calibri" w:hAnsi="Calibri" w:cs="Calibri"/>
          <w:iCs/>
        </w:rPr>
      </w:pPr>
    </w:p>
    <w:p w14:paraId="6B4F0384" w14:textId="77777777" w:rsidR="00C74AE1" w:rsidRPr="00C74AE1" w:rsidRDefault="00C74AE1" w:rsidP="00C74AE1">
      <w:pPr>
        <w:pStyle w:val="ListParagraph"/>
        <w:numPr>
          <w:ilvl w:val="0"/>
          <w:numId w:val="3"/>
        </w:numPr>
        <w:suppressAutoHyphens/>
        <w:spacing w:after="0" w:line="240" w:lineRule="auto"/>
        <w:rPr>
          <w:rFonts w:ascii="Calibri" w:hAnsi="Calibri" w:cs="Calibri"/>
          <w:iCs/>
        </w:rPr>
      </w:pPr>
      <w:r w:rsidRPr="00C74AE1">
        <w:rPr>
          <w:rFonts w:ascii="Calibri" w:hAnsi="Calibri" w:cs="Calibri"/>
          <w:iCs/>
        </w:rPr>
        <w:t>Audit logging module to track who made or modified reservations</w:t>
      </w:r>
    </w:p>
    <w:p w14:paraId="5146C980" w14:textId="77777777" w:rsidR="00C74AE1" w:rsidRPr="00C74AE1" w:rsidRDefault="00C74AE1" w:rsidP="00C74AE1">
      <w:pPr>
        <w:suppressAutoHyphens/>
        <w:spacing w:after="0" w:line="240" w:lineRule="auto"/>
        <w:rPr>
          <w:rFonts w:ascii="Calibri" w:hAnsi="Calibri" w:cs="Calibri"/>
          <w:iCs/>
        </w:rPr>
      </w:pPr>
    </w:p>
    <w:p w14:paraId="23AD18BB" w14:textId="77777777" w:rsidR="00C74AE1" w:rsidRPr="00C74AE1" w:rsidRDefault="00C74AE1" w:rsidP="00C74AE1">
      <w:pPr>
        <w:suppressAutoHyphens/>
        <w:spacing w:after="0" w:line="240" w:lineRule="auto"/>
        <w:rPr>
          <w:rFonts w:ascii="Calibri" w:hAnsi="Calibri" w:cs="Calibri"/>
          <w:b/>
          <w:bCs/>
          <w:iCs/>
        </w:rPr>
      </w:pPr>
      <w:r w:rsidRPr="00C74AE1">
        <w:rPr>
          <w:rFonts w:ascii="Calibri" w:hAnsi="Calibri" w:cs="Calibri"/>
          <w:b/>
          <w:bCs/>
          <w:iCs/>
        </w:rPr>
        <w:t>Nonfunctional Requirements</w:t>
      </w:r>
    </w:p>
    <w:p w14:paraId="429A809F" w14:textId="234FF8AD" w:rsidR="00C74AE1" w:rsidRPr="00C74AE1" w:rsidRDefault="00C74AE1" w:rsidP="00C74AE1">
      <w:pPr>
        <w:pStyle w:val="ListParagraph"/>
        <w:numPr>
          <w:ilvl w:val="0"/>
          <w:numId w:val="4"/>
        </w:numPr>
        <w:suppressAutoHyphens/>
        <w:spacing w:after="0" w:line="240" w:lineRule="auto"/>
        <w:rPr>
          <w:rFonts w:ascii="Calibri" w:hAnsi="Calibri" w:cs="Calibri"/>
          <w:iCs/>
        </w:rPr>
      </w:pPr>
      <w:r w:rsidRPr="00C74AE1">
        <w:rPr>
          <w:rFonts w:ascii="Calibri" w:hAnsi="Calibri" w:cs="Calibri"/>
          <w:b/>
          <w:bCs/>
          <w:iCs/>
        </w:rPr>
        <w:t>Security</w:t>
      </w:r>
      <w:r w:rsidRPr="00C74AE1">
        <w:rPr>
          <w:rFonts w:ascii="Calibri" w:hAnsi="Calibri" w:cs="Calibri"/>
          <w:iCs/>
        </w:rPr>
        <w:t xml:space="preserve">: All data must be encrypted in transit (HTTPS) </w:t>
      </w:r>
      <w:r w:rsidRPr="00C74AE1">
        <w:rPr>
          <w:rFonts w:ascii="Calibri" w:hAnsi="Calibri" w:cs="Calibri"/>
          <w:iCs/>
        </w:rPr>
        <w:t>and</w:t>
      </w:r>
      <w:r w:rsidRPr="00C74AE1">
        <w:rPr>
          <w:rFonts w:ascii="Calibri" w:hAnsi="Calibri" w:cs="Calibri"/>
          <w:iCs/>
        </w:rPr>
        <w:t xml:space="preserve"> rest. Role-based access ensures proper </w:t>
      </w:r>
      <w:r w:rsidRPr="00C74AE1">
        <w:rPr>
          <w:rFonts w:ascii="Calibri" w:hAnsi="Calibri" w:cs="Calibri"/>
          <w:iCs/>
        </w:rPr>
        <w:t>permission</w:t>
      </w:r>
      <w:r w:rsidRPr="00C74AE1">
        <w:rPr>
          <w:rFonts w:ascii="Calibri" w:hAnsi="Calibri" w:cs="Calibri"/>
          <w:iCs/>
        </w:rPr>
        <w:t>. Passwords are resettable but not recoverable.</w:t>
      </w:r>
    </w:p>
    <w:p w14:paraId="3C452090" w14:textId="77777777" w:rsidR="00C74AE1" w:rsidRPr="00C74AE1" w:rsidRDefault="00C74AE1" w:rsidP="00C74AE1">
      <w:pPr>
        <w:suppressAutoHyphens/>
        <w:spacing w:after="0" w:line="240" w:lineRule="auto"/>
        <w:rPr>
          <w:rFonts w:ascii="Calibri" w:hAnsi="Calibri" w:cs="Calibri"/>
          <w:iCs/>
        </w:rPr>
      </w:pPr>
    </w:p>
    <w:p w14:paraId="42FF151F" w14:textId="77777777" w:rsidR="00C74AE1" w:rsidRPr="00C74AE1" w:rsidRDefault="00C74AE1" w:rsidP="00C74AE1">
      <w:pPr>
        <w:pStyle w:val="ListParagraph"/>
        <w:numPr>
          <w:ilvl w:val="0"/>
          <w:numId w:val="4"/>
        </w:numPr>
        <w:suppressAutoHyphens/>
        <w:spacing w:after="0" w:line="240" w:lineRule="auto"/>
        <w:rPr>
          <w:rFonts w:ascii="Calibri" w:hAnsi="Calibri" w:cs="Calibri"/>
          <w:iCs/>
        </w:rPr>
      </w:pPr>
      <w:r w:rsidRPr="00C74AE1">
        <w:rPr>
          <w:rFonts w:ascii="Calibri" w:hAnsi="Calibri" w:cs="Calibri"/>
          <w:b/>
          <w:bCs/>
          <w:iCs/>
        </w:rPr>
        <w:t>Availability</w:t>
      </w:r>
      <w:r w:rsidRPr="00C74AE1">
        <w:rPr>
          <w:rFonts w:ascii="Calibri" w:hAnsi="Calibri" w:cs="Calibri"/>
          <w:iCs/>
        </w:rPr>
        <w:t>: The system must be available 99.9% of the time, with proper backup and recovery protocols.</w:t>
      </w:r>
    </w:p>
    <w:p w14:paraId="4EDA13D0" w14:textId="77777777" w:rsidR="00C74AE1" w:rsidRPr="00C74AE1" w:rsidRDefault="00C74AE1" w:rsidP="00C74AE1">
      <w:pPr>
        <w:suppressAutoHyphens/>
        <w:spacing w:after="0" w:line="240" w:lineRule="auto"/>
        <w:rPr>
          <w:rFonts w:ascii="Calibri" w:hAnsi="Calibri" w:cs="Calibri"/>
          <w:iCs/>
        </w:rPr>
      </w:pPr>
    </w:p>
    <w:p w14:paraId="1F36EC54" w14:textId="0C1ECBD5" w:rsidR="00C74AE1" w:rsidRPr="00C74AE1" w:rsidRDefault="00C74AE1" w:rsidP="00C74AE1">
      <w:pPr>
        <w:pStyle w:val="ListParagraph"/>
        <w:numPr>
          <w:ilvl w:val="0"/>
          <w:numId w:val="4"/>
        </w:numPr>
        <w:suppressAutoHyphens/>
        <w:spacing w:after="0" w:line="240" w:lineRule="auto"/>
        <w:rPr>
          <w:rFonts w:ascii="Calibri" w:hAnsi="Calibri" w:cs="Calibri"/>
          <w:iCs/>
        </w:rPr>
      </w:pPr>
      <w:r w:rsidRPr="00C74AE1">
        <w:rPr>
          <w:rFonts w:ascii="Calibri" w:hAnsi="Calibri" w:cs="Calibri"/>
          <w:b/>
          <w:bCs/>
          <w:iCs/>
        </w:rPr>
        <w:t>Usability</w:t>
      </w:r>
      <w:r w:rsidRPr="00C74AE1">
        <w:rPr>
          <w:rFonts w:ascii="Calibri" w:hAnsi="Calibri" w:cs="Calibri"/>
          <w:iCs/>
        </w:rPr>
        <w:t xml:space="preserve">: The interface should be easy to navigate for both customers and staff, with </w:t>
      </w:r>
      <w:r w:rsidRPr="00C74AE1">
        <w:rPr>
          <w:rFonts w:ascii="Calibri" w:hAnsi="Calibri" w:cs="Calibri"/>
          <w:iCs/>
        </w:rPr>
        <w:t>the minimal</w:t>
      </w:r>
      <w:r w:rsidRPr="00C74AE1">
        <w:rPr>
          <w:rFonts w:ascii="Calibri" w:hAnsi="Calibri" w:cs="Calibri"/>
          <w:iCs/>
        </w:rPr>
        <w:t xml:space="preserve"> technical support required.</w:t>
      </w:r>
    </w:p>
    <w:p w14:paraId="19151D39" w14:textId="77777777" w:rsidR="00C74AE1" w:rsidRPr="00C74AE1" w:rsidRDefault="00C74AE1" w:rsidP="00C74AE1">
      <w:pPr>
        <w:suppressAutoHyphens/>
        <w:spacing w:after="0" w:line="240" w:lineRule="auto"/>
        <w:rPr>
          <w:rFonts w:ascii="Calibri" w:hAnsi="Calibri" w:cs="Calibri"/>
          <w:iCs/>
        </w:rPr>
      </w:pPr>
    </w:p>
    <w:p w14:paraId="72D9D529" w14:textId="5A0ECADA" w:rsidR="007E12E6" w:rsidRPr="00C74AE1" w:rsidRDefault="00C74AE1" w:rsidP="00C74AE1">
      <w:pPr>
        <w:pStyle w:val="ListParagraph"/>
        <w:numPr>
          <w:ilvl w:val="0"/>
          <w:numId w:val="4"/>
        </w:numPr>
        <w:suppressAutoHyphens/>
        <w:spacing w:after="0" w:line="240" w:lineRule="auto"/>
        <w:rPr>
          <w:rFonts w:ascii="Calibri" w:hAnsi="Calibri" w:cs="Calibri"/>
          <w:i/>
        </w:rPr>
      </w:pPr>
      <w:r w:rsidRPr="00C74AE1">
        <w:rPr>
          <w:rFonts w:ascii="Calibri" w:hAnsi="Calibri" w:cs="Calibri"/>
          <w:b/>
          <w:bCs/>
          <w:iCs/>
        </w:rPr>
        <w:t>Scalability</w:t>
      </w:r>
      <w:r w:rsidRPr="00C74AE1">
        <w:rPr>
          <w:rFonts w:ascii="Calibri" w:hAnsi="Calibri" w:cs="Calibri"/>
          <w:iCs/>
        </w:rPr>
        <w:t>: The system should support future expansion, including more packages or additional users.</w:t>
      </w:r>
    </w:p>
    <w:sectPr w:rsidR="007E12E6" w:rsidRPr="00C74AE1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791558" w14:textId="77777777" w:rsidR="00D213AD" w:rsidRDefault="00D213AD">
      <w:pPr>
        <w:spacing w:after="0" w:line="240" w:lineRule="auto"/>
      </w:pPr>
      <w:r>
        <w:separator/>
      </w:r>
    </w:p>
  </w:endnote>
  <w:endnote w:type="continuationSeparator" w:id="0">
    <w:p w14:paraId="58C5481D" w14:textId="77777777" w:rsidR="00D213AD" w:rsidRDefault="00D213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DFF854" w14:textId="77777777" w:rsidR="00895C86" w:rsidRDefault="00895C8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rPr>
        <w:rFonts w:ascii="Calibri" w:eastAsia="Calibri" w:hAnsi="Calibri" w:cs="Calibri"/>
        <w:color w:val="000000"/>
      </w:rPr>
    </w:pPr>
    <w:r>
      <w:rPr>
        <w:rFonts w:ascii="Calibri" w:eastAsia="Calibri" w:hAnsi="Calibri" w:cs="Calibri"/>
        <w:color w:val="000000"/>
      </w:rPr>
      <w:fldChar w:fldCharType="begin"/>
    </w:r>
    <w:r>
      <w:rPr>
        <w:rFonts w:ascii="Calibri" w:eastAsia="Calibri" w:hAnsi="Calibri" w:cs="Calibri"/>
        <w:color w:val="000000"/>
      </w:rPr>
      <w:instrText>PAGE</w:instrText>
    </w:r>
    <w:r>
      <w:rPr>
        <w:rFonts w:ascii="Calibri" w:eastAsia="Calibri" w:hAnsi="Calibri" w:cs="Calibri"/>
        <w:color w:val="000000"/>
      </w:rPr>
      <w:fldChar w:fldCharType="separate"/>
    </w:r>
    <w:r w:rsidR="00E0362B">
      <w:rPr>
        <w:rFonts w:ascii="Calibri" w:eastAsia="Calibri" w:hAnsi="Calibri" w:cs="Calibri"/>
        <w:noProof/>
        <w:color w:val="000000"/>
      </w:rPr>
      <w:t>1</w:t>
    </w:r>
    <w:r>
      <w:rPr>
        <w:rFonts w:ascii="Calibri" w:eastAsia="Calibri" w:hAnsi="Calibri" w:cs="Calibri"/>
        <w:color w:val="00000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EFDEB4" w14:textId="77777777" w:rsidR="00D213AD" w:rsidRDefault="00D213AD">
      <w:pPr>
        <w:spacing w:after="0" w:line="240" w:lineRule="auto"/>
      </w:pPr>
      <w:r>
        <w:separator/>
      </w:r>
    </w:p>
  </w:footnote>
  <w:footnote w:type="continuationSeparator" w:id="0">
    <w:p w14:paraId="2DA51A6E" w14:textId="77777777" w:rsidR="00D213AD" w:rsidRDefault="00D213A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4CB96D" w14:textId="0ED23418" w:rsidR="00895C86" w:rsidRPr="00895C86" w:rsidRDefault="00711CC9" w:rsidP="00711CC9">
    <w:pPr>
      <w:pStyle w:val="Header"/>
      <w:spacing w:after="200"/>
      <w:jc w:val="center"/>
    </w:pPr>
    <w:r w:rsidRPr="00085B81">
      <w:rPr>
        <w:noProof/>
      </w:rPr>
      <w:drawing>
        <wp:inline distT="0" distB="0" distL="0" distR="0" wp14:anchorId="5D707A65" wp14:editId="3F145A4B">
          <wp:extent cx="1104900" cy="476250"/>
          <wp:effectExtent l="0" t="0" r="0" b="0"/>
          <wp:docPr id="1" name="Graphic 1" descr="SNHU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aphic 1" descr="SNHU logo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049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852D74"/>
    <w:multiLevelType w:val="hybridMultilevel"/>
    <w:tmpl w:val="D4F2FE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1B2D92"/>
    <w:multiLevelType w:val="hybridMultilevel"/>
    <w:tmpl w:val="6CC66A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0E2988"/>
    <w:multiLevelType w:val="hybridMultilevel"/>
    <w:tmpl w:val="6AA241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6316EBF"/>
    <w:multiLevelType w:val="hybridMultilevel"/>
    <w:tmpl w:val="8AFEAC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43822921">
    <w:abstractNumId w:val="0"/>
  </w:num>
  <w:num w:numId="2" w16cid:durableId="183515810">
    <w:abstractNumId w:val="2"/>
  </w:num>
  <w:num w:numId="3" w16cid:durableId="1708871302">
    <w:abstractNumId w:val="1"/>
  </w:num>
  <w:num w:numId="4" w16cid:durableId="192899700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12E6"/>
    <w:rsid w:val="0005783A"/>
    <w:rsid w:val="00274D86"/>
    <w:rsid w:val="005871DC"/>
    <w:rsid w:val="0062442B"/>
    <w:rsid w:val="00711CC9"/>
    <w:rsid w:val="00754D65"/>
    <w:rsid w:val="00767664"/>
    <w:rsid w:val="007C2BAF"/>
    <w:rsid w:val="007E12E6"/>
    <w:rsid w:val="00827CFF"/>
    <w:rsid w:val="00860723"/>
    <w:rsid w:val="00895C86"/>
    <w:rsid w:val="009C0C32"/>
    <w:rsid w:val="00A242FC"/>
    <w:rsid w:val="00AE52D4"/>
    <w:rsid w:val="00C74AE1"/>
    <w:rsid w:val="00D213AD"/>
    <w:rsid w:val="00E0362B"/>
    <w:rsid w:val="00E05142"/>
    <w:rsid w:val="00FF7D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00E683"/>
  <w15:docId w15:val="{67B8D5EF-DF41-4AD1-99F4-DA1E5BE7EF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452A"/>
    <w:rPr>
      <w:rFonts w:asciiTheme="majorHAnsi" w:eastAsiaTheme="minorHAnsi" w:hAnsiTheme="majorHAnsi" w:cstheme="majorHAnsi"/>
    </w:rPr>
  </w:style>
  <w:style w:type="paragraph" w:styleId="Heading1">
    <w:name w:val="heading 1"/>
    <w:basedOn w:val="Title"/>
    <w:next w:val="Normal"/>
    <w:link w:val="Heading1Char"/>
    <w:uiPriority w:val="9"/>
    <w:qFormat/>
    <w:rsid w:val="00895C86"/>
    <w:pPr>
      <w:keepNext w:val="0"/>
      <w:keepLines w:val="0"/>
      <w:suppressAutoHyphens/>
      <w:spacing w:after="0" w:line="240" w:lineRule="auto"/>
      <w:jc w:val="center"/>
      <w:outlineLvl w:val="0"/>
    </w:pPr>
    <w:rPr>
      <w:rFonts w:ascii="Calibri" w:hAnsi="Calibri" w:cs="Calibri"/>
      <w:b/>
      <w:sz w:val="24"/>
      <w:szCs w:val="24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895C86"/>
    <w:pPr>
      <w:outlineLvl w:val="1"/>
    </w:pPr>
  </w:style>
  <w:style w:type="paragraph" w:styleId="Heading3">
    <w:name w:val="heading 3"/>
    <w:basedOn w:val="Normal"/>
    <w:next w:val="Normal"/>
    <w:uiPriority w:val="9"/>
    <w:unhideWhenUsed/>
    <w:qFormat/>
    <w:rsid w:val="00895C86"/>
    <w:pPr>
      <w:keepNext/>
      <w:keepLines/>
      <w:spacing w:after="0" w:line="240" w:lineRule="auto"/>
      <w:outlineLvl w:val="2"/>
    </w:pPr>
    <w:rPr>
      <w:rFonts w:ascii="Calibri" w:hAnsi="Calibri"/>
      <w:b/>
      <w:color w:val="000000" w:themeColor="text1"/>
      <w:szCs w:val="26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D26AB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26AB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9D26AB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D26AB"/>
  </w:style>
  <w:style w:type="paragraph" w:styleId="Footer">
    <w:name w:val="footer"/>
    <w:basedOn w:val="Normal"/>
    <w:link w:val="FooterChar"/>
    <w:uiPriority w:val="99"/>
    <w:unhideWhenUsed/>
    <w:rsid w:val="009D26AB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D26AB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567D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567DC"/>
    <w:rPr>
      <w:b/>
      <w:bCs/>
      <w:sz w:val="20"/>
      <w:szCs w:val="20"/>
    </w:rPr>
  </w:style>
  <w:style w:type="paragraph" w:styleId="ListParagraph">
    <w:name w:val="List Paragraph"/>
    <w:basedOn w:val="Normal"/>
    <w:uiPriority w:val="34"/>
    <w:qFormat/>
    <w:rsid w:val="00B4452A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895C86"/>
    <w:rPr>
      <w:rFonts w:eastAsiaTheme="minorHAnsi"/>
      <w:b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895C86"/>
    <w:rPr>
      <w:rFonts w:eastAsiaTheme="minorHAnsi"/>
      <w:b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895C8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7.svg"/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BmCeE24m+9skCJlIqI9pNQW925A==">AMUW2mVKOlmTVB7reuITImHAUhMCtMRQjOwonEdpyxGTNo6oWlSVEOirRSaLnfTBu3/e3hZ23AgnPAqaGfPHW0PzkFBxwZVboECLBlgqlIw9L2L76Edw3Hap0DNlWwl2CyQ2ViPpS/ylYbLblrbAl7UbZBB13vgHzOu9yeGCmTTJNkHxb/B2aLydrNeadNKJS9FOrQfWuRDdy6IwuUufhSlmgj7Av/QKfsx/QoiY7qiYDA69Qp7LHoEakXbwmMidC2K0CRIorLd8Bvn1+64EANs8nXTBAa9kD2o7YXRhn505lNb1bDYxRvuwihvhWIvcozNCGnAA1OuSBqBY3BDzSEkfJskAPWiUriang15hhV78q/somdsa6M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5</Pages>
  <Words>255</Words>
  <Characters>1459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SNHU</Company>
  <LinksUpToDate>false</LinksUpToDate>
  <CharactersWithSpaces>1711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Gentile, Amy</dc:creator>
  <cp:lastModifiedBy>Shain.Hodzic</cp:lastModifiedBy>
  <cp:revision>2</cp:revision>
  <dcterms:created xsi:type="dcterms:W3CDTF">2025-04-18T20:32:00Z</dcterms:created>
  <dcterms:modified xsi:type="dcterms:W3CDTF">2025-04-18T20:32:00Z</dcterms:modified>
</cp:coreProperties>
</file>