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9317D" w14:textId="77777777" w:rsidR="0087473F" w:rsidRPr="0087473F" w:rsidRDefault="0087473F" w:rsidP="0087473F">
      <w:pPr>
        <w:shd w:val="clear" w:color="auto" w:fill="FFFFFF"/>
        <w:spacing w:before="100" w:beforeAutospacing="1" w:after="100" w:afterAutospacing="1" w:line="240" w:lineRule="auto"/>
        <w:outlineLvl w:val="0"/>
        <w:rPr>
          <w:rFonts w:ascii="Arial" w:eastAsia="Times New Roman" w:hAnsi="Arial" w:cs="Arial"/>
          <w:b/>
          <w:bCs/>
          <w:color w:val="E47911"/>
          <w:kern w:val="36"/>
          <w:sz w:val="36"/>
          <w:szCs w:val="36"/>
          <w:lang w:eastAsia="en-IN"/>
        </w:rPr>
      </w:pPr>
      <w:r w:rsidRPr="0087473F">
        <w:rPr>
          <w:rFonts w:ascii="Arial" w:eastAsia="Times New Roman" w:hAnsi="Arial" w:cs="Arial"/>
          <w:b/>
          <w:bCs/>
          <w:color w:val="E47911"/>
          <w:kern w:val="36"/>
          <w:sz w:val="36"/>
          <w:szCs w:val="36"/>
          <w:lang w:eastAsia="en-IN"/>
        </w:rPr>
        <w:t>What Is Amazon EC2?</w:t>
      </w:r>
    </w:p>
    <w:p w14:paraId="268C2DBA" w14:textId="77777777" w:rsidR="0087473F" w:rsidRDefault="0087473F" w:rsidP="0087473F">
      <w:pPr>
        <w:pStyle w:val="Heading2"/>
        <w:shd w:val="clear" w:color="auto" w:fill="FFFFFF"/>
        <w:spacing w:before="240" w:after="240"/>
        <w:rPr>
          <w:rFonts w:ascii="Arial" w:hAnsi="Arial" w:cs="Arial"/>
          <w:color w:val="CC6600"/>
          <w:sz w:val="27"/>
          <w:szCs w:val="27"/>
        </w:rPr>
      </w:pPr>
      <w:r>
        <w:rPr>
          <w:rFonts w:ascii="Arial" w:hAnsi="Arial" w:cs="Arial"/>
          <w:color w:val="444444"/>
          <w:shd w:val="clear" w:color="auto" w:fill="FFFFFF"/>
        </w:rPr>
        <w:t>Amazon Elastic Compute Cloud (Amazon EC2) provides scalable computing capacity in the Amazon Web Services (AWS) cloud.</w:t>
      </w:r>
      <w:r>
        <w:rPr>
          <w:rFonts w:ascii="Arial" w:hAnsi="Arial" w:cs="Arial"/>
          <w:color w:val="444444"/>
          <w:shd w:val="clear" w:color="auto" w:fill="FFFFFF"/>
        </w:rPr>
        <w:br/>
        <w:t>You can use Amazon EC2 to launch as many or as few virtual servers as you need</w:t>
      </w:r>
      <w:r>
        <w:rPr>
          <w:rFonts w:ascii="Arial" w:hAnsi="Arial" w:cs="Arial"/>
          <w:color w:val="444444"/>
          <w:shd w:val="clear" w:color="auto" w:fill="FFFFFF"/>
        </w:rPr>
        <w:br/>
      </w:r>
      <w:r>
        <w:rPr>
          <w:rFonts w:ascii="Arial" w:hAnsi="Arial" w:cs="Arial"/>
          <w:color w:val="444444"/>
          <w:shd w:val="clear" w:color="auto" w:fill="FFFFFF"/>
        </w:rPr>
        <w:br/>
      </w:r>
      <w:r>
        <w:rPr>
          <w:rFonts w:ascii="Arial" w:hAnsi="Arial" w:cs="Arial"/>
          <w:color w:val="CC6600"/>
          <w:sz w:val="27"/>
          <w:szCs w:val="27"/>
        </w:rPr>
        <w:t>Features of Amazon EC2</w:t>
      </w:r>
    </w:p>
    <w:p w14:paraId="6AC2FD94" w14:textId="77777777" w:rsidR="0087473F" w:rsidRDefault="0087473F" w:rsidP="0087473F">
      <w:pPr>
        <w:pStyle w:val="ListParagraph"/>
        <w:numPr>
          <w:ilvl w:val="0"/>
          <w:numId w:val="1"/>
        </w:numPr>
        <w:rPr>
          <w:rStyle w:val="Emphasis"/>
          <w:rFonts w:ascii="Arial" w:hAnsi="Arial" w:cs="Arial"/>
          <w:color w:val="444444"/>
          <w:shd w:val="clear" w:color="auto" w:fill="FFFFFF"/>
        </w:rPr>
      </w:pPr>
      <w:r w:rsidRPr="0087473F">
        <w:rPr>
          <w:rFonts w:ascii="Arial" w:hAnsi="Arial" w:cs="Arial"/>
          <w:color w:val="444444"/>
          <w:shd w:val="clear" w:color="auto" w:fill="FFFFFF"/>
        </w:rPr>
        <w:t>Virtual computing environments, known as</w:t>
      </w:r>
      <w:r w:rsidRPr="0087473F">
        <w:rPr>
          <w:rStyle w:val="apple-converted-space"/>
          <w:rFonts w:ascii="Arial" w:hAnsi="Arial" w:cs="Arial"/>
          <w:color w:val="444444"/>
          <w:shd w:val="clear" w:color="auto" w:fill="FFFFFF"/>
        </w:rPr>
        <w:t> </w:t>
      </w:r>
      <w:r w:rsidRPr="0087473F">
        <w:rPr>
          <w:rStyle w:val="Emphasis"/>
          <w:rFonts w:ascii="Arial" w:hAnsi="Arial" w:cs="Arial"/>
          <w:b/>
          <w:color w:val="444444"/>
          <w:shd w:val="clear" w:color="auto" w:fill="FFFFFF"/>
        </w:rPr>
        <w:t>instances</w:t>
      </w:r>
      <w:r w:rsidRPr="0087473F">
        <w:rPr>
          <w:rStyle w:val="Emphasis"/>
          <w:rFonts w:ascii="Arial" w:hAnsi="Arial" w:cs="Arial"/>
          <w:color w:val="444444"/>
          <w:shd w:val="clear" w:color="auto" w:fill="FFFFFF"/>
        </w:rPr>
        <w:t>.</w:t>
      </w:r>
    </w:p>
    <w:p w14:paraId="5586FBC5" w14:textId="77777777" w:rsidR="0087473F" w:rsidRPr="0087473F" w:rsidRDefault="0087473F" w:rsidP="0087473F">
      <w:pPr>
        <w:pStyle w:val="ListParagraph"/>
        <w:rPr>
          <w:rStyle w:val="Emphasis"/>
          <w:rFonts w:ascii="Arial" w:hAnsi="Arial" w:cs="Arial"/>
          <w:color w:val="444444"/>
          <w:shd w:val="clear" w:color="auto" w:fill="FFFFFF"/>
        </w:rPr>
      </w:pPr>
    </w:p>
    <w:p w14:paraId="367588B6" w14:textId="77777777" w:rsidR="0087473F" w:rsidRPr="0087473F" w:rsidRDefault="0087473F" w:rsidP="0087473F">
      <w:pPr>
        <w:pStyle w:val="ListParagraph"/>
        <w:numPr>
          <w:ilvl w:val="0"/>
          <w:numId w:val="1"/>
        </w:numPr>
        <w:rPr>
          <w:rFonts w:ascii="Arial" w:hAnsi="Arial" w:cs="Arial"/>
          <w:i/>
          <w:iCs/>
          <w:color w:val="444444"/>
          <w:shd w:val="clear" w:color="auto" w:fill="FFFFFF"/>
        </w:rPr>
      </w:pPr>
      <w:r w:rsidRPr="0087473F">
        <w:rPr>
          <w:rFonts w:ascii="Arial" w:hAnsi="Arial" w:cs="Arial"/>
          <w:color w:val="444444"/>
          <w:shd w:val="clear" w:color="auto" w:fill="FFFFFF"/>
        </w:rPr>
        <w:t>Preconfigured templates for your instances, known as</w:t>
      </w:r>
      <w:r w:rsidRPr="0087473F">
        <w:rPr>
          <w:rStyle w:val="apple-converted-space"/>
          <w:rFonts w:ascii="Arial" w:hAnsi="Arial" w:cs="Arial"/>
          <w:color w:val="444444"/>
          <w:shd w:val="clear" w:color="auto" w:fill="FFFFFF"/>
        </w:rPr>
        <w:t> </w:t>
      </w:r>
      <w:r w:rsidRPr="0087473F">
        <w:rPr>
          <w:rStyle w:val="Emphasis"/>
          <w:rFonts w:ascii="Arial" w:hAnsi="Arial" w:cs="Arial"/>
          <w:b/>
          <w:color w:val="444444"/>
          <w:shd w:val="clear" w:color="auto" w:fill="FFFFFF"/>
        </w:rPr>
        <w:t>Amazon Machine Images (AMIs)</w:t>
      </w:r>
      <w:r w:rsidRPr="0087473F">
        <w:rPr>
          <w:rFonts w:ascii="Arial" w:hAnsi="Arial" w:cs="Arial"/>
          <w:color w:val="444444"/>
          <w:shd w:val="clear" w:color="auto" w:fill="FFFFFF"/>
        </w:rPr>
        <w:t>, that package the bits you need for your server (including the operating system and additional software)</w:t>
      </w:r>
      <w:r>
        <w:rPr>
          <w:rFonts w:ascii="Arial" w:hAnsi="Arial" w:cs="Arial"/>
          <w:color w:val="444444"/>
          <w:shd w:val="clear" w:color="auto" w:fill="FFFFFF"/>
        </w:rPr>
        <w:t>.</w:t>
      </w:r>
    </w:p>
    <w:p w14:paraId="560A8748" w14:textId="77777777" w:rsidR="0087473F" w:rsidRPr="0087473F" w:rsidRDefault="0087473F" w:rsidP="0087473F">
      <w:pPr>
        <w:pStyle w:val="ListParagraph"/>
        <w:rPr>
          <w:rFonts w:ascii="Arial" w:hAnsi="Arial" w:cs="Arial"/>
          <w:i/>
          <w:iCs/>
          <w:color w:val="444444"/>
          <w:shd w:val="clear" w:color="auto" w:fill="FFFFFF"/>
        </w:rPr>
      </w:pPr>
    </w:p>
    <w:p w14:paraId="6CF4B4D6" w14:textId="77777777" w:rsidR="0087473F" w:rsidRPr="0087473F" w:rsidRDefault="0087473F" w:rsidP="0087473F">
      <w:pPr>
        <w:pStyle w:val="ListParagraph"/>
        <w:numPr>
          <w:ilvl w:val="0"/>
          <w:numId w:val="1"/>
        </w:numPr>
        <w:rPr>
          <w:rStyle w:val="Emphasis"/>
          <w:rFonts w:ascii="Arial" w:hAnsi="Arial" w:cs="Arial"/>
          <w:color w:val="444444"/>
          <w:shd w:val="clear" w:color="auto" w:fill="FFFFFF"/>
        </w:rPr>
      </w:pPr>
      <w:r>
        <w:rPr>
          <w:rFonts w:ascii="Arial" w:hAnsi="Arial" w:cs="Arial"/>
          <w:color w:val="444444"/>
          <w:shd w:val="clear" w:color="auto" w:fill="FFFFFF"/>
        </w:rPr>
        <w:t>Various configurations of CPU, memory, storage, and networking capacity for your instances, known as</w:t>
      </w:r>
      <w:r>
        <w:rPr>
          <w:rStyle w:val="apple-converted-space"/>
          <w:rFonts w:ascii="Arial" w:hAnsi="Arial" w:cs="Arial"/>
          <w:color w:val="444444"/>
          <w:shd w:val="clear" w:color="auto" w:fill="FFFFFF"/>
        </w:rPr>
        <w:t> </w:t>
      </w:r>
      <w:r w:rsidRPr="0087473F">
        <w:rPr>
          <w:rStyle w:val="Emphasis"/>
          <w:rFonts w:ascii="Arial" w:hAnsi="Arial" w:cs="Arial"/>
          <w:b/>
          <w:color w:val="444444"/>
          <w:shd w:val="clear" w:color="auto" w:fill="FFFFFF"/>
        </w:rPr>
        <w:t>instance types</w:t>
      </w:r>
    </w:p>
    <w:p w14:paraId="02CA743A" w14:textId="77777777" w:rsidR="0087473F" w:rsidRPr="0087473F" w:rsidRDefault="0087473F" w:rsidP="0087473F">
      <w:pPr>
        <w:pStyle w:val="ListParagraph"/>
        <w:rPr>
          <w:rFonts w:ascii="Arial" w:hAnsi="Arial" w:cs="Arial"/>
          <w:i/>
          <w:iCs/>
          <w:color w:val="444444"/>
          <w:shd w:val="clear" w:color="auto" w:fill="FFFFFF"/>
        </w:rPr>
      </w:pPr>
    </w:p>
    <w:p w14:paraId="2BD97990" w14:textId="77777777" w:rsidR="0087473F" w:rsidRPr="0087473F" w:rsidRDefault="0087473F" w:rsidP="0087473F">
      <w:pPr>
        <w:pStyle w:val="ListParagraph"/>
        <w:numPr>
          <w:ilvl w:val="0"/>
          <w:numId w:val="1"/>
        </w:numPr>
        <w:rPr>
          <w:rFonts w:ascii="Arial" w:hAnsi="Arial" w:cs="Arial"/>
          <w:i/>
          <w:iCs/>
          <w:color w:val="444444"/>
          <w:shd w:val="clear" w:color="auto" w:fill="FFFFFF"/>
        </w:rPr>
      </w:pPr>
      <w:r>
        <w:rPr>
          <w:rFonts w:ascii="Arial" w:hAnsi="Arial" w:cs="Arial"/>
          <w:color w:val="444444"/>
          <w:shd w:val="clear" w:color="auto" w:fill="FFFFFF"/>
        </w:rPr>
        <w:t>Secure login information for your instances using</w:t>
      </w:r>
      <w:r>
        <w:rPr>
          <w:rStyle w:val="apple-converted-space"/>
          <w:rFonts w:ascii="Arial" w:hAnsi="Arial" w:cs="Arial"/>
          <w:color w:val="444444"/>
          <w:shd w:val="clear" w:color="auto" w:fill="FFFFFF"/>
        </w:rPr>
        <w:t> </w:t>
      </w:r>
      <w:r w:rsidRPr="0087473F">
        <w:rPr>
          <w:rStyle w:val="Emphasis"/>
          <w:rFonts w:ascii="Arial" w:hAnsi="Arial" w:cs="Arial"/>
          <w:b/>
          <w:color w:val="444444"/>
          <w:shd w:val="clear" w:color="auto" w:fill="FFFFFF"/>
        </w:rPr>
        <w:t>key pairs</w:t>
      </w:r>
      <w:r>
        <w:rPr>
          <w:rStyle w:val="apple-converted-space"/>
          <w:rFonts w:ascii="Arial" w:hAnsi="Arial" w:cs="Arial"/>
          <w:color w:val="444444"/>
          <w:shd w:val="clear" w:color="auto" w:fill="FFFFFF"/>
        </w:rPr>
        <w:t> </w:t>
      </w:r>
      <w:r>
        <w:rPr>
          <w:rFonts w:ascii="Arial" w:hAnsi="Arial" w:cs="Arial"/>
          <w:color w:val="444444"/>
          <w:shd w:val="clear" w:color="auto" w:fill="FFFFFF"/>
        </w:rPr>
        <w:t>(AWS stores the public key, and you store the private key in a secure place)</w:t>
      </w:r>
    </w:p>
    <w:p w14:paraId="51194E66" w14:textId="77777777" w:rsidR="0087473F" w:rsidRPr="0087473F" w:rsidRDefault="0087473F" w:rsidP="0087473F">
      <w:pPr>
        <w:pStyle w:val="ListParagraph"/>
        <w:rPr>
          <w:rFonts w:ascii="Arial" w:hAnsi="Arial" w:cs="Arial"/>
          <w:i/>
          <w:iCs/>
          <w:color w:val="444444"/>
          <w:shd w:val="clear" w:color="auto" w:fill="FFFFFF"/>
        </w:rPr>
      </w:pPr>
    </w:p>
    <w:p w14:paraId="52E17BAA" w14:textId="77777777" w:rsidR="0087473F" w:rsidRPr="0087473F" w:rsidRDefault="0087473F" w:rsidP="0087473F">
      <w:pPr>
        <w:pStyle w:val="ListParagraph"/>
        <w:numPr>
          <w:ilvl w:val="0"/>
          <w:numId w:val="1"/>
        </w:numPr>
        <w:rPr>
          <w:rStyle w:val="Emphasis"/>
          <w:rFonts w:ascii="Arial" w:hAnsi="Arial" w:cs="Arial"/>
          <w:color w:val="444444"/>
          <w:shd w:val="clear" w:color="auto" w:fill="FFFFFF"/>
        </w:rPr>
      </w:pPr>
      <w:r>
        <w:rPr>
          <w:rFonts w:ascii="Arial" w:hAnsi="Arial" w:cs="Arial"/>
          <w:color w:val="444444"/>
          <w:shd w:val="clear" w:color="auto" w:fill="FFFFFF"/>
        </w:rPr>
        <w:t>Persistent storage volumes for your data using Amazon Elastic Block Store (Amazon EBS), known as</w:t>
      </w:r>
      <w:r>
        <w:rPr>
          <w:rStyle w:val="apple-converted-space"/>
          <w:rFonts w:ascii="Arial" w:hAnsi="Arial" w:cs="Arial"/>
          <w:color w:val="444444"/>
          <w:shd w:val="clear" w:color="auto" w:fill="FFFFFF"/>
        </w:rPr>
        <w:t> </w:t>
      </w:r>
      <w:r w:rsidRPr="0087473F">
        <w:rPr>
          <w:rStyle w:val="Emphasis"/>
          <w:rFonts w:ascii="Arial" w:hAnsi="Arial" w:cs="Arial"/>
          <w:b/>
          <w:color w:val="444444"/>
          <w:shd w:val="clear" w:color="auto" w:fill="FFFFFF"/>
        </w:rPr>
        <w:t>Amazon EBS volumes</w:t>
      </w:r>
    </w:p>
    <w:p w14:paraId="2F521614" w14:textId="77777777" w:rsidR="0087473F" w:rsidRPr="0087473F" w:rsidRDefault="0087473F" w:rsidP="0087473F">
      <w:pPr>
        <w:pStyle w:val="ListParagraph"/>
        <w:rPr>
          <w:rFonts w:ascii="Arial" w:hAnsi="Arial" w:cs="Arial"/>
          <w:i/>
          <w:iCs/>
          <w:color w:val="444444"/>
          <w:shd w:val="clear" w:color="auto" w:fill="FFFFFF"/>
        </w:rPr>
      </w:pPr>
    </w:p>
    <w:p w14:paraId="7B25D7A0" w14:textId="77777777" w:rsidR="0087473F" w:rsidRPr="0087473F" w:rsidRDefault="0087473F" w:rsidP="0087473F">
      <w:pPr>
        <w:pStyle w:val="ListParagraph"/>
        <w:numPr>
          <w:ilvl w:val="0"/>
          <w:numId w:val="1"/>
        </w:numPr>
        <w:rPr>
          <w:rStyle w:val="Emphasis"/>
          <w:rFonts w:ascii="Arial" w:hAnsi="Arial" w:cs="Arial"/>
          <w:color w:val="444444"/>
          <w:shd w:val="clear" w:color="auto" w:fill="FFFFFF"/>
        </w:rPr>
      </w:pPr>
      <w:r>
        <w:rPr>
          <w:rFonts w:ascii="Arial" w:hAnsi="Arial" w:cs="Arial"/>
          <w:color w:val="444444"/>
          <w:shd w:val="clear" w:color="auto" w:fill="FFFFFF"/>
        </w:rPr>
        <w:t>Multiple physical locations for your resources, such as instances and Amazon EBS volumes, known as</w:t>
      </w:r>
      <w:r>
        <w:rPr>
          <w:rStyle w:val="apple-converted-space"/>
          <w:rFonts w:ascii="Arial" w:hAnsi="Arial" w:cs="Arial"/>
          <w:color w:val="444444"/>
          <w:shd w:val="clear" w:color="auto" w:fill="FFFFFF"/>
        </w:rPr>
        <w:t> </w:t>
      </w:r>
      <w:r w:rsidRPr="0087473F">
        <w:rPr>
          <w:rStyle w:val="Emphasis"/>
          <w:rFonts w:ascii="Arial" w:hAnsi="Arial" w:cs="Arial"/>
          <w:b/>
          <w:color w:val="444444"/>
          <w:shd w:val="clear" w:color="auto" w:fill="FFFFFF"/>
        </w:rPr>
        <w:t>regions</w:t>
      </w:r>
      <w:r>
        <w:rPr>
          <w:rStyle w:val="apple-converted-space"/>
          <w:rFonts w:ascii="Arial" w:hAnsi="Arial" w:cs="Arial"/>
          <w:color w:val="444444"/>
          <w:shd w:val="clear" w:color="auto" w:fill="FFFFFF"/>
        </w:rPr>
        <w:t> </w:t>
      </w:r>
      <w:r>
        <w:rPr>
          <w:rFonts w:ascii="Arial" w:hAnsi="Arial" w:cs="Arial"/>
          <w:color w:val="444444"/>
          <w:shd w:val="clear" w:color="auto" w:fill="FFFFFF"/>
        </w:rPr>
        <w:t>and</w:t>
      </w:r>
      <w:r>
        <w:rPr>
          <w:rStyle w:val="apple-converted-space"/>
          <w:rFonts w:ascii="Arial" w:hAnsi="Arial" w:cs="Arial"/>
          <w:color w:val="444444"/>
          <w:shd w:val="clear" w:color="auto" w:fill="FFFFFF"/>
        </w:rPr>
        <w:t> </w:t>
      </w:r>
      <w:r w:rsidRPr="0087473F">
        <w:rPr>
          <w:rStyle w:val="Emphasis"/>
          <w:rFonts w:ascii="Arial" w:hAnsi="Arial" w:cs="Arial"/>
          <w:b/>
          <w:color w:val="444444"/>
          <w:shd w:val="clear" w:color="auto" w:fill="FFFFFF"/>
        </w:rPr>
        <w:t>Availability Zones</w:t>
      </w:r>
    </w:p>
    <w:p w14:paraId="75CE1792" w14:textId="77777777" w:rsidR="0087473F" w:rsidRPr="0087473F" w:rsidRDefault="0087473F" w:rsidP="0087473F">
      <w:pPr>
        <w:pStyle w:val="ListParagraph"/>
        <w:rPr>
          <w:rFonts w:ascii="Arial" w:hAnsi="Arial" w:cs="Arial"/>
          <w:i/>
          <w:iCs/>
          <w:color w:val="444444"/>
          <w:shd w:val="clear" w:color="auto" w:fill="FFFFFF"/>
        </w:rPr>
      </w:pPr>
    </w:p>
    <w:p w14:paraId="7E6B4561" w14:textId="77777777" w:rsidR="0087473F" w:rsidRPr="0087473F" w:rsidRDefault="0087473F" w:rsidP="0087473F">
      <w:pPr>
        <w:pStyle w:val="ListParagraph"/>
        <w:numPr>
          <w:ilvl w:val="0"/>
          <w:numId w:val="1"/>
        </w:numPr>
        <w:rPr>
          <w:rStyle w:val="Emphasis"/>
          <w:rFonts w:ascii="Arial" w:hAnsi="Arial" w:cs="Arial"/>
          <w:color w:val="444444"/>
          <w:shd w:val="clear" w:color="auto" w:fill="FFFFFF"/>
        </w:rPr>
      </w:pPr>
      <w:r>
        <w:rPr>
          <w:rFonts w:ascii="Arial" w:hAnsi="Arial" w:cs="Arial"/>
          <w:color w:val="444444"/>
          <w:shd w:val="clear" w:color="auto" w:fill="FFFFFF"/>
        </w:rPr>
        <w:t>A firewall that enables you to specify the protocols, ports, and source IP ranges that can reach your instances using</w:t>
      </w:r>
      <w:r>
        <w:rPr>
          <w:rStyle w:val="apple-converted-space"/>
          <w:rFonts w:ascii="Arial" w:hAnsi="Arial" w:cs="Arial"/>
          <w:color w:val="444444"/>
          <w:shd w:val="clear" w:color="auto" w:fill="FFFFFF"/>
        </w:rPr>
        <w:t> </w:t>
      </w:r>
      <w:r w:rsidRPr="0087473F">
        <w:rPr>
          <w:rStyle w:val="Emphasis"/>
          <w:rFonts w:ascii="Arial" w:hAnsi="Arial" w:cs="Arial"/>
          <w:b/>
          <w:color w:val="444444"/>
          <w:shd w:val="clear" w:color="auto" w:fill="FFFFFF"/>
        </w:rPr>
        <w:t>security groups</w:t>
      </w:r>
    </w:p>
    <w:p w14:paraId="7451987D" w14:textId="77777777" w:rsidR="0087473F" w:rsidRPr="0087473F" w:rsidRDefault="0087473F" w:rsidP="0087473F">
      <w:pPr>
        <w:pStyle w:val="ListParagraph"/>
        <w:rPr>
          <w:rFonts w:ascii="Arial" w:hAnsi="Arial" w:cs="Arial"/>
          <w:i/>
          <w:iCs/>
          <w:color w:val="444444"/>
          <w:shd w:val="clear" w:color="auto" w:fill="FFFFFF"/>
        </w:rPr>
      </w:pPr>
    </w:p>
    <w:p w14:paraId="7953F628" w14:textId="77777777" w:rsidR="0087473F" w:rsidRPr="0087473F" w:rsidRDefault="0087473F" w:rsidP="0087473F">
      <w:pPr>
        <w:pStyle w:val="ListParagraph"/>
        <w:numPr>
          <w:ilvl w:val="0"/>
          <w:numId w:val="1"/>
        </w:numPr>
        <w:rPr>
          <w:rStyle w:val="Emphasis"/>
          <w:rFonts w:ascii="Arial" w:hAnsi="Arial" w:cs="Arial"/>
          <w:color w:val="444444"/>
          <w:shd w:val="clear" w:color="auto" w:fill="FFFFFF"/>
        </w:rPr>
      </w:pPr>
      <w:r>
        <w:rPr>
          <w:rFonts w:ascii="Arial" w:hAnsi="Arial" w:cs="Arial"/>
          <w:color w:val="444444"/>
          <w:shd w:val="clear" w:color="auto" w:fill="FFFFFF"/>
        </w:rPr>
        <w:t>Static IPv4 addresses for dynamic cloud computing, known as</w:t>
      </w:r>
      <w:r>
        <w:rPr>
          <w:rStyle w:val="apple-converted-space"/>
          <w:rFonts w:ascii="Arial" w:hAnsi="Arial" w:cs="Arial"/>
          <w:color w:val="444444"/>
          <w:shd w:val="clear" w:color="auto" w:fill="FFFFFF"/>
        </w:rPr>
        <w:t> </w:t>
      </w:r>
      <w:r w:rsidRPr="0087473F">
        <w:rPr>
          <w:rStyle w:val="Emphasis"/>
          <w:rFonts w:ascii="Arial" w:hAnsi="Arial" w:cs="Arial"/>
          <w:b/>
          <w:color w:val="444444"/>
          <w:shd w:val="clear" w:color="auto" w:fill="FFFFFF"/>
        </w:rPr>
        <w:t>Elastic</w:t>
      </w:r>
      <w:r>
        <w:rPr>
          <w:rStyle w:val="Emphasis"/>
          <w:rFonts w:ascii="Arial" w:hAnsi="Arial" w:cs="Arial"/>
          <w:b/>
          <w:color w:val="444444"/>
          <w:shd w:val="clear" w:color="auto" w:fill="FFFFFF"/>
        </w:rPr>
        <w:t xml:space="preserve"> (Public)</w:t>
      </w:r>
      <w:r w:rsidRPr="0087473F">
        <w:rPr>
          <w:rStyle w:val="Emphasis"/>
          <w:rFonts w:ascii="Arial" w:hAnsi="Arial" w:cs="Arial"/>
          <w:b/>
          <w:color w:val="444444"/>
          <w:shd w:val="clear" w:color="auto" w:fill="FFFFFF"/>
        </w:rPr>
        <w:t xml:space="preserve"> IP addresses</w:t>
      </w:r>
    </w:p>
    <w:p w14:paraId="25175B63" w14:textId="77777777" w:rsidR="0087473F" w:rsidRPr="0087473F" w:rsidRDefault="0087473F" w:rsidP="0087473F">
      <w:pPr>
        <w:pStyle w:val="ListParagraph"/>
        <w:rPr>
          <w:rFonts w:ascii="Arial" w:hAnsi="Arial" w:cs="Arial"/>
          <w:i/>
          <w:iCs/>
          <w:color w:val="444444"/>
          <w:shd w:val="clear" w:color="auto" w:fill="FFFFFF"/>
        </w:rPr>
      </w:pPr>
    </w:p>
    <w:p w14:paraId="0C19AC60" w14:textId="77777777" w:rsidR="0087473F" w:rsidRPr="0087473F" w:rsidRDefault="0087473F" w:rsidP="0087473F">
      <w:pPr>
        <w:pStyle w:val="ListParagraph"/>
        <w:numPr>
          <w:ilvl w:val="0"/>
          <w:numId w:val="1"/>
        </w:numPr>
        <w:rPr>
          <w:rFonts w:ascii="Arial" w:hAnsi="Arial" w:cs="Arial"/>
          <w:b/>
          <w:i/>
          <w:iCs/>
          <w:color w:val="444444"/>
          <w:shd w:val="clear" w:color="auto" w:fill="FFFFFF"/>
        </w:rPr>
      </w:pPr>
      <w:r>
        <w:rPr>
          <w:rFonts w:ascii="Arial" w:hAnsi="Arial" w:cs="Arial"/>
          <w:color w:val="444444"/>
          <w:shd w:val="clear" w:color="auto" w:fill="FFFFFF"/>
        </w:rPr>
        <w:t>Virtual networks you can create that are logically isolated from the rest of the AWS cloud, and that you can optionally connect to your own network, known as</w:t>
      </w:r>
      <w:r>
        <w:rPr>
          <w:rStyle w:val="apple-converted-space"/>
          <w:rFonts w:ascii="Arial" w:hAnsi="Arial" w:cs="Arial"/>
          <w:color w:val="444444"/>
          <w:shd w:val="clear" w:color="auto" w:fill="FFFFFF"/>
        </w:rPr>
        <w:t> </w:t>
      </w:r>
      <w:r w:rsidRPr="0087473F">
        <w:rPr>
          <w:rStyle w:val="Emphasis"/>
          <w:rFonts w:ascii="Arial" w:hAnsi="Arial" w:cs="Arial"/>
          <w:b/>
          <w:color w:val="444444"/>
          <w:shd w:val="clear" w:color="auto" w:fill="FFFFFF"/>
        </w:rPr>
        <w:t>virtual private clouds</w:t>
      </w:r>
      <w:r w:rsidRPr="0087473F">
        <w:rPr>
          <w:rStyle w:val="apple-converted-space"/>
          <w:rFonts w:ascii="Arial" w:hAnsi="Arial" w:cs="Arial"/>
          <w:b/>
          <w:color w:val="444444"/>
          <w:shd w:val="clear" w:color="auto" w:fill="FFFFFF"/>
        </w:rPr>
        <w:t> </w:t>
      </w:r>
      <w:r w:rsidRPr="0087473F">
        <w:rPr>
          <w:rFonts w:ascii="Arial" w:hAnsi="Arial" w:cs="Arial"/>
          <w:b/>
          <w:color w:val="444444"/>
          <w:shd w:val="clear" w:color="auto" w:fill="FFFFFF"/>
        </w:rPr>
        <w:t>(VPCs)</w:t>
      </w:r>
    </w:p>
    <w:p w14:paraId="4FF69652" w14:textId="77777777" w:rsidR="0087473F" w:rsidRPr="0087473F" w:rsidRDefault="0087473F" w:rsidP="0087473F">
      <w:pPr>
        <w:pStyle w:val="ListParagraph"/>
        <w:rPr>
          <w:rFonts w:ascii="Arial" w:hAnsi="Arial" w:cs="Arial"/>
          <w:b/>
          <w:i/>
          <w:iCs/>
          <w:color w:val="444444"/>
          <w:shd w:val="clear" w:color="auto" w:fill="FFFFFF"/>
        </w:rPr>
      </w:pPr>
    </w:p>
    <w:p w14:paraId="41F1B183" w14:textId="77777777" w:rsidR="0087473F" w:rsidRDefault="0087473F" w:rsidP="0087473F">
      <w:pPr>
        <w:rPr>
          <w:rFonts w:ascii="Arial" w:hAnsi="Arial" w:cs="Arial"/>
          <w:b/>
          <w:i/>
          <w:iCs/>
          <w:color w:val="444444"/>
          <w:shd w:val="clear" w:color="auto" w:fill="FFFFFF"/>
        </w:rPr>
      </w:pPr>
    </w:p>
    <w:p w14:paraId="7033D3BE" w14:textId="77777777" w:rsidR="0087473F" w:rsidRDefault="0087473F" w:rsidP="0087473F">
      <w:pPr>
        <w:rPr>
          <w:rFonts w:ascii="Arial" w:hAnsi="Arial" w:cs="Arial"/>
          <w:b/>
          <w:i/>
          <w:iCs/>
          <w:color w:val="444444"/>
          <w:shd w:val="clear" w:color="auto" w:fill="FFFFFF"/>
        </w:rPr>
      </w:pPr>
    </w:p>
    <w:p w14:paraId="0F4F021C" w14:textId="77777777" w:rsidR="0087473F" w:rsidRDefault="0087473F" w:rsidP="0087473F">
      <w:pPr>
        <w:rPr>
          <w:rFonts w:ascii="Arial" w:hAnsi="Arial" w:cs="Arial"/>
          <w:b/>
          <w:i/>
          <w:iCs/>
          <w:color w:val="444444"/>
          <w:shd w:val="clear" w:color="auto" w:fill="FFFFFF"/>
        </w:rPr>
      </w:pPr>
    </w:p>
    <w:p w14:paraId="651096CE" w14:textId="77777777" w:rsidR="0087473F" w:rsidRDefault="0087473F" w:rsidP="0087473F">
      <w:pPr>
        <w:rPr>
          <w:rFonts w:ascii="Arial" w:hAnsi="Arial" w:cs="Arial"/>
          <w:b/>
          <w:i/>
          <w:iCs/>
          <w:color w:val="444444"/>
          <w:shd w:val="clear" w:color="auto" w:fill="FFFFFF"/>
        </w:rPr>
      </w:pPr>
    </w:p>
    <w:p w14:paraId="4876443D" w14:textId="77777777" w:rsidR="0087473F" w:rsidRDefault="0087473F" w:rsidP="0087473F">
      <w:pPr>
        <w:rPr>
          <w:rFonts w:ascii="Arial" w:hAnsi="Arial" w:cs="Arial"/>
          <w:b/>
          <w:i/>
          <w:iCs/>
          <w:color w:val="444444"/>
          <w:shd w:val="clear" w:color="auto" w:fill="FFFFFF"/>
        </w:rPr>
      </w:pPr>
    </w:p>
    <w:p w14:paraId="7C24A51C" w14:textId="77777777" w:rsidR="0087473F" w:rsidRDefault="0087473F" w:rsidP="0087473F">
      <w:pPr>
        <w:rPr>
          <w:rFonts w:ascii="Arial" w:hAnsi="Arial" w:cs="Arial"/>
          <w:b/>
          <w:i/>
          <w:iCs/>
          <w:color w:val="444444"/>
          <w:shd w:val="clear" w:color="auto" w:fill="FFFFFF"/>
        </w:rPr>
      </w:pPr>
    </w:p>
    <w:p w14:paraId="24DF11EB" w14:textId="77777777" w:rsidR="0087473F" w:rsidRDefault="0087473F" w:rsidP="0087473F">
      <w:pPr>
        <w:rPr>
          <w:rFonts w:ascii="Arial" w:hAnsi="Arial" w:cs="Arial"/>
          <w:b/>
          <w:i/>
          <w:iCs/>
          <w:color w:val="444444"/>
          <w:shd w:val="clear" w:color="auto" w:fill="FFFFFF"/>
        </w:rPr>
      </w:pPr>
    </w:p>
    <w:p w14:paraId="1CBF29D5" w14:textId="77777777" w:rsidR="0087473F" w:rsidRDefault="0087473F" w:rsidP="0087473F">
      <w:pPr>
        <w:pStyle w:val="Heading1"/>
        <w:shd w:val="clear" w:color="auto" w:fill="FFFFFF"/>
        <w:rPr>
          <w:rFonts w:ascii="Arial" w:hAnsi="Arial" w:cs="Arial"/>
          <w:color w:val="E47911"/>
          <w:sz w:val="36"/>
          <w:szCs w:val="36"/>
        </w:rPr>
      </w:pPr>
      <w:r>
        <w:rPr>
          <w:rFonts w:ascii="Arial" w:hAnsi="Arial" w:cs="Arial"/>
          <w:color w:val="E47911"/>
          <w:sz w:val="36"/>
          <w:szCs w:val="36"/>
        </w:rPr>
        <w:lastRenderedPageBreak/>
        <w:t>AMIs</w:t>
      </w:r>
    </w:p>
    <w:p w14:paraId="6CB49277" w14:textId="77777777" w:rsidR="0087473F" w:rsidRDefault="0087473F" w:rsidP="0087473F">
      <w:pPr>
        <w:rPr>
          <w:rStyle w:val="apple-converted-space"/>
          <w:rFonts w:ascii="Arial" w:hAnsi="Arial" w:cs="Arial"/>
          <w:color w:val="444444"/>
          <w:shd w:val="clear" w:color="auto" w:fill="FFFFFF"/>
        </w:rPr>
      </w:pPr>
      <w:r>
        <w:rPr>
          <w:rFonts w:ascii="Arial" w:hAnsi="Arial" w:cs="Arial"/>
          <w:color w:val="444444"/>
          <w:shd w:val="clear" w:color="auto" w:fill="FFFFFF"/>
        </w:rPr>
        <w:t>An</w:t>
      </w:r>
      <w:r>
        <w:rPr>
          <w:rStyle w:val="apple-converted-space"/>
          <w:rFonts w:ascii="Arial" w:hAnsi="Arial" w:cs="Arial"/>
          <w:color w:val="444444"/>
          <w:shd w:val="clear" w:color="auto" w:fill="FFFFFF"/>
        </w:rPr>
        <w:t> </w:t>
      </w:r>
      <w:r w:rsidRPr="0087473F">
        <w:rPr>
          <w:rStyle w:val="Emphasis"/>
          <w:rFonts w:ascii="Arial" w:hAnsi="Arial" w:cs="Arial"/>
          <w:b/>
          <w:color w:val="444444"/>
          <w:shd w:val="clear" w:color="auto" w:fill="FFFFFF"/>
        </w:rPr>
        <w:t>Amazon Machine Image (AMI)</w:t>
      </w:r>
      <w:r>
        <w:rPr>
          <w:rStyle w:val="apple-converted-space"/>
          <w:rFonts w:ascii="Arial" w:hAnsi="Arial" w:cs="Arial"/>
          <w:color w:val="444444"/>
          <w:shd w:val="clear" w:color="auto" w:fill="FFFFFF"/>
        </w:rPr>
        <w:t> </w:t>
      </w:r>
      <w:r>
        <w:rPr>
          <w:rFonts w:ascii="Arial" w:hAnsi="Arial" w:cs="Arial"/>
          <w:color w:val="444444"/>
          <w:shd w:val="clear" w:color="auto" w:fill="FFFFFF"/>
        </w:rPr>
        <w:t>is a template that contains a software configuration (for example, an operating system, an application server, and applications).</w:t>
      </w:r>
      <w:r>
        <w:rPr>
          <w:rStyle w:val="apple-converted-space"/>
          <w:rFonts w:ascii="Arial" w:hAnsi="Arial" w:cs="Arial"/>
          <w:color w:val="444444"/>
          <w:shd w:val="clear" w:color="auto" w:fill="FFFFFF"/>
        </w:rPr>
        <w:t> </w:t>
      </w:r>
    </w:p>
    <w:p w14:paraId="6663C103" w14:textId="77777777" w:rsidR="0087473F" w:rsidRPr="0087473F" w:rsidRDefault="0087473F" w:rsidP="0087473F">
      <w:pPr>
        <w:shd w:val="clear" w:color="auto" w:fill="FFFFFF"/>
        <w:spacing w:before="100" w:beforeAutospacing="1" w:after="100" w:afterAutospacing="1" w:line="360" w:lineRule="atLeast"/>
        <w:rPr>
          <w:rFonts w:ascii="Arial" w:eastAsia="Times New Roman" w:hAnsi="Arial" w:cs="Arial"/>
          <w:color w:val="444444"/>
          <w:sz w:val="24"/>
          <w:szCs w:val="24"/>
          <w:lang w:eastAsia="en-IN"/>
        </w:rPr>
      </w:pPr>
      <w:r w:rsidRPr="0087473F">
        <w:rPr>
          <w:rFonts w:ascii="Arial" w:eastAsia="Times New Roman" w:hAnsi="Arial" w:cs="Arial"/>
          <w:color w:val="444444"/>
          <w:sz w:val="24"/>
          <w:szCs w:val="24"/>
          <w:lang w:eastAsia="en-IN"/>
        </w:rPr>
        <w:t>From an AMI, you launch an </w:t>
      </w:r>
      <w:r w:rsidRPr="0087473F">
        <w:rPr>
          <w:rFonts w:ascii="Arial" w:eastAsia="Times New Roman" w:hAnsi="Arial" w:cs="Arial"/>
          <w:i/>
          <w:iCs/>
          <w:color w:val="444444"/>
          <w:sz w:val="24"/>
          <w:szCs w:val="24"/>
          <w:lang w:eastAsia="en-IN"/>
        </w:rPr>
        <w:t>instance</w:t>
      </w:r>
      <w:r w:rsidRPr="0087473F">
        <w:rPr>
          <w:rFonts w:ascii="Arial" w:eastAsia="Times New Roman" w:hAnsi="Arial" w:cs="Arial"/>
          <w:color w:val="444444"/>
          <w:sz w:val="24"/>
          <w:szCs w:val="24"/>
          <w:lang w:eastAsia="en-IN"/>
        </w:rPr>
        <w:t>, which is a copy of the AMI running as a virtual server in the cloud. You can launch multiple instances of an AMI, as shown in the following figure.</w:t>
      </w:r>
    </w:p>
    <w:p w14:paraId="1BF06B94" w14:textId="77777777" w:rsidR="0087473F" w:rsidRDefault="0087473F" w:rsidP="0087473F">
      <w:pPr>
        <w:shd w:val="clear" w:color="auto" w:fill="FFFFFF"/>
        <w:spacing w:after="0" w:line="240" w:lineRule="auto"/>
        <w:rPr>
          <w:rFonts w:ascii="Arial" w:eastAsia="Times New Roman" w:hAnsi="Arial" w:cs="Arial"/>
          <w:color w:val="444444"/>
          <w:sz w:val="24"/>
          <w:szCs w:val="24"/>
          <w:lang w:eastAsia="en-IN"/>
        </w:rPr>
      </w:pPr>
      <w:r w:rsidRPr="0087473F">
        <w:rPr>
          <w:rFonts w:ascii="Arial" w:eastAsia="Times New Roman" w:hAnsi="Arial" w:cs="Arial"/>
          <w:noProof/>
          <w:color w:val="444444"/>
          <w:sz w:val="24"/>
          <w:szCs w:val="24"/>
          <w:lang w:eastAsia="en-IN"/>
        </w:rPr>
        <w:drawing>
          <wp:inline distT="0" distB="0" distL="0" distR="0" wp14:anchorId="76A8D5BB" wp14:editId="461C530E">
            <wp:extent cx="2752725" cy="2800350"/>
            <wp:effectExtent l="0" t="0" r="9525" b="0"/>
            <wp:docPr id="1" name="Picture 1" descr="Launch multiple instances from an 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ch multiple instances from an AM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2800350"/>
                    </a:xfrm>
                    <a:prstGeom prst="rect">
                      <a:avLst/>
                    </a:prstGeom>
                    <a:noFill/>
                    <a:ln>
                      <a:noFill/>
                    </a:ln>
                  </pic:spPr>
                </pic:pic>
              </a:graphicData>
            </a:graphic>
          </wp:inline>
        </w:drawing>
      </w:r>
    </w:p>
    <w:p w14:paraId="715BDE49" w14:textId="77777777" w:rsidR="00744207" w:rsidRDefault="00744207" w:rsidP="0087473F">
      <w:pPr>
        <w:shd w:val="clear" w:color="auto" w:fill="FFFFFF"/>
        <w:spacing w:after="0" w:line="240" w:lineRule="auto"/>
        <w:rPr>
          <w:rFonts w:ascii="Arial" w:eastAsia="Times New Roman" w:hAnsi="Arial" w:cs="Arial"/>
          <w:color w:val="444444"/>
          <w:sz w:val="24"/>
          <w:szCs w:val="24"/>
          <w:lang w:eastAsia="en-IN"/>
        </w:rPr>
      </w:pPr>
    </w:p>
    <w:p w14:paraId="6C6B8855" w14:textId="77777777" w:rsidR="00744207" w:rsidRDefault="00744207" w:rsidP="00744207">
      <w:pPr>
        <w:pStyle w:val="Heading1"/>
        <w:shd w:val="clear" w:color="auto" w:fill="FFFFFF"/>
        <w:rPr>
          <w:rFonts w:ascii="Arial" w:hAnsi="Arial" w:cs="Arial"/>
          <w:color w:val="E47911"/>
          <w:sz w:val="36"/>
          <w:szCs w:val="36"/>
        </w:rPr>
      </w:pPr>
      <w:r>
        <w:rPr>
          <w:rFonts w:ascii="Arial" w:hAnsi="Arial" w:cs="Arial"/>
          <w:color w:val="E47911"/>
          <w:sz w:val="36"/>
          <w:szCs w:val="36"/>
        </w:rPr>
        <w:t>Amazon EBS Snapshots</w:t>
      </w:r>
    </w:p>
    <w:p w14:paraId="745A21C8" w14:textId="77777777" w:rsidR="00744207" w:rsidRDefault="00744207" w:rsidP="0087473F">
      <w:pPr>
        <w:shd w:val="clear" w:color="auto" w:fill="FFFFFF"/>
        <w:spacing w:after="0" w:line="240" w:lineRule="auto"/>
        <w:rPr>
          <w:rStyle w:val="apple-converted-space"/>
          <w:rFonts w:ascii="Arial" w:hAnsi="Arial" w:cs="Arial"/>
          <w:color w:val="444444"/>
          <w:shd w:val="clear" w:color="auto" w:fill="FFFFFF"/>
        </w:rPr>
      </w:pPr>
      <w:r>
        <w:rPr>
          <w:rFonts w:ascii="Arial" w:hAnsi="Arial" w:cs="Arial"/>
          <w:color w:val="444444"/>
          <w:shd w:val="clear" w:color="auto" w:fill="FFFFFF"/>
        </w:rPr>
        <w:t>You can back up the data on your EBS volumes to Amazon S3 by taking point-in-time snapshots.</w:t>
      </w:r>
      <w:r>
        <w:rPr>
          <w:rStyle w:val="apple-converted-space"/>
          <w:rFonts w:ascii="Arial" w:hAnsi="Arial" w:cs="Arial"/>
          <w:color w:val="444444"/>
          <w:shd w:val="clear" w:color="auto" w:fill="FFFFFF"/>
        </w:rPr>
        <w:t> </w:t>
      </w:r>
    </w:p>
    <w:p w14:paraId="40CEEE11" w14:textId="7DB1A753" w:rsidR="00744207" w:rsidRDefault="00744207" w:rsidP="0087473F">
      <w:pPr>
        <w:shd w:val="clear" w:color="auto" w:fill="FFFFFF"/>
        <w:spacing w:after="0" w:line="240" w:lineRule="auto"/>
        <w:rPr>
          <w:rFonts w:ascii="Arial" w:hAnsi="Arial" w:cs="Arial"/>
          <w:color w:val="444444"/>
          <w:shd w:val="clear" w:color="auto" w:fill="FFFFFF"/>
        </w:rPr>
      </w:pPr>
      <w:r>
        <w:rPr>
          <w:rFonts w:ascii="Arial" w:hAnsi="Arial" w:cs="Arial"/>
          <w:color w:val="444444"/>
          <w:shd w:val="clear" w:color="auto" w:fill="FFFFFF"/>
        </w:rPr>
        <w:t>Snapshots are incremental backups.</w:t>
      </w:r>
      <w:r w:rsidRPr="00744207">
        <w:rPr>
          <w:rFonts w:ascii="Arial" w:hAnsi="Arial" w:cs="Arial"/>
          <w:color w:val="444444"/>
          <w:shd w:val="clear" w:color="auto" w:fill="FFFFFF"/>
        </w:rPr>
        <w:t xml:space="preserve"> </w:t>
      </w:r>
      <w:r>
        <w:rPr>
          <w:rFonts w:ascii="Arial" w:hAnsi="Arial" w:cs="Arial"/>
          <w:color w:val="444444"/>
          <w:shd w:val="clear" w:color="auto" w:fill="FFFFFF"/>
        </w:rPr>
        <w:t xml:space="preserve">Active snapshots contain </w:t>
      </w:r>
      <w:r w:rsidR="007B6400">
        <w:rPr>
          <w:rFonts w:ascii="Arial" w:hAnsi="Arial" w:cs="Arial"/>
          <w:color w:val="444444"/>
          <w:shd w:val="clear" w:color="auto" w:fill="FFFFFF"/>
        </w:rPr>
        <w:t>all</w:t>
      </w:r>
      <w:r>
        <w:rPr>
          <w:rFonts w:ascii="Arial" w:hAnsi="Arial" w:cs="Arial"/>
          <w:color w:val="444444"/>
          <w:shd w:val="clear" w:color="auto" w:fill="FFFFFF"/>
        </w:rPr>
        <w:t xml:space="preserve"> the information needed to restore your data (from the time the snapshot was taken) to a new EBS volume.</w:t>
      </w:r>
    </w:p>
    <w:p w14:paraId="5D8FD81E" w14:textId="77777777" w:rsidR="00744207" w:rsidRDefault="00744207" w:rsidP="0087473F">
      <w:pPr>
        <w:shd w:val="clear" w:color="auto" w:fill="FFFFFF"/>
        <w:spacing w:after="0" w:line="240" w:lineRule="auto"/>
        <w:rPr>
          <w:rFonts w:ascii="Arial" w:eastAsia="Times New Roman" w:hAnsi="Arial" w:cs="Arial"/>
          <w:color w:val="444444"/>
          <w:sz w:val="24"/>
          <w:szCs w:val="24"/>
          <w:lang w:eastAsia="en-IN"/>
        </w:rPr>
      </w:pPr>
    </w:p>
    <w:p w14:paraId="7262DDD9" w14:textId="77777777" w:rsidR="0087473F" w:rsidRDefault="0087473F" w:rsidP="0087473F">
      <w:pPr>
        <w:shd w:val="clear" w:color="auto" w:fill="FFFFFF"/>
        <w:spacing w:after="0" w:line="240" w:lineRule="auto"/>
        <w:rPr>
          <w:rFonts w:ascii="Arial" w:eastAsia="Times New Roman" w:hAnsi="Arial" w:cs="Arial"/>
          <w:color w:val="444444"/>
          <w:sz w:val="24"/>
          <w:szCs w:val="24"/>
          <w:lang w:eastAsia="en-IN"/>
        </w:rPr>
      </w:pPr>
    </w:p>
    <w:p w14:paraId="55E5BDB3" w14:textId="77777777" w:rsidR="0087473F" w:rsidRDefault="0087473F" w:rsidP="0087473F">
      <w:pPr>
        <w:shd w:val="clear" w:color="auto" w:fill="FFFFFF"/>
        <w:spacing w:after="0" w:line="240" w:lineRule="auto"/>
        <w:rPr>
          <w:rFonts w:ascii="Arial" w:eastAsia="Times New Roman" w:hAnsi="Arial" w:cs="Arial"/>
          <w:color w:val="444444"/>
          <w:sz w:val="24"/>
          <w:szCs w:val="24"/>
          <w:lang w:eastAsia="en-IN"/>
        </w:rPr>
      </w:pPr>
    </w:p>
    <w:p w14:paraId="69AB5D35" w14:textId="77777777" w:rsidR="0087473F" w:rsidRDefault="0087473F" w:rsidP="0087473F">
      <w:pPr>
        <w:shd w:val="clear" w:color="auto" w:fill="FFFFFF"/>
        <w:spacing w:after="0" w:line="240" w:lineRule="auto"/>
        <w:rPr>
          <w:rFonts w:ascii="Arial" w:eastAsia="Times New Roman" w:hAnsi="Arial" w:cs="Arial"/>
          <w:color w:val="444444"/>
          <w:sz w:val="24"/>
          <w:szCs w:val="24"/>
          <w:lang w:eastAsia="en-IN"/>
        </w:rPr>
      </w:pPr>
    </w:p>
    <w:p w14:paraId="6E23AAA5" w14:textId="77777777" w:rsidR="0087473F" w:rsidRDefault="0087473F" w:rsidP="0087473F">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Instances Types</w:t>
      </w:r>
    </w:p>
    <w:p w14:paraId="69566776" w14:textId="77777777" w:rsidR="00F42689" w:rsidRDefault="0087473F" w:rsidP="0087473F">
      <w:pPr>
        <w:shd w:val="clear" w:color="auto" w:fill="FFFFFF"/>
        <w:spacing w:after="0" w:line="240" w:lineRule="auto"/>
        <w:rPr>
          <w:rFonts w:ascii="Arial" w:eastAsia="Times New Roman" w:hAnsi="Arial" w:cs="Arial"/>
          <w:color w:val="444444"/>
          <w:sz w:val="24"/>
          <w:szCs w:val="24"/>
          <w:lang w:eastAsia="en-IN"/>
        </w:rPr>
      </w:pPr>
      <w:r w:rsidRPr="0087473F">
        <w:rPr>
          <w:rFonts w:ascii="Arial" w:eastAsia="Times New Roman" w:hAnsi="Arial" w:cs="Arial"/>
          <w:color w:val="444444"/>
          <w:sz w:val="24"/>
          <w:szCs w:val="24"/>
          <w:lang w:eastAsia="en-IN"/>
        </w:rPr>
        <w:t xml:space="preserve">An instance type essentially determines the hardware of the host computer used for your instance. </w:t>
      </w:r>
    </w:p>
    <w:p w14:paraId="32CC0CE2" w14:textId="77777777" w:rsidR="0087473F" w:rsidRDefault="0087473F" w:rsidP="0087473F">
      <w:pPr>
        <w:shd w:val="clear" w:color="auto" w:fill="FFFFFF"/>
        <w:spacing w:after="0" w:line="240" w:lineRule="auto"/>
        <w:rPr>
          <w:rFonts w:ascii="Arial" w:eastAsia="Times New Roman" w:hAnsi="Arial" w:cs="Arial"/>
          <w:color w:val="444444"/>
          <w:sz w:val="24"/>
          <w:szCs w:val="24"/>
          <w:lang w:eastAsia="en-IN"/>
        </w:rPr>
      </w:pPr>
      <w:r w:rsidRPr="0087473F">
        <w:rPr>
          <w:rFonts w:ascii="Arial" w:eastAsia="Times New Roman" w:hAnsi="Arial" w:cs="Arial"/>
          <w:color w:val="444444"/>
          <w:sz w:val="24"/>
          <w:szCs w:val="24"/>
          <w:lang w:eastAsia="en-IN"/>
        </w:rPr>
        <w:t xml:space="preserve">Each instance type offers different compute and memory capabilities. Select an instance type based on the amount of memory and computing power that you need </w:t>
      </w:r>
      <w:r w:rsidR="00F42689">
        <w:rPr>
          <w:rFonts w:ascii="Arial" w:eastAsia="Times New Roman" w:hAnsi="Arial" w:cs="Arial"/>
          <w:color w:val="444444"/>
          <w:sz w:val="24"/>
          <w:szCs w:val="24"/>
          <w:lang w:eastAsia="en-IN"/>
        </w:rPr>
        <w:t xml:space="preserve">for the application or software </w:t>
      </w:r>
      <w:r w:rsidRPr="0087473F">
        <w:rPr>
          <w:rFonts w:ascii="Arial" w:eastAsia="Times New Roman" w:hAnsi="Arial" w:cs="Arial"/>
          <w:color w:val="444444"/>
          <w:sz w:val="24"/>
          <w:szCs w:val="24"/>
          <w:lang w:eastAsia="en-IN"/>
        </w:rPr>
        <w:t>that you plan to run on the instance.</w:t>
      </w:r>
    </w:p>
    <w:p w14:paraId="59170CF9" w14:textId="77777777" w:rsidR="0087473F" w:rsidRDefault="0087473F" w:rsidP="0087473F">
      <w:pPr>
        <w:shd w:val="clear" w:color="auto" w:fill="FFFFFF"/>
        <w:spacing w:after="0" w:line="240" w:lineRule="auto"/>
        <w:rPr>
          <w:rFonts w:ascii="Arial" w:hAnsi="Arial" w:cs="Arial"/>
          <w:color w:val="444444"/>
          <w:shd w:val="clear" w:color="auto" w:fill="FFFFFF"/>
        </w:rPr>
      </w:pPr>
    </w:p>
    <w:p w14:paraId="6459823F" w14:textId="77777777" w:rsidR="0087473F" w:rsidRPr="00F42689" w:rsidRDefault="0087473F" w:rsidP="0087473F">
      <w:pPr>
        <w:shd w:val="clear" w:color="auto" w:fill="FFFFFF"/>
        <w:spacing w:after="0" w:line="240" w:lineRule="auto"/>
        <w:rPr>
          <w:rFonts w:ascii="Arial" w:eastAsia="Times New Roman" w:hAnsi="Arial" w:cs="Arial"/>
          <w:color w:val="444444"/>
          <w:sz w:val="24"/>
          <w:szCs w:val="24"/>
          <w:lang w:eastAsia="en-IN"/>
        </w:rPr>
      </w:pPr>
      <w:r w:rsidRPr="00F42689">
        <w:rPr>
          <w:rFonts w:ascii="Arial" w:eastAsia="Times New Roman" w:hAnsi="Arial" w:cs="Arial"/>
          <w:color w:val="444444"/>
          <w:sz w:val="24"/>
          <w:szCs w:val="24"/>
          <w:lang w:eastAsia="en-IN"/>
        </w:rPr>
        <w:t xml:space="preserve">You can launch different types of instances from a single AMI. </w:t>
      </w:r>
      <w:r w:rsidR="00F42689">
        <w:rPr>
          <w:rFonts w:ascii="Arial" w:eastAsia="Times New Roman" w:hAnsi="Arial" w:cs="Arial"/>
          <w:color w:val="444444"/>
          <w:sz w:val="24"/>
          <w:szCs w:val="24"/>
          <w:lang w:eastAsia="en-IN"/>
        </w:rPr>
        <w:br/>
      </w:r>
    </w:p>
    <w:p w14:paraId="58E6AA43" w14:textId="77777777" w:rsidR="00C85367" w:rsidRPr="0087473F" w:rsidRDefault="00F42689" w:rsidP="002F391E">
      <w:pPr>
        <w:shd w:val="clear" w:color="auto" w:fill="FFFFFF"/>
        <w:spacing w:after="0" w:line="240" w:lineRule="auto"/>
        <w:jc w:val="center"/>
        <w:rPr>
          <w:rFonts w:ascii="Arial" w:eastAsia="Times New Roman" w:hAnsi="Arial" w:cs="Arial"/>
          <w:color w:val="444444"/>
          <w:sz w:val="24"/>
          <w:szCs w:val="24"/>
          <w:lang w:eastAsia="en-IN"/>
        </w:rPr>
      </w:pPr>
      <w:r>
        <w:rPr>
          <w:noProof/>
          <w:lang w:eastAsia="en-IN"/>
        </w:rPr>
        <w:lastRenderedPageBreak/>
        <w:drawing>
          <wp:inline distT="0" distB="0" distL="0" distR="0" wp14:anchorId="47AB1E1F" wp14:editId="0AAF6388">
            <wp:extent cx="3133725" cy="2428298"/>
            <wp:effectExtent l="19050" t="1905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5001" cy="2429287"/>
                    </a:xfrm>
                    <a:prstGeom prst="rect">
                      <a:avLst/>
                    </a:prstGeom>
                    <a:ln>
                      <a:solidFill>
                        <a:schemeClr val="accent1"/>
                      </a:solidFill>
                    </a:ln>
                  </pic:spPr>
                </pic:pic>
              </a:graphicData>
            </a:graphic>
          </wp:inline>
        </w:drawing>
      </w:r>
    </w:p>
    <w:p w14:paraId="241EC474" w14:textId="77777777" w:rsidR="00C85367" w:rsidRDefault="00C85367" w:rsidP="00C85367">
      <w:pPr>
        <w:pStyle w:val="Heading1"/>
        <w:shd w:val="clear" w:color="auto" w:fill="FFFFFF"/>
        <w:rPr>
          <w:rFonts w:ascii="Arial" w:hAnsi="Arial" w:cs="Arial"/>
          <w:color w:val="E47911"/>
          <w:sz w:val="36"/>
          <w:szCs w:val="36"/>
        </w:rPr>
      </w:pPr>
      <w:r>
        <w:rPr>
          <w:rFonts w:ascii="Arial" w:hAnsi="Arial" w:cs="Arial"/>
          <w:color w:val="E47911"/>
          <w:sz w:val="36"/>
          <w:szCs w:val="36"/>
        </w:rPr>
        <w:t>Regions and Availability Zones</w:t>
      </w:r>
    </w:p>
    <w:p w14:paraId="4B635022" w14:textId="77777777" w:rsidR="0087473F" w:rsidRDefault="00C85367" w:rsidP="0087473F">
      <w:pPr>
        <w:rPr>
          <w:rFonts w:ascii="Arial" w:hAnsi="Arial" w:cs="Arial"/>
          <w:color w:val="444444"/>
          <w:shd w:val="clear" w:color="auto" w:fill="FFFFFF"/>
        </w:rPr>
      </w:pPr>
      <w:r>
        <w:rPr>
          <w:rFonts w:ascii="Arial" w:hAnsi="Arial" w:cs="Arial"/>
          <w:color w:val="444444"/>
          <w:shd w:val="clear" w:color="auto" w:fill="FFFFFF"/>
        </w:rPr>
        <w:t>Amazon web services is hosted in multiple locations world-wide.</w:t>
      </w:r>
      <w:r>
        <w:rPr>
          <w:rStyle w:val="apple-converted-space"/>
          <w:rFonts w:ascii="Arial" w:hAnsi="Arial" w:cs="Arial"/>
          <w:color w:val="444444"/>
          <w:shd w:val="clear" w:color="auto" w:fill="FFFFFF"/>
        </w:rPr>
        <w:t> </w:t>
      </w:r>
      <w:r>
        <w:rPr>
          <w:rFonts w:ascii="Arial" w:hAnsi="Arial" w:cs="Arial"/>
          <w:color w:val="444444"/>
          <w:shd w:val="clear" w:color="auto" w:fill="FFFFFF"/>
        </w:rPr>
        <w:t xml:space="preserve">These locations are composed of </w:t>
      </w:r>
      <w:r w:rsidRPr="00C85367">
        <w:rPr>
          <w:rFonts w:ascii="Arial" w:hAnsi="Arial" w:cs="Arial"/>
          <w:b/>
          <w:color w:val="444444"/>
          <w:shd w:val="clear" w:color="auto" w:fill="FFFFFF"/>
        </w:rPr>
        <w:t>regions</w:t>
      </w:r>
      <w:r>
        <w:rPr>
          <w:rFonts w:ascii="Arial" w:hAnsi="Arial" w:cs="Arial"/>
          <w:color w:val="444444"/>
          <w:shd w:val="clear" w:color="auto" w:fill="FFFFFF"/>
        </w:rPr>
        <w:t xml:space="preserve"> and </w:t>
      </w:r>
      <w:r w:rsidRPr="00C85367">
        <w:rPr>
          <w:rFonts w:ascii="Arial" w:hAnsi="Arial" w:cs="Arial"/>
          <w:b/>
          <w:color w:val="444444"/>
          <w:shd w:val="clear" w:color="auto" w:fill="FFFFFF"/>
        </w:rPr>
        <w:t>Availability Zones</w:t>
      </w:r>
      <w:r>
        <w:rPr>
          <w:rFonts w:ascii="Arial" w:hAnsi="Arial" w:cs="Arial"/>
          <w:color w:val="444444"/>
          <w:shd w:val="clear" w:color="auto" w:fill="FFFFFF"/>
        </w:rPr>
        <w:t>.</w:t>
      </w:r>
    </w:p>
    <w:p w14:paraId="3C0618D2" w14:textId="77777777" w:rsidR="00C85367" w:rsidRDefault="00C85367" w:rsidP="0087473F">
      <w:pPr>
        <w:rPr>
          <w:rFonts w:ascii="Arial" w:hAnsi="Arial" w:cs="Arial"/>
          <w:color w:val="444444"/>
          <w:shd w:val="clear" w:color="auto" w:fill="FFFFFF"/>
        </w:rPr>
      </w:pPr>
    </w:p>
    <w:p w14:paraId="50F2FC6A" w14:textId="77777777" w:rsidR="00C85367" w:rsidRDefault="00C85367" w:rsidP="0087473F">
      <w:pPr>
        <w:rPr>
          <w:rFonts w:ascii="Arial" w:hAnsi="Arial" w:cs="Arial"/>
          <w:color w:val="444444"/>
          <w:shd w:val="clear" w:color="auto" w:fill="FFFFFF"/>
        </w:rPr>
      </w:pPr>
      <w:r>
        <w:rPr>
          <w:rFonts w:ascii="Arial" w:hAnsi="Arial" w:cs="Arial"/>
          <w:color w:val="444444"/>
          <w:shd w:val="clear" w:color="auto" w:fill="FFFFFF"/>
        </w:rPr>
        <w:t>Each</w:t>
      </w:r>
      <w:r>
        <w:rPr>
          <w:rStyle w:val="apple-converted-space"/>
          <w:rFonts w:ascii="Arial" w:hAnsi="Arial" w:cs="Arial"/>
          <w:color w:val="444444"/>
          <w:shd w:val="clear" w:color="auto" w:fill="FFFFFF"/>
        </w:rPr>
        <w:t> </w:t>
      </w:r>
      <w:r w:rsidRPr="00C85367">
        <w:rPr>
          <w:rStyle w:val="Emphasis"/>
          <w:rFonts w:ascii="Arial" w:hAnsi="Arial" w:cs="Arial"/>
          <w:b/>
          <w:color w:val="444444"/>
          <w:shd w:val="clear" w:color="auto" w:fill="FFFFFF"/>
        </w:rPr>
        <w:t>region</w:t>
      </w:r>
      <w:r w:rsidRPr="00C85367">
        <w:rPr>
          <w:rStyle w:val="apple-converted-space"/>
          <w:rFonts w:ascii="Arial" w:hAnsi="Arial" w:cs="Arial"/>
          <w:b/>
          <w:color w:val="444444"/>
          <w:shd w:val="clear" w:color="auto" w:fill="FFFFFF"/>
        </w:rPr>
        <w:t> </w:t>
      </w:r>
      <w:r>
        <w:rPr>
          <w:rFonts w:ascii="Arial" w:hAnsi="Arial" w:cs="Arial"/>
          <w:color w:val="444444"/>
          <w:shd w:val="clear" w:color="auto" w:fill="FFFFFF"/>
        </w:rPr>
        <w:t>is a separate geographic area. Each region has multiple, isolated locations known as</w:t>
      </w:r>
      <w:r>
        <w:rPr>
          <w:rStyle w:val="apple-converted-space"/>
          <w:rFonts w:ascii="Arial" w:hAnsi="Arial" w:cs="Arial"/>
          <w:color w:val="444444"/>
          <w:shd w:val="clear" w:color="auto" w:fill="FFFFFF"/>
        </w:rPr>
        <w:t> </w:t>
      </w:r>
      <w:r w:rsidRPr="00C85367">
        <w:rPr>
          <w:rStyle w:val="Emphasis"/>
          <w:rFonts w:ascii="Arial" w:hAnsi="Arial" w:cs="Arial"/>
          <w:b/>
          <w:color w:val="444444"/>
          <w:shd w:val="clear" w:color="auto" w:fill="FFFFFF"/>
        </w:rPr>
        <w:t>Availability Zones</w:t>
      </w:r>
      <w:r>
        <w:rPr>
          <w:rFonts w:ascii="Arial" w:hAnsi="Arial" w:cs="Arial"/>
          <w:color w:val="444444"/>
          <w:shd w:val="clear" w:color="auto" w:fill="FFFFFF"/>
        </w:rPr>
        <w:t>.</w:t>
      </w:r>
    </w:p>
    <w:p w14:paraId="14CA5D54" w14:textId="77777777" w:rsidR="00C85367" w:rsidRDefault="00C85367" w:rsidP="0087473F">
      <w:pPr>
        <w:rPr>
          <w:rFonts w:ascii="Arial" w:hAnsi="Arial" w:cs="Arial"/>
          <w:color w:val="444444"/>
          <w:shd w:val="clear" w:color="auto" w:fill="FFFFFF"/>
        </w:rPr>
      </w:pPr>
    </w:p>
    <w:p w14:paraId="326B2BCB" w14:textId="77777777" w:rsidR="00C85367" w:rsidRDefault="00C85367" w:rsidP="0087473F">
      <w:pPr>
        <w:rPr>
          <w:rFonts w:ascii="Arial" w:hAnsi="Arial" w:cs="Arial"/>
          <w:color w:val="444444"/>
          <w:shd w:val="clear" w:color="auto" w:fill="FFFFFF"/>
        </w:rPr>
      </w:pPr>
      <w:r>
        <w:rPr>
          <w:rFonts w:ascii="Arial" w:hAnsi="Arial" w:cs="Arial"/>
          <w:color w:val="444444"/>
          <w:shd w:val="clear" w:color="auto" w:fill="FFFFFF"/>
        </w:rPr>
        <w:t>When you launch an instance, you can select an Availability Zone. If you distribute your instances across multiple Availability Zones and one instance fails, so that an instance in another Availability Zone can handle requests.</w:t>
      </w:r>
    </w:p>
    <w:p w14:paraId="547BE123" w14:textId="77777777" w:rsidR="00C85367" w:rsidRDefault="00C85367" w:rsidP="0087473F">
      <w:pPr>
        <w:rPr>
          <w:rFonts w:ascii="Arial" w:hAnsi="Arial" w:cs="Arial"/>
          <w:color w:val="444444"/>
          <w:shd w:val="clear" w:color="auto" w:fill="FFFFFF"/>
        </w:rPr>
      </w:pPr>
    </w:p>
    <w:p w14:paraId="2F78E61D" w14:textId="77777777" w:rsidR="00C85367" w:rsidRDefault="00C85367" w:rsidP="0087473F">
      <w:pPr>
        <w:rPr>
          <w:rFonts w:ascii="Arial" w:hAnsi="Arial" w:cs="Arial"/>
          <w:b/>
          <w:i/>
          <w:iCs/>
          <w:color w:val="444444"/>
          <w:shd w:val="clear" w:color="auto" w:fill="FFFFFF"/>
        </w:rPr>
      </w:pPr>
      <w:r w:rsidRPr="00C85367">
        <w:rPr>
          <w:rFonts w:ascii="Arial" w:hAnsi="Arial" w:cs="Arial"/>
          <w:b/>
          <w:color w:val="444444"/>
          <w:shd w:val="clear" w:color="auto" w:fill="FFFFFF"/>
        </w:rPr>
        <w:t>To launch &amp; connect to the EC2 instance please follow the below link</w:t>
      </w:r>
      <w:r>
        <w:rPr>
          <w:rFonts w:ascii="Arial" w:hAnsi="Arial" w:cs="Arial"/>
          <w:color w:val="444444"/>
          <w:shd w:val="clear" w:color="auto" w:fill="FFFFFF"/>
        </w:rPr>
        <w:br/>
      </w:r>
      <w:r>
        <w:rPr>
          <w:rFonts w:ascii="Arial" w:hAnsi="Arial" w:cs="Arial"/>
          <w:color w:val="444444"/>
          <w:shd w:val="clear" w:color="auto" w:fill="FFFFFF"/>
        </w:rPr>
        <w:br/>
      </w:r>
      <w:hyperlink r:id="rId9" w:history="1">
        <w:r w:rsidRPr="00A17AC4">
          <w:rPr>
            <w:rStyle w:val="Hyperlink"/>
            <w:rFonts w:ascii="Arial" w:hAnsi="Arial" w:cs="Arial"/>
            <w:b/>
            <w:i/>
            <w:iCs/>
            <w:shd w:val="clear" w:color="auto" w:fill="FFFFFF"/>
          </w:rPr>
          <w:t>http://docs.aws.amazon.com/AWSEC2/latest/UserGuide/EC2_GetStarted.html</w:t>
        </w:r>
      </w:hyperlink>
      <w:r>
        <w:rPr>
          <w:rFonts w:ascii="Arial" w:hAnsi="Arial" w:cs="Arial"/>
          <w:b/>
          <w:i/>
          <w:iCs/>
          <w:color w:val="444444"/>
          <w:shd w:val="clear" w:color="auto" w:fill="FFFFFF"/>
        </w:rPr>
        <w:t xml:space="preserve"> </w:t>
      </w:r>
    </w:p>
    <w:p w14:paraId="4C20BDAD" w14:textId="77777777" w:rsidR="00C85367" w:rsidRDefault="00C85367" w:rsidP="0087473F">
      <w:pPr>
        <w:rPr>
          <w:rFonts w:ascii="Arial" w:hAnsi="Arial" w:cs="Arial"/>
          <w:b/>
          <w:i/>
          <w:iCs/>
          <w:color w:val="444444"/>
          <w:shd w:val="clear" w:color="auto" w:fill="FFFFFF"/>
        </w:rPr>
      </w:pPr>
    </w:p>
    <w:p w14:paraId="1F197934" w14:textId="77777777" w:rsidR="002F391E" w:rsidRDefault="002F391E" w:rsidP="002F391E">
      <w:pPr>
        <w:pStyle w:val="Heading1"/>
        <w:shd w:val="clear" w:color="auto" w:fill="FFFFFF"/>
        <w:rPr>
          <w:rFonts w:ascii="Arial" w:hAnsi="Arial" w:cs="Arial"/>
          <w:color w:val="E47911"/>
          <w:sz w:val="36"/>
          <w:szCs w:val="36"/>
        </w:rPr>
      </w:pPr>
      <w:r>
        <w:rPr>
          <w:rFonts w:ascii="Arial" w:hAnsi="Arial" w:cs="Arial"/>
          <w:color w:val="E47911"/>
          <w:sz w:val="36"/>
          <w:szCs w:val="36"/>
        </w:rPr>
        <w:t>Instance Purchasing Options</w:t>
      </w:r>
    </w:p>
    <w:p w14:paraId="2F4B9430" w14:textId="77777777" w:rsidR="002F391E" w:rsidRDefault="002F391E" w:rsidP="002F391E">
      <w:pPr>
        <w:pStyle w:val="NormalWeb"/>
        <w:shd w:val="clear" w:color="auto" w:fill="FFFFFF"/>
        <w:spacing w:line="360" w:lineRule="atLeast"/>
        <w:rPr>
          <w:rFonts w:ascii="Arial" w:hAnsi="Arial" w:cs="Arial"/>
          <w:color w:val="444444"/>
        </w:rPr>
      </w:pPr>
      <w:r>
        <w:rPr>
          <w:rFonts w:ascii="Arial" w:hAnsi="Arial" w:cs="Arial"/>
          <w:color w:val="444444"/>
        </w:rPr>
        <w:t>Amazon EC2 provides the following purchasing options to enable you to optimize your costs based on your needs:</w:t>
      </w:r>
    </w:p>
    <w:p w14:paraId="0180B62E" w14:textId="77777777" w:rsidR="002F391E" w:rsidRDefault="002F391E" w:rsidP="002F391E">
      <w:pPr>
        <w:pStyle w:val="NormalWeb"/>
        <w:numPr>
          <w:ilvl w:val="0"/>
          <w:numId w:val="2"/>
        </w:numPr>
        <w:shd w:val="clear" w:color="auto" w:fill="FFFFFF"/>
        <w:spacing w:before="0" w:beforeAutospacing="0" w:after="0" w:afterAutospacing="0" w:line="360" w:lineRule="atLeast"/>
        <w:rPr>
          <w:rFonts w:ascii="Arial" w:hAnsi="Arial" w:cs="Arial"/>
          <w:color w:val="444444"/>
        </w:rPr>
      </w:pPr>
      <w:r>
        <w:rPr>
          <w:rStyle w:val="guilabel"/>
          <w:rFonts w:ascii="Arial" w:hAnsi="Arial" w:cs="Arial"/>
          <w:b/>
          <w:bCs/>
          <w:color w:val="444444"/>
        </w:rPr>
        <w:t>On-Demand instances</w:t>
      </w:r>
      <w:r>
        <w:rPr>
          <w:rStyle w:val="apple-converted-space"/>
          <w:rFonts w:ascii="Arial" w:hAnsi="Arial" w:cs="Arial"/>
          <w:color w:val="444444"/>
        </w:rPr>
        <w:t> </w:t>
      </w:r>
      <w:r>
        <w:rPr>
          <w:rFonts w:ascii="Arial" w:hAnsi="Arial" w:cs="Arial"/>
          <w:color w:val="444444"/>
        </w:rPr>
        <w:t>— Pay, by the hour, for the instances that you launch.</w:t>
      </w:r>
    </w:p>
    <w:p w14:paraId="41D9B3CA" w14:textId="77777777" w:rsidR="002F391E" w:rsidRDefault="002F391E" w:rsidP="002F391E">
      <w:pPr>
        <w:pStyle w:val="NormalWeb"/>
        <w:numPr>
          <w:ilvl w:val="0"/>
          <w:numId w:val="2"/>
        </w:numPr>
        <w:shd w:val="clear" w:color="auto" w:fill="FFFFFF"/>
        <w:spacing w:before="0" w:beforeAutospacing="0" w:after="0" w:afterAutospacing="0" w:line="360" w:lineRule="atLeast"/>
        <w:rPr>
          <w:rFonts w:ascii="Arial" w:hAnsi="Arial" w:cs="Arial"/>
          <w:color w:val="444444"/>
        </w:rPr>
      </w:pPr>
      <w:r>
        <w:rPr>
          <w:rStyle w:val="guilabel"/>
          <w:rFonts w:ascii="Arial" w:hAnsi="Arial" w:cs="Arial"/>
          <w:b/>
          <w:bCs/>
          <w:color w:val="444444"/>
        </w:rPr>
        <w:t>Reserved Instances</w:t>
      </w:r>
      <w:r>
        <w:rPr>
          <w:rStyle w:val="apple-converted-space"/>
          <w:rFonts w:ascii="Arial" w:hAnsi="Arial" w:cs="Arial"/>
          <w:color w:val="444444"/>
        </w:rPr>
        <w:t> </w:t>
      </w:r>
      <w:r>
        <w:rPr>
          <w:rFonts w:ascii="Arial" w:hAnsi="Arial" w:cs="Arial"/>
          <w:color w:val="444444"/>
        </w:rPr>
        <w:t>— Purchase</w:t>
      </w:r>
      <w:r w:rsidR="00744207">
        <w:rPr>
          <w:rFonts w:ascii="Arial" w:hAnsi="Arial" w:cs="Arial"/>
          <w:color w:val="444444"/>
        </w:rPr>
        <w:t xml:space="preserve"> </w:t>
      </w:r>
      <w:r>
        <w:rPr>
          <w:rFonts w:ascii="Arial" w:hAnsi="Arial" w:cs="Arial"/>
          <w:color w:val="444444"/>
        </w:rPr>
        <w:t xml:space="preserve">instances </w:t>
      </w:r>
      <w:r w:rsidR="00744207">
        <w:rPr>
          <w:rFonts w:ascii="Arial" w:hAnsi="Arial" w:cs="Arial"/>
          <w:color w:val="444444"/>
        </w:rPr>
        <w:t>at a huge discount</w:t>
      </w:r>
      <w:r>
        <w:rPr>
          <w:rFonts w:ascii="Arial" w:hAnsi="Arial" w:cs="Arial"/>
          <w:color w:val="444444"/>
        </w:rPr>
        <w:t xml:space="preserve"> for a term from one to three years.</w:t>
      </w:r>
      <w:r w:rsidR="00744207">
        <w:rPr>
          <w:rFonts w:ascii="Arial" w:hAnsi="Arial" w:cs="Arial"/>
          <w:color w:val="444444"/>
        </w:rPr>
        <w:br/>
      </w:r>
      <w:r w:rsidR="00744207">
        <w:rPr>
          <w:rFonts w:ascii="Arial" w:hAnsi="Arial" w:cs="Arial"/>
          <w:color w:val="444444"/>
        </w:rPr>
        <w:br/>
      </w:r>
      <w:r w:rsidR="00744207" w:rsidRPr="00744207">
        <w:rPr>
          <w:rFonts w:ascii="Arial" w:hAnsi="Arial" w:cs="Arial"/>
          <w:b/>
          <w:color w:val="444444"/>
        </w:rPr>
        <w:t>RI Purchase term</w:t>
      </w:r>
      <w:r w:rsidR="00744207">
        <w:rPr>
          <w:rFonts w:ascii="Arial" w:hAnsi="Arial" w:cs="Arial"/>
          <w:color w:val="444444"/>
        </w:rPr>
        <w:t xml:space="preserve"> options available: Full upfront, partial upfront, no upfront.</w:t>
      </w:r>
    </w:p>
    <w:p w14:paraId="57D3253F" w14:textId="77777777" w:rsidR="009D104A" w:rsidRDefault="009D104A" w:rsidP="009D104A">
      <w:pPr>
        <w:pStyle w:val="NormalWeb"/>
        <w:shd w:val="clear" w:color="auto" w:fill="FFFFFF"/>
        <w:spacing w:before="0" w:beforeAutospacing="0" w:after="0" w:afterAutospacing="0" w:line="360" w:lineRule="atLeast"/>
        <w:rPr>
          <w:rFonts w:ascii="Arial" w:hAnsi="Arial" w:cs="Arial"/>
          <w:color w:val="444444"/>
        </w:rPr>
      </w:pPr>
    </w:p>
    <w:p w14:paraId="5A48D786" w14:textId="77777777" w:rsidR="009D104A" w:rsidRDefault="009D104A" w:rsidP="009D104A">
      <w:pPr>
        <w:pStyle w:val="Heading1"/>
        <w:shd w:val="clear" w:color="auto" w:fill="FFFFFF"/>
        <w:rPr>
          <w:rFonts w:ascii="Arial" w:hAnsi="Arial" w:cs="Arial"/>
          <w:color w:val="E47911"/>
          <w:sz w:val="36"/>
          <w:szCs w:val="36"/>
        </w:rPr>
      </w:pPr>
      <w:r>
        <w:rPr>
          <w:rFonts w:ascii="Arial" w:hAnsi="Arial" w:cs="Arial"/>
          <w:color w:val="E47911"/>
          <w:sz w:val="36"/>
          <w:szCs w:val="36"/>
        </w:rPr>
        <w:t>Monitoring Amazon EC2</w:t>
      </w:r>
    </w:p>
    <w:p w14:paraId="37811043" w14:textId="77777777" w:rsidR="009D104A" w:rsidRDefault="009D104A"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you can monitor CPU utilization, disk I/O, and network utilization for your Amazon EC2 instances. When performance falls outside your established baseline, you might need to reconfigure or optimize the instance to reduce CPU utilization, improve disk I/O, or reduce network traffic.</w:t>
      </w:r>
    </w:p>
    <w:p w14:paraId="6D59B959" w14:textId="77777777" w:rsidR="009D104A" w:rsidRDefault="009D104A"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26287176" w14:textId="77777777" w:rsidR="009D104A" w:rsidRDefault="009D104A" w:rsidP="009D104A">
      <w:pPr>
        <w:pStyle w:val="Heading1"/>
        <w:shd w:val="clear" w:color="auto" w:fill="FFFFFF"/>
        <w:rPr>
          <w:rFonts w:ascii="Arial" w:hAnsi="Arial" w:cs="Arial"/>
          <w:color w:val="E47911"/>
          <w:sz w:val="36"/>
          <w:szCs w:val="36"/>
        </w:rPr>
      </w:pPr>
      <w:r>
        <w:rPr>
          <w:rFonts w:ascii="Arial" w:hAnsi="Arial" w:cs="Arial"/>
          <w:color w:val="E47911"/>
          <w:sz w:val="36"/>
          <w:szCs w:val="36"/>
        </w:rPr>
        <w:t>Amazon EC2 Security Groups</w:t>
      </w:r>
    </w:p>
    <w:p w14:paraId="78958585" w14:textId="77777777" w:rsidR="009D104A" w:rsidRDefault="009D104A"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A</w:t>
      </w:r>
      <w:r>
        <w:rPr>
          <w:rStyle w:val="apple-converted-space"/>
          <w:rFonts w:ascii="Arial" w:eastAsiaTheme="majorEastAsia" w:hAnsi="Arial" w:cs="Arial"/>
          <w:color w:val="444444"/>
          <w:shd w:val="clear" w:color="auto" w:fill="FFFFFF"/>
        </w:rPr>
        <w:t> </w:t>
      </w:r>
      <w:r>
        <w:rPr>
          <w:rStyle w:val="Emphasis"/>
          <w:rFonts w:ascii="Arial" w:hAnsi="Arial" w:cs="Arial"/>
          <w:color w:val="444444"/>
          <w:shd w:val="clear" w:color="auto" w:fill="FFFFFF"/>
        </w:rPr>
        <w:t>security group</w:t>
      </w:r>
      <w:r>
        <w:rPr>
          <w:rStyle w:val="apple-converted-space"/>
          <w:rFonts w:ascii="Arial" w:eastAsiaTheme="majorEastAsia" w:hAnsi="Arial" w:cs="Arial"/>
          <w:color w:val="444444"/>
          <w:shd w:val="clear" w:color="auto" w:fill="FFFFFF"/>
        </w:rPr>
        <w:t> </w:t>
      </w:r>
      <w:r>
        <w:rPr>
          <w:rFonts w:ascii="Arial" w:hAnsi="Arial" w:cs="Arial"/>
          <w:color w:val="444444"/>
          <w:shd w:val="clear" w:color="auto" w:fill="FFFFFF"/>
        </w:rPr>
        <w:t>acts as a virtual firewall that controls the traffic for one or more instances. 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w:t>
      </w:r>
    </w:p>
    <w:p w14:paraId="1B302E5D" w14:textId="77777777" w:rsidR="009D104A" w:rsidRDefault="009D104A"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226F60C1" w14:textId="77777777" w:rsidR="009D104A" w:rsidRDefault="009D104A"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The rules of a security group control the inbound traffic that's allowed to reach the instances that are associated with the security group and the outbound traffic that's allowed to leave them.</w:t>
      </w:r>
    </w:p>
    <w:p w14:paraId="25DFA415" w14:textId="77777777" w:rsidR="009D104A" w:rsidRDefault="009D104A"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0FA6768D" w14:textId="77777777" w:rsidR="009D104A" w:rsidRDefault="009D104A"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By default, security groups allow all outbound traffic.</w:t>
      </w:r>
    </w:p>
    <w:p w14:paraId="001EA631" w14:textId="77777777" w:rsidR="009D104A" w:rsidRDefault="009D104A"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32DA444C" w14:textId="7E1F0A6C" w:rsidR="009D104A" w:rsidRDefault="009D104A" w:rsidP="009D104A">
      <w:pPr>
        <w:pStyle w:val="NormalWeb"/>
        <w:shd w:val="clear" w:color="auto" w:fill="FFFFFF"/>
        <w:spacing w:before="0" w:beforeAutospacing="0" w:after="0" w:afterAutospacing="0" w:line="360" w:lineRule="atLeast"/>
        <w:rPr>
          <w:rStyle w:val="apple-converted-space"/>
          <w:rFonts w:ascii="Arial" w:eastAsiaTheme="majorEastAsia" w:hAnsi="Arial" w:cs="Arial"/>
          <w:color w:val="444444"/>
          <w:shd w:val="clear" w:color="auto" w:fill="FFFFFF"/>
        </w:rPr>
      </w:pPr>
      <w:r>
        <w:rPr>
          <w:rFonts w:ascii="Arial" w:hAnsi="Arial" w:cs="Arial"/>
          <w:color w:val="444444"/>
          <w:shd w:val="clear" w:color="auto" w:fill="FFFFFF"/>
        </w:rPr>
        <w:t xml:space="preserve">Security groups are </w:t>
      </w:r>
      <w:r w:rsidR="00401137">
        <w:rPr>
          <w:rFonts w:ascii="Arial" w:hAnsi="Arial" w:cs="Arial"/>
          <w:color w:val="444444"/>
          <w:shd w:val="clear" w:color="auto" w:fill="FFFFFF"/>
        </w:rPr>
        <w:t>stateful</w:t>
      </w:r>
      <w:r w:rsidR="00401137">
        <w:rPr>
          <w:rStyle w:val="apple-converted-space"/>
          <w:rFonts w:ascii="Arial" w:eastAsiaTheme="majorEastAsia" w:hAnsi="Arial" w:cs="Arial"/>
          <w:color w:val="444444"/>
          <w:shd w:val="clear" w:color="auto" w:fill="FFFFFF"/>
        </w:rPr>
        <w:t>.</w:t>
      </w:r>
    </w:p>
    <w:p w14:paraId="7A7AEEAD" w14:textId="17EEF29B" w:rsidR="009D104A" w:rsidRDefault="009D104A" w:rsidP="009D104A">
      <w:pPr>
        <w:pStyle w:val="NormalWeb"/>
        <w:shd w:val="clear" w:color="auto" w:fill="FFFFFF"/>
        <w:spacing w:before="0" w:beforeAutospacing="0" w:after="0" w:afterAutospacing="0" w:line="360" w:lineRule="atLeast"/>
        <w:rPr>
          <w:rStyle w:val="apple-converted-space"/>
          <w:rFonts w:ascii="Arial" w:eastAsiaTheme="majorEastAsia" w:hAnsi="Arial" w:cs="Arial"/>
          <w:color w:val="444444"/>
          <w:shd w:val="clear" w:color="auto" w:fill="FFFFFF"/>
        </w:rPr>
      </w:pPr>
    </w:p>
    <w:p w14:paraId="0D5B8F51" w14:textId="77777777" w:rsidR="00AF6B3B" w:rsidRPr="001C19FA" w:rsidRDefault="00AF6B3B" w:rsidP="00AF6B3B">
      <w:pPr>
        <w:pStyle w:val="Heading3"/>
        <w:shd w:val="clear" w:color="auto" w:fill="FFFFFF"/>
        <w:rPr>
          <w:rFonts w:ascii="Arial" w:eastAsia="Times New Roman" w:hAnsi="Arial" w:cs="Arial"/>
          <w:b/>
          <w:bCs/>
          <w:color w:val="E47911"/>
          <w:kern w:val="36"/>
          <w:sz w:val="36"/>
          <w:szCs w:val="36"/>
          <w:lang w:eastAsia="en-IN"/>
        </w:rPr>
      </w:pPr>
      <w:r w:rsidRPr="001C19FA">
        <w:rPr>
          <w:rFonts w:ascii="Arial" w:eastAsia="Times New Roman" w:hAnsi="Arial" w:cs="Arial"/>
          <w:b/>
          <w:bCs/>
          <w:color w:val="E47911"/>
          <w:kern w:val="36"/>
          <w:sz w:val="36"/>
          <w:szCs w:val="36"/>
          <w:lang w:eastAsia="en-IN"/>
        </w:rPr>
        <w:t>Subnet Security</w:t>
      </w:r>
    </w:p>
    <w:p w14:paraId="0C95C9C1" w14:textId="77777777" w:rsidR="00AF6B3B" w:rsidRDefault="00AF6B3B" w:rsidP="00AF6B3B">
      <w:pPr>
        <w:pStyle w:val="NormalWeb"/>
        <w:shd w:val="clear" w:color="auto" w:fill="FFFFFF"/>
        <w:spacing w:line="360" w:lineRule="atLeast"/>
        <w:rPr>
          <w:rStyle w:val="apple-converted-space"/>
          <w:rFonts w:ascii="Arial" w:eastAsiaTheme="majorEastAsia" w:hAnsi="Arial" w:cs="Arial"/>
          <w:color w:val="444444"/>
        </w:rPr>
      </w:pPr>
      <w:r>
        <w:rPr>
          <w:rFonts w:ascii="Arial" w:hAnsi="Arial" w:cs="Arial"/>
          <w:color w:val="444444"/>
        </w:rPr>
        <w:t>AWS provides two features that you can use to increase security in your VPC:</w:t>
      </w:r>
      <w:r>
        <w:rPr>
          <w:rStyle w:val="apple-converted-space"/>
          <w:rFonts w:ascii="Arial" w:eastAsiaTheme="majorEastAsia" w:hAnsi="Arial" w:cs="Arial"/>
          <w:color w:val="444444"/>
        </w:rPr>
        <w:t> </w:t>
      </w:r>
      <w:r w:rsidRPr="00E661BA">
        <w:rPr>
          <w:rStyle w:val="Emphasis"/>
          <w:rFonts w:ascii="Arial" w:eastAsiaTheme="majorEastAsia" w:hAnsi="Arial" w:cs="Arial"/>
          <w:b/>
          <w:color w:val="444444"/>
        </w:rPr>
        <w:t>security groups</w:t>
      </w:r>
      <w:r>
        <w:rPr>
          <w:rStyle w:val="apple-converted-space"/>
          <w:rFonts w:ascii="Arial" w:eastAsiaTheme="majorEastAsia" w:hAnsi="Arial" w:cs="Arial"/>
          <w:color w:val="444444"/>
        </w:rPr>
        <w:t> </w:t>
      </w:r>
      <w:r>
        <w:rPr>
          <w:rFonts w:ascii="Arial" w:hAnsi="Arial" w:cs="Arial"/>
          <w:color w:val="444444"/>
        </w:rPr>
        <w:t>and</w:t>
      </w:r>
      <w:r>
        <w:rPr>
          <w:rStyle w:val="apple-converted-space"/>
          <w:rFonts w:ascii="Arial" w:eastAsiaTheme="majorEastAsia" w:hAnsi="Arial" w:cs="Arial"/>
          <w:color w:val="444444"/>
        </w:rPr>
        <w:t> </w:t>
      </w:r>
      <w:r w:rsidRPr="00E661BA">
        <w:rPr>
          <w:rStyle w:val="Emphasis"/>
          <w:rFonts w:ascii="Arial" w:eastAsiaTheme="majorEastAsia" w:hAnsi="Arial" w:cs="Arial"/>
          <w:b/>
          <w:color w:val="444444"/>
        </w:rPr>
        <w:t>network ACLs</w:t>
      </w:r>
      <w:r>
        <w:rPr>
          <w:rFonts w:ascii="Arial" w:hAnsi="Arial" w:cs="Arial"/>
          <w:color w:val="444444"/>
        </w:rPr>
        <w:t>.</w:t>
      </w:r>
      <w:r>
        <w:rPr>
          <w:rStyle w:val="apple-converted-space"/>
          <w:rFonts w:ascii="Arial" w:eastAsiaTheme="majorEastAsia" w:hAnsi="Arial" w:cs="Arial"/>
          <w:color w:val="444444"/>
        </w:rPr>
        <w:t> </w:t>
      </w:r>
    </w:p>
    <w:p w14:paraId="6969B4D9" w14:textId="77777777" w:rsidR="00AF6B3B" w:rsidRDefault="00AF6B3B" w:rsidP="00AF6B3B">
      <w:pPr>
        <w:pStyle w:val="NormalWeb"/>
        <w:shd w:val="clear" w:color="auto" w:fill="FFFFFF"/>
        <w:spacing w:line="360" w:lineRule="atLeast"/>
        <w:rPr>
          <w:rFonts w:ascii="Arial" w:hAnsi="Arial" w:cs="Arial"/>
          <w:color w:val="444444"/>
          <w:shd w:val="clear" w:color="auto" w:fill="FFFFFF"/>
        </w:rPr>
      </w:pPr>
      <w:r>
        <w:rPr>
          <w:rFonts w:ascii="Arial" w:hAnsi="Arial" w:cs="Arial"/>
          <w:color w:val="444444"/>
          <w:shd w:val="clear" w:color="auto" w:fill="FFFFFF"/>
        </w:rPr>
        <w:t xml:space="preserve">Security groups control inbound and outbound traffic for your </w:t>
      </w:r>
      <w:r w:rsidRPr="00E661BA">
        <w:rPr>
          <w:rFonts w:ascii="Arial" w:hAnsi="Arial" w:cs="Arial"/>
          <w:b/>
          <w:color w:val="444444"/>
          <w:shd w:val="clear" w:color="auto" w:fill="FFFFFF"/>
        </w:rPr>
        <w:t>instances</w:t>
      </w:r>
      <w:r>
        <w:rPr>
          <w:rFonts w:ascii="Arial" w:hAnsi="Arial" w:cs="Arial"/>
          <w:color w:val="444444"/>
          <w:shd w:val="clear" w:color="auto" w:fill="FFFFFF"/>
        </w:rPr>
        <w:t xml:space="preserve">, and network ACLs control inbound and outbound traffic for your </w:t>
      </w:r>
      <w:r w:rsidRPr="00E661BA">
        <w:rPr>
          <w:rFonts w:ascii="Arial" w:hAnsi="Arial" w:cs="Arial"/>
          <w:b/>
          <w:color w:val="444444"/>
          <w:shd w:val="clear" w:color="auto" w:fill="FFFFFF"/>
        </w:rPr>
        <w:t>subnets</w:t>
      </w:r>
      <w:r>
        <w:rPr>
          <w:rFonts w:ascii="Arial" w:hAnsi="Arial" w:cs="Arial"/>
          <w:color w:val="444444"/>
          <w:shd w:val="clear" w:color="auto" w:fill="FFFFFF"/>
        </w:rPr>
        <w:t>.</w:t>
      </w:r>
    </w:p>
    <w:p w14:paraId="174BCA77" w14:textId="77777777" w:rsidR="00AF6B3B" w:rsidRDefault="00AF6B3B" w:rsidP="00AF6B3B">
      <w:pPr>
        <w:pStyle w:val="NormalWeb"/>
        <w:shd w:val="clear" w:color="auto" w:fill="FFFFFF"/>
        <w:spacing w:line="360" w:lineRule="atLeast"/>
        <w:rPr>
          <w:rFonts w:ascii="Arial" w:hAnsi="Arial" w:cs="Arial"/>
          <w:color w:val="444444"/>
          <w:shd w:val="clear" w:color="auto" w:fill="FFFFFF"/>
        </w:rPr>
      </w:pPr>
      <w:r>
        <w:rPr>
          <w:rFonts w:ascii="Arial" w:hAnsi="Arial" w:cs="Arial"/>
          <w:color w:val="444444"/>
          <w:shd w:val="clear" w:color="auto" w:fill="FFFFFF"/>
        </w:rPr>
        <w:t>Security Group is stateful whereas Network ACL is stateless.</w:t>
      </w:r>
    </w:p>
    <w:p w14:paraId="44DDD5B0" w14:textId="77777777" w:rsidR="00AF6B3B" w:rsidRDefault="00AF6B3B" w:rsidP="009D104A">
      <w:pPr>
        <w:pStyle w:val="NormalWeb"/>
        <w:shd w:val="clear" w:color="auto" w:fill="FFFFFF"/>
        <w:spacing w:before="0" w:beforeAutospacing="0" w:after="0" w:afterAutospacing="0" w:line="360" w:lineRule="atLeast"/>
        <w:rPr>
          <w:rStyle w:val="apple-converted-space"/>
          <w:rFonts w:ascii="Arial" w:eastAsiaTheme="majorEastAsia" w:hAnsi="Arial" w:cs="Arial"/>
          <w:color w:val="444444"/>
          <w:shd w:val="clear" w:color="auto" w:fill="FFFFFF"/>
        </w:rPr>
      </w:pPr>
    </w:p>
    <w:p w14:paraId="59234D9F" w14:textId="77777777" w:rsidR="009D104A" w:rsidRDefault="009D104A" w:rsidP="009D104A">
      <w:pPr>
        <w:pStyle w:val="NormalWeb"/>
        <w:shd w:val="clear" w:color="auto" w:fill="FFFFFF"/>
        <w:spacing w:before="0" w:beforeAutospacing="0" w:after="0" w:afterAutospacing="0" w:line="360" w:lineRule="atLeast"/>
        <w:rPr>
          <w:rStyle w:val="apple-converted-space"/>
          <w:rFonts w:ascii="Arial" w:eastAsiaTheme="majorEastAsia" w:hAnsi="Arial" w:cs="Arial"/>
          <w:color w:val="444444"/>
          <w:shd w:val="clear" w:color="auto" w:fill="FFFFFF"/>
        </w:rPr>
      </w:pPr>
    </w:p>
    <w:p w14:paraId="3A65A075" w14:textId="77777777" w:rsidR="009D104A" w:rsidRDefault="009D104A" w:rsidP="009D104A">
      <w:pPr>
        <w:pStyle w:val="Heading1"/>
        <w:shd w:val="clear" w:color="auto" w:fill="FFFFFF"/>
        <w:rPr>
          <w:rFonts w:ascii="Arial" w:hAnsi="Arial" w:cs="Arial"/>
          <w:color w:val="E47911"/>
          <w:sz w:val="36"/>
          <w:szCs w:val="36"/>
        </w:rPr>
      </w:pPr>
      <w:r>
        <w:rPr>
          <w:rFonts w:ascii="Arial" w:hAnsi="Arial" w:cs="Arial"/>
          <w:color w:val="E47911"/>
          <w:sz w:val="36"/>
          <w:szCs w:val="36"/>
        </w:rPr>
        <w:lastRenderedPageBreak/>
        <w:t>Amazon EC2 and Amazon Virtual Private Cloud</w:t>
      </w:r>
    </w:p>
    <w:p w14:paraId="67C97E38" w14:textId="77777777" w:rsidR="009D104A" w:rsidRDefault="009D104A"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37FC22C1" w14:textId="77777777" w:rsidR="009D104A" w:rsidRDefault="009D104A" w:rsidP="009D104A">
      <w:pPr>
        <w:pStyle w:val="NormalWeb"/>
        <w:shd w:val="clear" w:color="auto" w:fill="FFFFFF"/>
        <w:spacing w:before="0" w:beforeAutospacing="0" w:after="0" w:afterAutospacing="0" w:line="360" w:lineRule="atLeast"/>
        <w:rPr>
          <w:rStyle w:val="apple-converted-space"/>
          <w:rFonts w:ascii="Arial" w:eastAsiaTheme="majorEastAsia" w:hAnsi="Arial" w:cs="Arial"/>
          <w:color w:val="444444"/>
          <w:shd w:val="clear" w:color="auto" w:fill="FFFFFF"/>
        </w:rPr>
      </w:pPr>
      <w:r>
        <w:rPr>
          <w:rFonts w:ascii="Arial" w:hAnsi="Arial" w:cs="Arial"/>
          <w:color w:val="444444"/>
          <w:shd w:val="clear" w:color="auto" w:fill="FFFFFF"/>
        </w:rPr>
        <w:t>Amazon Virtual Private Cloud (Amazon VPC) enables you to define a virtual network in your own logically isolated area within the AWS cloud, known as a</w:t>
      </w:r>
      <w:r>
        <w:rPr>
          <w:rStyle w:val="apple-converted-space"/>
          <w:rFonts w:ascii="Arial" w:eastAsiaTheme="majorEastAsia" w:hAnsi="Arial" w:cs="Arial"/>
          <w:color w:val="444444"/>
          <w:shd w:val="clear" w:color="auto" w:fill="FFFFFF"/>
        </w:rPr>
        <w:t> </w:t>
      </w:r>
      <w:r>
        <w:rPr>
          <w:rStyle w:val="Emphasis"/>
          <w:rFonts w:ascii="Arial" w:hAnsi="Arial" w:cs="Arial"/>
          <w:color w:val="444444"/>
          <w:shd w:val="clear" w:color="auto" w:fill="FFFFFF"/>
        </w:rPr>
        <w:t>virtual private cloud (VPC)</w:t>
      </w:r>
      <w:r>
        <w:rPr>
          <w:rFonts w:ascii="Arial" w:hAnsi="Arial" w:cs="Arial"/>
          <w:color w:val="444444"/>
          <w:shd w:val="clear" w:color="auto" w:fill="FFFFFF"/>
        </w:rPr>
        <w:t>. You can launch your AWS resources, such as instances, into your VPC.</w:t>
      </w:r>
      <w:r>
        <w:rPr>
          <w:rStyle w:val="apple-converted-space"/>
          <w:rFonts w:ascii="Arial" w:eastAsiaTheme="majorEastAsia" w:hAnsi="Arial" w:cs="Arial"/>
          <w:color w:val="444444"/>
          <w:shd w:val="clear" w:color="auto" w:fill="FFFFFF"/>
        </w:rPr>
        <w:t> </w:t>
      </w:r>
    </w:p>
    <w:p w14:paraId="5ECE1BFB" w14:textId="77777777" w:rsidR="009D104A" w:rsidRDefault="009D104A" w:rsidP="009D104A">
      <w:pPr>
        <w:pStyle w:val="NormalWeb"/>
        <w:shd w:val="clear" w:color="auto" w:fill="FFFFFF"/>
        <w:spacing w:before="0" w:beforeAutospacing="0" w:after="0" w:afterAutospacing="0" w:line="360" w:lineRule="atLeast"/>
        <w:rPr>
          <w:rStyle w:val="apple-converted-space"/>
          <w:rFonts w:ascii="Arial" w:eastAsiaTheme="majorEastAsia" w:hAnsi="Arial" w:cs="Arial"/>
          <w:color w:val="444444"/>
          <w:shd w:val="clear" w:color="auto" w:fill="FFFFFF"/>
        </w:rPr>
      </w:pPr>
      <w:r>
        <w:rPr>
          <w:rFonts w:ascii="Arial" w:hAnsi="Arial" w:cs="Arial"/>
          <w:color w:val="444444"/>
          <w:shd w:val="clear" w:color="auto" w:fill="FFFFFF"/>
        </w:rPr>
        <w:t>You can configure your VPC; you can select its IP address range, create subnets, and configure route tables, network gateways, and security settings.</w:t>
      </w:r>
      <w:r>
        <w:rPr>
          <w:rStyle w:val="apple-converted-space"/>
          <w:rFonts w:ascii="Arial" w:eastAsiaTheme="majorEastAsia" w:hAnsi="Arial" w:cs="Arial"/>
          <w:color w:val="444444"/>
          <w:shd w:val="clear" w:color="auto" w:fill="FFFFFF"/>
        </w:rPr>
        <w:t> </w:t>
      </w:r>
    </w:p>
    <w:p w14:paraId="24144C2B" w14:textId="77777777" w:rsidR="009D104A" w:rsidRDefault="009D104A" w:rsidP="009D104A">
      <w:pPr>
        <w:pStyle w:val="NormalWeb"/>
        <w:shd w:val="clear" w:color="auto" w:fill="FFFFFF"/>
        <w:spacing w:before="0" w:beforeAutospacing="0" w:after="0" w:afterAutospacing="0" w:line="360" w:lineRule="atLeast"/>
        <w:rPr>
          <w:rStyle w:val="apple-converted-space"/>
          <w:rFonts w:ascii="Arial" w:eastAsiaTheme="majorEastAsia" w:hAnsi="Arial" w:cs="Arial"/>
          <w:color w:val="444444"/>
          <w:shd w:val="clear" w:color="auto" w:fill="FFFFFF"/>
        </w:rPr>
      </w:pPr>
    </w:p>
    <w:p w14:paraId="39BADB3F" w14:textId="77777777" w:rsidR="00F419ED" w:rsidRDefault="00F419ED" w:rsidP="009D104A">
      <w:pPr>
        <w:pStyle w:val="NormalWeb"/>
        <w:shd w:val="clear" w:color="auto" w:fill="FFFFFF"/>
        <w:spacing w:before="0" w:beforeAutospacing="0" w:after="0" w:afterAutospacing="0" w:line="360" w:lineRule="atLeast"/>
        <w:rPr>
          <w:rStyle w:val="apple-converted-space"/>
          <w:rFonts w:ascii="Arial" w:eastAsiaTheme="majorEastAsia" w:hAnsi="Arial" w:cs="Arial"/>
          <w:color w:val="444444"/>
          <w:shd w:val="clear" w:color="auto" w:fill="FFFFFF"/>
        </w:rPr>
      </w:pPr>
    </w:p>
    <w:p w14:paraId="5079E09E" w14:textId="77777777" w:rsidR="0074265B" w:rsidRDefault="0074265B" w:rsidP="0074265B">
      <w:pPr>
        <w:pStyle w:val="Heading1"/>
        <w:shd w:val="clear" w:color="auto" w:fill="FFFFFF"/>
        <w:rPr>
          <w:rFonts w:ascii="Arial" w:hAnsi="Arial" w:cs="Arial"/>
          <w:color w:val="E47911"/>
          <w:sz w:val="36"/>
          <w:szCs w:val="36"/>
        </w:rPr>
      </w:pPr>
      <w:r>
        <w:rPr>
          <w:rFonts w:ascii="Arial" w:hAnsi="Arial" w:cs="Arial"/>
          <w:color w:val="E47911"/>
          <w:sz w:val="36"/>
          <w:szCs w:val="36"/>
        </w:rPr>
        <w:t>Amazon EC2 Instance IP Addressing</w:t>
      </w:r>
    </w:p>
    <w:p w14:paraId="6EAAFA57" w14:textId="77777777" w:rsidR="00F419ED" w:rsidRDefault="0074265B" w:rsidP="009D104A">
      <w:pPr>
        <w:pStyle w:val="NormalWeb"/>
        <w:shd w:val="clear" w:color="auto" w:fill="FFFFFF"/>
        <w:spacing w:before="0" w:beforeAutospacing="0" w:after="0" w:afterAutospacing="0" w:line="360" w:lineRule="atLeast"/>
        <w:rPr>
          <w:rStyle w:val="apple-converted-space"/>
          <w:rFonts w:ascii="Arial" w:eastAsiaTheme="majorEastAsia" w:hAnsi="Arial" w:cs="Arial"/>
          <w:color w:val="444444"/>
          <w:shd w:val="clear" w:color="auto" w:fill="FFFFFF"/>
        </w:rPr>
      </w:pPr>
      <w:r>
        <w:rPr>
          <w:rFonts w:ascii="Arial" w:hAnsi="Arial" w:cs="Arial"/>
          <w:color w:val="444444"/>
          <w:shd w:val="clear" w:color="auto" w:fill="FFFFFF"/>
        </w:rPr>
        <w:t xml:space="preserve">A </w:t>
      </w:r>
      <w:r w:rsidRPr="0074265B">
        <w:rPr>
          <w:rFonts w:ascii="Arial" w:hAnsi="Arial" w:cs="Arial"/>
          <w:b/>
          <w:color w:val="444444"/>
          <w:shd w:val="clear" w:color="auto" w:fill="FFFFFF"/>
        </w:rPr>
        <w:t>private IPv4 address</w:t>
      </w:r>
      <w:r>
        <w:rPr>
          <w:rFonts w:ascii="Arial" w:hAnsi="Arial" w:cs="Arial"/>
          <w:color w:val="444444"/>
          <w:shd w:val="clear" w:color="auto" w:fill="FFFFFF"/>
        </w:rPr>
        <w:t xml:space="preserve"> is an IP address that's not reachable over the Internet. You can use private IPv4 addresses for communication between instances in the same network</w:t>
      </w:r>
      <w:r>
        <w:rPr>
          <w:rStyle w:val="apple-converted-space"/>
          <w:rFonts w:ascii="Arial" w:eastAsiaTheme="majorEastAsia" w:hAnsi="Arial" w:cs="Arial"/>
          <w:color w:val="444444"/>
          <w:shd w:val="clear" w:color="auto" w:fill="FFFFFF"/>
        </w:rPr>
        <w:t> </w:t>
      </w:r>
    </w:p>
    <w:p w14:paraId="3052DFDB" w14:textId="77777777" w:rsidR="0074265B" w:rsidRDefault="0074265B" w:rsidP="009D104A">
      <w:pPr>
        <w:pStyle w:val="NormalWeb"/>
        <w:shd w:val="clear" w:color="auto" w:fill="FFFFFF"/>
        <w:spacing w:before="0" w:beforeAutospacing="0" w:after="0" w:afterAutospacing="0" w:line="360" w:lineRule="atLeast"/>
        <w:rPr>
          <w:rStyle w:val="apple-converted-space"/>
          <w:rFonts w:ascii="Arial" w:eastAsiaTheme="majorEastAsia" w:hAnsi="Arial" w:cs="Arial"/>
          <w:color w:val="444444"/>
          <w:shd w:val="clear" w:color="auto" w:fill="FFFFFF"/>
        </w:rPr>
      </w:pPr>
      <w:r>
        <w:rPr>
          <w:rFonts w:ascii="Arial" w:hAnsi="Arial" w:cs="Arial"/>
          <w:color w:val="444444"/>
          <w:shd w:val="clear" w:color="auto" w:fill="FFFFFF"/>
        </w:rPr>
        <w:t>An instance launched in a VPC is given a primary private IP address in the IPv4 address range of the subnet.</w:t>
      </w:r>
      <w:r>
        <w:rPr>
          <w:rStyle w:val="apple-converted-space"/>
          <w:rFonts w:ascii="Arial" w:eastAsiaTheme="majorEastAsia" w:hAnsi="Arial" w:cs="Arial"/>
          <w:color w:val="444444"/>
          <w:shd w:val="clear" w:color="auto" w:fill="FFFFFF"/>
        </w:rPr>
        <w:t> </w:t>
      </w:r>
    </w:p>
    <w:p w14:paraId="76629EF6" w14:textId="77777777" w:rsidR="0074265B" w:rsidRDefault="0074265B"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If you don't specify a primary private IP address when you launch the instance, we select an available IP address in the subnet's IPv4 range for you.</w:t>
      </w:r>
    </w:p>
    <w:p w14:paraId="40792B5E" w14:textId="77777777" w:rsidR="0074265B" w:rsidRDefault="0074265B"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0381937D" w14:textId="33B0FC5B" w:rsidR="0074265B" w:rsidRDefault="0074265B"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br/>
      </w:r>
      <w:r>
        <w:rPr>
          <w:rFonts w:ascii="Arial" w:hAnsi="Arial" w:cs="Arial"/>
          <w:color w:val="444444"/>
          <w:shd w:val="clear" w:color="auto" w:fill="FFFFFF"/>
        </w:rPr>
        <w:br/>
        <w:t xml:space="preserve">A </w:t>
      </w:r>
      <w:r w:rsidRPr="0074265B">
        <w:rPr>
          <w:rFonts w:ascii="Arial" w:hAnsi="Arial" w:cs="Arial"/>
          <w:b/>
          <w:color w:val="444444"/>
          <w:shd w:val="clear" w:color="auto" w:fill="FFFFFF"/>
        </w:rPr>
        <w:t>public IP address</w:t>
      </w:r>
      <w:r>
        <w:rPr>
          <w:rFonts w:ascii="Arial" w:hAnsi="Arial" w:cs="Arial"/>
          <w:color w:val="444444"/>
          <w:shd w:val="clear" w:color="auto" w:fill="FFFFFF"/>
        </w:rPr>
        <w:t xml:space="preserve"> is an IPv4 address that's reachable from the Internet. You can use public addresses for communication between your instances and the Internet.</w:t>
      </w:r>
      <w:r>
        <w:rPr>
          <w:rFonts w:ascii="Arial" w:hAnsi="Arial" w:cs="Arial"/>
          <w:color w:val="444444"/>
          <w:shd w:val="clear" w:color="auto" w:fill="FFFFFF"/>
        </w:rPr>
        <w:br/>
      </w:r>
      <w:r>
        <w:rPr>
          <w:rStyle w:val="apple-converted-space"/>
          <w:rFonts w:ascii="Arial" w:eastAsiaTheme="majorEastAsia" w:hAnsi="Arial" w:cs="Arial"/>
          <w:color w:val="444444"/>
          <w:shd w:val="clear" w:color="auto" w:fill="FFFFFF"/>
        </w:rPr>
        <w:t> </w:t>
      </w:r>
      <w:r>
        <w:rPr>
          <w:rFonts w:ascii="Arial" w:hAnsi="Arial" w:cs="Arial"/>
          <w:color w:val="444444"/>
          <w:shd w:val="clear" w:color="auto" w:fill="FFFFFF"/>
        </w:rPr>
        <w:t xml:space="preserve">When you launch an instance into a VPC, your subnet has an attribute that determines whether instances launched into that subnet receive a public IP address from </w:t>
      </w:r>
      <w:r w:rsidR="00C266E0">
        <w:rPr>
          <w:rFonts w:ascii="Arial" w:hAnsi="Arial" w:cs="Arial"/>
          <w:color w:val="444444"/>
          <w:shd w:val="clear" w:color="auto" w:fill="FFFFFF"/>
        </w:rPr>
        <w:t>the public</w:t>
      </w:r>
      <w:r>
        <w:rPr>
          <w:rFonts w:ascii="Arial" w:hAnsi="Arial" w:cs="Arial"/>
          <w:color w:val="444444"/>
          <w:shd w:val="clear" w:color="auto" w:fill="FFFFFF"/>
        </w:rPr>
        <w:t xml:space="preserve"> IPv4 address pool. By default, we assign a public IP address to instances launched in a default VPC, and we don't assign a public IP address to instances launched in a nondefault subnet.</w:t>
      </w:r>
    </w:p>
    <w:p w14:paraId="1D03C9D3" w14:textId="77777777" w:rsidR="0074265B" w:rsidRDefault="0074265B"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35626BF6" w14:textId="77777777" w:rsidR="0074265B" w:rsidRDefault="0074265B"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1BD47AB6" w14:textId="77777777" w:rsidR="0074265B" w:rsidRDefault="0074265B" w:rsidP="0074265B">
      <w:pPr>
        <w:pStyle w:val="Heading1"/>
        <w:shd w:val="clear" w:color="auto" w:fill="FFFFFF"/>
        <w:rPr>
          <w:rFonts w:ascii="Arial" w:hAnsi="Arial" w:cs="Arial"/>
          <w:color w:val="E47911"/>
          <w:sz w:val="36"/>
          <w:szCs w:val="36"/>
        </w:rPr>
      </w:pPr>
      <w:r>
        <w:rPr>
          <w:rFonts w:ascii="Arial" w:hAnsi="Arial" w:cs="Arial"/>
          <w:color w:val="E47911"/>
          <w:sz w:val="36"/>
          <w:szCs w:val="36"/>
        </w:rPr>
        <w:t>Elastic IP Addresses</w:t>
      </w:r>
    </w:p>
    <w:p w14:paraId="41745063" w14:textId="77777777" w:rsidR="0074265B" w:rsidRDefault="0074265B"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An</w:t>
      </w:r>
      <w:r>
        <w:rPr>
          <w:rStyle w:val="apple-converted-space"/>
          <w:rFonts w:ascii="Arial" w:eastAsiaTheme="majorEastAsia" w:hAnsi="Arial" w:cs="Arial"/>
          <w:color w:val="444444"/>
          <w:shd w:val="clear" w:color="auto" w:fill="FFFFFF"/>
        </w:rPr>
        <w:t> </w:t>
      </w:r>
      <w:r>
        <w:rPr>
          <w:rStyle w:val="Emphasis"/>
          <w:rFonts w:ascii="Arial" w:hAnsi="Arial" w:cs="Arial"/>
          <w:color w:val="444444"/>
          <w:shd w:val="clear" w:color="auto" w:fill="FFFFFF"/>
        </w:rPr>
        <w:t>Elastic IP address</w:t>
      </w:r>
      <w:r>
        <w:rPr>
          <w:rStyle w:val="apple-converted-space"/>
          <w:rFonts w:ascii="Arial" w:eastAsiaTheme="majorEastAsia" w:hAnsi="Arial" w:cs="Arial"/>
          <w:color w:val="444444"/>
          <w:shd w:val="clear" w:color="auto" w:fill="FFFFFF"/>
        </w:rPr>
        <w:t> </w:t>
      </w:r>
      <w:r>
        <w:rPr>
          <w:rFonts w:ascii="Arial" w:hAnsi="Arial" w:cs="Arial"/>
          <w:color w:val="444444"/>
          <w:shd w:val="clear" w:color="auto" w:fill="FFFFFF"/>
        </w:rPr>
        <w:t>is a static public IPv4 address designed for dynamic cloud computing.</w:t>
      </w:r>
    </w:p>
    <w:p w14:paraId="263CCF9E" w14:textId="77777777" w:rsidR="0074265B" w:rsidRDefault="00744207"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lastRenderedPageBreak/>
        <w:br/>
      </w:r>
      <w:r>
        <w:rPr>
          <w:rFonts w:ascii="Arial" w:hAnsi="Arial" w:cs="Arial"/>
          <w:color w:val="444444"/>
          <w:shd w:val="clear" w:color="auto" w:fill="FFFFFF"/>
        </w:rPr>
        <w:br/>
        <w:t>++++++++++++++++++++++++++++++++++++++++++++++++++++++</w:t>
      </w:r>
    </w:p>
    <w:p w14:paraId="05F59839" w14:textId="77777777" w:rsidR="00744207" w:rsidRDefault="00744207"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39DD828C" w14:textId="2A0DCF47" w:rsidR="006631D2" w:rsidRDefault="00F96C28"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sidRPr="00744207">
        <w:rPr>
          <w:rFonts w:ascii="Arial" w:hAnsi="Arial" w:cs="Arial"/>
          <w:color w:val="444444"/>
          <w:sz w:val="44"/>
          <w:szCs w:val="44"/>
          <w:shd w:val="clear" w:color="auto" w:fill="FFFFFF"/>
        </w:rPr>
        <w:t>Questions</w:t>
      </w:r>
      <w:r w:rsidR="00744207">
        <w:rPr>
          <w:rFonts w:ascii="Arial" w:hAnsi="Arial" w:cs="Arial"/>
          <w:color w:val="444444"/>
          <w:shd w:val="clear" w:color="auto" w:fill="FFFFFF"/>
        </w:rPr>
        <w:br/>
      </w:r>
      <w:r w:rsidR="00744207">
        <w:rPr>
          <w:rFonts w:ascii="Arial" w:hAnsi="Arial" w:cs="Arial"/>
          <w:color w:val="444444"/>
          <w:shd w:val="clear" w:color="auto" w:fill="FFFFFF"/>
        </w:rPr>
        <w:br/>
      </w:r>
      <w:r w:rsidR="006631D2">
        <w:rPr>
          <w:rFonts w:ascii="Arial" w:hAnsi="Arial" w:cs="Arial"/>
          <w:color w:val="444444"/>
          <w:shd w:val="clear" w:color="auto" w:fill="FFFFFF"/>
        </w:rPr>
        <w:t xml:space="preserve">Q1: </w:t>
      </w:r>
      <w:r w:rsidR="00744207" w:rsidRPr="00744207">
        <w:rPr>
          <w:rFonts w:ascii="Arial" w:hAnsi="Arial" w:cs="Arial"/>
          <w:color w:val="444444"/>
          <w:shd w:val="clear" w:color="auto" w:fill="FFFFFF"/>
        </w:rPr>
        <w:t xml:space="preserve">What is EC2, what is AMI, suppose if we want to create the replica of one server to </w:t>
      </w:r>
      <w:r w:rsidRPr="00744207">
        <w:rPr>
          <w:rFonts w:ascii="Arial" w:hAnsi="Arial" w:cs="Arial"/>
          <w:color w:val="444444"/>
          <w:shd w:val="clear" w:color="auto" w:fill="FFFFFF"/>
        </w:rPr>
        <w:t>different</w:t>
      </w:r>
      <w:r w:rsidR="00744207" w:rsidRPr="00744207">
        <w:rPr>
          <w:rFonts w:ascii="Arial" w:hAnsi="Arial" w:cs="Arial"/>
          <w:color w:val="444444"/>
          <w:shd w:val="clear" w:color="auto" w:fill="FFFFFF"/>
        </w:rPr>
        <w:t xml:space="preserve"> account &amp; </w:t>
      </w:r>
      <w:r w:rsidRPr="00744207">
        <w:rPr>
          <w:rFonts w:ascii="Arial" w:hAnsi="Arial" w:cs="Arial"/>
          <w:color w:val="444444"/>
          <w:shd w:val="clear" w:color="auto" w:fill="FFFFFF"/>
        </w:rPr>
        <w:t>different</w:t>
      </w:r>
      <w:r w:rsidR="00744207" w:rsidRPr="00744207">
        <w:rPr>
          <w:rFonts w:ascii="Arial" w:hAnsi="Arial" w:cs="Arial"/>
          <w:color w:val="444444"/>
          <w:shd w:val="clear" w:color="auto" w:fill="FFFFFF"/>
        </w:rPr>
        <w:t xml:space="preserve"> AZ what is the procedure.</w:t>
      </w:r>
      <w:r w:rsidR="006631D2">
        <w:rPr>
          <w:rFonts w:ascii="Arial" w:hAnsi="Arial" w:cs="Arial"/>
          <w:color w:val="444444"/>
          <w:shd w:val="clear" w:color="auto" w:fill="FFFFFF"/>
        </w:rPr>
        <w:br/>
      </w:r>
      <w:r w:rsidR="006631D2">
        <w:rPr>
          <w:rFonts w:ascii="Arial" w:hAnsi="Arial" w:cs="Arial"/>
          <w:color w:val="444444"/>
          <w:shd w:val="clear" w:color="auto" w:fill="FFFFFF"/>
        </w:rPr>
        <w:br/>
        <w:t xml:space="preserve">Ans: EC2 is </w:t>
      </w:r>
      <w:r w:rsidR="00A06B6C">
        <w:rPr>
          <w:rFonts w:ascii="Arial" w:hAnsi="Arial" w:cs="Arial"/>
          <w:color w:val="444444"/>
          <w:shd w:val="clear" w:color="auto" w:fill="FFFFFF"/>
        </w:rPr>
        <w:t>an</w:t>
      </w:r>
      <w:r w:rsidR="006631D2">
        <w:rPr>
          <w:rFonts w:ascii="Arial" w:hAnsi="Arial" w:cs="Arial"/>
          <w:color w:val="444444"/>
          <w:shd w:val="clear" w:color="auto" w:fill="FFFFFF"/>
        </w:rPr>
        <w:t xml:space="preserve"> Elastic Cloud Compute Service which enables us to create the virtual servers as per our </w:t>
      </w:r>
      <w:r>
        <w:rPr>
          <w:rFonts w:ascii="Arial" w:hAnsi="Arial" w:cs="Arial"/>
          <w:color w:val="444444"/>
          <w:shd w:val="clear" w:color="auto" w:fill="FFFFFF"/>
        </w:rPr>
        <w:t>requirements</w:t>
      </w:r>
      <w:r w:rsidR="006631D2">
        <w:rPr>
          <w:rFonts w:ascii="Arial" w:hAnsi="Arial" w:cs="Arial"/>
          <w:color w:val="444444"/>
          <w:shd w:val="clear" w:color="auto" w:fill="FFFFFF"/>
        </w:rPr>
        <w:t xml:space="preserve">. </w:t>
      </w:r>
      <w:r w:rsidR="006631D2">
        <w:rPr>
          <w:rFonts w:ascii="Arial" w:hAnsi="Arial" w:cs="Arial"/>
          <w:color w:val="444444"/>
          <w:shd w:val="clear" w:color="auto" w:fill="FFFFFF"/>
        </w:rPr>
        <w:br/>
        <w:t xml:space="preserve">AMI is Amazon Machine image, which is a template for instance that contains software configurations like OS &amp; other packages. </w:t>
      </w:r>
      <w:r w:rsidR="002175CD">
        <w:rPr>
          <w:rFonts w:ascii="Arial" w:hAnsi="Arial" w:cs="Arial"/>
          <w:color w:val="444444"/>
          <w:shd w:val="clear" w:color="auto" w:fill="FFFFFF"/>
        </w:rPr>
        <w:t>Also,</w:t>
      </w:r>
      <w:r w:rsidR="006631D2">
        <w:rPr>
          <w:rFonts w:ascii="Arial" w:hAnsi="Arial" w:cs="Arial"/>
          <w:color w:val="444444"/>
          <w:shd w:val="clear" w:color="auto" w:fill="FFFFFF"/>
        </w:rPr>
        <w:t xml:space="preserve"> it </w:t>
      </w:r>
      <w:r w:rsidR="002175CD">
        <w:rPr>
          <w:rFonts w:ascii="Arial" w:hAnsi="Arial" w:cs="Arial"/>
          <w:color w:val="444444"/>
          <w:shd w:val="clear" w:color="auto" w:fill="FFFFFF"/>
        </w:rPr>
        <w:t>acts</w:t>
      </w:r>
      <w:r w:rsidR="006631D2">
        <w:rPr>
          <w:rFonts w:ascii="Arial" w:hAnsi="Arial" w:cs="Arial"/>
          <w:color w:val="444444"/>
          <w:shd w:val="clear" w:color="auto" w:fill="FFFFFF"/>
        </w:rPr>
        <w:t xml:space="preserve"> as a backup image for the instances to restore server later.</w:t>
      </w:r>
    </w:p>
    <w:p w14:paraId="01E60569" w14:textId="77777777" w:rsidR="00744207"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 xml:space="preserve">We can take </w:t>
      </w:r>
      <w:proofErr w:type="spellStart"/>
      <w:proofErr w:type="gramStart"/>
      <w:r>
        <w:rPr>
          <w:rFonts w:ascii="Arial" w:hAnsi="Arial" w:cs="Arial"/>
          <w:color w:val="444444"/>
          <w:shd w:val="clear" w:color="auto" w:fill="FFFFFF"/>
        </w:rPr>
        <w:t>a</w:t>
      </w:r>
      <w:proofErr w:type="spellEnd"/>
      <w:proofErr w:type="gramEnd"/>
      <w:r>
        <w:rPr>
          <w:rFonts w:ascii="Arial" w:hAnsi="Arial" w:cs="Arial"/>
          <w:color w:val="444444"/>
          <w:shd w:val="clear" w:color="auto" w:fill="FFFFFF"/>
        </w:rPr>
        <w:t xml:space="preserve"> image (AMI) of the running server in one AWS account &amp; share the permissions of the other AWS account with the image, so that replica can be created in another account using image.</w:t>
      </w:r>
      <w:r>
        <w:rPr>
          <w:rFonts w:ascii="Arial" w:hAnsi="Arial" w:cs="Arial"/>
          <w:color w:val="444444"/>
          <w:shd w:val="clear" w:color="auto" w:fill="FFFFFF"/>
        </w:rPr>
        <w:br/>
      </w:r>
    </w:p>
    <w:p w14:paraId="706A4ABC" w14:textId="77777777" w:rsidR="00744207" w:rsidRDefault="00744207"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38C1F3FA" w14:textId="77777777" w:rsidR="00744207"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 xml:space="preserve">Q2: </w:t>
      </w:r>
      <w:r w:rsidR="00744207" w:rsidRPr="00744207">
        <w:rPr>
          <w:rFonts w:ascii="Arial" w:hAnsi="Arial" w:cs="Arial"/>
          <w:color w:val="444444"/>
          <w:shd w:val="clear" w:color="auto" w:fill="FFFFFF"/>
        </w:rPr>
        <w:t>How you will access the Ec2 instance if we lost the key pair.</w:t>
      </w:r>
    </w:p>
    <w:p w14:paraId="03B99AF6" w14:textId="3E1967AB" w:rsidR="006631D2"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 xml:space="preserve">Ans: We </w:t>
      </w:r>
      <w:r w:rsidR="002175CD">
        <w:rPr>
          <w:rFonts w:ascii="Arial" w:hAnsi="Arial" w:cs="Arial"/>
          <w:color w:val="444444"/>
          <w:shd w:val="clear" w:color="auto" w:fill="FFFFFF"/>
        </w:rPr>
        <w:t>cannot</w:t>
      </w:r>
      <w:r>
        <w:rPr>
          <w:rFonts w:ascii="Arial" w:hAnsi="Arial" w:cs="Arial"/>
          <w:color w:val="444444"/>
          <w:shd w:val="clear" w:color="auto" w:fill="FFFFFF"/>
        </w:rPr>
        <w:t xml:space="preserve"> access the instance if we lost a key pair, we can create </w:t>
      </w:r>
      <w:proofErr w:type="spellStart"/>
      <w:proofErr w:type="gramStart"/>
      <w:r>
        <w:rPr>
          <w:rFonts w:ascii="Arial" w:hAnsi="Arial" w:cs="Arial"/>
          <w:color w:val="444444"/>
          <w:shd w:val="clear" w:color="auto" w:fill="FFFFFF"/>
        </w:rPr>
        <w:t>a</w:t>
      </w:r>
      <w:proofErr w:type="spellEnd"/>
      <w:proofErr w:type="gramEnd"/>
      <w:r>
        <w:rPr>
          <w:rFonts w:ascii="Arial" w:hAnsi="Arial" w:cs="Arial"/>
          <w:color w:val="444444"/>
          <w:shd w:val="clear" w:color="auto" w:fill="FFFFFF"/>
        </w:rPr>
        <w:t xml:space="preserve"> Image of the instance then create a replica of that server by creating a new key pair, then we can have access.</w:t>
      </w:r>
    </w:p>
    <w:p w14:paraId="027A7A61" w14:textId="77777777" w:rsidR="006631D2"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 xml:space="preserve"> </w:t>
      </w:r>
    </w:p>
    <w:p w14:paraId="2FB598C1" w14:textId="77777777" w:rsidR="00744207" w:rsidRDefault="00744207"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64B202D3" w14:textId="77777777" w:rsidR="00744207"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 xml:space="preserve">Q3: </w:t>
      </w:r>
      <w:r w:rsidR="00744207" w:rsidRPr="00744207">
        <w:rPr>
          <w:rFonts w:ascii="Arial" w:hAnsi="Arial" w:cs="Arial"/>
          <w:color w:val="444444"/>
          <w:shd w:val="clear" w:color="auto" w:fill="FFFFFF"/>
        </w:rPr>
        <w:t>can we increase the size of primary disk of ec2. &amp; how? process?</w:t>
      </w:r>
    </w:p>
    <w:p w14:paraId="1C2339E9" w14:textId="17A97719" w:rsidR="006631D2"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 xml:space="preserve">Ans: </w:t>
      </w:r>
      <w:r w:rsidR="00902C0F">
        <w:rPr>
          <w:rFonts w:ascii="Arial" w:hAnsi="Arial" w:cs="Arial"/>
          <w:color w:val="444444"/>
          <w:shd w:val="clear" w:color="auto" w:fill="FFFFFF"/>
        </w:rPr>
        <w:t>Yes,</w:t>
      </w:r>
      <w:r>
        <w:rPr>
          <w:rFonts w:ascii="Arial" w:hAnsi="Arial" w:cs="Arial"/>
          <w:color w:val="444444"/>
          <w:shd w:val="clear" w:color="auto" w:fill="FFFFFF"/>
        </w:rPr>
        <w:t xml:space="preserve"> we can increase the size of primary volume of EC2.</w:t>
      </w:r>
      <w:r>
        <w:rPr>
          <w:rFonts w:ascii="Arial" w:hAnsi="Arial" w:cs="Arial"/>
          <w:color w:val="444444"/>
          <w:shd w:val="clear" w:color="auto" w:fill="FFFFFF"/>
        </w:rPr>
        <w:br/>
        <w:t>1) Stop the instance</w:t>
      </w:r>
    </w:p>
    <w:p w14:paraId="0E7170A5" w14:textId="77777777" w:rsidR="006631D2"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2) Detach the volume</w:t>
      </w:r>
    </w:p>
    <w:p w14:paraId="30FB2AFB" w14:textId="77777777" w:rsidR="006631D2"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3) Take a snapshot of the volume</w:t>
      </w:r>
    </w:p>
    <w:p w14:paraId="2EACAC23" w14:textId="77777777" w:rsidR="006631D2"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4) Create a new volume with bigger size required.</w:t>
      </w:r>
    </w:p>
    <w:p w14:paraId="31548319" w14:textId="77777777" w:rsidR="006631D2"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5) Attach new</w:t>
      </w:r>
      <w:bookmarkStart w:id="0" w:name="_GoBack"/>
      <w:bookmarkEnd w:id="0"/>
      <w:r>
        <w:rPr>
          <w:rFonts w:ascii="Arial" w:hAnsi="Arial" w:cs="Arial"/>
          <w:color w:val="444444"/>
          <w:shd w:val="clear" w:color="auto" w:fill="FFFFFF"/>
        </w:rPr>
        <w:t xml:space="preserve"> volume to the instance</w:t>
      </w:r>
    </w:p>
    <w:p w14:paraId="12361B65" w14:textId="77777777" w:rsidR="006631D2"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6) Start the instance</w:t>
      </w:r>
    </w:p>
    <w:p w14:paraId="40C5A5D7" w14:textId="77777777" w:rsidR="006631D2"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79781320" w14:textId="77777777" w:rsidR="00744207" w:rsidRDefault="00744207"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0E82B3A8" w14:textId="77777777" w:rsidR="00744207"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 xml:space="preserve">Q4: </w:t>
      </w:r>
      <w:r w:rsidR="00744207" w:rsidRPr="00744207">
        <w:rPr>
          <w:rFonts w:ascii="Arial" w:hAnsi="Arial" w:cs="Arial"/>
          <w:color w:val="444444"/>
          <w:shd w:val="clear" w:color="auto" w:fill="FFFFFF"/>
        </w:rPr>
        <w:t xml:space="preserve">what is EIP, what happen to EIP if we reboot the instance in </w:t>
      </w:r>
      <w:proofErr w:type="spellStart"/>
      <w:r w:rsidR="00744207" w:rsidRPr="00744207">
        <w:rPr>
          <w:rFonts w:ascii="Arial" w:hAnsi="Arial" w:cs="Arial"/>
          <w:color w:val="444444"/>
          <w:shd w:val="clear" w:color="auto" w:fill="FFFFFF"/>
        </w:rPr>
        <w:t>vpc</w:t>
      </w:r>
      <w:proofErr w:type="spellEnd"/>
      <w:r w:rsidR="00744207" w:rsidRPr="00744207">
        <w:rPr>
          <w:rFonts w:ascii="Arial" w:hAnsi="Arial" w:cs="Arial"/>
          <w:color w:val="444444"/>
          <w:shd w:val="clear" w:color="auto" w:fill="FFFFFF"/>
        </w:rPr>
        <w:t>. &amp; then ask in EC2-classic.</w:t>
      </w:r>
    </w:p>
    <w:p w14:paraId="4732DF6A" w14:textId="77777777" w:rsidR="006631D2"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lastRenderedPageBreak/>
        <w:t xml:space="preserve">Elastic IP address is static public IP address that AWS provides which enable the instance to communicate publicly. </w:t>
      </w:r>
      <w:r>
        <w:rPr>
          <w:rFonts w:ascii="Arial" w:hAnsi="Arial" w:cs="Arial"/>
          <w:color w:val="444444"/>
          <w:shd w:val="clear" w:color="auto" w:fill="FFFFFF"/>
        </w:rPr>
        <w:br/>
        <w:t>If we reboot the instance in VPC elastic IP remains same but if we reboot in EC2-classic environment Elastic IP gets detached from instance.</w:t>
      </w:r>
    </w:p>
    <w:p w14:paraId="05B1C5DF" w14:textId="77777777" w:rsidR="00744207" w:rsidRDefault="00744207"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10009FC1" w14:textId="77777777" w:rsidR="00744207"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 xml:space="preserve">Q5: </w:t>
      </w:r>
      <w:r w:rsidR="00744207" w:rsidRPr="00744207">
        <w:rPr>
          <w:rFonts w:ascii="Arial" w:hAnsi="Arial" w:cs="Arial"/>
          <w:color w:val="444444"/>
          <w:shd w:val="clear" w:color="auto" w:fill="FFFFFF"/>
        </w:rPr>
        <w:t xml:space="preserve">can we attach more than one public </w:t>
      </w:r>
      <w:proofErr w:type="spellStart"/>
      <w:r w:rsidR="00744207" w:rsidRPr="00744207">
        <w:rPr>
          <w:rFonts w:ascii="Arial" w:hAnsi="Arial" w:cs="Arial"/>
          <w:color w:val="444444"/>
          <w:shd w:val="clear" w:color="auto" w:fill="FFFFFF"/>
        </w:rPr>
        <w:t>ip</w:t>
      </w:r>
      <w:proofErr w:type="spellEnd"/>
      <w:r w:rsidR="00744207" w:rsidRPr="00744207">
        <w:rPr>
          <w:rFonts w:ascii="Arial" w:hAnsi="Arial" w:cs="Arial"/>
          <w:color w:val="444444"/>
          <w:shd w:val="clear" w:color="auto" w:fill="FFFFFF"/>
        </w:rPr>
        <w:t xml:space="preserve"> to an instance.?</w:t>
      </w:r>
      <w:r>
        <w:rPr>
          <w:rFonts w:ascii="Arial" w:hAnsi="Arial" w:cs="Arial"/>
          <w:color w:val="444444"/>
          <w:shd w:val="clear" w:color="auto" w:fill="FFFFFF"/>
        </w:rPr>
        <w:br/>
        <w:t xml:space="preserve">Ans: </w:t>
      </w:r>
      <w:proofErr w:type="gramStart"/>
      <w:r>
        <w:rPr>
          <w:rFonts w:ascii="Arial" w:hAnsi="Arial" w:cs="Arial"/>
          <w:color w:val="444444"/>
          <w:shd w:val="clear" w:color="auto" w:fill="FFFFFF"/>
        </w:rPr>
        <w:t>Yes</w:t>
      </w:r>
      <w:proofErr w:type="gramEnd"/>
      <w:r>
        <w:rPr>
          <w:rFonts w:ascii="Arial" w:hAnsi="Arial" w:cs="Arial"/>
          <w:color w:val="444444"/>
          <w:shd w:val="clear" w:color="auto" w:fill="FFFFFF"/>
        </w:rPr>
        <w:t xml:space="preserve"> we can assign by assigning </w:t>
      </w:r>
      <w:proofErr w:type="spellStart"/>
      <w:r>
        <w:rPr>
          <w:rFonts w:ascii="Arial" w:hAnsi="Arial" w:cs="Arial"/>
          <w:color w:val="444444"/>
          <w:shd w:val="clear" w:color="auto" w:fill="FFFFFF"/>
        </w:rPr>
        <w:t>secondry</w:t>
      </w:r>
      <w:proofErr w:type="spellEnd"/>
      <w:r>
        <w:rPr>
          <w:rFonts w:ascii="Arial" w:hAnsi="Arial" w:cs="Arial"/>
          <w:color w:val="444444"/>
          <w:shd w:val="clear" w:color="auto" w:fill="FFFFFF"/>
        </w:rPr>
        <w:t xml:space="preserve"> private IP to the instance.</w:t>
      </w:r>
    </w:p>
    <w:p w14:paraId="02FD7B3F" w14:textId="77777777" w:rsidR="00744207" w:rsidRDefault="00744207"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516DC1FA" w14:textId="77777777" w:rsidR="006631D2" w:rsidRDefault="006631D2"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 xml:space="preserve">Q6: </w:t>
      </w:r>
      <w:r w:rsidR="00744207" w:rsidRPr="00744207">
        <w:rPr>
          <w:rFonts w:ascii="Arial" w:hAnsi="Arial" w:cs="Arial"/>
          <w:color w:val="444444"/>
          <w:shd w:val="clear" w:color="auto" w:fill="FFFFFF"/>
        </w:rPr>
        <w:t>Suppose we started a test instance for 10 minutes, 30 minutes &amp; 45 minutes durations of a .5$/hour cost of instance, what is the total running cost of the instance?</w:t>
      </w:r>
      <w:r>
        <w:rPr>
          <w:rFonts w:ascii="Arial" w:hAnsi="Arial" w:cs="Arial"/>
          <w:color w:val="444444"/>
          <w:shd w:val="clear" w:color="auto" w:fill="FFFFFF"/>
        </w:rPr>
        <w:br/>
        <w:t>Ans: It will charge for whole one hour.</w:t>
      </w:r>
    </w:p>
    <w:p w14:paraId="7AB78676" w14:textId="77777777" w:rsidR="00744207" w:rsidRDefault="00744207"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6DAE4A43" w14:textId="77777777" w:rsidR="00D70B3C" w:rsidRPr="00744207" w:rsidRDefault="006631D2" w:rsidP="00744207">
      <w:pPr>
        <w:pStyle w:val="NormalWeb"/>
        <w:shd w:val="clear" w:color="auto" w:fill="FFFFFF"/>
        <w:spacing w:after="0" w:line="360" w:lineRule="atLeast"/>
        <w:rPr>
          <w:rFonts w:ascii="Arial" w:hAnsi="Arial" w:cs="Arial"/>
          <w:color w:val="444444"/>
          <w:shd w:val="clear" w:color="auto" w:fill="FFFFFF"/>
        </w:rPr>
      </w:pPr>
      <w:r>
        <w:rPr>
          <w:rFonts w:ascii="Arial" w:hAnsi="Arial" w:cs="Arial"/>
          <w:color w:val="444444"/>
          <w:shd w:val="clear" w:color="auto" w:fill="FFFFFF"/>
        </w:rPr>
        <w:t>Q</w:t>
      </w:r>
      <w:proofErr w:type="gramStart"/>
      <w:r>
        <w:rPr>
          <w:rFonts w:ascii="Arial" w:hAnsi="Arial" w:cs="Arial"/>
          <w:color w:val="444444"/>
          <w:shd w:val="clear" w:color="auto" w:fill="FFFFFF"/>
        </w:rPr>
        <w:t>7 :</w:t>
      </w:r>
      <w:proofErr w:type="gramEnd"/>
      <w:r>
        <w:rPr>
          <w:rFonts w:ascii="Arial" w:hAnsi="Arial" w:cs="Arial"/>
          <w:color w:val="444444"/>
          <w:shd w:val="clear" w:color="auto" w:fill="FFFFFF"/>
        </w:rPr>
        <w:t xml:space="preserve"> </w:t>
      </w:r>
      <w:r w:rsidR="00744207" w:rsidRPr="00744207">
        <w:rPr>
          <w:rFonts w:ascii="Arial" w:hAnsi="Arial" w:cs="Arial"/>
          <w:color w:val="444444"/>
          <w:shd w:val="clear" w:color="auto" w:fill="FFFFFF"/>
        </w:rPr>
        <w:t>What is RI? what term plans AWS offers?</w:t>
      </w:r>
      <w:r>
        <w:rPr>
          <w:rFonts w:ascii="Arial" w:hAnsi="Arial" w:cs="Arial"/>
          <w:color w:val="444444"/>
          <w:shd w:val="clear" w:color="auto" w:fill="FFFFFF"/>
        </w:rPr>
        <w:br/>
        <w:t xml:space="preserve">Ans: Reserve Instances are purchased </w:t>
      </w:r>
      <w:r w:rsidR="00D70B3C">
        <w:rPr>
          <w:rFonts w:ascii="Arial" w:hAnsi="Arial" w:cs="Arial"/>
          <w:color w:val="444444"/>
          <w:shd w:val="clear" w:color="auto" w:fill="FFFFFF"/>
        </w:rPr>
        <w:t xml:space="preserve">for minimum 1 </w:t>
      </w:r>
      <w:proofErr w:type="spellStart"/>
      <w:r w:rsidR="00D70B3C">
        <w:rPr>
          <w:rFonts w:ascii="Arial" w:hAnsi="Arial" w:cs="Arial"/>
          <w:color w:val="444444"/>
          <w:shd w:val="clear" w:color="auto" w:fill="FFFFFF"/>
        </w:rPr>
        <w:t>yr</w:t>
      </w:r>
      <w:proofErr w:type="spellEnd"/>
      <w:r w:rsidR="00D70B3C">
        <w:rPr>
          <w:rFonts w:ascii="Arial" w:hAnsi="Arial" w:cs="Arial"/>
          <w:color w:val="444444"/>
          <w:shd w:val="clear" w:color="auto" w:fill="FFFFFF"/>
        </w:rPr>
        <w:t xml:space="preserve"> or 3 </w:t>
      </w:r>
      <w:proofErr w:type="spellStart"/>
      <w:r w:rsidR="00D70B3C">
        <w:rPr>
          <w:rFonts w:ascii="Arial" w:hAnsi="Arial" w:cs="Arial"/>
          <w:color w:val="444444"/>
          <w:shd w:val="clear" w:color="auto" w:fill="FFFFFF"/>
        </w:rPr>
        <w:t>yr</w:t>
      </w:r>
      <w:proofErr w:type="spellEnd"/>
      <w:r w:rsidR="00D70B3C">
        <w:rPr>
          <w:rFonts w:ascii="Arial" w:hAnsi="Arial" w:cs="Arial"/>
          <w:color w:val="444444"/>
          <w:shd w:val="clear" w:color="auto" w:fill="FFFFFF"/>
        </w:rPr>
        <w:t xml:space="preserve"> durations to save up the cost. </w:t>
      </w:r>
      <w:r w:rsidR="00D70B3C">
        <w:rPr>
          <w:rFonts w:ascii="Arial" w:hAnsi="Arial" w:cs="Arial"/>
          <w:color w:val="444444"/>
          <w:shd w:val="clear" w:color="auto" w:fill="FFFFFF"/>
        </w:rPr>
        <w:br/>
        <w:t xml:space="preserve">3 plans </w:t>
      </w:r>
      <w:proofErr w:type="gramStart"/>
      <w:r w:rsidR="00D70B3C">
        <w:rPr>
          <w:rFonts w:ascii="Arial" w:hAnsi="Arial" w:cs="Arial"/>
          <w:color w:val="444444"/>
          <w:shd w:val="clear" w:color="auto" w:fill="FFFFFF"/>
        </w:rPr>
        <w:t>offers</w:t>
      </w:r>
      <w:proofErr w:type="gramEnd"/>
      <w:r w:rsidR="00D70B3C">
        <w:rPr>
          <w:rFonts w:ascii="Arial" w:hAnsi="Arial" w:cs="Arial"/>
          <w:color w:val="444444"/>
          <w:shd w:val="clear" w:color="auto" w:fill="FFFFFF"/>
        </w:rPr>
        <w:t xml:space="preserve"> by AWS: full upfront, partial upfront, no upfront.</w:t>
      </w:r>
    </w:p>
    <w:p w14:paraId="5263CDAC" w14:textId="77777777" w:rsidR="00744207" w:rsidRDefault="00D70B3C" w:rsidP="00744207">
      <w:pPr>
        <w:pStyle w:val="NormalWeb"/>
        <w:shd w:val="clear" w:color="auto" w:fill="FFFFFF"/>
        <w:spacing w:before="0" w:beforeAutospacing="0" w:after="0" w:afterAutospacing="0" w:line="360" w:lineRule="atLeast"/>
        <w:rPr>
          <w:rFonts w:ascii="Arial" w:hAnsi="Arial" w:cs="Arial"/>
          <w:color w:val="444444"/>
          <w:shd w:val="clear" w:color="auto" w:fill="FFFFFF"/>
        </w:rPr>
      </w:pPr>
      <w:r>
        <w:rPr>
          <w:rFonts w:ascii="Arial" w:hAnsi="Arial" w:cs="Arial"/>
          <w:color w:val="444444"/>
          <w:shd w:val="clear" w:color="auto" w:fill="FFFFFF"/>
        </w:rPr>
        <w:t xml:space="preserve">Q8: </w:t>
      </w:r>
      <w:r w:rsidR="00744207" w:rsidRPr="00744207">
        <w:rPr>
          <w:rFonts w:ascii="Arial" w:hAnsi="Arial" w:cs="Arial"/>
          <w:color w:val="444444"/>
          <w:shd w:val="clear" w:color="auto" w:fill="FFFFFF"/>
        </w:rPr>
        <w:t xml:space="preserve">what </w:t>
      </w:r>
      <w:proofErr w:type="gramStart"/>
      <w:r w:rsidR="00744207" w:rsidRPr="00744207">
        <w:rPr>
          <w:rFonts w:ascii="Arial" w:hAnsi="Arial" w:cs="Arial"/>
          <w:color w:val="444444"/>
          <w:shd w:val="clear" w:color="auto" w:fill="FFFFFF"/>
        </w:rPr>
        <w:t>is</w:t>
      </w:r>
      <w:proofErr w:type="gramEnd"/>
      <w:r w:rsidR="00744207" w:rsidRPr="00744207">
        <w:rPr>
          <w:rFonts w:ascii="Arial" w:hAnsi="Arial" w:cs="Arial"/>
          <w:color w:val="444444"/>
          <w:shd w:val="clear" w:color="auto" w:fill="FFFFFF"/>
        </w:rPr>
        <w:t xml:space="preserve"> snapshots? how to configure snapshots?</w:t>
      </w:r>
      <w:r>
        <w:rPr>
          <w:rFonts w:ascii="Arial" w:hAnsi="Arial" w:cs="Arial"/>
          <w:color w:val="444444"/>
          <w:shd w:val="clear" w:color="auto" w:fill="FFFFFF"/>
        </w:rPr>
        <w:br/>
        <w:t>Snapshots are the backup of the EBS volumes data. We can have 3</w:t>
      </w:r>
      <w:r w:rsidRPr="00D70B3C">
        <w:rPr>
          <w:rFonts w:ascii="Arial" w:hAnsi="Arial" w:cs="Arial"/>
          <w:color w:val="444444"/>
          <w:shd w:val="clear" w:color="auto" w:fill="FFFFFF"/>
          <w:vertAlign w:val="superscript"/>
        </w:rPr>
        <w:t>rd</w:t>
      </w:r>
      <w:r>
        <w:rPr>
          <w:rFonts w:ascii="Arial" w:hAnsi="Arial" w:cs="Arial"/>
          <w:color w:val="444444"/>
          <w:shd w:val="clear" w:color="auto" w:fill="FFFFFF"/>
        </w:rPr>
        <w:t xml:space="preserve"> party software for the automated snapshots.</w:t>
      </w:r>
      <w:r w:rsidR="00744207">
        <w:rPr>
          <w:rFonts w:ascii="Arial" w:hAnsi="Arial" w:cs="Arial"/>
          <w:color w:val="444444"/>
          <w:shd w:val="clear" w:color="auto" w:fill="FFFFFF"/>
        </w:rPr>
        <w:br/>
      </w:r>
      <w:r w:rsidR="00744207">
        <w:rPr>
          <w:rFonts w:ascii="Arial" w:hAnsi="Arial" w:cs="Arial"/>
          <w:color w:val="444444"/>
          <w:shd w:val="clear" w:color="auto" w:fill="FFFFFF"/>
        </w:rPr>
        <w:br/>
        <w:t>++++++++++++++++++++++++++++++++++++++++++++++++++</w:t>
      </w:r>
    </w:p>
    <w:p w14:paraId="59D61786" w14:textId="77777777" w:rsidR="00744207" w:rsidRDefault="00744207"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055159EF" w14:textId="77777777" w:rsidR="0074265B" w:rsidRDefault="0074265B"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1CF3C8AB" w14:textId="77777777" w:rsidR="009D104A" w:rsidRDefault="009D104A"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4F660D5B" w14:textId="77777777" w:rsidR="009D104A" w:rsidRDefault="009D104A" w:rsidP="009D104A">
      <w:pPr>
        <w:pStyle w:val="NormalWeb"/>
        <w:shd w:val="clear" w:color="auto" w:fill="FFFFFF"/>
        <w:spacing w:before="0" w:beforeAutospacing="0" w:after="0" w:afterAutospacing="0" w:line="360" w:lineRule="atLeast"/>
        <w:rPr>
          <w:rFonts w:ascii="Arial" w:hAnsi="Arial" w:cs="Arial"/>
          <w:color w:val="444444"/>
          <w:shd w:val="clear" w:color="auto" w:fill="FFFFFF"/>
        </w:rPr>
      </w:pPr>
    </w:p>
    <w:p w14:paraId="191B2F9B" w14:textId="77777777" w:rsidR="009D104A" w:rsidRDefault="009D104A" w:rsidP="009D104A">
      <w:pPr>
        <w:pStyle w:val="NormalWeb"/>
        <w:shd w:val="clear" w:color="auto" w:fill="FFFFFF"/>
        <w:spacing w:before="0" w:beforeAutospacing="0" w:after="0" w:afterAutospacing="0" w:line="360" w:lineRule="atLeast"/>
        <w:rPr>
          <w:rFonts w:ascii="Arial" w:hAnsi="Arial" w:cs="Arial"/>
          <w:color w:val="444444"/>
        </w:rPr>
      </w:pPr>
    </w:p>
    <w:p w14:paraId="42FE1517" w14:textId="77777777" w:rsidR="002F391E" w:rsidRDefault="002F391E" w:rsidP="0087473F">
      <w:pPr>
        <w:rPr>
          <w:rFonts w:ascii="Arial" w:hAnsi="Arial" w:cs="Arial"/>
          <w:b/>
          <w:i/>
          <w:iCs/>
          <w:color w:val="444444"/>
          <w:shd w:val="clear" w:color="auto" w:fill="FFFFFF"/>
        </w:rPr>
      </w:pPr>
    </w:p>
    <w:p w14:paraId="287BEDA5" w14:textId="77777777" w:rsidR="00C85367" w:rsidRDefault="00C85367" w:rsidP="0087473F">
      <w:pPr>
        <w:rPr>
          <w:rFonts w:ascii="Arial" w:hAnsi="Arial" w:cs="Arial"/>
          <w:b/>
          <w:i/>
          <w:iCs/>
          <w:color w:val="444444"/>
          <w:shd w:val="clear" w:color="auto" w:fill="FFFFFF"/>
        </w:rPr>
      </w:pPr>
    </w:p>
    <w:p w14:paraId="3558A810" w14:textId="77777777" w:rsidR="00C85367" w:rsidRDefault="00C85367" w:rsidP="0087473F">
      <w:pPr>
        <w:rPr>
          <w:rFonts w:ascii="Arial" w:hAnsi="Arial" w:cs="Arial"/>
          <w:b/>
          <w:i/>
          <w:iCs/>
          <w:color w:val="444444"/>
          <w:shd w:val="clear" w:color="auto" w:fill="FFFFFF"/>
        </w:rPr>
      </w:pPr>
    </w:p>
    <w:p w14:paraId="25342E7A" w14:textId="77777777" w:rsidR="00C85367" w:rsidRDefault="00C85367" w:rsidP="0087473F">
      <w:pPr>
        <w:rPr>
          <w:rFonts w:ascii="Arial" w:hAnsi="Arial" w:cs="Arial"/>
          <w:b/>
          <w:i/>
          <w:iCs/>
          <w:color w:val="444444"/>
          <w:shd w:val="clear" w:color="auto" w:fill="FFFFFF"/>
        </w:rPr>
      </w:pPr>
    </w:p>
    <w:p w14:paraId="5DE7CECB" w14:textId="77777777" w:rsidR="0087473F" w:rsidRDefault="0087473F" w:rsidP="0087473F">
      <w:pPr>
        <w:rPr>
          <w:rFonts w:ascii="Arial" w:hAnsi="Arial" w:cs="Arial"/>
          <w:b/>
          <w:i/>
          <w:iCs/>
          <w:color w:val="444444"/>
          <w:shd w:val="clear" w:color="auto" w:fill="FFFFFF"/>
        </w:rPr>
      </w:pPr>
    </w:p>
    <w:p w14:paraId="20F51EBC" w14:textId="77777777" w:rsidR="0087473F" w:rsidRPr="0087473F" w:rsidRDefault="0087473F" w:rsidP="0087473F">
      <w:pPr>
        <w:rPr>
          <w:rFonts w:ascii="Arial" w:hAnsi="Arial" w:cs="Arial"/>
          <w:b/>
          <w:i/>
          <w:iCs/>
          <w:color w:val="444444"/>
          <w:shd w:val="clear" w:color="auto" w:fill="FFFFFF"/>
        </w:rPr>
      </w:pPr>
    </w:p>
    <w:sectPr w:rsidR="0087473F" w:rsidRPr="008747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A0203" w14:textId="77777777" w:rsidR="00A60329" w:rsidRDefault="00A60329" w:rsidP="00F42689">
      <w:pPr>
        <w:spacing w:after="0" w:line="240" w:lineRule="auto"/>
      </w:pPr>
      <w:r>
        <w:separator/>
      </w:r>
    </w:p>
  </w:endnote>
  <w:endnote w:type="continuationSeparator" w:id="0">
    <w:p w14:paraId="6AA749DB" w14:textId="77777777" w:rsidR="00A60329" w:rsidRDefault="00A60329" w:rsidP="00F42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11EDF" w14:textId="77777777" w:rsidR="00A60329" w:rsidRDefault="00A60329" w:rsidP="00F42689">
      <w:pPr>
        <w:spacing w:after="0" w:line="240" w:lineRule="auto"/>
      </w:pPr>
      <w:r>
        <w:separator/>
      </w:r>
    </w:p>
  </w:footnote>
  <w:footnote w:type="continuationSeparator" w:id="0">
    <w:p w14:paraId="1BCAEAAE" w14:textId="77777777" w:rsidR="00A60329" w:rsidRDefault="00A60329" w:rsidP="00F42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5D93"/>
    <w:multiLevelType w:val="hybridMultilevel"/>
    <w:tmpl w:val="10526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687C2D"/>
    <w:multiLevelType w:val="multilevel"/>
    <w:tmpl w:val="5E5A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73F"/>
    <w:rsid w:val="000713BF"/>
    <w:rsid w:val="000B7501"/>
    <w:rsid w:val="00105B56"/>
    <w:rsid w:val="001532E0"/>
    <w:rsid w:val="0017048C"/>
    <w:rsid w:val="00186270"/>
    <w:rsid w:val="001F2FE8"/>
    <w:rsid w:val="001F712F"/>
    <w:rsid w:val="002175CD"/>
    <w:rsid w:val="0022084E"/>
    <w:rsid w:val="00222455"/>
    <w:rsid w:val="002749F2"/>
    <w:rsid w:val="002C15B5"/>
    <w:rsid w:val="002F391E"/>
    <w:rsid w:val="0032387C"/>
    <w:rsid w:val="00326C55"/>
    <w:rsid w:val="00340982"/>
    <w:rsid w:val="00363409"/>
    <w:rsid w:val="003B33E5"/>
    <w:rsid w:val="00401137"/>
    <w:rsid w:val="004014C2"/>
    <w:rsid w:val="004269B7"/>
    <w:rsid w:val="00456D7B"/>
    <w:rsid w:val="00475AD9"/>
    <w:rsid w:val="00475EC2"/>
    <w:rsid w:val="00476DEF"/>
    <w:rsid w:val="004B5319"/>
    <w:rsid w:val="004E4BE2"/>
    <w:rsid w:val="0058264E"/>
    <w:rsid w:val="005B256A"/>
    <w:rsid w:val="005E0CB9"/>
    <w:rsid w:val="005E5E5A"/>
    <w:rsid w:val="005F3AD8"/>
    <w:rsid w:val="006034F4"/>
    <w:rsid w:val="00654DBE"/>
    <w:rsid w:val="006631D2"/>
    <w:rsid w:val="006844EA"/>
    <w:rsid w:val="006C7220"/>
    <w:rsid w:val="006D7800"/>
    <w:rsid w:val="006E1122"/>
    <w:rsid w:val="006E1FF4"/>
    <w:rsid w:val="006F0AA7"/>
    <w:rsid w:val="00740050"/>
    <w:rsid w:val="0074265B"/>
    <w:rsid w:val="00744207"/>
    <w:rsid w:val="00782EED"/>
    <w:rsid w:val="00786A5F"/>
    <w:rsid w:val="007B6400"/>
    <w:rsid w:val="007C5C07"/>
    <w:rsid w:val="007D4F41"/>
    <w:rsid w:val="0081210C"/>
    <w:rsid w:val="0087473F"/>
    <w:rsid w:val="008D7F4E"/>
    <w:rsid w:val="00902C0F"/>
    <w:rsid w:val="0090398E"/>
    <w:rsid w:val="009054F0"/>
    <w:rsid w:val="00957EDD"/>
    <w:rsid w:val="00963A39"/>
    <w:rsid w:val="0098376A"/>
    <w:rsid w:val="009A5DB7"/>
    <w:rsid w:val="009D104A"/>
    <w:rsid w:val="00A06B6C"/>
    <w:rsid w:val="00A136C5"/>
    <w:rsid w:val="00A44BF8"/>
    <w:rsid w:val="00A60329"/>
    <w:rsid w:val="00A72CD6"/>
    <w:rsid w:val="00A93AD8"/>
    <w:rsid w:val="00A94550"/>
    <w:rsid w:val="00AC22F9"/>
    <w:rsid w:val="00AF6B3B"/>
    <w:rsid w:val="00B104DE"/>
    <w:rsid w:val="00B12C54"/>
    <w:rsid w:val="00B263DC"/>
    <w:rsid w:val="00BB4B43"/>
    <w:rsid w:val="00BD3007"/>
    <w:rsid w:val="00C17451"/>
    <w:rsid w:val="00C266E0"/>
    <w:rsid w:val="00C27F29"/>
    <w:rsid w:val="00C6632A"/>
    <w:rsid w:val="00C71B31"/>
    <w:rsid w:val="00C85367"/>
    <w:rsid w:val="00CD1CE3"/>
    <w:rsid w:val="00D0145D"/>
    <w:rsid w:val="00D52D15"/>
    <w:rsid w:val="00D54047"/>
    <w:rsid w:val="00D70B3C"/>
    <w:rsid w:val="00D74C84"/>
    <w:rsid w:val="00D8773D"/>
    <w:rsid w:val="00DB6A54"/>
    <w:rsid w:val="00DC1096"/>
    <w:rsid w:val="00DC2BAC"/>
    <w:rsid w:val="00DD38ED"/>
    <w:rsid w:val="00E31841"/>
    <w:rsid w:val="00E6463C"/>
    <w:rsid w:val="00E87BED"/>
    <w:rsid w:val="00E97441"/>
    <w:rsid w:val="00EB4719"/>
    <w:rsid w:val="00EC0A57"/>
    <w:rsid w:val="00EC3947"/>
    <w:rsid w:val="00EC5372"/>
    <w:rsid w:val="00ED7544"/>
    <w:rsid w:val="00EE6734"/>
    <w:rsid w:val="00F366A3"/>
    <w:rsid w:val="00F419ED"/>
    <w:rsid w:val="00F42689"/>
    <w:rsid w:val="00F96C28"/>
    <w:rsid w:val="00FD7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392B"/>
  <w15:chartTrackingRefBased/>
  <w15:docId w15:val="{0BA8D5E8-49DB-49D2-A639-3DA74BC5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47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7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6B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7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747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7473F"/>
  </w:style>
  <w:style w:type="character" w:styleId="Emphasis">
    <w:name w:val="Emphasis"/>
    <w:basedOn w:val="DefaultParagraphFont"/>
    <w:uiPriority w:val="20"/>
    <w:qFormat/>
    <w:rsid w:val="0087473F"/>
    <w:rPr>
      <w:i/>
      <w:iCs/>
    </w:rPr>
  </w:style>
  <w:style w:type="paragraph" w:styleId="ListParagraph">
    <w:name w:val="List Paragraph"/>
    <w:basedOn w:val="Normal"/>
    <w:uiPriority w:val="34"/>
    <w:qFormat/>
    <w:rsid w:val="0087473F"/>
    <w:pPr>
      <w:ind w:left="720"/>
      <w:contextualSpacing/>
    </w:pPr>
  </w:style>
  <w:style w:type="paragraph" w:styleId="NormalWeb">
    <w:name w:val="Normal (Web)"/>
    <w:basedOn w:val="Normal"/>
    <w:uiPriority w:val="99"/>
    <w:semiHidden/>
    <w:unhideWhenUsed/>
    <w:rsid w:val="008747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426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689"/>
  </w:style>
  <w:style w:type="paragraph" w:styleId="Footer">
    <w:name w:val="footer"/>
    <w:basedOn w:val="Normal"/>
    <w:link w:val="FooterChar"/>
    <w:uiPriority w:val="99"/>
    <w:unhideWhenUsed/>
    <w:rsid w:val="00F426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689"/>
  </w:style>
  <w:style w:type="character" w:styleId="Hyperlink">
    <w:name w:val="Hyperlink"/>
    <w:basedOn w:val="DefaultParagraphFont"/>
    <w:uiPriority w:val="99"/>
    <w:unhideWhenUsed/>
    <w:rsid w:val="00C85367"/>
    <w:rPr>
      <w:color w:val="0563C1" w:themeColor="hyperlink"/>
      <w:u w:val="single"/>
    </w:rPr>
  </w:style>
  <w:style w:type="character" w:styleId="HTMLCode">
    <w:name w:val="HTML Code"/>
    <w:basedOn w:val="DefaultParagraphFont"/>
    <w:uiPriority w:val="99"/>
    <w:semiHidden/>
    <w:unhideWhenUsed/>
    <w:rsid w:val="00C85367"/>
    <w:rPr>
      <w:rFonts w:ascii="Courier New" w:eastAsia="Times New Roman" w:hAnsi="Courier New" w:cs="Courier New"/>
      <w:sz w:val="20"/>
      <w:szCs w:val="20"/>
    </w:rPr>
  </w:style>
  <w:style w:type="character" w:customStyle="1" w:styleId="guilabel">
    <w:name w:val="guilabel"/>
    <w:basedOn w:val="DefaultParagraphFont"/>
    <w:rsid w:val="002F391E"/>
  </w:style>
  <w:style w:type="character" w:customStyle="1" w:styleId="Heading3Char">
    <w:name w:val="Heading 3 Char"/>
    <w:basedOn w:val="DefaultParagraphFont"/>
    <w:link w:val="Heading3"/>
    <w:uiPriority w:val="9"/>
    <w:semiHidden/>
    <w:rsid w:val="00AF6B3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4775">
      <w:bodyDiv w:val="1"/>
      <w:marLeft w:val="0"/>
      <w:marRight w:val="0"/>
      <w:marTop w:val="0"/>
      <w:marBottom w:val="0"/>
      <w:divBdr>
        <w:top w:val="none" w:sz="0" w:space="0" w:color="auto"/>
        <w:left w:val="none" w:sz="0" w:space="0" w:color="auto"/>
        <w:bottom w:val="none" w:sz="0" w:space="0" w:color="auto"/>
        <w:right w:val="none" w:sz="0" w:space="0" w:color="auto"/>
      </w:divBdr>
      <w:divsChild>
        <w:div w:id="1622108174">
          <w:marLeft w:val="0"/>
          <w:marRight w:val="0"/>
          <w:marTop w:val="0"/>
          <w:marBottom w:val="0"/>
          <w:divBdr>
            <w:top w:val="none" w:sz="0" w:space="0" w:color="auto"/>
            <w:left w:val="none" w:sz="0" w:space="0" w:color="auto"/>
            <w:bottom w:val="none" w:sz="0" w:space="0" w:color="auto"/>
            <w:right w:val="none" w:sz="0" w:space="0" w:color="auto"/>
          </w:divBdr>
          <w:divsChild>
            <w:div w:id="1124543250">
              <w:marLeft w:val="0"/>
              <w:marRight w:val="0"/>
              <w:marTop w:val="0"/>
              <w:marBottom w:val="0"/>
              <w:divBdr>
                <w:top w:val="none" w:sz="0" w:space="0" w:color="auto"/>
                <w:left w:val="none" w:sz="0" w:space="0" w:color="auto"/>
                <w:bottom w:val="none" w:sz="0" w:space="0" w:color="auto"/>
                <w:right w:val="none" w:sz="0" w:space="0" w:color="auto"/>
              </w:divBdr>
              <w:divsChild>
                <w:div w:id="4324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5313">
          <w:marLeft w:val="0"/>
          <w:marRight w:val="0"/>
          <w:marTop w:val="0"/>
          <w:marBottom w:val="0"/>
          <w:divBdr>
            <w:top w:val="none" w:sz="0" w:space="0" w:color="auto"/>
            <w:left w:val="none" w:sz="0" w:space="0" w:color="auto"/>
            <w:bottom w:val="none" w:sz="0" w:space="0" w:color="auto"/>
            <w:right w:val="none" w:sz="0" w:space="0" w:color="auto"/>
          </w:divBdr>
        </w:div>
      </w:divsChild>
    </w:div>
    <w:div w:id="47606962">
      <w:bodyDiv w:val="1"/>
      <w:marLeft w:val="0"/>
      <w:marRight w:val="0"/>
      <w:marTop w:val="0"/>
      <w:marBottom w:val="0"/>
      <w:divBdr>
        <w:top w:val="none" w:sz="0" w:space="0" w:color="auto"/>
        <w:left w:val="none" w:sz="0" w:space="0" w:color="auto"/>
        <w:bottom w:val="none" w:sz="0" w:space="0" w:color="auto"/>
        <w:right w:val="none" w:sz="0" w:space="0" w:color="auto"/>
      </w:divBdr>
    </w:div>
    <w:div w:id="747381360">
      <w:bodyDiv w:val="1"/>
      <w:marLeft w:val="0"/>
      <w:marRight w:val="0"/>
      <w:marTop w:val="0"/>
      <w:marBottom w:val="0"/>
      <w:divBdr>
        <w:top w:val="none" w:sz="0" w:space="0" w:color="auto"/>
        <w:left w:val="none" w:sz="0" w:space="0" w:color="auto"/>
        <w:bottom w:val="none" w:sz="0" w:space="0" w:color="auto"/>
        <w:right w:val="none" w:sz="0" w:space="0" w:color="auto"/>
      </w:divBdr>
    </w:div>
    <w:div w:id="878932859">
      <w:bodyDiv w:val="1"/>
      <w:marLeft w:val="0"/>
      <w:marRight w:val="0"/>
      <w:marTop w:val="0"/>
      <w:marBottom w:val="0"/>
      <w:divBdr>
        <w:top w:val="none" w:sz="0" w:space="0" w:color="auto"/>
        <w:left w:val="none" w:sz="0" w:space="0" w:color="auto"/>
        <w:bottom w:val="none" w:sz="0" w:space="0" w:color="auto"/>
        <w:right w:val="none" w:sz="0" w:space="0" w:color="auto"/>
      </w:divBdr>
    </w:div>
    <w:div w:id="897784844">
      <w:bodyDiv w:val="1"/>
      <w:marLeft w:val="0"/>
      <w:marRight w:val="0"/>
      <w:marTop w:val="0"/>
      <w:marBottom w:val="0"/>
      <w:divBdr>
        <w:top w:val="none" w:sz="0" w:space="0" w:color="auto"/>
        <w:left w:val="none" w:sz="0" w:space="0" w:color="auto"/>
        <w:bottom w:val="none" w:sz="0" w:space="0" w:color="auto"/>
        <w:right w:val="none" w:sz="0" w:space="0" w:color="auto"/>
      </w:divBdr>
    </w:div>
    <w:div w:id="970670236">
      <w:bodyDiv w:val="1"/>
      <w:marLeft w:val="0"/>
      <w:marRight w:val="0"/>
      <w:marTop w:val="0"/>
      <w:marBottom w:val="0"/>
      <w:divBdr>
        <w:top w:val="none" w:sz="0" w:space="0" w:color="auto"/>
        <w:left w:val="none" w:sz="0" w:space="0" w:color="auto"/>
        <w:bottom w:val="none" w:sz="0" w:space="0" w:color="auto"/>
        <w:right w:val="none" w:sz="0" w:space="0" w:color="auto"/>
      </w:divBdr>
    </w:div>
    <w:div w:id="999848072">
      <w:bodyDiv w:val="1"/>
      <w:marLeft w:val="0"/>
      <w:marRight w:val="0"/>
      <w:marTop w:val="0"/>
      <w:marBottom w:val="0"/>
      <w:divBdr>
        <w:top w:val="none" w:sz="0" w:space="0" w:color="auto"/>
        <w:left w:val="none" w:sz="0" w:space="0" w:color="auto"/>
        <w:bottom w:val="none" w:sz="0" w:space="0" w:color="auto"/>
        <w:right w:val="none" w:sz="0" w:space="0" w:color="auto"/>
      </w:divBdr>
    </w:div>
    <w:div w:id="1083453224">
      <w:bodyDiv w:val="1"/>
      <w:marLeft w:val="0"/>
      <w:marRight w:val="0"/>
      <w:marTop w:val="0"/>
      <w:marBottom w:val="0"/>
      <w:divBdr>
        <w:top w:val="none" w:sz="0" w:space="0" w:color="auto"/>
        <w:left w:val="none" w:sz="0" w:space="0" w:color="auto"/>
        <w:bottom w:val="none" w:sz="0" w:space="0" w:color="auto"/>
        <w:right w:val="none" w:sz="0" w:space="0" w:color="auto"/>
      </w:divBdr>
    </w:div>
    <w:div w:id="1124468360">
      <w:bodyDiv w:val="1"/>
      <w:marLeft w:val="0"/>
      <w:marRight w:val="0"/>
      <w:marTop w:val="0"/>
      <w:marBottom w:val="0"/>
      <w:divBdr>
        <w:top w:val="none" w:sz="0" w:space="0" w:color="auto"/>
        <w:left w:val="none" w:sz="0" w:space="0" w:color="auto"/>
        <w:bottom w:val="none" w:sz="0" w:space="0" w:color="auto"/>
        <w:right w:val="none" w:sz="0" w:space="0" w:color="auto"/>
      </w:divBdr>
    </w:div>
    <w:div w:id="1164317512">
      <w:bodyDiv w:val="1"/>
      <w:marLeft w:val="0"/>
      <w:marRight w:val="0"/>
      <w:marTop w:val="0"/>
      <w:marBottom w:val="0"/>
      <w:divBdr>
        <w:top w:val="none" w:sz="0" w:space="0" w:color="auto"/>
        <w:left w:val="none" w:sz="0" w:space="0" w:color="auto"/>
        <w:bottom w:val="none" w:sz="0" w:space="0" w:color="auto"/>
        <w:right w:val="none" w:sz="0" w:space="0" w:color="auto"/>
      </w:divBdr>
    </w:div>
    <w:div w:id="1320622004">
      <w:bodyDiv w:val="1"/>
      <w:marLeft w:val="0"/>
      <w:marRight w:val="0"/>
      <w:marTop w:val="0"/>
      <w:marBottom w:val="0"/>
      <w:divBdr>
        <w:top w:val="none" w:sz="0" w:space="0" w:color="auto"/>
        <w:left w:val="none" w:sz="0" w:space="0" w:color="auto"/>
        <w:bottom w:val="none" w:sz="0" w:space="0" w:color="auto"/>
        <w:right w:val="none" w:sz="0" w:space="0" w:color="auto"/>
      </w:divBdr>
      <w:divsChild>
        <w:div w:id="313224268">
          <w:marLeft w:val="0"/>
          <w:marRight w:val="0"/>
          <w:marTop w:val="0"/>
          <w:marBottom w:val="0"/>
          <w:divBdr>
            <w:top w:val="none" w:sz="0" w:space="0" w:color="auto"/>
            <w:left w:val="none" w:sz="0" w:space="0" w:color="auto"/>
            <w:bottom w:val="none" w:sz="0" w:space="0" w:color="auto"/>
            <w:right w:val="none" w:sz="0" w:space="0" w:color="auto"/>
          </w:divBdr>
          <w:divsChild>
            <w:div w:id="9191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1954">
      <w:bodyDiv w:val="1"/>
      <w:marLeft w:val="0"/>
      <w:marRight w:val="0"/>
      <w:marTop w:val="0"/>
      <w:marBottom w:val="0"/>
      <w:divBdr>
        <w:top w:val="none" w:sz="0" w:space="0" w:color="auto"/>
        <w:left w:val="none" w:sz="0" w:space="0" w:color="auto"/>
        <w:bottom w:val="none" w:sz="0" w:space="0" w:color="auto"/>
        <w:right w:val="none" w:sz="0" w:space="0" w:color="auto"/>
      </w:divBdr>
    </w:div>
    <w:div w:id="1667661111">
      <w:bodyDiv w:val="1"/>
      <w:marLeft w:val="0"/>
      <w:marRight w:val="0"/>
      <w:marTop w:val="0"/>
      <w:marBottom w:val="0"/>
      <w:divBdr>
        <w:top w:val="none" w:sz="0" w:space="0" w:color="auto"/>
        <w:left w:val="none" w:sz="0" w:space="0" w:color="auto"/>
        <w:bottom w:val="none" w:sz="0" w:space="0" w:color="auto"/>
        <w:right w:val="none" w:sz="0" w:space="0" w:color="auto"/>
      </w:divBdr>
    </w:div>
    <w:div w:id="1945845179">
      <w:bodyDiv w:val="1"/>
      <w:marLeft w:val="0"/>
      <w:marRight w:val="0"/>
      <w:marTop w:val="0"/>
      <w:marBottom w:val="0"/>
      <w:divBdr>
        <w:top w:val="none" w:sz="0" w:space="0" w:color="auto"/>
        <w:left w:val="none" w:sz="0" w:space="0" w:color="auto"/>
        <w:bottom w:val="none" w:sz="0" w:space="0" w:color="auto"/>
        <w:right w:val="none" w:sz="0" w:space="0" w:color="auto"/>
      </w:divBdr>
    </w:div>
    <w:div w:id="196981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aws.amazon.com/AWSEC2/latest/UserGuide/EC2_Get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7</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Agarwal</dc:creator>
  <cp:keywords/>
  <dc:description/>
  <cp:lastModifiedBy>Ayush Varshney A</cp:lastModifiedBy>
  <cp:revision>11</cp:revision>
  <dcterms:created xsi:type="dcterms:W3CDTF">2017-01-26T15:23:00Z</dcterms:created>
  <dcterms:modified xsi:type="dcterms:W3CDTF">2020-09-12T15:13:00Z</dcterms:modified>
</cp:coreProperties>
</file>