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B0A6" w14:textId="77777777" w:rsidR="006B44D6" w:rsidRDefault="006B44D6" w:rsidP="006B44D6">
      <w:pPr>
        <w:jc w:val="center"/>
      </w:pPr>
      <w:bookmarkStart w:id="0" w:name="_Hlk120137963"/>
      <w:bookmarkEnd w:id="0"/>
      <w:r>
        <w:t>Министерство науки и высшего образования Российской Федерации</w:t>
      </w:r>
    </w:p>
    <w:p w14:paraId="2FA08AFA" w14:textId="77777777" w:rsidR="006B44D6" w:rsidRDefault="006B44D6" w:rsidP="006B44D6">
      <w:pPr>
        <w:jc w:val="center"/>
      </w:pPr>
      <w:r>
        <w:t>Федеральное государственное бюджетное образовательное учреждение высшего</w:t>
      </w:r>
      <w:r>
        <w:br/>
        <w:t>образования</w:t>
      </w:r>
    </w:p>
    <w:p w14:paraId="3D0054EA" w14:textId="77777777" w:rsidR="006B44D6" w:rsidRDefault="006B44D6" w:rsidP="006B44D6">
      <w:pPr>
        <w:jc w:val="center"/>
      </w:pPr>
      <w:r>
        <w:t>«Ивановский государственный энергетический университет им. В. И. Ленина»</w:t>
      </w:r>
    </w:p>
    <w:p w14:paraId="50C66268" w14:textId="77777777" w:rsidR="006B44D6" w:rsidRDefault="006B44D6" w:rsidP="006B44D6">
      <w:pPr>
        <w:jc w:val="center"/>
      </w:pPr>
      <w:r>
        <w:t>Кафедра программного обеспечения компьютерных систем</w:t>
      </w:r>
    </w:p>
    <w:p w14:paraId="65BA21F8" w14:textId="77777777" w:rsidR="006B44D6" w:rsidRDefault="006B44D6" w:rsidP="006B44D6">
      <w:pPr>
        <w:jc w:val="center"/>
      </w:pPr>
    </w:p>
    <w:p w14:paraId="30B62067" w14:textId="77777777" w:rsidR="006B44D6" w:rsidRPr="008519C5" w:rsidRDefault="006B44D6" w:rsidP="006B44D6">
      <w:pPr>
        <w:jc w:val="center"/>
      </w:pPr>
    </w:p>
    <w:p w14:paraId="5605EC2E" w14:textId="77777777" w:rsidR="006B44D6" w:rsidRPr="0015563A" w:rsidRDefault="006B44D6" w:rsidP="006B44D6">
      <w:pPr>
        <w:jc w:val="center"/>
      </w:pPr>
    </w:p>
    <w:p w14:paraId="3C42759B" w14:textId="77777777" w:rsidR="006B44D6" w:rsidRPr="0015563A" w:rsidRDefault="006B44D6" w:rsidP="006B44D6">
      <w:pPr>
        <w:jc w:val="center"/>
      </w:pPr>
    </w:p>
    <w:p w14:paraId="5CA68D6E" w14:textId="77777777" w:rsidR="006B44D6" w:rsidRPr="0015563A" w:rsidRDefault="006B44D6" w:rsidP="006B44D6">
      <w:pPr>
        <w:jc w:val="center"/>
      </w:pPr>
    </w:p>
    <w:p w14:paraId="7C8C91CB" w14:textId="77777777" w:rsidR="006B44D6" w:rsidRPr="0015563A" w:rsidRDefault="006B44D6" w:rsidP="006B44D6">
      <w:pPr>
        <w:jc w:val="center"/>
      </w:pPr>
    </w:p>
    <w:p w14:paraId="37C21AF9" w14:textId="77777777" w:rsidR="006B44D6" w:rsidRPr="0015563A" w:rsidRDefault="006B44D6" w:rsidP="006B44D6">
      <w:pPr>
        <w:jc w:val="center"/>
      </w:pPr>
    </w:p>
    <w:p w14:paraId="2C91909C" w14:textId="77777777" w:rsidR="006B44D6" w:rsidRDefault="006B44D6" w:rsidP="006B44D6">
      <w:pPr>
        <w:jc w:val="center"/>
      </w:pPr>
    </w:p>
    <w:p w14:paraId="67657574" w14:textId="77777777" w:rsidR="006B44D6" w:rsidRDefault="006B44D6" w:rsidP="006B44D6">
      <w:pPr>
        <w:jc w:val="center"/>
      </w:pPr>
    </w:p>
    <w:p w14:paraId="3A57D99A" w14:textId="77777777" w:rsidR="006B44D6" w:rsidRDefault="006B44D6" w:rsidP="006B44D6">
      <w:pPr>
        <w:jc w:val="center"/>
      </w:pPr>
    </w:p>
    <w:p w14:paraId="5743C974" w14:textId="77777777" w:rsidR="006B44D6" w:rsidRDefault="006B44D6" w:rsidP="006B44D6">
      <w:pPr>
        <w:jc w:val="center"/>
      </w:pPr>
    </w:p>
    <w:p w14:paraId="5E943F2E" w14:textId="77777777" w:rsidR="006B44D6" w:rsidRPr="0040317C" w:rsidRDefault="006B44D6" w:rsidP="006B44D6">
      <w:pPr>
        <w:jc w:val="center"/>
      </w:pPr>
    </w:p>
    <w:p w14:paraId="7848B1F5" w14:textId="77777777" w:rsidR="006B44D6" w:rsidRPr="0040317C" w:rsidRDefault="006B44D6" w:rsidP="006B44D6">
      <w:pPr>
        <w:jc w:val="center"/>
      </w:pPr>
    </w:p>
    <w:p w14:paraId="17DFF393" w14:textId="77777777" w:rsidR="006B44D6" w:rsidRPr="0015563A" w:rsidRDefault="006B44D6" w:rsidP="006B44D6">
      <w:pPr>
        <w:jc w:val="center"/>
        <w:rPr>
          <w:sz w:val="28"/>
        </w:rPr>
      </w:pPr>
    </w:p>
    <w:p w14:paraId="059013B7" w14:textId="77777777" w:rsidR="006B44D6" w:rsidRDefault="006B44D6" w:rsidP="006B44D6">
      <w:pPr>
        <w:jc w:val="center"/>
        <w:rPr>
          <w:b/>
        </w:rPr>
      </w:pPr>
      <w:r w:rsidRPr="00F458A5">
        <w:rPr>
          <w:b/>
        </w:rPr>
        <w:t>ОТЧЕТ</w:t>
      </w:r>
    </w:p>
    <w:p w14:paraId="035107A2" w14:textId="6AEB1CF8" w:rsidR="006B44D6" w:rsidRPr="00720628" w:rsidRDefault="006B44D6" w:rsidP="006B44D6">
      <w:pPr>
        <w:jc w:val="center"/>
        <w:rPr>
          <w:b/>
        </w:rPr>
      </w:pPr>
      <w:r>
        <w:rPr>
          <w:b/>
        </w:rPr>
        <w:t xml:space="preserve">ПО ЛАБОРАТОРНОЙ РАБОТЕ </w:t>
      </w:r>
      <w:r w:rsidR="00720628" w:rsidRPr="00720628">
        <w:rPr>
          <w:b/>
        </w:rPr>
        <w:t>2</w:t>
      </w:r>
    </w:p>
    <w:p w14:paraId="569E9583" w14:textId="77777777" w:rsidR="006B44D6" w:rsidRDefault="006B44D6" w:rsidP="006B44D6">
      <w:pPr>
        <w:jc w:val="center"/>
        <w:rPr>
          <w:b/>
        </w:rPr>
      </w:pPr>
      <w:r>
        <w:rPr>
          <w:b/>
        </w:rPr>
        <w:t>на тему:</w:t>
      </w:r>
    </w:p>
    <w:p w14:paraId="1CDA9D42" w14:textId="77777777" w:rsidR="006B44D6" w:rsidRPr="00F458A5" w:rsidRDefault="006B44D6" w:rsidP="006B44D6">
      <w:pPr>
        <w:jc w:val="center"/>
        <w:rPr>
          <w:b/>
        </w:rPr>
      </w:pPr>
      <w:r>
        <w:rPr>
          <w:b/>
        </w:rPr>
        <w:t>«Интернет-магазин»</w:t>
      </w:r>
    </w:p>
    <w:p w14:paraId="09CFAF38" w14:textId="77777777" w:rsidR="006B44D6" w:rsidRPr="00F458A5" w:rsidRDefault="006B44D6" w:rsidP="006B44D6">
      <w:pPr>
        <w:jc w:val="center"/>
        <w:rPr>
          <w:b/>
        </w:rPr>
      </w:pPr>
      <w:r>
        <w:rPr>
          <w:b/>
        </w:rPr>
        <w:t>по дисциплине:</w:t>
      </w:r>
    </w:p>
    <w:p w14:paraId="7F819A55" w14:textId="2CCDB170" w:rsidR="006B44D6" w:rsidRPr="0015563A" w:rsidRDefault="006B44D6" w:rsidP="006B44D6">
      <w:pPr>
        <w:jc w:val="center"/>
        <w:rPr>
          <w:sz w:val="28"/>
        </w:rPr>
      </w:pPr>
      <w:r>
        <w:rPr>
          <w:b/>
        </w:rPr>
        <w:t>Разработка мобильных приложений</w:t>
      </w:r>
    </w:p>
    <w:p w14:paraId="2A0AA86A" w14:textId="77777777" w:rsidR="006B44D6" w:rsidRPr="0015563A" w:rsidRDefault="006B44D6" w:rsidP="006B44D6">
      <w:pPr>
        <w:jc w:val="center"/>
        <w:rPr>
          <w:sz w:val="28"/>
        </w:rPr>
      </w:pPr>
    </w:p>
    <w:p w14:paraId="75EBB5F5" w14:textId="77777777" w:rsidR="006B44D6" w:rsidRPr="0015563A" w:rsidRDefault="006B44D6" w:rsidP="006B44D6">
      <w:pPr>
        <w:jc w:val="center"/>
        <w:rPr>
          <w:sz w:val="28"/>
        </w:rPr>
      </w:pPr>
    </w:p>
    <w:p w14:paraId="6EB074D5" w14:textId="77777777" w:rsidR="006B44D6" w:rsidRPr="0015563A" w:rsidRDefault="006B44D6" w:rsidP="006B44D6">
      <w:pPr>
        <w:jc w:val="center"/>
        <w:rPr>
          <w:sz w:val="28"/>
        </w:rPr>
      </w:pPr>
    </w:p>
    <w:p w14:paraId="027F00E6" w14:textId="77777777" w:rsidR="006B44D6" w:rsidRPr="0040317C" w:rsidRDefault="006B44D6" w:rsidP="006B44D6">
      <w:pPr>
        <w:jc w:val="center"/>
        <w:rPr>
          <w:sz w:val="28"/>
        </w:rPr>
      </w:pPr>
    </w:p>
    <w:p w14:paraId="5D523239" w14:textId="77777777" w:rsidR="006B44D6" w:rsidRPr="0040317C" w:rsidRDefault="006B44D6" w:rsidP="006B44D6">
      <w:pPr>
        <w:spacing w:line="360" w:lineRule="auto"/>
        <w:jc w:val="center"/>
        <w:rPr>
          <w:sz w:val="28"/>
        </w:rPr>
      </w:pPr>
    </w:p>
    <w:p w14:paraId="355D972B" w14:textId="77777777" w:rsidR="006B44D6" w:rsidRPr="00637009" w:rsidRDefault="006B44D6" w:rsidP="006B44D6">
      <w:pPr>
        <w:jc w:val="center"/>
        <w:rPr>
          <w:sz w:val="28"/>
        </w:rPr>
      </w:pPr>
    </w:p>
    <w:p w14:paraId="627D0AA9" w14:textId="77777777" w:rsidR="006B44D6" w:rsidRPr="00F458A5" w:rsidRDefault="006B44D6" w:rsidP="006B44D6">
      <w:pPr>
        <w:tabs>
          <w:tab w:val="left" w:leader="underscore" w:pos="6946"/>
        </w:tabs>
        <w:jc w:val="left"/>
      </w:pPr>
      <w:r w:rsidRPr="00F458A5">
        <w:t xml:space="preserve">Обучающийся: </w:t>
      </w:r>
    </w:p>
    <w:p w14:paraId="720EDE84" w14:textId="77777777" w:rsidR="006B44D6" w:rsidRPr="00F458A5" w:rsidRDefault="006B44D6" w:rsidP="006B44D6">
      <w:pPr>
        <w:tabs>
          <w:tab w:val="left" w:leader="underscore" w:pos="6946"/>
        </w:tabs>
        <w:jc w:val="left"/>
      </w:pPr>
      <w:r w:rsidRPr="00F458A5">
        <w:t xml:space="preserve">студент гр. </w:t>
      </w:r>
      <w:r>
        <w:t>3-42</w:t>
      </w:r>
      <w:r>
        <w:rPr>
          <w:sz w:val="28"/>
        </w:rPr>
        <w:t xml:space="preserve">                          _</w:t>
      </w:r>
      <w:r w:rsidRPr="006B44D6">
        <w:rPr>
          <w:sz w:val="28"/>
          <w:u w:val="single"/>
        </w:rPr>
        <w:t>____________</w:t>
      </w:r>
      <w:r>
        <w:rPr>
          <w:sz w:val="28"/>
        </w:rPr>
        <w:t xml:space="preserve">   </w:t>
      </w:r>
      <w:r>
        <w:t>Н.А. Шарабанов</w:t>
      </w:r>
    </w:p>
    <w:p w14:paraId="3F7B6816" w14:textId="77777777" w:rsidR="006B44D6" w:rsidRDefault="006B44D6" w:rsidP="006B44D6">
      <w:pPr>
        <w:tabs>
          <w:tab w:val="left" w:leader="underscore" w:pos="6946"/>
        </w:tabs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</w:t>
      </w:r>
      <w:r>
        <w:rPr>
          <w:sz w:val="16"/>
          <w:szCs w:val="16"/>
        </w:rPr>
        <w:t xml:space="preserve">                                               </w:t>
      </w:r>
      <w:r>
        <w:rPr>
          <w:i/>
          <w:sz w:val="16"/>
          <w:szCs w:val="16"/>
        </w:rPr>
        <w:t xml:space="preserve"> </w:t>
      </w:r>
      <w:r w:rsidRPr="00702ADF">
        <w:rPr>
          <w:i/>
          <w:sz w:val="16"/>
          <w:szCs w:val="16"/>
        </w:rPr>
        <w:t>(подпись)</w:t>
      </w:r>
    </w:p>
    <w:p w14:paraId="7C54F0D3" w14:textId="77777777" w:rsidR="006B44D6" w:rsidRPr="00045EAF" w:rsidRDefault="006B44D6" w:rsidP="006B44D6">
      <w:pPr>
        <w:tabs>
          <w:tab w:val="left" w:leader="underscore" w:pos="6946"/>
        </w:tabs>
        <w:jc w:val="left"/>
        <w:rPr>
          <w:i/>
          <w:sz w:val="20"/>
          <w:szCs w:val="16"/>
        </w:rPr>
      </w:pPr>
    </w:p>
    <w:p w14:paraId="61A7D0E0" w14:textId="77777777" w:rsidR="006B44D6" w:rsidRPr="00F458A5" w:rsidRDefault="006B44D6" w:rsidP="006B44D6">
      <w:pPr>
        <w:tabs>
          <w:tab w:val="left" w:leader="underscore" w:pos="6946"/>
        </w:tabs>
        <w:spacing w:before="120"/>
        <w:jc w:val="left"/>
      </w:pPr>
      <w:r w:rsidRPr="00F458A5">
        <w:t>Руководитель от университета:</w:t>
      </w:r>
    </w:p>
    <w:p w14:paraId="7E0515E3" w14:textId="18FC8CD1" w:rsidR="006B44D6" w:rsidRPr="00EA22FE" w:rsidRDefault="006B44D6" w:rsidP="006B44D6">
      <w:pPr>
        <w:tabs>
          <w:tab w:val="left" w:leader="underscore" w:pos="6946"/>
        </w:tabs>
        <w:jc w:val="left"/>
        <w:rPr>
          <w:sz w:val="28"/>
        </w:rPr>
      </w:pPr>
      <w:r>
        <w:t xml:space="preserve">                                                            ______________   М.Д. Малафеев</w:t>
      </w:r>
    </w:p>
    <w:p w14:paraId="2425909D" w14:textId="77777777" w:rsidR="006B44D6" w:rsidRPr="00702ADF" w:rsidRDefault="006B44D6" w:rsidP="006B44D6">
      <w:pPr>
        <w:tabs>
          <w:tab w:val="left" w:leader="underscore" w:pos="6946"/>
        </w:tabs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</w:t>
      </w:r>
      <w:r w:rsidRPr="00702ADF">
        <w:rPr>
          <w:i/>
          <w:sz w:val="16"/>
          <w:szCs w:val="16"/>
        </w:rPr>
        <w:t>(подпись)</w:t>
      </w:r>
    </w:p>
    <w:p w14:paraId="5029A748" w14:textId="77777777" w:rsidR="006B44D6" w:rsidRPr="00045EAF" w:rsidRDefault="006B44D6" w:rsidP="006B44D6">
      <w:pPr>
        <w:tabs>
          <w:tab w:val="left" w:leader="underscore" w:pos="6946"/>
        </w:tabs>
        <w:jc w:val="left"/>
        <w:rPr>
          <w:i/>
          <w:szCs w:val="16"/>
        </w:rPr>
      </w:pPr>
      <w:r>
        <w:rPr>
          <w:i/>
          <w:sz w:val="16"/>
          <w:szCs w:val="16"/>
        </w:rPr>
        <w:t xml:space="preserve">                                 </w:t>
      </w:r>
    </w:p>
    <w:p w14:paraId="69036399" w14:textId="77777777" w:rsidR="006B44D6" w:rsidRPr="00637009" w:rsidRDefault="006B44D6" w:rsidP="006B44D6">
      <w:pPr>
        <w:tabs>
          <w:tab w:val="left" w:leader="underscore" w:pos="6946"/>
        </w:tabs>
        <w:jc w:val="left"/>
        <w:rPr>
          <w:sz w:val="28"/>
        </w:rPr>
      </w:pPr>
      <w:r w:rsidRPr="00F458A5">
        <w:t>Оценка:</w:t>
      </w:r>
      <w:r>
        <w:rPr>
          <w:sz w:val="28"/>
        </w:rPr>
        <w:t xml:space="preserve">  _</w:t>
      </w:r>
      <w:r w:rsidRPr="006B44D6">
        <w:rPr>
          <w:sz w:val="28"/>
          <w:u w:val="single"/>
        </w:rPr>
        <w:t>__________________</w:t>
      </w:r>
      <w:r>
        <w:rPr>
          <w:sz w:val="28"/>
        </w:rPr>
        <w:t>__</w:t>
      </w:r>
    </w:p>
    <w:p w14:paraId="4210DABF" w14:textId="77777777" w:rsidR="006B44D6" w:rsidRPr="00702ADF" w:rsidRDefault="006B44D6" w:rsidP="006B44D6">
      <w:pPr>
        <w:tabs>
          <w:tab w:val="left" w:leader="underscore" w:pos="6946"/>
        </w:tabs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</w:t>
      </w:r>
      <w:r w:rsidRPr="00702ADF">
        <w:rPr>
          <w:i/>
          <w:sz w:val="16"/>
          <w:szCs w:val="16"/>
        </w:rPr>
        <w:t>(</w:t>
      </w:r>
      <w:r>
        <w:rPr>
          <w:i/>
          <w:sz w:val="16"/>
          <w:szCs w:val="16"/>
        </w:rPr>
        <w:t>оценка промежуточной аттестации)</w:t>
      </w:r>
    </w:p>
    <w:p w14:paraId="1BA49606" w14:textId="77777777" w:rsidR="006B44D6" w:rsidRDefault="006B44D6" w:rsidP="006B44D6">
      <w:pPr>
        <w:jc w:val="center"/>
      </w:pPr>
    </w:p>
    <w:p w14:paraId="141C2658" w14:textId="77777777" w:rsidR="006B44D6" w:rsidRPr="0015563A" w:rsidRDefault="006B44D6" w:rsidP="006B44D6">
      <w:pPr>
        <w:jc w:val="center"/>
      </w:pPr>
    </w:p>
    <w:p w14:paraId="16F7C05C" w14:textId="77777777" w:rsidR="006B44D6" w:rsidRPr="0015563A" w:rsidRDefault="006B44D6" w:rsidP="006B44D6">
      <w:pPr>
        <w:jc w:val="center"/>
      </w:pPr>
    </w:p>
    <w:p w14:paraId="399B3A5A" w14:textId="77777777" w:rsidR="006B44D6" w:rsidRDefault="006B44D6" w:rsidP="006B44D6">
      <w:pPr>
        <w:jc w:val="center"/>
      </w:pPr>
    </w:p>
    <w:p w14:paraId="131A59A0" w14:textId="77777777" w:rsidR="006B44D6" w:rsidRDefault="006B44D6" w:rsidP="006B44D6">
      <w:pPr>
        <w:jc w:val="center"/>
      </w:pPr>
    </w:p>
    <w:p w14:paraId="74ED1B2D" w14:textId="77777777" w:rsidR="006B44D6" w:rsidRDefault="006B44D6" w:rsidP="006B44D6">
      <w:pPr>
        <w:jc w:val="center"/>
      </w:pPr>
    </w:p>
    <w:p w14:paraId="47387533" w14:textId="77777777" w:rsidR="006B44D6" w:rsidRDefault="006B44D6" w:rsidP="006B44D6">
      <w:pPr>
        <w:jc w:val="center"/>
      </w:pPr>
    </w:p>
    <w:p w14:paraId="5BF4F613" w14:textId="77777777" w:rsidR="006B44D6" w:rsidRPr="0015563A" w:rsidRDefault="006B44D6" w:rsidP="006B44D6">
      <w:pPr>
        <w:jc w:val="center"/>
      </w:pPr>
    </w:p>
    <w:p w14:paraId="5F911ADB" w14:textId="77777777" w:rsidR="006B44D6" w:rsidRPr="00637009" w:rsidRDefault="006B44D6" w:rsidP="006B44D6">
      <w:pPr>
        <w:jc w:val="center"/>
      </w:pPr>
    </w:p>
    <w:p w14:paraId="5CC0293C" w14:textId="77777777" w:rsidR="006B44D6" w:rsidRPr="001F4E4A" w:rsidRDefault="006B44D6" w:rsidP="006B44D6">
      <w:pPr>
        <w:jc w:val="center"/>
      </w:pPr>
      <w:r w:rsidRPr="00F458A5">
        <w:t>Иваново 2022</w:t>
      </w:r>
    </w:p>
    <w:p w14:paraId="24D7159F" w14:textId="1ED3CFC7" w:rsidR="009A330C" w:rsidRDefault="009A330C" w:rsidP="00720628">
      <w:pPr>
        <w:spacing w:after="24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 xml:space="preserve">Разбиение на </w:t>
      </w:r>
      <w:r>
        <w:rPr>
          <w:b/>
          <w:bCs/>
          <w:sz w:val="32"/>
          <w:szCs w:val="32"/>
          <w:lang w:val="en-US"/>
        </w:rPr>
        <w:t>View</w:t>
      </w:r>
      <w:r w:rsidRPr="009A330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и </w:t>
      </w:r>
      <w:proofErr w:type="spellStart"/>
      <w:r>
        <w:rPr>
          <w:b/>
          <w:bCs/>
          <w:sz w:val="32"/>
          <w:szCs w:val="32"/>
          <w:lang w:val="en-US"/>
        </w:rPr>
        <w:t>ViewModel</w:t>
      </w:r>
      <w:proofErr w:type="spellEnd"/>
    </w:p>
    <w:p w14:paraId="53075ADC" w14:textId="416FBC84" w:rsidR="009A330C" w:rsidRDefault="009A330C" w:rsidP="00720628">
      <w:pPr>
        <w:spacing w:after="240"/>
        <w:jc w:val="center"/>
        <w:rPr>
          <w:b/>
          <w:bCs/>
          <w:sz w:val="32"/>
          <w:szCs w:val="32"/>
        </w:rPr>
      </w:pPr>
      <w:r w:rsidRPr="009A330C">
        <w:rPr>
          <w:b/>
          <w:bCs/>
          <w:sz w:val="32"/>
          <w:szCs w:val="32"/>
        </w:rPr>
        <w:drawing>
          <wp:inline distT="0" distB="0" distL="0" distR="0" wp14:anchorId="769FE15A" wp14:editId="6E952BE2">
            <wp:extent cx="2194750" cy="2560542"/>
            <wp:effectExtent l="0" t="0" r="0" b="0"/>
            <wp:docPr id="1506154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54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76FA" w14:textId="01E8E257" w:rsidR="009A330C" w:rsidRPr="00447CD3" w:rsidRDefault="009A330C" w:rsidP="00720628">
      <w:pPr>
        <w:spacing w:after="240"/>
        <w:jc w:val="center"/>
        <w:rPr>
          <w:sz w:val="22"/>
          <w:szCs w:val="22"/>
        </w:rPr>
      </w:pPr>
      <w:r w:rsidRPr="00447CD3">
        <w:rPr>
          <w:sz w:val="22"/>
          <w:szCs w:val="22"/>
        </w:rPr>
        <w:t>Рис.1 – Разработка окон</w:t>
      </w:r>
    </w:p>
    <w:p w14:paraId="52A6ACBE" w14:textId="56CEC04F" w:rsidR="009A330C" w:rsidRDefault="009A330C" w:rsidP="009A330C">
      <w:pPr>
        <w:spacing w:after="240"/>
        <w:rPr>
          <w:sz w:val="28"/>
          <w:szCs w:val="28"/>
        </w:rPr>
      </w:pPr>
      <w:r>
        <w:rPr>
          <w:sz w:val="28"/>
          <w:szCs w:val="28"/>
        </w:rPr>
        <w:t>Были созданы следующие окна</w:t>
      </w:r>
      <w:r w:rsidRPr="009A330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Главное окно, окно главного контента, окно контента товара, окно контента профиля, окно контента всех каталога. </w:t>
      </w:r>
    </w:p>
    <w:p w14:paraId="2DA0DE04" w14:textId="317296E8" w:rsidR="009A330C" w:rsidRPr="009A330C" w:rsidRDefault="009A330C" w:rsidP="009A330C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Для каждого окна были созданы соответствующие </w:t>
      </w:r>
      <w:proofErr w:type="spellStart"/>
      <w:r>
        <w:rPr>
          <w:sz w:val="28"/>
          <w:szCs w:val="28"/>
          <w:lang w:val="en-US"/>
        </w:rPr>
        <w:t>ViewModels</w:t>
      </w:r>
      <w:proofErr w:type="spellEnd"/>
      <w:r w:rsidRPr="009A330C">
        <w:rPr>
          <w:sz w:val="28"/>
          <w:szCs w:val="28"/>
        </w:rPr>
        <w:t>.</w:t>
      </w:r>
    </w:p>
    <w:p w14:paraId="76F36A22" w14:textId="1960778D" w:rsidR="00057076" w:rsidRDefault="00720628" w:rsidP="00720628">
      <w:pPr>
        <w:spacing w:after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Реализация окон</w:t>
      </w:r>
    </w:p>
    <w:p w14:paraId="2DBA3E40" w14:textId="730B560B" w:rsidR="00720628" w:rsidRDefault="00720628" w:rsidP="00720628">
      <w:pPr>
        <w:spacing w:after="240"/>
        <w:jc w:val="center"/>
        <w:rPr>
          <w:sz w:val="28"/>
          <w:szCs w:val="28"/>
        </w:rPr>
      </w:pPr>
      <w:r w:rsidRPr="00720628">
        <w:rPr>
          <w:sz w:val="28"/>
          <w:szCs w:val="28"/>
        </w:rPr>
        <w:lastRenderedPageBreak/>
        <w:drawing>
          <wp:inline distT="0" distB="0" distL="0" distR="0" wp14:anchorId="14F0CD46" wp14:editId="74FFB1D8">
            <wp:extent cx="3688400" cy="6134632"/>
            <wp:effectExtent l="0" t="0" r="7620" b="0"/>
            <wp:docPr id="61451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13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1470" w14:textId="7B5CC1B4" w:rsidR="00720628" w:rsidRPr="00447CD3" w:rsidRDefault="00720628" w:rsidP="00720628">
      <w:pPr>
        <w:spacing w:after="240"/>
        <w:jc w:val="center"/>
        <w:rPr>
          <w:sz w:val="22"/>
          <w:szCs w:val="22"/>
        </w:rPr>
      </w:pPr>
      <w:r w:rsidRPr="00447CD3">
        <w:rPr>
          <w:sz w:val="22"/>
          <w:szCs w:val="22"/>
        </w:rPr>
        <w:t xml:space="preserve">Рис. </w:t>
      </w:r>
      <w:r w:rsidR="009A330C" w:rsidRPr="00447CD3">
        <w:rPr>
          <w:sz w:val="22"/>
          <w:szCs w:val="22"/>
        </w:rPr>
        <w:t>2</w:t>
      </w:r>
      <w:r w:rsidRPr="00447CD3">
        <w:rPr>
          <w:sz w:val="22"/>
          <w:szCs w:val="22"/>
        </w:rPr>
        <w:t xml:space="preserve"> – Реализация главного окна</w:t>
      </w:r>
    </w:p>
    <w:p w14:paraId="093D847A" w14:textId="228EDB2E" w:rsidR="00720628" w:rsidRPr="00720628" w:rsidRDefault="00720628" w:rsidP="00720628">
      <w:pPr>
        <w:spacing w:after="240"/>
        <w:rPr>
          <w:sz w:val="28"/>
          <w:szCs w:val="28"/>
        </w:rPr>
      </w:pPr>
      <w:r w:rsidRPr="00720628">
        <w:rPr>
          <w:sz w:val="28"/>
          <w:szCs w:val="28"/>
        </w:rPr>
        <w:t xml:space="preserve">В главном окне размечены меню с логотипом и поиском, и меню переключение разделов. Сам контент изменяемый и изменяется с помощью </w:t>
      </w:r>
      <w:r w:rsidRPr="00720628">
        <w:rPr>
          <w:sz w:val="28"/>
          <w:szCs w:val="28"/>
          <w:lang w:val="en-US"/>
        </w:rPr>
        <w:t>Router</w:t>
      </w:r>
      <w:r w:rsidRPr="00720628">
        <w:rPr>
          <w:sz w:val="28"/>
          <w:szCs w:val="28"/>
        </w:rPr>
        <w:t xml:space="preserve"> в соответствии с документацией (</w:t>
      </w:r>
      <w:r w:rsidRPr="00720628">
        <w:rPr>
          <w:sz w:val="28"/>
          <w:szCs w:val="28"/>
        </w:rPr>
        <w:t>https://docs.avaloniaui.net/docs/next/concepts/reactiveui/routing#routing-example</w:t>
      </w:r>
      <w:r w:rsidRPr="00720628">
        <w:rPr>
          <w:sz w:val="28"/>
          <w:szCs w:val="28"/>
        </w:rPr>
        <w:t xml:space="preserve">): </w:t>
      </w:r>
    </w:p>
    <w:p w14:paraId="40D79863" w14:textId="77777777" w:rsidR="00720628" w:rsidRPr="00720628" w:rsidRDefault="00720628" w:rsidP="0072062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206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ScrollViewer</w:t>
      </w:r>
      <w:proofErr w:type="spellEnd"/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2062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20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</w:t>
      </w:r>
      <w:r w:rsidRPr="00720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2062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20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20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9FDEAE1" w14:textId="77777777" w:rsidR="00720628" w:rsidRPr="00720628" w:rsidRDefault="00720628" w:rsidP="0072062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&lt;!--</w:t>
      </w:r>
      <w:r w:rsidRPr="007206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2062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Место</w:t>
      </w:r>
      <w:r w:rsidRPr="007206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2062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7206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2062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динамического</w:t>
      </w:r>
      <w:r w:rsidRPr="007206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2062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содержимого</w:t>
      </w:r>
      <w:r w:rsidRPr="007206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--&gt;</w:t>
      </w:r>
    </w:p>
    <w:p w14:paraId="0D287635" w14:textId="77777777" w:rsidR="00720628" w:rsidRPr="00720628" w:rsidRDefault="00720628" w:rsidP="0072062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206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rxui:RoutedViewHost</w:t>
      </w:r>
      <w:proofErr w:type="spellEnd"/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2062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20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</w:t>
      </w:r>
      <w:r w:rsidRPr="00720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2062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Router</w:t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20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{Binding Router}</w:t>
      </w:r>
      <w:r w:rsidRPr="007206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44B9922" w14:textId="77777777" w:rsidR="00720628" w:rsidRPr="00720628" w:rsidRDefault="00720628" w:rsidP="0072062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206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rxui:RoutedViewHost.ViewLocator</w:t>
      </w:r>
      <w:proofErr w:type="spellEnd"/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33E8AF0" w14:textId="77777777" w:rsidR="00720628" w:rsidRPr="00720628" w:rsidRDefault="00720628" w:rsidP="0072062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&lt;!--</w:t>
      </w:r>
      <w:r w:rsidRPr="007206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See </w:t>
      </w:r>
      <w:proofErr w:type="spellStart"/>
      <w:r w:rsidRPr="007206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AppViewLocator.cs</w:t>
      </w:r>
      <w:proofErr w:type="spellEnd"/>
      <w:r w:rsidRPr="007206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section below </w:t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--&gt;</w:t>
      </w:r>
    </w:p>
    <w:p w14:paraId="5164EE01" w14:textId="77777777" w:rsidR="00720628" w:rsidRPr="00720628" w:rsidRDefault="00720628" w:rsidP="0072062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206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app:AppViewLocator</w:t>
      </w:r>
      <w:proofErr w:type="spellEnd"/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/&gt;</w:t>
      </w:r>
    </w:p>
    <w:p w14:paraId="280B8DE2" w14:textId="77777777" w:rsidR="00720628" w:rsidRPr="00720628" w:rsidRDefault="00720628" w:rsidP="0072062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proofErr w:type="spellStart"/>
      <w:r w:rsidRPr="007206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rxui:RoutedViewHost.ViewLocator</w:t>
      </w:r>
      <w:proofErr w:type="spellEnd"/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E4ED1B2" w14:textId="77777777" w:rsidR="00720628" w:rsidRPr="00720628" w:rsidRDefault="00720628" w:rsidP="0072062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7206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rxui:RoutedViewHost</w:t>
      </w:r>
      <w:proofErr w:type="spellEnd"/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EE1C04E" w14:textId="10CF7528" w:rsidR="00720628" w:rsidRDefault="00720628" w:rsidP="00720628">
      <w:pPr>
        <w:spacing w:after="24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7206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ScrollViewer</w:t>
      </w:r>
      <w:proofErr w:type="spellEnd"/>
      <w:r w:rsidRPr="0072062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4649092" w14:textId="535878C9" w:rsidR="00720628" w:rsidRPr="009A330C" w:rsidRDefault="009A330C" w:rsidP="00720628">
      <w:pPr>
        <w:spacing w:after="240"/>
        <w:rPr>
          <w:sz w:val="28"/>
          <w:szCs w:val="28"/>
        </w:rPr>
      </w:pPr>
      <w:r w:rsidRPr="009A330C">
        <w:rPr>
          <w:sz w:val="28"/>
          <w:szCs w:val="28"/>
        </w:rPr>
        <w:lastRenderedPageBreak/>
        <w:t xml:space="preserve">Сам </w:t>
      </w:r>
      <w:r w:rsidRPr="009A330C">
        <w:rPr>
          <w:sz w:val="28"/>
          <w:szCs w:val="28"/>
          <w:lang w:val="en-US"/>
        </w:rPr>
        <w:t>Router</w:t>
      </w:r>
      <w:r w:rsidRPr="009A330C">
        <w:rPr>
          <w:sz w:val="28"/>
          <w:szCs w:val="28"/>
        </w:rPr>
        <w:t xml:space="preserve"> находится в соответствующем </w:t>
      </w:r>
      <w:r w:rsidRPr="009A330C">
        <w:rPr>
          <w:sz w:val="28"/>
          <w:szCs w:val="28"/>
          <w:lang w:val="en-US"/>
        </w:rPr>
        <w:t>View</w:t>
      </w:r>
      <w:r w:rsidRPr="009A330C">
        <w:rPr>
          <w:sz w:val="28"/>
          <w:szCs w:val="28"/>
        </w:rPr>
        <w:t xml:space="preserve"> </w:t>
      </w:r>
      <w:r w:rsidRPr="009A330C">
        <w:rPr>
          <w:sz w:val="28"/>
          <w:szCs w:val="28"/>
          <w:lang w:val="en-US"/>
        </w:rPr>
        <w:t>model</w:t>
      </w:r>
      <w:r w:rsidRPr="009A330C">
        <w:rPr>
          <w:sz w:val="28"/>
          <w:szCs w:val="28"/>
        </w:rPr>
        <w:t>:</w:t>
      </w:r>
    </w:p>
    <w:p w14:paraId="13476F19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ReactiveObject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IScreen</w:t>
      </w:r>
      <w:proofErr w:type="spellEnd"/>
    </w:p>
    <w:p w14:paraId="367DCD0D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3043B1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The Router associated with this Screen.</w:t>
      </w:r>
    </w:p>
    <w:p w14:paraId="3DA19A38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Required by the </w:t>
      </w:r>
      <w:proofErr w:type="spellStart"/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IScreen</w:t>
      </w:r>
      <w:proofErr w:type="spellEnd"/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interface.</w:t>
      </w:r>
    </w:p>
    <w:p w14:paraId="7BA623AB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RoutingState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Router {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RoutingState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B34258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5011D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The command that navigates a user to first view model.</w:t>
      </w:r>
    </w:p>
    <w:p w14:paraId="5A087287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1E7957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ReactiveCommand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&lt;Unit,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IRoutableViewModel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NavigateToMain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921BF58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ReactiveCommand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&lt;Unit,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IRoutableViewModel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NavigateToProfile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EB66A68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ReactiveCommand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&lt;Unit,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IRoutableViewModel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NavigateToCatalog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1D1703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08920C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DD7CCE5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ADC54D1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AEB7C9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Manage the routing state. Use the </w:t>
      </w:r>
      <w:proofErr w:type="spellStart"/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Router.Navigate.Execute</w:t>
      </w:r>
      <w:proofErr w:type="spellEnd"/>
    </w:p>
    <w:p w14:paraId="46CD5630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command to navigate to different view models. </w:t>
      </w:r>
    </w:p>
    <w:p w14:paraId="4E7043CE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43E623E8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Note, that the </w:t>
      </w:r>
      <w:proofErr w:type="spellStart"/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Navigate.Execute</w:t>
      </w:r>
      <w:proofErr w:type="spellEnd"/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method accepts an instance </w:t>
      </w:r>
    </w:p>
    <w:p w14:paraId="6EFC4E99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of a view model, this allows you to pass parameters to </w:t>
      </w:r>
    </w:p>
    <w:p w14:paraId="6060432F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your view models, or to reuse existing view models.</w:t>
      </w:r>
    </w:p>
    <w:p w14:paraId="67FE48CC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213BBB70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927ECC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NavigateToMain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ReactiveCommand.CreateFromObservable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E171A0D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() =&gt;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Router.Navigate.Execute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MainContentViewModel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74F1235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);</w:t>
      </w:r>
    </w:p>
    <w:p w14:paraId="1F7A388C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NavigateToProfile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ReactiveCommand.CreateFromObservable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2ED81CAA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() =&gt;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Router.Navigate.Execute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ProfileContentViewModel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3D07C60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);</w:t>
      </w:r>
    </w:p>
    <w:p w14:paraId="604047D0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NavigateToCatalog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ReactiveCommand.CreateFromObservable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1D0FE7B5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() =&gt;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Router.Navigate.Execute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CatalogContentViewModel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638C8E0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);</w:t>
      </w:r>
    </w:p>
    <w:p w14:paraId="4B7EDCBE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E734AC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Router.Navigate.Execute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MainContentViewModel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CDC878C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348D044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14F6DE" w14:textId="69AD43DD" w:rsidR="009A330C" w:rsidRDefault="009A330C" w:rsidP="00720628">
      <w:pPr>
        <w:spacing w:after="240"/>
      </w:pPr>
    </w:p>
    <w:p w14:paraId="30121968" w14:textId="49A42595" w:rsidR="009A330C" w:rsidRPr="009A330C" w:rsidRDefault="009A330C" w:rsidP="00720628"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смене </w:t>
      </w:r>
      <w:r>
        <w:rPr>
          <w:sz w:val="28"/>
          <w:szCs w:val="28"/>
          <w:lang w:val="en-US"/>
        </w:rPr>
        <w:t>View</w:t>
      </w:r>
      <w:r w:rsidRPr="009A33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контекст окон будет меняться с помощью </w:t>
      </w:r>
      <w:proofErr w:type="spellStart"/>
      <w:r>
        <w:rPr>
          <w:sz w:val="28"/>
          <w:szCs w:val="28"/>
          <w:lang w:val="en-US"/>
        </w:rPr>
        <w:t>AppViewLocator</w:t>
      </w:r>
      <w:proofErr w:type="spellEnd"/>
      <w:r>
        <w:rPr>
          <w:sz w:val="28"/>
          <w:szCs w:val="28"/>
          <w:lang w:val="en-US"/>
        </w:rPr>
        <w:t>:</w:t>
      </w:r>
    </w:p>
    <w:p w14:paraId="36959619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IViewFor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ResolveView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A33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&gt;(T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=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</w:p>
    <w:p w14:paraId="23AC1F51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3A1EED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MainContentViewModel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mainPageViewModel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MainContentView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mainPageViewModel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</w:t>
      </w:r>
    </w:p>
    <w:p w14:paraId="59C11BEC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ProductContentViewModel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productPageViewModel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ProductContentView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productPageViewModel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</w:t>
      </w:r>
    </w:p>
    <w:p w14:paraId="605924EB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ProfileContentViewModel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profilePageViewModel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ProfileContentView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profilePageViewModel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</w:t>
      </w:r>
    </w:p>
    <w:p w14:paraId="56EA32B2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CatalogContentViewModel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catalogPageViewModel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CatalogContentView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catalogPageViewModel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</w:t>
      </w:r>
    </w:p>
    <w:p w14:paraId="71A7C302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... добавьте другие модели представлений и представления здесь ...</w:t>
      </w:r>
    </w:p>
    <w:p w14:paraId="4BF11697" w14:textId="77777777" w:rsidR="009A330C" w:rsidRPr="009A330C" w:rsidRDefault="009A330C" w:rsidP="009A330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viewModel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9A33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$"Could not find view for view model type 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viewModel.GetType</w:t>
      </w:r>
      <w:proofErr w:type="spellEnd"/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9A33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6C84060B" w14:textId="7AFC8A39" w:rsidR="009A330C" w:rsidRDefault="009A330C" w:rsidP="009A330C">
      <w:pPr>
        <w:spacing w:after="240"/>
        <w:rPr>
          <w:sz w:val="28"/>
          <w:szCs w:val="28"/>
          <w:lang w:val="en-US"/>
        </w:rPr>
      </w:pPr>
      <w:r w:rsidRPr="009A33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C607BB0" w14:textId="30A15C3D" w:rsidR="009A330C" w:rsidRPr="009A330C" w:rsidRDefault="009A330C" w:rsidP="009A330C">
      <w:pPr>
        <w:spacing w:after="240"/>
        <w:jc w:val="center"/>
        <w:rPr>
          <w:b/>
          <w:bCs/>
          <w:sz w:val="32"/>
          <w:szCs w:val="32"/>
        </w:rPr>
      </w:pPr>
      <w:r w:rsidRPr="009A330C">
        <w:rPr>
          <w:b/>
          <w:bCs/>
          <w:sz w:val="32"/>
          <w:szCs w:val="32"/>
        </w:rPr>
        <w:t>Создание дочерних окон</w:t>
      </w:r>
    </w:p>
    <w:p w14:paraId="28ABFB90" w14:textId="0676ACC3" w:rsidR="009A330C" w:rsidRDefault="009A330C" w:rsidP="009A330C">
      <w:pPr>
        <w:spacing w:after="240"/>
        <w:jc w:val="center"/>
        <w:rPr>
          <w:sz w:val="28"/>
          <w:szCs w:val="28"/>
        </w:rPr>
      </w:pPr>
      <w:r w:rsidRPr="009A330C">
        <w:rPr>
          <w:sz w:val="28"/>
          <w:szCs w:val="28"/>
        </w:rPr>
        <w:lastRenderedPageBreak/>
        <w:drawing>
          <wp:inline distT="0" distB="0" distL="0" distR="0" wp14:anchorId="11CE5DAE" wp14:editId="34EC8F77">
            <wp:extent cx="2141406" cy="3810330"/>
            <wp:effectExtent l="0" t="0" r="0" b="0"/>
            <wp:docPr id="205000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00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7061" w14:textId="30FBCCCD" w:rsidR="009A330C" w:rsidRPr="009A330C" w:rsidRDefault="009A330C" w:rsidP="009A330C">
      <w:pPr>
        <w:spacing w:after="240"/>
        <w:jc w:val="center"/>
        <w:rPr>
          <w:sz w:val="28"/>
          <w:szCs w:val="28"/>
        </w:rPr>
      </w:pPr>
      <w:r>
        <w:t>Рис. 3 – Окно контента главного окна</w:t>
      </w:r>
    </w:p>
    <w:p w14:paraId="5BF37688" w14:textId="1FA1C1EA" w:rsidR="009A330C" w:rsidRDefault="009A330C" w:rsidP="009A330C">
      <w:pPr>
        <w:spacing w:after="2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 создании окон, которых будут отображаться с помощью </w:t>
      </w:r>
      <w:r>
        <w:rPr>
          <w:sz w:val="28"/>
          <w:szCs w:val="28"/>
          <w:lang w:val="en-US"/>
        </w:rPr>
        <w:t>Router</w:t>
      </w:r>
      <w:r w:rsidRPr="00447CD3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447CD3"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  <w:lang w:val="en-US"/>
        </w:rPr>
        <w:t>axaml</w:t>
      </w:r>
      <w:proofErr w:type="spellEnd"/>
      <w:r w:rsidRPr="00447C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="00447CD3" w:rsidRPr="00447CD3">
        <w:rPr>
          <w:sz w:val="28"/>
          <w:szCs w:val="28"/>
        </w:rPr>
        <w:t xml:space="preserve"> </w:t>
      </w:r>
      <w:r w:rsidR="00447CD3">
        <w:rPr>
          <w:sz w:val="28"/>
          <w:szCs w:val="28"/>
        </w:rPr>
        <w:t>окно</w:t>
      </w:r>
      <w:r w:rsidR="00447CD3" w:rsidRPr="00447CD3">
        <w:rPr>
          <w:sz w:val="28"/>
          <w:szCs w:val="28"/>
        </w:rPr>
        <w:t xml:space="preserve"> </w:t>
      </w:r>
      <w:r w:rsidR="00447CD3">
        <w:rPr>
          <w:sz w:val="28"/>
          <w:szCs w:val="28"/>
        </w:rPr>
        <w:t xml:space="preserve">было унаследовано от </w:t>
      </w:r>
      <w:proofErr w:type="spellStart"/>
      <w:r w:rsidR="00447CD3">
        <w:rPr>
          <w:sz w:val="28"/>
          <w:szCs w:val="28"/>
          <w:lang w:val="en-US"/>
        </w:rPr>
        <w:t>ReactiveUserControl</w:t>
      </w:r>
      <w:proofErr w:type="spellEnd"/>
      <w:r w:rsidR="00447CD3" w:rsidRPr="00447CD3">
        <w:rPr>
          <w:sz w:val="28"/>
          <w:szCs w:val="28"/>
        </w:rPr>
        <w:t>:</w:t>
      </w:r>
    </w:p>
    <w:p w14:paraId="2F6DAA7F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MainContentView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ReactiveUserControl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MainContentViewModel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D329E95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FA88CE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MainContentView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B5F1609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9DD30E2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.WhenActivated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(disposables =&gt; { });</w:t>
      </w:r>
    </w:p>
    <w:p w14:paraId="65A9313B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AvaloniaXamlLoader.Load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D28A30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2ECA545" w14:textId="760C2089" w:rsidR="00447CD3" w:rsidRPr="00447CD3" w:rsidRDefault="00447CD3" w:rsidP="00447CD3">
      <w:pPr>
        <w:spacing w:after="240"/>
        <w:jc w:val="left"/>
        <w:rPr>
          <w:sz w:val="28"/>
          <w:szCs w:val="28"/>
          <w:lang w:val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0514AF" w14:textId="5CC89E08" w:rsidR="00447CD3" w:rsidRDefault="00447CD3" w:rsidP="009A330C">
      <w:pPr>
        <w:spacing w:after="240"/>
        <w:jc w:val="left"/>
        <w:rPr>
          <w:sz w:val="28"/>
          <w:szCs w:val="28"/>
        </w:rPr>
      </w:pPr>
      <w:r>
        <w:rPr>
          <w:sz w:val="28"/>
          <w:szCs w:val="28"/>
        </w:rPr>
        <w:t>Во</w:t>
      </w:r>
      <w:r w:rsidRPr="00447C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447CD3">
        <w:rPr>
          <w:sz w:val="28"/>
          <w:szCs w:val="28"/>
        </w:rPr>
        <w:t xml:space="preserve"> </w:t>
      </w:r>
      <w:r>
        <w:rPr>
          <w:sz w:val="28"/>
          <w:szCs w:val="28"/>
        </w:rPr>
        <w:t>экземпляр</w:t>
      </w:r>
      <w:r w:rsidRPr="00447CD3">
        <w:rPr>
          <w:sz w:val="28"/>
          <w:szCs w:val="28"/>
        </w:rPr>
        <w:t xml:space="preserve"> </w:t>
      </w:r>
      <w:r>
        <w:rPr>
          <w:sz w:val="28"/>
          <w:szCs w:val="28"/>
        </w:rPr>
        <w:t>окна</w:t>
      </w:r>
      <w:r w:rsidRPr="00447CD3">
        <w:rPr>
          <w:sz w:val="28"/>
          <w:szCs w:val="28"/>
        </w:rPr>
        <w:t xml:space="preserve"> </w:t>
      </w:r>
      <w:r>
        <w:rPr>
          <w:sz w:val="28"/>
          <w:szCs w:val="28"/>
        </w:rPr>
        <w:t>экрана передаётся в конструктор</w:t>
      </w:r>
      <w:r w:rsidRPr="00447CD3">
        <w:rPr>
          <w:sz w:val="28"/>
          <w:szCs w:val="28"/>
        </w:rPr>
        <w:t>:</w:t>
      </w:r>
    </w:p>
    <w:p w14:paraId="7E71C2FC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MainContentViewModel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ReactiveObject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IRoutableViewModel</w:t>
      </w:r>
      <w:proofErr w:type="spellEnd"/>
    </w:p>
    <w:p w14:paraId="6D523402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A21150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ProductDTO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Products {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57EE2C9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CEFFC0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C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Reference to </w:t>
      </w:r>
      <w:proofErr w:type="spellStart"/>
      <w:r w:rsidRPr="00447C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IScreen</w:t>
      </w:r>
      <w:proofErr w:type="spellEnd"/>
      <w:r w:rsidRPr="00447C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that owns the routable view model.</w:t>
      </w:r>
    </w:p>
    <w:p w14:paraId="23365493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IScreen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HostScreen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6574D7C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449632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C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Unique identifier for the routable view model.</w:t>
      </w:r>
    </w:p>
    <w:p w14:paraId="7842B149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UrlPathSegment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Guid.NewGuid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().Substring(0, 5);</w:t>
      </w:r>
    </w:p>
    <w:p w14:paraId="31983568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45A23C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MainContentViewModel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IScreen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screen)</w:t>
      </w:r>
    </w:p>
    <w:p w14:paraId="056DAE45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BC331B4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HostScreen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screen;</w:t>
      </w:r>
    </w:p>
    <w:p w14:paraId="6A56BFC6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GoToProductPage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ReactiveCommand.Create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RunTheThing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07F2A9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F50E2B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7C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Initialize the Products collection with example data</w:t>
      </w:r>
    </w:p>
    <w:p w14:paraId="582D5A1E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Products =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ProductDTO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EE70A36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7FA73C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447C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Example data</w:t>
      </w:r>
    </w:p>
    <w:p w14:paraId="1C3F9F09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ProductDTO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ImagePathConverter.LoadFromResource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Uri(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avares</w:t>
      </w:r>
      <w:proofErr w:type="spellEnd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://</w:t>
      </w:r>
      <w:proofErr w:type="spellStart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InternetShopMobileApp</w:t>
      </w:r>
      <w:proofErr w:type="spellEnd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/Resources/monitor.png"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)), Title = 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Монитор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1"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Price = 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"12 000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Availability = 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наличии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4 </w:t>
      </w:r>
      <w:proofErr w:type="spellStart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шт</w:t>
      </w:r>
      <w:proofErr w:type="spellEnd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</w:t>
      </w:r>
    </w:p>
    <w:p w14:paraId="4FC4E7DF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ProductDTO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ImagePathConverter.LoadFromResource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Uri(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avares</w:t>
      </w:r>
      <w:proofErr w:type="spellEnd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://</w:t>
      </w:r>
      <w:proofErr w:type="spellStart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InternetShopMobileApp</w:t>
      </w:r>
      <w:proofErr w:type="spellEnd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/Resources/monitor.png"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)), Title = 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Монитор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1"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Price = 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"12 000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Availability = 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наличии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4 </w:t>
      </w:r>
      <w:proofErr w:type="spellStart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шт</w:t>
      </w:r>
      <w:proofErr w:type="spellEnd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</w:t>
      </w:r>
    </w:p>
    <w:p w14:paraId="50003A6A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ProductDTO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ImagePathConverter.LoadFromResource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Uri(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avares</w:t>
      </w:r>
      <w:proofErr w:type="spellEnd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://</w:t>
      </w:r>
      <w:proofErr w:type="spellStart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InternetShopMobileApp</w:t>
      </w:r>
      <w:proofErr w:type="spellEnd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/Resources/monitor.png"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)), Title = 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Монитор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1"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Price = 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"12 000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Availability = 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наличии</w:t>
      </w:r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4 </w:t>
      </w:r>
      <w:proofErr w:type="spellStart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шт</w:t>
      </w:r>
      <w:proofErr w:type="spellEnd"/>
      <w:r w:rsidRPr="00447C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</w:t>
      </w:r>
    </w:p>
    <w:p w14:paraId="33CDDDA2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47C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Add other products here</w:t>
      </w:r>
    </w:p>
    <w:p w14:paraId="7BBC639E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0546A774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292B4C8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2E1381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IRoutableViewModel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RunTheThing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FAF1434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AA705A7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HostScreen.Router.Navigate.Execute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ProductContentViewModel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HostScreen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490ADC2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66E05E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BA376A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EC9901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ReactiveCommand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&lt;Unit,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IRoutableViewModel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GoToProductPage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15D6B35" w14:textId="47B67761" w:rsidR="00447CD3" w:rsidRDefault="00447CD3" w:rsidP="00447CD3">
      <w:pPr>
        <w:spacing w:after="240"/>
        <w:jc w:val="left"/>
        <w:rPr>
          <w:sz w:val="28"/>
          <w:szCs w:val="28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87C9C5B" w14:textId="554E1DB2" w:rsidR="00447CD3" w:rsidRDefault="00447CD3" w:rsidP="009A330C">
      <w:pPr>
        <w:spacing w:after="24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Таким образом окно отображается с помощью </w:t>
      </w:r>
      <w:r>
        <w:rPr>
          <w:sz w:val="28"/>
          <w:szCs w:val="28"/>
          <w:lang w:val="en-US"/>
        </w:rPr>
        <w:t xml:space="preserve">Router </w:t>
      </w:r>
      <w:r>
        <w:rPr>
          <w:sz w:val="28"/>
          <w:szCs w:val="28"/>
        </w:rPr>
        <w:t>как необходимо</w:t>
      </w:r>
      <w:r>
        <w:rPr>
          <w:sz w:val="28"/>
          <w:szCs w:val="28"/>
          <w:lang w:val="en-US"/>
        </w:rPr>
        <w:t>:</w:t>
      </w:r>
    </w:p>
    <w:p w14:paraId="2236F5D8" w14:textId="4D1BF1E0" w:rsidR="00447CD3" w:rsidRPr="00447CD3" w:rsidRDefault="00447CD3" w:rsidP="00447CD3">
      <w:pPr>
        <w:spacing w:after="240"/>
        <w:jc w:val="center"/>
        <w:rPr>
          <w:sz w:val="28"/>
          <w:szCs w:val="28"/>
          <w:lang w:val="en-US"/>
        </w:rPr>
      </w:pPr>
      <w:r w:rsidRPr="00447CD3">
        <w:rPr>
          <w:sz w:val="28"/>
          <w:szCs w:val="28"/>
          <w:lang w:val="en-US"/>
        </w:rPr>
        <w:lastRenderedPageBreak/>
        <w:drawing>
          <wp:inline distT="0" distB="0" distL="0" distR="0" wp14:anchorId="441B0F71" wp14:editId="5D2C3F8F">
            <wp:extent cx="3932261" cy="7483488"/>
            <wp:effectExtent l="0" t="0" r="0" b="3175"/>
            <wp:docPr id="42583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39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98DA" w14:textId="2232A117" w:rsidR="009A330C" w:rsidRPr="00447CD3" w:rsidRDefault="00447CD3" w:rsidP="00447CD3">
      <w:pPr>
        <w:spacing w:after="240"/>
        <w:jc w:val="center"/>
        <w:rPr>
          <w:sz w:val="22"/>
          <w:szCs w:val="22"/>
        </w:rPr>
      </w:pPr>
      <w:r w:rsidRPr="00447CD3">
        <w:rPr>
          <w:sz w:val="22"/>
          <w:szCs w:val="22"/>
        </w:rPr>
        <w:t>Рис.4 – Отображение главного контента</w:t>
      </w:r>
    </w:p>
    <w:p w14:paraId="645D2B88" w14:textId="3E57E7CA" w:rsidR="00447CD3" w:rsidRDefault="00447CD3" w:rsidP="009A330C">
      <w:pPr>
        <w:spacing w:after="240"/>
        <w:jc w:val="left"/>
        <w:rPr>
          <w:sz w:val="28"/>
          <w:szCs w:val="28"/>
        </w:rPr>
      </w:pPr>
      <w:r>
        <w:rPr>
          <w:sz w:val="28"/>
          <w:szCs w:val="28"/>
        </w:rPr>
        <w:t>С помощью этого экземпляра можно переключать окна</w:t>
      </w:r>
      <w:r w:rsidRPr="00447CD3">
        <w:rPr>
          <w:sz w:val="28"/>
          <w:szCs w:val="28"/>
        </w:rPr>
        <w:t xml:space="preserve">: </w:t>
      </w:r>
    </w:p>
    <w:p w14:paraId="64662951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IRoutableViewModel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RunTheThing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E4C0256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026507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HostScreen.Router.Navigate.Execute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ProductContentViewModel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HostScreen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7EA7178" w14:textId="77777777" w:rsidR="00447CD3" w:rsidRPr="00447CD3" w:rsidRDefault="00447CD3" w:rsidP="00447CD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47CD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E05EC5" w14:textId="080FDDB7" w:rsidR="00447CD3" w:rsidRDefault="00447CD3" w:rsidP="00447CD3">
      <w:pPr>
        <w:spacing w:after="240"/>
        <w:jc w:val="left"/>
        <w:rPr>
          <w:sz w:val="28"/>
          <w:szCs w:val="28"/>
        </w:rPr>
      </w:pPr>
      <w:r w:rsidRPr="00447CD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E6A27D" w14:textId="3BE50987" w:rsidR="00447CD3" w:rsidRDefault="00447CD3" w:rsidP="009A330C">
      <w:pPr>
        <w:spacing w:after="24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С помощью такого принципа работают все дочерние окна</w:t>
      </w:r>
      <w:r w:rsidRPr="00447CD3">
        <w:rPr>
          <w:sz w:val="28"/>
          <w:szCs w:val="28"/>
        </w:rPr>
        <w:t>:</w:t>
      </w:r>
    </w:p>
    <w:p w14:paraId="31D2853C" w14:textId="0E0ED3F4" w:rsidR="00447CD3" w:rsidRDefault="00447CD3" w:rsidP="00447CD3">
      <w:pPr>
        <w:spacing w:after="240"/>
        <w:jc w:val="center"/>
        <w:rPr>
          <w:sz w:val="28"/>
          <w:szCs w:val="28"/>
        </w:rPr>
      </w:pPr>
      <w:r w:rsidRPr="00447CD3">
        <w:rPr>
          <w:sz w:val="28"/>
          <w:szCs w:val="28"/>
        </w:rPr>
        <w:drawing>
          <wp:inline distT="0" distB="0" distL="0" distR="0" wp14:anchorId="69E5E6D8" wp14:editId="33D5D6F1">
            <wp:extent cx="3909399" cy="7453006"/>
            <wp:effectExtent l="0" t="0" r="0" b="0"/>
            <wp:docPr id="567964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64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CE8C" w14:textId="53A37535" w:rsidR="00447CD3" w:rsidRPr="00447CD3" w:rsidRDefault="00447CD3" w:rsidP="00447CD3">
      <w:pPr>
        <w:spacing w:after="240"/>
        <w:jc w:val="center"/>
        <w:rPr>
          <w:sz w:val="22"/>
          <w:szCs w:val="22"/>
        </w:rPr>
      </w:pPr>
      <w:r w:rsidRPr="00447CD3">
        <w:rPr>
          <w:sz w:val="22"/>
          <w:szCs w:val="22"/>
        </w:rPr>
        <w:t>Рис.</w:t>
      </w:r>
      <w:r>
        <w:rPr>
          <w:sz w:val="22"/>
          <w:szCs w:val="22"/>
          <w:lang w:val="en-US"/>
        </w:rPr>
        <w:t>5</w:t>
      </w:r>
      <w:r w:rsidRPr="00447CD3">
        <w:rPr>
          <w:sz w:val="22"/>
          <w:szCs w:val="22"/>
        </w:rPr>
        <w:t xml:space="preserve"> – Отображение </w:t>
      </w:r>
      <w:r>
        <w:rPr>
          <w:sz w:val="22"/>
          <w:szCs w:val="22"/>
        </w:rPr>
        <w:t>контента профиля</w:t>
      </w:r>
    </w:p>
    <w:p w14:paraId="7D1667A0" w14:textId="3C9B8549" w:rsidR="00447CD3" w:rsidRDefault="00447CD3" w:rsidP="00447CD3">
      <w:pPr>
        <w:spacing w:after="240"/>
        <w:jc w:val="center"/>
        <w:rPr>
          <w:sz w:val="28"/>
          <w:szCs w:val="28"/>
        </w:rPr>
      </w:pPr>
      <w:r w:rsidRPr="00447CD3">
        <w:rPr>
          <w:sz w:val="28"/>
          <w:szCs w:val="28"/>
        </w:rPr>
        <w:lastRenderedPageBreak/>
        <w:drawing>
          <wp:inline distT="0" distB="0" distL="0" distR="0" wp14:anchorId="35550A6D" wp14:editId="1A7DC753">
            <wp:extent cx="3939881" cy="7491109"/>
            <wp:effectExtent l="0" t="0" r="3810" b="0"/>
            <wp:docPr id="1224297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97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9353" w14:textId="37F4CC6C" w:rsidR="00447CD3" w:rsidRPr="00447CD3" w:rsidRDefault="00447CD3" w:rsidP="00447CD3">
      <w:pPr>
        <w:spacing w:after="240"/>
        <w:jc w:val="center"/>
        <w:rPr>
          <w:sz w:val="22"/>
          <w:szCs w:val="22"/>
        </w:rPr>
      </w:pPr>
      <w:r w:rsidRPr="00447CD3">
        <w:rPr>
          <w:sz w:val="22"/>
          <w:szCs w:val="22"/>
        </w:rPr>
        <w:t>Рис.</w:t>
      </w:r>
      <w:r>
        <w:rPr>
          <w:sz w:val="22"/>
          <w:szCs w:val="22"/>
        </w:rPr>
        <w:t>6</w:t>
      </w:r>
      <w:r w:rsidRPr="00447CD3">
        <w:rPr>
          <w:sz w:val="22"/>
          <w:szCs w:val="22"/>
        </w:rPr>
        <w:t xml:space="preserve"> – Отображение </w:t>
      </w:r>
      <w:r>
        <w:rPr>
          <w:sz w:val="22"/>
          <w:szCs w:val="22"/>
        </w:rPr>
        <w:t>контента товара</w:t>
      </w:r>
    </w:p>
    <w:p w14:paraId="51ABD692" w14:textId="667791F1" w:rsidR="00447CD3" w:rsidRDefault="00447CD3" w:rsidP="00447CD3">
      <w:pPr>
        <w:spacing w:after="240"/>
        <w:jc w:val="center"/>
        <w:rPr>
          <w:sz w:val="28"/>
          <w:szCs w:val="28"/>
        </w:rPr>
      </w:pPr>
      <w:r w:rsidRPr="00447CD3">
        <w:rPr>
          <w:sz w:val="28"/>
          <w:szCs w:val="28"/>
        </w:rPr>
        <w:lastRenderedPageBreak/>
        <w:drawing>
          <wp:inline distT="0" distB="0" distL="0" distR="0" wp14:anchorId="1426C6DC" wp14:editId="2EA7A683">
            <wp:extent cx="3955123" cy="7491109"/>
            <wp:effectExtent l="0" t="0" r="7620" b="0"/>
            <wp:docPr id="68522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22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42F3" w14:textId="57808808" w:rsidR="00447CD3" w:rsidRDefault="00447CD3" w:rsidP="00447CD3">
      <w:pPr>
        <w:spacing w:after="240"/>
        <w:jc w:val="center"/>
        <w:rPr>
          <w:sz w:val="22"/>
          <w:szCs w:val="22"/>
        </w:rPr>
      </w:pPr>
      <w:r w:rsidRPr="00447CD3">
        <w:rPr>
          <w:sz w:val="22"/>
          <w:szCs w:val="22"/>
        </w:rPr>
        <w:t>Рис.</w:t>
      </w:r>
      <w:r>
        <w:rPr>
          <w:sz w:val="22"/>
          <w:szCs w:val="22"/>
        </w:rPr>
        <w:t>7</w:t>
      </w:r>
      <w:r w:rsidRPr="00447CD3">
        <w:rPr>
          <w:sz w:val="22"/>
          <w:szCs w:val="22"/>
        </w:rPr>
        <w:t xml:space="preserve"> – Отображение </w:t>
      </w:r>
      <w:r>
        <w:rPr>
          <w:sz w:val="22"/>
          <w:szCs w:val="22"/>
        </w:rPr>
        <w:t>контента каталога</w:t>
      </w:r>
    </w:p>
    <w:p w14:paraId="0711752B" w14:textId="1AFEE213" w:rsidR="00447CD3" w:rsidRDefault="00447CD3" w:rsidP="00447CD3">
      <w:pPr>
        <w:spacing w:after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Привязка данных</w:t>
      </w:r>
    </w:p>
    <w:p w14:paraId="0DC2AD82" w14:textId="43891224" w:rsidR="007938C4" w:rsidRDefault="00447CD3" w:rsidP="00447CD3"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Была создана </w:t>
      </w:r>
      <w:r w:rsidR="007938C4">
        <w:rPr>
          <w:sz w:val="28"/>
          <w:szCs w:val="28"/>
        </w:rPr>
        <w:t xml:space="preserve">предварительная </w:t>
      </w:r>
      <w:r w:rsidR="007938C4">
        <w:rPr>
          <w:sz w:val="28"/>
          <w:szCs w:val="28"/>
          <w:lang w:val="en-US"/>
        </w:rPr>
        <w:t>DTO:</w:t>
      </w:r>
    </w:p>
    <w:p w14:paraId="72FF4851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ProductDTO</w:t>
      </w:r>
      <w:proofErr w:type="spellEnd"/>
    </w:p>
    <w:p w14:paraId="46863107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13BF13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Bitmap? 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195F41A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Title {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0C245C3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 {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7FB2C25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Availability {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E7A5F32" w14:textId="29D978CF" w:rsidR="007938C4" w:rsidRDefault="007938C4" w:rsidP="007938C4">
      <w:pPr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24BD13" w14:textId="3A356B6A" w:rsidR="007938C4" w:rsidRDefault="007938C4" w:rsidP="007938C4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7938C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создаю массив элементов</w:t>
      </w:r>
      <w:r w:rsidRPr="007938C4">
        <w:rPr>
          <w:sz w:val="28"/>
          <w:szCs w:val="28"/>
        </w:rPr>
        <w:t>:</w:t>
      </w:r>
    </w:p>
    <w:p w14:paraId="31AA53C6" w14:textId="705AA168" w:rsidR="007938C4" w:rsidRDefault="007938C4" w:rsidP="007938C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ProductDTO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Products {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21AB42A" w14:textId="77777777" w:rsidR="007938C4" w:rsidRDefault="007938C4" w:rsidP="007938C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5358CD" w14:textId="79814D68" w:rsidR="007938C4" w:rsidRDefault="007938C4" w:rsidP="007938C4">
      <w:pPr>
        <w:rPr>
          <w:sz w:val="28"/>
          <w:szCs w:val="28"/>
        </w:rPr>
      </w:pPr>
      <w:r>
        <w:rPr>
          <w:sz w:val="28"/>
          <w:szCs w:val="28"/>
        </w:rPr>
        <w:t>В конструкторе я задам примерные значения</w:t>
      </w:r>
      <w:r w:rsidRPr="007938C4">
        <w:rPr>
          <w:sz w:val="28"/>
          <w:szCs w:val="28"/>
        </w:rPr>
        <w:t>:</w:t>
      </w:r>
    </w:p>
    <w:p w14:paraId="688EC0E1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Initialize the Products collection with example data</w:t>
      </w:r>
    </w:p>
    <w:p w14:paraId="478A6954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Products =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ProductDTO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3F7A371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45FD6A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938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Example data</w:t>
      </w:r>
    </w:p>
    <w:p w14:paraId="0E17C3C5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ProductDTO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ImagePathConverter.LoadFromResource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Uri(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avares</w:t>
      </w:r>
      <w:proofErr w:type="spellEnd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://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InternetShopMobileApp</w:t>
      </w:r>
      <w:proofErr w:type="spellEnd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/Resources/monitor.png"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)), Title = 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Монитор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1"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Price = 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"12 000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Availability = 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наличии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4 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шт</w:t>
      </w:r>
      <w:proofErr w:type="spellEnd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</w:t>
      </w:r>
    </w:p>
    <w:p w14:paraId="40BE2493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ProductDTO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ImagePathConverter.LoadFromResource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Uri(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avares</w:t>
      </w:r>
      <w:proofErr w:type="spellEnd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://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InternetShopMobileApp</w:t>
      </w:r>
      <w:proofErr w:type="spellEnd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/Resources/monitor.png"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)), Title = 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Монитор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1"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Price = 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"12 000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Availability = 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наличии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4 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шт</w:t>
      </w:r>
      <w:proofErr w:type="spellEnd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},</w:t>
      </w:r>
    </w:p>
    <w:p w14:paraId="598DE43B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ProductDTO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ImagePathConverter.LoadFromResource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Uri(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avares</w:t>
      </w:r>
      <w:proofErr w:type="spellEnd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://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InternetShopMobileApp</w:t>
      </w:r>
      <w:proofErr w:type="spellEnd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/Resources/monitor.png"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)), Title = 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Монитор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1"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Price = 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"12 000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Availability = 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наличии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4 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шт</w:t>
      </w:r>
      <w:proofErr w:type="spellEnd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</w:t>
      </w:r>
    </w:p>
    <w:p w14:paraId="33799A8E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7938C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 w:rsidRPr="007938C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Add</w:t>
      </w:r>
      <w:proofErr w:type="spellEnd"/>
      <w:r w:rsidRPr="007938C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other</w:t>
      </w:r>
      <w:proofErr w:type="spellEnd"/>
      <w:r w:rsidRPr="007938C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products</w:t>
      </w:r>
      <w:proofErr w:type="spellEnd"/>
      <w:r w:rsidRPr="007938C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here</w:t>
      </w:r>
      <w:proofErr w:type="spellEnd"/>
    </w:p>
    <w:p w14:paraId="031F5F24" w14:textId="5B2AFB5F" w:rsidR="007938C4" w:rsidRDefault="007938C4" w:rsidP="007938C4">
      <w:pPr>
        <w:rPr>
          <w:sz w:val="28"/>
          <w:szCs w:val="28"/>
        </w:rPr>
      </w:pP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E76A359" w14:textId="77777777" w:rsidR="007938C4" w:rsidRDefault="007938C4" w:rsidP="007938C4">
      <w:pPr>
        <w:rPr>
          <w:sz w:val="28"/>
          <w:szCs w:val="28"/>
        </w:rPr>
      </w:pPr>
    </w:p>
    <w:p w14:paraId="6389A0CA" w14:textId="34DC52CA" w:rsidR="007938C4" w:rsidRDefault="007938C4" w:rsidP="007938C4">
      <w:pPr>
        <w:rPr>
          <w:sz w:val="28"/>
          <w:szCs w:val="28"/>
        </w:rPr>
      </w:pPr>
      <w:r>
        <w:rPr>
          <w:sz w:val="28"/>
          <w:szCs w:val="28"/>
        </w:rPr>
        <w:t xml:space="preserve">Теперь я могу </w:t>
      </w:r>
      <w:proofErr w:type="spellStart"/>
      <w:r>
        <w:rPr>
          <w:sz w:val="28"/>
          <w:szCs w:val="28"/>
        </w:rPr>
        <w:t>забиндить</w:t>
      </w:r>
      <w:proofErr w:type="spellEnd"/>
      <w:r>
        <w:rPr>
          <w:sz w:val="28"/>
          <w:szCs w:val="28"/>
        </w:rPr>
        <w:t xml:space="preserve"> массив во </w:t>
      </w:r>
      <w:r>
        <w:rPr>
          <w:sz w:val="28"/>
          <w:szCs w:val="28"/>
          <w:lang w:val="en-US"/>
        </w:rPr>
        <w:t>View</w:t>
      </w:r>
      <w:r w:rsidRPr="007938C4">
        <w:rPr>
          <w:sz w:val="28"/>
          <w:szCs w:val="28"/>
        </w:rPr>
        <w:t>:</w:t>
      </w:r>
    </w:p>
    <w:p w14:paraId="10A33963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ListBox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ItemsSource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{Binding Products}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16,20,16,10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Padding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#80D9FC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0DD4B40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ListBox.ItemTemplate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49CD09C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DataType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proofErr w:type="spellStart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dtos:ProductDTO</w:t>
      </w:r>
      <w:proofErr w:type="spellEnd"/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FBBBE7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0A644E7C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#47BAEC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5239C0D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22670A0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BB4BB2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0753AD88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Height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60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3034F7EC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17F771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617C9AAB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4466C44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1CB40D86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42779696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00D8C838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85CA03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02A39B61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15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Source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{Binding </w:t>
      </w:r>
      <w:proofErr w:type="spellStart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ImageSource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598C7F63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7DFFE26D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{Binding Title}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5C9E6682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43CF6D42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#CFF1FF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79F4343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Foreground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Black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{Binding Price}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03E4235B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2D0E82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759270C2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#CFF1FF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FCB306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Foreground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Black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{Binding Availability}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326C9A10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B5F2A16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5CDE5266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2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CornerRadius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#80D9FC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0C0D09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Transparent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5D0761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Foreground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Black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12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Купить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938C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Center</w:t>
      </w:r>
      <w:r w:rsidRPr="007938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48F110C5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31D2B0F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109C1F4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E628FE0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Border</w:t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6363CF2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29CCEF13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  <w:t>&lt;/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DataTemplate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5FC799B" w14:textId="77777777" w:rsidR="007938C4" w:rsidRPr="007938C4" w:rsidRDefault="007938C4" w:rsidP="007938C4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ab/>
      </w: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ListBox.ItemTemplate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8C0374B" w14:textId="31D1F0A6" w:rsidR="007938C4" w:rsidRDefault="007938C4" w:rsidP="007938C4">
      <w:pPr>
        <w:rPr>
          <w:sz w:val="28"/>
          <w:szCs w:val="28"/>
        </w:rPr>
      </w:pPr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7938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ListBox</w:t>
      </w:r>
      <w:proofErr w:type="spellEnd"/>
      <w:r w:rsidRPr="007938C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481C188" w14:textId="77777777" w:rsidR="007938C4" w:rsidRDefault="007938C4" w:rsidP="007938C4">
      <w:pPr>
        <w:rPr>
          <w:sz w:val="28"/>
          <w:szCs w:val="28"/>
        </w:rPr>
      </w:pPr>
    </w:p>
    <w:p w14:paraId="39F1DEB7" w14:textId="0056B274" w:rsidR="007938C4" w:rsidRDefault="00B86E58" w:rsidP="007938C4">
      <w:pPr>
        <w:rPr>
          <w:sz w:val="28"/>
          <w:szCs w:val="28"/>
        </w:rPr>
      </w:pPr>
      <w:r>
        <w:rPr>
          <w:sz w:val="28"/>
          <w:szCs w:val="28"/>
        </w:rPr>
        <w:t>Все данные отображаются правильно, но изображения отсутствуют, поэтому написан конвертер</w:t>
      </w:r>
      <w:r w:rsidRPr="00B86E58">
        <w:rPr>
          <w:sz w:val="28"/>
          <w:szCs w:val="28"/>
        </w:rPr>
        <w:t>:</w:t>
      </w:r>
    </w:p>
    <w:p w14:paraId="300D43C3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6E5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ImagePathConverter</w:t>
      </w:r>
      <w:proofErr w:type="spellEnd"/>
    </w:p>
    <w:p w14:paraId="07ED4EEF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F9E38E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 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LoadFromResource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(Uri 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resourceUri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9B8DAC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096E1CA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Bitmap(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AssetLoader.Open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resourceUri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760E835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B933AF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00B948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Task&lt;Bitmap?&gt; 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LoadFromWeb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(Uri 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url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D0F0E6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BB67735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207E2F3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339A750C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890F12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httpClient.GetAsync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url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140AD7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BF0CA1F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=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response.Content.ReadAsByteArrayAsync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F86F661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Bitmap(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MemoryStream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(data));</w:t>
      </w:r>
    </w:p>
    <w:p w14:paraId="27A6CF64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6EF563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HttpRequestException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ex)</w:t>
      </w:r>
    </w:p>
    <w:p w14:paraId="4CC8AA6F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3F4B80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86E5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$"An error occurred while downloading image '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url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86E5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: 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86E5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404BEA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86E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ACFE63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CA80684" w14:textId="77777777" w:rsidR="00B86E58" w:rsidRPr="00B86E58" w:rsidRDefault="00B86E58" w:rsidP="00B86E5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1976BF6" w14:textId="5BDCF33E" w:rsidR="00B86E58" w:rsidRDefault="00B86E58" w:rsidP="00B86E58">
      <w:pPr>
        <w:rPr>
          <w:sz w:val="28"/>
          <w:szCs w:val="28"/>
        </w:rPr>
      </w:pPr>
      <w:r w:rsidRPr="00B86E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6672B90" w14:textId="77777777" w:rsidR="00B86E58" w:rsidRDefault="00B86E58" w:rsidP="007938C4">
      <w:pPr>
        <w:rPr>
          <w:sz w:val="28"/>
          <w:szCs w:val="28"/>
        </w:rPr>
      </w:pPr>
    </w:p>
    <w:p w14:paraId="4C509310" w14:textId="50720120" w:rsidR="00B86E58" w:rsidRDefault="00B86E58" w:rsidP="007938C4">
      <w:pPr>
        <w:rPr>
          <w:sz w:val="28"/>
          <w:szCs w:val="28"/>
        </w:rPr>
      </w:pPr>
      <w:r>
        <w:rPr>
          <w:sz w:val="28"/>
          <w:szCs w:val="28"/>
        </w:rPr>
        <w:t>Он находит ресурс и предоставляет его для отображения.</w:t>
      </w:r>
    </w:p>
    <w:p w14:paraId="3EB20FAB" w14:textId="0C66C864" w:rsidR="004149CD" w:rsidRDefault="004149CD" w:rsidP="007938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31A62E" w14:textId="4E67DEC9" w:rsidR="004149CD" w:rsidRDefault="004149CD" w:rsidP="004149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База данных</w:t>
      </w:r>
    </w:p>
    <w:p w14:paraId="2704D472" w14:textId="77777777" w:rsidR="00C07EF5" w:rsidRDefault="00C07EF5" w:rsidP="00C07EF5">
      <w:pPr>
        <w:jc w:val="left"/>
        <w:rPr>
          <w:sz w:val="28"/>
          <w:szCs w:val="28"/>
        </w:rPr>
      </w:pPr>
    </w:p>
    <w:p w14:paraId="454BDB75" w14:textId="65B4E34E" w:rsidR="00C07EF5" w:rsidRPr="00C07EF5" w:rsidRDefault="00C07EF5" w:rsidP="00C07EF5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База данных, которая используется в моём проекте – </w:t>
      </w:r>
      <w:proofErr w:type="spellStart"/>
      <w:r>
        <w:rPr>
          <w:sz w:val="28"/>
          <w:szCs w:val="28"/>
          <w:lang w:val="en-US"/>
        </w:rPr>
        <w:t>MsSQL</w:t>
      </w:r>
      <w:proofErr w:type="spellEnd"/>
      <w:r w:rsidRPr="00C07EF5">
        <w:rPr>
          <w:sz w:val="28"/>
          <w:szCs w:val="28"/>
        </w:rPr>
        <w:t>.</w:t>
      </w:r>
    </w:p>
    <w:p w14:paraId="3AE7D147" w14:textId="0BD4A5C1" w:rsidR="004149CD" w:rsidRDefault="004149CD" w:rsidP="004149CD">
      <w:pPr>
        <w:rPr>
          <w:sz w:val="28"/>
          <w:szCs w:val="28"/>
          <w:lang w:val="en-US"/>
        </w:rPr>
      </w:pPr>
      <w:r w:rsidRPr="004B3BD8">
        <w:rPr>
          <w:noProof/>
          <w:color w:val="000000"/>
        </w:rPr>
        <w:drawing>
          <wp:inline distT="0" distB="0" distL="0" distR="0" wp14:anchorId="77E79A54" wp14:editId="288A23EA">
            <wp:extent cx="5940425" cy="2582545"/>
            <wp:effectExtent l="0" t="0" r="0" b="0"/>
            <wp:docPr id="11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F572EA4F-FDF7-9971-99B0-2B79742A5C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F572EA4F-FDF7-9971-99B0-2B79742A5C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402" r="1123"/>
                    <a:stretch/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5B44" w14:textId="39D483CE" w:rsidR="004149CD" w:rsidRPr="004149CD" w:rsidRDefault="004149CD" w:rsidP="004149CD">
      <w:pPr>
        <w:jc w:val="center"/>
      </w:pPr>
      <w:r>
        <w:t>Рис.8 – База данных</w:t>
      </w:r>
    </w:p>
    <w:p w14:paraId="0901AA58" w14:textId="77777777" w:rsidR="00B86E58" w:rsidRDefault="00B86E58" w:rsidP="007938C4">
      <w:pPr>
        <w:rPr>
          <w:sz w:val="28"/>
          <w:szCs w:val="28"/>
        </w:rPr>
      </w:pPr>
    </w:p>
    <w:p w14:paraId="0AAF9153" w14:textId="12452062" w:rsidR="004149CD" w:rsidRDefault="004149CD" w:rsidP="004149C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Написание сервера</w:t>
      </w:r>
    </w:p>
    <w:p w14:paraId="7E0167A6" w14:textId="77777777" w:rsidR="004149CD" w:rsidRDefault="004149CD" w:rsidP="004149CD">
      <w:pPr>
        <w:jc w:val="left"/>
        <w:rPr>
          <w:sz w:val="28"/>
          <w:szCs w:val="28"/>
        </w:rPr>
      </w:pPr>
    </w:p>
    <w:p w14:paraId="46A35C0A" w14:textId="429F0188" w:rsidR="004149CD" w:rsidRPr="004149CD" w:rsidRDefault="004149CD" w:rsidP="004149C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были написаны следующие модели</w:t>
      </w:r>
      <w:r w:rsidRPr="004149CD">
        <w:rPr>
          <w:sz w:val="28"/>
          <w:szCs w:val="28"/>
        </w:rPr>
        <w:t>:</w:t>
      </w:r>
    </w:p>
    <w:p w14:paraId="541B361B" w14:textId="37C5792F" w:rsidR="004149CD" w:rsidRPr="00437F86" w:rsidRDefault="004149CD" w:rsidP="004149CD">
      <w:pPr>
        <w:jc w:val="center"/>
      </w:pPr>
      <w:r w:rsidRPr="00437F86">
        <w:drawing>
          <wp:inline distT="0" distB="0" distL="0" distR="0" wp14:anchorId="2DC6D21F" wp14:editId="3F77C521">
            <wp:extent cx="1905165" cy="2225233"/>
            <wp:effectExtent l="0" t="0" r="0" b="3810"/>
            <wp:docPr id="1699557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57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94F4" w14:textId="77777777" w:rsidR="001860A0" w:rsidRPr="00437F86" w:rsidRDefault="001860A0" w:rsidP="001860A0">
      <w:pPr>
        <w:jc w:val="center"/>
        <w:rPr>
          <w:sz w:val="22"/>
          <w:szCs w:val="22"/>
        </w:rPr>
      </w:pPr>
      <w:r w:rsidRPr="00437F86">
        <w:rPr>
          <w:sz w:val="22"/>
          <w:szCs w:val="22"/>
        </w:rPr>
        <w:t>Рис.</w:t>
      </w:r>
      <w:r w:rsidRPr="00437F86">
        <w:rPr>
          <w:sz w:val="22"/>
          <w:szCs w:val="22"/>
          <w:lang w:val="en-US"/>
        </w:rPr>
        <w:t>9</w:t>
      </w:r>
      <w:r w:rsidRPr="00437F86">
        <w:rPr>
          <w:sz w:val="22"/>
          <w:szCs w:val="22"/>
        </w:rPr>
        <w:t xml:space="preserve"> – Модели</w:t>
      </w:r>
    </w:p>
    <w:p w14:paraId="63FC5C5E" w14:textId="77777777" w:rsidR="004149CD" w:rsidRDefault="004149CD" w:rsidP="001860A0">
      <w:pPr>
        <w:jc w:val="center"/>
        <w:rPr>
          <w:sz w:val="28"/>
          <w:szCs w:val="28"/>
        </w:rPr>
      </w:pPr>
    </w:p>
    <w:p w14:paraId="0E27AD67" w14:textId="3252A994" w:rsidR="00437F86" w:rsidRDefault="00437F86" w:rsidP="004149CD">
      <w:pPr>
        <w:jc w:val="center"/>
        <w:rPr>
          <w:sz w:val="28"/>
          <w:szCs w:val="28"/>
        </w:rPr>
      </w:pPr>
      <w:r w:rsidRPr="00437F86">
        <w:rPr>
          <w:sz w:val="28"/>
          <w:szCs w:val="28"/>
        </w:rPr>
        <w:drawing>
          <wp:inline distT="0" distB="0" distL="0" distR="0" wp14:anchorId="28406231" wp14:editId="4903B9F5">
            <wp:extent cx="1897544" cy="1112616"/>
            <wp:effectExtent l="0" t="0" r="7620" b="0"/>
            <wp:docPr id="170952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26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3896" w14:textId="5A21EF58" w:rsidR="001860A0" w:rsidRPr="00437F86" w:rsidRDefault="001860A0" w:rsidP="001860A0">
      <w:pPr>
        <w:jc w:val="center"/>
        <w:rPr>
          <w:sz w:val="22"/>
          <w:szCs w:val="22"/>
        </w:rPr>
      </w:pPr>
      <w:r w:rsidRPr="00437F86">
        <w:rPr>
          <w:sz w:val="22"/>
          <w:szCs w:val="22"/>
        </w:rPr>
        <w:t>Рис.</w:t>
      </w:r>
      <w:r>
        <w:rPr>
          <w:sz w:val="22"/>
          <w:szCs w:val="22"/>
        </w:rPr>
        <w:t>10</w:t>
      </w:r>
      <w:r w:rsidRPr="00437F86">
        <w:rPr>
          <w:sz w:val="22"/>
          <w:szCs w:val="22"/>
        </w:rPr>
        <w:t xml:space="preserve"> – </w:t>
      </w:r>
      <w:r>
        <w:rPr>
          <w:sz w:val="22"/>
          <w:szCs w:val="22"/>
        </w:rPr>
        <w:t>Контроллеры</w:t>
      </w:r>
    </w:p>
    <w:p w14:paraId="064DA390" w14:textId="77777777" w:rsidR="00437F86" w:rsidRDefault="00437F86" w:rsidP="001860A0">
      <w:pPr>
        <w:jc w:val="center"/>
        <w:rPr>
          <w:sz w:val="28"/>
          <w:szCs w:val="28"/>
        </w:rPr>
      </w:pPr>
    </w:p>
    <w:p w14:paraId="78617114" w14:textId="4DA46896" w:rsidR="001860A0" w:rsidRDefault="001860A0" w:rsidP="001860A0">
      <w:pPr>
        <w:jc w:val="center"/>
        <w:rPr>
          <w:sz w:val="28"/>
          <w:szCs w:val="28"/>
        </w:rPr>
      </w:pPr>
      <w:r w:rsidRPr="001860A0">
        <w:rPr>
          <w:sz w:val="28"/>
          <w:szCs w:val="28"/>
        </w:rPr>
        <w:drawing>
          <wp:inline distT="0" distB="0" distL="0" distR="0" wp14:anchorId="374D1118" wp14:editId="2295A4F4">
            <wp:extent cx="1714649" cy="739204"/>
            <wp:effectExtent l="0" t="0" r="0" b="3810"/>
            <wp:docPr id="1173634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34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81A7" w14:textId="35FF8E63" w:rsidR="001860A0" w:rsidRDefault="001860A0" w:rsidP="001860A0">
      <w:pPr>
        <w:jc w:val="center"/>
        <w:rPr>
          <w:sz w:val="22"/>
          <w:szCs w:val="22"/>
        </w:rPr>
      </w:pPr>
      <w:r w:rsidRPr="00437F86">
        <w:rPr>
          <w:sz w:val="22"/>
          <w:szCs w:val="22"/>
        </w:rPr>
        <w:t>Рис.</w:t>
      </w:r>
      <w:r>
        <w:rPr>
          <w:sz w:val="22"/>
          <w:szCs w:val="22"/>
        </w:rPr>
        <w:t>1</w:t>
      </w:r>
      <w:r>
        <w:rPr>
          <w:sz w:val="22"/>
          <w:szCs w:val="22"/>
        </w:rPr>
        <w:t>1</w:t>
      </w:r>
      <w:r w:rsidRPr="00437F86">
        <w:rPr>
          <w:sz w:val="22"/>
          <w:szCs w:val="22"/>
        </w:rPr>
        <w:t xml:space="preserve"> – </w:t>
      </w:r>
      <w:r>
        <w:rPr>
          <w:sz w:val="22"/>
          <w:szCs w:val="22"/>
        </w:rPr>
        <w:t>Реализация репозитория</w:t>
      </w:r>
    </w:p>
    <w:p w14:paraId="1018EAE5" w14:textId="77777777" w:rsidR="001860A0" w:rsidRDefault="001860A0" w:rsidP="001860A0">
      <w:pPr>
        <w:jc w:val="center"/>
        <w:rPr>
          <w:sz w:val="22"/>
          <w:szCs w:val="22"/>
        </w:rPr>
      </w:pPr>
    </w:p>
    <w:p w14:paraId="163B47BE" w14:textId="7CDAE319" w:rsidR="001860A0" w:rsidRPr="00437F86" w:rsidRDefault="001860A0" w:rsidP="001860A0">
      <w:pPr>
        <w:jc w:val="center"/>
        <w:rPr>
          <w:sz w:val="22"/>
          <w:szCs w:val="22"/>
        </w:rPr>
      </w:pPr>
      <w:r w:rsidRPr="001860A0">
        <w:rPr>
          <w:sz w:val="22"/>
          <w:szCs w:val="22"/>
        </w:rPr>
        <w:drawing>
          <wp:inline distT="0" distB="0" distL="0" distR="0" wp14:anchorId="74473469" wp14:editId="6AB28392">
            <wp:extent cx="1425063" cy="571550"/>
            <wp:effectExtent l="0" t="0" r="3810" b="0"/>
            <wp:docPr id="113413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338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AE04" w14:textId="4077B518" w:rsidR="001860A0" w:rsidRDefault="001860A0" w:rsidP="001860A0">
      <w:pPr>
        <w:jc w:val="center"/>
        <w:rPr>
          <w:sz w:val="28"/>
          <w:szCs w:val="28"/>
        </w:rPr>
      </w:pPr>
      <w:r w:rsidRPr="00437F86">
        <w:rPr>
          <w:sz w:val="22"/>
          <w:szCs w:val="22"/>
        </w:rPr>
        <w:t>Рис.</w:t>
      </w:r>
      <w:r>
        <w:rPr>
          <w:sz w:val="22"/>
          <w:szCs w:val="22"/>
        </w:rPr>
        <w:t>1</w:t>
      </w:r>
      <w:r>
        <w:rPr>
          <w:sz w:val="22"/>
          <w:szCs w:val="22"/>
        </w:rPr>
        <w:t>2</w:t>
      </w:r>
      <w:r w:rsidRPr="00437F86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Реализация </w:t>
      </w:r>
      <w:r>
        <w:rPr>
          <w:sz w:val="22"/>
          <w:szCs w:val="22"/>
        </w:rPr>
        <w:t>сервисов</w:t>
      </w:r>
    </w:p>
    <w:p w14:paraId="0BF58654" w14:textId="77777777" w:rsidR="001860A0" w:rsidRPr="004149CD" w:rsidRDefault="001860A0" w:rsidP="001860A0">
      <w:pPr>
        <w:jc w:val="center"/>
        <w:rPr>
          <w:sz w:val="28"/>
          <w:szCs w:val="28"/>
        </w:rPr>
      </w:pPr>
    </w:p>
    <w:sectPr w:rsidR="001860A0" w:rsidRPr="00414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823"/>
    <w:multiLevelType w:val="hybridMultilevel"/>
    <w:tmpl w:val="5D364442"/>
    <w:lvl w:ilvl="0" w:tplc="D994C4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2D00881"/>
    <w:multiLevelType w:val="hybridMultilevel"/>
    <w:tmpl w:val="0B8A13BA"/>
    <w:lvl w:ilvl="0" w:tplc="EB70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5C3C08"/>
    <w:multiLevelType w:val="hybridMultilevel"/>
    <w:tmpl w:val="51BCFD6C"/>
    <w:lvl w:ilvl="0" w:tplc="DFB0160E">
      <w:start w:val="1"/>
      <w:numFmt w:val="bullet"/>
      <w:pStyle w:val="a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345AA"/>
    <w:multiLevelType w:val="hybridMultilevel"/>
    <w:tmpl w:val="8318B3F4"/>
    <w:lvl w:ilvl="0" w:tplc="5C00D1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405137"/>
    <w:multiLevelType w:val="hybridMultilevel"/>
    <w:tmpl w:val="DA8A6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1628170">
    <w:abstractNumId w:val="2"/>
  </w:num>
  <w:num w:numId="2" w16cid:durableId="1728531221">
    <w:abstractNumId w:val="0"/>
  </w:num>
  <w:num w:numId="3" w16cid:durableId="154343423">
    <w:abstractNumId w:val="1"/>
  </w:num>
  <w:num w:numId="4" w16cid:durableId="1408841121">
    <w:abstractNumId w:val="3"/>
  </w:num>
  <w:num w:numId="5" w16cid:durableId="249851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411"/>
    <w:rsid w:val="00057076"/>
    <w:rsid w:val="001860A0"/>
    <w:rsid w:val="004149CD"/>
    <w:rsid w:val="00424748"/>
    <w:rsid w:val="00437F86"/>
    <w:rsid w:val="00447CD3"/>
    <w:rsid w:val="00674596"/>
    <w:rsid w:val="006A23A5"/>
    <w:rsid w:val="006A5CA1"/>
    <w:rsid w:val="006B44D6"/>
    <w:rsid w:val="00720628"/>
    <w:rsid w:val="007938C4"/>
    <w:rsid w:val="00841411"/>
    <w:rsid w:val="009A330C"/>
    <w:rsid w:val="00B86E58"/>
    <w:rsid w:val="00C07EF5"/>
    <w:rsid w:val="00C61351"/>
    <w:rsid w:val="00DB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FEA1"/>
  <w15:docId w15:val="{30CEB06D-8232-4FA8-AB37-DEB4F19B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B44D6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674596"/>
    <w:pPr>
      <w:keepNext/>
      <w:spacing w:before="240" w:after="60"/>
      <w:ind w:firstLine="709"/>
      <w:jc w:val="left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еречень"/>
    <w:basedOn w:val="a0"/>
    <w:rsid w:val="00424748"/>
    <w:pPr>
      <w:numPr>
        <w:numId w:val="1"/>
      </w:numPr>
    </w:pPr>
    <w:rPr>
      <w:szCs w:val="28"/>
    </w:rPr>
  </w:style>
  <w:style w:type="paragraph" w:styleId="a4">
    <w:name w:val="List Paragraph"/>
    <w:basedOn w:val="a"/>
    <w:uiPriority w:val="34"/>
    <w:qFormat/>
    <w:rsid w:val="00424748"/>
  </w:style>
  <w:style w:type="character" w:customStyle="1" w:styleId="10">
    <w:name w:val="Заголовок 1 Знак"/>
    <w:basedOn w:val="a1"/>
    <w:link w:val="1"/>
    <w:uiPriority w:val="9"/>
    <w:rsid w:val="00674596"/>
    <w:rPr>
      <w:rFonts w:ascii="Arial" w:eastAsia="Times New Roman" w:hAnsi="Arial" w:cs="Times New Roman"/>
      <w:b/>
      <w:bCs/>
      <w:kern w:val="32"/>
      <w:sz w:val="32"/>
      <w:szCs w:val="32"/>
      <w:lang w:eastAsia="ru-RU"/>
      <w14:ligatures w14:val="none"/>
    </w:rPr>
  </w:style>
  <w:style w:type="character" w:styleId="a5">
    <w:name w:val="Hyperlink"/>
    <w:uiPriority w:val="99"/>
    <w:unhideWhenUsed/>
    <w:rsid w:val="006A5CA1"/>
    <w:rPr>
      <w:color w:val="0000FF"/>
      <w:u w:val="single"/>
    </w:rPr>
  </w:style>
  <w:style w:type="character" w:styleId="a6">
    <w:name w:val="Unresolved Mention"/>
    <w:basedOn w:val="a1"/>
    <w:uiPriority w:val="99"/>
    <w:semiHidden/>
    <w:unhideWhenUsed/>
    <w:rsid w:val="006A5CA1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6A5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Шарабанов</dc:creator>
  <cp:keywords/>
  <dc:description/>
  <cp:lastModifiedBy>Никита Шарабанов</cp:lastModifiedBy>
  <cp:revision>7</cp:revision>
  <dcterms:created xsi:type="dcterms:W3CDTF">2023-09-28T07:02:00Z</dcterms:created>
  <dcterms:modified xsi:type="dcterms:W3CDTF">2023-11-10T14:11:00Z</dcterms:modified>
</cp:coreProperties>
</file>