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57A8F" w14:textId="77777777" w:rsidR="0010421C" w:rsidRPr="0010421C" w:rsidRDefault="0010421C" w:rsidP="0010421C">
      <w:pPr>
        <w:shd w:val="clear" w:color="auto" w:fill="FFFFFF"/>
        <w:spacing w:before="161" w:after="161" w:line="240" w:lineRule="auto"/>
        <w:outlineLvl w:val="0"/>
        <w:rPr>
          <w:rFonts w:ascii="Open Sans" w:eastAsia="Times New Roman" w:hAnsi="Open Sans" w:cs="Open Sans"/>
          <w:b/>
          <w:bCs/>
          <w:color w:val="212121"/>
          <w:kern w:val="36"/>
          <w:sz w:val="48"/>
          <w:szCs w:val="48"/>
          <w:lang w:eastAsia="pt-BR"/>
        </w:rPr>
      </w:pPr>
      <w:proofErr w:type="spellStart"/>
      <w:r w:rsidRPr="0010421C">
        <w:rPr>
          <w:rFonts w:ascii="Open Sans" w:eastAsia="Times New Roman" w:hAnsi="Open Sans" w:cs="Open Sans"/>
          <w:b/>
          <w:bCs/>
          <w:color w:val="212121"/>
          <w:kern w:val="36"/>
          <w:sz w:val="48"/>
          <w:szCs w:val="48"/>
          <w:lang w:eastAsia="pt-BR"/>
        </w:rPr>
        <w:t>Roadmap</w:t>
      </w:r>
      <w:proofErr w:type="spellEnd"/>
      <w:r w:rsidRPr="0010421C">
        <w:rPr>
          <w:rFonts w:ascii="Open Sans" w:eastAsia="Times New Roman" w:hAnsi="Open Sans" w:cs="Open Sans"/>
          <w:b/>
          <w:bCs/>
          <w:color w:val="212121"/>
          <w:kern w:val="36"/>
          <w:sz w:val="48"/>
          <w:szCs w:val="48"/>
          <w:lang w:eastAsia="pt-BR"/>
        </w:rPr>
        <w:t xml:space="preserve"> </w:t>
      </w:r>
      <w:proofErr w:type="spellStart"/>
      <w:r w:rsidRPr="0010421C">
        <w:rPr>
          <w:rFonts w:ascii="Open Sans" w:eastAsia="Times New Roman" w:hAnsi="Open Sans" w:cs="Open Sans"/>
          <w:b/>
          <w:bCs/>
          <w:color w:val="212121"/>
          <w:kern w:val="36"/>
          <w:sz w:val="48"/>
          <w:szCs w:val="48"/>
          <w:lang w:eastAsia="pt-BR"/>
        </w:rPr>
        <w:t>JavaScript</w:t>
      </w:r>
      <w:proofErr w:type="spellEnd"/>
    </w:p>
    <w:p w14:paraId="54BB8987" w14:textId="77777777" w:rsidR="0010421C" w:rsidRPr="0010421C" w:rsidRDefault="0010421C" w:rsidP="001042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16161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616161"/>
          <w:sz w:val="24"/>
          <w:szCs w:val="24"/>
          <w:lang w:eastAsia="pt-BR"/>
        </w:rPr>
        <w:t>#JavaScript</w:t>
      </w:r>
    </w:p>
    <w:p w14:paraId="3997E81E" w14:textId="77777777" w:rsidR="0010421C" w:rsidRPr="0010421C" w:rsidRDefault="0010421C" w:rsidP="0010421C">
      <w:p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Nível Iniciante:</w:t>
      </w:r>
    </w:p>
    <w:p w14:paraId="13B0AC34" w14:textId="77777777" w:rsidR="0010421C" w:rsidRPr="0010421C" w:rsidRDefault="0010421C" w:rsidP="0010421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 xml:space="preserve">Introdução ao </w:t>
      </w:r>
      <w:proofErr w:type="spellStart"/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:</w:t>
      </w:r>
    </w:p>
    <w:p w14:paraId="7BCB108B" w14:textId="77777777" w:rsidR="0010421C" w:rsidRPr="0010421C" w:rsidRDefault="0010421C" w:rsidP="0010421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Entenda o que é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, seu papel no desenvolvimento web e sua história.</w:t>
      </w:r>
    </w:p>
    <w:p w14:paraId="3846938A" w14:textId="77777777" w:rsidR="0010421C" w:rsidRPr="0010421C" w:rsidRDefault="0010421C" w:rsidP="0010421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Aprenda como incluir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 em documentos HTML.</w:t>
      </w:r>
    </w:p>
    <w:p w14:paraId="0696F678" w14:textId="77777777" w:rsidR="0010421C" w:rsidRPr="0010421C" w:rsidRDefault="0010421C" w:rsidP="0010421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Sintaxe Básica:</w:t>
      </w:r>
    </w:p>
    <w:p w14:paraId="687A0B32" w14:textId="77777777" w:rsidR="0010421C" w:rsidRPr="0010421C" w:rsidRDefault="0010421C" w:rsidP="0010421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Estude variáveis, tipos de dados (números,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strings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, booleanos), operadores e expressões.</w:t>
      </w:r>
    </w:p>
    <w:p w14:paraId="2D0C6072" w14:textId="77777777" w:rsidR="0010421C" w:rsidRPr="0010421C" w:rsidRDefault="0010421C" w:rsidP="0010421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Compreenda a importância de pontos e vírgulas no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.</w:t>
      </w:r>
    </w:p>
    <w:p w14:paraId="4EDCC2BD" w14:textId="77777777" w:rsidR="0010421C" w:rsidRPr="0010421C" w:rsidRDefault="0010421C" w:rsidP="0010421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Estruturas de Controle:</w:t>
      </w:r>
    </w:p>
    <w:p w14:paraId="0627B7E3" w14:textId="77777777" w:rsidR="0010421C" w:rsidRPr="0010421C" w:rsidRDefault="0010421C" w:rsidP="0010421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Aprenda sobre estruturas de controle de fluxo, como condicionais (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if-else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) e loops (for,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while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).</w:t>
      </w:r>
    </w:p>
    <w:p w14:paraId="3CC6302B" w14:textId="77777777" w:rsidR="0010421C" w:rsidRPr="0010421C" w:rsidRDefault="0010421C" w:rsidP="0010421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Entenda a importância das declarações de bloqueio.</w:t>
      </w:r>
    </w:p>
    <w:p w14:paraId="1A32BE03" w14:textId="77777777" w:rsidR="0010421C" w:rsidRPr="0010421C" w:rsidRDefault="0010421C" w:rsidP="0010421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Funções:</w:t>
      </w:r>
    </w:p>
    <w:p w14:paraId="27B02B25" w14:textId="77777777" w:rsidR="0010421C" w:rsidRPr="0010421C" w:rsidRDefault="0010421C" w:rsidP="0010421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Crie funções simples.</w:t>
      </w:r>
    </w:p>
    <w:p w14:paraId="2C73EACE" w14:textId="77777777" w:rsidR="0010421C" w:rsidRPr="0010421C" w:rsidRDefault="0010421C" w:rsidP="0010421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Aprenda sobre parâmetros e retorno de funções.</w:t>
      </w:r>
    </w:p>
    <w:p w14:paraId="7603BBCC" w14:textId="77777777" w:rsidR="0010421C" w:rsidRPr="0010421C" w:rsidRDefault="0010421C" w:rsidP="0010421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Explore escopo de variáveis (escopo global e local).</w:t>
      </w:r>
    </w:p>
    <w:p w14:paraId="08486E95" w14:textId="77777777" w:rsidR="0010421C" w:rsidRPr="0010421C" w:rsidRDefault="0010421C" w:rsidP="0010421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proofErr w:type="spellStart"/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Arrays</w:t>
      </w:r>
      <w:proofErr w:type="spellEnd"/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 xml:space="preserve"> e Objetos:</w:t>
      </w:r>
    </w:p>
    <w:p w14:paraId="5DC70C24" w14:textId="77777777" w:rsidR="0010421C" w:rsidRPr="0010421C" w:rsidRDefault="0010421C" w:rsidP="0010421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Entenda como trabalhar com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arrays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 e objetos em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.</w:t>
      </w:r>
    </w:p>
    <w:p w14:paraId="38299BE4" w14:textId="77777777" w:rsidR="0010421C" w:rsidRPr="0010421C" w:rsidRDefault="0010421C" w:rsidP="0010421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Aprenda sobre métodos de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array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 como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push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, pop,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splice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, etc.</w:t>
      </w:r>
    </w:p>
    <w:p w14:paraId="2F4E595D" w14:textId="77777777" w:rsidR="0010421C" w:rsidRPr="0010421C" w:rsidRDefault="0010421C" w:rsidP="0010421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Manipulação do DOM:</w:t>
      </w:r>
    </w:p>
    <w:p w14:paraId="6BC70EF6" w14:textId="77777777" w:rsidR="0010421C" w:rsidRPr="0010421C" w:rsidRDefault="0010421C" w:rsidP="0010421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Saiba como selecionar elementos HTML com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.</w:t>
      </w:r>
    </w:p>
    <w:p w14:paraId="4E95ECD3" w14:textId="77777777" w:rsidR="0010421C" w:rsidRPr="0010421C" w:rsidRDefault="0010421C" w:rsidP="0010421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Aprenda a manipular conteúdo, estilos e atributos do DOM.</w:t>
      </w:r>
    </w:p>
    <w:p w14:paraId="68AB456C" w14:textId="77777777" w:rsidR="0010421C" w:rsidRPr="0010421C" w:rsidRDefault="0010421C" w:rsidP="0010421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Eventos:</w:t>
      </w:r>
    </w:p>
    <w:p w14:paraId="0D933A39" w14:textId="77777777" w:rsidR="0010421C" w:rsidRPr="0010421C" w:rsidRDefault="0010421C" w:rsidP="0010421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Familiarize-se com a captura e o tratamento de eventos.</w:t>
      </w:r>
    </w:p>
    <w:p w14:paraId="642D4517" w14:textId="77777777" w:rsidR="0010421C" w:rsidRPr="0010421C" w:rsidRDefault="0010421C" w:rsidP="0010421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Aprenda a usar ouvintes de eventos (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event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listeners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).</w:t>
      </w:r>
    </w:p>
    <w:p w14:paraId="37C07FE3" w14:textId="77777777" w:rsidR="0010421C" w:rsidRPr="0010421C" w:rsidRDefault="0010421C" w:rsidP="0010421C">
      <w:p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Nível Intermediário:</w:t>
      </w:r>
    </w:p>
    <w:p w14:paraId="6EF6FCF5" w14:textId="77777777" w:rsidR="0010421C" w:rsidRPr="0010421C" w:rsidRDefault="0010421C" w:rsidP="0010421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 xml:space="preserve">Manipulação de </w:t>
      </w:r>
      <w:proofErr w:type="spellStart"/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Strings</w:t>
      </w:r>
      <w:proofErr w:type="spellEnd"/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 xml:space="preserve"> e Datas:</w:t>
      </w:r>
    </w:p>
    <w:p w14:paraId="14532683" w14:textId="77777777" w:rsidR="0010421C" w:rsidRPr="0010421C" w:rsidRDefault="0010421C" w:rsidP="0010421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lastRenderedPageBreak/>
        <w:t xml:space="preserve">Explore métodos para trabalhar com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strings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.</w:t>
      </w:r>
    </w:p>
    <w:p w14:paraId="54F92B75" w14:textId="77777777" w:rsidR="0010421C" w:rsidRPr="0010421C" w:rsidRDefault="0010421C" w:rsidP="0010421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Entenda como manipular datas e horários em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.</w:t>
      </w:r>
    </w:p>
    <w:p w14:paraId="7605065C" w14:textId="77777777" w:rsidR="0010421C" w:rsidRPr="0010421C" w:rsidRDefault="0010421C" w:rsidP="0010421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 xml:space="preserve">Trabalhando com </w:t>
      </w:r>
      <w:proofErr w:type="spellStart"/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Promises</w:t>
      </w:r>
      <w:proofErr w:type="spellEnd"/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:</w:t>
      </w:r>
    </w:p>
    <w:p w14:paraId="39D1F5FA" w14:textId="77777777" w:rsidR="0010421C" w:rsidRPr="0010421C" w:rsidRDefault="0010421C" w:rsidP="0010421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Aprenda sobre assincronia em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.</w:t>
      </w:r>
    </w:p>
    <w:p w14:paraId="46D649B8" w14:textId="77777777" w:rsidR="0010421C" w:rsidRPr="0010421C" w:rsidRDefault="0010421C" w:rsidP="0010421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Compreenda o uso de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Promises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 para lidar com operações assíncronas.</w:t>
      </w:r>
    </w:p>
    <w:p w14:paraId="25D6DFC7" w14:textId="77777777" w:rsidR="0010421C" w:rsidRPr="0010421C" w:rsidRDefault="0010421C" w:rsidP="0010421C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AJAX e Requisições HTTP:</w:t>
      </w:r>
    </w:p>
    <w:p w14:paraId="3F539728" w14:textId="77777777" w:rsidR="0010421C" w:rsidRPr="0010421C" w:rsidRDefault="0010421C" w:rsidP="0010421C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Saiba como fazer requisições AJAX para buscar e enviar dados em uma aplicação web.</w:t>
      </w:r>
    </w:p>
    <w:p w14:paraId="04DAA669" w14:textId="77777777" w:rsidR="0010421C" w:rsidRPr="0010421C" w:rsidRDefault="0010421C" w:rsidP="0010421C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Explore bibliotecas como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Axios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 ou o uso nativo do </w:t>
      </w:r>
      <w:proofErr w:type="spellStart"/>
      <w:r w:rsidRPr="0010421C">
        <w:rPr>
          <w:rFonts w:ascii="Courier New" w:eastAsia="Times New Roman" w:hAnsi="Courier New" w:cs="Courier New"/>
          <w:color w:val="424242"/>
          <w:sz w:val="20"/>
          <w:szCs w:val="20"/>
          <w:shd w:val="clear" w:color="auto" w:fill="15161B"/>
          <w:lang w:eastAsia="pt-BR"/>
        </w:rPr>
        <w:t>fetch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.</w:t>
      </w:r>
    </w:p>
    <w:p w14:paraId="532ECB8E" w14:textId="77777777" w:rsidR="0010421C" w:rsidRPr="0010421C" w:rsidRDefault="0010421C" w:rsidP="0010421C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Manuseio de Exceções:</w:t>
      </w:r>
    </w:p>
    <w:p w14:paraId="4543F661" w14:textId="77777777" w:rsidR="0010421C" w:rsidRPr="0010421C" w:rsidRDefault="0010421C" w:rsidP="0010421C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Compreenda como lidar com erros e exceções em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.</w:t>
      </w:r>
    </w:p>
    <w:p w14:paraId="5B4FC160" w14:textId="77777777" w:rsidR="0010421C" w:rsidRPr="0010421C" w:rsidRDefault="0010421C" w:rsidP="0010421C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Aprenda sobre o uso de blocos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try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-catch.</w:t>
      </w:r>
    </w:p>
    <w:p w14:paraId="1DBA6D6C" w14:textId="77777777" w:rsidR="0010421C" w:rsidRPr="0010421C" w:rsidRDefault="0010421C" w:rsidP="0010421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ES6 e Recursos Modernos:</w:t>
      </w:r>
    </w:p>
    <w:p w14:paraId="14049125" w14:textId="77777777" w:rsidR="0010421C" w:rsidRPr="0010421C" w:rsidRDefault="0010421C" w:rsidP="0010421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Explore recursos modernos do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, como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let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/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const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,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arrow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functions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, classes,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destructuring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, etc.</w:t>
      </w:r>
    </w:p>
    <w:p w14:paraId="0E40E1CE" w14:textId="77777777" w:rsidR="0010421C" w:rsidRPr="0010421C" w:rsidRDefault="0010421C" w:rsidP="0010421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Familiarize-se com módulos ES6 para organizar seu código.</w:t>
      </w:r>
    </w:p>
    <w:p w14:paraId="6A235980" w14:textId="77777777" w:rsidR="0010421C" w:rsidRPr="0010421C" w:rsidRDefault="0010421C" w:rsidP="0010421C">
      <w:p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Nível Avançado:</w:t>
      </w:r>
    </w:p>
    <w:p w14:paraId="692D7025" w14:textId="77777777" w:rsidR="0010421C" w:rsidRPr="0010421C" w:rsidRDefault="0010421C" w:rsidP="0010421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Frameworks e Bibliotecas:</w:t>
      </w:r>
    </w:p>
    <w:p w14:paraId="0F3423D2" w14:textId="77777777" w:rsidR="0010421C" w:rsidRPr="0010421C" w:rsidRDefault="0010421C" w:rsidP="0010421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Escolha um framework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, como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React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, </w:t>
      </w:r>
      <w:proofErr w:type="gram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Angular</w:t>
      </w:r>
      <w:proofErr w:type="gram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 ou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Vue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, para aprender e criar aplicações mais complexas.</w:t>
      </w:r>
    </w:p>
    <w:p w14:paraId="5E4EE3BD" w14:textId="77777777" w:rsidR="0010421C" w:rsidRPr="0010421C" w:rsidRDefault="0010421C" w:rsidP="0010421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Explore bibliotecas populares como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jQuery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 ou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lodash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, conforme necessário.</w:t>
      </w:r>
    </w:p>
    <w:p w14:paraId="1383A932" w14:textId="77777777" w:rsidR="0010421C" w:rsidRPr="0010421C" w:rsidRDefault="0010421C" w:rsidP="0010421C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Gerenciamento de Estado:</w:t>
      </w:r>
    </w:p>
    <w:p w14:paraId="3CFEAD58" w14:textId="77777777" w:rsidR="0010421C" w:rsidRPr="0010421C" w:rsidRDefault="0010421C" w:rsidP="0010421C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Aprenda sobre gerenciamento de estado em aplicações front-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end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 usando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Redux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 (para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React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) ou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Vuex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 (para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Vue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), por exemplo.</w:t>
      </w:r>
    </w:p>
    <w:p w14:paraId="114CDC11" w14:textId="77777777" w:rsidR="0010421C" w:rsidRPr="0010421C" w:rsidRDefault="0010421C" w:rsidP="0010421C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Testes e Depuração:</w:t>
      </w:r>
    </w:p>
    <w:p w14:paraId="4CA33C83" w14:textId="77777777" w:rsidR="0010421C" w:rsidRPr="0010421C" w:rsidRDefault="0010421C" w:rsidP="0010421C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Saiba como escrever testes unitários e de integração para seu código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.</w:t>
      </w:r>
    </w:p>
    <w:p w14:paraId="2D553A3E" w14:textId="77777777" w:rsidR="0010421C" w:rsidRPr="0010421C" w:rsidRDefault="0010421C" w:rsidP="0010421C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Aprenda a usar ferramentas de depuração, como o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DevTools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 do navegador.</w:t>
      </w:r>
    </w:p>
    <w:p w14:paraId="39A82F65" w14:textId="77777777" w:rsidR="0010421C" w:rsidRPr="0010421C" w:rsidRDefault="0010421C" w:rsidP="0010421C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 xml:space="preserve">Segurança em </w:t>
      </w:r>
      <w:proofErr w:type="spellStart"/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:</w:t>
      </w:r>
    </w:p>
    <w:p w14:paraId="042F0B7D" w14:textId="77777777" w:rsidR="0010421C" w:rsidRPr="0010421C" w:rsidRDefault="0010421C" w:rsidP="0010421C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Compreenda as práticas de segurança em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, como evitar injeção de código (XSS) e outros ataques comuns.</w:t>
      </w:r>
    </w:p>
    <w:p w14:paraId="1BD86D10" w14:textId="77777777" w:rsidR="0010421C" w:rsidRPr="0010421C" w:rsidRDefault="0010421C" w:rsidP="0010421C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Otimização de Desempenho:</w:t>
      </w:r>
    </w:p>
    <w:p w14:paraId="58DCD08F" w14:textId="77777777" w:rsidR="0010421C" w:rsidRPr="0010421C" w:rsidRDefault="0010421C" w:rsidP="0010421C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lastRenderedPageBreak/>
        <w:t xml:space="preserve">Aprenda a otimizar o desempenho de suas aplicações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, incluindo carregamento rápido de página e minimização de solicitações de rede.</w:t>
      </w:r>
    </w:p>
    <w:p w14:paraId="2A39DE4F" w14:textId="77777777" w:rsidR="0010421C" w:rsidRPr="0010421C" w:rsidRDefault="0010421C" w:rsidP="0010421C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Integração com Back-</w:t>
      </w:r>
      <w:proofErr w:type="spellStart"/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End</w:t>
      </w:r>
      <w:proofErr w:type="spellEnd"/>
      <w:r w:rsidRPr="0010421C">
        <w:rPr>
          <w:rFonts w:ascii="Open Sans" w:eastAsia="Times New Roman" w:hAnsi="Open Sans" w:cs="Open Sans"/>
          <w:color w:val="424242"/>
          <w:sz w:val="24"/>
          <w:szCs w:val="24"/>
          <w:lang w:eastAsia="pt-BR"/>
        </w:rPr>
        <w:t>:</w:t>
      </w:r>
    </w:p>
    <w:p w14:paraId="091246CF" w14:textId="77777777" w:rsidR="0010421C" w:rsidRPr="0010421C" w:rsidRDefault="0010421C" w:rsidP="0010421C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</w:pPr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Explore como integrar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JavaScript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 xml:space="preserve"> com um servidor </w:t>
      </w:r>
      <w:proofErr w:type="spellStart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back-end</w:t>
      </w:r>
      <w:proofErr w:type="spellEnd"/>
      <w:r w:rsidRPr="0010421C">
        <w:rPr>
          <w:rFonts w:ascii="Open Sans" w:eastAsia="Times New Roman" w:hAnsi="Open Sans" w:cs="Open Sans"/>
          <w:color w:val="000000"/>
          <w:sz w:val="24"/>
          <w:szCs w:val="24"/>
          <w:lang w:eastAsia="pt-BR"/>
        </w:rPr>
        <w:t>, seja com Node.js ou outro framework/server.</w:t>
      </w:r>
    </w:p>
    <w:p w14:paraId="5E1C57A1" w14:textId="77777777" w:rsidR="008A5FD5" w:rsidRPr="0010421C" w:rsidRDefault="008A5FD5" w:rsidP="0010421C"/>
    <w:sectPr w:rsidR="008A5FD5" w:rsidRPr="0010421C" w:rsidSect="001042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5ADF"/>
    <w:multiLevelType w:val="multilevel"/>
    <w:tmpl w:val="E11C6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55812"/>
    <w:multiLevelType w:val="multilevel"/>
    <w:tmpl w:val="EDA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06BF6"/>
    <w:multiLevelType w:val="multilevel"/>
    <w:tmpl w:val="1CA2C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43FE3"/>
    <w:multiLevelType w:val="multilevel"/>
    <w:tmpl w:val="7326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67B50"/>
    <w:multiLevelType w:val="multilevel"/>
    <w:tmpl w:val="EFF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84A83"/>
    <w:multiLevelType w:val="multilevel"/>
    <w:tmpl w:val="849A7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227A5"/>
    <w:multiLevelType w:val="multilevel"/>
    <w:tmpl w:val="30AC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C72F3"/>
    <w:multiLevelType w:val="multilevel"/>
    <w:tmpl w:val="57D4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65647"/>
    <w:multiLevelType w:val="multilevel"/>
    <w:tmpl w:val="4EE2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31FA1"/>
    <w:multiLevelType w:val="multilevel"/>
    <w:tmpl w:val="18C8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2F3A4D"/>
    <w:multiLevelType w:val="multilevel"/>
    <w:tmpl w:val="98D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F7240"/>
    <w:multiLevelType w:val="multilevel"/>
    <w:tmpl w:val="B9F4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45975"/>
    <w:multiLevelType w:val="multilevel"/>
    <w:tmpl w:val="7122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A86143"/>
    <w:multiLevelType w:val="multilevel"/>
    <w:tmpl w:val="32F2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32961"/>
    <w:multiLevelType w:val="multilevel"/>
    <w:tmpl w:val="4BE6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D260B9"/>
    <w:multiLevelType w:val="multilevel"/>
    <w:tmpl w:val="EB1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34CE9"/>
    <w:multiLevelType w:val="multilevel"/>
    <w:tmpl w:val="812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A2FF1"/>
    <w:multiLevelType w:val="multilevel"/>
    <w:tmpl w:val="B824C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3015BF"/>
    <w:multiLevelType w:val="multilevel"/>
    <w:tmpl w:val="E1E2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1404B"/>
    <w:multiLevelType w:val="multilevel"/>
    <w:tmpl w:val="9030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716AC"/>
    <w:multiLevelType w:val="multilevel"/>
    <w:tmpl w:val="E14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F30F7"/>
    <w:multiLevelType w:val="multilevel"/>
    <w:tmpl w:val="5410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6E71E6"/>
    <w:multiLevelType w:val="multilevel"/>
    <w:tmpl w:val="C24ED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D95785"/>
    <w:multiLevelType w:val="multilevel"/>
    <w:tmpl w:val="B18C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447654"/>
    <w:multiLevelType w:val="multilevel"/>
    <w:tmpl w:val="8114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6D3A80"/>
    <w:multiLevelType w:val="multilevel"/>
    <w:tmpl w:val="1E1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31AAB"/>
    <w:multiLevelType w:val="multilevel"/>
    <w:tmpl w:val="7D2C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F900FF"/>
    <w:multiLevelType w:val="multilevel"/>
    <w:tmpl w:val="D238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35B1B"/>
    <w:multiLevelType w:val="multilevel"/>
    <w:tmpl w:val="A546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3A3ADD"/>
    <w:multiLevelType w:val="multilevel"/>
    <w:tmpl w:val="C93C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844B52"/>
    <w:multiLevelType w:val="multilevel"/>
    <w:tmpl w:val="A4A4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5451CB"/>
    <w:multiLevelType w:val="multilevel"/>
    <w:tmpl w:val="3E3A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181369"/>
    <w:multiLevelType w:val="multilevel"/>
    <w:tmpl w:val="C934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B86B85"/>
    <w:multiLevelType w:val="multilevel"/>
    <w:tmpl w:val="424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22F46"/>
    <w:multiLevelType w:val="multilevel"/>
    <w:tmpl w:val="8F7A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E1113"/>
    <w:multiLevelType w:val="multilevel"/>
    <w:tmpl w:val="7B4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F22056"/>
    <w:multiLevelType w:val="multilevel"/>
    <w:tmpl w:val="500E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5"/>
  </w:num>
  <w:num w:numId="4">
    <w:abstractNumId w:val="26"/>
  </w:num>
  <w:num w:numId="5">
    <w:abstractNumId w:val="20"/>
  </w:num>
  <w:num w:numId="6">
    <w:abstractNumId w:val="30"/>
  </w:num>
  <w:num w:numId="7">
    <w:abstractNumId w:val="25"/>
  </w:num>
  <w:num w:numId="8">
    <w:abstractNumId w:val="28"/>
  </w:num>
  <w:num w:numId="9">
    <w:abstractNumId w:val="6"/>
  </w:num>
  <w:num w:numId="10">
    <w:abstractNumId w:val="21"/>
  </w:num>
  <w:num w:numId="11">
    <w:abstractNumId w:val="3"/>
  </w:num>
  <w:num w:numId="12">
    <w:abstractNumId w:val="9"/>
  </w:num>
  <w:num w:numId="13">
    <w:abstractNumId w:val="27"/>
  </w:num>
  <w:num w:numId="14">
    <w:abstractNumId w:val="24"/>
  </w:num>
  <w:num w:numId="15">
    <w:abstractNumId w:val="18"/>
  </w:num>
  <w:num w:numId="16">
    <w:abstractNumId w:val="17"/>
  </w:num>
  <w:num w:numId="17">
    <w:abstractNumId w:val="13"/>
  </w:num>
  <w:num w:numId="18">
    <w:abstractNumId w:val="32"/>
  </w:num>
  <w:num w:numId="19">
    <w:abstractNumId w:val="34"/>
  </w:num>
  <w:num w:numId="20">
    <w:abstractNumId w:val="29"/>
  </w:num>
  <w:num w:numId="21">
    <w:abstractNumId w:val="35"/>
  </w:num>
  <w:num w:numId="22">
    <w:abstractNumId w:val="0"/>
  </w:num>
  <w:num w:numId="23">
    <w:abstractNumId w:val="16"/>
  </w:num>
  <w:num w:numId="24">
    <w:abstractNumId w:val="22"/>
  </w:num>
  <w:num w:numId="25">
    <w:abstractNumId w:val="31"/>
  </w:num>
  <w:num w:numId="26">
    <w:abstractNumId w:val="11"/>
  </w:num>
  <w:num w:numId="27">
    <w:abstractNumId w:val="19"/>
  </w:num>
  <w:num w:numId="28">
    <w:abstractNumId w:val="23"/>
  </w:num>
  <w:num w:numId="29">
    <w:abstractNumId w:val="33"/>
  </w:num>
  <w:num w:numId="30">
    <w:abstractNumId w:val="14"/>
  </w:num>
  <w:num w:numId="31">
    <w:abstractNumId w:val="7"/>
  </w:num>
  <w:num w:numId="32">
    <w:abstractNumId w:val="2"/>
  </w:num>
  <w:num w:numId="33">
    <w:abstractNumId w:val="8"/>
  </w:num>
  <w:num w:numId="34">
    <w:abstractNumId w:val="1"/>
  </w:num>
  <w:num w:numId="35">
    <w:abstractNumId w:val="10"/>
  </w:num>
  <w:num w:numId="36">
    <w:abstractNumId w:val="12"/>
  </w:num>
  <w:num w:numId="37">
    <w:abstractNumId w:val="3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307"/>
    <w:rsid w:val="0010421C"/>
    <w:rsid w:val="005A3307"/>
    <w:rsid w:val="008A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16CF8C-F59B-4707-8A9D-764FC3059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042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421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sc-kzkypy">
    <w:name w:val="sc-kzkypy"/>
    <w:basedOn w:val="Normal"/>
    <w:rsid w:val="0010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0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c-jvidnw">
    <w:name w:val="sc-jvidnw"/>
    <w:basedOn w:val="Normal"/>
    <w:rsid w:val="0010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0421C"/>
    <w:rPr>
      <w:rFonts w:ascii="Courier New" w:eastAsia="Times New Roman" w:hAnsi="Courier New" w:cs="Courier New"/>
      <w:sz w:val="20"/>
      <w:szCs w:val="20"/>
    </w:rPr>
  </w:style>
  <w:style w:type="paragraph" w:customStyle="1" w:styleId="sc-cdltvh">
    <w:name w:val="sc-cdltvh"/>
    <w:basedOn w:val="Normal"/>
    <w:rsid w:val="0010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9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2</cp:revision>
  <dcterms:created xsi:type="dcterms:W3CDTF">2025-12-25T16:51:00Z</dcterms:created>
  <dcterms:modified xsi:type="dcterms:W3CDTF">2025-12-25T16:51:00Z</dcterms:modified>
</cp:coreProperties>
</file>