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and Implementation of E-Commerce Site for Online Shopping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35" w:dyaOrig="4651">
          <v:rect xmlns:o="urn:schemas-microsoft-com:office:office" xmlns:v="urn:schemas-microsoft-com:vml" id="rectole0000000000" style="width:441.750000pt;height:23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and Implementation of E-Commerce Site for Online Shopping</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By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Xitshembiso Sharlot Baloyi</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Learnership Program (My First E-Commerce Learnership)</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ab/>
        <w:tab/>
        <w:t xml:space="preserve">Geeks4Learing    2022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and Implementation of E-Commerce Site for Online Shopping</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Project is An E-Commerce Website. The purpose of this Online shopping website is to facilitate the customers to buy products online with ease of clicking in the website page and buy the product of your choice without going to the store it saves time.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Introduction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 shopping is form of electronic commerce which allows customer to directly buy goods or services from a seller over the internet using a web browser.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Project Overview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project provides the Website for ONLINE SHOPPING. The main objective of this website is to provide easy assistance to both the customer and merchant to interact with each other for business purpose through a platform. It provides a system which controls the selling of items and user can buy items sitting anywhere and anytime. The system is user friendly and easy to use. All the data is store in database and avoids any miscalculations.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Description</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Any member can register and view available products.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registered member can purchase multiple products regardless of quantity. </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 Us page is available to contact Admin for queries.</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There are two roles available: Visitor and User </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Visitor can view available products. </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can view and purchase products.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Name and Logo of the Website: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Sharlot Laptop Shop</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We have the following product </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Laptops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Technology Used:</w:t>
      </w:r>
    </w:p>
    <w:p>
      <w:pPr>
        <w:numPr>
          <w:ilvl w:val="0"/>
          <w:numId w:val="9"/>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Front End:</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ANGULAR</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CSS</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HTML/HTML5</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 SERVER</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 FOR FRAMEWORK </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2"/>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Back End:</w:t>
      </w:r>
    </w:p>
    <w:p>
      <w:pPr>
        <w:numPr>
          <w:ilvl w:val="0"/>
          <w:numId w:val="12"/>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LUCIDCHARTS FOR DIAGRAMS</w:t>
      </w:r>
    </w:p>
    <w:p>
      <w:pPr>
        <w:numPr>
          <w:ilvl w:val="0"/>
          <w:numId w:val="12"/>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VISIUAL STUDIO CODE/VISIUAL STUDIO</w:t>
      </w:r>
    </w:p>
    <w:p>
      <w:pPr>
        <w:numPr>
          <w:ilvl w:val="0"/>
          <w:numId w:val="12"/>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 Server FOR DATABASE STORAGE</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Stories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customer, I need to authenticate myself so that I can see my account details and past orders.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customer searching for a product, I need to be presented the most appropriate choices, so that I am likely to find what I am looking for.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customer trying to register for an account, I need to be informed clearly if I am making any errors, so that I can fix them quickly.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customer about to make a purchase, I need to be able to submit my credit card details and get authorization so that I can complete my checkout.</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Successful authentication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enters the correct username and password ,and be able to login successfully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route the user to My Account home page and display signed-in status on header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Unsuccessful authentication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enters an incorrect combination of username and password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reset credentials fields and display an error message “Incorrect Credentials”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Register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selects the “register”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route the user to the “registration” page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Overview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Authentication:</w:t>
      </w:r>
      <w:r>
        <w:rPr>
          <w:rFonts w:ascii="Calibri" w:hAnsi="Calibri" w:cs="Calibri" w:eastAsia="Calibri"/>
          <w:color w:val="auto"/>
          <w:spacing w:val="0"/>
          <w:position w:val="0"/>
          <w:sz w:val="22"/>
          <w:shd w:fill="auto" w:val="clear"/>
        </w:rPr>
        <w:t xml:space="preserve"> User can signup/login/logout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Items for sale:</w:t>
      </w:r>
      <w:r>
        <w:rPr>
          <w:rFonts w:ascii="Calibri" w:hAnsi="Calibri" w:cs="Calibri" w:eastAsia="Calibri"/>
          <w:color w:val="auto"/>
          <w:spacing w:val="0"/>
          <w:position w:val="0"/>
          <w:sz w:val="22"/>
          <w:shd w:fill="auto" w:val="clear"/>
        </w:rPr>
        <w:t xml:space="preserve"> User can view lists of items that we have on our website.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Shopping Cart:</w:t>
      </w:r>
      <w:r>
        <w:rPr>
          <w:rFonts w:ascii="Calibri" w:hAnsi="Calibri" w:cs="Calibri" w:eastAsia="Calibri"/>
          <w:color w:val="auto"/>
          <w:spacing w:val="0"/>
          <w:position w:val="0"/>
          <w:sz w:val="22"/>
          <w:shd w:fill="auto" w:val="clear"/>
        </w:rPr>
        <w:t xml:space="preserve"> User can add items to shopping cart and the app remembers it next time you login. User can view all the items in their shopping cart. User can delete items in the shopping cart. Shopping cart uses an integer column to store "state".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Checkout:</w:t>
      </w:r>
      <w:r>
        <w:rPr>
          <w:rFonts w:ascii="Calibri" w:hAnsi="Calibri" w:cs="Calibri" w:eastAsia="Calibri"/>
          <w:color w:val="auto"/>
          <w:spacing w:val="0"/>
          <w:position w:val="0"/>
          <w:sz w:val="22"/>
          <w:shd w:fill="auto" w:val="clear"/>
        </w:rPr>
        <w:t xml:space="preserve"> User can fill in form and submit billing info. After submitting billing info, items in the shopping cart will move to a different "state".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Functionality</w:t>
      </w:r>
    </w:p>
    <w:p>
      <w:pPr>
        <w:numPr>
          <w:ilvl w:val="0"/>
          <w:numId w:val="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w:t>
      </w:r>
    </w:p>
    <w:p>
      <w:pPr>
        <w:numPr>
          <w:ilvl w:val="0"/>
          <w:numId w:val="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 </w:t>
      </w:r>
    </w:p>
    <w:p>
      <w:pPr>
        <w:numPr>
          <w:ilvl w:val="0"/>
          <w:numId w:val="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View Products on the lists</w:t>
      </w:r>
    </w:p>
    <w:p>
      <w:pPr>
        <w:numPr>
          <w:ilvl w:val="0"/>
          <w:numId w:val="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 to Cart Page</w:t>
      </w:r>
    </w:p>
    <w:p>
      <w:pPr>
        <w:numPr>
          <w:ilvl w:val="0"/>
          <w:numId w:val="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Check out when you are Done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Modules used: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New User:</w:t>
      </w:r>
      <w:r>
        <w:rPr>
          <w:rFonts w:ascii="Calibri" w:hAnsi="Calibri" w:cs="Calibri" w:eastAsia="Calibri"/>
          <w:color w:val="auto"/>
          <w:spacing w:val="0"/>
          <w:position w:val="0"/>
          <w:sz w:val="22"/>
          <w:shd w:fill="auto" w:val="clear"/>
        </w:rPr>
        <w:t xml:space="preserve"> this module is for users who don’t have account, here user is allowed to create an account to login. The account creation is done by filling the registration form with user details such as Name, phone no, email Address etc.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Login:</w:t>
      </w:r>
      <w:r>
        <w:rPr>
          <w:rFonts w:ascii="Calibri" w:hAnsi="Calibri" w:cs="Calibri" w:eastAsia="Calibri"/>
          <w:color w:val="auto"/>
          <w:spacing w:val="0"/>
          <w:position w:val="0"/>
          <w:sz w:val="22"/>
          <w:shd w:fill="auto" w:val="clear"/>
        </w:rPr>
        <w:t xml:space="preserve"> this module has a login Button where you must enter Username and Password, if the details provided are correct then it is directed to the next page.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Product:</w:t>
      </w:r>
      <w:r>
        <w:rPr>
          <w:rFonts w:ascii="Calibri" w:hAnsi="Calibri" w:cs="Calibri" w:eastAsia="Calibri"/>
          <w:color w:val="auto"/>
          <w:spacing w:val="0"/>
          <w:position w:val="0"/>
          <w:sz w:val="22"/>
          <w:shd w:fill="auto" w:val="clear"/>
        </w:rPr>
        <w:t xml:space="preserve"> this module has information regarding Laptops such as its name , description ,price features etc. The user can only view the product, add to cart only those in stock.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Search:</w:t>
      </w:r>
      <w:r>
        <w:rPr>
          <w:rFonts w:ascii="Calibri" w:hAnsi="Calibri" w:cs="Calibri" w:eastAsia="Calibri"/>
          <w:color w:val="auto"/>
          <w:spacing w:val="0"/>
          <w:position w:val="0"/>
          <w:sz w:val="22"/>
          <w:shd w:fill="auto" w:val="clear"/>
        </w:rPr>
        <w:t xml:space="preserve"> helps the customer to search based on his budget or interest. The search can be done on different categories like model  product 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Cart: User</w:t>
      </w:r>
      <w:r>
        <w:rPr>
          <w:rFonts w:ascii="Calibri" w:hAnsi="Calibri" w:cs="Calibri" w:eastAsia="Calibri"/>
          <w:color w:val="auto"/>
          <w:spacing w:val="0"/>
          <w:position w:val="0"/>
          <w:sz w:val="22"/>
          <w:shd w:fill="auto" w:val="clear"/>
        </w:rPr>
        <w:t xml:space="preserve"> can select any number of laptops and  add to cart. User can also remove from the cart if he dislikes it later.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Payments:</w:t>
      </w:r>
      <w:r>
        <w:rPr>
          <w:rFonts w:ascii="Calibri" w:hAnsi="Calibri" w:cs="Calibri" w:eastAsia="Calibri"/>
          <w:color w:val="auto"/>
          <w:spacing w:val="0"/>
          <w:position w:val="0"/>
          <w:sz w:val="22"/>
          <w:shd w:fill="auto" w:val="clear"/>
        </w:rPr>
        <w:t xml:space="preserve"> this describes the payment done by the customer. the payment information can include information like the product  purchased, quantity, payment methods.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Non-Functional / Operational Requirements</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  Security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Pages of the website must be access in the way they were intended to be accessed.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Efficiency and Maintainability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Page loads should be returned and formatted in a timely fashion depending on the request being made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Future Scope of Our Project: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Purchasing and selling products and services over the internet without the need of going physically to the market is what online shopping all about that is the main objective of our project. In addition to this, a lot more options are available when shopping is done online. Our customer will get a lot of information on the pricing and quality of products. The online transactions are more secure our system will ensure that.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Software Development Life Cycle (SDLC)</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is SDLC?</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2"/>
          <w:shd w:fill="auto" w:val="clear"/>
        </w:rPr>
        <w:t xml:space="preserve">SDLC (software development lifecycle) is the process that a software project follows, and which consists of a detailed plan describing how to develop, maintain, replace, change or improve specific software</w:t>
      </w:r>
    </w:p>
    <w:p>
      <w:pPr>
        <w:spacing w:before="0" w:after="200" w:line="276"/>
        <w:ind w:right="0" w:left="144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Login page</w:t>
      </w:r>
    </w:p>
    <w:p>
      <w:pPr>
        <w:spacing w:before="0" w:after="200" w:line="240"/>
        <w:ind w:right="0" w:left="1440" w:firstLine="0"/>
        <w:jc w:val="left"/>
        <w:rPr>
          <w:rFonts w:ascii="Calibri" w:hAnsi="Calibri" w:cs="Calibri" w:eastAsia="Calibri"/>
          <w:b/>
          <w:color w:val="auto"/>
          <w:spacing w:val="0"/>
          <w:position w:val="0"/>
          <w:sz w:val="28"/>
          <w:shd w:fill="auto" w:val="clear"/>
        </w:rPr>
      </w:pPr>
      <w:r>
        <w:object w:dxaOrig="8310" w:dyaOrig="4559">
          <v:rect xmlns:o="urn:schemas-microsoft-com:office:office" xmlns:v="urn:schemas-microsoft-com:vml" id="rectole0000000001" style="width:415.500000pt;height:227.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144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Register page</w: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40"/>
        <w:ind w:right="0" w:left="720" w:firstLine="0"/>
        <w:jc w:val="left"/>
        <w:rPr>
          <w:rFonts w:ascii="Calibri" w:hAnsi="Calibri" w:cs="Calibri" w:eastAsia="Calibri"/>
          <w:color w:val="auto"/>
          <w:spacing w:val="0"/>
          <w:position w:val="0"/>
          <w:sz w:val="22"/>
          <w:shd w:fill="auto" w:val="clear"/>
        </w:rPr>
      </w:pPr>
      <w:r>
        <w:object w:dxaOrig="8310" w:dyaOrig="6675">
          <v:rect xmlns:o="urn:schemas-microsoft-com:office:office" xmlns:v="urn:schemas-microsoft-com:vml" id="rectole0000000002" style="width:415.500000pt;height:33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products page</w:t>
      </w:r>
    </w:p>
    <w:p>
      <w:pPr>
        <w:spacing w:before="0" w:after="200" w:line="240"/>
        <w:ind w:right="0" w:left="720" w:firstLine="0"/>
        <w:jc w:val="left"/>
        <w:rPr>
          <w:rFonts w:ascii="Calibri" w:hAnsi="Calibri" w:cs="Calibri" w:eastAsia="Calibri"/>
          <w:color w:val="auto"/>
          <w:spacing w:val="0"/>
          <w:position w:val="0"/>
          <w:sz w:val="22"/>
          <w:shd w:fill="auto" w:val="clear"/>
        </w:rPr>
      </w:pPr>
      <w:r>
        <w:object w:dxaOrig="8310" w:dyaOrig="4814">
          <v:rect xmlns:o="urn:schemas-microsoft-com:office:office" xmlns:v="urn:schemas-microsoft-com:vml" id="rectole0000000003" style="width:415.500000pt;height:24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Add to cart Page</w:t>
      </w:r>
    </w:p>
    <w:p>
      <w:pPr>
        <w:spacing w:before="0" w:after="200" w:line="240"/>
        <w:ind w:right="0" w:left="720" w:firstLine="0"/>
        <w:jc w:val="left"/>
        <w:rPr>
          <w:rFonts w:ascii="Calibri" w:hAnsi="Calibri" w:cs="Calibri" w:eastAsia="Calibri"/>
          <w:b/>
          <w:color w:val="auto"/>
          <w:spacing w:val="0"/>
          <w:position w:val="0"/>
          <w:sz w:val="28"/>
          <w:shd w:fill="auto" w:val="clear"/>
        </w:rPr>
      </w:pPr>
      <w:r>
        <w:object w:dxaOrig="8310" w:dyaOrig="5369">
          <v:rect xmlns:o="urn:schemas-microsoft-com:office:office" xmlns:v="urn:schemas-microsoft-com:vml" id="rectole0000000004" style="width:415.500000pt;height:268.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720" w:firstLine="0"/>
        <w:jc w:val="left"/>
        <w:rPr>
          <w:rFonts w:ascii="Calibri" w:hAnsi="Calibri" w:cs="Calibri" w:eastAsia="Calibri"/>
          <w:b/>
          <w:color w:val="auto"/>
          <w:spacing w:val="0"/>
          <w:position w:val="0"/>
          <w:sz w:val="28"/>
          <w:shd w:fill="auto" w:val="clear"/>
        </w:rPr>
      </w:pP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Search page</w:t>
      </w:r>
    </w:p>
    <w:p>
      <w:pPr>
        <w:spacing w:before="0" w:after="200" w:line="240"/>
        <w:ind w:right="0" w:left="720" w:firstLine="0"/>
        <w:jc w:val="left"/>
        <w:rPr>
          <w:rFonts w:ascii="Calibri" w:hAnsi="Calibri" w:cs="Calibri" w:eastAsia="Calibri"/>
          <w:color w:val="auto"/>
          <w:spacing w:val="0"/>
          <w:position w:val="0"/>
          <w:sz w:val="22"/>
          <w:shd w:fill="auto" w:val="clear"/>
        </w:rPr>
      </w:pPr>
      <w:r>
        <w:object w:dxaOrig="8310" w:dyaOrig="5204">
          <v:rect xmlns:o="urn:schemas-microsoft-com:office:office" xmlns:v="urn:schemas-microsoft-com:vml" id="rectole0000000005" style="width:415.500000pt;height:26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shd w:fill="auto" w:val="clear"/>
        </w:rPr>
        <w:t xml:space="preserve">DAIGRAMS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6681">
          <v:rect xmlns:o="urn:schemas-microsoft-com:office:office" xmlns:v="urn:schemas-microsoft-com:vml" id="rectole0000000006" style="width:432.000000pt;height:334.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54" w:dyaOrig="11203">
          <v:rect xmlns:o="urn:schemas-microsoft-com:office:office" xmlns:v="urn:schemas-microsoft-com:vml" id="rectole0000000007" style="width:432.700000pt;height:560.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66" w:dyaOrig="6694">
          <v:rect xmlns:o="urn:schemas-microsoft-com:office:office" xmlns:v="urn:schemas-microsoft-com:vml" id="rectole0000000008" style="width:433.300000pt;height:334.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8644" w:dyaOrig="6675">
          <v:rect xmlns:o="urn:schemas-microsoft-com:office:office" xmlns:v="urn:schemas-microsoft-com:vml" id="rectole0000000009" style="width:432.200000pt;height:333.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073"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073"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flow Diagram</w:t>
      </w:r>
    </w:p>
    <w:p>
      <w:pPr>
        <w:tabs>
          <w:tab w:val="left" w:pos="6931"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655" w:dyaOrig="4538">
          <v:rect xmlns:o="urn:schemas-microsoft-com:office:office" xmlns:v="urn:schemas-microsoft-com:vml" id="rectole0000000010" style="width:432.750000pt;height:226.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tab/>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
    <w:abstractNumId w:val="30"/>
  </w:num>
  <w:num w:numId="5">
    <w:abstractNumId w:val="24"/>
  </w:num>
  <w:num w:numId="7">
    <w:abstractNumId w:val="18"/>
  </w:num>
  <w:num w:numId="9">
    <w:abstractNumId w:val="12"/>
  </w:num>
  <w:num w:numId="12">
    <w:abstractNumId w:val="6"/>
  </w:num>
  <w:num w:numId="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