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579A" w14:textId="77777777" w:rsidR="00AC1A87" w:rsidRDefault="00AC1A87" w:rsidP="00AC1A87">
      <w:pPr>
        <w:rPr>
          <w:lang w:val="en-GB"/>
        </w:rPr>
      </w:pPr>
      <w:r w:rsidRPr="00AC1A87">
        <w:rPr>
          <w:lang w:val="en-GB"/>
        </w:rPr>
        <w:t>Beuth University of Applied Sciences Berlin</w:t>
      </w:r>
    </w:p>
    <w:p w14:paraId="7EEB9E52" w14:textId="795A1E8F"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00132CA7" w:rsidR="00BF04C0" w:rsidRPr="00BF04C0" w:rsidRDefault="00BF04C0" w:rsidP="0038417C">
      <w:pPr>
        <w:rPr>
          <w:lang w:val="en-GB"/>
        </w:rPr>
      </w:pPr>
      <w:r>
        <w:rPr>
          <w:lang w:val="en-GB"/>
        </w:rPr>
        <w:t>Date:</w:t>
      </w:r>
      <w:r w:rsidR="0038417C">
        <w:rPr>
          <w:lang w:val="en-GB"/>
        </w:rPr>
        <w:tab/>
      </w:r>
      <w:r w:rsidR="0038417C">
        <w:rPr>
          <w:lang w:val="en-GB"/>
        </w:rPr>
        <w:tab/>
      </w:r>
      <w:r w:rsidR="00AC1A87">
        <w:rPr>
          <w:lang w:val="en-GB"/>
        </w:rPr>
        <w:t>26/05/19</w:t>
      </w:r>
    </w:p>
    <w:p w14:paraId="158510E5" w14:textId="3B6D6434" w:rsidR="00022A5D" w:rsidRDefault="00022A5D">
      <w:pPr>
        <w:rPr>
          <w:lang w:val="en-GB"/>
        </w:rPr>
      </w:pPr>
      <w:r>
        <w:rPr>
          <w:lang w:val="en-GB"/>
        </w:rPr>
        <w:br w:type="page"/>
      </w:r>
    </w:p>
    <w:p w14:paraId="6EAA01CB" w14:textId="21BBB427" w:rsidR="000B3449" w:rsidRDefault="000B3449" w:rsidP="000B3449">
      <w:pPr>
        <w:pStyle w:val="Inhaltsverzeichnisberschrift"/>
        <w:rPr>
          <w:lang w:val="en-GB"/>
        </w:rPr>
      </w:pPr>
      <w:r>
        <w:rPr>
          <w:lang w:val="en-GB"/>
        </w:rPr>
        <w:lastRenderedPageBreak/>
        <w:t>Table of Content</w:t>
      </w:r>
    </w:p>
    <w:bookmarkStart w:id="2" w:name="_GoBack"/>
    <w:bookmarkEnd w:id="2"/>
    <w:p w14:paraId="60D465A8" w14:textId="37E5B969" w:rsidR="006078CD" w:rsidRDefault="000B3449">
      <w:pPr>
        <w:pStyle w:val="Verzeichnis1"/>
        <w:rPr>
          <w:noProof/>
          <w:sz w:val="22"/>
          <w:szCs w:val="22"/>
          <w:lang w:eastAsia="de-DE"/>
        </w:rPr>
      </w:pPr>
      <w:r>
        <w:rPr>
          <w:lang w:val="en-GB"/>
        </w:rPr>
        <w:fldChar w:fldCharType="begin"/>
      </w:r>
      <w:r>
        <w:rPr>
          <w:lang w:val="en-GB"/>
        </w:rPr>
        <w:instrText xml:space="preserve"> TOC \o "1-2" \h \z \u </w:instrText>
      </w:r>
      <w:r>
        <w:rPr>
          <w:lang w:val="en-GB"/>
        </w:rPr>
        <w:fldChar w:fldCharType="separate"/>
      </w:r>
      <w:hyperlink w:anchor="_Toc9793350" w:history="1">
        <w:r w:rsidR="006078CD" w:rsidRPr="00517651">
          <w:rPr>
            <w:rStyle w:val="Hyperlink"/>
            <w:noProof/>
            <w:lang w:val="en-GB"/>
          </w:rPr>
          <w:t>I.</w:t>
        </w:r>
        <w:r w:rsidR="006078CD">
          <w:rPr>
            <w:noProof/>
            <w:sz w:val="22"/>
            <w:szCs w:val="22"/>
            <w:lang w:eastAsia="de-DE"/>
          </w:rPr>
          <w:tab/>
        </w:r>
        <w:r w:rsidR="006078CD" w:rsidRPr="00517651">
          <w:rPr>
            <w:rStyle w:val="Hyperlink"/>
            <w:noProof/>
            <w:lang w:val="en-GB"/>
          </w:rPr>
          <w:t>Abstract</w:t>
        </w:r>
        <w:r w:rsidR="006078CD">
          <w:rPr>
            <w:noProof/>
            <w:webHidden/>
          </w:rPr>
          <w:tab/>
        </w:r>
        <w:r w:rsidR="006078CD">
          <w:rPr>
            <w:noProof/>
            <w:webHidden/>
          </w:rPr>
          <w:fldChar w:fldCharType="begin"/>
        </w:r>
        <w:r w:rsidR="006078CD">
          <w:rPr>
            <w:noProof/>
            <w:webHidden/>
          </w:rPr>
          <w:instrText xml:space="preserve"> PAGEREF _Toc9793350 \h </w:instrText>
        </w:r>
        <w:r w:rsidR="006078CD">
          <w:rPr>
            <w:noProof/>
            <w:webHidden/>
          </w:rPr>
        </w:r>
        <w:r w:rsidR="006078CD">
          <w:rPr>
            <w:noProof/>
            <w:webHidden/>
          </w:rPr>
          <w:fldChar w:fldCharType="separate"/>
        </w:r>
        <w:r w:rsidR="006078CD">
          <w:rPr>
            <w:noProof/>
            <w:webHidden/>
          </w:rPr>
          <w:t>2</w:t>
        </w:r>
        <w:r w:rsidR="006078CD">
          <w:rPr>
            <w:noProof/>
            <w:webHidden/>
          </w:rPr>
          <w:fldChar w:fldCharType="end"/>
        </w:r>
      </w:hyperlink>
    </w:p>
    <w:p w14:paraId="4F4CD684" w14:textId="64ABA06F" w:rsidR="006078CD" w:rsidRDefault="006078CD">
      <w:pPr>
        <w:pStyle w:val="Verzeichnis1"/>
        <w:rPr>
          <w:noProof/>
          <w:sz w:val="22"/>
          <w:szCs w:val="22"/>
          <w:lang w:eastAsia="de-DE"/>
        </w:rPr>
      </w:pPr>
      <w:hyperlink w:anchor="_Toc9793351" w:history="1">
        <w:r w:rsidRPr="00517651">
          <w:rPr>
            <w:rStyle w:val="Hyperlink"/>
            <w:noProof/>
            <w:lang w:val="en-GB"/>
          </w:rPr>
          <w:t>II.</w:t>
        </w:r>
        <w:r>
          <w:rPr>
            <w:noProof/>
            <w:sz w:val="22"/>
            <w:szCs w:val="22"/>
            <w:lang w:eastAsia="de-DE"/>
          </w:rPr>
          <w:tab/>
        </w:r>
        <w:r w:rsidRPr="00517651">
          <w:rPr>
            <w:rStyle w:val="Hyperlink"/>
            <w:noProof/>
            <w:lang w:val="en-GB"/>
          </w:rPr>
          <w:t>Introduction</w:t>
        </w:r>
        <w:r>
          <w:rPr>
            <w:noProof/>
            <w:webHidden/>
          </w:rPr>
          <w:tab/>
        </w:r>
        <w:r>
          <w:rPr>
            <w:noProof/>
            <w:webHidden/>
          </w:rPr>
          <w:fldChar w:fldCharType="begin"/>
        </w:r>
        <w:r>
          <w:rPr>
            <w:noProof/>
            <w:webHidden/>
          </w:rPr>
          <w:instrText xml:space="preserve"> PAGEREF _Toc9793351 \h </w:instrText>
        </w:r>
        <w:r>
          <w:rPr>
            <w:noProof/>
            <w:webHidden/>
          </w:rPr>
        </w:r>
        <w:r>
          <w:rPr>
            <w:noProof/>
            <w:webHidden/>
          </w:rPr>
          <w:fldChar w:fldCharType="separate"/>
        </w:r>
        <w:r>
          <w:rPr>
            <w:noProof/>
            <w:webHidden/>
          </w:rPr>
          <w:t>3</w:t>
        </w:r>
        <w:r>
          <w:rPr>
            <w:noProof/>
            <w:webHidden/>
          </w:rPr>
          <w:fldChar w:fldCharType="end"/>
        </w:r>
      </w:hyperlink>
    </w:p>
    <w:p w14:paraId="51CE62CA" w14:textId="32C7FE07" w:rsidR="006078CD" w:rsidRDefault="006078CD">
      <w:pPr>
        <w:pStyle w:val="Verzeichnis1"/>
        <w:rPr>
          <w:noProof/>
          <w:sz w:val="22"/>
          <w:szCs w:val="22"/>
          <w:lang w:eastAsia="de-DE"/>
        </w:rPr>
      </w:pPr>
      <w:hyperlink w:anchor="_Toc9793352" w:history="1">
        <w:r w:rsidRPr="00517651">
          <w:rPr>
            <w:rStyle w:val="Hyperlink"/>
            <w:noProof/>
            <w:lang w:val="en-GB"/>
          </w:rPr>
          <w:t>III.</w:t>
        </w:r>
        <w:r>
          <w:rPr>
            <w:noProof/>
            <w:sz w:val="22"/>
            <w:szCs w:val="22"/>
            <w:lang w:eastAsia="de-DE"/>
          </w:rPr>
          <w:tab/>
        </w:r>
        <w:r w:rsidRPr="00517651">
          <w:rPr>
            <w:rStyle w:val="Hyperlink"/>
            <w:noProof/>
            <w:lang w:val="en-GB"/>
          </w:rPr>
          <w:t>Materials and Methods</w:t>
        </w:r>
        <w:r>
          <w:rPr>
            <w:noProof/>
            <w:webHidden/>
          </w:rPr>
          <w:tab/>
        </w:r>
        <w:r>
          <w:rPr>
            <w:noProof/>
            <w:webHidden/>
          </w:rPr>
          <w:fldChar w:fldCharType="begin"/>
        </w:r>
        <w:r>
          <w:rPr>
            <w:noProof/>
            <w:webHidden/>
          </w:rPr>
          <w:instrText xml:space="preserve"> PAGEREF _Toc9793352 \h </w:instrText>
        </w:r>
        <w:r>
          <w:rPr>
            <w:noProof/>
            <w:webHidden/>
          </w:rPr>
        </w:r>
        <w:r>
          <w:rPr>
            <w:noProof/>
            <w:webHidden/>
          </w:rPr>
          <w:fldChar w:fldCharType="separate"/>
        </w:r>
        <w:r>
          <w:rPr>
            <w:noProof/>
            <w:webHidden/>
          </w:rPr>
          <w:t>4</w:t>
        </w:r>
        <w:r>
          <w:rPr>
            <w:noProof/>
            <w:webHidden/>
          </w:rPr>
          <w:fldChar w:fldCharType="end"/>
        </w:r>
      </w:hyperlink>
    </w:p>
    <w:p w14:paraId="75B0BB3E" w14:textId="44062DCC" w:rsidR="006078CD" w:rsidRDefault="006078CD">
      <w:pPr>
        <w:pStyle w:val="Verzeichnis2"/>
        <w:tabs>
          <w:tab w:val="left" w:pos="660"/>
          <w:tab w:val="right" w:leader="dot" w:pos="9396"/>
        </w:tabs>
        <w:rPr>
          <w:noProof/>
          <w:sz w:val="22"/>
          <w:szCs w:val="22"/>
          <w:lang w:eastAsia="de-DE"/>
        </w:rPr>
      </w:pPr>
      <w:hyperlink w:anchor="_Toc9793353" w:history="1">
        <w:r w:rsidRPr="00517651">
          <w:rPr>
            <w:rStyle w:val="Hyperlink"/>
            <w:noProof/>
            <w:lang w:val="en-GB"/>
          </w:rPr>
          <w:t>A.</w:t>
        </w:r>
        <w:r>
          <w:rPr>
            <w:noProof/>
            <w:sz w:val="22"/>
            <w:szCs w:val="22"/>
            <w:lang w:eastAsia="de-DE"/>
          </w:rPr>
          <w:tab/>
        </w:r>
        <w:r w:rsidRPr="00517651">
          <w:rPr>
            <w:rStyle w:val="Hyperlink"/>
            <w:noProof/>
            <w:lang w:val="en-GB"/>
          </w:rPr>
          <w:t>Algorithms</w:t>
        </w:r>
        <w:r>
          <w:rPr>
            <w:noProof/>
            <w:webHidden/>
          </w:rPr>
          <w:tab/>
        </w:r>
        <w:r>
          <w:rPr>
            <w:noProof/>
            <w:webHidden/>
          </w:rPr>
          <w:fldChar w:fldCharType="begin"/>
        </w:r>
        <w:r>
          <w:rPr>
            <w:noProof/>
            <w:webHidden/>
          </w:rPr>
          <w:instrText xml:space="preserve"> PAGEREF _Toc9793353 \h </w:instrText>
        </w:r>
        <w:r>
          <w:rPr>
            <w:noProof/>
            <w:webHidden/>
          </w:rPr>
        </w:r>
        <w:r>
          <w:rPr>
            <w:noProof/>
            <w:webHidden/>
          </w:rPr>
          <w:fldChar w:fldCharType="separate"/>
        </w:r>
        <w:r>
          <w:rPr>
            <w:noProof/>
            <w:webHidden/>
          </w:rPr>
          <w:t>4</w:t>
        </w:r>
        <w:r>
          <w:rPr>
            <w:noProof/>
            <w:webHidden/>
          </w:rPr>
          <w:fldChar w:fldCharType="end"/>
        </w:r>
      </w:hyperlink>
    </w:p>
    <w:p w14:paraId="180C2DE4" w14:textId="26EB80DB" w:rsidR="006078CD" w:rsidRDefault="006078CD">
      <w:pPr>
        <w:pStyle w:val="Verzeichnis2"/>
        <w:tabs>
          <w:tab w:val="left" w:pos="660"/>
          <w:tab w:val="right" w:leader="dot" w:pos="9396"/>
        </w:tabs>
        <w:rPr>
          <w:noProof/>
          <w:sz w:val="22"/>
          <w:szCs w:val="22"/>
          <w:lang w:eastAsia="de-DE"/>
        </w:rPr>
      </w:pPr>
      <w:hyperlink w:anchor="_Toc9793354" w:history="1">
        <w:r w:rsidRPr="00517651">
          <w:rPr>
            <w:rStyle w:val="Hyperlink"/>
            <w:noProof/>
            <w:lang w:val="en-GB"/>
          </w:rPr>
          <w:t>B.</w:t>
        </w:r>
        <w:r>
          <w:rPr>
            <w:noProof/>
            <w:sz w:val="22"/>
            <w:szCs w:val="22"/>
            <w:lang w:eastAsia="de-DE"/>
          </w:rPr>
          <w:tab/>
        </w:r>
        <w:r w:rsidRPr="00517651">
          <w:rPr>
            <w:rStyle w:val="Hyperlink"/>
            <w:noProof/>
            <w:lang w:val="en-GB"/>
          </w:rPr>
          <w:t>Datasets</w:t>
        </w:r>
        <w:r>
          <w:rPr>
            <w:noProof/>
            <w:webHidden/>
          </w:rPr>
          <w:tab/>
        </w:r>
        <w:r>
          <w:rPr>
            <w:noProof/>
            <w:webHidden/>
          </w:rPr>
          <w:fldChar w:fldCharType="begin"/>
        </w:r>
        <w:r>
          <w:rPr>
            <w:noProof/>
            <w:webHidden/>
          </w:rPr>
          <w:instrText xml:space="preserve"> PAGEREF _Toc9793354 \h </w:instrText>
        </w:r>
        <w:r>
          <w:rPr>
            <w:noProof/>
            <w:webHidden/>
          </w:rPr>
        </w:r>
        <w:r>
          <w:rPr>
            <w:noProof/>
            <w:webHidden/>
          </w:rPr>
          <w:fldChar w:fldCharType="separate"/>
        </w:r>
        <w:r>
          <w:rPr>
            <w:noProof/>
            <w:webHidden/>
          </w:rPr>
          <w:t>5</w:t>
        </w:r>
        <w:r>
          <w:rPr>
            <w:noProof/>
            <w:webHidden/>
          </w:rPr>
          <w:fldChar w:fldCharType="end"/>
        </w:r>
      </w:hyperlink>
    </w:p>
    <w:p w14:paraId="26493AC1" w14:textId="2E02E761" w:rsidR="006078CD" w:rsidRDefault="006078CD">
      <w:pPr>
        <w:pStyle w:val="Verzeichnis2"/>
        <w:tabs>
          <w:tab w:val="left" w:pos="660"/>
          <w:tab w:val="right" w:leader="dot" w:pos="9396"/>
        </w:tabs>
        <w:rPr>
          <w:noProof/>
          <w:sz w:val="22"/>
          <w:szCs w:val="22"/>
          <w:lang w:eastAsia="de-DE"/>
        </w:rPr>
      </w:pPr>
      <w:hyperlink w:anchor="_Toc9793355" w:history="1">
        <w:r w:rsidRPr="00517651">
          <w:rPr>
            <w:rStyle w:val="Hyperlink"/>
            <w:noProof/>
            <w:lang w:val="en-GB"/>
          </w:rPr>
          <w:t>C.</w:t>
        </w:r>
        <w:r>
          <w:rPr>
            <w:noProof/>
            <w:sz w:val="22"/>
            <w:szCs w:val="22"/>
            <w:lang w:eastAsia="de-DE"/>
          </w:rPr>
          <w:tab/>
        </w:r>
        <w:r w:rsidRPr="00517651">
          <w:rPr>
            <w:rStyle w:val="Hyperlink"/>
            <w:noProof/>
            <w:lang w:val="en-GB"/>
          </w:rPr>
          <w:t>R Packages</w:t>
        </w:r>
        <w:r>
          <w:rPr>
            <w:noProof/>
            <w:webHidden/>
          </w:rPr>
          <w:tab/>
        </w:r>
        <w:r>
          <w:rPr>
            <w:noProof/>
            <w:webHidden/>
          </w:rPr>
          <w:fldChar w:fldCharType="begin"/>
        </w:r>
        <w:r>
          <w:rPr>
            <w:noProof/>
            <w:webHidden/>
          </w:rPr>
          <w:instrText xml:space="preserve"> PAGEREF _Toc9793355 \h </w:instrText>
        </w:r>
        <w:r>
          <w:rPr>
            <w:noProof/>
            <w:webHidden/>
          </w:rPr>
        </w:r>
        <w:r>
          <w:rPr>
            <w:noProof/>
            <w:webHidden/>
          </w:rPr>
          <w:fldChar w:fldCharType="separate"/>
        </w:r>
        <w:r>
          <w:rPr>
            <w:noProof/>
            <w:webHidden/>
          </w:rPr>
          <w:t>5</w:t>
        </w:r>
        <w:r>
          <w:rPr>
            <w:noProof/>
            <w:webHidden/>
          </w:rPr>
          <w:fldChar w:fldCharType="end"/>
        </w:r>
      </w:hyperlink>
    </w:p>
    <w:p w14:paraId="625FB70F" w14:textId="0DD65120" w:rsidR="006078CD" w:rsidRDefault="006078CD">
      <w:pPr>
        <w:pStyle w:val="Verzeichnis2"/>
        <w:tabs>
          <w:tab w:val="left" w:pos="660"/>
          <w:tab w:val="right" w:leader="dot" w:pos="9396"/>
        </w:tabs>
        <w:rPr>
          <w:noProof/>
          <w:sz w:val="22"/>
          <w:szCs w:val="22"/>
          <w:lang w:eastAsia="de-DE"/>
        </w:rPr>
      </w:pPr>
      <w:hyperlink w:anchor="_Toc9793356" w:history="1">
        <w:r w:rsidRPr="00517651">
          <w:rPr>
            <w:rStyle w:val="Hyperlink"/>
            <w:noProof/>
            <w:lang w:val="en-GB"/>
          </w:rPr>
          <w:t>D.</w:t>
        </w:r>
        <w:r>
          <w:rPr>
            <w:noProof/>
            <w:sz w:val="22"/>
            <w:szCs w:val="22"/>
            <w:lang w:eastAsia="de-DE"/>
          </w:rPr>
          <w:tab/>
        </w:r>
        <w:r w:rsidRPr="00517651">
          <w:rPr>
            <w:rStyle w:val="Hyperlink"/>
            <w:noProof/>
            <w:lang w:val="en-GB"/>
          </w:rPr>
          <w:t>Procedure</w:t>
        </w:r>
        <w:r>
          <w:rPr>
            <w:noProof/>
            <w:webHidden/>
          </w:rPr>
          <w:tab/>
        </w:r>
        <w:r>
          <w:rPr>
            <w:noProof/>
            <w:webHidden/>
          </w:rPr>
          <w:fldChar w:fldCharType="begin"/>
        </w:r>
        <w:r>
          <w:rPr>
            <w:noProof/>
            <w:webHidden/>
          </w:rPr>
          <w:instrText xml:space="preserve"> PAGEREF _Toc9793356 \h </w:instrText>
        </w:r>
        <w:r>
          <w:rPr>
            <w:noProof/>
            <w:webHidden/>
          </w:rPr>
        </w:r>
        <w:r>
          <w:rPr>
            <w:noProof/>
            <w:webHidden/>
          </w:rPr>
          <w:fldChar w:fldCharType="separate"/>
        </w:r>
        <w:r>
          <w:rPr>
            <w:noProof/>
            <w:webHidden/>
          </w:rPr>
          <w:t>6</w:t>
        </w:r>
        <w:r>
          <w:rPr>
            <w:noProof/>
            <w:webHidden/>
          </w:rPr>
          <w:fldChar w:fldCharType="end"/>
        </w:r>
      </w:hyperlink>
    </w:p>
    <w:p w14:paraId="0CFE9617" w14:textId="67E503DD" w:rsidR="006078CD" w:rsidRDefault="006078CD">
      <w:pPr>
        <w:pStyle w:val="Verzeichnis1"/>
        <w:rPr>
          <w:noProof/>
          <w:sz w:val="22"/>
          <w:szCs w:val="22"/>
          <w:lang w:eastAsia="de-DE"/>
        </w:rPr>
      </w:pPr>
      <w:hyperlink w:anchor="_Toc9793357" w:history="1">
        <w:r w:rsidRPr="00517651">
          <w:rPr>
            <w:rStyle w:val="Hyperlink"/>
            <w:noProof/>
            <w:lang w:val="en-GB"/>
          </w:rPr>
          <w:t>IV.</w:t>
        </w:r>
        <w:r>
          <w:rPr>
            <w:noProof/>
            <w:sz w:val="22"/>
            <w:szCs w:val="22"/>
            <w:lang w:eastAsia="de-DE"/>
          </w:rPr>
          <w:tab/>
        </w:r>
        <w:r w:rsidRPr="00517651">
          <w:rPr>
            <w:rStyle w:val="Hyperlink"/>
            <w:noProof/>
            <w:lang w:val="en-GB"/>
          </w:rPr>
          <w:t>Results</w:t>
        </w:r>
        <w:r>
          <w:rPr>
            <w:noProof/>
            <w:webHidden/>
          </w:rPr>
          <w:tab/>
        </w:r>
        <w:r>
          <w:rPr>
            <w:noProof/>
            <w:webHidden/>
          </w:rPr>
          <w:fldChar w:fldCharType="begin"/>
        </w:r>
        <w:r>
          <w:rPr>
            <w:noProof/>
            <w:webHidden/>
          </w:rPr>
          <w:instrText xml:space="preserve"> PAGEREF _Toc9793357 \h </w:instrText>
        </w:r>
        <w:r>
          <w:rPr>
            <w:noProof/>
            <w:webHidden/>
          </w:rPr>
        </w:r>
        <w:r>
          <w:rPr>
            <w:noProof/>
            <w:webHidden/>
          </w:rPr>
          <w:fldChar w:fldCharType="separate"/>
        </w:r>
        <w:r>
          <w:rPr>
            <w:noProof/>
            <w:webHidden/>
          </w:rPr>
          <w:t>6</w:t>
        </w:r>
        <w:r>
          <w:rPr>
            <w:noProof/>
            <w:webHidden/>
          </w:rPr>
          <w:fldChar w:fldCharType="end"/>
        </w:r>
      </w:hyperlink>
    </w:p>
    <w:p w14:paraId="1DD0A974" w14:textId="35D79488" w:rsidR="006078CD" w:rsidRDefault="006078CD">
      <w:pPr>
        <w:pStyle w:val="Verzeichnis2"/>
        <w:tabs>
          <w:tab w:val="left" w:pos="660"/>
          <w:tab w:val="right" w:leader="dot" w:pos="9396"/>
        </w:tabs>
        <w:rPr>
          <w:noProof/>
          <w:sz w:val="22"/>
          <w:szCs w:val="22"/>
          <w:lang w:eastAsia="de-DE"/>
        </w:rPr>
      </w:pPr>
      <w:hyperlink w:anchor="_Toc9793358" w:history="1">
        <w:r w:rsidRPr="00517651">
          <w:rPr>
            <w:rStyle w:val="Hyperlink"/>
            <w:noProof/>
            <w:lang w:val="en-GB"/>
          </w:rPr>
          <w:t>A.</w:t>
        </w:r>
        <w:r>
          <w:rPr>
            <w:noProof/>
            <w:sz w:val="22"/>
            <w:szCs w:val="22"/>
            <w:lang w:eastAsia="de-DE"/>
          </w:rPr>
          <w:tab/>
        </w:r>
        <w:r w:rsidRPr="00517651">
          <w:rPr>
            <w:rStyle w:val="Hyperlink"/>
            <w:noProof/>
            <w:lang w:val="en-GB"/>
          </w:rPr>
          <w:t>Statistics</w:t>
        </w:r>
        <w:r>
          <w:rPr>
            <w:noProof/>
            <w:webHidden/>
          </w:rPr>
          <w:tab/>
        </w:r>
        <w:r>
          <w:rPr>
            <w:noProof/>
            <w:webHidden/>
          </w:rPr>
          <w:fldChar w:fldCharType="begin"/>
        </w:r>
        <w:r>
          <w:rPr>
            <w:noProof/>
            <w:webHidden/>
          </w:rPr>
          <w:instrText xml:space="preserve"> PAGEREF _Toc9793358 \h </w:instrText>
        </w:r>
        <w:r>
          <w:rPr>
            <w:noProof/>
            <w:webHidden/>
          </w:rPr>
        </w:r>
        <w:r>
          <w:rPr>
            <w:noProof/>
            <w:webHidden/>
          </w:rPr>
          <w:fldChar w:fldCharType="separate"/>
        </w:r>
        <w:r>
          <w:rPr>
            <w:noProof/>
            <w:webHidden/>
          </w:rPr>
          <w:t>6</w:t>
        </w:r>
        <w:r>
          <w:rPr>
            <w:noProof/>
            <w:webHidden/>
          </w:rPr>
          <w:fldChar w:fldCharType="end"/>
        </w:r>
      </w:hyperlink>
    </w:p>
    <w:p w14:paraId="69018A59" w14:textId="6460260E" w:rsidR="006078CD" w:rsidRDefault="006078CD">
      <w:pPr>
        <w:pStyle w:val="Verzeichnis2"/>
        <w:tabs>
          <w:tab w:val="left" w:pos="660"/>
          <w:tab w:val="right" w:leader="dot" w:pos="9396"/>
        </w:tabs>
        <w:rPr>
          <w:noProof/>
          <w:sz w:val="22"/>
          <w:szCs w:val="22"/>
          <w:lang w:eastAsia="de-DE"/>
        </w:rPr>
      </w:pPr>
      <w:hyperlink w:anchor="_Toc9793359" w:history="1">
        <w:r w:rsidRPr="00517651">
          <w:rPr>
            <w:rStyle w:val="Hyperlink"/>
            <w:noProof/>
            <w:lang w:val="en-GB"/>
          </w:rPr>
          <w:t>B.</w:t>
        </w:r>
        <w:r>
          <w:rPr>
            <w:noProof/>
            <w:sz w:val="22"/>
            <w:szCs w:val="22"/>
            <w:lang w:eastAsia="de-DE"/>
          </w:rPr>
          <w:tab/>
        </w:r>
        <w:r w:rsidRPr="00517651">
          <w:rPr>
            <w:rStyle w:val="Hyperlink"/>
            <w:noProof/>
            <w:lang w:val="en-GB"/>
          </w:rPr>
          <w:t>Hypothesis A</w:t>
        </w:r>
        <w:r>
          <w:rPr>
            <w:noProof/>
            <w:webHidden/>
          </w:rPr>
          <w:tab/>
        </w:r>
        <w:r>
          <w:rPr>
            <w:noProof/>
            <w:webHidden/>
          </w:rPr>
          <w:fldChar w:fldCharType="begin"/>
        </w:r>
        <w:r>
          <w:rPr>
            <w:noProof/>
            <w:webHidden/>
          </w:rPr>
          <w:instrText xml:space="preserve"> PAGEREF _Toc9793359 \h </w:instrText>
        </w:r>
        <w:r>
          <w:rPr>
            <w:noProof/>
            <w:webHidden/>
          </w:rPr>
        </w:r>
        <w:r>
          <w:rPr>
            <w:noProof/>
            <w:webHidden/>
          </w:rPr>
          <w:fldChar w:fldCharType="separate"/>
        </w:r>
        <w:r>
          <w:rPr>
            <w:noProof/>
            <w:webHidden/>
          </w:rPr>
          <w:t>7</w:t>
        </w:r>
        <w:r>
          <w:rPr>
            <w:noProof/>
            <w:webHidden/>
          </w:rPr>
          <w:fldChar w:fldCharType="end"/>
        </w:r>
      </w:hyperlink>
    </w:p>
    <w:p w14:paraId="7B2575E9" w14:textId="20312336" w:rsidR="006078CD" w:rsidRDefault="006078CD">
      <w:pPr>
        <w:pStyle w:val="Verzeichnis2"/>
        <w:tabs>
          <w:tab w:val="left" w:pos="660"/>
          <w:tab w:val="right" w:leader="dot" w:pos="9396"/>
        </w:tabs>
        <w:rPr>
          <w:noProof/>
          <w:sz w:val="22"/>
          <w:szCs w:val="22"/>
          <w:lang w:eastAsia="de-DE"/>
        </w:rPr>
      </w:pPr>
      <w:hyperlink w:anchor="_Toc9793360" w:history="1">
        <w:r w:rsidRPr="00517651">
          <w:rPr>
            <w:rStyle w:val="Hyperlink"/>
            <w:noProof/>
            <w:lang w:val="en-GB"/>
          </w:rPr>
          <w:t>C.</w:t>
        </w:r>
        <w:r>
          <w:rPr>
            <w:noProof/>
            <w:sz w:val="22"/>
            <w:szCs w:val="22"/>
            <w:lang w:eastAsia="de-DE"/>
          </w:rPr>
          <w:tab/>
        </w:r>
        <w:r w:rsidRPr="00517651">
          <w:rPr>
            <w:rStyle w:val="Hyperlink"/>
            <w:noProof/>
            <w:lang w:val="en-GB"/>
          </w:rPr>
          <w:t>Hypothesis B</w:t>
        </w:r>
        <w:r>
          <w:rPr>
            <w:noProof/>
            <w:webHidden/>
          </w:rPr>
          <w:tab/>
        </w:r>
        <w:r>
          <w:rPr>
            <w:noProof/>
            <w:webHidden/>
          </w:rPr>
          <w:fldChar w:fldCharType="begin"/>
        </w:r>
        <w:r>
          <w:rPr>
            <w:noProof/>
            <w:webHidden/>
          </w:rPr>
          <w:instrText xml:space="preserve"> PAGEREF _Toc9793360 \h </w:instrText>
        </w:r>
        <w:r>
          <w:rPr>
            <w:noProof/>
            <w:webHidden/>
          </w:rPr>
        </w:r>
        <w:r>
          <w:rPr>
            <w:noProof/>
            <w:webHidden/>
          </w:rPr>
          <w:fldChar w:fldCharType="separate"/>
        </w:r>
        <w:r>
          <w:rPr>
            <w:noProof/>
            <w:webHidden/>
          </w:rPr>
          <w:t>9</w:t>
        </w:r>
        <w:r>
          <w:rPr>
            <w:noProof/>
            <w:webHidden/>
          </w:rPr>
          <w:fldChar w:fldCharType="end"/>
        </w:r>
      </w:hyperlink>
    </w:p>
    <w:p w14:paraId="672955F7" w14:textId="7DB89A76" w:rsidR="006078CD" w:rsidRDefault="006078CD">
      <w:pPr>
        <w:pStyle w:val="Verzeichnis1"/>
        <w:rPr>
          <w:noProof/>
          <w:sz w:val="22"/>
          <w:szCs w:val="22"/>
          <w:lang w:eastAsia="de-DE"/>
        </w:rPr>
      </w:pPr>
      <w:hyperlink w:anchor="_Toc9793361" w:history="1">
        <w:r w:rsidRPr="00517651">
          <w:rPr>
            <w:rStyle w:val="Hyperlink"/>
            <w:noProof/>
            <w:lang w:val="en-GB"/>
          </w:rPr>
          <w:t>V.</w:t>
        </w:r>
        <w:r>
          <w:rPr>
            <w:noProof/>
            <w:sz w:val="22"/>
            <w:szCs w:val="22"/>
            <w:lang w:eastAsia="de-DE"/>
          </w:rPr>
          <w:tab/>
        </w:r>
        <w:r w:rsidRPr="00517651">
          <w:rPr>
            <w:rStyle w:val="Hyperlink"/>
            <w:noProof/>
            <w:lang w:val="en-GB"/>
          </w:rPr>
          <w:t>Discussion</w:t>
        </w:r>
        <w:r>
          <w:rPr>
            <w:noProof/>
            <w:webHidden/>
          </w:rPr>
          <w:tab/>
        </w:r>
        <w:r>
          <w:rPr>
            <w:noProof/>
            <w:webHidden/>
          </w:rPr>
          <w:fldChar w:fldCharType="begin"/>
        </w:r>
        <w:r>
          <w:rPr>
            <w:noProof/>
            <w:webHidden/>
          </w:rPr>
          <w:instrText xml:space="preserve"> PAGEREF _Toc9793361 \h </w:instrText>
        </w:r>
        <w:r>
          <w:rPr>
            <w:noProof/>
            <w:webHidden/>
          </w:rPr>
        </w:r>
        <w:r>
          <w:rPr>
            <w:noProof/>
            <w:webHidden/>
          </w:rPr>
          <w:fldChar w:fldCharType="separate"/>
        </w:r>
        <w:r>
          <w:rPr>
            <w:noProof/>
            <w:webHidden/>
          </w:rPr>
          <w:t>11</w:t>
        </w:r>
        <w:r>
          <w:rPr>
            <w:noProof/>
            <w:webHidden/>
          </w:rPr>
          <w:fldChar w:fldCharType="end"/>
        </w:r>
      </w:hyperlink>
    </w:p>
    <w:p w14:paraId="37D3DB58" w14:textId="2B04DE39" w:rsidR="006078CD" w:rsidRDefault="006078CD">
      <w:pPr>
        <w:pStyle w:val="Verzeichnis2"/>
        <w:tabs>
          <w:tab w:val="left" w:pos="660"/>
          <w:tab w:val="right" w:leader="dot" w:pos="9396"/>
        </w:tabs>
        <w:rPr>
          <w:noProof/>
          <w:sz w:val="22"/>
          <w:szCs w:val="22"/>
          <w:lang w:eastAsia="de-DE"/>
        </w:rPr>
      </w:pPr>
      <w:hyperlink w:anchor="_Toc9793362" w:history="1">
        <w:r w:rsidRPr="00517651">
          <w:rPr>
            <w:rStyle w:val="Hyperlink"/>
            <w:noProof/>
            <w:lang w:val="en-GB"/>
          </w:rPr>
          <w:t>A.</w:t>
        </w:r>
        <w:r>
          <w:rPr>
            <w:noProof/>
            <w:sz w:val="22"/>
            <w:szCs w:val="22"/>
            <w:lang w:eastAsia="de-DE"/>
          </w:rPr>
          <w:tab/>
        </w:r>
        <w:r w:rsidRPr="00517651">
          <w:rPr>
            <w:rStyle w:val="Hyperlink"/>
            <w:noProof/>
            <w:lang w:val="en-GB"/>
          </w:rPr>
          <w:t>Hypothesis A</w:t>
        </w:r>
        <w:r>
          <w:rPr>
            <w:noProof/>
            <w:webHidden/>
          </w:rPr>
          <w:tab/>
        </w:r>
        <w:r>
          <w:rPr>
            <w:noProof/>
            <w:webHidden/>
          </w:rPr>
          <w:fldChar w:fldCharType="begin"/>
        </w:r>
        <w:r>
          <w:rPr>
            <w:noProof/>
            <w:webHidden/>
          </w:rPr>
          <w:instrText xml:space="preserve"> PAGEREF _Toc9793362 \h </w:instrText>
        </w:r>
        <w:r>
          <w:rPr>
            <w:noProof/>
            <w:webHidden/>
          </w:rPr>
        </w:r>
        <w:r>
          <w:rPr>
            <w:noProof/>
            <w:webHidden/>
          </w:rPr>
          <w:fldChar w:fldCharType="separate"/>
        </w:r>
        <w:r>
          <w:rPr>
            <w:noProof/>
            <w:webHidden/>
          </w:rPr>
          <w:t>11</w:t>
        </w:r>
        <w:r>
          <w:rPr>
            <w:noProof/>
            <w:webHidden/>
          </w:rPr>
          <w:fldChar w:fldCharType="end"/>
        </w:r>
      </w:hyperlink>
    </w:p>
    <w:p w14:paraId="5592870C" w14:textId="17D6529B" w:rsidR="006078CD" w:rsidRDefault="006078CD">
      <w:pPr>
        <w:pStyle w:val="Verzeichnis2"/>
        <w:tabs>
          <w:tab w:val="left" w:pos="660"/>
          <w:tab w:val="right" w:leader="dot" w:pos="9396"/>
        </w:tabs>
        <w:rPr>
          <w:noProof/>
          <w:sz w:val="22"/>
          <w:szCs w:val="22"/>
          <w:lang w:eastAsia="de-DE"/>
        </w:rPr>
      </w:pPr>
      <w:hyperlink w:anchor="_Toc9793363" w:history="1">
        <w:r w:rsidRPr="00517651">
          <w:rPr>
            <w:rStyle w:val="Hyperlink"/>
            <w:noProof/>
            <w:lang w:val="en-GB"/>
          </w:rPr>
          <w:t>B.</w:t>
        </w:r>
        <w:r>
          <w:rPr>
            <w:noProof/>
            <w:sz w:val="22"/>
            <w:szCs w:val="22"/>
            <w:lang w:eastAsia="de-DE"/>
          </w:rPr>
          <w:tab/>
        </w:r>
        <w:r w:rsidRPr="00517651">
          <w:rPr>
            <w:rStyle w:val="Hyperlink"/>
            <w:noProof/>
            <w:lang w:val="en-GB"/>
          </w:rPr>
          <w:t>Hypothesis B</w:t>
        </w:r>
        <w:r>
          <w:rPr>
            <w:noProof/>
            <w:webHidden/>
          </w:rPr>
          <w:tab/>
        </w:r>
        <w:r>
          <w:rPr>
            <w:noProof/>
            <w:webHidden/>
          </w:rPr>
          <w:fldChar w:fldCharType="begin"/>
        </w:r>
        <w:r>
          <w:rPr>
            <w:noProof/>
            <w:webHidden/>
          </w:rPr>
          <w:instrText xml:space="preserve"> PAGEREF _Toc9793363 \h </w:instrText>
        </w:r>
        <w:r>
          <w:rPr>
            <w:noProof/>
            <w:webHidden/>
          </w:rPr>
        </w:r>
        <w:r>
          <w:rPr>
            <w:noProof/>
            <w:webHidden/>
          </w:rPr>
          <w:fldChar w:fldCharType="separate"/>
        </w:r>
        <w:r>
          <w:rPr>
            <w:noProof/>
            <w:webHidden/>
          </w:rPr>
          <w:t>11</w:t>
        </w:r>
        <w:r>
          <w:rPr>
            <w:noProof/>
            <w:webHidden/>
          </w:rPr>
          <w:fldChar w:fldCharType="end"/>
        </w:r>
      </w:hyperlink>
    </w:p>
    <w:p w14:paraId="7153CD85" w14:textId="1DC0DB99" w:rsidR="006078CD" w:rsidRDefault="006078CD">
      <w:pPr>
        <w:pStyle w:val="Verzeichnis1"/>
        <w:rPr>
          <w:noProof/>
          <w:sz w:val="22"/>
          <w:szCs w:val="22"/>
          <w:lang w:eastAsia="de-DE"/>
        </w:rPr>
      </w:pPr>
      <w:hyperlink w:anchor="_Toc9793364" w:history="1">
        <w:r w:rsidRPr="00517651">
          <w:rPr>
            <w:rStyle w:val="Hyperlink"/>
            <w:noProof/>
            <w:lang w:val="en-GB"/>
          </w:rPr>
          <w:t>VI.</w:t>
        </w:r>
        <w:r>
          <w:rPr>
            <w:noProof/>
            <w:sz w:val="22"/>
            <w:szCs w:val="22"/>
            <w:lang w:eastAsia="de-DE"/>
          </w:rPr>
          <w:tab/>
        </w:r>
        <w:r w:rsidRPr="00517651">
          <w:rPr>
            <w:rStyle w:val="Hyperlink"/>
            <w:noProof/>
            <w:lang w:val="en-GB"/>
          </w:rPr>
          <w:t>Conclusion</w:t>
        </w:r>
        <w:r>
          <w:rPr>
            <w:noProof/>
            <w:webHidden/>
          </w:rPr>
          <w:tab/>
        </w:r>
        <w:r>
          <w:rPr>
            <w:noProof/>
            <w:webHidden/>
          </w:rPr>
          <w:fldChar w:fldCharType="begin"/>
        </w:r>
        <w:r>
          <w:rPr>
            <w:noProof/>
            <w:webHidden/>
          </w:rPr>
          <w:instrText xml:space="preserve"> PAGEREF _Toc9793364 \h </w:instrText>
        </w:r>
        <w:r>
          <w:rPr>
            <w:noProof/>
            <w:webHidden/>
          </w:rPr>
        </w:r>
        <w:r>
          <w:rPr>
            <w:noProof/>
            <w:webHidden/>
          </w:rPr>
          <w:fldChar w:fldCharType="separate"/>
        </w:r>
        <w:r>
          <w:rPr>
            <w:noProof/>
            <w:webHidden/>
          </w:rPr>
          <w:t>12</w:t>
        </w:r>
        <w:r>
          <w:rPr>
            <w:noProof/>
            <w:webHidden/>
          </w:rPr>
          <w:fldChar w:fldCharType="end"/>
        </w:r>
      </w:hyperlink>
    </w:p>
    <w:p w14:paraId="37005251" w14:textId="414C33B6" w:rsidR="006078CD" w:rsidRDefault="006078CD">
      <w:pPr>
        <w:pStyle w:val="Verzeichnis1"/>
        <w:rPr>
          <w:noProof/>
          <w:sz w:val="22"/>
          <w:szCs w:val="22"/>
          <w:lang w:eastAsia="de-DE"/>
        </w:rPr>
      </w:pPr>
      <w:hyperlink w:anchor="_Toc9793365" w:history="1">
        <w:r w:rsidRPr="00517651">
          <w:rPr>
            <w:rStyle w:val="Hyperlink"/>
            <w:noProof/>
            <w:lang w:val="en-GB"/>
          </w:rPr>
          <w:t>VII.</w:t>
        </w:r>
        <w:r>
          <w:rPr>
            <w:noProof/>
            <w:sz w:val="22"/>
            <w:szCs w:val="22"/>
            <w:lang w:eastAsia="de-DE"/>
          </w:rPr>
          <w:tab/>
        </w:r>
        <w:r w:rsidRPr="00517651">
          <w:rPr>
            <w:rStyle w:val="Hyperlink"/>
            <w:noProof/>
            <w:lang w:val="en-GB"/>
          </w:rPr>
          <w:t>References</w:t>
        </w:r>
        <w:r>
          <w:rPr>
            <w:noProof/>
            <w:webHidden/>
          </w:rPr>
          <w:tab/>
        </w:r>
        <w:r>
          <w:rPr>
            <w:noProof/>
            <w:webHidden/>
          </w:rPr>
          <w:fldChar w:fldCharType="begin"/>
        </w:r>
        <w:r>
          <w:rPr>
            <w:noProof/>
            <w:webHidden/>
          </w:rPr>
          <w:instrText xml:space="preserve"> PAGEREF _Toc9793365 \h </w:instrText>
        </w:r>
        <w:r>
          <w:rPr>
            <w:noProof/>
            <w:webHidden/>
          </w:rPr>
        </w:r>
        <w:r>
          <w:rPr>
            <w:noProof/>
            <w:webHidden/>
          </w:rPr>
          <w:fldChar w:fldCharType="separate"/>
        </w:r>
        <w:r>
          <w:rPr>
            <w:noProof/>
            <w:webHidden/>
          </w:rPr>
          <w:t>12</w:t>
        </w:r>
        <w:r>
          <w:rPr>
            <w:noProof/>
            <w:webHidden/>
          </w:rPr>
          <w:fldChar w:fldCharType="end"/>
        </w:r>
      </w:hyperlink>
    </w:p>
    <w:p w14:paraId="2CE0F886" w14:textId="583ABF94" w:rsidR="003A1029" w:rsidRPr="00E54007" w:rsidRDefault="000B3449" w:rsidP="000B3449">
      <w:pPr>
        <w:pStyle w:val="berschrift1"/>
        <w:rPr>
          <w:lang w:val="en-GB"/>
        </w:rPr>
      </w:pPr>
      <w:r>
        <w:rPr>
          <w:lang w:val="en-GB"/>
        </w:rPr>
        <w:fldChar w:fldCharType="end"/>
      </w:r>
      <w:bookmarkStart w:id="3" w:name="_Toc9793350"/>
      <w:commentRangeStart w:id="4"/>
      <w:r w:rsidR="003A1029" w:rsidRPr="00E54007">
        <w:rPr>
          <w:lang w:val="en-GB"/>
        </w:rPr>
        <w:t>Abstract</w:t>
      </w:r>
      <w:commentRangeEnd w:id="4"/>
      <w:r w:rsidR="003A1029">
        <w:rPr>
          <w:rStyle w:val="Kommentarzeichen"/>
          <w:rFonts w:asciiTheme="minorHAnsi" w:eastAsiaTheme="minorEastAsia" w:hAnsiTheme="minorHAnsi" w:cstheme="minorBidi"/>
          <w:b/>
          <w:bCs/>
          <w:color w:val="auto"/>
        </w:rPr>
        <w:commentReference w:id="4"/>
      </w:r>
      <w:bookmarkEnd w:id="3"/>
    </w:p>
    <w:p w14:paraId="4DAAED58" w14:textId="31CBAAF9" w:rsidR="000B3449" w:rsidRDefault="00236823" w:rsidP="003A1029">
      <w:pPr>
        <w:rPr>
          <w:highlight w:val="yellow"/>
          <w:lang w:val="en-GB"/>
        </w:rPr>
      </w:pPr>
      <w:r w:rsidRPr="006F0B44">
        <w:rPr>
          <w:highlight w:val="yellow"/>
          <w:lang w:val="en-GB"/>
        </w:rPr>
        <w:t>… will be written at the end …</w:t>
      </w:r>
    </w:p>
    <w:p w14:paraId="59A53413" w14:textId="1CE6EAF9" w:rsidR="003A1029" w:rsidRPr="003A1029" w:rsidRDefault="000B3449" w:rsidP="003A1029">
      <w:pPr>
        <w:rPr>
          <w:lang w:val="en-GB"/>
        </w:rPr>
      </w:pPr>
      <w:r>
        <w:rPr>
          <w:highlight w:val="yellow"/>
          <w:lang w:val="en-GB"/>
        </w:rPr>
        <w:br w:type="page"/>
      </w:r>
    </w:p>
    <w:p w14:paraId="31601971" w14:textId="77777777" w:rsidR="003A1029" w:rsidRPr="00E54007" w:rsidRDefault="003A1029" w:rsidP="003A1029">
      <w:pPr>
        <w:pStyle w:val="berschrift1"/>
        <w:rPr>
          <w:lang w:val="en-GB"/>
        </w:rPr>
      </w:pPr>
      <w:bookmarkStart w:id="6" w:name="_Toc9793351"/>
      <w:commentRangeStart w:id="7"/>
      <w:r w:rsidRPr="00E54007">
        <w:rPr>
          <w:lang w:val="en-GB"/>
        </w:rPr>
        <w:lastRenderedPageBreak/>
        <w:t>Introduction</w:t>
      </w:r>
      <w:commentRangeEnd w:id="7"/>
      <w:r>
        <w:rPr>
          <w:rStyle w:val="Kommentarzeichen"/>
        </w:rPr>
        <w:commentReference w:id="7"/>
      </w:r>
      <w:bookmarkEnd w:id="6"/>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enabsatz"/>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enabsatz"/>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enabsatz"/>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enabsatz"/>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1"/>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5A2BFA" w:rsidRDefault="005A2BFA"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2BFA" w:rsidRDefault="005A2BFA"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5A2BFA" w:rsidRDefault="005A2BFA"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2BFA" w:rsidRDefault="005A2BFA"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5A2BFA" w:rsidRDefault="005A2BFA"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2BFA" w:rsidRPr="005E2403" w:rsidRDefault="005A2BFA"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2"/>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5A2BFA" w:rsidRDefault="005A2BFA"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2BFA" w:rsidRDefault="005A2BFA"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5A2BFA" w:rsidRDefault="005A2BFA"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2BFA" w:rsidRDefault="005A2BFA"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5A2BFA" w:rsidRDefault="005A2BFA"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2BFA" w:rsidRPr="005E2403" w:rsidRDefault="005A2BFA"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12DA6C26" w:rsidR="00A63BF9" w:rsidRDefault="00A63BF9" w:rsidP="00A63BF9">
      <w:pPr>
        <w:pStyle w:val="Beschriftung"/>
        <w:rPr>
          <w:lang w:val="en-GB"/>
        </w:rPr>
      </w:pPr>
      <w:bookmarkStart w:id="9"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1</w:t>
      </w:r>
      <w:r>
        <w:fldChar w:fldCharType="end"/>
      </w:r>
      <w:bookmarkEnd w:id="9"/>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5A2BFA" w:rsidRDefault="005A2BFA" w:rsidP="00164CD8">
                              <w:pPr>
                                <w:spacing w:after="0" w:line="240" w:lineRule="auto"/>
                                <w:jc w:val="center"/>
                                <w:rPr>
                                  <w:lang w:val="en-GB"/>
                                </w:rPr>
                              </w:pPr>
                              <w:r w:rsidRPr="00764555">
                                <w:rPr>
                                  <w:lang w:val="en-GB"/>
                                </w:rPr>
                                <w:t>First row and first column</w:t>
                              </w:r>
                            </w:p>
                            <w:p w14:paraId="6C8EC5CA" w14:textId="1644495C" w:rsidR="005A2BFA" w:rsidRDefault="005A2BFA" w:rsidP="00164CD8">
                              <w:pPr>
                                <w:spacing w:after="0" w:line="240" w:lineRule="auto"/>
                                <w:jc w:val="center"/>
                                <w:rPr>
                                  <w:lang w:val="en-GB"/>
                                </w:rPr>
                              </w:pPr>
                              <w:r>
                                <w:rPr>
                                  <w:lang w:val="en-GB"/>
                                </w:rPr>
                                <w:t>(first card)</w:t>
                              </w:r>
                            </w:p>
                            <w:p w14:paraId="70C02E1D" w14:textId="77777777" w:rsidR="005A2BFA" w:rsidRPr="00764555" w:rsidRDefault="005A2BFA"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5A2BFA" w:rsidRDefault="005A2BFA"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2BFA" w:rsidRPr="00764555" w:rsidRDefault="005A2BFA"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5A2BFA" w:rsidRPr="00764555" w:rsidRDefault="005A2BFA"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2BFA" w:rsidRPr="00764555" w:rsidRDefault="005A2BFA"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5A2BFA" w:rsidRDefault="005A2BFA" w:rsidP="00164CD8">
                        <w:pPr>
                          <w:spacing w:after="0" w:line="240" w:lineRule="auto"/>
                          <w:jc w:val="center"/>
                          <w:rPr>
                            <w:lang w:val="en-GB"/>
                          </w:rPr>
                        </w:pPr>
                        <w:r w:rsidRPr="00764555">
                          <w:rPr>
                            <w:lang w:val="en-GB"/>
                          </w:rPr>
                          <w:t>First row and first column</w:t>
                        </w:r>
                      </w:p>
                      <w:p w14:paraId="6C8EC5CA" w14:textId="1644495C" w:rsidR="005A2BFA" w:rsidRDefault="005A2BFA" w:rsidP="00164CD8">
                        <w:pPr>
                          <w:spacing w:after="0" w:line="240" w:lineRule="auto"/>
                          <w:jc w:val="center"/>
                          <w:rPr>
                            <w:lang w:val="en-GB"/>
                          </w:rPr>
                        </w:pPr>
                        <w:r>
                          <w:rPr>
                            <w:lang w:val="en-GB"/>
                          </w:rPr>
                          <w:t>(first card)</w:t>
                        </w:r>
                      </w:p>
                      <w:p w14:paraId="70C02E1D" w14:textId="77777777" w:rsidR="005A2BFA" w:rsidRPr="00764555" w:rsidRDefault="005A2BFA"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5A2BFA" w:rsidRDefault="005A2BFA"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2BFA" w:rsidRPr="00764555" w:rsidRDefault="005A2BFA"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5A2BFA" w:rsidRPr="00764555" w:rsidRDefault="005A2BFA"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2BFA" w:rsidRPr="00764555" w:rsidRDefault="005A2BFA"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16B99D2E" w:rsidR="00A63BF9" w:rsidRPr="00A63BF9" w:rsidRDefault="00A63BF9" w:rsidP="00A63BF9">
      <w:pPr>
        <w:pStyle w:val="Beschriftung"/>
        <w:rPr>
          <w:lang w:val="en-GB"/>
        </w:rPr>
      </w:pPr>
      <w:bookmarkStart w:id="10"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8B7AB5">
        <w:rPr>
          <w:noProof/>
          <w:lang w:val="en-GB"/>
        </w:rPr>
        <w:t>2</w:t>
      </w:r>
      <w:r>
        <w:fldChar w:fldCharType="end"/>
      </w:r>
      <w:bookmarkEnd w:id="10"/>
      <w:r w:rsidRPr="00A63BF9">
        <w:rPr>
          <w:lang w:val="en-GB"/>
        </w:rPr>
        <w:t xml:space="preserve">: </w:t>
      </w:r>
      <w:r>
        <w:rPr>
          <w:lang w:val="en-GB"/>
        </w:rPr>
        <w:t>S</w:t>
      </w:r>
      <w:r w:rsidRPr="00A63BF9">
        <w:rPr>
          <w:lang w:val="en-GB"/>
        </w:rPr>
        <w:t>tructure of LabMeasurements-Color-Card.csv</w:t>
      </w:r>
    </w:p>
    <w:p w14:paraId="1FF45E33" w14:textId="53CFB95B" w:rsidR="00466C53" w:rsidRDefault="00466C53" w:rsidP="00466C53">
      <w:pPr>
        <w:rPr>
          <w:lang w:val="en-GB"/>
        </w:rPr>
      </w:pPr>
      <w:r>
        <w:rPr>
          <w:lang w:val="en-GB"/>
        </w:rPr>
        <w:t xml:space="preserve">The first aspect, that we wanted to cover in the project, </w:t>
      </w:r>
      <w:r w:rsidR="00AC1A87">
        <w:rPr>
          <w:lang w:val="en-GB"/>
        </w:rPr>
        <w:t>was</w:t>
      </w:r>
      <w:r>
        <w:rPr>
          <w:lang w:val="en-GB"/>
        </w:rPr>
        <w:t xml:space="preserve"> the</w:t>
      </w:r>
      <w:r w:rsidR="00AC1A87">
        <w:rPr>
          <w:lang w:val="en-GB"/>
        </w:rPr>
        <w:t xml:space="preserve"> </w:t>
      </w:r>
      <w:r w:rsidRPr="00AC1A87">
        <w:rPr>
          <w:highlight w:val="yellow"/>
          <w:lang w:val="en-GB"/>
        </w:rPr>
        <w:t>similarity</w:t>
      </w:r>
      <w:r w:rsidRPr="00236823">
        <w:rPr>
          <w:lang w:val="en-GB"/>
        </w:rPr>
        <w:t xml:space="preserve">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w:t>
      </w:r>
      <w:r w:rsidRPr="00AC1A87">
        <w:rPr>
          <w:highlight w:val="yellow"/>
          <w:lang w:val="en-GB"/>
        </w:rPr>
        <w:t>similarity</w:t>
      </w:r>
      <w:r>
        <w:rPr>
          <w:lang w:val="en-GB"/>
        </w:rPr>
        <w:t xml:space="preserve">: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1"/>
      <w:r>
        <w:rPr>
          <w:lang w:val="en-GB"/>
        </w:rPr>
        <w:t xml:space="preserve">hypothesis </w:t>
      </w:r>
      <w:commentRangeEnd w:id="11"/>
      <w:r>
        <w:rPr>
          <w:rStyle w:val="Kommentarzeichen"/>
        </w:rPr>
        <w:commentReference w:id="11"/>
      </w:r>
      <w:r>
        <w:rPr>
          <w:lang w:val="en-GB"/>
        </w:rPr>
        <w:t>we wanted to proof or reject:</w:t>
      </w:r>
    </w:p>
    <w:p w14:paraId="7E3A050F" w14:textId="3DCDFBA1" w:rsidR="0044476D" w:rsidRPr="0044476D" w:rsidRDefault="005A2BFA"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w:r w:rsidR="00187652">
        <w:rPr>
          <w:lang w:val="en-GB"/>
        </w:rPr>
        <w:t xml:space="preserve"> </w:t>
      </w:r>
      <w:r w:rsidR="00187652">
        <w:rPr>
          <w:lang w:val="en-GB"/>
        </w:rPr>
        <w:tab/>
      </w:r>
      <m:oMath>
        <m:r>
          <w:rPr>
            <w:rFonts w:ascii="Cambria Math" w:hAnsi="Cambria Math"/>
            <w:lang w:val="en-GB"/>
          </w:rPr>
          <m:t>the distances and similarities have the same deviation for all sheets</m:t>
        </m:r>
      </m:oMath>
      <w:r w:rsidR="0044476D">
        <w:rPr>
          <w:lang w:val="en-GB"/>
        </w:rPr>
        <w:t>.</w:t>
      </w:r>
    </w:p>
    <w:p w14:paraId="4FC4AF8C" w14:textId="037CBA10" w:rsidR="0044476D" w:rsidRPr="001E5D34" w:rsidRDefault="005A2BFA"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5A2BFA"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berschrift1"/>
        <w:rPr>
          <w:lang w:val="en-GB"/>
        </w:rPr>
      </w:pPr>
      <w:bookmarkStart w:id="12" w:name="_Toc9793352"/>
      <w:commentRangeStart w:id="13"/>
      <w:r w:rsidRPr="00BF04C0">
        <w:rPr>
          <w:lang w:val="en-GB"/>
        </w:rPr>
        <w:t>Materials and Methods</w:t>
      </w:r>
      <w:commentRangeEnd w:id="13"/>
      <w:r>
        <w:rPr>
          <w:rStyle w:val="Kommentarzeichen"/>
          <w:rFonts w:asciiTheme="minorHAnsi" w:eastAsiaTheme="minorEastAsia" w:hAnsiTheme="minorHAnsi" w:cstheme="minorBidi"/>
          <w:b/>
          <w:bCs/>
          <w:color w:val="auto"/>
        </w:rPr>
        <w:commentReference w:id="13"/>
      </w:r>
      <w:bookmarkEnd w:id="12"/>
    </w:p>
    <w:p w14:paraId="4AE1ADBE" w14:textId="77777777" w:rsidR="005A72D4" w:rsidRDefault="005A72D4" w:rsidP="005A72D4">
      <w:pPr>
        <w:pStyle w:val="berschrift2"/>
        <w:rPr>
          <w:lang w:val="en-GB"/>
        </w:rPr>
      </w:pPr>
      <w:bookmarkStart w:id="15" w:name="_Ref9626020"/>
      <w:bookmarkStart w:id="16" w:name="_Ref9623692"/>
      <w:bookmarkStart w:id="17" w:name="_Toc9793353"/>
      <w:commentRangeStart w:id="18"/>
      <w:r>
        <w:rPr>
          <w:lang w:val="en-GB"/>
        </w:rPr>
        <w:t>Algorithms</w:t>
      </w:r>
      <w:bookmarkEnd w:id="15"/>
      <w:commentRangeEnd w:id="18"/>
      <w:r>
        <w:rPr>
          <w:rStyle w:val="Kommentarzeichen"/>
          <w:rFonts w:asciiTheme="minorHAnsi" w:eastAsiaTheme="minorEastAsia" w:hAnsiTheme="minorHAnsi" w:cstheme="minorBidi"/>
          <w:color w:val="auto"/>
        </w:rPr>
        <w:commentReference w:id="18"/>
      </w:r>
      <w:bookmarkEnd w:id="17"/>
    </w:p>
    <w:p w14:paraId="4ED32A4A" w14:textId="77777777" w:rsidR="005A72D4" w:rsidRPr="00D070A9" w:rsidRDefault="005A72D4" w:rsidP="005A72D4">
      <w:pPr>
        <w:pStyle w:val="berschrift3"/>
        <w:rPr>
          <w:lang w:val="en-GB"/>
        </w:rPr>
      </w:pPr>
      <w:r>
        <w:rPr>
          <w:lang w:val="en-GB"/>
        </w:rPr>
        <w:t>Delta E 2000</w:t>
      </w:r>
    </w:p>
    <w:p w14:paraId="160A31AD" w14:textId="73F81B45"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 is a metric for understanding how the human eye perceives color difference</w:t>
      </w:r>
      <w:r>
        <w:rPr>
          <w:lang w:val="en-GB"/>
        </w:rPr>
        <w:t>”</w:t>
      </w:r>
      <w:sdt>
        <w:sdtPr>
          <w:rPr>
            <w:lang w:val="en-GB"/>
          </w:rPr>
          <w:id w:val="1968307161"/>
          <w:citation/>
        </w:sdt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6AF87F98" w14:textId="77777777" w:rsidR="00721631" w:rsidRDefault="00721631" w:rsidP="00721631">
      <w:pPr>
        <w:rPr>
          <w:lang w:val="en-GB"/>
        </w:rPr>
      </w:pPr>
      <w:r>
        <w:rPr>
          <w:lang w:val="en-GB"/>
        </w:rPr>
        <w:lastRenderedPageBreak/>
        <w:t xml:space="preserve">For the result are different interpretations possible. </w:t>
      </w:r>
      <w:r>
        <w:rPr>
          <w:lang w:val="en-GB"/>
        </w:rPr>
        <w:fldChar w:fldCharType="begin"/>
      </w:r>
      <w:r>
        <w:rPr>
          <w:lang w:val="en-GB"/>
        </w:rPr>
        <w:instrText xml:space="preserve"> REF _Ref9786859 \h </w:instrText>
      </w:r>
      <w:r>
        <w:rPr>
          <w:lang w:val="en-GB"/>
        </w:rPr>
      </w:r>
      <w:r>
        <w:rPr>
          <w:lang w:val="en-GB"/>
        </w:rPr>
        <w:fldChar w:fldCharType="separate"/>
      </w:r>
      <w:r w:rsidRPr="00E74776">
        <w:rPr>
          <w:lang w:val="en-GB"/>
        </w:rPr>
        <w:t xml:space="preserve">Figure </w:t>
      </w:r>
      <w:r w:rsidRPr="00E74776">
        <w:rPr>
          <w:noProof/>
          <w:lang w:val="en-GB"/>
        </w:rPr>
        <w:t>3</w:t>
      </w:r>
      <w:r>
        <w:rPr>
          <w:lang w:val="en-GB"/>
        </w:rPr>
        <w:fldChar w:fldCharType="end"/>
      </w:r>
      <w:r>
        <w:rPr>
          <w:lang w:val="en-GB"/>
        </w:rPr>
        <w:t xml:space="preserve"> shows two possible: a more wide-ranged overview on the left </w:t>
      </w:r>
      <w:sdt>
        <w:sdtPr>
          <w:rPr>
            <w:lang w:val="en-GB"/>
          </w:rPr>
          <w:id w:val="1217001865"/>
          <w:citation/>
        </w:sdtPr>
        <w:sdtContent>
          <w:r>
            <w:rPr>
              <w:lang w:val="en-GB"/>
            </w:rPr>
            <w:fldChar w:fldCharType="begin"/>
          </w:r>
          <w:r w:rsidRPr="00E74776">
            <w:rPr>
              <w:lang w:val="en-GB"/>
            </w:rPr>
            <w:instrText xml:space="preserve"> CITATION Sch16 \l 1031 </w:instrText>
          </w:r>
          <w:r>
            <w:rPr>
              <w:lang w:val="en-GB"/>
            </w:rPr>
            <w:fldChar w:fldCharType="separate"/>
          </w:r>
          <w:r w:rsidRPr="00E74776">
            <w:rPr>
              <w:noProof/>
              <w:lang w:val="en-GB"/>
            </w:rPr>
            <w:t>[1]</w:t>
          </w:r>
          <w:r>
            <w:rPr>
              <w:lang w:val="en-GB"/>
            </w:rPr>
            <w:fldChar w:fldCharType="end"/>
          </w:r>
        </w:sdtContent>
      </w:sdt>
      <w:r>
        <w:rPr>
          <w:lang w:val="en-GB"/>
        </w:rPr>
        <w:t>, and one focussed on the printig quality on the right (</w:t>
      </w:r>
      <w:r w:rsidRPr="004930DA">
        <w:rPr>
          <w:lang w:val="en-GB"/>
        </w:rPr>
        <w:t>errors between ΔE 2 to 4 are considered accurate implementation</w:t>
      </w:r>
      <w:r>
        <w:rPr>
          <w:lang w:val="en-GB"/>
        </w:rPr>
        <w:t xml:space="preserve">) </w:t>
      </w:r>
      <w:sdt>
        <w:sdtPr>
          <w:rPr>
            <w:lang w:val="en-GB"/>
          </w:rPr>
          <w:id w:val="-1690911046"/>
          <w:citation/>
        </w:sdtPr>
        <w:sdtContent>
          <w:r>
            <w:rPr>
              <w:lang w:val="en-GB"/>
            </w:rPr>
            <w:fldChar w:fldCharType="begin"/>
          </w:r>
          <w:r w:rsidRPr="00E74776">
            <w:rPr>
              <w:lang w:val="en-GB"/>
            </w:rPr>
            <w:instrText xml:space="preserve"> CITATION Häß17 \l 1031 </w:instrText>
          </w:r>
          <w:r>
            <w:rPr>
              <w:lang w:val="en-GB"/>
            </w:rPr>
            <w:fldChar w:fldCharType="separate"/>
          </w:r>
          <w:r w:rsidRPr="00E74776">
            <w:rPr>
              <w:noProof/>
              <w:lang w:val="en-GB"/>
            </w:rPr>
            <w:t>[2]</w:t>
          </w:r>
          <w:r>
            <w:rPr>
              <w:lang w:val="en-GB"/>
            </w:rPr>
            <w:fldChar w:fldCharType="end"/>
          </w:r>
        </w:sdtContent>
      </w:sdt>
      <w:r>
        <w:rPr>
          <w:lang w:val="en-GB"/>
        </w:rPr>
        <w:t>.</w:t>
      </w:r>
    </w:p>
    <w:p w14:paraId="5A43DCEF" w14:textId="77777777" w:rsidR="00721631" w:rsidRDefault="00721631" w:rsidP="00721631">
      <w:pPr>
        <w:rPr>
          <w:lang w:val="en-GB" w:eastAsia="de-DE"/>
        </w:rPr>
      </w:pPr>
      <w:r>
        <w:rPr>
          <w:lang w:val="en-GB" w:eastAsia="de-DE"/>
        </w:rPr>
        <w:t xml:space="preserve">Lots of relevant factors, for example the sample size or the experience of the observer, but also the time somebody need to recognize a difference </w:t>
      </w:r>
      <w:r w:rsidRPr="0033014F">
        <w:rPr>
          <w:lang w:val="en-GB" w:eastAsia="de-DE"/>
        </w:rPr>
        <w:t>to be considered</w:t>
      </w:r>
      <w:sdt>
        <w:sdtPr>
          <w:rPr>
            <w:lang w:val="en-GB" w:eastAsia="de-DE"/>
          </w:rPr>
          <w:id w:val="-1929336794"/>
          <w:citation/>
        </w:sdtPr>
        <w:sdtContent>
          <w:r>
            <w:rPr>
              <w:lang w:val="en-GB" w:eastAsia="de-DE"/>
            </w:rPr>
            <w:fldChar w:fldCharType="begin"/>
          </w:r>
          <w:r w:rsidRPr="004D1997">
            <w:rPr>
              <w:lang w:val="en-GB" w:eastAsia="de-DE"/>
            </w:rPr>
            <w:instrText xml:space="preserve"> CITATION Häß17 \l 1031 </w:instrText>
          </w:r>
          <w:r>
            <w:rPr>
              <w:lang w:val="en-GB" w:eastAsia="de-DE"/>
            </w:rPr>
            <w:fldChar w:fldCharType="separate"/>
          </w:r>
          <w:r w:rsidRPr="004D1997">
            <w:rPr>
              <w:noProof/>
              <w:lang w:val="en-GB" w:eastAsia="de-DE"/>
            </w:rPr>
            <w:t xml:space="preserve"> [2]</w:t>
          </w:r>
          <w:r>
            <w:rPr>
              <w:lang w:val="en-GB" w:eastAsia="de-DE"/>
            </w:rPr>
            <w:fldChar w:fldCharType="end"/>
          </w:r>
        </w:sdtContent>
      </w:sdt>
      <w:r>
        <w:rPr>
          <w:lang w:val="en-GB" w:eastAsia="de-DE"/>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721631" w14:paraId="4F5BE8AB" w14:textId="77777777" w:rsidTr="005A2BFA">
        <w:tc>
          <w:tcPr>
            <w:tcW w:w="4698" w:type="dxa"/>
          </w:tcPr>
          <w:tbl>
            <w:tblPr>
              <w:tblStyle w:val="Gitternetztabelle1hell"/>
              <w:tblW w:w="0" w:type="auto"/>
              <w:tblLook w:val="04A0" w:firstRow="1" w:lastRow="0" w:firstColumn="1" w:lastColumn="0" w:noHBand="0" w:noVBand="1"/>
            </w:tblPr>
            <w:tblGrid>
              <w:gridCol w:w="801"/>
              <w:gridCol w:w="3478"/>
            </w:tblGrid>
            <w:tr w:rsidR="00721631" w:rsidRPr="00BA32B3" w14:paraId="0C473541"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F9A42" w14:textId="77777777" w:rsidR="00721631" w:rsidRPr="00BA32B3" w:rsidRDefault="00721631" w:rsidP="005A2BFA">
                  <w:pPr>
                    <w:rPr>
                      <w:rFonts w:eastAsia="Times New Roman"/>
                      <w:lang w:eastAsia="de-DE"/>
                    </w:rPr>
                  </w:pPr>
                  <w:r w:rsidRPr="00BA32B3">
                    <w:rPr>
                      <w:rFonts w:eastAsia="Times New Roman"/>
                      <w:lang w:eastAsia="de-DE"/>
                    </w:rPr>
                    <w:t>Delta E</w:t>
                  </w:r>
                </w:p>
              </w:tc>
              <w:tc>
                <w:tcPr>
                  <w:tcW w:w="0" w:type="auto"/>
                  <w:hideMark/>
                </w:tcPr>
                <w:p w14:paraId="524DC339"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Perception</w:t>
                  </w:r>
                </w:p>
              </w:tc>
            </w:tr>
            <w:tr w:rsidR="00721631" w:rsidRPr="00BA32B3" w14:paraId="4970744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D2C666" w14:textId="77777777" w:rsidR="00721631" w:rsidRPr="00BA32B3" w:rsidRDefault="00721631" w:rsidP="005A2BFA">
                  <w:pPr>
                    <w:rPr>
                      <w:rFonts w:eastAsia="Times New Roman"/>
                      <w:lang w:eastAsia="de-DE"/>
                    </w:rPr>
                  </w:pPr>
                  <w:r w:rsidRPr="00BA32B3">
                    <w:rPr>
                      <w:rFonts w:eastAsia="Times New Roman"/>
                      <w:lang w:eastAsia="de-DE"/>
                    </w:rPr>
                    <w:t>&lt;= 1.0</w:t>
                  </w:r>
                </w:p>
              </w:tc>
              <w:tc>
                <w:tcPr>
                  <w:tcW w:w="0" w:type="auto"/>
                  <w:hideMark/>
                </w:tcPr>
                <w:p w14:paraId="0B11EAF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Not perceptible by human eyes.</w:t>
                  </w:r>
                </w:p>
              </w:tc>
            </w:tr>
            <w:tr w:rsidR="00721631" w:rsidRPr="00BA32B3" w14:paraId="5C168C1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7A2A94FF" w14:textId="77777777" w:rsidR="00721631" w:rsidRPr="00BA32B3" w:rsidRDefault="00721631" w:rsidP="005A2BFA">
                  <w:pPr>
                    <w:rPr>
                      <w:rFonts w:eastAsia="Times New Roman"/>
                      <w:lang w:eastAsia="de-DE"/>
                    </w:rPr>
                  </w:pPr>
                  <w:r w:rsidRPr="00BA32B3">
                    <w:rPr>
                      <w:rFonts w:eastAsia="Times New Roman"/>
                      <w:lang w:eastAsia="de-DE"/>
                    </w:rPr>
                    <w:t>1 - 2</w:t>
                  </w:r>
                </w:p>
              </w:tc>
              <w:tc>
                <w:tcPr>
                  <w:tcW w:w="0" w:type="auto"/>
                  <w:hideMark/>
                </w:tcPr>
                <w:p w14:paraId="4EA2F179"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through close observation.</w:t>
                  </w:r>
                </w:p>
              </w:tc>
            </w:tr>
            <w:tr w:rsidR="00721631" w:rsidRPr="00BA32B3" w14:paraId="1EBF108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8094617" w14:textId="77777777" w:rsidR="00721631" w:rsidRPr="00BA32B3" w:rsidRDefault="00721631" w:rsidP="005A2BFA">
                  <w:pPr>
                    <w:rPr>
                      <w:rFonts w:eastAsia="Times New Roman"/>
                      <w:lang w:eastAsia="de-DE"/>
                    </w:rPr>
                  </w:pPr>
                  <w:r w:rsidRPr="00BA32B3">
                    <w:rPr>
                      <w:rFonts w:eastAsia="Times New Roman"/>
                      <w:lang w:eastAsia="de-DE"/>
                    </w:rPr>
                    <w:t>2 - 10</w:t>
                  </w:r>
                </w:p>
              </w:tc>
              <w:tc>
                <w:tcPr>
                  <w:tcW w:w="0" w:type="auto"/>
                  <w:hideMark/>
                </w:tcPr>
                <w:p w14:paraId="46D2C43C"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Perceptible at a glance.</w:t>
                  </w:r>
                </w:p>
              </w:tc>
            </w:tr>
            <w:tr w:rsidR="00721631" w:rsidRPr="00BA32B3" w14:paraId="42B92AF7"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2E9157C" w14:textId="77777777" w:rsidR="00721631" w:rsidRPr="00BA32B3" w:rsidRDefault="00721631" w:rsidP="005A2BFA">
                  <w:pPr>
                    <w:rPr>
                      <w:rFonts w:eastAsia="Times New Roman"/>
                      <w:lang w:eastAsia="de-DE"/>
                    </w:rPr>
                  </w:pPr>
                  <w:r w:rsidRPr="00BA32B3">
                    <w:rPr>
                      <w:rFonts w:eastAsia="Times New Roman"/>
                      <w:lang w:eastAsia="de-DE"/>
                    </w:rPr>
                    <w:t>11 - 49</w:t>
                  </w:r>
                </w:p>
              </w:tc>
              <w:tc>
                <w:tcPr>
                  <w:tcW w:w="0" w:type="auto"/>
                  <w:hideMark/>
                </w:tcPr>
                <w:p w14:paraId="62E9E9BF"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val="en-GB" w:eastAsia="de-DE"/>
                    </w:rPr>
                  </w:pPr>
                  <w:r w:rsidRPr="00BA32B3">
                    <w:rPr>
                      <w:rFonts w:eastAsia="Times New Roman"/>
                      <w:lang w:val="en-GB" w:eastAsia="de-DE"/>
                    </w:rPr>
                    <w:t>Colors are more similar than opposite</w:t>
                  </w:r>
                </w:p>
              </w:tc>
            </w:tr>
            <w:tr w:rsidR="00721631" w:rsidRPr="00BA32B3" w14:paraId="15E36535"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54B212C1" w14:textId="77777777" w:rsidR="00721631" w:rsidRPr="00BA32B3" w:rsidRDefault="00721631" w:rsidP="005A2BFA">
                  <w:pPr>
                    <w:rPr>
                      <w:rFonts w:eastAsia="Times New Roman"/>
                      <w:lang w:eastAsia="de-DE"/>
                    </w:rPr>
                  </w:pPr>
                  <w:r w:rsidRPr="00BA32B3">
                    <w:rPr>
                      <w:rFonts w:eastAsia="Times New Roman"/>
                      <w:lang w:eastAsia="de-DE"/>
                    </w:rPr>
                    <w:t>100</w:t>
                  </w:r>
                </w:p>
              </w:tc>
              <w:tc>
                <w:tcPr>
                  <w:tcW w:w="0" w:type="auto"/>
                  <w:hideMark/>
                </w:tcPr>
                <w:p w14:paraId="4E866BD3"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BA32B3">
                    <w:rPr>
                      <w:rFonts w:eastAsia="Times New Roman"/>
                      <w:lang w:eastAsia="de-DE"/>
                    </w:rPr>
                    <w:t>Colors are exact opposite</w:t>
                  </w:r>
                </w:p>
              </w:tc>
            </w:tr>
          </w:tbl>
          <w:p w14:paraId="4FAE56C7" w14:textId="77777777" w:rsidR="00721631" w:rsidRDefault="00721631" w:rsidP="005A2BFA">
            <w:pPr>
              <w:rPr>
                <w:lang w:val="en-GB"/>
              </w:rPr>
            </w:pPr>
          </w:p>
        </w:tc>
        <w:tc>
          <w:tcPr>
            <w:tcW w:w="4698" w:type="dxa"/>
          </w:tcPr>
          <w:tbl>
            <w:tblPr>
              <w:tblStyle w:val="Gitternetztabelle1hell"/>
              <w:tblW w:w="4200" w:type="dxa"/>
              <w:tblLook w:val="04A0" w:firstRow="1" w:lastRow="0" w:firstColumn="1" w:lastColumn="0" w:noHBand="0" w:noVBand="1"/>
            </w:tblPr>
            <w:tblGrid>
              <w:gridCol w:w="2468"/>
              <w:gridCol w:w="1732"/>
            </w:tblGrid>
            <w:tr w:rsidR="00721631" w:rsidRPr="00BA32B3" w14:paraId="32DC632B" w14:textId="77777777" w:rsidTr="005A2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3F6CB" w14:textId="77777777" w:rsidR="00721631" w:rsidRPr="00BA32B3" w:rsidRDefault="00721631" w:rsidP="005A2BFA">
                  <w:pPr>
                    <w:rPr>
                      <w:rFonts w:eastAsia="Times New Roman"/>
                      <w:lang w:eastAsia="de-DE"/>
                    </w:rPr>
                  </w:pPr>
                  <w:r>
                    <w:rPr>
                      <w:lang w:eastAsia="de-DE"/>
                    </w:rPr>
                    <w:t>Color Difference</w:t>
                  </w:r>
                </w:p>
              </w:tc>
              <w:tc>
                <w:tcPr>
                  <w:tcW w:w="0" w:type="auto"/>
                  <w:hideMark/>
                </w:tcPr>
                <w:p w14:paraId="405FB62B" w14:textId="77777777" w:rsidR="00721631" w:rsidRPr="00BA32B3" w:rsidRDefault="00721631" w:rsidP="005A2BFA">
                  <w:pPr>
                    <w:cnfStyle w:val="100000000000" w:firstRow="1" w:lastRow="0" w:firstColumn="0" w:lastColumn="0" w:oddVBand="0" w:evenVBand="0" w:oddHBand="0" w:evenHBand="0" w:firstRowFirstColumn="0" w:firstRowLastColumn="0" w:lastRowFirstColumn="0" w:lastRowLastColumn="0"/>
                    <w:rPr>
                      <w:rFonts w:eastAsia="Times New Roman"/>
                      <w:lang w:eastAsia="de-DE"/>
                    </w:rPr>
                  </w:pPr>
                  <w:r>
                    <w:rPr>
                      <w:lang w:eastAsia="de-DE"/>
                    </w:rPr>
                    <w:t>Impact</w:t>
                  </w:r>
                </w:p>
              </w:tc>
            </w:tr>
            <w:tr w:rsidR="00721631" w:rsidRPr="00BA32B3" w14:paraId="661729DF"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4BD53067" w14:textId="77777777" w:rsidR="00721631" w:rsidRPr="00BA32B3" w:rsidRDefault="00721631" w:rsidP="005A2BFA">
                  <w:pPr>
                    <w:rPr>
                      <w:rFonts w:eastAsia="Times New Roman"/>
                      <w:lang w:eastAsia="de-DE"/>
                    </w:rPr>
                  </w:pPr>
                  <w:r w:rsidRPr="00BA32B3">
                    <w:rPr>
                      <w:rFonts w:eastAsia="Times New Roman"/>
                      <w:lang w:eastAsia="de-DE"/>
                    </w:rPr>
                    <w:t>&lt; 0.2</w:t>
                  </w:r>
                </w:p>
              </w:tc>
              <w:tc>
                <w:tcPr>
                  <w:tcW w:w="0" w:type="auto"/>
                  <w:hideMark/>
                </w:tcPr>
                <w:p w14:paraId="4CAEB9B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Not visible</w:t>
                  </w:r>
                </w:p>
              </w:tc>
            </w:tr>
            <w:tr w:rsidR="00721631" w:rsidRPr="00BA32B3" w14:paraId="288827CC"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21AE370A" w14:textId="77777777" w:rsidR="00721631" w:rsidRPr="00BA32B3" w:rsidRDefault="00721631" w:rsidP="005A2BFA">
                  <w:pPr>
                    <w:rPr>
                      <w:rFonts w:eastAsia="Times New Roman"/>
                      <w:lang w:eastAsia="de-DE"/>
                    </w:rPr>
                  </w:pPr>
                  <w:r w:rsidRPr="00BA32B3">
                    <w:rPr>
                      <w:rFonts w:eastAsia="Times New Roman"/>
                      <w:lang w:eastAsia="de-DE"/>
                    </w:rPr>
                    <w:t xml:space="preserve">0.2 - 1.0 </w:t>
                  </w:r>
                </w:p>
              </w:tc>
              <w:tc>
                <w:tcPr>
                  <w:tcW w:w="0" w:type="auto"/>
                  <w:hideMark/>
                </w:tcPr>
                <w:p w14:paraId="33824B1B"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Very low</w:t>
                  </w:r>
                </w:p>
              </w:tc>
            </w:tr>
            <w:tr w:rsidR="00721631" w:rsidRPr="00BA32B3" w14:paraId="04CECB5D"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A6B808C" w14:textId="77777777" w:rsidR="00721631" w:rsidRPr="00BA32B3" w:rsidRDefault="00721631" w:rsidP="005A2BFA">
                  <w:pPr>
                    <w:rPr>
                      <w:rFonts w:eastAsia="Times New Roman"/>
                      <w:lang w:eastAsia="de-DE"/>
                    </w:rPr>
                  </w:pPr>
                  <w:r w:rsidRPr="00BA32B3">
                    <w:rPr>
                      <w:rFonts w:eastAsia="Times New Roman"/>
                      <w:lang w:eastAsia="de-DE"/>
                    </w:rPr>
                    <w:t xml:space="preserve">1 - 3 </w:t>
                  </w:r>
                </w:p>
              </w:tc>
              <w:tc>
                <w:tcPr>
                  <w:tcW w:w="0" w:type="auto"/>
                  <w:hideMark/>
                </w:tcPr>
                <w:p w14:paraId="592F409E"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Low</w:t>
                  </w:r>
                </w:p>
              </w:tc>
            </w:tr>
            <w:tr w:rsidR="00721631" w:rsidRPr="00BA32B3" w14:paraId="428B02F2"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0C5C59B9" w14:textId="77777777" w:rsidR="00721631" w:rsidRPr="00BA32B3" w:rsidRDefault="00721631" w:rsidP="005A2BFA">
                  <w:pPr>
                    <w:rPr>
                      <w:rFonts w:eastAsia="Times New Roman"/>
                      <w:lang w:eastAsia="de-DE"/>
                    </w:rPr>
                  </w:pPr>
                  <w:r w:rsidRPr="00BA32B3">
                    <w:rPr>
                      <w:rFonts w:eastAsia="Times New Roman"/>
                      <w:lang w:eastAsia="de-DE"/>
                    </w:rPr>
                    <w:t>3 - 6</w:t>
                  </w:r>
                </w:p>
              </w:tc>
              <w:tc>
                <w:tcPr>
                  <w:tcW w:w="0" w:type="auto"/>
                  <w:hideMark/>
                </w:tcPr>
                <w:p w14:paraId="4DEAC4C1"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Medium</w:t>
                  </w:r>
                </w:p>
              </w:tc>
            </w:tr>
            <w:tr w:rsidR="00721631" w:rsidRPr="00BA32B3" w14:paraId="360C55B3" w14:textId="77777777" w:rsidTr="005A2BFA">
              <w:tc>
                <w:tcPr>
                  <w:cnfStyle w:val="001000000000" w:firstRow="0" w:lastRow="0" w:firstColumn="1" w:lastColumn="0" w:oddVBand="0" w:evenVBand="0" w:oddHBand="0" w:evenHBand="0" w:firstRowFirstColumn="0" w:firstRowLastColumn="0" w:lastRowFirstColumn="0" w:lastRowLastColumn="0"/>
                  <w:tcW w:w="0" w:type="auto"/>
                  <w:hideMark/>
                </w:tcPr>
                <w:p w14:paraId="69FCC7CB" w14:textId="77777777" w:rsidR="00721631" w:rsidRPr="00BA32B3" w:rsidRDefault="00721631" w:rsidP="005A2BFA">
                  <w:pPr>
                    <w:rPr>
                      <w:rFonts w:eastAsia="Times New Roman"/>
                      <w:lang w:eastAsia="de-DE"/>
                    </w:rPr>
                  </w:pPr>
                  <w:r w:rsidRPr="00BA32B3">
                    <w:rPr>
                      <w:rFonts w:eastAsia="Times New Roman"/>
                      <w:lang w:eastAsia="de-DE"/>
                    </w:rPr>
                    <w:t>&gt; 6</w:t>
                  </w:r>
                </w:p>
              </w:tc>
              <w:tc>
                <w:tcPr>
                  <w:tcW w:w="0" w:type="auto"/>
                  <w:hideMark/>
                </w:tcPr>
                <w:p w14:paraId="21899455" w14:textId="77777777" w:rsidR="00721631" w:rsidRPr="00BA32B3" w:rsidRDefault="00721631"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Pr>
                      <w:lang w:eastAsia="de-DE"/>
                    </w:rPr>
                    <w:t>High</w:t>
                  </w:r>
                </w:p>
              </w:tc>
            </w:tr>
          </w:tbl>
          <w:p w14:paraId="12407F2F" w14:textId="77777777" w:rsidR="00721631" w:rsidRDefault="00721631" w:rsidP="005A2BFA">
            <w:pPr>
              <w:rPr>
                <w:lang w:val="en-GB"/>
              </w:rPr>
            </w:pPr>
          </w:p>
        </w:tc>
      </w:tr>
    </w:tbl>
    <w:p w14:paraId="6FD20931" w14:textId="4F704026" w:rsidR="00721631" w:rsidRDefault="00721631" w:rsidP="00721631">
      <w:pPr>
        <w:pStyle w:val="Beschriftung"/>
        <w:rPr>
          <w:lang w:val="en-GB"/>
        </w:rPr>
      </w:pPr>
      <w:bookmarkStart w:id="19" w:name="_Ref9786859"/>
      <w:r w:rsidRPr="00CE6D54">
        <w:rPr>
          <w:lang w:val="en-GB"/>
        </w:rPr>
        <w:t xml:space="preserve">Figure </w:t>
      </w:r>
      <w:r>
        <w:fldChar w:fldCharType="begin"/>
      </w:r>
      <w:r w:rsidRPr="00CE6D54">
        <w:rPr>
          <w:lang w:val="en-GB"/>
        </w:rPr>
        <w:instrText xml:space="preserve"> SEQ Figure \* ARABIC </w:instrText>
      </w:r>
      <w:r>
        <w:fldChar w:fldCharType="separate"/>
      </w:r>
      <w:r w:rsidRPr="00CE6D54">
        <w:rPr>
          <w:noProof/>
          <w:lang w:val="en-GB"/>
        </w:rPr>
        <w:t>3</w:t>
      </w:r>
      <w:r>
        <w:fldChar w:fldCharType="end"/>
      </w:r>
      <w:bookmarkEnd w:id="19"/>
      <w:r w:rsidRPr="00CE6D54">
        <w:rPr>
          <w:lang w:val="en-GB"/>
        </w:rPr>
        <w:t>: Two Color Difference Ratings</w:t>
      </w:r>
    </w:p>
    <w:p w14:paraId="202076B1" w14:textId="77777777" w:rsidR="005A72D4" w:rsidRDefault="005A72D4" w:rsidP="005A72D4">
      <w:pPr>
        <w:pStyle w:val="berschrift3"/>
        <w:rPr>
          <w:lang w:val="en-GB"/>
        </w:rPr>
      </w:pPr>
      <w:r>
        <w:rPr>
          <w:lang w:val="en-GB"/>
        </w:rPr>
        <w:t>Cosine similarity</w:t>
      </w:r>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berschrift2"/>
        <w:rPr>
          <w:lang w:val="en-GB"/>
        </w:rPr>
      </w:pPr>
      <w:bookmarkStart w:id="20" w:name="_Toc9793354"/>
      <w:r>
        <w:rPr>
          <w:lang w:val="en-GB"/>
        </w:rPr>
        <w:t>Datasets</w:t>
      </w:r>
      <w:bookmarkEnd w:id="20"/>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2"/>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2"/>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7"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7"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68662401" w:rsidR="00466C53" w:rsidRDefault="00466C53" w:rsidP="00466C53">
      <w:pPr>
        <w:pStyle w:val="Beschriftung"/>
        <w:rPr>
          <w:lang w:val="en-GB"/>
        </w:rPr>
      </w:pPr>
      <w:bookmarkStart w:id="21" w:name="_Ref9624648"/>
      <w:r w:rsidRPr="00941E23">
        <w:rPr>
          <w:lang w:val="en-GB"/>
        </w:rPr>
        <w:t xml:space="preserve">Figure </w:t>
      </w:r>
      <w:r>
        <w:fldChar w:fldCharType="begin"/>
      </w:r>
      <w:r w:rsidRPr="00941E23">
        <w:rPr>
          <w:lang w:val="en-GB"/>
        </w:rPr>
        <w:instrText xml:space="preserve"> SEQ Figure \* ARABIC </w:instrText>
      </w:r>
      <w:r>
        <w:fldChar w:fldCharType="separate"/>
      </w:r>
      <w:r w:rsidR="008B7AB5">
        <w:rPr>
          <w:noProof/>
          <w:lang w:val="en-GB"/>
        </w:rPr>
        <w:t>3</w:t>
      </w:r>
      <w:r>
        <w:fldChar w:fldCharType="end"/>
      </w:r>
      <w:bookmarkEnd w:id="21"/>
      <w:r w:rsidRPr="00941E23">
        <w:rPr>
          <w:lang w:val="en-GB"/>
        </w:rPr>
        <w:t xml:space="preserve">: </w:t>
      </w:r>
      <w:bookmarkStart w:id="22" w:name="_Ref9624644"/>
      <w:r w:rsidRPr="00941E23">
        <w:rPr>
          <w:lang w:val="en-GB"/>
        </w:rPr>
        <w:t>All Colours vs. Tested Colors</w:t>
      </w:r>
      <w:bookmarkEnd w:id="22"/>
    </w:p>
    <w:p w14:paraId="59BA8C35" w14:textId="49A5ADC4" w:rsidR="00F60DB7" w:rsidRDefault="00F60DB7" w:rsidP="00F60DB7">
      <w:pPr>
        <w:pStyle w:val="berschrift2"/>
        <w:rPr>
          <w:lang w:val="en-GB"/>
        </w:rPr>
      </w:pPr>
      <w:bookmarkStart w:id="23" w:name="_Toc9793355"/>
      <w:bookmarkEnd w:id="16"/>
      <w:r>
        <w:rPr>
          <w:lang w:val="en-GB"/>
        </w:rPr>
        <w:t>R Packages</w:t>
      </w:r>
      <w:bookmarkEnd w:id="23"/>
    </w:p>
    <w:p w14:paraId="74082273" w14:textId="52BDA368" w:rsidR="00D2395C" w:rsidRPr="00D2395C" w:rsidRDefault="00D2395C" w:rsidP="00D2395C">
      <w:pPr>
        <w:rPr>
          <w:lang w:val="en-GB"/>
        </w:rPr>
      </w:pPr>
      <w:r>
        <w:rPr>
          <w:lang w:val="en-GB"/>
        </w:rPr>
        <w:t>We use some additional packages for the project:</w:t>
      </w:r>
    </w:p>
    <w:tbl>
      <w:tblPr>
        <w:tblStyle w:val="Gitternetztabelle1hell"/>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rsidRPr="00721631"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lastRenderedPageBreak/>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rsidRPr="00721631"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rsidRPr="00721631"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6FE05F94" w14:textId="56EE04F5" w:rsidR="005A72D4" w:rsidRDefault="00E0622A" w:rsidP="005A72D4">
      <w:pPr>
        <w:pStyle w:val="berschrift2"/>
        <w:rPr>
          <w:lang w:val="en-GB"/>
        </w:rPr>
      </w:pPr>
      <w:bookmarkStart w:id="24" w:name="_Toc9793356"/>
      <w:r>
        <w:rPr>
          <w:lang w:val="en-GB"/>
        </w:rPr>
        <w:t>Procedure</w:t>
      </w:r>
      <w:bookmarkEnd w:id="24"/>
    </w:p>
    <w:p w14:paraId="04411794" w14:textId="6D9336A1" w:rsidR="00E0622A" w:rsidRDefault="00E0622A" w:rsidP="00E0622A">
      <w:pPr>
        <w:rPr>
          <w:lang w:val="en-GB"/>
        </w:rPr>
      </w:pPr>
      <w:r>
        <w:rPr>
          <w:lang w:val="en-GB"/>
        </w:rPr>
        <w:t xml:space="preserve">The procedure for distances and similarities is the same: </w:t>
      </w:r>
    </w:p>
    <w:p w14:paraId="40803927" w14:textId="13BA9C44" w:rsidR="00E0622A" w:rsidRDefault="00E0622A" w:rsidP="00E0622A">
      <w:pPr>
        <w:pStyle w:val="Listenabsatz"/>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1C2DF956" w:rsidR="00E0622A" w:rsidRDefault="00E0622A" w:rsidP="00E0622A">
      <w:pPr>
        <w:pStyle w:val="Listenabsatz"/>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p>
    <w:p w14:paraId="40631948" w14:textId="48B79522" w:rsidR="00E0622A" w:rsidRDefault="00E0622A" w:rsidP="006264F7">
      <w:pPr>
        <w:pStyle w:val="Listenabsatz"/>
        <w:numPr>
          <w:ilvl w:val="0"/>
          <w:numId w:val="29"/>
        </w:numPr>
        <w:rPr>
          <w:lang w:val="en-GB"/>
        </w:rPr>
      </w:pPr>
      <w:r>
        <w:rPr>
          <w:lang w:val="en-GB"/>
        </w:rPr>
        <w:t>Use the same colors for the sheets in the charts</w:t>
      </w:r>
      <w:r w:rsidR="006264F7">
        <w:rPr>
          <w:lang w:val="en-GB"/>
        </w:rPr>
        <w:t>.</w:t>
      </w:r>
    </w:p>
    <w:p w14:paraId="5E69AC49" w14:textId="06644B85" w:rsidR="00E0622A" w:rsidRDefault="00E0622A" w:rsidP="006264F7">
      <w:pPr>
        <w:pStyle w:val="Listenabsatz"/>
        <w:numPr>
          <w:ilvl w:val="0"/>
          <w:numId w:val="29"/>
        </w:numPr>
        <w:rPr>
          <w:lang w:val="en-GB"/>
        </w:rPr>
      </w:pPr>
      <w:r>
        <w:rPr>
          <w:lang w:val="en-GB"/>
        </w:rPr>
        <w:t>Use the color</w:t>
      </w:r>
      <w:r w:rsidR="006264F7">
        <w:rPr>
          <w:lang w:val="en-GB"/>
        </w:rPr>
        <w:t>s</w:t>
      </w:r>
      <w:r>
        <w:rPr>
          <w:lang w:val="en-GB"/>
        </w:rPr>
        <w:t xml:space="preserve"> of </w:t>
      </w:r>
      <w:r w:rsidR="006264F7">
        <w:rPr>
          <w:lang w:val="en-GB"/>
        </w:rPr>
        <w:t>MCC for plotting color patch relevant charts.</w:t>
      </w:r>
    </w:p>
    <w:tbl>
      <w:tblPr>
        <w:tblStyle w:val="Tabellenraster"/>
        <w:tblW w:w="0" w:type="auto"/>
        <w:tblLook w:val="04A0" w:firstRow="1" w:lastRow="0" w:firstColumn="1" w:lastColumn="0" w:noHBand="0" w:noVBand="1"/>
      </w:tblPr>
      <w:tblGrid>
        <w:gridCol w:w="719"/>
        <w:gridCol w:w="719"/>
        <w:gridCol w:w="720"/>
        <w:gridCol w:w="722"/>
        <w:gridCol w:w="724"/>
        <w:gridCol w:w="724"/>
        <w:gridCol w:w="724"/>
        <w:gridCol w:w="724"/>
        <w:gridCol w:w="724"/>
        <w:gridCol w:w="724"/>
        <w:gridCol w:w="724"/>
        <w:gridCol w:w="724"/>
        <w:gridCol w:w="724"/>
      </w:tblGrid>
      <w:tr w:rsidR="008B5AE0" w:rsidRPr="008B7AB5" w14:paraId="698F9CD9" w14:textId="5F036961" w:rsidTr="008B7AB5">
        <w:tc>
          <w:tcPr>
            <w:tcW w:w="719" w:type="dxa"/>
            <w:shd w:val="clear" w:color="auto" w:fill="FF0000"/>
          </w:tcPr>
          <w:p w14:paraId="77BB963A" w14:textId="302253EC" w:rsidR="008B5AE0" w:rsidRPr="008B7AB5" w:rsidRDefault="008B7AB5" w:rsidP="008B7AB5">
            <w:pPr>
              <w:jc w:val="center"/>
              <w:rPr>
                <w:b/>
                <w:lang w:val="en-GB"/>
              </w:rPr>
            </w:pPr>
            <w:r w:rsidRPr="008B7AB5">
              <w:rPr>
                <w:b/>
                <w:lang w:val="en-GB"/>
              </w:rPr>
              <w:t>1</w:t>
            </w:r>
          </w:p>
        </w:tc>
        <w:tc>
          <w:tcPr>
            <w:tcW w:w="719" w:type="dxa"/>
            <w:shd w:val="clear" w:color="auto" w:fill="FF7600"/>
          </w:tcPr>
          <w:p w14:paraId="727F1CEA" w14:textId="159EE133" w:rsidR="008B5AE0" w:rsidRPr="008B7AB5" w:rsidRDefault="008B7AB5" w:rsidP="008B7AB5">
            <w:pPr>
              <w:jc w:val="center"/>
              <w:rPr>
                <w:b/>
                <w:lang w:val="en-GB"/>
              </w:rPr>
            </w:pPr>
            <w:r w:rsidRPr="008B7AB5">
              <w:rPr>
                <w:b/>
                <w:lang w:val="en-GB"/>
              </w:rPr>
              <w:t>2</w:t>
            </w:r>
          </w:p>
        </w:tc>
        <w:tc>
          <w:tcPr>
            <w:tcW w:w="720" w:type="dxa"/>
            <w:shd w:val="clear" w:color="auto" w:fill="FFEB00"/>
          </w:tcPr>
          <w:p w14:paraId="118521F0" w14:textId="1B2866D4" w:rsidR="008B5AE0" w:rsidRPr="008B7AB5" w:rsidRDefault="008B7AB5" w:rsidP="008B7AB5">
            <w:pPr>
              <w:jc w:val="center"/>
              <w:rPr>
                <w:b/>
                <w:lang w:val="en-GB"/>
              </w:rPr>
            </w:pPr>
            <w:r w:rsidRPr="008B7AB5">
              <w:rPr>
                <w:b/>
                <w:lang w:val="en-GB"/>
              </w:rPr>
              <w:t>3</w:t>
            </w:r>
          </w:p>
        </w:tc>
        <w:tc>
          <w:tcPr>
            <w:tcW w:w="722" w:type="dxa"/>
            <w:shd w:val="clear" w:color="auto" w:fill="9DFF00"/>
          </w:tcPr>
          <w:p w14:paraId="3B73C170" w14:textId="34B4E031" w:rsidR="008B5AE0" w:rsidRPr="008B7AB5" w:rsidRDefault="008B7AB5" w:rsidP="008B7AB5">
            <w:pPr>
              <w:jc w:val="center"/>
              <w:rPr>
                <w:b/>
                <w:lang w:val="en-GB"/>
              </w:rPr>
            </w:pPr>
            <w:r w:rsidRPr="008B7AB5">
              <w:rPr>
                <w:b/>
                <w:lang w:val="en-GB"/>
              </w:rPr>
              <w:t>4</w:t>
            </w:r>
          </w:p>
        </w:tc>
        <w:tc>
          <w:tcPr>
            <w:tcW w:w="724" w:type="dxa"/>
            <w:shd w:val="clear" w:color="auto" w:fill="27FF00"/>
          </w:tcPr>
          <w:p w14:paraId="62D0C9F1" w14:textId="309469A4" w:rsidR="008B5AE0" w:rsidRPr="008B7AB5" w:rsidRDefault="008B7AB5" w:rsidP="008B7AB5">
            <w:pPr>
              <w:jc w:val="center"/>
              <w:rPr>
                <w:b/>
                <w:lang w:val="en-GB"/>
              </w:rPr>
            </w:pPr>
            <w:r w:rsidRPr="008B7AB5">
              <w:rPr>
                <w:b/>
                <w:lang w:val="en-GB"/>
              </w:rPr>
              <w:t>5</w:t>
            </w:r>
          </w:p>
        </w:tc>
        <w:tc>
          <w:tcPr>
            <w:tcW w:w="724" w:type="dxa"/>
            <w:shd w:val="clear" w:color="auto" w:fill="00FF4E"/>
          </w:tcPr>
          <w:p w14:paraId="7EDFFDBC" w14:textId="0AEC6E3D" w:rsidR="008B5AE0" w:rsidRPr="008B7AB5" w:rsidRDefault="008B7AB5" w:rsidP="008B7AB5">
            <w:pPr>
              <w:jc w:val="center"/>
              <w:rPr>
                <w:b/>
                <w:lang w:val="en-GB"/>
              </w:rPr>
            </w:pPr>
            <w:r w:rsidRPr="008B7AB5">
              <w:rPr>
                <w:b/>
                <w:lang w:val="en-GB"/>
              </w:rPr>
              <w:t>6</w:t>
            </w:r>
          </w:p>
        </w:tc>
        <w:tc>
          <w:tcPr>
            <w:tcW w:w="724" w:type="dxa"/>
            <w:shd w:val="clear" w:color="auto" w:fill="00FFC4"/>
          </w:tcPr>
          <w:p w14:paraId="721617AB" w14:textId="7628D538" w:rsidR="008B5AE0" w:rsidRPr="008B7AB5" w:rsidRDefault="008B7AB5" w:rsidP="008B7AB5">
            <w:pPr>
              <w:jc w:val="center"/>
              <w:rPr>
                <w:b/>
                <w:lang w:val="en-GB"/>
              </w:rPr>
            </w:pPr>
            <w:r w:rsidRPr="008B7AB5">
              <w:rPr>
                <w:b/>
                <w:lang w:val="en-GB"/>
              </w:rPr>
              <w:t>7</w:t>
            </w:r>
          </w:p>
        </w:tc>
        <w:tc>
          <w:tcPr>
            <w:tcW w:w="724" w:type="dxa"/>
            <w:shd w:val="clear" w:color="auto" w:fill="00C49B"/>
          </w:tcPr>
          <w:p w14:paraId="5496FD6C" w14:textId="33945CBE" w:rsidR="008B5AE0" w:rsidRPr="008B7AB5" w:rsidRDefault="008B7AB5" w:rsidP="008B7AB5">
            <w:pPr>
              <w:jc w:val="center"/>
              <w:rPr>
                <w:b/>
                <w:lang w:val="en-GB"/>
              </w:rPr>
            </w:pPr>
            <w:r w:rsidRPr="008B7AB5">
              <w:rPr>
                <w:b/>
                <w:lang w:val="en-GB"/>
              </w:rPr>
              <w:t>8</w:t>
            </w:r>
          </w:p>
        </w:tc>
        <w:tc>
          <w:tcPr>
            <w:tcW w:w="724" w:type="dxa"/>
            <w:shd w:val="clear" w:color="auto" w:fill="004EFF"/>
          </w:tcPr>
          <w:p w14:paraId="3F84ED47" w14:textId="663C9969" w:rsidR="008B5AE0" w:rsidRPr="008B7AB5" w:rsidRDefault="008B7AB5" w:rsidP="008B7AB5">
            <w:pPr>
              <w:jc w:val="center"/>
              <w:rPr>
                <w:b/>
                <w:lang w:val="en-GB"/>
              </w:rPr>
            </w:pPr>
            <w:r w:rsidRPr="008B7AB5">
              <w:rPr>
                <w:b/>
                <w:lang w:val="en-GB"/>
              </w:rPr>
              <w:t>9</w:t>
            </w:r>
          </w:p>
        </w:tc>
        <w:tc>
          <w:tcPr>
            <w:tcW w:w="724" w:type="dxa"/>
            <w:shd w:val="clear" w:color="auto" w:fill="2700FF"/>
          </w:tcPr>
          <w:p w14:paraId="132561DC" w14:textId="61A99071" w:rsidR="008B5AE0" w:rsidRPr="008B7AB5" w:rsidRDefault="008B7AB5" w:rsidP="008B7AB5">
            <w:pPr>
              <w:jc w:val="center"/>
              <w:rPr>
                <w:b/>
                <w:lang w:val="en-GB"/>
              </w:rPr>
            </w:pPr>
            <w:r w:rsidRPr="008B7AB5">
              <w:rPr>
                <w:b/>
                <w:lang w:val="en-GB"/>
              </w:rPr>
              <w:t>10</w:t>
            </w:r>
          </w:p>
        </w:tc>
        <w:tc>
          <w:tcPr>
            <w:tcW w:w="724" w:type="dxa"/>
            <w:shd w:val="clear" w:color="auto" w:fill="9D00FF"/>
          </w:tcPr>
          <w:p w14:paraId="3B5F1E07" w14:textId="5EF49D60" w:rsidR="008B5AE0" w:rsidRPr="008B7AB5" w:rsidRDefault="008B7AB5" w:rsidP="008B7AB5">
            <w:pPr>
              <w:jc w:val="center"/>
              <w:rPr>
                <w:b/>
                <w:lang w:val="en-GB"/>
              </w:rPr>
            </w:pPr>
            <w:r w:rsidRPr="008B7AB5">
              <w:rPr>
                <w:b/>
                <w:lang w:val="en-GB"/>
              </w:rPr>
              <w:t>11</w:t>
            </w:r>
          </w:p>
        </w:tc>
        <w:tc>
          <w:tcPr>
            <w:tcW w:w="724" w:type="dxa"/>
            <w:shd w:val="clear" w:color="auto" w:fill="FF00EB"/>
          </w:tcPr>
          <w:p w14:paraId="58880950" w14:textId="734FD01A" w:rsidR="008B5AE0" w:rsidRPr="008B7AB5" w:rsidRDefault="008B7AB5" w:rsidP="008B7AB5">
            <w:pPr>
              <w:jc w:val="center"/>
              <w:rPr>
                <w:b/>
                <w:lang w:val="en-GB"/>
              </w:rPr>
            </w:pPr>
            <w:r w:rsidRPr="008B7AB5">
              <w:rPr>
                <w:b/>
                <w:lang w:val="en-GB"/>
              </w:rPr>
              <w:t>12</w:t>
            </w:r>
          </w:p>
        </w:tc>
        <w:tc>
          <w:tcPr>
            <w:tcW w:w="724" w:type="dxa"/>
            <w:shd w:val="clear" w:color="auto" w:fill="FF0076"/>
          </w:tcPr>
          <w:p w14:paraId="20EE95A4" w14:textId="7FF96C76" w:rsidR="008B5AE0" w:rsidRPr="008B7AB5" w:rsidRDefault="008B7AB5" w:rsidP="008B7AB5">
            <w:pPr>
              <w:jc w:val="center"/>
              <w:rPr>
                <w:b/>
                <w:lang w:val="en-GB"/>
              </w:rPr>
            </w:pPr>
            <w:r w:rsidRPr="008B7AB5">
              <w:rPr>
                <w:b/>
                <w:lang w:val="en-GB"/>
              </w:rPr>
              <w:t>13</w:t>
            </w:r>
          </w:p>
        </w:tc>
      </w:tr>
    </w:tbl>
    <w:p w14:paraId="1DF5FB3D" w14:textId="4F2F0593" w:rsidR="00C73B9F" w:rsidRPr="008B7AB5" w:rsidRDefault="008B7AB5" w:rsidP="008B7AB5">
      <w:pPr>
        <w:pStyle w:val="Beschriftung"/>
        <w:rPr>
          <w:lang w:val="en-GB"/>
        </w:rPr>
      </w:pPr>
      <w:r w:rsidRPr="008B7AB5">
        <w:rPr>
          <w:lang w:val="en-GB"/>
        </w:rPr>
        <w:t xml:space="preserve">Figure </w:t>
      </w:r>
      <w:r>
        <w:fldChar w:fldCharType="begin"/>
      </w:r>
      <w:r w:rsidRPr="008B7AB5">
        <w:rPr>
          <w:lang w:val="en-GB"/>
        </w:rPr>
        <w:instrText xml:space="preserve"> SEQ Figure \* ARABIC </w:instrText>
      </w:r>
      <w:r>
        <w:fldChar w:fldCharType="separate"/>
      </w:r>
      <w:r w:rsidRPr="008B7AB5">
        <w:rPr>
          <w:noProof/>
          <w:lang w:val="en-GB"/>
        </w:rPr>
        <w:t>4</w:t>
      </w:r>
      <w:r>
        <w:fldChar w:fldCharType="end"/>
      </w:r>
      <w:r w:rsidRPr="008B7AB5">
        <w:rPr>
          <w:lang w:val="en-GB"/>
        </w:rPr>
        <w:t xml:space="preserve">: Color Legend for </w:t>
      </w:r>
      <w:r>
        <w:rPr>
          <w:lang w:val="en-GB"/>
        </w:rPr>
        <w:t>Sheets</w:t>
      </w:r>
    </w:p>
    <w:p w14:paraId="1071FAC3" w14:textId="77777777" w:rsidR="00EB29F6" w:rsidRDefault="003A1029" w:rsidP="003A1029">
      <w:pPr>
        <w:pStyle w:val="berschrift1"/>
        <w:rPr>
          <w:lang w:val="en-GB"/>
        </w:rPr>
      </w:pPr>
      <w:bookmarkStart w:id="25" w:name="_Ref9626093"/>
      <w:bookmarkStart w:id="26" w:name="_Ref9626119"/>
      <w:bookmarkStart w:id="27" w:name="_Ref9626137"/>
      <w:bookmarkStart w:id="28" w:name="_Toc9793357"/>
      <w:commentRangeStart w:id="29"/>
      <w:commentRangeStart w:id="30"/>
      <w:r w:rsidRPr="003A1029">
        <w:rPr>
          <w:lang w:val="en-GB"/>
        </w:rPr>
        <w:t>Results</w:t>
      </w:r>
      <w:commentRangeEnd w:id="29"/>
      <w:r>
        <w:rPr>
          <w:rStyle w:val="Kommentarzeichen"/>
          <w:rFonts w:asciiTheme="minorHAnsi" w:eastAsiaTheme="minorEastAsia" w:hAnsiTheme="minorHAnsi" w:cstheme="minorBidi"/>
          <w:b/>
          <w:bCs/>
          <w:color w:val="auto"/>
        </w:rPr>
        <w:commentReference w:id="29"/>
      </w:r>
      <w:bookmarkEnd w:id="25"/>
      <w:bookmarkEnd w:id="26"/>
      <w:bookmarkEnd w:id="27"/>
      <w:bookmarkEnd w:id="28"/>
      <w:commentRangeEnd w:id="30"/>
    </w:p>
    <w:p w14:paraId="75132763" w14:textId="46180617" w:rsidR="003A1029" w:rsidRDefault="00EB29F6" w:rsidP="00EB29F6">
      <w:pPr>
        <w:rPr>
          <w:lang w:val="en-GB"/>
        </w:rPr>
      </w:pPr>
      <w:r>
        <w:rPr>
          <w:rStyle w:val="Kommentarzeichen"/>
        </w:rPr>
        <w:commentReference w:id="30"/>
      </w:r>
      <w:r w:rsidR="004C7DF4">
        <w:rPr>
          <w:lang w:val="en-GB"/>
        </w:rPr>
        <w:t>For describing the deviation we have chosen minimum, maximum, mean, median and number of outliers.</w:t>
      </w:r>
    </w:p>
    <w:p w14:paraId="22AE6B96" w14:textId="68634AD6" w:rsidR="004C7DF4" w:rsidRDefault="004C7DF4" w:rsidP="00EB29F6">
      <w:pPr>
        <w:rPr>
          <w:lang w:val="en-GB"/>
        </w:rPr>
      </w:pPr>
      <w:r>
        <w:rPr>
          <w:lang w:val="en-GB"/>
        </w:rPr>
        <w:t xml:space="preserve">Section A shows these </w:t>
      </w:r>
      <w:r w:rsidR="00632C59">
        <w:rPr>
          <w:lang w:val="en-GB"/>
        </w:rPr>
        <w:t>statistics</w:t>
      </w:r>
      <w:r>
        <w:rPr>
          <w:lang w:val="en-GB"/>
        </w:rPr>
        <w:t xml:space="preserve"> for different data groups, </w:t>
      </w:r>
      <w:r w:rsidRPr="004C7DF4">
        <w:rPr>
          <w:lang w:val="en-GB"/>
        </w:rPr>
        <w:t xml:space="preserve">which can be found </w:t>
      </w:r>
      <w:r>
        <w:rPr>
          <w:lang w:val="en-GB"/>
        </w:rPr>
        <w:t xml:space="preserve">partially </w:t>
      </w:r>
      <w:r w:rsidRPr="004C7DF4">
        <w:rPr>
          <w:lang w:val="en-GB"/>
        </w:rPr>
        <w:t>in the charts</w:t>
      </w:r>
      <w:r>
        <w:rPr>
          <w:lang w:val="en-GB"/>
        </w:rPr>
        <w:t>.</w:t>
      </w:r>
    </w:p>
    <w:p w14:paraId="10F1C399" w14:textId="3F1268E2" w:rsidR="00106346" w:rsidRDefault="00632C59" w:rsidP="00106346">
      <w:pPr>
        <w:pStyle w:val="berschrift2"/>
        <w:rPr>
          <w:lang w:val="en-GB"/>
        </w:rPr>
      </w:pPr>
      <w:bookmarkStart w:id="32" w:name="_Toc9793358"/>
      <w:r>
        <w:rPr>
          <w:lang w:val="en-GB"/>
        </w:rPr>
        <w:t>Statistics</w:t>
      </w:r>
      <w:bookmarkEnd w:id="32"/>
    </w:p>
    <w:p w14:paraId="031ABF01" w14:textId="1D2C52D9" w:rsidR="00D96D75" w:rsidRDefault="00D96D75" w:rsidP="00106346">
      <w:pPr>
        <w:pStyle w:val="berschrift3"/>
        <w:rPr>
          <w:lang w:val="en-GB"/>
        </w:rPr>
      </w:pPr>
      <w:r>
        <w:rPr>
          <w:lang w:val="en-GB"/>
        </w:rPr>
        <w:t>For all sheets by colors</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773"/>
        <w:gridCol w:w="850"/>
        <w:gridCol w:w="1134"/>
        <w:gridCol w:w="754"/>
      </w:tblGrid>
      <w:tr w:rsidR="00D96D75" w14:paraId="7C0E7DB4" w14:textId="77777777" w:rsidTr="000A17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04F012A" w14:textId="77777777" w:rsidR="00D96D75" w:rsidRPr="00D96D75" w:rsidRDefault="00D96D75" w:rsidP="000A173E">
            <w:pPr>
              <w:rPr>
                <w:rFonts w:ascii="Calibri" w:eastAsia="Times New Roman" w:hAnsi="Calibri" w:cs="Calibri"/>
                <w:color w:val="000000"/>
                <w:sz w:val="22"/>
                <w:szCs w:val="22"/>
                <w:lang w:val="en-GB" w:eastAsia="de-DE"/>
              </w:rPr>
            </w:pPr>
          </w:p>
        </w:tc>
        <w:tc>
          <w:tcPr>
            <w:tcW w:w="4391" w:type="dxa"/>
            <w:gridSpan w:val="5"/>
          </w:tcPr>
          <w:p w14:paraId="41EC652D" w14:textId="77777777" w:rsidR="00D96D75" w:rsidRPr="00344D24" w:rsidRDefault="00D96D75" w:rsidP="000A17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24F23CAD" w14:textId="77777777" w:rsidR="00D96D75" w:rsidRDefault="00D96D75" w:rsidP="000A17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D96D75" w:rsidRPr="00721631" w14:paraId="69BE8C97"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2F95FD2" w14:textId="77777777" w:rsidR="00D96D75" w:rsidRPr="00721631" w:rsidRDefault="00D96D75" w:rsidP="000A173E">
            <w:pPr>
              <w:rPr>
                <w:rFonts w:ascii="Times New Roman" w:eastAsia="Times New Roman" w:hAnsi="Times New Roman" w:cs="Times New Roman"/>
                <w:sz w:val="20"/>
                <w:szCs w:val="20"/>
                <w:lang w:eastAsia="de-DE"/>
              </w:rPr>
            </w:pPr>
          </w:p>
        </w:tc>
        <w:tc>
          <w:tcPr>
            <w:tcW w:w="879" w:type="dxa"/>
            <w:noWrap/>
            <w:hideMark/>
          </w:tcPr>
          <w:p w14:paraId="43DDD7D3"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30ADA001"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0FE024DA"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24F2748C"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046DDEED"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060DE931"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773" w:type="dxa"/>
          </w:tcPr>
          <w:p w14:paraId="5EB7AE07"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50" w:type="dxa"/>
          </w:tcPr>
          <w:p w14:paraId="479C2958"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4" w:type="dxa"/>
          </w:tcPr>
          <w:p w14:paraId="4CEAF6E6"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754" w:type="dxa"/>
          </w:tcPr>
          <w:p w14:paraId="6D0EBEE7" w14:textId="77777777"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96D75" w14:paraId="07B7E778" w14:textId="77777777" w:rsidTr="002F4DD9">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E24739E" w14:textId="77777777" w:rsidR="00D96D75" w:rsidRPr="00721631" w:rsidRDefault="00D96D75" w:rsidP="000A173E">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67744A6A" w14:textId="703324CE"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lang w:val="en-GB"/>
              </w:rPr>
              <w:t>0.047</w:t>
            </w:r>
          </w:p>
        </w:tc>
        <w:tc>
          <w:tcPr>
            <w:tcW w:w="879" w:type="dxa"/>
            <w:noWrap/>
          </w:tcPr>
          <w:p w14:paraId="7357B26D" w14:textId="17C5CF76" w:rsidR="00D96D75" w:rsidRPr="00721631" w:rsidRDefault="00D96D75"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D96D75">
              <w:rPr>
                <w:rFonts w:ascii="Calibri" w:eastAsia="Times New Roman" w:hAnsi="Calibri" w:cs="Calibri"/>
                <w:color w:val="000000"/>
                <w:sz w:val="20"/>
                <w:szCs w:val="20"/>
                <w:lang w:eastAsia="de-DE"/>
              </w:rPr>
              <w:t>26.759</w:t>
            </w:r>
          </w:p>
        </w:tc>
        <w:tc>
          <w:tcPr>
            <w:tcW w:w="877" w:type="dxa"/>
            <w:noWrap/>
          </w:tcPr>
          <w:p w14:paraId="0664EB59" w14:textId="4B35E091" w:rsidR="00D96D75" w:rsidRPr="00721631"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2.476</w:t>
            </w:r>
          </w:p>
        </w:tc>
        <w:tc>
          <w:tcPr>
            <w:tcW w:w="1139" w:type="dxa"/>
          </w:tcPr>
          <w:p w14:paraId="68A57099" w14:textId="1379862D" w:rsidR="00D96D75" w:rsidRPr="00721631" w:rsidRDefault="002F4DD9" w:rsidP="000A173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1.383845</w:t>
            </w:r>
          </w:p>
        </w:tc>
        <w:tc>
          <w:tcPr>
            <w:tcW w:w="617" w:type="dxa"/>
          </w:tcPr>
          <w:p w14:paraId="2DDD916C" w14:textId="6304931C" w:rsidR="00D96D75"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549</w:t>
            </w:r>
          </w:p>
        </w:tc>
        <w:tc>
          <w:tcPr>
            <w:tcW w:w="878" w:type="dxa"/>
          </w:tcPr>
          <w:p w14:paraId="2820AF08" w14:textId="5D0775C5" w:rsidR="00D96D75" w:rsidRPr="00721631"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1.092</w:t>
            </w:r>
          </w:p>
        </w:tc>
        <w:tc>
          <w:tcPr>
            <w:tcW w:w="773" w:type="dxa"/>
          </w:tcPr>
          <w:p w14:paraId="08E794BC" w14:textId="534CAC4D" w:rsidR="00D96D75" w:rsidRPr="00721631"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2.638</w:t>
            </w:r>
          </w:p>
        </w:tc>
        <w:tc>
          <w:tcPr>
            <w:tcW w:w="850" w:type="dxa"/>
          </w:tcPr>
          <w:p w14:paraId="3741A712" w14:textId="339AA823" w:rsidR="00D96D75" w:rsidRPr="00721631"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2F4DD9">
              <w:rPr>
                <w:rFonts w:ascii="Calibri" w:eastAsia="Times New Roman" w:hAnsi="Calibri" w:cs="Calibri"/>
                <w:color w:val="000000"/>
                <w:sz w:val="20"/>
                <w:szCs w:val="20"/>
                <w:lang w:eastAsia="de-DE"/>
              </w:rPr>
              <w:t>2.009</w:t>
            </w:r>
          </w:p>
        </w:tc>
        <w:tc>
          <w:tcPr>
            <w:tcW w:w="1134" w:type="dxa"/>
          </w:tcPr>
          <w:p w14:paraId="6CB32EE9" w14:textId="0C81FDAF" w:rsidR="00D96D75" w:rsidRDefault="002F4DD9" w:rsidP="000A173E">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2F4DD9">
              <w:rPr>
                <w:rFonts w:eastAsia="Times New Roman"/>
                <w:lang w:eastAsia="de-DE"/>
              </w:rPr>
              <w:t>2.036915</w:t>
            </w:r>
          </w:p>
        </w:tc>
        <w:tc>
          <w:tcPr>
            <w:tcW w:w="754" w:type="dxa"/>
          </w:tcPr>
          <w:p w14:paraId="311B8486" w14:textId="1500AEC9" w:rsidR="00D96D75" w:rsidRDefault="002F4DD9" w:rsidP="000A17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0</w:t>
            </w:r>
          </w:p>
        </w:tc>
      </w:tr>
    </w:tbl>
    <w:p w14:paraId="4872FEC9" w14:textId="1B469DD2" w:rsidR="00D96D75" w:rsidRPr="00D96D75" w:rsidRDefault="004C7DF4" w:rsidP="004C7DF4">
      <w:pPr>
        <w:pStyle w:val="Beschriftung"/>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Pr>
          <w:noProof/>
          <w:lang w:val="en-GB"/>
        </w:rPr>
        <w:t>1</w:t>
      </w:r>
      <w:r>
        <w:fldChar w:fldCharType="end"/>
      </w:r>
      <w:r w:rsidRPr="004C7DF4">
        <w:rPr>
          <w:lang w:val="en-GB"/>
        </w:rPr>
        <w:t xml:space="preserve">: </w:t>
      </w:r>
      <w:r>
        <w:rPr>
          <w:lang w:val="en-GB"/>
        </w:rPr>
        <w:t>For all sheets by colors</w:t>
      </w:r>
    </w:p>
    <w:p w14:paraId="653D013A" w14:textId="5A4B3A5E" w:rsidR="00106346" w:rsidRDefault="005A2BFA" w:rsidP="00106346">
      <w:pPr>
        <w:pStyle w:val="berschrift3"/>
        <w:rPr>
          <w:lang w:val="en-GB"/>
        </w:rPr>
      </w:pPr>
      <w:r>
        <w:rPr>
          <w:lang w:val="en-GB"/>
        </w:rPr>
        <w:t>For all</w:t>
      </w:r>
      <w:r w:rsidR="00721631">
        <w:rPr>
          <w:lang w:val="en-GB"/>
        </w:rPr>
        <w:t xml:space="preserve"> sheets</w:t>
      </w:r>
      <w:r w:rsidR="00D96D75">
        <w:rPr>
          <w:lang w:val="en-GB"/>
        </w:rPr>
        <w:t xml:space="preserve"> by card</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07F81B6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2C1A4FF2" w14:textId="77777777" w:rsidR="005A2BFA" w:rsidRPr="00D96D75" w:rsidRDefault="005A2BFA" w:rsidP="005A2BFA">
            <w:pPr>
              <w:rPr>
                <w:rFonts w:ascii="Calibri" w:eastAsia="Times New Roman" w:hAnsi="Calibri" w:cs="Calibri"/>
                <w:color w:val="000000"/>
                <w:sz w:val="22"/>
                <w:szCs w:val="22"/>
                <w:lang w:val="en-GB" w:eastAsia="de-DE"/>
              </w:rPr>
            </w:pPr>
          </w:p>
        </w:tc>
        <w:tc>
          <w:tcPr>
            <w:tcW w:w="4391" w:type="dxa"/>
            <w:gridSpan w:val="5"/>
          </w:tcPr>
          <w:p w14:paraId="0879B3FC"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FFA7F72"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6FAE69B"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43FC982" w14:textId="4891B4EF" w:rsidR="005A2BFA" w:rsidRPr="00721631" w:rsidRDefault="005A2BFA" w:rsidP="005A2BFA">
            <w:pPr>
              <w:rPr>
                <w:rFonts w:ascii="Times New Roman" w:eastAsia="Times New Roman" w:hAnsi="Times New Roman" w:cs="Times New Roman"/>
                <w:sz w:val="20"/>
                <w:szCs w:val="20"/>
                <w:lang w:eastAsia="de-DE"/>
              </w:rPr>
            </w:pPr>
          </w:p>
        </w:tc>
        <w:tc>
          <w:tcPr>
            <w:tcW w:w="879" w:type="dxa"/>
            <w:noWrap/>
            <w:hideMark/>
          </w:tcPr>
          <w:p w14:paraId="2E22559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7639979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A79FFC9"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555679D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718D134E"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4C2A8E3F"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179FEAE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6D03FFA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4D73920B"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65B68AE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5A2BFA" w:rsidRPr="00721631" w14:paraId="1A19D8E6"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3CD610A9" w14:textId="2749A5DA" w:rsidR="005A2BFA" w:rsidRPr="00721631" w:rsidRDefault="005A2BFA" w:rsidP="005A2BF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All</w:t>
            </w:r>
          </w:p>
        </w:tc>
        <w:tc>
          <w:tcPr>
            <w:tcW w:w="879" w:type="dxa"/>
            <w:noWrap/>
          </w:tcPr>
          <w:p w14:paraId="7B49F729" w14:textId="27AF85E8"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2.20</w:t>
            </w:r>
            <w:r>
              <w:rPr>
                <w:lang w:val="en-GB"/>
              </w:rPr>
              <w:t>7</w:t>
            </w:r>
          </w:p>
        </w:tc>
        <w:tc>
          <w:tcPr>
            <w:tcW w:w="879" w:type="dxa"/>
            <w:noWrap/>
          </w:tcPr>
          <w:p w14:paraId="5F9BE2F1" w14:textId="04C6A61B"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2.970</w:t>
            </w:r>
          </w:p>
        </w:tc>
        <w:tc>
          <w:tcPr>
            <w:tcW w:w="877" w:type="dxa"/>
            <w:noWrap/>
          </w:tcPr>
          <w:p w14:paraId="7A5E2BE9" w14:textId="6717008E"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2.476</w:t>
            </w:r>
          </w:p>
        </w:tc>
        <w:tc>
          <w:tcPr>
            <w:tcW w:w="1139" w:type="dxa"/>
          </w:tcPr>
          <w:p w14:paraId="09C78D39" w14:textId="586F7509"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2.482172</w:t>
            </w:r>
          </w:p>
        </w:tc>
        <w:tc>
          <w:tcPr>
            <w:tcW w:w="617" w:type="dxa"/>
          </w:tcPr>
          <w:p w14:paraId="478175AF" w14:textId="4B37749B"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3</w:t>
            </w:r>
          </w:p>
        </w:tc>
        <w:tc>
          <w:tcPr>
            <w:tcW w:w="878" w:type="dxa"/>
          </w:tcPr>
          <w:p w14:paraId="4C8C9A55" w14:textId="7F8B516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1.989</w:t>
            </w:r>
          </w:p>
        </w:tc>
        <w:tc>
          <w:tcPr>
            <w:tcW w:w="878" w:type="dxa"/>
          </w:tcPr>
          <w:p w14:paraId="49098DF6" w14:textId="170C2606"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2.02</w:t>
            </w:r>
            <w:r>
              <w:rPr>
                <w:lang w:val="en-GB"/>
              </w:rPr>
              <w:t>7</w:t>
            </w:r>
          </w:p>
        </w:tc>
        <w:tc>
          <w:tcPr>
            <w:tcW w:w="877" w:type="dxa"/>
          </w:tcPr>
          <w:p w14:paraId="0E980377" w14:textId="55B1518C"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E841A2">
              <w:rPr>
                <w:lang w:val="en-GB"/>
              </w:rPr>
              <w:t>2.00</w:t>
            </w:r>
            <w:r>
              <w:rPr>
                <w:lang w:val="en-GB"/>
              </w:rPr>
              <w:t>9</w:t>
            </w:r>
          </w:p>
        </w:tc>
        <w:tc>
          <w:tcPr>
            <w:tcW w:w="1144" w:type="dxa"/>
          </w:tcPr>
          <w:p w14:paraId="78C9B1B0" w14:textId="10885A1F" w:rsidR="005A2BFA" w:rsidRDefault="005A2BFA" w:rsidP="005A2BFA">
            <w:pPr>
              <w:cnfStyle w:val="000000000000" w:firstRow="0" w:lastRow="0" w:firstColumn="0" w:lastColumn="0" w:oddVBand="0" w:evenVBand="0" w:oddHBand="0" w:evenHBand="0" w:firstRowFirstColumn="0" w:firstRowLastColumn="0" w:lastRowFirstColumn="0" w:lastRowLastColumn="0"/>
              <w:rPr>
                <w:rFonts w:eastAsia="Times New Roman"/>
                <w:lang w:eastAsia="de-DE"/>
              </w:rPr>
            </w:pPr>
            <w:r w:rsidRPr="005A2BFA">
              <w:rPr>
                <w:rFonts w:eastAsia="Times New Roman"/>
                <w:lang w:eastAsia="de-DE"/>
              </w:rPr>
              <w:t>2.009369</w:t>
            </w:r>
          </w:p>
        </w:tc>
        <w:tc>
          <w:tcPr>
            <w:tcW w:w="612" w:type="dxa"/>
          </w:tcPr>
          <w:p w14:paraId="6CB29563" w14:textId="3F44D364"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6</w:t>
            </w:r>
          </w:p>
        </w:tc>
      </w:tr>
    </w:tbl>
    <w:p w14:paraId="3ACF25C8" w14:textId="15F7ECAF" w:rsidR="005A2BFA" w:rsidRDefault="004C7DF4" w:rsidP="004C7DF4">
      <w:pPr>
        <w:pStyle w:val="Beschriftung"/>
        <w:rPr>
          <w:lang w:val="en-GB"/>
        </w:rPr>
      </w:pPr>
      <w:r w:rsidRPr="004C7DF4">
        <w:rPr>
          <w:lang w:val="en-GB"/>
        </w:rPr>
        <w:t xml:space="preserve">Table </w:t>
      </w:r>
      <w:r>
        <w:fldChar w:fldCharType="begin"/>
      </w:r>
      <w:r w:rsidRPr="004C7DF4">
        <w:rPr>
          <w:lang w:val="en-GB"/>
        </w:rPr>
        <w:instrText xml:space="preserve"> SEQ Table \* ARABIC </w:instrText>
      </w:r>
      <w:r>
        <w:fldChar w:fldCharType="separate"/>
      </w:r>
      <w:r w:rsidRPr="004C7DF4">
        <w:rPr>
          <w:noProof/>
          <w:lang w:val="en-GB"/>
        </w:rPr>
        <w:t>2</w:t>
      </w:r>
      <w:r>
        <w:fldChar w:fldCharType="end"/>
      </w:r>
      <w:r w:rsidRPr="004C7DF4">
        <w:rPr>
          <w:lang w:val="en-GB"/>
        </w:rPr>
        <w:t>: For all sheets by card</w:t>
      </w:r>
    </w:p>
    <w:p w14:paraId="53C85064" w14:textId="0BD58803" w:rsidR="00D00CA5" w:rsidRDefault="00D96D75" w:rsidP="00D00CA5">
      <w:pPr>
        <w:pStyle w:val="berschrift3"/>
        <w:rPr>
          <w:lang w:val="en-GB"/>
        </w:rPr>
      </w:pPr>
      <w:r>
        <w:rPr>
          <w:lang w:val="en-GB"/>
        </w:rPr>
        <w:t xml:space="preserve">For </w:t>
      </w:r>
      <w:r w:rsidR="004C7DF4">
        <w:rPr>
          <w:lang w:val="en-GB"/>
        </w:rPr>
        <w:t>each</w:t>
      </w:r>
      <w:r w:rsidR="00D00CA5">
        <w:rPr>
          <w:lang w:val="en-GB"/>
        </w:rPr>
        <w:t xml:space="preserve"> sheet</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5A2BFA" w14:paraId="7412DFB6"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7789E52D" w14:textId="77777777" w:rsidR="005A2BFA" w:rsidRPr="00EC4DB6" w:rsidRDefault="005A2BFA" w:rsidP="005A2BFA">
            <w:pPr>
              <w:rPr>
                <w:rFonts w:ascii="Calibri" w:eastAsia="Times New Roman" w:hAnsi="Calibri" w:cs="Calibri"/>
                <w:color w:val="000000"/>
                <w:sz w:val="22"/>
                <w:szCs w:val="22"/>
                <w:lang w:eastAsia="de-DE"/>
              </w:rPr>
            </w:pPr>
          </w:p>
        </w:tc>
        <w:tc>
          <w:tcPr>
            <w:tcW w:w="4391" w:type="dxa"/>
            <w:gridSpan w:val="5"/>
          </w:tcPr>
          <w:p w14:paraId="0029DDA5" w14:textId="77777777" w:rsidR="005A2BFA" w:rsidRPr="00344D24"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6128C4CD" w14:textId="77777777" w:rsidR="005A2BFA" w:rsidRDefault="005A2BFA" w:rsidP="005A2B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5A2BFA" w:rsidRPr="00721631" w14:paraId="295C7E7A"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1D3F48" w14:textId="41103509" w:rsidR="005A2BFA" w:rsidRPr="00721631" w:rsidRDefault="005A2BFA" w:rsidP="005A2BFA">
            <w:pPr>
              <w:rPr>
                <w:rFonts w:eastAsia="Times New Roman"/>
                <w:lang w:eastAsia="de-DE"/>
              </w:rPr>
            </w:pPr>
            <w:r>
              <w:rPr>
                <w:rFonts w:eastAsia="Times New Roman"/>
                <w:lang w:eastAsia="de-DE"/>
              </w:rPr>
              <w:t>Sh.</w:t>
            </w:r>
          </w:p>
        </w:tc>
        <w:tc>
          <w:tcPr>
            <w:tcW w:w="879" w:type="dxa"/>
            <w:noWrap/>
            <w:hideMark/>
          </w:tcPr>
          <w:p w14:paraId="641171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4A1AC8"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11F228E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1218BD6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5A26DFD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20657F7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70D7BB97"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1F447503"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2049AFF6"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5F028DD"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5A2BFA" w:rsidRPr="00721631" w14:paraId="13D9FF34"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5C6CE024" w14:textId="56575B70" w:rsidR="005A2BFA" w:rsidRPr="00721631" w:rsidRDefault="005A2BFA" w:rsidP="005A2BF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1</w:t>
            </w:r>
          </w:p>
        </w:tc>
        <w:tc>
          <w:tcPr>
            <w:tcW w:w="879" w:type="dxa"/>
            <w:noWrap/>
          </w:tcPr>
          <w:p w14:paraId="57DFAC67" w14:textId="3FB454FC"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9" w:type="dxa"/>
            <w:noWrap/>
          </w:tcPr>
          <w:p w14:paraId="3AE5D7C4" w14:textId="7DC27ED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7" w:type="dxa"/>
            <w:noWrap/>
          </w:tcPr>
          <w:p w14:paraId="1E9346B5" w14:textId="4E25D8E1"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1139" w:type="dxa"/>
          </w:tcPr>
          <w:p w14:paraId="130C52B1"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617" w:type="dxa"/>
          </w:tcPr>
          <w:p w14:paraId="5ACD07F9" w14:textId="51D68E26"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8" w:type="dxa"/>
          </w:tcPr>
          <w:p w14:paraId="06B7B3BA" w14:textId="4FC4714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8" w:type="dxa"/>
          </w:tcPr>
          <w:p w14:paraId="507698FF" w14:textId="276C1B45"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7" w:type="dxa"/>
          </w:tcPr>
          <w:p w14:paraId="70D851D7" w14:textId="779F4B8A"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1144" w:type="dxa"/>
          </w:tcPr>
          <w:p w14:paraId="35C891D4" w14:textId="77777777"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612" w:type="dxa"/>
          </w:tcPr>
          <w:p w14:paraId="6A8F3B12" w14:textId="51CCFBEE"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r>
      <w:tr w:rsidR="005A2BFA" w:rsidRPr="00721631" w14:paraId="0AB150BF" w14:textId="77777777" w:rsidTr="005A2BFA">
        <w:trPr>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1B21EC10" w14:textId="627A9043" w:rsidR="005A2BFA" w:rsidRDefault="005A2BFA" w:rsidP="005A2BFA">
            <w:pPr>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2</w:t>
            </w:r>
          </w:p>
        </w:tc>
        <w:tc>
          <w:tcPr>
            <w:tcW w:w="879" w:type="dxa"/>
            <w:noWrap/>
          </w:tcPr>
          <w:p w14:paraId="7F69EA90"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9" w:type="dxa"/>
            <w:noWrap/>
          </w:tcPr>
          <w:p w14:paraId="1D58A4D4"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7" w:type="dxa"/>
            <w:noWrap/>
          </w:tcPr>
          <w:p w14:paraId="6CB81F12"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1139" w:type="dxa"/>
          </w:tcPr>
          <w:p w14:paraId="6E8CEF5F"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617" w:type="dxa"/>
          </w:tcPr>
          <w:p w14:paraId="2FC7F6D7" w14:textId="77777777"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8" w:type="dxa"/>
          </w:tcPr>
          <w:p w14:paraId="25555C2A"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8" w:type="dxa"/>
          </w:tcPr>
          <w:p w14:paraId="56BD8ABA"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877" w:type="dxa"/>
          </w:tcPr>
          <w:p w14:paraId="407FE8BF" w14:textId="77777777" w:rsidR="005A2BFA" w:rsidRPr="00721631"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1144" w:type="dxa"/>
          </w:tcPr>
          <w:p w14:paraId="0610C5CD" w14:textId="77777777"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c>
          <w:tcPr>
            <w:tcW w:w="612" w:type="dxa"/>
          </w:tcPr>
          <w:p w14:paraId="4C80F7DA" w14:textId="77777777" w:rsidR="005A2BFA" w:rsidRDefault="005A2BFA" w:rsidP="005A2B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p>
        </w:tc>
      </w:tr>
    </w:tbl>
    <w:p w14:paraId="2C57DB13" w14:textId="44DC5693" w:rsidR="00D96D75" w:rsidRPr="00D96D75" w:rsidRDefault="004C7DF4" w:rsidP="004C7DF4">
      <w:pPr>
        <w:pStyle w:val="Beschriftung"/>
        <w:rPr>
          <w:lang w:val="en-GB"/>
        </w:rPr>
      </w:pPr>
      <w:r>
        <w:t xml:space="preserve">Table </w:t>
      </w:r>
      <w:r>
        <w:fldChar w:fldCharType="begin"/>
      </w:r>
      <w:r>
        <w:instrText xml:space="preserve"> SEQ Table \* ARABIC </w:instrText>
      </w:r>
      <w:r>
        <w:fldChar w:fldCharType="separate"/>
      </w:r>
      <w:r>
        <w:rPr>
          <w:noProof/>
        </w:rPr>
        <w:t>3</w:t>
      </w:r>
      <w:r>
        <w:fldChar w:fldCharType="end"/>
      </w:r>
      <w:r>
        <w:t xml:space="preserve">: </w:t>
      </w:r>
      <w:r w:rsidRPr="008A77F8">
        <w:t xml:space="preserve">For </w:t>
      </w:r>
      <w:r>
        <w:t>each</w:t>
      </w:r>
      <w:r w:rsidRPr="008A77F8">
        <w:t xml:space="preserve"> sheets</w:t>
      </w:r>
    </w:p>
    <w:p w14:paraId="0B7067C9" w14:textId="10956CC5" w:rsidR="00106346" w:rsidRDefault="00D00CA5" w:rsidP="00106346">
      <w:pPr>
        <w:pStyle w:val="berschrift3"/>
        <w:rPr>
          <w:lang w:val="en-GB"/>
        </w:rPr>
      </w:pPr>
      <w:r>
        <w:rPr>
          <w:lang w:val="en-GB"/>
        </w:rPr>
        <w:t xml:space="preserve">For </w:t>
      </w:r>
      <w:r w:rsidR="004C7DF4">
        <w:rPr>
          <w:lang w:val="en-GB"/>
        </w:rPr>
        <w:t>each</w:t>
      </w:r>
      <w:r w:rsidR="00106346">
        <w:rPr>
          <w:lang w:val="en-GB"/>
        </w:rPr>
        <w:t xml:space="preserve"> colors</w:t>
      </w:r>
    </w:p>
    <w:tbl>
      <w:tblPr>
        <w:tblStyle w:val="Gitternetztabelle1hell"/>
        <w:tblW w:w="9396" w:type="dxa"/>
        <w:tblLayout w:type="fixed"/>
        <w:tblLook w:val="04A0" w:firstRow="1" w:lastRow="0" w:firstColumn="1" w:lastColumn="0" w:noHBand="0" w:noVBand="1"/>
      </w:tblPr>
      <w:tblGrid>
        <w:gridCol w:w="616"/>
        <w:gridCol w:w="879"/>
        <w:gridCol w:w="879"/>
        <w:gridCol w:w="877"/>
        <w:gridCol w:w="1139"/>
        <w:gridCol w:w="617"/>
        <w:gridCol w:w="878"/>
        <w:gridCol w:w="878"/>
        <w:gridCol w:w="877"/>
        <w:gridCol w:w="1144"/>
        <w:gridCol w:w="612"/>
      </w:tblGrid>
      <w:tr w:rsidR="00721631" w:rsidRPr="00EC4DB6" w14:paraId="5ACB6B0C" w14:textId="77777777" w:rsidTr="005A2B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16" w:type="dxa"/>
            <w:noWrap/>
          </w:tcPr>
          <w:p w14:paraId="4805F074" w14:textId="77777777" w:rsidR="00721631" w:rsidRPr="00EC4DB6" w:rsidRDefault="00721631" w:rsidP="00EC4DB6">
            <w:pPr>
              <w:rPr>
                <w:rFonts w:ascii="Calibri" w:eastAsia="Times New Roman" w:hAnsi="Calibri" w:cs="Calibri"/>
                <w:color w:val="000000"/>
                <w:sz w:val="22"/>
                <w:szCs w:val="22"/>
                <w:lang w:eastAsia="de-DE"/>
              </w:rPr>
            </w:pPr>
          </w:p>
        </w:tc>
        <w:tc>
          <w:tcPr>
            <w:tcW w:w="4391" w:type="dxa"/>
            <w:gridSpan w:val="5"/>
          </w:tcPr>
          <w:p w14:paraId="25B80498" w14:textId="6BEF89A1" w:rsidR="00721631" w:rsidRPr="00344D24"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2"/>
                <w:szCs w:val="22"/>
                <w:lang w:eastAsia="de-DE"/>
              </w:rPr>
            </w:pPr>
            <w:r>
              <w:rPr>
                <w:rFonts w:ascii="Calibri" w:eastAsia="Times New Roman" w:hAnsi="Calibri" w:cs="Calibri"/>
                <w:color w:val="000000"/>
                <w:sz w:val="22"/>
                <w:szCs w:val="22"/>
                <w:lang w:eastAsia="de-DE"/>
              </w:rPr>
              <w:t>Distance</w:t>
            </w:r>
          </w:p>
        </w:tc>
        <w:tc>
          <w:tcPr>
            <w:tcW w:w="4389" w:type="dxa"/>
            <w:gridSpan w:val="5"/>
          </w:tcPr>
          <w:p w14:paraId="344F21AB" w14:textId="04C87F08" w:rsidR="00721631" w:rsidRDefault="00721631" w:rsidP="00EC4D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Similarity</w:t>
            </w:r>
          </w:p>
        </w:tc>
      </w:tr>
      <w:tr w:rsidR="00721631" w:rsidRPr="00EC4DB6" w14:paraId="0E7CF600" w14:textId="5B46F15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570A9D8" w14:textId="107F051F" w:rsidR="00721631" w:rsidRPr="00721631" w:rsidRDefault="00721631" w:rsidP="00344D24">
            <w:pPr>
              <w:rPr>
                <w:rFonts w:ascii="Times New Roman" w:eastAsia="Times New Roman" w:hAnsi="Times New Roman" w:cs="Times New Roman"/>
                <w:sz w:val="20"/>
                <w:szCs w:val="20"/>
                <w:lang w:eastAsia="de-DE"/>
              </w:rPr>
            </w:pPr>
            <w:r w:rsidRPr="00721631">
              <w:rPr>
                <w:rFonts w:ascii="Calibri" w:eastAsia="Times New Roman" w:hAnsi="Calibri" w:cs="Calibri"/>
                <w:color w:val="000000"/>
                <w:sz w:val="20"/>
                <w:szCs w:val="20"/>
                <w:lang w:eastAsia="de-DE"/>
              </w:rPr>
              <w:t>Col</w:t>
            </w:r>
            <w:r>
              <w:rPr>
                <w:rFonts w:ascii="Calibri" w:eastAsia="Times New Roman" w:hAnsi="Calibri" w:cs="Calibri"/>
                <w:color w:val="000000"/>
                <w:sz w:val="20"/>
                <w:szCs w:val="20"/>
                <w:lang w:eastAsia="de-DE"/>
              </w:rPr>
              <w:t>.</w:t>
            </w:r>
          </w:p>
        </w:tc>
        <w:tc>
          <w:tcPr>
            <w:tcW w:w="879" w:type="dxa"/>
            <w:noWrap/>
            <w:hideMark/>
          </w:tcPr>
          <w:p w14:paraId="5E30AEFD"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9" w:type="dxa"/>
            <w:noWrap/>
            <w:hideMark/>
          </w:tcPr>
          <w:p w14:paraId="0CB612DB"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noWrap/>
            <w:hideMark/>
          </w:tcPr>
          <w:p w14:paraId="3FFE0119" w14:textId="77777777"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39" w:type="dxa"/>
          </w:tcPr>
          <w:p w14:paraId="4EEEDE62" w14:textId="339B3FC3"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Median</w:t>
            </w:r>
          </w:p>
        </w:tc>
        <w:tc>
          <w:tcPr>
            <w:tcW w:w="617" w:type="dxa"/>
          </w:tcPr>
          <w:p w14:paraId="1749F26B" w14:textId="1185A66B"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Outl.</w:t>
            </w:r>
          </w:p>
        </w:tc>
        <w:tc>
          <w:tcPr>
            <w:tcW w:w="878" w:type="dxa"/>
          </w:tcPr>
          <w:p w14:paraId="5A7E0AA3" w14:textId="203D07A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Min</w:t>
            </w:r>
          </w:p>
        </w:tc>
        <w:tc>
          <w:tcPr>
            <w:tcW w:w="878" w:type="dxa"/>
          </w:tcPr>
          <w:p w14:paraId="5FCFFC95" w14:textId="605A9AE8"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Max</w:t>
            </w:r>
          </w:p>
        </w:tc>
        <w:tc>
          <w:tcPr>
            <w:tcW w:w="877" w:type="dxa"/>
          </w:tcPr>
          <w:p w14:paraId="4A0E3B8B" w14:textId="0EF593F2"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sidRPr="00721631">
              <w:rPr>
                <w:rFonts w:ascii="Calibri" w:eastAsia="Times New Roman" w:hAnsi="Calibri" w:cs="Calibri"/>
                <w:color w:val="000000"/>
                <w:sz w:val="20"/>
                <w:szCs w:val="20"/>
                <w:lang w:eastAsia="de-DE"/>
              </w:rPr>
              <w:t>Mean</w:t>
            </w:r>
          </w:p>
        </w:tc>
        <w:tc>
          <w:tcPr>
            <w:tcW w:w="1144" w:type="dxa"/>
          </w:tcPr>
          <w:p w14:paraId="5AB64A9E" w14:textId="5F9B135D" w:rsidR="00721631" w:rsidRPr="00721631" w:rsidRDefault="00721631"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Median</w:t>
            </w:r>
          </w:p>
        </w:tc>
        <w:tc>
          <w:tcPr>
            <w:tcW w:w="612" w:type="dxa"/>
          </w:tcPr>
          <w:p w14:paraId="4BA46447" w14:textId="6520E5A7" w:rsidR="00721631" w:rsidRPr="00721631" w:rsidRDefault="00D00CA5" w:rsidP="00344D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de-DE"/>
              </w:rPr>
            </w:pPr>
            <w:r>
              <w:rPr>
                <w:rFonts w:ascii="Calibri" w:eastAsia="Times New Roman" w:hAnsi="Calibri" w:cs="Calibri"/>
                <w:color w:val="000000"/>
                <w:sz w:val="20"/>
                <w:szCs w:val="20"/>
                <w:lang w:eastAsia="de-DE"/>
              </w:rPr>
              <w:t>Out.</w:t>
            </w:r>
          </w:p>
        </w:tc>
      </w:tr>
      <w:tr w:rsidR="00D00CA5" w:rsidRPr="00EC4DB6" w14:paraId="4302E70C" w14:textId="7CA7C5F1"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AF61046"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w:t>
            </w:r>
          </w:p>
        </w:tc>
        <w:tc>
          <w:tcPr>
            <w:tcW w:w="879" w:type="dxa"/>
            <w:noWrap/>
            <w:hideMark/>
          </w:tcPr>
          <w:p w14:paraId="7CDB490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0.256</w:t>
            </w:r>
          </w:p>
        </w:tc>
        <w:tc>
          <w:tcPr>
            <w:tcW w:w="879" w:type="dxa"/>
            <w:noWrap/>
            <w:hideMark/>
          </w:tcPr>
          <w:p w14:paraId="038EB9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w:t>
            </w:r>
          </w:p>
        </w:tc>
        <w:tc>
          <w:tcPr>
            <w:tcW w:w="877" w:type="dxa"/>
            <w:noWrap/>
            <w:hideMark/>
          </w:tcPr>
          <w:p w14:paraId="15719F8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1.271</w:t>
            </w:r>
          </w:p>
        </w:tc>
        <w:tc>
          <w:tcPr>
            <w:tcW w:w="1139" w:type="dxa"/>
            <w:vAlign w:val="center"/>
          </w:tcPr>
          <w:p w14:paraId="034AECAC" w14:textId="4682572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26B2BB70" w14:textId="3CD646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0FBAF86D" w14:textId="727E020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2.576</w:t>
            </w:r>
          </w:p>
        </w:tc>
        <w:tc>
          <w:tcPr>
            <w:tcW w:w="878" w:type="dxa"/>
            <w:vAlign w:val="bottom"/>
          </w:tcPr>
          <w:p w14:paraId="7E6449B5" w14:textId="6721FA0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2.625</w:t>
            </w:r>
          </w:p>
        </w:tc>
        <w:tc>
          <w:tcPr>
            <w:tcW w:w="877" w:type="dxa"/>
            <w:vAlign w:val="bottom"/>
          </w:tcPr>
          <w:p w14:paraId="20D14A55" w14:textId="1D81AC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2.599</w:t>
            </w:r>
          </w:p>
        </w:tc>
        <w:tc>
          <w:tcPr>
            <w:tcW w:w="1144" w:type="dxa"/>
            <w:vAlign w:val="center"/>
          </w:tcPr>
          <w:p w14:paraId="699F7E61" w14:textId="53A1FA0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2.599173</w:t>
            </w:r>
          </w:p>
        </w:tc>
        <w:tc>
          <w:tcPr>
            <w:tcW w:w="612" w:type="dxa"/>
          </w:tcPr>
          <w:p w14:paraId="4B6199B3" w14:textId="1E5979B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5BDA9FA4" w14:textId="7A523846"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16696B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w:t>
            </w:r>
          </w:p>
        </w:tc>
        <w:tc>
          <w:tcPr>
            <w:tcW w:w="879" w:type="dxa"/>
            <w:noWrap/>
            <w:hideMark/>
          </w:tcPr>
          <w:p w14:paraId="37B1D9A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0.216</w:t>
            </w:r>
          </w:p>
        </w:tc>
        <w:tc>
          <w:tcPr>
            <w:tcW w:w="879" w:type="dxa"/>
            <w:noWrap/>
            <w:hideMark/>
          </w:tcPr>
          <w:p w14:paraId="3CF6D0D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1.998</w:t>
            </w:r>
          </w:p>
        </w:tc>
        <w:tc>
          <w:tcPr>
            <w:tcW w:w="877" w:type="dxa"/>
            <w:noWrap/>
            <w:hideMark/>
          </w:tcPr>
          <w:p w14:paraId="63B6189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0.66</w:t>
            </w:r>
          </w:p>
        </w:tc>
        <w:tc>
          <w:tcPr>
            <w:tcW w:w="1139" w:type="dxa"/>
            <w:vAlign w:val="center"/>
          </w:tcPr>
          <w:p w14:paraId="25960E0C" w14:textId="46A4614F"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3.565043</w:t>
            </w:r>
          </w:p>
        </w:tc>
        <w:tc>
          <w:tcPr>
            <w:tcW w:w="617" w:type="dxa"/>
            <w:vAlign w:val="bottom"/>
          </w:tcPr>
          <w:p w14:paraId="3374DAD3" w14:textId="6C66249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2FE7BB4A" w14:textId="0E0424E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1.719</w:t>
            </w:r>
          </w:p>
        </w:tc>
        <w:tc>
          <w:tcPr>
            <w:tcW w:w="878" w:type="dxa"/>
            <w:vAlign w:val="bottom"/>
          </w:tcPr>
          <w:p w14:paraId="28663AC2" w14:textId="500785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1.766</w:t>
            </w:r>
          </w:p>
        </w:tc>
        <w:tc>
          <w:tcPr>
            <w:tcW w:w="877" w:type="dxa"/>
            <w:vAlign w:val="bottom"/>
          </w:tcPr>
          <w:p w14:paraId="39A7EAD1" w14:textId="4BA807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1.744</w:t>
            </w:r>
          </w:p>
        </w:tc>
        <w:tc>
          <w:tcPr>
            <w:tcW w:w="1144" w:type="dxa"/>
            <w:vAlign w:val="center"/>
          </w:tcPr>
          <w:p w14:paraId="36FFDE67" w14:textId="572AC88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1.743961</w:t>
            </w:r>
          </w:p>
        </w:tc>
        <w:tc>
          <w:tcPr>
            <w:tcW w:w="612" w:type="dxa"/>
          </w:tcPr>
          <w:p w14:paraId="3F45C3E0" w14:textId="26C036B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6DAA07CC" w14:textId="7278385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D2B2C4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w:t>
            </w:r>
          </w:p>
        </w:tc>
        <w:tc>
          <w:tcPr>
            <w:tcW w:w="879" w:type="dxa"/>
            <w:noWrap/>
            <w:hideMark/>
          </w:tcPr>
          <w:p w14:paraId="2C4F31A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2.622</w:t>
            </w:r>
          </w:p>
        </w:tc>
        <w:tc>
          <w:tcPr>
            <w:tcW w:w="879" w:type="dxa"/>
            <w:noWrap/>
            <w:hideMark/>
          </w:tcPr>
          <w:p w14:paraId="7530CFF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4.773</w:t>
            </w:r>
          </w:p>
        </w:tc>
        <w:tc>
          <w:tcPr>
            <w:tcW w:w="877" w:type="dxa"/>
            <w:noWrap/>
            <w:hideMark/>
          </w:tcPr>
          <w:p w14:paraId="6CA76A6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3.567</w:t>
            </w:r>
          </w:p>
        </w:tc>
        <w:tc>
          <w:tcPr>
            <w:tcW w:w="1139" w:type="dxa"/>
            <w:vAlign w:val="center"/>
          </w:tcPr>
          <w:p w14:paraId="56632288" w14:textId="4D656A2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0.6839234</w:t>
            </w:r>
          </w:p>
        </w:tc>
        <w:tc>
          <w:tcPr>
            <w:tcW w:w="617" w:type="dxa"/>
            <w:vAlign w:val="bottom"/>
          </w:tcPr>
          <w:p w14:paraId="62D75754" w14:textId="08A5A97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363C7C3C" w14:textId="55929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2.485</w:t>
            </w:r>
          </w:p>
        </w:tc>
        <w:tc>
          <w:tcPr>
            <w:tcW w:w="878" w:type="dxa"/>
            <w:vAlign w:val="bottom"/>
          </w:tcPr>
          <w:p w14:paraId="2438973C" w14:textId="72ED2B7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2.525</w:t>
            </w:r>
          </w:p>
        </w:tc>
        <w:tc>
          <w:tcPr>
            <w:tcW w:w="877" w:type="dxa"/>
            <w:vAlign w:val="bottom"/>
          </w:tcPr>
          <w:p w14:paraId="58002E9A" w14:textId="0FA861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2.503</w:t>
            </w:r>
          </w:p>
        </w:tc>
        <w:tc>
          <w:tcPr>
            <w:tcW w:w="1144" w:type="dxa"/>
            <w:vAlign w:val="center"/>
          </w:tcPr>
          <w:p w14:paraId="5BC2ADE5" w14:textId="322A0CC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2.501948</w:t>
            </w:r>
          </w:p>
        </w:tc>
        <w:tc>
          <w:tcPr>
            <w:tcW w:w="612" w:type="dxa"/>
          </w:tcPr>
          <w:p w14:paraId="09159ABA" w14:textId="1103D9A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A5DED16" w14:textId="1CDD8BA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EFA0C3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w:t>
            </w:r>
          </w:p>
        </w:tc>
        <w:tc>
          <w:tcPr>
            <w:tcW w:w="879" w:type="dxa"/>
            <w:noWrap/>
            <w:hideMark/>
          </w:tcPr>
          <w:p w14:paraId="49B3F54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0.24</w:t>
            </w:r>
          </w:p>
        </w:tc>
        <w:tc>
          <w:tcPr>
            <w:tcW w:w="879" w:type="dxa"/>
            <w:noWrap/>
            <w:hideMark/>
          </w:tcPr>
          <w:p w14:paraId="17D6317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2.27</w:t>
            </w:r>
          </w:p>
        </w:tc>
        <w:tc>
          <w:tcPr>
            <w:tcW w:w="877" w:type="dxa"/>
            <w:noWrap/>
            <w:hideMark/>
          </w:tcPr>
          <w:p w14:paraId="0F3549D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0.748</w:t>
            </w:r>
          </w:p>
        </w:tc>
        <w:tc>
          <w:tcPr>
            <w:tcW w:w="1139" w:type="dxa"/>
            <w:vAlign w:val="center"/>
          </w:tcPr>
          <w:p w14:paraId="45F46DE8" w14:textId="569AB42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1.512918</w:t>
            </w:r>
          </w:p>
        </w:tc>
        <w:tc>
          <w:tcPr>
            <w:tcW w:w="617" w:type="dxa"/>
            <w:vAlign w:val="bottom"/>
          </w:tcPr>
          <w:p w14:paraId="3A09EAF0" w14:textId="34308F41"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70865BB4" w14:textId="3DC593F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878" w:type="dxa"/>
            <w:vAlign w:val="bottom"/>
          </w:tcPr>
          <w:p w14:paraId="1091ACC5" w14:textId="5FC97B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2.018</w:t>
            </w:r>
          </w:p>
        </w:tc>
        <w:tc>
          <w:tcPr>
            <w:tcW w:w="877" w:type="dxa"/>
            <w:vAlign w:val="bottom"/>
          </w:tcPr>
          <w:p w14:paraId="5B600695" w14:textId="4FA3810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1.991</w:t>
            </w:r>
          </w:p>
        </w:tc>
        <w:tc>
          <w:tcPr>
            <w:tcW w:w="1144" w:type="dxa"/>
            <w:vAlign w:val="center"/>
          </w:tcPr>
          <w:p w14:paraId="53B83D7E" w14:textId="33B172B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1.992313</w:t>
            </w:r>
          </w:p>
        </w:tc>
        <w:tc>
          <w:tcPr>
            <w:tcW w:w="612" w:type="dxa"/>
          </w:tcPr>
          <w:p w14:paraId="7A42E3A6" w14:textId="569601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6B0EE24" w14:textId="732445A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05D18C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lastRenderedPageBreak/>
              <w:t>5</w:t>
            </w:r>
          </w:p>
        </w:tc>
        <w:tc>
          <w:tcPr>
            <w:tcW w:w="879" w:type="dxa"/>
            <w:noWrap/>
            <w:hideMark/>
          </w:tcPr>
          <w:p w14:paraId="1E8C04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0.719</w:t>
            </w:r>
          </w:p>
        </w:tc>
        <w:tc>
          <w:tcPr>
            <w:tcW w:w="879" w:type="dxa"/>
            <w:noWrap/>
            <w:hideMark/>
          </w:tcPr>
          <w:p w14:paraId="7C9F02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2.661</w:t>
            </w:r>
          </w:p>
        </w:tc>
        <w:tc>
          <w:tcPr>
            <w:tcW w:w="877" w:type="dxa"/>
            <w:noWrap/>
            <w:hideMark/>
          </w:tcPr>
          <w:p w14:paraId="7B35B6C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1.481</w:t>
            </w:r>
          </w:p>
        </w:tc>
        <w:tc>
          <w:tcPr>
            <w:tcW w:w="1139" w:type="dxa"/>
            <w:vAlign w:val="center"/>
          </w:tcPr>
          <w:p w14:paraId="3ECD4D9C" w14:textId="10FF304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1.055471</w:t>
            </w:r>
          </w:p>
        </w:tc>
        <w:tc>
          <w:tcPr>
            <w:tcW w:w="617" w:type="dxa"/>
            <w:vAlign w:val="bottom"/>
          </w:tcPr>
          <w:p w14:paraId="328E99E8" w14:textId="4D29271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5645ECA9" w14:textId="16B9A37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2.086</w:t>
            </w:r>
          </w:p>
        </w:tc>
        <w:tc>
          <w:tcPr>
            <w:tcW w:w="878" w:type="dxa"/>
            <w:vAlign w:val="bottom"/>
          </w:tcPr>
          <w:p w14:paraId="216DAAB4" w14:textId="6AC011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2.133</w:t>
            </w:r>
          </w:p>
        </w:tc>
        <w:tc>
          <w:tcPr>
            <w:tcW w:w="877" w:type="dxa"/>
            <w:vAlign w:val="bottom"/>
          </w:tcPr>
          <w:p w14:paraId="4F48AA6F" w14:textId="6574C0B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2.113</w:t>
            </w:r>
          </w:p>
        </w:tc>
        <w:tc>
          <w:tcPr>
            <w:tcW w:w="1144" w:type="dxa"/>
            <w:vAlign w:val="center"/>
          </w:tcPr>
          <w:p w14:paraId="6F85A80C" w14:textId="29CEC55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2.114288</w:t>
            </w:r>
          </w:p>
        </w:tc>
        <w:tc>
          <w:tcPr>
            <w:tcW w:w="612" w:type="dxa"/>
          </w:tcPr>
          <w:p w14:paraId="5191C6C1" w14:textId="5E1BE74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7557069" w14:textId="6082A9E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CACC7CC"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6</w:t>
            </w:r>
          </w:p>
        </w:tc>
        <w:tc>
          <w:tcPr>
            <w:tcW w:w="879" w:type="dxa"/>
            <w:noWrap/>
            <w:hideMark/>
          </w:tcPr>
          <w:p w14:paraId="6B79CC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0.393</w:t>
            </w:r>
          </w:p>
        </w:tc>
        <w:tc>
          <w:tcPr>
            <w:tcW w:w="879" w:type="dxa"/>
            <w:noWrap/>
            <w:hideMark/>
          </w:tcPr>
          <w:p w14:paraId="3AA554D5"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1.837</w:t>
            </w:r>
          </w:p>
        </w:tc>
        <w:tc>
          <w:tcPr>
            <w:tcW w:w="877" w:type="dxa"/>
            <w:noWrap/>
            <w:hideMark/>
          </w:tcPr>
          <w:p w14:paraId="73B44F5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1.046</w:t>
            </w:r>
          </w:p>
        </w:tc>
        <w:tc>
          <w:tcPr>
            <w:tcW w:w="1139" w:type="dxa"/>
            <w:vAlign w:val="center"/>
          </w:tcPr>
          <w:p w14:paraId="2BCD7BD1" w14:textId="1E75BC0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25.31076</w:t>
            </w:r>
          </w:p>
        </w:tc>
        <w:tc>
          <w:tcPr>
            <w:tcW w:w="617" w:type="dxa"/>
            <w:vAlign w:val="bottom"/>
          </w:tcPr>
          <w:p w14:paraId="2DBFB24C" w14:textId="6527329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116B83FE" w14:textId="15B5EB5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2.056</w:t>
            </w:r>
          </w:p>
        </w:tc>
        <w:tc>
          <w:tcPr>
            <w:tcW w:w="878" w:type="dxa"/>
            <w:vAlign w:val="bottom"/>
          </w:tcPr>
          <w:p w14:paraId="69F532B6" w14:textId="7F112DA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2.081</w:t>
            </w:r>
          </w:p>
        </w:tc>
        <w:tc>
          <w:tcPr>
            <w:tcW w:w="877" w:type="dxa"/>
            <w:vAlign w:val="bottom"/>
          </w:tcPr>
          <w:p w14:paraId="11841A23" w14:textId="51117ED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2.066</w:t>
            </w:r>
          </w:p>
        </w:tc>
        <w:tc>
          <w:tcPr>
            <w:tcW w:w="1144" w:type="dxa"/>
            <w:vAlign w:val="center"/>
          </w:tcPr>
          <w:p w14:paraId="3775A20B" w14:textId="37E8B3D7"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2.065985</w:t>
            </w:r>
          </w:p>
        </w:tc>
        <w:tc>
          <w:tcPr>
            <w:tcW w:w="612" w:type="dxa"/>
          </w:tcPr>
          <w:p w14:paraId="0FBD3AA5" w14:textId="758CD9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AAC1B41" w14:textId="697F8E1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3C64CE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7</w:t>
            </w:r>
          </w:p>
        </w:tc>
        <w:tc>
          <w:tcPr>
            <w:tcW w:w="879" w:type="dxa"/>
            <w:noWrap/>
            <w:hideMark/>
          </w:tcPr>
          <w:p w14:paraId="79801A5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23.855</w:t>
            </w:r>
          </w:p>
        </w:tc>
        <w:tc>
          <w:tcPr>
            <w:tcW w:w="879" w:type="dxa"/>
            <w:noWrap/>
            <w:hideMark/>
          </w:tcPr>
          <w:p w14:paraId="427E99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26.759</w:t>
            </w:r>
          </w:p>
        </w:tc>
        <w:tc>
          <w:tcPr>
            <w:tcW w:w="877" w:type="dxa"/>
            <w:noWrap/>
            <w:hideMark/>
          </w:tcPr>
          <w:p w14:paraId="0DDA4C4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25.294</w:t>
            </w:r>
          </w:p>
        </w:tc>
        <w:tc>
          <w:tcPr>
            <w:tcW w:w="1139" w:type="dxa"/>
            <w:vAlign w:val="center"/>
          </w:tcPr>
          <w:p w14:paraId="6194D2B9" w14:textId="1DDE395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1.234916</w:t>
            </w:r>
          </w:p>
        </w:tc>
        <w:tc>
          <w:tcPr>
            <w:tcW w:w="617" w:type="dxa"/>
            <w:vAlign w:val="bottom"/>
          </w:tcPr>
          <w:p w14:paraId="47FEA574" w14:textId="0513BF0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4EFB1171" w14:textId="1A3A4AC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1.371</w:t>
            </w:r>
          </w:p>
        </w:tc>
        <w:tc>
          <w:tcPr>
            <w:tcW w:w="878" w:type="dxa"/>
            <w:vAlign w:val="bottom"/>
          </w:tcPr>
          <w:p w14:paraId="76EEDE15" w14:textId="4954B6B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1.398</w:t>
            </w:r>
          </w:p>
        </w:tc>
        <w:tc>
          <w:tcPr>
            <w:tcW w:w="877" w:type="dxa"/>
            <w:vAlign w:val="bottom"/>
          </w:tcPr>
          <w:p w14:paraId="4C5D9035" w14:textId="51F1C02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1.386</w:t>
            </w:r>
          </w:p>
        </w:tc>
        <w:tc>
          <w:tcPr>
            <w:tcW w:w="1144" w:type="dxa"/>
            <w:vAlign w:val="center"/>
          </w:tcPr>
          <w:p w14:paraId="557298BF" w14:textId="69F1CD9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1.386039</w:t>
            </w:r>
          </w:p>
        </w:tc>
        <w:tc>
          <w:tcPr>
            <w:tcW w:w="612" w:type="dxa"/>
          </w:tcPr>
          <w:p w14:paraId="5D7B6432" w14:textId="36D64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r>
      <w:tr w:rsidR="00D00CA5" w:rsidRPr="00EC4DB6" w14:paraId="48625C9D" w14:textId="61BFA9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79E4497"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8</w:t>
            </w:r>
          </w:p>
        </w:tc>
        <w:tc>
          <w:tcPr>
            <w:tcW w:w="879" w:type="dxa"/>
            <w:noWrap/>
            <w:hideMark/>
          </w:tcPr>
          <w:p w14:paraId="5DB9FC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0.579</w:t>
            </w:r>
          </w:p>
        </w:tc>
        <w:tc>
          <w:tcPr>
            <w:tcW w:w="879" w:type="dxa"/>
            <w:noWrap/>
            <w:hideMark/>
          </w:tcPr>
          <w:p w14:paraId="430FAB5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3.186</w:t>
            </w:r>
          </w:p>
        </w:tc>
        <w:tc>
          <w:tcPr>
            <w:tcW w:w="877" w:type="dxa"/>
            <w:noWrap/>
            <w:hideMark/>
          </w:tcPr>
          <w:p w14:paraId="4B2E403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1.223</w:t>
            </w:r>
          </w:p>
        </w:tc>
        <w:tc>
          <w:tcPr>
            <w:tcW w:w="1139" w:type="dxa"/>
            <w:vAlign w:val="center"/>
          </w:tcPr>
          <w:p w14:paraId="2DB9B668" w14:textId="6A08B5C8"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4.505533</w:t>
            </w:r>
          </w:p>
        </w:tc>
        <w:tc>
          <w:tcPr>
            <w:tcW w:w="617" w:type="dxa"/>
            <w:vAlign w:val="bottom"/>
          </w:tcPr>
          <w:p w14:paraId="15D29249" w14:textId="2564F93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C5894C7" w14:textId="47BF94D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1.667</w:t>
            </w:r>
          </w:p>
        </w:tc>
        <w:tc>
          <w:tcPr>
            <w:tcW w:w="878" w:type="dxa"/>
            <w:vAlign w:val="bottom"/>
          </w:tcPr>
          <w:p w14:paraId="2FE11FD2" w14:textId="1BBCD4F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1.722</w:t>
            </w:r>
          </w:p>
        </w:tc>
        <w:tc>
          <w:tcPr>
            <w:tcW w:w="877" w:type="dxa"/>
            <w:vAlign w:val="bottom"/>
          </w:tcPr>
          <w:p w14:paraId="02C51F88" w14:textId="3641F22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3967DA17" w14:textId="5B8E881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1.691421</w:t>
            </w:r>
          </w:p>
        </w:tc>
        <w:tc>
          <w:tcPr>
            <w:tcW w:w="612" w:type="dxa"/>
          </w:tcPr>
          <w:p w14:paraId="10D4B86F" w14:textId="285AAB3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r>
      <w:tr w:rsidR="00D00CA5" w:rsidRPr="00EC4DB6" w14:paraId="36ECE084" w14:textId="4BB4466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87DCB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9</w:t>
            </w:r>
          </w:p>
        </w:tc>
        <w:tc>
          <w:tcPr>
            <w:tcW w:w="879" w:type="dxa"/>
            <w:noWrap/>
            <w:hideMark/>
          </w:tcPr>
          <w:p w14:paraId="772A03C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3.538</w:t>
            </w:r>
          </w:p>
        </w:tc>
        <w:tc>
          <w:tcPr>
            <w:tcW w:w="879" w:type="dxa"/>
            <w:noWrap/>
            <w:hideMark/>
          </w:tcPr>
          <w:p w14:paraId="21DF0F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5.583</w:t>
            </w:r>
          </w:p>
        </w:tc>
        <w:tc>
          <w:tcPr>
            <w:tcW w:w="877" w:type="dxa"/>
            <w:noWrap/>
            <w:hideMark/>
          </w:tcPr>
          <w:p w14:paraId="0569624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4.503</w:t>
            </w:r>
          </w:p>
        </w:tc>
        <w:tc>
          <w:tcPr>
            <w:tcW w:w="1139" w:type="dxa"/>
            <w:vAlign w:val="center"/>
          </w:tcPr>
          <w:p w14:paraId="76D0B912" w14:textId="0F7C335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0.8432311</w:t>
            </w:r>
          </w:p>
        </w:tc>
        <w:tc>
          <w:tcPr>
            <w:tcW w:w="617" w:type="dxa"/>
            <w:vAlign w:val="bottom"/>
          </w:tcPr>
          <w:p w14:paraId="7E6CBB06" w14:textId="48977E2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9</w:t>
            </w:r>
          </w:p>
        </w:tc>
        <w:tc>
          <w:tcPr>
            <w:tcW w:w="878" w:type="dxa"/>
            <w:vAlign w:val="bottom"/>
          </w:tcPr>
          <w:p w14:paraId="33C7C4A2" w14:textId="2E02E1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2.58</w:t>
            </w:r>
          </w:p>
        </w:tc>
        <w:tc>
          <w:tcPr>
            <w:tcW w:w="878" w:type="dxa"/>
            <w:vAlign w:val="bottom"/>
          </w:tcPr>
          <w:p w14:paraId="79F090AF" w14:textId="3F9EBB9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2.638</w:t>
            </w:r>
          </w:p>
        </w:tc>
        <w:tc>
          <w:tcPr>
            <w:tcW w:w="877" w:type="dxa"/>
            <w:vAlign w:val="bottom"/>
          </w:tcPr>
          <w:p w14:paraId="31F92BA0" w14:textId="47904C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2.61</w:t>
            </w:r>
          </w:p>
        </w:tc>
        <w:tc>
          <w:tcPr>
            <w:tcW w:w="1144" w:type="dxa"/>
            <w:vAlign w:val="center"/>
          </w:tcPr>
          <w:p w14:paraId="3D5CF183" w14:textId="5087253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2.608857</w:t>
            </w:r>
          </w:p>
        </w:tc>
        <w:tc>
          <w:tcPr>
            <w:tcW w:w="612" w:type="dxa"/>
          </w:tcPr>
          <w:p w14:paraId="5DFCB8B9" w14:textId="60266E2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05A5E19" w14:textId="434787F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86DF8C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w:t>
            </w:r>
          </w:p>
        </w:tc>
        <w:tc>
          <w:tcPr>
            <w:tcW w:w="879" w:type="dxa"/>
            <w:noWrap/>
            <w:hideMark/>
          </w:tcPr>
          <w:p w14:paraId="6DEEA9E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0.098</w:t>
            </w:r>
          </w:p>
        </w:tc>
        <w:tc>
          <w:tcPr>
            <w:tcW w:w="879" w:type="dxa"/>
            <w:noWrap/>
            <w:hideMark/>
          </w:tcPr>
          <w:p w14:paraId="77FA316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2.226</w:t>
            </w:r>
          </w:p>
        </w:tc>
        <w:tc>
          <w:tcPr>
            <w:tcW w:w="877" w:type="dxa"/>
            <w:noWrap/>
            <w:hideMark/>
          </w:tcPr>
          <w:p w14:paraId="5445444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1139" w:type="dxa"/>
            <w:vAlign w:val="center"/>
          </w:tcPr>
          <w:p w14:paraId="2E6BAE03" w14:textId="4E18A9E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1.229698</w:t>
            </w:r>
          </w:p>
        </w:tc>
        <w:tc>
          <w:tcPr>
            <w:tcW w:w="617" w:type="dxa"/>
            <w:vAlign w:val="bottom"/>
          </w:tcPr>
          <w:p w14:paraId="0ED395AD" w14:textId="4058EC3D"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562267D0" w14:textId="3C818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1.799</w:t>
            </w:r>
          </w:p>
        </w:tc>
        <w:tc>
          <w:tcPr>
            <w:tcW w:w="878" w:type="dxa"/>
            <w:vAlign w:val="bottom"/>
          </w:tcPr>
          <w:p w14:paraId="12F1CA64" w14:textId="4F65931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1.847</w:t>
            </w:r>
          </w:p>
        </w:tc>
        <w:tc>
          <w:tcPr>
            <w:tcW w:w="877" w:type="dxa"/>
            <w:vAlign w:val="bottom"/>
          </w:tcPr>
          <w:p w14:paraId="348B67CF" w14:textId="06C7D53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1.826</w:t>
            </w:r>
          </w:p>
        </w:tc>
        <w:tc>
          <w:tcPr>
            <w:tcW w:w="1144" w:type="dxa"/>
            <w:vAlign w:val="center"/>
          </w:tcPr>
          <w:p w14:paraId="62EFB72F" w14:textId="0AF20D7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1.826865</w:t>
            </w:r>
          </w:p>
        </w:tc>
        <w:tc>
          <w:tcPr>
            <w:tcW w:w="612" w:type="dxa"/>
          </w:tcPr>
          <w:p w14:paraId="2A380B1D" w14:textId="31AA078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52168D1" w14:textId="430F1F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5D89EE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w:t>
            </w:r>
          </w:p>
        </w:tc>
        <w:tc>
          <w:tcPr>
            <w:tcW w:w="879" w:type="dxa"/>
            <w:noWrap/>
            <w:hideMark/>
          </w:tcPr>
          <w:p w14:paraId="0255CCA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0.562</w:t>
            </w:r>
          </w:p>
        </w:tc>
        <w:tc>
          <w:tcPr>
            <w:tcW w:w="879" w:type="dxa"/>
            <w:noWrap/>
            <w:hideMark/>
          </w:tcPr>
          <w:p w14:paraId="30981F3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2.237</w:t>
            </w:r>
          </w:p>
        </w:tc>
        <w:tc>
          <w:tcPr>
            <w:tcW w:w="877" w:type="dxa"/>
            <w:noWrap/>
            <w:hideMark/>
          </w:tcPr>
          <w:p w14:paraId="56F376C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1.238</w:t>
            </w:r>
          </w:p>
        </w:tc>
        <w:tc>
          <w:tcPr>
            <w:tcW w:w="1139" w:type="dxa"/>
            <w:vAlign w:val="center"/>
          </w:tcPr>
          <w:p w14:paraId="2AB9685F" w14:textId="2EF594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1.811967</w:t>
            </w:r>
          </w:p>
        </w:tc>
        <w:tc>
          <w:tcPr>
            <w:tcW w:w="617" w:type="dxa"/>
            <w:vAlign w:val="bottom"/>
          </w:tcPr>
          <w:p w14:paraId="3BB41447" w14:textId="73FF785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6538F651" w14:textId="29078F1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2.156</w:t>
            </w:r>
          </w:p>
        </w:tc>
        <w:tc>
          <w:tcPr>
            <w:tcW w:w="878" w:type="dxa"/>
            <w:vAlign w:val="bottom"/>
          </w:tcPr>
          <w:p w14:paraId="2927F242" w14:textId="220982C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2.22</w:t>
            </w:r>
          </w:p>
        </w:tc>
        <w:tc>
          <w:tcPr>
            <w:tcW w:w="877" w:type="dxa"/>
            <w:vAlign w:val="bottom"/>
          </w:tcPr>
          <w:p w14:paraId="026C1540" w14:textId="61EAFE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2.193</w:t>
            </w:r>
          </w:p>
        </w:tc>
        <w:tc>
          <w:tcPr>
            <w:tcW w:w="1144" w:type="dxa"/>
            <w:vAlign w:val="center"/>
          </w:tcPr>
          <w:p w14:paraId="182B9351" w14:textId="11F4128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2.193381</w:t>
            </w:r>
          </w:p>
        </w:tc>
        <w:tc>
          <w:tcPr>
            <w:tcW w:w="612" w:type="dxa"/>
          </w:tcPr>
          <w:p w14:paraId="3628A11A" w14:textId="21536A8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087FF651" w14:textId="4FB943E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DBF0BA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w:t>
            </w:r>
          </w:p>
        </w:tc>
        <w:tc>
          <w:tcPr>
            <w:tcW w:w="879" w:type="dxa"/>
            <w:noWrap/>
            <w:hideMark/>
          </w:tcPr>
          <w:p w14:paraId="252F6E9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1.044</w:t>
            </w:r>
          </w:p>
        </w:tc>
        <w:tc>
          <w:tcPr>
            <w:tcW w:w="879" w:type="dxa"/>
            <w:noWrap/>
            <w:hideMark/>
          </w:tcPr>
          <w:p w14:paraId="27B398F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3.01</w:t>
            </w:r>
          </w:p>
        </w:tc>
        <w:tc>
          <w:tcPr>
            <w:tcW w:w="877" w:type="dxa"/>
            <w:noWrap/>
            <w:hideMark/>
          </w:tcPr>
          <w:p w14:paraId="2FFFEEF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1.849</w:t>
            </w:r>
          </w:p>
        </w:tc>
        <w:tc>
          <w:tcPr>
            <w:tcW w:w="1139" w:type="dxa"/>
            <w:vAlign w:val="center"/>
          </w:tcPr>
          <w:p w14:paraId="79996D87" w14:textId="66453DA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2.562715</w:t>
            </w:r>
          </w:p>
        </w:tc>
        <w:tc>
          <w:tcPr>
            <w:tcW w:w="617" w:type="dxa"/>
            <w:vAlign w:val="bottom"/>
          </w:tcPr>
          <w:p w14:paraId="2C5AECEF" w14:textId="25E5BD3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3E62CB0D" w14:textId="46D31E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2.199</w:t>
            </w:r>
          </w:p>
        </w:tc>
        <w:tc>
          <w:tcPr>
            <w:tcW w:w="878" w:type="dxa"/>
            <w:vAlign w:val="bottom"/>
          </w:tcPr>
          <w:p w14:paraId="2C75C644" w14:textId="2C44DB5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2.267</w:t>
            </w:r>
          </w:p>
        </w:tc>
        <w:tc>
          <w:tcPr>
            <w:tcW w:w="877" w:type="dxa"/>
            <w:vAlign w:val="bottom"/>
          </w:tcPr>
          <w:p w14:paraId="1C4DCAC2" w14:textId="689FEB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2.233</w:t>
            </w:r>
          </w:p>
        </w:tc>
        <w:tc>
          <w:tcPr>
            <w:tcW w:w="1144" w:type="dxa"/>
            <w:vAlign w:val="center"/>
          </w:tcPr>
          <w:p w14:paraId="79EF67F6" w14:textId="6D4C4E20"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2.234101</w:t>
            </w:r>
          </w:p>
        </w:tc>
        <w:tc>
          <w:tcPr>
            <w:tcW w:w="612" w:type="dxa"/>
          </w:tcPr>
          <w:p w14:paraId="116FC101" w14:textId="5ABF5A1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r>
      <w:tr w:rsidR="00D00CA5" w:rsidRPr="00EC4DB6" w14:paraId="5F7733F5" w14:textId="074BF80B"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01940D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w:t>
            </w:r>
          </w:p>
        </w:tc>
        <w:tc>
          <w:tcPr>
            <w:tcW w:w="879" w:type="dxa"/>
            <w:noWrap/>
            <w:hideMark/>
          </w:tcPr>
          <w:p w14:paraId="53D85F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1.437</w:t>
            </w:r>
          </w:p>
        </w:tc>
        <w:tc>
          <w:tcPr>
            <w:tcW w:w="879" w:type="dxa"/>
            <w:noWrap/>
            <w:hideMark/>
          </w:tcPr>
          <w:p w14:paraId="2EC265D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4.658</w:t>
            </w:r>
          </w:p>
        </w:tc>
        <w:tc>
          <w:tcPr>
            <w:tcW w:w="877" w:type="dxa"/>
            <w:noWrap/>
            <w:hideMark/>
          </w:tcPr>
          <w:p w14:paraId="72CA8C5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2.63</w:t>
            </w:r>
          </w:p>
        </w:tc>
        <w:tc>
          <w:tcPr>
            <w:tcW w:w="1139" w:type="dxa"/>
            <w:vAlign w:val="center"/>
          </w:tcPr>
          <w:p w14:paraId="73CC69CF" w14:textId="71832CF9"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3.031098</w:t>
            </w:r>
          </w:p>
        </w:tc>
        <w:tc>
          <w:tcPr>
            <w:tcW w:w="617" w:type="dxa"/>
            <w:vAlign w:val="bottom"/>
          </w:tcPr>
          <w:p w14:paraId="396ADF10" w14:textId="0E0BBFDE"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c>
          <w:tcPr>
            <w:tcW w:w="878" w:type="dxa"/>
            <w:vAlign w:val="bottom"/>
          </w:tcPr>
          <w:p w14:paraId="7EE80B43" w14:textId="136E132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2.462</w:t>
            </w:r>
          </w:p>
        </w:tc>
        <w:tc>
          <w:tcPr>
            <w:tcW w:w="878" w:type="dxa"/>
            <w:vAlign w:val="bottom"/>
          </w:tcPr>
          <w:p w14:paraId="719D5572" w14:textId="00E1608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2.511</w:t>
            </w:r>
          </w:p>
        </w:tc>
        <w:tc>
          <w:tcPr>
            <w:tcW w:w="877" w:type="dxa"/>
            <w:vAlign w:val="bottom"/>
          </w:tcPr>
          <w:p w14:paraId="0D5208FE" w14:textId="614054E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2.488</w:t>
            </w:r>
          </w:p>
        </w:tc>
        <w:tc>
          <w:tcPr>
            <w:tcW w:w="1144" w:type="dxa"/>
            <w:vAlign w:val="center"/>
          </w:tcPr>
          <w:p w14:paraId="35C0B56E" w14:textId="6AD4CFE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2.488132</w:t>
            </w:r>
          </w:p>
        </w:tc>
        <w:tc>
          <w:tcPr>
            <w:tcW w:w="612" w:type="dxa"/>
          </w:tcPr>
          <w:p w14:paraId="087765B6" w14:textId="7074392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3355D395" w14:textId="6785B4E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12121"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14</w:t>
            </w:r>
          </w:p>
        </w:tc>
        <w:tc>
          <w:tcPr>
            <w:tcW w:w="879" w:type="dxa"/>
            <w:noWrap/>
            <w:hideMark/>
          </w:tcPr>
          <w:p w14:paraId="5B30FB1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2.31</w:t>
            </w:r>
          </w:p>
        </w:tc>
        <w:tc>
          <w:tcPr>
            <w:tcW w:w="879" w:type="dxa"/>
            <w:noWrap/>
            <w:hideMark/>
          </w:tcPr>
          <w:p w14:paraId="011E081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4.2</w:t>
            </w:r>
          </w:p>
        </w:tc>
        <w:tc>
          <w:tcPr>
            <w:tcW w:w="877" w:type="dxa"/>
            <w:noWrap/>
            <w:hideMark/>
          </w:tcPr>
          <w:p w14:paraId="78280BB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3.047</w:t>
            </w:r>
          </w:p>
        </w:tc>
        <w:tc>
          <w:tcPr>
            <w:tcW w:w="1139" w:type="dxa"/>
            <w:vAlign w:val="center"/>
          </w:tcPr>
          <w:p w14:paraId="2B57CBB8" w14:textId="3F8D43BA"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0.52415</w:t>
            </w:r>
          </w:p>
        </w:tc>
        <w:tc>
          <w:tcPr>
            <w:tcW w:w="617" w:type="dxa"/>
            <w:vAlign w:val="bottom"/>
          </w:tcPr>
          <w:p w14:paraId="1102E1EB" w14:textId="040412F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10</w:t>
            </w:r>
          </w:p>
        </w:tc>
        <w:tc>
          <w:tcPr>
            <w:tcW w:w="878" w:type="dxa"/>
            <w:vAlign w:val="bottom"/>
          </w:tcPr>
          <w:p w14:paraId="06157937" w14:textId="18009B3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2.42</w:t>
            </w:r>
          </w:p>
        </w:tc>
        <w:tc>
          <w:tcPr>
            <w:tcW w:w="878" w:type="dxa"/>
            <w:vAlign w:val="bottom"/>
          </w:tcPr>
          <w:p w14:paraId="2F9649E5" w14:textId="6A4F7F6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2.461</w:t>
            </w:r>
          </w:p>
        </w:tc>
        <w:tc>
          <w:tcPr>
            <w:tcW w:w="877" w:type="dxa"/>
            <w:vAlign w:val="bottom"/>
          </w:tcPr>
          <w:p w14:paraId="02EDF5A6" w14:textId="06D72D8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2.441</w:t>
            </w:r>
          </w:p>
        </w:tc>
        <w:tc>
          <w:tcPr>
            <w:tcW w:w="1144" w:type="dxa"/>
            <w:vAlign w:val="center"/>
          </w:tcPr>
          <w:p w14:paraId="505B7671" w14:textId="740A5CA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2.440897</w:t>
            </w:r>
          </w:p>
        </w:tc>
        <w:tc>
          <w:tcPr>
            <w:tcW w:w="612" w:type="dxa"/>
          </w:tcPr>
          <w:p w14:paraId="0F7B090C" w14:textId="3CFCFB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06CD811" w14:textId="7E16CB2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EA2BC63"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w:t>
            </w:r>
          </w:p>
        </w:tc>
        <w:tc>
          <w:tcPr>
            <w:tcW w:w="879" w:type="dxa"/>
            <w:noWrap/>
            <w:hideMark/>
          </w:tcPr>
          <w:p w14:paraId="44222A2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0.047</w:t>
            </w:r>
          </w:p>
        </w:tc>
        <w:tc>
          <w:tcPr>
            <w:tcW w:w="879" w:type="dxa"/>
            <w:noWrap/>
            <w:hideMark/>
          </w:tcPr>
          <w:p w14:paraId="6DB92F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2.145</w:t>
            </w:r>
          </w:p>
        </w:tc>
        <w:tc>
          <w:tcPr>
            <w:tcW w:w="877" w:type="dxa"/>
            <w:noWrap/>
            <w:hideMark/>
          </w:tcPr>
          <w:p w14:paraId="746421A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0.591</w:t>
            </w:r>
          </w:p>
        </w:tc>
        <w:tc>
          <w:tcPr>
            <w:tcW w:w="1139" w:type="dxa"/>
            <w:vAlign w:val="center"/>
          </w:tcPr>
          <w:p w14:paraId="46864BED" w14:textId="3392E8BD"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0.6040576</w:t>
            </w:r>
          </w:p>
        </w:tc>
        <w:tc>
          <w:tcPr>
            <w:tcW w:w="617" w:type="dxa"/>
            <w:vAlign w:val="bottom"/>
          </w:tcPr>
          <w:p w14:paraId="74ADCA9C" w14:textId="622F2AB5"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8</w:t>
            </w:r>
          </w:p>
        </w:tc>
        <w:tc>
          <w:tcPr>
            <w:tcW w:w="878" w:type="dxa"/>
            <w:vAlign w:val="bottom"/>
          </w:tcPr>
          <w:p w14:paraId="7460974E" w14:textId="42EB103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1.838</w:t>
            </w:r>
          </w:p>
        </w:tc>
        <w:tc>
          <w:tcPr>
            <w:tcW w:w="878" w:type="dxa"/>
            <w:vAlign w:val="bottom"/>
          </w:tcPr>
          <w:p w14:paraId="3FA8806B" w14:textId="4ED9AF2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1.896</w:t>
            </w:r>
          </w:p>
        </w:tc>
        <w:tc>
          <w:tcPr>
            <w:tcW w:w="877" w:type="dxa"/>
            <w:vAlign w:val="bottom"/>
          </w:tcPr>
          <w:p w14:paraId="53537791" w14:textId="102216B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1.868</w:t>
            </w:r>
          </w:p>
        </w:tc>
        <w:tc>
          <w:tcPr>
            <w:tcW w:w="1144" w:type="dxa"/>
            <w:vAlign w:val="center"/>
          </w:tcPr>
          <w:p w14:paraId="0B2DAD04" w14:textId="1990CDA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1.867933</w:t>
            </w:r>
          </w:p>
        </w:tc>
        <w:tc>
          <w:tcPr>
            <w:tcW w:w="612" w:type="dxa"/>
          </w:tcPr>
          <w:p w14:paraId="4B7B8C8D" w14:textId="5FDBB7F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6AA4CDE" w14:textId="5DCBD5DD"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2AA9E58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16</w:t>
            </w:r>
          </w:p>
        </w:tc>
        <w:tc>
          <w:tcPr>
            <w:tcW w:w="879" w:type="dxa"/>
            <w:noWrap/>
            <w:hideMark/>
          </w:tcPr>
          <w:p w14:paraId="52D6843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0.069</w:t>
            </w:r>
          </w:p>
        </w:tc>
        <w:tc>
          <w:tcPr>
            <w:tcW w:w="879" w:type="dxa"/>
            <w:noWrap/>
            <w:hideMark/>
          </w:tcPr>
          <w:p w14:paraId="0A9A2F16"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1.535</w:t>
            </w:r>
          </w:p>
        </w:tc>
        <w:tc>
          <w:tcPr>
            <w:tcW w:w="877" w:type="dxa"/>
            <w:noWrap/>
            <w:hideMark/>
          </w:tcPr>
          <w:p w14:paraId="580D05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0.643</w:t>
            </w:r>
          </w:p>
        </w:tc>
        <w:tc>
          <w:tcPr>
            <w:tcW w:w="1139" w:type="dxa"/>
            <w:vAlign w:val="center"/>
          </w:tcPr>
          <w:p w14:paraId="2596BB62" w14:textId="1E3DA6B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1.037628</w:t>
            </w:r>
          </w:p>
        </w:tc>
        <w:tc>
          <w:tcPr>
            <w:tcW w:w="617" w:type="dxa"/>
            <w:vAlign w:val="bottom"/>
          </w:tcPr>
          <w:p w14:paraId="7E157EE0" w14:textId="291BABB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72FE87B3" w14:textId="4A43F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1.646</w:t>
            </w:r>
          </w:p>
        </w:tc>
        <w:tc>
          <w:tcPr>
            <w:tcW w:w="878" w:type="dxa"/>
            <w:vAlign w:val="bottom"/>
          </w:tcPr>
          <w:p w14:paraId="2251B705" w14:textId="2CC40C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1.688</w:t>
            </w:r>
          </w:p>
        </w:tc>
        <w:tc>
          <w:tcPr>
            <w:tcW w:w="877" w:type="dxa"/>
            <w:vAlign w:val="bottom"/>
          </w:tcPr>
          <w:p w14:paraId="70F9DF5C" w14:textId="7814352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1.669</w:t>
            </w:r>
          </w:p>
        </w:tc>
        <w:tc>
          <w:tcPr>
            <w:tcW w:w="1144" w:type="dxa"/>
            <w:vAlign w:val="center"/>
          </w:tcPr>
          <w:p w14:paraId="7DBD0C48" w14:textId="6496ADB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1.669991</w:t>
            </w:r>
          </w:p>
        </w:tc>
        <w:tc>
          <w:tcPr>
            <w:tcW w:w="612" w:type="dxa"/>
          </w:tcPr>
          <w:p w14:paraId="6FD8548D" w14:textId="725338F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51E9FC2B" w14:textId="59309A2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E53915A"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17</w:t>
            </w:r>
          </w:p>
        </w:tc>
        <w:tc>
          <w:tcPr>
            <w:tcW w:w="879" w:type="dxa"/>
            <w:noWrap/>
            <w:hideMark/>
          </w:tcPr>
          <w:p w14:paraId="76FC061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0.528</w:t>
            </w:r>
          </w:p>
        </w:tc>
        <w:tc>
          <w:tcPr>
            <w:tcW w:w="879" w:type="dxa"/>
            <w:noWrap/>
            <w:hideMark/>
          </w:tcPr>
          <w:p w14:paraId="3D822C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2.006</w:t>
            </w:r>
          </w:p>
        </w:tc>
        <w:tc>
          <w:tcPr>
            <w:tcW w:w="877" w:type="dxa"/>
            <w:noWrap/>
            <w:hideMark/>
          </w:tcPr>
          <w:p w14:paraId="45E088B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1.077</w:t>
            </w:r>
          </w:p>
        </w:tc>
        <w:tc>
          <w:tcPr>
            <w:tcW w:w="1139" w:type="dxa"/>
            <w:vAlign w:val="center"/>
          </w:tcPr>
          <w:p w14:paraId="59DC843B" w14:textId="7BEEDBF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1.936186</w:t>
            </w:r>
          </w:p>
        </w:tc>
        <w:tc>
          <w:tcPr>
            <w:tcW w:w="617" w:type="dxa"/>
            <w:vAlign w:val="bottom"/>
          </w:tcPr>
          <w:p w14:paraId="4206CB45" w14:textId="229F71C6"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5</w:t>
            </w:r>
          </w:p>
        </w:tc>
        <w:tc>
          <w:tcPr>
            <w:tcW w:w="878" w:type="dxa"/>
            <w:vAlign w:val="bottom"/>
          </w:tcPr>
          <w:p w14:paraId="4A9F5A6E" w14:textId="710F55D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1.582</w:t>
            </w:r>
          </w:p>
        </w:tc>
        <w:tc>
          <w:tcPr>
            <w:tcW w:w="878" w:type="dxa"/>
            <w:vAlign w:val="bottom"/>
          </w:tcPr>
          <w:p w14:paraId="41A33321" w14:textId="745D003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1.627</w:t>
            </w:r>
          </w:p>
        </w:tc>
        <w:tc>
          <w:tcPr>
            <w:tcW w:w="877" w:type="dxa"/>
            <w:vAlign w:val="bottom"/>
          </w:tcPr>
          <w:p w14:paraId="79081038" w14:textId="2EDDC8B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1.607</w:t>
            </w:r>
          </w:p>
        </w:tc>
        <w:tc>
          <w:tcPr>
            <w:tcW w:w="1144" w:type="dxa"/>
            <w:vAlign w:val="center"/>
          </w:tcPr>
          <w:p w14:paraId="38507CD4" w14:textId="1C9B40C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1.608216</w:t>
            </w:r>
          </w:p>
        </w:tc>
        <w:tc>
          <w:tcPr>
            <w:tcW w:w="612" w:type="dxa"/>
          </w:tcPr>
          <w:p w14:paraId="3897EBBE" w14:textId="588D1AF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15</w:t>
            </w:r>
          </w:p>
        </w:tc>
      </w:tr>
      <w:tr w:rsidR="00D00CA5" w:rsidRPr="00EC4DB6" w14:paraId="737C1AB5" w14:textId="373BBCB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87BEB18"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w:t>
            </w:r>
          </w:p>
        </w:tc>
        <w:tc>
          <w:tcPr>
            <w:tcW w:w="879" w:type="dxa"/>
            <w:noWrap/>
            <w:hideMark/>
          </w:tcPr>
          <w:p w14:paraId="64F6B9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0.229</w:t>
            </w:r>
          </w:p>
        </w:tc>
        <w:tc>
          <w:tcPr>
            <w:tcW w:w="879" w:type="dxa"/>
            <w:noWrap/>
            <w:hideMark/>
          </w:tcPr>
          <w:p w14:paraId="683D35E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5.185</w:t>
            </w:r>
          </w:p>
        </w:tc>
        <w:tc>
          <w:tcPr>
            <w:tcW w:w="877" w:type="dxa"/>
            <w:noWrap/>
            <w:hideMark/>
          </w:tcPr>
          <w:p w14:paraId="0F48B6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2.018</w:t>
            </w:r>
          </w:p>
        </w:tc>
        <w:tc>
          <w:tcPr>
            <w:tcW w:w="1139" w:type="dxa"/>
            <w:vAlign w:val="center"/>
          </w:tcPr>
          <w:p w14:paraId="04FDFBC4" w14:textId="6959077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2.018438</w:t>
            </w:r>
          </w:p>
        </w:tc>
        <w:tc>
          <w:tcPr>
            <w:tcW w:w="617" w:type="dxa"/>
            <w:vAlign w:val="bottom"/>
          </w:tcPr>
          <w:p w14:paraId="3523FB1E" w14:textId="7BC9BA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1DBB6D4" w14:textId="17075E1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25701922" w14:textId="10B1567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1.127</w:t>
            </w:r>
          </w:p>
        </w:tc>
        <w:tc>
          <w:tcPr>
            <w:tcW w:w="877" w:type="dxa"/>
            <w:vAlign w:val="bottom"/>
          </w:tcPr>
          <w:p w14:paraId="0814E582" w14:textId="7E4F29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1.108</w:t>
            </w:r>
          </w:p>
        </w:tc>
        <w:tc>
          <w:tcPr>
            <w:tcW w:w="1144" w:type="dxa"/>
            <w:vAlign w:val="center"/>
          </w:tcPr>
          <w:p w14:paraId="3DB1A678" w14:textId="05AF1A8B"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1.107621</w:t>
            </w:r>
          </w:p>
        </w:tc>
        <w:tc>
          <w:tcPr>
            <w:tcW w:w="612" w:type="dxa"/>
          </w:tcPr>
          <w:p w14:paraId="09C40A35" w14:textId="02D1979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6C5047BD" w14:textId="40C8568A"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B198EB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w:t>
            </w:r>
          </w:p>
        </w:tc>
        <w:tc>
          <w:tcPr>
            <w:tcW w:w="879" w:type="dxa"/>
            <w:noWrap/>
            <w:hideMark/>
          </w:tcPr>
          <w:p w14:paraId="1E859B3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0.285</w:t>
            </w:r>
          </w:p>
        </w:tc>
        <w:tc>
          <w:tcPr>
            <w:tcW w:w="879" w:type="dxa"/>
            <w:noWrap/>
            <w:hideMark/>
          </w:tcPr>
          <w:p w14:paraId="06A13E0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4.976</w:t>
            </w:r>
          </w:p>
        </w:tc>
        <w:tc>
          <w:tcPr>
            <w:tcW w:w="877" w:type="dxa"/>
            <w:noWrap/>
            <w:hideMark/>
          </w:tcPr>
          <w:p w14:paraId="72D4E489"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2.067</w:t>
            </w:r>
          </w:p>
        </w:tc>
        <w:tc>
          <w:tcPr>
            <w:tcW w:w="1139" w:type="dxa"/>
            <w:vAlign w:val="center"/>
          </w:tcPr>
          <w:p w14:paraId="69B50ED0" w14:textId="4AD6E170"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2.332186</w:t>
            </w:r>
          </w:p>
        </w:tc>
        <w:tc>
          <w:tcPr>
            <w:tcW w:w="617" w:type="dxa"/>
            <w:vAlign w:val="bottom"/>
          </w:tcPr>
          <w:p w14:paraId="0F2CB0D5" w14:textId="1EB03A30"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3B2D77F8" w14:textId="7DC59B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1.092</w:t>
            </w:r>
          </w:p>
        </w:tc>
        <w:tc>
          <w:tcPr>
            <w:tcW w:w="878" w:type="dxa"/>
            <w:vAlign w:val="bottom"/>
          </w:tcPr>
          <w:p w14:paraId="64EA436A" w14:textId="20F040D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1.124</w:t>
            </w:r>
          </w:p>
        </w:tc>
        <w:tc>
          <w:tcPr>
            <w:tcW w:w="877" w:type="dxa"/>
            <w:vAlign w:val="bottom"/>
          </w:tcPr>
          <w:p w14:paraId="5B1D0578" w14:textId="3BF51B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1.107</w:t>
            </w:r>
          </w:p>
        </w:tc>
        <w:tc>
          <w:tcPr>
            <w:tcW w:w="1144" w:type="dxa"/>
            <w:vAlign w:val="center"/>
          </w:tcPr>
          <w:p w14:paraId="78A53CC4" w14:textId="121D8262"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1.107537</w:t>
            </w:r>
          </w:p>
        </w:tc>
        <w:tc>
          <w:tcPr>
            <w:tcW w:w="612" w:type="dxa"/>
          </w:tcPr>
          <w:p w14:paraId="60ACCA51" w14:textId="634C13E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19C8D5C" w14:textId="5FDA6BA0"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EDD141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w:t>
            </w:r>
          </w:p>
        </w:tc>
        <w:tc>
          <w:tcPr>
            <w:tcW w:w="879" w:type="dxa"/>
            <w:noWrap/>
            <w:hideMark/>
          </w:tcPr>
          <w:p w14:paraId="6259C9D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1.517</w:t>
            </w:r>
          </w:p>
        </w:tc>
        <w:tc>
          <w:tcPr>
            <w:tcW w:w="879" w:type="dxa"/>
            <w:noWrap/>
            <w:hideMark/>
          </w:tcPr>
          <w:p w14:paraId="29A14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4.587</w:t>
            </w:r>
          </w:p>
        </w:tc>
        <w:tc>
          <w:tcPr>
            <w:tcW w:w="877" w:type="dxa"/>
            <w:noWrap/>
            <w:hideMark/>
          </w:tcPr>
          <w:p w14:paraId="2A802873"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2.416</w:t>
            </w:r>
          </w:p>
        </w:tc>
        <w:tc>
          <w:tcPr>
            <w:tcW w:w="1139" w:type="dxa"/>
            <w:vAlign w:val="center"/>
          </w:tcPr>
          <w:p w14:paraId="23891FB9" w14:textId="205FF43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0.8583082</w:t>
            </w:r>
          </w:p>
        </w:tc>
        <w:tc>
          <w:tcPr>
            <w:tcW w:w="617" w:type="dxa"/>
            <w:vAlign w:val="bottom"/>
          </w:tcPr>
          <w:p w14:paraId="50C665C6" w14:textId="6206376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c>
          <w:tcPr>
            <w:tcW w:w="878" w:type="dxa"/>
            <w:vAlign w:val="bottom"/>
          </w:tcPr>
          <w:p w14:paraId="385B5402" w14:textId="7C41B71B"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2.375</w:t>
            </w:r>
          </w:p>
        </w:tc>
        <w:tc>
          <w:tcPr>
            <w:tcW w:w="878" w:type="dxa"/>
            <w:vAlign w:val="bottom"/>
          </w:tcPr>
          <w:p w14:paraId="6A7DEDF3" w14:textId="001A87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w:t>
            </w:r>
          </w:p>
        </w:tc>
        <w:tc>
          <w:tcPr>
            <w:tcW w:w="877" w:type="dxa"/>
            <w:vAlign w:val="bottom"/>
          </w:tcPr>
          <w:p w14:paraId="3CE4056A" w14:textId="14DFAE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2.402</w:t>
            </w:r>
          </w:p>
        </w:tc>
        <w:tc>
          <w:tcPr>
            <w:tcW w:w="1144" w:type="dxa"/>
            <w:vAlign w:val="center"/>
          </w:tcPr>
          <w:p w14:paraId="3E91C74E" w14:textId="06C563D4"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2.402575</w:t>
            </w:r>
          </w:p>
        </w:tc>
        <w:tc>
          <w:tcPr>
            <w:tcW w:w="612" w:type="dxa"/>
          </w:tcPr>
          <w:p w14:paraId="595FD009" w14:textId="76192AF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0FD21174" w14:textId="4BBCCD3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DE7C42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21</w:t>
            </w:r>
          </w:p>
        </w:tc>
        <w:tc>
          <w:tcPr>
            <w:tcW w:w="879" w:type="dxa"/>
            <w:noWrap/>
            <w:hideMark/>
          </w:tcPr>
          <w:p w14:paraId="7F5C31A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0.208</w:t>
            </w:r>
          </w:p>
        </w:tc>
        <w:tc>
          <w:tcPr>
            <w:tcW w:w="879" w:type="dxa"/>
            <w:noWrap/>
            <w:hideMark/>
          </w:tcPr>
          <w:p w14:paraId="0EE9C3B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1.978</w:t>
            </w:r>
          </w:p>
        </w:tc>
        <w:tc>
          <w:tcPr>
            <w:tcW w:w="877" w:type="dxa"/>
            <w:noWrap/>
            <w:hideMark/>
          </w:tcPr>
          <w:p w14:paraId="3904FFB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0.887</w:t>
            </w:r>
          </w:p>
        </w:tc>
        <w:tc>
          <w:tcPr>
            <w:tcW w:w="1139" w:type="dxa"/>
            <w:vAlign w:val="center"/>
          </w:tcPr>
          <w:p w14:paraId="41166872" w14:textId="08859A25"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1.208014</w:t>
            </w:r>
          </w:p>
        </w:tc>
        <w:tc>
          <w:tcPr>
            <w:tcW w:w="617" w:type="dxa"/>
            <w:vAlign w:val="bottom"/>
          </w:tcPr>
          <w:p w14:paraId="0B09BA36" w14:textId="5E92CED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38AE4C39" w14:textId="268557A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1.794</w:t>
            </w:r>
          </w:p>
        </w:tc>
        <w:tc>
          <w:tcPr>
            <w:tcW w:w="878" w:type="dxa"/>
            <w:vAlign w:val="bottom"/>
          </w:tcPr>
          <w:p w14:paraId="3964BA55" w14:textId="6480DC2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1.843</w:t>
            </w:r>
          </w:p>
        </w:tc>
        <w:tc>
          <w:tcPr>
            <w:tcW w:w="877" w:type="dxa"/>
            <w:vAlign w:val="bottom"/>
          </w:tcPr>
          <w:p w14:paraId="1B987095" w14:textId="3E8B151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1.821</w:t>
            </w:r>
          </w:p>
        </w:tc>
        <w:tc>
          <w:tcPr>
            <w:tcW w:w="1144" w:type="dxa"/>
            <w:vAlign w:val="center"/>
          </w:tcPr>
          <w:p w14:paraId="4FCBBD2D" w14:textId="79F87FA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1.821359</w:t>
            </w:r>
          </w:p>
        </w:tc>
        <w:tc>
          <w:tcPr>
            <w:tcW w:w="612" w:type="dxa"/>
          </w:tcPr>
          <w:p w14:paraId="2519E963" w14:textId="7997CE2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07DB389E" w14:textId="6E1B411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8F4550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w:t>
            </w:r>
          </w:p>
        </w:tc>
        <w:tc>
          <w:tcPr>
            <w:tcW w:w="879" w:type="dxa"/>
            <w:noWrap/>
            <w:hideMark/>
          </w:tcPr>
          <w:p w14:paraId="206F99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0.842</w:t>
            </w:r>
          </w:p>
        </w:tc>
        <w:tc>
          <w:tcPr>
            <w:tcW w:w="879" w:type="dxa"/>
            <w:noWrap/>
            <w:hideMark/>
          </w:tcPr>
          <w:p w14:paraId="7457420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1.866</w:t>
            </w:r>
          </w:p>
        </w:tc>
        <w:tc>
          <w:tcPr>
            <w:tcW w:w="877" w:type="dxa"/>
            <w:noWrap/>
            <w:hideMark/>
          </w:tcPr>
          <w:p w14:paraId="528D0A91"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1.226</w:t>
            </w:r>
          </w:p>
        </w:tc>
        <w:tc>
          <w:tcPr>
            <w:tcW w:w="1139" w:type="dxa"/>
            <w:vAlign w:val="center"/>
          </w:tcPr>
          <w:p w14:paraId="258AB65F" w14:textId="5EB9634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0.8678517</w:t>
            </w:r>
          </w:p>
        </w:tc>
        <w:tc>
          <w:tcPr>
            <w:tcW w:w="617" w:type="dxa"/>
            <w:vAlign w:val="bottom"/>
          </w:tcPr>
          <w:p w14:paraId="29CBAFD4" w14:textId="13B1C2CC"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00927999" w14:textId="2FDF5AB6"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1.686</w:t>
            </w:r>
          </w:p>
        </w:tc>
        <w:tc>
          <w:tcPr>
            <w:tcW w:w="878" w:type="dxa"/>
            <w:vAlign w:val="bottom"/>
          </w:tcPr>
          <w:p w14:paraId="70069035" w14:textId="26A7B3F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1.729</w:t>
            </w:r>
          </w:p>
        </w:tc>
        <w:tc>
          <w:tcPr>
            <w:tcW w:w="877" w:type="dxa"/>
            <w:vAlign w:val="bottom"/>
          </w:tcPr>
          <w:p w14:paraId="71445016" w14:textId="0AB0A96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1.706</w:t>
            </w:r>
          </w:p>
        </w:tc>
        <w:tc>
          <w:tcPr>
            <w:tcW w:w="1144" w:type="dxa"/>
            <w:vAlign w:val="center"/>
          </w:tcPr>
          <w:p w14:paraId="6EC11A6B" w14:textId="22E1C1AC"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1.706272</w:t>
            </w:r>
          </w:p>
        </w:tc>
        <w:tc>
          <w:tcPr>
            <w:tcW w:w="612" w:type="dxa"/>
          </w:tcPr>
          <w:p w14:paraId="269D3686" w14:textId="5625447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1E48D70E" w14:textId="78416F72"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0017B40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23</w:t>
            </w:r>
          </w:p>
        </w:tc>
        <w:tc>
          <w:tcPr>
            <w:tcW w:w="879" w:type="dxa"/>
            <w:noWrap/>
            <w:hideMark/>
          </w:tcPr>
          <w:p w14:paraId="2861637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0.412</w:t>
            </w:r>
          </w:p>
        </w:tc>
        <w:tc>
          <w:tcPr>
            <w:tcW w:w="879" w:type="dxa"/>
            <w:noWrap/>
            <w:hideMark/>
          </w:tcPr>
          <w:p w14:paraId="3B3131D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1.823</w:t>
            </w:r>
          </w:p>
        </w:tc>
        <w:tc>
          <w:tcPr>
            <w:tcW w:w="877" w:type="dxa"/>
            <w:noWrap/>
            <w:hideMark/>
          </w:tcPr>
          <w:p w14:paraId="6952886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0.927</w:t>
            </w:r>
          </w:p>
        </w:tc>
        <w:tc>
          <w:tcPr>
            <w:tcW w:w="1139" w:type="dxa"/>
            <w:vAlign w:val="center"/>
          </w:tcPr>
          <w:p w14:paraId="224BD719" w14:textId="6FDD082B"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1.545201</w:t>
            </w:r>
          </w:p>
        </w:tc>
        <w:tc>
          <w:tcPr>
            <w:tcW w:w="617" w:type="dxa"/>
            <w:vAlign w:val="bottom"/>
          </w:tcPr>
          <w:p w14:paraId="58C8F4D4" w14:textId="55831F1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c>
          <w:tcPr>
            <w:tcW w:w="878" w:type="dxa"/>
            <w:vAlign w:val="bottom"/>
          </w:tcPr>
          <w:p w14:paraId="1D4DF9DC" w14:textId="152D6C4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1.681</w:t>
            </w:r>
          </w:p>
        </w:tc>
        <w:tc>
          <w:tcPr>
            <w:tcW w:w="878" w:type="dxa"/>
            <w:vAlign w:val="bottom"/>
          </w:tcPr>
          <w:p w14:paraId="48E04F4E" w14:textId="0A9FC7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1.723</w:t>
            </w:r>
          </w:p>
        </w:tc>
        <w:tc>
          <w:tcPr>
            <w:tcW w:w="877" w:type="dxa"/>
            <w:vAlign w:val="bottom"/>
          </w:tcPr>
          <w:p w14:paraId="68D55DAA" w14:textId="2EA6B63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1.705</w:t>
            </w:r>
          </w:p>
        </w:tc>
        <w:tc>
          <w:tcPr>
            <w:tcW w:w="1144" w:type="dxa"/>
            <w:vAlign w:val="center"/>
          </w:tcPr>
          <w:p w14:paraId="2B82CA89" w14:textId="410691A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1.70529</w:t>
            </w:r>
          </w:p>
        </w:tc>
        <w:tc>
          <w:tcPr>
            <w:tcW w:w="612" w:type="dxa"/>
          </w:tcPr>
          <w:p w14:paraId="015D4E2C" w14:textId="011F5EC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0B971F0C" w14:textId="738C94DF"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6B6EE78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w:t>
            </w:r>
          </w:p>
        </w:tc>
        <w:tc>
          <w:tcPr>
            <w:tcW w:w="879" w:type="dxa"/>
            <w:noWrap/>
            <w:hideMark/>
          </w:tcPr>
          <w:p w14:paraId="18B650F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0.825</w:t>
            </w:r>
          </w:p>
        </w:tc>
        <w:tc>
          <w:tcPr>
            <w:tcW w:w="879" w:type="dxa"/>
            <w:noWrap/>
            <w:hideMark/>
          </w:tcPr>
          <w:p w14:paraId="254DAD1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3.21</w:t>
            </w:r>
          </w:p>
        </w:tc>
        <w:tc>
          <w:tcPr>
            <w:tcW w:w="877" w:type="dxa"/>
            <w:noWrap/>
            <w:hideMark/>
          </w:tcPr>
          <w:p w14:paraId="2FF6012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1.59</w:t>
            </w:r>
          </w:p>
        </w:tc>
        <w:tc>
          <w:tcPr>
            <w:tcW w:w="1139" w:type="dxa"/>
            <w:vAlign w:val="center"/>
          </w:tcPr>
          <w:p w14:paraId="382897C6" w14:textId="4ECC2CF4"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2.303437</w:t>
            </w:r>
          </w:p>
        </w:tc>
        <w:tc>
          <w:tcPr>
            <w:tcW w:w="617" w:type="dxa"/>
            <w:vAlign w:val="bottom"/>
          </w:tcPr>
          <w:p w14:paraId="39FEA37F" w14:textId="5287A097"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1D4F1D37" w14:textId="3E80D04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2.146</w:t>
            </w:r>
          </w:p>
        </w:tc>
        <w:tc>
          <w:tcPr>
            <w:tcW w:w="878" w:type="dxa"/>
            <w:vAlign w:val="bottom"/>
          </w:tcPr>
          <w:p w14:paraId="5BC80F0F" w14:textId="6EC278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2.197</w:t>
            </w:r>
          </w:p>
        </w:tc>
        <w:tc>
          <w:tcPr>
            <w:tcW w:w="877" w:type="dxa"/>
            <w:vAlign w:val="bottom"/>
          </w:tcPr>
          <w:p w14:paraId="64DDD9B8" w14:textId="3590D32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2.176</w:t>
            </w:r>
          </w:p>
        </w:tc>
        <w:tc>
          <w:tcPr>
            <w:tcW w:w="1144" w:type="dxa"/>
            <w:vAlign w:val="center"/>
          </w:tcPr>
          <w:p w14:paraId="583283B7" w14:textId="53C12B7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2.176179</w:t>
            </w:r>
          </w:p>
        </w:tc>
        <w:tc>
          <w:tcPr>
            <w:tcW w:w="612" w:type="dxa"/>
          </w:tcPr>
          <w:p w14:paraId="73381344" w14:textId="53A0BAFE"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42123FD6" w14:textId="4947FE6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F8EB5B9"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25</w:t>
            </w:r>
          </w:p>
        </w:tc>
        <w:tc>
          <w:tcPr>
            <w:tcW w:w="879" w:type="dxa"/>
            <w:noWrap/>
            <w:hideMark/>
          </w:tcPr>
          <w:p w14:paraId="60DE540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1.187</w:t>
            </w:r>
          </w:p>
        </w:tc>
        <w:tc>
          <w:tcPr>
            <w:tcW w:w="879" w:type="dxa"/>
            <w:noWrap/>
            <w:hideMark/>
          </w:tcPr>
          <w:p w14:paraId="4C4B2208"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4.615</w:t>
            </w:r>
          </w:p>
        </w:tc>
        <w:tc>
          <w:tcPr>
            <w:tcW w:w="877" w:type="dxa"/>
            <w:noWrap/>
            <w:hideMark/>
          </w:tcPr>
          <w:p w14:paraId="7965664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2.427</w:t>
            </w:r>
          </w:p>
        </w:tc>
        <w:tc>
          <w:tcPr>
            <w:tcW w:w="1139" w:type="dxa"/>
            <w:vAlign w:val="center"/>
          </w:tcPr>
          <w:p w14:paraId="7FFF4AE4" w14:textId="427958C2"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1.014791</w:t>
            </w:r>
          </w:p>
        </w:tc>
        <w:tc>
          <w:tcPr>
            <w:tcW w:w="617" w:type="dxa"/>
            <w:vAlign w:val="bottom"/>
          </w:tcPr>
          <w:p w14:paraId="5335FA3A" w14:textId="08535562"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c>
          <w:tcPr>
            <w:tcW w:w="878" w:type="dxa"/>
            <w:vAlign w:val="bottom"/>
          </w:tcPr>
          <w:p w14:paraId="1D8ABAB8" w14:textId="0D5EBB9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2.44</w:t>
            </w:r>
          </w:p>
        </w:tc>
        <w:tc>
          <w:tcPr>
            <w:tcW w:w="878" w:type="dxa"/>
            <w:vAlign w:val="bottom"/>
          </w:tcPr>
          <w:p w14:paraId="258FB518" w14:textId="064F9AB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2.492</w:t>
            </w:r>
          </w:p>
        </w:tc>
        <w:tc>
          <w:tcPr>
            <w:tcW w:w="877" w:type="dxa"/>
            <w:vAlign w:val="bottom"/>
          </w:tcPr>
          <w:p w14:paraId="601F503F" w14:textId="36EE8EC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2.468</w:t>
            </w:r>
          </w:p>
        </w:tc>
        <w:tc>
          <w:tcPr>
            <w:tcW w:w="1144" w:type="dxa"/>
            <w:vAlign w:val="center"/>
          </w:tcPr>
          <w:p w14:paraId="3EA8D47B" w14:textId="05F554CF"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2.468607</w:t>
            </w:r>
          </w:p>
        </w:tc>
        <w:tc>
          <w:tcPr>
            <w:tcW w:w="612" w:type="dxa"/>
          </w:tcPr>
          <w:p w14:paraId="69F89CFF" w14:textId="24F3F91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CF69FD8" w14:textId="01ABD71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5127C07E"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w:t>
            </w:r>
          </w:p>
        </w:tc>
        <w:tc>
          <w:tcPr>
            <w:tcW w:w="879" w:type="dxa"/>
            <w:noWrap/>
            <w:hideMark/>
          </w:tcPr>
          <w:p w14:paraId="7D10941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0.596</w:t>
            </w:r>
          </w:p>
        </w:tc>
        <w:tc>
          <w:tcPr>
            <w:tcW w:w="879" w:type="dxa"/>
            <w:noWrap/>
            <w:hideMark/>
          </w:tcPr>
          <w:p w14:paraId="000EFD6C"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2.905</w:t>
            </w:r>
          </w:p>
        </w:tc>
        <w:tc>
          <w:tcPr>
            <w:tcW w:w="877" w:type="dxa"/>
            <w:noWrap/>
            <w:hideMark/>
          </w:tcPr>
          <w:p w14:paraId="5A1CC67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1.094</w:t>
            </w:r>
          </w:p>
        </w:tc>
        <w:tc>
          <w:tcPr>
            <w:tcW w:w="1139" w:type="dxa"/>
            <w:vAlign w:val="center"/>
          </w:tcPr>
          <w:p w14:paraId="2C7768B4" w14:textId="21E1A5D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0.7054563</w:t>
            </w:r>
          </w:p>
        </w:tc>
        <w:tc>
          <w:tcPr>
            <w:tcW w:w="617" w:type="dxa"/>
            <w:vAlign w:val="bottom"/>
          </w:tcPr>
          <w:p w14:paraId="5B8E9000" w14:textId="7FE9192A"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29</w:t>
            </w:r>
          </w:p>
        </w:tc>
        <w:tc>
          <w:tcPr>
            <w:tcW w:w="878" w:type="dxa"/>
            <w:vAlign w:val="bottom"/>
          </w:tcPr>
          <w:p w14:paraId="592B3321" w14:textId="62F840A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1.878</w:t>
            </w:r>
          </w:p>
        </w:tc>
        <w:tc>
          <w:tcPr>
            <w:tcW w:w="878" w:type="dxa"/>
            <w:vAlign w:val="bottom"/>
          </w:tcPr>
          <w:p w14:paraId="7FFCC375" w14:textId="68D66A7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1.954</w:t>
            </w:r>
          </w:p>
        </w:tc>
        <w:tc>
          <w:tcPr>
            <w:tcW w:w="877" w:type="dxa"/>
            <w:vAlign w:val="bottom"/>
          </w:tcPr>
          <w:p w14:paraId="0A9DE3D2" w14:textId="04C0335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1.92</w:t>
            </w:r>
          </w:p>
        </w:tc>
        <w:tc>
          <w:tcPr>
            <w:tcW w:w="1144" w:type="dxa"/>
            <w:vAlign w:val="center"/>
          </w:tcPr>
          <w:p w14:paraId="1E06D96E" w14:textId="6DA8854A"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1.920033</w:t>
            </w:r>
          </w:p>
        </w:tc>
        <w:tc>
          <w:tcPr>
            <w:tcW w:w="612" w:type="dxa"/>
          </w:tcPr>
          <w:p w14:paraId="3866D815" w14:textId="6DEC51B1"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w:t>
            </w:r>
          </w:p>
        </w:tc>
      </w:tr>
      <w:tr w:rsidR="00D00CA5" w:rsidRPr="00EC4DB6" w14:paraId="4A615F5D" w14:textId="5C7C71D9"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C5EF610"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27</w:t>
            </w:r>
          </w:p>
        </w:tc>
        <w:tc>
          <w:tcPr>
            <w:tcW w:w="879" w:type="dxa"/>
            <w:noWrap/>
            <w:hideMark/>
          </w:tcPr>
          <w:p w14:paraId="2212A06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0.237</w:t>
            </w:r>
          </w:p>
        </w:tc>
        <w:tc>
          <w:tcPr>
            <w:tcW w:w="879" w:type="dxa"/>
            <w:noWrap/>
            <w:hideMark/>
          </w:tcPr>
          <w:p w14:paraId="3FA13C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1.805</w:t>
            </w:r>
          </w:p>
        </w:tc>
        <w:tc>
          <w:tcPr>
            <w:tcW w:w="877" w:type="dxa"/>
            <w:noWrap/>
            <w:hideMark/>
          </w:tcPr>
          <w:p w14:paraId="279CEDF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0.784</w:t>
            </w:r>
          </w:p>
        </w:tc>
        <w:tc>
          <w:tcPr>
            <w:tcW w:w="1139" w:type="dxa"/>
            <w:vAlign w:val="center"/>
          </w:tcPr>
          <w:p w14:paraId="0A14C75F" w14:textId="1B4DCE4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1.269947</w:t>
            </w:r>
          </w:p>
        </w:tc>
        <w:tc>
          <w:tcPr>
            <w:tcW w:w="617" w:type="dxa"/>
            <w:vAlign w:val="bottom"/>
          </w:tcPr>
          <w:p w14:paraId="6EDBFA45" w14:textId="7BF8926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12</w:t>
            </w:r>
          </w:p>
        </w:tc>
        <w:tc>
          <w:tcPr>
            <w:tcW w:w="878" w:type="dxa"/>
            <w:vAlign w:val="bottom"/>
          </w:tcPr>
          <w:p w14:paraId="0A1AD7E6" w14:textId="03B62B2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1.932</w:t>
            </w:r>
          </w:p>
        </w:tc>
        <w:tc>
          <w:tcPr>
            <w:tcW w:w="878" w:type="dxa"/>
            <w:vAlign w:val="bottom"/>
          </w:tcPr>
          <w:p w14:paraId="13881854" w14:textId="7EA12BE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1.982</w:t>
            </w:r>
          </w:p>
        </w:tc>
        <w:tc>
          <w:tcPr>
            <w:tcW w:w="877" w:type="dxa"/>
            <w:vAlign w:val="bottom"/>
          </w:tcPr>
          <w:p w14:paraId="4B7C7281" w14:textId="081D855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1.957</w:t>
            </w:r>
          </w:p>
        </w:tc>
        <w:tc>
          <w:tcPr>
            <w:tcW w:w="1144" w:type="dxa"/>
            <w:vAlign w:val="center"/>
          </w:tcPr>
          <w:p w14:paraId="5599E814" w14:textId="4046B928"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1.957615</w:t>
            </w:r>
          </w:p>
        </w:tc>
        <w:tc>
          <w:tcPr>
            <w:tcW w:w="612" w:type="dxa"/>
          </w:tcPr>
          <w:p w14:paraId="2D2888F8" w14:textId="07D01A9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1E4108F9" w14:textId="071B649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149455B2"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28</w:t>
            </w:r>
          </w:p>
        </w:tc>
        <w:tc>
          <w:tcPr>
            <w:tcW w:w="879" w:type="dxa"/>
            <w:noWrap/>
            <w:hideMark/>
          </w:tcPr>
          <w:p w14:paraId="19A8382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0.418</w:t>
            </w:r>
          </w:p>
        </w:tc>
        <w:tc>
          <w:tcPr>
            <w:tcW w:w="879" w:type="dxa"/>
            <w:noWrap/>
            <w:hideMark/>
          </w:tcPr>
          <w:p w14:paraId="657EE344"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2.689</w:t>
            </w:r>
          </w:p>
        </w:tc>
        <w:tc>
          <w:tcPr>
            <w:tcW w:w="877" w:type="dxa"/>
            <w:noWrap/>
            <w:hideMark/>
          </w:tcPr>
          <w:p w14:paraId="4FE1A342"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1.31</w:t>
            </w:r>
          </w:p>
        </w:tc>
        <w:tc>
          <w:tcPr>
            <w:tcW w:w="1139" w:type="dxa"/>
            <w:vAlign w:val="center"/>
          </w:tcPr>
          <w:p w14:paraId="2BC263D4" w14:textId="5C1B58A7"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0.968093</w:t>
            </w:r>
          </w:p>
        </w:tc>
        <w:tc>
          <w:tcPr>
            <w:tcW w:w="617" w:type="dxa"/>
            <w:vAlign w:val="bottom"/>
          </w:tcPr>
          <w:p w14:paraId="5E2D3732" w14:textId="5A312E19"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11</w:t>
            </w:r>
          </w:p>
        </w:tc>
        <w:tc>
          <w:tcPr>
            <w:tcW w:w="878" w:type="dxa"/>
            <w:vAlign w:val="bottom"/>
          </w:tcPr>
          <w:p w14:paraId="228EC788" w14:textId="1524872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2.112</w:t>
            </w:r>
          </w:p>
        </w:tc>
        <w:tc>
          <w:tcPr>
            <w:tcW w:w="878" w:type="dxa"/>
            <w:vAlign w:val="bottom"/>
          </w:tcPr>
          <w:p w14:paraId="6E7A4009" w14:textId="3561F7C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2.178</w:t>
            </w:r>
          </w:p>
        </w:tc>
        <w:tc>
          <w:tcPr>
            <w:tcW w:w="877" w:type="dxa"/>
            <w:vAlign w:val="bottom"/>
          </w:tcPr>
          <w:p w14:paraId="716C0D76" w14:textId="0A6A620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2.147</w:t>
            </w:r>
          </w:p>
        </w:tc>
        <w:tc>
          <w:tcPr>
            <w:tcW w:w="1144" w:type="dxa"/>
            <w:vAlign w:val="center"/>
          </w:tcPr>
          <w:p w14:paraId="39418DCF" w14:textId="721FC72E"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2.14874</w:t>
            </w:r>
          </w:p>
        </w:tc>
        <w:tc>
          <w:tcPr>
            <w:tcW w:w="612" w:type="dxa"/>
          </w:tcPr>
          <w:p w14:paraId="40EECE2C" w14:textId="0C6928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4</w:t>
            </w:r>
          </w:p>
        </w:tc>
      </w:tr>
      <w:tr w:rsidR="00D00CA5" w:rsidRPr="00EC4DB6" w14:paraId="1DCA6454" w14:textId="2468353E"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00204CF"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w:t>
            </w:r>
          </w:p>
        </w:tc>
        <w:tc>
          <w:tcPr>
            <w:tcW w:w="879" w:type="dxa"/>
            <w:noWrap/>
            <w:hideMark/>
          </w:tcPr>
          <w:p w14:paraId="287F5690"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0.435</w:t>
            </w:r>
          </w:p>
        </w:tc>
        <w:tc>
          <w:tcPr>
            <w:tcW w:w="879" w:type="dxa"/>
            <w:noWrap/>
            <w:hideMark/>
          </w:tcPr>
          <w:p w14:paraId="3828923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1.948</w:t>
            </w:r>
          </w:p>
        </w:tc>
        <w:tc>
          <w:tcPr>
            <w:tcW w:w="877" w:type="dxa"/>
            <w:noWrap/>
            <w:hideMark/>
          </w:tcPr>
          <w:p w14:paraId="077E9297"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1.032</w:t>
            </w:r>
          </w:p>
        </w:tc>
        <w:tc>
          <w:tcPr>
            <w:tcW w:w="1139" w:type="dxa"/>
            <w:vAlign w:val="center"/>
          </w:tcPr>
          <w:p w14:paraId="527A27AA" w14:textId="42E5CA21"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2.911953</w:t>
            </w:r>
          </w:p>
        </w:tc>
        <w:tc>
          <w:tcPr>
            <w:tcW w:w="617" w:type="dxa"/>
            <w:vAlign w:val="bottom"/>
          </w:tcPr>
          <w:p w14:paraId="55BE1AF4" w14:textId="5B7C8153"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c>
          <w:tcPr>
            <w:tcW w:w="878" w:type="dxa"/>
            <w:vAlign w:val="bottom"/>
          </w:tcPr>
          <w:p w14:paraId="656F18E8" w14:textId="371B1B9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1.671</w:t>
            </w:r>
          </w:p>
        </w:tc>
        <w:tc>
          <w:tcPr>
            <w:tcW w:w="878" w:type="dxa"/>
            <w:vAlign w:val="bottom"/>
          </w:tcPr>
          <w:p w14:paraId="4BD69606" w14:textId="25FEFCA0"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1.711</w:t>
            </w:r>
          </w:p>
        </w:tc>
        <w:tc>
          <w:tcPr>
            <w:tcW w:w="877" w:type="dxa"/>
            <w:vAlign w:val="bottom"/>
          </w:tcPr>
          <w:p w14:paraId="09E6375E" w14:textId="422E4E82"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1.692</w:t>
            </w:r>
          </w:p>
        </w:tc>
        <w:tc>
          <w:tcPr>
            <w:tcW w:w="1144" w:type="dxa"/>
            <w:vAlign w:val="center"/>
          </w:tcPr>
          <w:p w14:paraId="068FAD01" w14:textId="6F147645"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1.692088</w:t>
            </w:r>
          </w:p>
        </w:tc>
        <w:tc>
          <w:tcPr>
            <w:tcW w:w="612" w:type="dxa"/>
          </w:tcPr>
          <w:p w14:paraId="4CCF5B66" w14:textId="22EA035C"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4FFD081A" w14:textId="49F223A8"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7877AA34"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30</w:t>
            </w:r>
          </w:p>
        </w:tc>
        <w:tc>
          <w:tcPr>
            <w:tcW w:w="879" w:type="dxa"/>
            <w:noWrap/>
            <w:hideMark/>
          </w:tcPr>
          <w:p w14:paraId="21C975D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2.09</w:t>
            </w:r>
          </w:p>
        </w:tc>
        <w:tc>
          <w:tcPr>
            <w:tcW w:w="879" w:type="dxa"/>
            <w:noWrap/>
            <w:hideMark/>
          </w:tcPr>
          <w:p w14:paraId="48BB8B8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4.155</w:t>
            </w:r>
          </w:p>
        </w:tc>
        <w:tc>
          <w:tcPr>
            <w:tcW w:w="877" w:type="dxa"/>
            <w:noWrap/>
            <w:hideMark/>
          </w:tcPr>
          <w:p w14:paraId="5DE5B27B"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2.935</w:t>
            </w:r>
          </w:p>
        </w:tc>
        <w:tc>
          <w:tcPr>
            <w:tcW w:w="1139" w:type="dxa"/>
            <w:vAlign w:val="center"/>
          </w:tcPr>
          <w:p w14:paraId="34826952" w14:textId="75E5E01C"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3.11869</w:t>
            </w:r>
          </w:p>
        </w:tc>
        <w:tc>
          <w:tcPr>
            <w:tcW w:w="617" w:type="dxa"/>
            <w:vAlign w:val="bottom"/>
          </w:tcPr>
          <w:p w14:paraId="635D0B31" w14:textId="33508EC8"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7</w:t>
            </w:r>
          </w:p>
        </w:tc>
        <w:tc>
          <w:tcPr>
            <w:tcW w:w="878" w:type="dxa"/>
            <w:vAlign w:val="bottom"/>
          </w:tcPr>
          <w:p w14:paraId="20A95392" w14:textId="1749E049"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2.414</w:t>
            </w:r>
          </w:p>
        </w:tc>
        <w:tc>
          <w:tcPr>
            <w:tcW w:w="878" w:type="dxa"/>
            <w:vAlign w:val="bottom"/>
          </w:tcPr>
          <w:p w14:paraId="5A02CBCB" w14:textId="082E142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2.455</w:t>
            </w:r>
          </w:p>
        </w:tc>
        <w:tc>
          <w:tcPr>
            <w:tcW w:w="877" w:type="dxa"/>
            <w:vAlign w:val="bottom"/>
          </w:tcPr>
          <w:p w14:paraId="34179407" w14:textId="6AC9035F"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2.436</w:t>
            </w:r>
          </w:p>
        </w:tc>
        <w:tc>
          <w:tcPr>
            <w:tcW w:w="1144" w:type="dxa"/>
            <w:vAlign w:val="center"/>
          </w:tcPr>
          <w:p w14:paraId="217F0BD6" w14:textId="435D2466"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2.436329</w:t>
            </w:r>
          </w:p>
        </w:tc>
        <w:tc>
          <w:tcPr>
            <w:tcW w:w="612" w:type="dxa"/>
          </w:tcPr>
          <w:p w14:paraId="694EC86F" w14:textId="50ECA4E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2</w:t>
            </w:r>
          </w:p>
        </w:tc>
      </w:tr>
      <w:tr w:rsidR="00D00CA5" w:rsidRPr="00EC4DB6" w14:paraId="7CC23F1D" w14:textId="0E6C3374"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392CAB1B"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w:t>
            </w:r>
          </w:p>
        </w:tc>
        <w:tc>
          <w:tcPr>
            <w:tcW w:w="879" w:type="dxa"/>
            <w:noWrap/>
            <w:hideMark/>
          </w:tcPr>
          <w:p w14:paraId="01AD069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2.217</w:t>
            </w:r>
          </w:p>
        </w:tc>
        <w:tc>
          <w:tcPr>
            <w:tcW w:w="879" w:type="dxa"/>
            <w:noWrap/>
            <w:hideMark/>
          </w:tcPr>
          <w:p w14:paraId="65E2E29D"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4.396</w:t>
            </w:r>
          </w:p>
        </w:tc>
        <w:tc>
          <w:tcPr>
            <w:tcW w:w="877" w:type="dxa"/>
            <w:noWrap/>
            <w:hideMark/>
          </w:tcPr>
          <w:p w14:paraId="4C1C825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3.115</w:t>
            </w:r>
          </w:p>
        </w:tc>
        <w:tc>
          <w:tcPr>
            <w:tcW w:w="1139" w:type="dxa"/>
            <w:vAlign w:val="center"/>
          </w:tcPr>
          <w:p w14:paraId="0625E864" w14:textId="6383F723"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3.715516</w:t>
            </w:r>
          </w:p>
        </w:tc>
        <w:tc>
          <w:tcPr>
            <w:tcW w:w="617" w:type="dxa"/>
            <w:vAlign w:val="bottom"/>
          </w:tcPr>
          <w:p w14:paraId="5B1053B2" w14:textId="0A0F4064"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2E73F685" w14:textId="79C3337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2.319</w:t>
            </w:r>
          </w:p>
        </w:tc>
        <w:tc>
          <w:tcPr>
            <w:tcW w:w="878" w:type="dxa"/>
            <w:vAlign w:val="bottom"/>
          </w:tcPr>
          <w:p w14:paraId="165240DF" w14:textId="5099C274"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2.371</w:t>
            </w:r>
          </w:p>
        </w:tc>
        <w:tc>
          <w:tcPr>
            <w:tcW w:w="877" w:type="dxa"/>
            <w:vAlign w:val="bottom"/>
          </w:tcPr>
          <w:p w14:paraId="3B4C952D" w14:textId="35C5C9C3"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2.348</w:t>
            </w:r>
          </w:p>
        </w:tc>
        <w:tc>
          <w:tcPr>
            <w:tcW w:w="1144" w:type="dxa"/>
            <w:vAlign w:val="center"/>
          </w:tcPr>
          <w:p w14:paraId="6C476C15" w14:textId="2750A809"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2.349743</w:t>
            </w:r>
          </w:p>
        </w:tc>
        <w:tc>
          <w:tcPr>
            <w:tcW w:w="612" w:type="dxa"/>
          </w:tcPr>
          <w:p w14:paraId="67FE968C" w14:textId="21F5C30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0</w:t>
            </w:r>
          </w:p>
        </w:tc>
      </w:tr>
      <w:tr w:rsidR="00D00CA5" w:rsidRPr="00EC4DB6" w14:paraId="7B8E53D7" w14:textId="2CE2558C" w:rsidTr="00D00CA5">
        <w:trPr>
          <w:trHeight w:val="288"/>
        </w:trPr>
        <w:tc>
          <w:tcPr>
            <w:cnfStyle w:val="001000000000" w:firstRow="0" w:lastRow="0" w:firstColumn="1" w:lastColumn="0" w:oddVBand="0" w:evenVBand="0" w:oddHBand="0" w:evenHBand="0" w:firstRowFirstColumn="0" w:firstRowLastColumn="0" w:lastRowFirstColumn="0" w:lastRowLastColumn="0"/>
            <w:tcW w:w="616" w:type="dxa"/>
            <w:noWrap/>
            <w:hideMark/>
          </w:tcPr>
          <w:p w14:paraId="42FC3C1D" w14:textId="77777777" w:rsidR="00D00CA5" w:rsidRPr="00EC4DB6" w:rsidRDefault="00D00CA5" w:rsidP="00D00CA5">
            <w:pPr>
              <w:jc w:val="right"/>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32</w:t>
            </w:r>
          </w:p>
        </w:tc>
        <w:tc>
          <w:tcPr>
            <w:tcW w:w="879" w:type="dxa"/>
            <w:noWrap/>
            <w:hideMark/>
          </w:tcPr>
          <w:p w14:paraId="619AF2AF"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3.131</w:t>
            </w:r>
          </w:p>
        </w:tc>
        <w:tc>
          <w:tcPr>
            <w:tcW w:w="879" w:type="dxa"/>
            <w:noWrap/>
            <w:hideMark/>
          </w:tcPr>
          <w:p w14:paraId="105D0EBA"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4.387</w:t>
            </w:r>
          </w:p>
        </w:tc>
        <w:tc>
          <w:tcPr>
            <w:tcW w:w="877" w:type="dxa"/>
            <w:noWrap/>
            <w:hideMark/>
          </w:tcPr>
          <w:p w14:paraId="5D0A9F4E" w14:textId="77777777"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EC4DB6">
              <w:rPr>
                <w:rFonts w:ascii="Calibri" w:eastAsia="Times New Roman" w:hAnsi="Calibri" w:cs="Calibri"/>
                <w:color w:val="000000"/>
                <w:sz w:val="22"/>
                <w:szCs w:val="22"/>
                <w:lang w:eastAsia="de-DE"/>
              </w:rPr>
              <w:t>3.729</w:t>
            </w:r>
          </w:p>
        </w:tc>
        <w:tc>
          <w:tcPr>
            <w:tcW w:w="1139" w:type="dxa"/>
            <w:vAlign w:val="center"/>
          </w:tcPr>
          <w:p w14:paraId="771FF870" w14:textId="7CFFB4EE" w:rsidR="00D00CA5" w:rsidRDefault="00D00CA5" w:rsidP="00D00C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lang w:eastAsia="de-DE"/>
              </w:rPr>
            </w:pPr>
            <w:r w:rsidRPr="002A535D">
              <w:rPr>
                <w:rFonts w:eastAsia="Times New Roman"/>
                <w:lang w:eastAsia="de-DE"/>
              </w:rPr>
              <w:t>0.6215896</w:t>
            </w:r>
          </w:p>
        </w:tc>
        <w:tc>
          <w:tcPr>
            <w:tcW w:w="617" w:type="dxa"/>
            <w:vAlign w:val="bottom"/>
          </w:tcPr>
          <w:p w14:paraId="547D113C" w14:textId="7750F04F" w:rsidR="00D00CA5" w:rsidRPr="00344D24"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3</w:t>
            </w:r>
          </w:p>
        </w:tc>
        <w:tc>
          <w:tcPr>
            <w:tcW w:w="878" w:type="dxa"/>
            <w:vAlign w:val="bottom"/>
          </w:tcPr>
          <w:p w14:paraId="730AE190" w14:textId="6B4CF115"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2.238</w:t>
            </w:r>
          </w:p>
        </w:tc>
        <w:tc>
          <w:tcPr>
            <w:tcW w:w="878" w:type="dxa"/>
            <w:vAlign w:val="bottom"/>
          </w:tcPr>
          <w:p w14:paraId="520EFFC1" w14:textId="01C9971D"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2.279</w:t>
            </w:r>
          </w:p>
        </w:tc>
        <w:tc>
          <w:tcPr>
            <w:tcW w:w="877" w:type="dxa"/>
            <w:vAlign w:val="bottom"/>
          </w:tcPr>
          <w:p w14:paraId="1F7F459E" w14:textId="2DB6D6FA"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hAnsi="Calibri" w:cs="Calibri"/>
                <w:color w:val="000000"/>
                <w:sz w:val="22"/>
                <w:szCs w:val="22"/>
              </w:rPr>
              <w:t>2.26</w:t>
            </w:r>
          </w:p>
        </w:tc>
        <w:tc>
          <w:tcPr>
            <w:tcW w:w="1144" w:type="dxa"/>
            <w:vAlign w:val="center"/>
          </w:tcPr>
          <w:p w14:paraId="26A8CD87" w14:textId="497E5D01" w:rsidR="00D00CA5"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sidRPr="00C327CB">
              <w:rPr>
                <w:rFonts w:eastAsia="Times New Roman"/>
                <w:lang w:eastAsia="de-DE"/>
              </w:rPr>
              <w:t>2.260672</w:t>
            </w:r>
          </w:p>
        </w:tc>
        <w:tc>
          <w:tcPr>
            <w:tcW w:w="612" w:type="dxa"/>
          </w:tcPr>
          <w:p w14:paraId="01F8A9CA" w14:textId="0B0A5698" w:rsidR="00D00CA5" w:rsidRPr="00EC4DB6" w:rsidRDefault="00D00CA5" w:rsidP="00D00C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6</w:t>
            </w:r>
          </w:p>
        </w:tc>
      </w:tr>
    </w:tbl>
    <w:p w14:paraId="6477EA3E" w14:textId="57F930F1" w:rsidR="00106346" w:rsidRPr="00106346" w:rsidRDefault="004C7DF4" w:rsidP="004C7DF4">
      <w:pPr>
        <w:pStyle w:val="Beschriftung"/>
        <w:rPr>
          <w:lang w:val="en-GB"/>
        </w:rPr>
      </w:pPr>
      <w:r>
        <w:t xml:space="preserve">Table </w:t>
      </w:r>
      <w:r>
        <w:fldChar w:fldCharType="begin"/>
      </w:r>
      <w:r>
        <w:instrText xml:space="preserve"> SEQ Table \* ARABIC </w:instrText>
      </w:r>
      <w:r>
        <w:fldChar w:fldCharType="separate"/>
      </w:r>
      <w:r>
        <w:rPr>
          <w:noProof/>
        </w:rPr>
        <w:t>4</w:t>
      </w:r>
      <w:r>
        <w:fldChar w:fldCharType="end"/>
      </w:r>
      <w:r>
        <w:t xml:space="preserve">: </w:t>
      </w:r>
      <w:r w:rsidRPr="006428D9">
        <w:t xml:space="preserve">For </w:t>
      </w:r>
      <w:r>
        <w:t>each</w:t>
      </w:r>
      <w:r w:rsidRPr="006428D9">
        <w:t xml:space="preserve"> color</w:t>
      </w:r>
    </w:p>
    <w:p w14:paraId="7ADB0908" w14:textId="7CF4B6A4" w:rsidR="003A1029" w:rsidRDefault="006F0B44" w:rsidP="003A1029">
      <w:pPr>
        <w:pStyle w:val="berschrift2"/>
        <w:rPr>
          <w:lang w:val="en-GB"/>
        </w:rPr>
      </w:pPr>
      <w:bookmarkStart w:id="33" w:name="_Toc9793359"/>
      <w:r>
        <w:rPr>
          <w:lang w:val="en-GB"/>
        </w:rPr>
        <w:t>Hypothesis A</w:t>
      </w:r>
      <w:bookmarkEnd w:id="33"/>
    </w:p>
    <w:p w14:paraId="1EBF3D60" w14:textId="211C2FCC" w:rsidR="006F0B44" w:rsidRDefault="005A2BFA" w:rsidP="00E553EE">
      <w:pPr>
        <w:ind w:firstLine="708"/>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0D1F4BD5" w14:textId="6365198A" w:rsidR="009658D9" w:rsidRPr="00562682" w:rsidRDefault="009658D9" w:rsidP="00562682">
      <w:pPr>
        <w:rPr>
          <w:lang w:val="en-GB"/>
        </w:rPr>
      </w:pPr>
      <w:r w:rsidRPr="00562682">
        <w:rPr>
          <w:lang w:val="en-GB"/>
        </w:rPr>
        <w:t>Histogram:</w:t>
      </w:r>
      <w:r w:rsidRPr="00562682">
        <w:rPr>
          <w:lang w:val="en-GB"/>
        </w:rPr>
        <w:t xml:space="preserve"> c</w:t>
      </w:r>
      <w:r w:rsidRPr="00562682">
        <w:rPr>
          <w:lang w:val="en-GB"/>
        </w:rPr>
        <w:t xml:space="preserve">ontains a combined distribution over all 13 sheets with </w:t>
      </w:r>
      <w:r w:rsidRPr="00562682">
        <w:rPr>
          <w:lang w:val="en-GB"/>
        </w:rPr>
        <w:t xml:space="preserve">the </w:t>
      </w:r>
      <w:r w:rsidRPr="00562682">
        <w:rPr>
          <w:lang w:val="en-GB"/>
        </w:rPr>
        <w:t>distribution of the mean distances (mean of distances over all colors) of each card</w:t>
      </w:r>
      <w:r w:rsidRPr="00562682">
        <w:rPr>
          <w:lang w:val="en-GB"/>
        </w:rPr>
        <w:t>.</w:t>
      </w:r>
    </w:p>
    <w:p w14:paraId="516257FC" w14:textId="5F1DB6C4" w:rsidR="009658D9" w:rsidRPr="00562682" w:rsidRDefault="009658D9" w:rsidP="00562682">
      <w:pPr>
        <w:rPr>
          <w:lang w:val="en-GB"/>
        </w:rPr>
      </w:pPr>
      <w:r w:rsidRPr="00562682">
        <w:rPr>
          <w:lang w:val="en-GB"/>
        </w:rPr>
        <w:t>Box, Violin, and Density</w:t>
      </w:r>
      <w:r w:rsidRPr="00562682">
        <w:rPr>
          <w:lang w:val="en-GB"/>
        </w:rPr>
        <w:t>: c</w:t>
      </w:r>
      <w:r w:rsidRPr="00562682">
        <w:rPr>
          <w:lang w:val="en-GB"/>
        </w:rPr>
        <w:t>ontain 13 colors for 13 sheets where each box/violin/density_line represents the distribution of the mean distances (mean of distances over all colors) of each card on the sheet from the master card: 42 points (for 42 cards) for each sheet</w:t>
      </w:r>
      <w:r w:rsidRPr="00562682">
        <w:rPr>
          <w:lang w:val="en-GB"/>
        </w:rPr>
        <w:t>.</w:t>
      </w:r>
    </w:p>
    <w:p w14:paraId="5783D586" w14:textId="3C887ED6" w:rsidR="00562682" w:rsidRDefault="00562682" w:rsidP="00562682">
      <w:pPr>
        <w:rPr>
          <w:lang w:val="en-GB"/>
        </w:rPr>
      </w:pPr>
      <w:r w:rsidRPr="00562682">
        <w:rPr>
          <w:lang w:val="en-GB"/>
        </w:rPr>
        <w:t>The similarity plots are much more varied than the distance ones</w:t>
      </w:r>
      <w:r>
        <w:rPr>
          <w:lang w:val="en-GB"/>
        </w:rPr>
        <w:t>.</w:t>
      </w:r>
    </w:p>
    <w:p w14:paraId="3623092B" w14:textId="27D436E4" w:rsidR="00562682" w:rsidRPr="00562682" w:rsidRDefault="00562682" w:rsidP="00562682">
      <w:pPr>
        <w:rPr>
          <w:lang w:val="en-GB"/>
        </w:rPr>
      </w:pPr>
      <w:r w:rsidRPr="00740D87">
        <w:rPr>
          <w:lang w:val="en-GB"/>
        </w:rPr>
        <w:t xml:space="preserve">The violin plots have similar readability in terms of box region and means to the boxplots, but the outliers are not visible because the violin includes them, whereas in the boxplots, the outliers are clearly visible, so between these </w:t>
      </w:r>
      <w:r>
        <w:rPr>
          <w:lang w:val="en-GB"/>
        </w:rPr>
        <w:t xml:space="preserve">two </w:t>
      </w:r>
      <w:r w:rsidRPr="00740D87">
        <w:rPr>
          <w:lang w:val="en-GB"/>
        </w:rPr>
        <w:t>types of blots, boxplots are better for outlier detection, otherwise they work similarly</w:t>
      </w:r>
      <w:r>
        <w:rPr>
          <w:lang w:val="en-GB"/>
        </w:rPr>
        <w:t>.</w:t>
      </w:r>
    </w:p>
    <w:p w14:paraId="725E7E5A" w14:textId="202492DE" w:rsidR="002F4DD9" w:rsidRDefault="002F4DD9" w:rsidP="002F4DD9">
      <w:pPr>
        <w:pStyle w:val="berschrift3"/>
        <w:rPr>
          <w:noProof/>
        </w:rPr>
      </w:pPr>
      <w:r>
        <w:rPr>
          <w:noProof/>
        </w:rPr>
        <w:lastRenderedPageBreak/>
        <w:t>Histogram</w:t>
      </w:r>
    </w:p>
    <w:tbl>
      <w:tblPr>
        <w:tblStyle w:val="Gitternetztabelle1hell"/>
        <w:tblW w:w="0" w:type="auto"/>
        <w:tblLook w:val="04A0" w:firstRow="1" w:lastRow="0" w:firstColumn="1" w:lastColumn="0" w:noHBand="0" w:noVBand="1"/>
      </w:tblPr>
      <w:tblGrid>
        <w:gridCol w:w="4698"/>
        <w:gridCol w:w="4698"/>
      </w:tblGrid>
      <w:tr w:rsidR="002F4DD9" w14:paraId="0496176E" w14:textId="77777777" w:rsidTr="00334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E2246F2" w14:textId="77777777" w:rsidR="002F4DD9" w:rsidRDefault="002F4DD9" w:rsidP="0033407E">
            <w:pPr>
              <w:rPr>
                <w:noProof/>
              </w:rPr>
            </w:pPr>
            <w:r>
              <w:rPr>
                <w:noProof/>
              </w:rPr>
              <w:t>Distance</w:t>
            </w:r>
          </w:p>
        </w:tc>
        <w:tc>
          <w:tcPr>
            <w:tcW w:w="4698" w:type="dxa"/>
          </w:tcPr>
          <w:p w14:paraId="74087C51" w14:textId="77777777" w:rsidR="002F4DD9" w:rsidRDefault="002F4DD9" w:rsidP="0033407E">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66BBC040" w14:textId="77777777" w:rsidTr="0033407E">
        <w:tc>
          <w:tcPr>
            <w:cnfStyle w:val="001000000000" w:firstRow="0" w:lastRow="0" w:firstColumn="1" w:lastColumn="0" w:oddVBand="0" w:evenVBand="0" w:oddHBand="0" w:evenHBand="0" w:firstRowFirstColumn="0" w:firstRowLastColumn="0" w:lastRowFirstColumn="0" w:lastRowLastColumn="0"/>
            <w:tcW w:w="4698" w:type="dxa"/>
          </w:tcPr>
          <w:p w14:paraId="0D0D8EF0" w14:textId="77777777" w:rsidR="002F4DD9" w:rsidRDefault="002F4DD9" w:rsidP="0033407E">
            <w:pPr>
              <w:rPr>
                <w:noProof/>
              </w:rPr>
            </w:pPr>
            <w:r>
              <w:rPr>
                <w:noProof/>
                <w:lang w:val="en-GB" w:eastAsia="en-GB"/>
              </w:rPr>
              <w:drawing>
                <wp:inline distT="0" distB="0" distL="0" distR="0" wp14:anchorId="4BCB3BF4" wp14:editId="4EC7DE46">
                  <wp:extent cx="2743200" cy="2619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rotWithShape="1">
                          <a:blip r:embed="rId18">
                            <a:extLst>
                              <a:ext uri="{28A0092B-C50C-407E-A947-70E740481C1C}">
                                <a14:useLocalDpi xmlns:a14="http://schemas.microsoft.com/office/drawing/2010/main" val="0"/>
                              </a:ext>
                            </a:extLst>
                          </a:blip>
                          <a:srcRect b="4514"/>
                          <a:stretch/>
                        </pic:blipFill>
                        <pic:spPr bwMode="auto">
                          <a:xfrm>
                            <a:off x="0" y="0"/>
                            <a:ext cx="274320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C313499" w14:textId="77777777" w:rsidR="002F4DD9" w:rsidRDefault="002F4DD9" w:rsidP="0033407E">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4A70D14" wp14:editId="77AD9673">
                  <wp:extent cx="2695575" cy="2562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rotWithShape="1">
                          <a:blip r:embed="rId19">
                            <a:extLst>
                              <a:ext uri="{28A0092B-C50C-407E-A947-70E740481C1C}">
                                <a14:useLocalDpi xmlns:a14="http://schemas.microsoft.com/office/drawing/2010/main" val="0"/>
                              </a:ext>
                            </a:extLst>
                          </a:blip>
                          <a:srcRect b="4947"/>
                          <a:stretch/>
                        </pic:blipFill>
                        <pic:spPr bwMode="auto">
                          <a:xfrm>
                            <a:off x="0" y="0"/>
                            <a:ext cx="2695575" cy="2562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F7200E8" w14:textId="41529E75" w:rsidR="006F0B44" w:rsidRDefault="006F0B44" w:rsidP="006F0B44">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0AE3FDBD">
                  <wp:extent cx="278130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781790" cy="2781790"/>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504539DF">
                  <wp:extent cx="2781300" cy="2781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tc>
      </w:tr>
    </w:tbl>
    <w:p w14:paraId="7A7BE517" w14:textId="77777777"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lastRenderedPageBreak/>
              <w:drawing>
                <wp:inline distT="0" distB="0" distL="0" distR="0" wp14:anchorId="782DED14" wp14:editId="1F4F30FC">
                  <wp:extent cx="295275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rotWithShape="1">
                          <a:blip r:embed="rId22">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61435BD8">
                  <wp:extent cx="2952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rotWithShape="1">
                          <a:blip r:embed="rId23">
                            <a:extLst>
                              <a:ext uri="{28A0092B-C50C-407E-A947-70E740481C1C}">
                                <a14:useLocalDpi xmlns:a14="http://schemas.microsoft.com/office/drawing/2010/main" val="0"/>
                              </a:ext>
                            </a:extLst>
                          </a:blip>
                          <a:srcRect b="2903"/>
                          <a:stretch/>
                        </pic:blipFill>
                        <pic:spPr bwMode="auto">
                          <a:xfrm>
                            <a:off x="0" y="0"/>
                            <a:ext cx="2952750" cy="2867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152875" w14:textId="123CE1BF" w:rsidR="006F0B44" w:rsidRPr="00EB29F6" w:rsidRDefault="00EB29F6" w:rsidP="005A72D4">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r>
              <w:rPr>
                <w:noProof/>
                <w:lang w:val="en-GB" w:eastAsia="en-GB"/>
              </w:rPr>
              <w:drawing>
                <wp:inline distT="0" distB="0" distL="0" distR="0" wp14:anchorId="2DFC9EDE" wp14:editId="59D64B11">
                  <wp:extent cx="2743200" cy="2714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rotWithShape="1">
                          <a:blip r:embed="rId24">
                            <a:extLst>
                              <a:ext uri="{28A0092B-C50C-407E-A947-70E740481C1C}">
                                <a14:useLocalDpi xmlns:a14="http://schemas.microsoft.com/office/drawing/2010/main" val="0"/>
                              </a:ext>
                            </a:extLst>
                          </a:blip>
                          <a:srcRect b="1042"/>
                          <a:stretch/>
                        </pic:blipFill>
                        <pic:spPr bwMode="auto">
                          <a:xfrm>
                            <a:off x="0" y="0"/>
                            <a:ext cx="2743200" cy="271462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19711BE9" w14:textId="77777777" w:rsidR="00E553EE" w:rsidRPr="00562682" w:rsidRDefault="00E553EE" w:rsidP="00EB29F6">
      <w:pPr>
        <w:rPr>
          <w:lang w:val="en-GB"/>
        </w:rPr>
      </w:pPr>
    </w:p>
    <w:p w14:paraId="6C9BA53A" w14:textId="0A2AACBC" w:rsidR="003A1029" w:rsidRDefault="006F0B44" w:rsidP="003A1029">
      <w:pPr>
        <w:pStyle w:val="berschrift2"/>
        <w:rPr>
          <w:lang w:val="en-GB"/>
        </w:rPr>
      </w:pPr>
      <w:bookmarkStart w:id="34" w:name="_Toc9793360"/>
      <w:r>
        <w:rPr>
          <w:lang w:val="en-GB"/>
        </w:rPr>
        <w:t>Hypothesis B</w:t>
      </w:r>
      <w:bookmarkEnd w:id="34"/>
    </w:p>
    <w:p w14:paraId="402D8D88" w14:textId="5F3EDF12" w:rsidR="006F0B44" w:rsidRPr="00562682" w:rsidRDefault="005A2BFA"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4CD9BEBF" w14:textId="6B0ED0A0" w:rsidR="00562682" w:rsidRDefault="004C7DF4" w:rsidP="00562682">
      <w:pPr>
        <w:rPr>
          <w:lang w:val="en-GB"/>
        </w:rPr>
      </w:pPr>
      <w:r>
        <w:rPr>
          <w:lang w:val="en-GB"/>
        </w:rPr>
        <w:t>Four</w:t>
      </w:r>
      <w:r w:rsidR="00562682" w:rsidRPr="00740D87">
        <w:rPr>
          <w:lang w:val="en-GB"/>
        </w:rPr>
        <w:t xml:space="preserve"> colors have been selected</w:t>
      </w:r>
      <w:r>
        <w:rPr>
          <w:lang w:val="en-GB"/>
        </w:rPr>
        <w:t xml:space="preserve"> (</w:t>
      </w:r>
      <w:r w:rsidRPr="004C7DF4">
        <w:rPr>
          <w:lang w:val="en-GB"/>
        </w:rPr>
        <w:t>37, 57, 65, 77</w:t>
      </w:r>
      <w:r>
        <w:rPr>
          <w:lang w:val="en-GB"/>
        </w:rPr>
        <w:t>)</w:t>
      </w:r>
      <w:r w:rsidR="00562682" w:rsidRPr="00740D87">
        <w:rPr>
          <w:lang w:val="en-GB"/>
        </w:rPr>
        <w:t xml:space="preserve">: </w:t>
      </w:r>
      <w:r>
        <w:rPr>
          <w:lang w:val="en-GB"/>
        </w:rPr>
        <w:t>four</w:t>
      </w:r>
      <w:r w:rsidR="00562682" w:rsidRPr="00740D87">
        <w:rPr>
          <w:lang w:val="en-GB"/>
        </w:rPr>
        <w:t xml:space="preserve"> plots on </w:t>
      </w:r>
      <w:r>
        <w:rPr>
          <w:lang w:val="en-GB"/>
        </w:rPr>
        <w:t>one</w:t>
      </w:r>
      <w:r w:rsidR="00562682" w:rsidRPr="00740D87">
        <w:rPr>
          <w:lang w:val="en-GB"/>
        </w:rPr>
        <w:t xml:space="preserve"> representing the plots for resp. colors</w:t>
      </w:r>
    </w:p>
    <w:p w14:paraId="1648DBA0" w14:textId="2FA01DC1" w:rsidR="004C7DF4" w:rsidRPr="00BA32B3" w:rsidRDefault="004C7DF4" w:rsidP="004C7DF4">
      <w:pPr>
        <w:rPr>
          <w:lang w:val="en-GB"/>
        </w:rPr>
      </w:pPr>
      <w:r w:rsidRPr="00562682">
        <w:rPr>
          <w:lang w:val="en-GB"/>
        </w:rPr>
        <w:t>Histogram</w:t>
      </w:r>
      <w:r>
        <w:rPr>
          <w:lang w:val="en-GB"/>
        </w:rPr>
        <w:t>: e</w:t>
      </w:r>
      <w:r w:rsidRPr="00740D87">
        <w:rPr>
          <w:lang w:val="en-GB"/>
        </w:rPr>
        <w:t>ach box represents the distribution of the distances of resp. color on each card on the sheet from the resp. color on the master card: 42 points (for 42 cards) for each sheet</w:t>
      </w:r>
    </w:p>
    <w:p w14:paraId="05A6746A" w14:textId="1301C3AB" w:rsidR="004C7DF4" w:rsidRPr="00740D87" w:rsidRDefault="004C7DF4" w:rsidP="00562682">
      <w:pPr>
        <w:rPr>
          <w:lang w:val="en-GB"/>
        </w:rPr>
      </w:pPr>
      <w:r w:rsidRPr="00562682">
        <w:rPr>
          <w:lang w:val="en-GB"/>
        </w:rPr>
        <w:t>Box, Violin, and Density: contain</w:t>
      </w:r>
      <w:r>
        <w:rPr>
          <w:lang w:val="en-GB"/>
        </w:rPr>
        <w:t xml:space="preserve"> f</w:t>
      </w:r>
      <w:r w:rsidRPr="00740D87">
        <w:rPr>
          <w:lang w:val="en-GB"/>
        </w:rPr>
        <w:t>or each sheet the distance/similarity between those colors from each card makes for a point in the box/violin/density</w:t>
      </w:r>
      <w:r>
        <w:rPr>
          <w:lang w:val="en-GB"/>
        </w:rPr>
        <w:t xml:space="preserve"> plot.</w:t>
      </w:r>
    </w:p>
    <w:p w14:paraId="1BD68ADE" w14:textId="77777777" w:rsidR="002F4DD9" w:rsidRDefault="002F4DD9" w:rsidP="002F4DD9">
      <w:pPr>
        <w:pStyle w:val="berschrift3"/>
        <w:rPr>
          <w:noProof/>
        </w:rPr>
      </w:pPr>
      <w:r>
        <w:rPr>
          <w:noProof/>
        </w:rPr>
        <w:lastRenderedPageBreak/>
        <w:t>Histogram</w:t>
      </w:r>
    </w:p>
    <w:tbl>
      <w:tblPr>
        <w:tblStyle w:val="Gitternetztabelle1hell"/>
        <w:tblW w:w="0" w:type="auto"/>
        <w:tblLook w:val="04A0" w:firstRow="1" w:lastRow="0" w:firstColumn="1" w:lastColumn="0" w:noHBand="0" w:noVBand="1"/>
      </w:tblPr>
      <w:tblGrid>
        <w:gridCol w:w="4698"/>
        <w:gridCol w:w="4698"/>
      </w:tblGrid>
      <w:tr w:rsidR="002F4DD9" w14:paraId="378152D3" w14:textId="77777777" w:rsidTr="00B8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9A339A" w14:textId="77777777" w:rsidR="002F4DD9" w:rsidRDefault="002F4DD9" w:rsidP="00B85AB6">
            <w:pPr>
              <w:rPr>
                <w:noProof/>
              </w:rPr>
            </w:pPr>
            <w:r>
              <w:rPr>
                <w:noProof/>
              </w:rPr>
              <w:t>Distance</w:t>
            </w:r>
          </w:p>
        </w:tc>
        <w:tc>
          <w:tcPr>
            <w:tcW w:w="4698" w:type="dxa"/>
          </w:tcPr>
          <w:p w14:paraId="06BA6354" w14:textId="77777777" w:rsidR="002F4DD9" w:rsidRDefault="002F4DD9" w:rsidP="00B85AB6">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2F4DD9" w14:paraId="70C680E4" w14:textId="77777777" w:rsidTr="00B85AB6">
        <w:tc>
          <w:tcPr>
            <w:cnfStyle w:val="001000000000" w:firstRow="0" w:lastRow="0" w:firstColumn="1" w:lastColumn="0" w:oddVBand="0" w:evenVBand="0" w:oddHBand="0" w:evenHBand="0" w:firstRowFirstColumn="0" w:firstRowLastColumn="0" w:lastRowFirstColumn="0" w:lastRowLastColumn="0"/>
            <w:tcW w:w="4698" w:type="dxa"/>
          </w:tcPr>
          <w:p w14:paraId="7753432A" w14:textId="77777777" w:rsidR="002F4DD9" w:rsidRDefault="002F4DD9" w:rsidP="00B85AB6">
            <w:pPr>
              <w:rPr>
                <w:noProof/>
              </w:rPr>
            </w:pPr>
            <w:r>
              <w:rPr>
                <w:noProof/>
                <w:lang w:val="en-GB" w:eastAsia="en-GB"/>
              </w:rPr>
              <w:drawing>
                <wp:inline distT="0" distB="0" distL="0" distR="0" wp14:anchorId="0A4BA9C3" wp14:editId="13BC45EE">
                  <wp:extent cx="2676525" cy="2676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ColorForCardsBySheet.png"/>
                          <pic:cNvPicPr/>
                        </pic:nvPicPr>
                        <pic:blipFill>
                          <a:blip r:embed="rId2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c>
        <w:tc>
          <w:tcPr>
            <w:tcW w:w="4698" w:type="dxa"/>
          </w:tcPr>
          <w:p w14:paraId="50448C48" w14:textId="77777777" w:rsidR="002F4DD9" w:rsidRDefault="002F4DD9" w:rsidP="00B85AB6">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38D375C2" wp14:editId="23595318">
                  <wp:extent cx="2657475" cy="2657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istColorForCardsBySheet.png"/>
                          <pic:cNvPicPr/>
                        </pic:nvPicPr>
                        <pic:blipFill>
                          <a:blip r:embed="rId27">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p>
        </w:tc>
      </w:tr>
    </w:tbl>
    <w:p w14:paraId="6E9081A2" w14:textId="49769A21" w:rsidR="00EB29F6" w:rsidRDefault="00EB29F6" w:rsidP="00EB29F6">
      <w:pPr>
        <w:pStyle w:val="berschrift3"/>
        <w:rPr>
          <w:lang w:val="en-GB"/>
        </w:rPr>
      </w:pPr>
      <w:r>
        <w:rPr>
          <w:lang w:val="en-GB"/>
        </w:rPr>
        <w:t>Boxplot</w:t>
      </w:r>
    </w:p>
    <w:tbl>
      <w:tblPr>
        <w:tblStyle w:val="Gitternetztabelle1hell"/>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154B2D3D" w:rsidR="00EB29F6" w:rsidRDefault="008808B7" w:rsidP="005A72D4">
            <w:pPr>
              <w:rPr>
                <w:lang w:val="en-GB"/>
              </w:rPr>
            </w:pPr>
            <w:r>
              <w:rPr>
                <w:noProof/>
                <w:lang w:val="en-GB" w:eastAsia="en-GB"/>
              </w:rPr>
              <w:drawing>
                <wp:inline distT="0" distB="0" distL="0" distR="0" wp14:anchorId="00132B3F" wp14:editId="39E31689">
                  <wp:extent cx="268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ColorForCardsBySheet.png"/>
                          <pic:cNvPicPr/>
                        </pic:nvPicPr>
                        <pic:blipFill rotWithShape="1">
                          <a:blip r:embed="rId28">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c>
          <w:tcPr>
            <w:tcW w:w="4698" w:type="dxa"/>
          </w:tcPr>
          <w:p w14:paraId="14A29F12" w14:textId="4563C597" w:rsidR="008808B7" w:rsidRDefault="008808B7" w:rsidP="005A72D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8B0EBC1" wp14:editId="3EE9D463">
                  <wp:extent cx="26860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ColorForCardsBySheet.png"/>
                          <pic:cNvPicPr/>
                        </pic:nvPicPr>
                        <pic:blipFill rotWithShape="1">
                          <a:blip r:embed="rId29">
                            <a:extLst>
                              <a:ext uri="{28A0092B-C50C-407E-A947-70E740481C1C}">
                                <a14:useLocalDpi xmlns:a14="http://schemas.microsoft.com/office/drawing/2010/main" val="0"/>
                              </a:ext>
                            </a:extLst>
                          </a:blip>
                          <a:srcRect t="-1" b="2482"/>
                          <a:stretch/>
                        </pic:blipFill>
                        <pic:spPr bwMode="auto">
                          <a:xfrm>
                            <a:off x="0" y="0"/>
                            <a:ext cx="2686050" cy="26193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E9C3C" w14:textId="1177882C" w:rsidR="00EB29F6" w:rsidRDefault="00EB29F6" w:rsidP="00EB29F6">
      <w:pPr>
        <w:pStyle w:val="berschrift3"/>
        <w:rPr>
          <w:noProof/>
        </w:rPr>
      </w:pPr>
      <w:r>
        <w:rPr>
          <w:noProof/>
        </w:rPr>
        <w:t>Violin Plot</w:t>
      </w:r>
    </w:p>
    <w:tbl>
      <w:tblPr>
        <w:tblStyle w:val="Gitternetztabelle1hell"/>
        <w:tblW w:w="0" w:type="auto"/>
        <w:tblLook w:val="04A0" w:firstRow="1" w:lastRow="0" w:firstColumn="1" w:lastColumn="0" w:noHBand="0" w:noVBand="1"/>
      </w:tblPr>
      <w:tblGrid>
        <w:gridCol w:w="4698"/>
        <w:gridCol w:w="4698"/>
      </w:tblGrid>
      <w:tr w:rsidR="00187652"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187652"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19BCB0F0" w:rsidR="00EB29F6" w:rsidRDefault="00187652" w:rsidP="005A72D4">
            <w:pPr>
              <w:rPr>
                <w:noProof/>
              </w:rPr>
            </w:pPr>
            <w:r>
              <w:rPr>
                <w:noProof/>
                <w:lang w:val="en-GB" w:eastAsia="en-GB"/>
              </w:rPr>
              <w:lastRenderedPageBreak/>
              <w:drawing>
                <wp:inline distT="0" distB="0" distL="0" distR="0" wp14:anchorId="76DCB376" wp14:editId="7C25DAFB">
                  <wp:extent cx="2981325" cy="2981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ViolinColorForCardsBySheet.png"/>
                          <pic:cNvPicPr/>
                        </pic:nvPicPr>
                        <pic:blipFill>
                          <a:blip r:embed="rId30">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c>
          <w:tcPr>
            <w:tcW w:w="4698" w:type="dxa"/>
          </w:tcPr>
          <w:p w14:paraId="180EFBB9" w14:textId="3F429A39"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79234755" wp14:editId="4B3265DA">
                  <wp:extent cx="2981325" cy="2981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iolinColorForCardsBySheet.png"/>
                          <pic:cNvPicPr/>
                        </pic:nvPicPr>
                        <pic:blipFill>
                          <a:blip r:embed="rId31">
                            <a:extLst>
                              <a:ext uri="{28A0092B-C50C-407E-A947-70E740481C1C}">
                                <a14:useLocalDpi xmlns:a14="http://schemas.microsoft.com/office/drawing/2010/main" val="0"/>
                              </a:ext>
                            </a:extLst>
                          </a:blip>
                          <a:stretch>
                            <a:fillRect/>
                          </a:stretch>
                        </pic:blipFill>
                        <pic:spPr>
                          <a:xfrm>
                            <a:off x="0" y="0"/>
                            <a:ext cx="2981325" cy="2981325"/>
                          </a:xfrm>
                          <a:prstGeom prst="rect">
                            <a:avLst/>
                          </a:prstGeom>
                        </pic:spPr>
                      </pic:pic>
                    </a:graphicData>
                  </a:graphic>
                </wp:inline>
              </w:drawing>
            </w:r>
          </w:p>
        </w:tc>
      </w:tr>
    </w:tbl>
    <w:p w14:paraId="769AC8F0" w14:textId="151A9F28" w:rsidR="00EB29F6" w:rsidRPr="00EB29F6" w:rsidRDefault="00EB29F6" w:rsidP="00EB29F6">
      <w:pPr>
        <w:pStyle w:val="berschrift3"/>
        <w:rPr>
          <w:noProof/>
          <w:lang w:val="en-GB"/>
        </w:rPr>
      </w:pPr>
      <w:r w:rsidRPr="00EB29F6">
        <w:rPr>
          <w:noProof/>
          <w:lang w:val="en-GB"/>
        </w:rPr>
        <w:t>Density plot</w:t>
      </w:r>
    </w:p>
    <w:tbl>
      <w:tblPr>
        <w:tblStyle w:val="Gitternetztabelle1hell"/>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55F82838" w:rsidR="00EB29F6" w:rsidRDefault="00187652" w:rsidP="005A72D4">
            <w:pPr>
              <w:rPr>
                <w:noProof/>
              </w:rPr>
            </w:pPr>
            <w:r>
              <w:rPr>
                <w:noProof/>
                <w:lang w:val="en-GB" w:eastAsia="en-GB"/>
              </w:rPr>
              <w:drawing>
                <wp:inline distT="0" distB="0" distL="0" distR="0" wp14:anchorId="2C2BCC1B" wp14:editId="1C0AC3E9">
                  <wp:extent cx="2562225" cy="2562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nsityColorForCardsBySheet.png"/>
                          <pic:cNvPicPr/>
                        </pic:nvPicPr>
                        <pic:blipFill>
                          <a:blip r:embed="rId32">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inline>
              </w:drawing>
            </w:r>
          </w:p>
        </w:tc>
        <w:tc>
          <w:tcPr>
            <w:tcW w:w="4698" w:type="dxa"/>
          </w:tcPr>
          <w:p w14:paraId="7DFA9449" w14:textId="2082F70E" w:rsidR="00EB29F6" w:rsidRDefault="00187652"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B4CA0A9" wp14:editId="4B533214">
                  <wp:extent cx="2571750" cy="24955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nsityColorForCardsBySheet.png"/>
                          <pic:cNvPicPr/>
                        </pic:nvPicPr>
                        <pic:blipFill rotWithShape="1">
                          <a:blip r:embed="rId33">
                            <a:extLst>
                              <a:ext uri="{28A0092B-C50C-407E-A947-70E740481C1C}">
                                <a14:useLocalDpi xmlns:a14="http://schemas.microsoft.com/office/drawing/2010/main" val="0"/>
                              </a:ext>
                            </a:extLst>
                          </a:blip>
                          <a:srcRect b="2963"/>
                          <a:stretch/>
                        </pic:blipFill>
                        <pic:spPr bwMode="auto">
                          <a:xfrm>
                            <a:off x="0" y="0"/>
                            <a:ext cx="2571750" cy="2495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67DE70" w14:textId="77777777" w:rsidR="009D4A09" w:rsidRDefault="009D4A09" w:rsidP="009D4A09">
      <w:pPr>
        <w:rPr>
          <w:lang w:val="en-GB"/>
        </w:rPr>
      </w:pPr>
    </w:p>
    <w:p w14:paraId="73B74F96" w14:textId="3CD2F759" w:rsidR="003A1029" w:rsidRDefault="003A1029" w:rsidP="003A1029">
      <w:pPr>
        <w:pStyle w:val="berschrift1"/>
        <w:rPr>
          <w:lang w:val="en-GB"/>
        </w:rPr>
      </w:pPr>
      <w:bookmarkStart w:id="35" w:name="_Toc9793361"/>
      <w:commentRangeStart w:id="36"/>
      <w:r w:rsidRPr="003A1029">
        <w:rPr>
          <w:lang w:val="en-GB"/>
        </w:rPr>
        <w:t>Discussion</w:t>
      </w:r>
      <w:commentRangeEnd w:id="36"/>
      <w:r>
        <w:rPr>
          <w:rStyle w:val="Kommentarzeichen"/>
        </w:rPr>
        <w:commentReference w:id="36"/>
      </w:r>
      <w:bookmarkEnd w:id="35"/>
    </w:p>
    <w:p w14:paraId="411013EE" w14:textId="77777777" w:rsidR="009658D9" w:rsidRDefault="009658D9" w:rsidP="009658D9">
      <w:pPr>
        <w:pStyle w:val="berschrift2"/>
        <w:rPr>
          <w:lang w:val="en-GB"/>
        </w:rPr>
      </w:pPr>
      <w:bookmarkStart w:id="38" w:name="_Toc9793362"/>
      <w:r>
        <w:rPr>
          <w:lang w:val="en-GB"/>
        </w:rPr>
        <w:t>Hypothesis A</w:t>
      </w:r>
      <w:bookmarkEnd w:id="38"/>
    </w:p>
    <w:p w14:paraId="20D970FF" w14:textId="77777777" w:rsidR="009658D9" w:rsidRDefault="009658D9" w:rsidP="009658D9">
      <w:pPr>
        <w:ind w:firstLine="708"/>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Pr>
          <w:lang w:val="en-GB"/>
        </w:rPr>
        <w:t>.</w:t>
      </w:r>
    </w:p>
    <w:p w14:paraId="490C4681" w14:textId="77777777" w:rsidR="009658D9" w:rsidRDefault="009658D9" w:rsidP="009658D9">
      <w:pPr>
        <w:pStyle w:val="berschrift2"/>
        <w:rPr>
          <w:lang w:val="en-GB"/>
        </w:rPr>
      </w:pPr>
      <w:bookmarkStart w:id="39" w:name="_Toc9793363"/>
      <w:r>
        <w:rPr>
          <w:lang w:val="en-GB"/>
        </w:rPr>
        <w:t>Hypothesis B</w:t>
      </w:r>
      <w:bookmarkEnd w:id="39"/>
    </w:p>
    <w:p w14:paraId="76F9B1FB" w14:textId="77777777" w:rsidR="009658D9" w:rsidRPr="001E5D34" w:rsidRDefault="009658D9" w:rsidP="009658D9">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5AA2DA53" w14:textId="77777777" w:rsidR="009658D9" w:rsidRDefault="009658D9" w:rsidP="009658D9">
      <w:pPr>
        <w:rPr>
          <w:lang w:val="en-GB"/>
        </w:rPr>
      </w:pPr>
    </w:p>
    <w:p w14:paraId="14361AEA" w14:textId="6DCE0965" w:rsidR="003A1029" w:rsidRDefault="003A1029" w:rsidP="009658D9">
      <w:pPr>
        <w:pStyle w:val="berschrift1"/>
        <w:rPr>
          <w:lang w:val="en-GB"/>
        </w:rPr>
      </w:pPr>
      <w:bookmarkStart w:id="40" w:name="_Toc9793364"/>
      <w:commentRangeStart w:id="41"/>
      <w:r w:rsidRPr="003A1029">
        <w:rPr>
          <w:lang w:val="en-GB"/>
        </w:rPr>
        <w:lastRenderedPageBreak/>
        <w:t>Conclusion</w:t>
      </w:r>
      <w:commentRangeEnd w:id="41"/>
      <w:r>
        <w:rPr>
          <w:rStyle w:val="Kommentarzeichen"/>
        </w:rPr>
        <w:commentReference w:id="41"/>
      </w:r>
      <w:bookmarkEnd w:id="40"/>
    </w:p>
    <w:p w14:paraId="6A514D48" w14:textId="32C75826" w:rsidR="005A72D4" w:rsidRDefault="009D4A09" w:rsidP="005A72D4">
      <w:pPr>
        <w:rPr>
          <w:lang w:val="en-GB"/>
        </w:rPr>
      </w:pPr>
      <w:r w:rsidRPr="009D4A09">
        <w:rPr>
          <w:highlight w:val="yellow"/>
          <w:lang w:val="en-GB"/>
        </w:rPr>
        <w:t>Some more before</w:t>
      </w:r>
    </w:p>
    <w:p w14:paraId="62569AC7" w14:textId="4845054E" w:rsidR="002C5D1E" w:rsidRPr="009D4A09" w:rsidRDefault="002C5D1E" w:rsidP="005A72D4">
      <w:pPr>
        <w:rPr>
          <w:lang w:val="en-GB"/>
        </w:rPr>
      </w:pPr>
      <w:r>
        <w:rPr>
          <w:lang w:val="en-GB"/>
        </w:rPr>
        <w:t>To improve the results, it would be helpful to go more in the detail regarding the</w:t>
      </w:r>
      <w:r>
        <w:rPr>
          <w:lang w:val="en-GB"/>
        </w:rPr>
        <w:t xml:space="preserve"> different meanings of Delta E 2000 and cosine similarity</w:t>
      </w:r>
      <w:r>
        <w:rPr>
          <w:lang w:val="en-GB"/>
        </w:rPr>
        <w:t xml:space="preserve">. A scatterplot “distance vs similarity” </w:t>
      </w:r>
      <w:r w:rsidR="009D4A09">
        <w:rPr>
          <w:lang w:val="en-GB"/>
        </w:rPr>
        <w:t xml:space="preserve">can visualize possible </w:t>
      </w:r>
      <w:r w:rsidR="009D4A09" w:rsidRPr="009D4A09">
        <w:rPr>
          <w:lang w:val="en-GB"/>
        </w:rPr>
        <w:t>relationship</w:t>
      </w:r>
      <w:r w:rsidR="009D4A09" w:rsidRPr="009D4A09">
        <w:rPr>
          <w:lang w:val="en-GB"/>
        </w:rPr>
        <w:t>s b</w:t>
      </w:r>
      <w:r w:rsidR="009D4A09">
        <w:rPr>
          <w:lang w:val="en-GB"/>
        </w:rPr>
        <w:t>etween these statistics, e.g. for each color.</w:t>
      </w:r>
    </w:p>
    <w:p w14:paraId="46FFDEC5" w14:textId="77777777" w:rsidR="002C5D1E" w:rsidRPr="002C5D1E" w:rsidRDefault="002C5D1E" w:rsidP="005A72D4">
      <w:pPr>
        <w:rPr>
          <w:lang w:val="en-GB"/>
        </w:rPr>
      </w:pPr>
    </w:p>
    <w:bookmarkStart w:id="43" w:name="_Toc9793365"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Content>
        <w:commentRangeStart w:id="44" w:displacedByCustomXml="prev"/>
        <w:p w14:paraId="05FA4B99" w14:textId="349F9CDB" w:rsidR="00BF04C0" w:rsidRPr="00BF04C0" w:rsidRDefault="00BF04C0" w:rsidP="005A72D4">
          <w:pPr>
            <w:pStyle w:val="berschrift1"/>
            <w:rPr>
              <w:lang w:val="en-GB"/>
            </w:rPr>
          </w:pPr>
          <w:r>
            <w:rPr>
              <w:lang w:val="en-GB"/>
            </w:rPr>
            <w:t>References</w:t>
          </w:r>
          <w:commentRangeEnd w:id="44"/>
          <w:r>
            <w:rPr>
              <w:rStyle w:val="Kommentarzeichen"/>
              <w:rFonts w:asciiTheme="minorHAnsi" w:eastAsiaTheme="minorEastAsia" w:hAnsiTheme="minorHAnsi" w:cstheme="minorBidi"/>
              <w:b/>
              <w:bCs/>
              <w:color w:val="auto"/>
            </w:rPr>
            <w:commentReference w:id="44"/>
          </w:r>
          <w:bookmarkEnd w:id="43"/>
        </w:p>
        <w:sdt>
          <w:sdtPr>
            <w:id w:val="111145805"/>
            <w:bibliography/>
          </w:sdt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Literaturverzeichnis"/>
                      <w:rPr>
                        <w:noProof/>
                        <w:sz w:val="24"/>
                        <w:szCs w:val="24"/>
                        <w:lang w:val="en-GB"/>
                      </w:rPr>
                    </w:pPr>
                    <w:r>
                      <w:rPr>
                        <w:noProof/>
                        <w:lang w:val="en-GB"/>
                      </w:rPr>
                      <w:t xml:space="preserve">[1] </w:t>
                    </w:r>
                  </w:p>
                </w:tc>
                <w:tc>
                  <w:tcPr>
                    <w:tcW w:w="0" w:type="auto"/>
                    <w:hideMark/>
                  </w:tcPr>
                  <w:p w14:paraId="3F015DCF" w14:textId="77777777" w:rsidR="00CE2631" w:rsidRDefault="00CE2631">
                    <w:pPr>
                      <w:pStyle w:val="Literaturverzeichnis"/>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721631" w14:paraId="42331F22" w14:textId="77777777">
                <w:trPr>
                  <w:divId w:val="43872282"/>
                  <w:tblCellSpacing w:w="15" w:type="dxa"/>
                </w:trPr>
                <w:tc>
                  <w:tcPr>
                    <w:tcW w:w="50" w:type="pct"/>
                    <w:hideMark/>
                  </w:tcPr>
                  <w:p w14:paraId="59913C47" w14:textId="77777777" w:rsidR="00CE2631" w:rsidRDefault="00CE2631">
                    <w:pPr>
                      <w:pStyle w:val="Literaturverzeichnis"/>
                      <w:rPr>
                        <w:noProof/>
                        <w:lang w:val="en-GB"/>
                      </w:rPr>
                    </w:pPr>
                    <w:r>
                      <w:rPr>
                        <w:noProof/>
                        <w:lang w:val="en-GB"/>
                      </w:rPr>
                      <w:t xml:space="preserve">[2] </w:t>
                    </w:r>
                  </w:p>
                </w:tc>
                <w:tc>
                  <w:tcPr>
                    <w:tcW w:w="0" w:type="auto"/>
                    <w:hideMark/>
                  </w:tcPr>
                  <w:p w14:paraId="33C25B3E" w14:textId="77777777" w:rsidR="00CE2631" w:rsidRDefault="00CE2631">
                    <w:pPr>
                      <w:pStyle w:val="Literaturverzeichnis"/>
                      <w:rPr>
                        <w:noProof/>
                        <w:lang w:val="en-GB"/>
                      </w:rPr>
                    </w:pPr>
                    <w:r>
                      <w:rPr>
                        <w:noProof/>
                        <w:lang w:val="en-GB"/>
                      </w:rPr>
                      <w:t>M. Dowle, “Package 'data.table',” 07 04 2019. [Online]. Available: https://cran.r-project.org/web/packages/data.table/data.table.pdf. [Accessed 25 05 2019].</w:t>
                    </w:r>
                  </w:p>
                </w:tc>
              </w:tr>
              <w:tr w:rsidR="00CE2631" w:rsidRPr="00721631" w14:paraId="58784DAB" w14:textId="77777777">
                <w:trPr>
                  <w:divId w:val="43872282"/>
                  <w:tblCellSpacing w:w="15" w:type="dxa"/>
                </w:trPr>
                <w:tc>
                  <w:tcPr>
                    <w:tcW w:w="50" w:type="pct"/>
                    <w:hideMark/>
                  </w:tcPr>
                  <w:p w14:paraId="3E3E2B60" w14:textId="77777777" w:rsidR="00CE2631" w:rsidRDefault="00CE2631">
                    <w:pPr>
                      <w:pStyle w:val="Literaturverzeichnis"/>
                      <w:rPr>
                        <w:noProof/>
                        <w:lang w:val="en-GB"/>
                      </w:rPr>
                    </w:pPr>
                    <w:r>
                      <w:rPr>
                        <w:noProof/>
                        <w:lang w:val="en-GB"/>
                      </w:rPr>
                      <w:t xml:space="preserve">[3] </w:t>
                    </w:r>
                  </w:p>
                </w:tc>
                <w:tc>
                  <w:tcPr>
                    <w:tcW w:w="0" w:type="auto"/>
                    <w:hideMark/>
                  </w:tcPr>
                  <w:p w14:paraId="7212DB69" w14:textId="77777777" w:rsidR="00CE2631" w:rsidRDefault="00CE2631">
                    <w:pPr>
                      <w:pStyle w:val="Literaturverzeichnis"/>
                      <w:rPr>
                        <w:noProof/>
                        <w:lang w:val="en-GB"/>
                      </w:rPr>
                    </w:pPr>
                    <w:r>
                      <w:rPr>
                        <w:noProof/>
                        <w:lang w:val="en-GB"/>
                      </w:rPr>
                      <w:t>J. Gama and G. Davis, “Package ‘colorscience’,” 25 07 2018. [Online]. Available: https://cran.r-project.org/web/packages/colorscience/colorscience.pdf. [Accessed 25 05 2019].</w:t>
                    </w:r>
                  </w:p>
                </w:tc>
              </w:tr>
              <w:tr w:rsidR="00CE2631" w:rsidRPr="00721631" w14:paraId="1489C669" w14:textId="77777777">
                <w:trPr>
                  <w:divId w:val="43872282"/>
                  <w:tblCellSpacing w:w="15" w:type="dxa"/>
                </w:trPr>
                <w:tc>
                  <w:tcPr>
                    <w:tcW w:w="50" w:type="pct"/>
                    <w:hideMark/>
                  </w:tcPr>
                  <w:p w14:paraId="1A488326" w14:textId="77777777" w:rsidR="00CE2631" w:rsidRDefault="00CE2631">
                    <w:pPr>
                      <w:pStyle w:val="Literaturverzeichnis"/>
                      <w:rPr>
                        <w:noProof/>
                        <w:lang w:val="en-GB"/>
                      </w:rPr>
                    </w:pPr>
                    <w:r>
                      <w:rPr>
                        <w:noProof/>
                        <w:lang w:val="en-GB"/>
                      </w:rPr>
                      <w:t xml:space="preserve">[4] </w:t>
                    </w:r>
                  </w:p>
                </w:tc>
                <w:tc>
                  <w:tcPr>
                    <w:tcW w:w="0" w:type="auto"/>
                    <w:hideMark/>
                  </w:tcPr>
                  <w:p w14:paraId="6ADBFD1A" w14:textId="77777777" w:rsidR="00CE2631" w:rsidRDefault="00CE2631">
                    <w:pPr>
                      <w:pStyle w:val="Literaturverzeichnis"/>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34"/>
      <w:footerReference w:type="default" r:id="rId35"/>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5A2BFA" w:rsidRPr="003A1029" w:rsidRDefault="005A2BFA"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5A2BFA" w:rsidRPr="003A1029" w:rsidRDefault="005A2BFA" w:rsidP="003A1029">
      <w:pPr>
        <w:pStyle w:val="StandardWeb"/>
        <w:rPr>
          <w:lang w:val="en-GB"/>
        </w:rPr>
      </w:pPr>
      <w:r w:rsidRPr="003A1029">
        <w:rPr>
          <w:lang w:val="en-GB"/>
        </w:rPr>
        <w:t>The title page will include the following:</w:t>
      </w:r>
    </w:p>
    <w:p w14:paraId="0EDC6788" w14:textId="77777777" w:rsidR="005A2BFA" w:rsidRDefault="005A2BFA" w:rsidP="003A1029">
      <w:pPr>
        <w:numPr>
          <w:ilvl w:val="0"/>
          <w:numId w:val="11"/>
        </w:numPr>
        <w:spacing w:before="100" w:beforeAutospacing="1" w:after="100" w:afterAutospacing="1" w:line="240" w:lineRule="auto"/>
      </w:pPr>
      <w:r>
        <w:t xml:space="preserve">Title of the report: </w:t>
      </w:r>
    </w:p>
    <w:p w14:paraId="387C7FFF" w14:textId="77777777" w:rsidR="005A2BFA" w:rsidRDefault="005A2BFA" w:rsidP="003A1029">
      <w:pPr>
        <w:numPr>
          <w:ilvl w:val="1"/>
          <w:numId w:val="11"/>
        </w:numPr>
        <w:spacing w:before="100" w:beforeAutospacing="1" w:after="100" w:afterAutospacing="1" w:line="240" w:lineRule="auto"/>
      </w:pPr>
      <w:r>
        <w:t>Usually 4-12 words in length.</w:t>
      </w:r>
    </w:p>
    <w:p w14:paraId="1B472295" w14:textId="77777777" w:rsidR="005A2BFA" w:rsidRPr="003A1029" w:rsidRDefault="005A2BFA"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5A2BFA" w:rsidRDefault="005A2BFA" w:rsidP="003A1029">
      <w:pPr>
        <w:numPr>
          <w:ilvl w:val="0"/>
          <w:numId w:val="11"/>
        </w:numPr>
        <w:spacing w:before="100" w:beforeAutospacing="1" w:after="100" w:afterAutospacing="1" w:line="240" w:lineRule="auto"/>
      </w:pPr>
      <w:r>
        <w:t xml:space="preserve">Authorship: </w:t>
      </w:r>
    </w:p>
    <w:p w14:paraId="78BB5361" w14:textId="77777777" w:rsidR="005A2BFA" w:rsidRPr="003A1029" w:rsidRDefault="005A2BFA"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5A2BFA" w:rsidRDefault="005A2BFA" w:rsidP="003A1029">
      <w:pPr>
        <w:numPr>
          <w:ilvl w:val="1"/>
          <w:numId w:val="11"/>
        </w:numPr>
        <w:spacing w:before="100" w:beforeAutospacing="1" w:after="100" w:afterAutospacing="1" w:line="240" w:lineRule="auto"/>
      </w:pPr>
      <w:r>
        <w:t>Include author addresses.</w:t>
      </w:r>
    </w:p>
    <w:p w14:paraId="0F178D7E" w14:textId="77777777" w:rsidR="005A2BFA" w:rsidRPr="003A1029" w:rsidRDefault="005A2BFA"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5A2BFA" w:rsidRDefault="005A2BFA" w:rsidP="003A1029">
      <w:pPr>
        <w:numPr>
          <w:ilvl w:val="0"/>
          <w:numId w:val="11"/>
        </w:numPr>
        <w:spacing w:before="100" w:beforeAutospacing="1" w:after="100" w:afterAutospacing="1" w:line="240" w:lineRule="auto"/>
      </w:pPr>
      <w:r>
        <w:t xml:space="preserve">Date: </w:t>
      </w:r>
    </w:p>
    <w:p w14:paraId="1701CAE1" w14:textId="77777777" w:rsidR="005A2BFA" w:rsidRPr="003A1029" w:rsidRDefault="005A2BFA"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5A2BFA" w:rsidRPr="003A1029" w:rsidRDefault="005A2BFA">
      <w:pPr>
        <w:pStyle w:val="Kommentartext"/>
        <w:rPr>
          <w:lang w:val="en-GB"/>
        </w:rPr>
      </w:pPr>
    </w:p>
  </w:comment>
  <w:comment w:id="4" w:author="Kerstin Wagner" w:date="2019-05-13T07:05:00Z" w:initials="KW">
    <w:p w14:paraId="0F7B68E8" w14:textId="77777777" w:rsidR="005A2BFA" w:rsidRPr="003A1029" w:rsidRDefault="005A2BFA" w:rsidP="003A1029">
      <w:pPr>
        <w:pStyle w:val="berschrift3"/>
        <w:rPr>
          <w:lang w:val="en-GB"/>
        </w:rPr>
      </w:pPr>
      <w:r>
        <w:rPr>
          <w:rStyle w:val="Kommentarzeichen"/>
        </w:rPr>
        <w:annotationRef/>
      </w:r>
      <w:r w:rsidRPr="003A1029">
        <w:rPr>
          <w:lang w:val="en-GB"/>
        </w:rPr>
        <w:t>Abstract</w:t>
      </w:r>
      <w:bookmarkStart w:id="5" w:name="abstract"/>
      <w:bookmarkEnd w:id="5"/>
    </w:p>
    <w:p w14:paraId="0C74442E" w14:textId="77777777" w:rsidR="005A2BFA" w:rsidRPr="003A1029" w:rsidRDefault="005A2BFA"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5A2BFA" w:rsidRPr="003A1029" w:rsidRDefault="005A2BFA" w:rsidP="003A1029">
      <w:pPr>
        <w:pStyle w:val="StandardWeb"/>
        <w:rPr>
          <w:lang w:val="en-GB"/>
        </w:rPr>
      </w:pPr>
      <w:r w:rsidRPr="003A1029">
        <w:rPr>
          <w:lang w:val="en-GB"/>
        </w:rPr>
        <w:t>The Abstract should include the following:</w:t>
      </w:r>
    </w:p>
    <w:p w14:paraId="36253DBF" w14:textId="77777777" w:rsidR="005A2BFA" w:rsidRPr="003A1029" w:rsidRDefault="005A2BFA"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5A2BFA" w:rsidRPr="003A1029" w:rsidRDefault="005A2BFA"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5A2BFA" w:rsidRPr="003A1029" w:rsidRDefault="005A2BFA"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5A2BFA" w:rsidRPr="003A1029" w:rsidRDefault="005A2BFA" w:rsidP="003A1029">
      <w:pPr>
        <w:pStyle w:val="StandardWeb"/>
        <w:rPr>
          <w:lang w:val="en-GB"/>
        </w:rPr>
      </w:pPr>
      <w:r w:rsidRPr="003A1029">
        <w:rPr>
          <w:lang w:val="en-GB"/>
        </w:rPr>
        <w:t>If there is a hypothesis, you may state what it is and whether it was supported or refuted.</w:t>
      </w:r>
    </w:p>
    <w:p w14:paraId="6C8D2B4D" w14:textId="77777777" w:rsidR="005A2BFA" w:rsidRPr="003A1029" w:rsidRDefault="005A2BFA" w:rsidP="003A1029">
      <w:pPr>
        <w:pStyle w:val="StandardWeb"/>
        <w:rPr>
          <w:lang w:val="en-GB"/>
        </w:rPr>
      </w:pPr>
      <w:r w:rsidRPr="003A1029">
        <w:rPr>
          <w:lang w:val="en-GB"/>
        </w:rPr>
        <w:t>The following should not be included in the Abstract:</w:t>
      </w:r>
    </w:p>
    <w:p w14:paraId="7EC320C8" w14:textId="77777777" w:rsidR="005A2BFA" w:rsidRDefault="005A2BFA" w:rsidP="003A1029">
      <w:pPr>
        <w:numPr>
          <w:ilvl w:val="0"/>
          <w:numId w:val="13"/>
        </w:numPr>
        <w:spacing w:before="100" w:beforeAutospacing="1" w:after="100" w:afterAutospacing="1" w:line="240" w:lineRule="auto"/>
      </w:pPr>
      <w:r>
        <w:t>Literature citations.</w:t>
      </w:r>
    </w:p>
    <w:p w14:paraId="1ECD8395" w14:textId="77777777" w:rsidR="005A2BFA" w:rsidRPr="003A1029" w:rsidRDefault="005A2BFA"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5A2BFA" w:rsidRPr="003A1029" w:rsidRDefault="005A2BFA"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5A2BFA" w:rsidRPr="003A1029" w:rsidRDefault="005A2BFA">
      <w:pPr>
        <w:pStyle w:val="Kommentartext"/>
        <w:rPr>
          <w:lang w:val="en-GB"/>
        </w:rPr>
      </w:pPr>
    </w:p>
  </w:comment>
  <w:comment w:id="7" w:author="Kerstin Wagner" w:date="2019-05-13T07:06:00Z" w:initials="KW">
    <w:p w14:paraId="228E8834" w14:textId="77777777" w:rsidR="005A2BFA" w:rsidRPr="003A1029" w:rsidRDefault="005A2BFA"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5A2BFA" w:rsidRPr="003A1029" w:rsidRDefault="005A2BFA"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5A2BFA" w:rsidRPr="003A1029" w:rsidRDefault="005A2BFA" w:rsidP="003A1029">
      <w:pPr>
        <w:pStyle w:val="StandardWeb"/>
        <w:rPr>
          <w:lang w:val="en-GB"/>
        </w:rPr>
      </w:pPr>
      <w:r w:rsidRPr="003A1029">
        <w:rPr>
          <w:lang w:val="en-GB"/>
        </w:rPr>
        <w:t>The following may be included in the Introduction:</w:t>
      </w:r>
    </w:p>
    <w:p w14:paraId="31C6CCC6"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5A2BFA" w:rsidRPr="003A1029" w:rsidRDefault="005A2BFA"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5A2BFA" w:rsidRPr="003A1029" w:rsidRDefault="005A2BFA" w:rsidP="003A1029">
      <w:pPr>
        <w:pStyle w:val="StandardWeb"/>
        <w:rPr>
          <w:lang w:val="en-GB"/>
        </w:rPr>
      </w:pPr>
      <w:r w:rsidRPr="003A1029">
        <w:rPr>
          <w:lang w:val="en-GB"/>
        </w:rPr>
        <w:t>The Introduction is the what and why of the experiment, and should answer the following questions:</w:t>
      </w:r>
    </w:p>
    <w:p w14:paraId="0CA22A1A" w14:textId="77777777" w:rsidR="005A2BFA" w:rsidRPr="003A1029" w:rsidRDefault="005A2BFA"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5A2BFA" w:rsidRPr="003A1029" w:rsidRDefault="005A2BFA"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5A2BFA" w:rsidRPr="003A1029" w:rsidRDefault="005A2BFA"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5A2BFA" w:rsidRPr="003A1029" w:rsidRDefault="005A2BFA" w:rsidP="003A1029">
      <w:pPr>
        <w:pStyle w:val="StandardWeb"/>
        <w:rPr>
          <w:lang w:val="en-GB"/>
        </w:rPr>
      </w:pPr>
      <w:r w:rsidRPr="003A1029">
        <w:rPr>
          <w:lang w:val="en-GB"/>
        </w:rPr>
        <w:t>The Introduction should not include any results or conclusions.</w:t>
      </w:r>
    </w:p>
    <w:p w14:paraId="1A543752" w14:textId="77777777" w:rsidR="005A2BFA" w:rsidRPr="003A1029" w:rsidRDefault="005A2BFA">
      <w:pPr>
        <w:pStyle w:val="Kommentartext"/>
        <w:rPr>
          <w:lang w:val="en-GB"/>
        </w:rPr>
      </w:pPr>
    </w:p>
  </w:comment>
  <w:comment w:id="11" w:author="Kerstin Wagner" w:date="2019-05-24T21:20:00Z" w:initials="KW">
    <w:p w14:paraId="719407C9" w14:textId="77777777" w:rsidR="005A2BFA" w:rsidRPr="00466C53" w:rsidRDefault="005A2BFA">
      <w:pPr>
        <w:pStyle w:val="Kommentartext"/>
        <w:rPr>
          <w:noProof/>
          <w:lang w:val="en-GB"/>
        </w:rPr>
      </w:pPr>
      <w:r>
        <w:rPr>
          <w:rStyle w:val="Kommentarzeichen"/>
        </w:rPr>
        <w:annotationRef/>
      </w:r>
      <w:r w:rsidRPr="00466C53">
        <w:rPr>
          <w:noProof/>
          <w:lang w:val="en-GB"/>
        </w:rPr>
        <w:t>former questions:</w:t>
      </w:r>
    </w:p>
    <w:p w14:paraId="4911C60A" w14:textId="77777777" w:rsidR="005A2BFA" w:rsidRPr="00B97C00" w:rsidRDefault="005A2BFA" w:rsidP="00236823">
      <w:pPr>
        <w:rPr>
          <w:lang w:val="en-GB"/>
        </w:rPr>
      </w:pPr>
      <w:r>
        <w:rPr>
          <w:lang w:val="en-GB"/>
        </w:rPr>
        <w:t>Is there a intra sheet inter color card dispersion?</w:t>
      </w:r>
    </w:p>
    <w:p w14:paraId="49E7582E" w14:textId="77777777" w:rsidR="005A2BFA" w:rsidRDefault="005A2BFA" w:rsidP="00236823">
      <w:pPr>
        <w:rPr>
          <w:lang w:val="en-GB"/>
        </w:rPr>
      </w:pPr>
      <w:r>
        <w:rPr>
          <w:lang w:val="en-GB"/>
        </w:rPr>
        <w:t>How similar is each color to the master color?</w:t>
      </w:r>
    </w:p>
    <w:p w14:paraId="4B2EC1CA" w14:textId="77777777" w:rsidR="005A2BFA" w:rsidRPr="004B220D" w:rsidRDefault="005A2BFA" w:rsidP="00236823">
      <w:pPr>
        <w:pStyle w:val="Listenabsatz"/>
        <w:numPr>
          <w:ilvl w:val="0"/>
          <w:numId w:val="19"/>
        </w:numPr>
        <w:rPr>
          <w:lang w:val="en-GB"/>
        </w:rPr>
      </w:pPr>
      <w:r w:rsidRPr="004B220D">
        <w:rPr>
          <w:lang w:val="en-GB"/>
        </w:rPr>
        <w:t>Try different visualizations – what works, what not?</w:t>
      </w:r>
    </w:p>
    <w:p w14:paraId="5BCD3D7F" w14:textId="77777777" w:rsidR="005A2BFA" w:rsidRDefault="005A2BFA" w:rsidP="00236823">
      <w:pPr>
        <w:rPr>
          <w:lang w:val="en-GB"/>
        </w:rPr>
      </w:pPr>
      <w:r>
        <w:rPr>
          <w:lang w:val="en-GB"/>
        </w:rPr>
        <w:t>How similar is each card to the master color card?</w:t>
      </w:r>
    </w:p>
    <w:p w14:paraId="6BBD062E" w14:textId="77777777" w:rsidR="005A2BFA" w:rsidRDefault="005A2BFA" w:rsidP="00236823">
      <w:pPr>
        <w:rPr>
          <w:lang w:val="en-GB"/>
        </w:rPr>
      </w:pPr>
      <w:r>
        <w:rPr>
          <w:lang w:val="en-GB"/>
        </w:rPr>
        <w:t>How similar is a card to each other card from the same sheet?</w:t>
      </w:r>
    </w:p>
    <w:p w14:paraId="4DA2F2C5" w14:textId="77777777" w:rsidR="005A2BFA" w:rsidRDefault="005A2BFA" w:rsidP="00236823">
      <w:pPr>
        <w:rPr>
          <w:lang w:val="en-GB"/>
        </w:rPr>
      </w:pPr>
      <w:r>
        <w:rPr>
          <w:lang w:val="en-GB"/>
        </w:rPr>
        <w:t xml:space="preserve">How similar is a card to each other card from every sheet? </w:t>
      </w:r>
    </w:p>
    <w:p w14:paraId="7F48444F" w14:textId="77777777" w:rsidR="005A2BFA" w:rsidRDefault="005A2BFA" w:rsidP="00236823">
      <w:pPr>
        <w:rPr>
          <w:lang w:val="en-GB"/>
        </w:rPr>
      </w:pPr>
      <w:r>
        <w:rPr>
          <w:lang w:val="en-GB"/>
        </w:rPr>
        <w:t>Are the cards more similar to the master color card than to other cards?</w:t>
      </w:r>
    </w:p>
    <w:p w14:paraId="12717540" w14:textId="77777777" w:rsidR="005A2BFA" w:rsidRPr="00236823" w:rsidRDefault="005A2BFA" w:rsidP="00236823">
      <w:pPr>
        <w:rPr>
          <w:lang w:val="en-GB"/>
        </w:rPr>
      </w:pPr>
      <w:r>
        <w:rPr>
          <w:lang w:val="en-GB"/>
        </w:rPr>
        <w:t>Is it possible to find a limit value for similarity to declare color cards that should be rejected?</w:t>
      </w:r>
    </w:p>
    <w:p w14:paraId="5E98C4A3" w14:textId="23F10D32" w:rsidR="005A2BFA" w:rsidRPr="00236823" w:rsidRDefault="005A2BFA">
      <w:pPr>
        <w:pStyle w:val="Kommentartext"/>
        <w:rPr>
          <w:lang w:val="en-GB"/>
        </w:rPr>
      </w:pPr>
    </w:p>
  </w:comment>
  <w:comment w:id="13" w:author="Kerstin Wagner" w:date="2019-05-13T07:06:00Z" w:initials="KW">
    <w:p w14:paraId="2BDAF1F9" w14:textId="77777777" w:rsidR="005A2BFA" w:rsidRPr="003A1029" w:rsidRDefault="005A2BFA" w:rsidP="003A1029">
      <w:pPr>
        <w:pStyle w:val="berschrift3"/>
        <w:rPr>
          <w:lang w:val="en-GB"/>
        </w:rPr>
      </w:pPr>
      <w:r>
        <w:rPr>
          <w:rStyle w:val="Kommentarzeichen"/>
        </w:rPr>
        <w:annotationRef/>
      </w:r>
      <w:r w:rsidRPr="003A1029">
        <w:rPr>
          <w:lang w:val="en-GB"/>
        </w:rPr>
        <w:t>Materials and Methods (Experimental)</w:t>
      </w:r>
      <w:bookmarkStart w:id="14" w:name="materials"/>
      <w:bookmarkEnd w:id="14"/>
    </w:p>
    <w:p w14:paraId="0981A53E" w14:textId="77777777" w:rsidR="005A2BFA" w:rsidRPr="003A1029" w:rsidRDefault="005A2BFA"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5A2BFA" w:rsidRPr="003A1029" w:rsidRDefault="005A2BFA"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5A2BFA" w:rsidRPr="003A1029" w:rsidRDefault="005A2BFA"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5A2BFA" w:rsidRPr="003A1029" w:rsidRDefault="005A2BFA"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5A2BFA" w:rsidRPr="003A1029" w:rsidRDefault="005A2BFA" w:rsidP="003A1029">
      <w:pPr>
        <w:pStyle w:val="StandardWeb"/>
        <w:rPr>
          <w:lang w:val="en-GB"/>
        </w:rPr>
      </w:pPr>
      <w:r w:rsidRPr="003A1029">
        <w:rPr>
          <w:lang w:val="en-GB"/>
        </w:rPr>
        <w:t>The Method must be written in the past tense and the passive voice.</w:t>
      </w:r>
    </w:p>
    <w:p w14:paraId="267459C9" w14:textId="77777777" w:rsidR="005A2BFA" w:rsidRPr="003A1029" w:rsidRDefault="005A2BFA">
      <w:pPr>
        <w:pStyle w:val="Kommentartext"/>
        <w:rPr>
          <w:lang w:val="en-GB"/>
        </w:rPr>
      </w:pPr>
    </w:p>
  </w:comment>
  <w:comment w:id="18" w:author="Kerstin Wagner" w:date="2019-05-24T21:58:00Z" w:initials="KW">
    <w:p w14:paraId="084F5E61" w14:textId="77777777" w:rsidR="005A2BFA" w:rsidRDefault="005A2BFA" w:rsidP="005A72D4">
      <w:pPr>
        <w:rPr>
          <w:lang w:val="en-GB"/>
        </w:rPr>
      </w:pPr>
      <w:r>
        <w:rPr>
          <w:rStyle w:val="Kommentarzeichen"/>
        </w:rPr>
        <w:annotationRef/>
      </w:r>
      <w:hyperlink r:id="rId1" w:history="1">
        <w:r w:rsidRPr="002D1FF3">
          <w:rPr>
            <w:rStyle w:val="Hyperlink"/>
            <w:lang w:val="en-GB"/>
          </w:rPr>
          <w:t>https://wisotop.de/farbabstand-farben-vergleichen.php</w:t>
        </w:r>
      </w:hyperlink>
    </w:p>
    <w:p w14:paraId="67E45F91" w14:textId="77777777" w:rsidR="005A2BFA" w:rsidRPr="00EB29F6" w:rsidRDefault="005A2BFA" w:rsidP="005A72D4">
      <w:pPr>
        <w:pStyle w:val="Kommentartext"/>
        <w:rPr>
          <w:lang w:val="en-GB"/>
        </w:rPr>
      </w:pPr>
    </w:p>
  </w:comment>
  <w:comment w:id="29" w:author="Kerstin Wagner" w:date="2019-05-13T07:07:00Z" w:initials="KW">
    <w:p w14:paraId="58A53355" w14:textId="77777777" w:rsidR="005A2BFA" w:rsidRPr="003A1029" w:rsidRDefault="005A2BFA" w:rsidP="003A1029">
      <w:pPr>
        <w:pStyle w:val="berschrift3"/>
        <w:rPr>
          <w:lang w:val="en-GB"/>
        </w:rPr>
      </w:pPr>
      <w:r>
        <w:rPr>
          <w:rStyle w:val="Kommentarzeichen"/>
        </w:rPr>
        <w:annotationRef/>
      </w:r>
      <w:r w:rsidRPr="003A1029">
        <w:rPr>
          <w:lang w:val="en-GB"/>
        </w:rPr>
        <w:t>Results</w:t>
      </w:r>
      <w:bookmarkStart w:id="31" w:name="results"/>
      <w:bookmarkEnd w:id="31"/>
    </w:p>
    <w:p w14:paraId="54AF3060" w14:textId="77777777" w:rsidR="005A2BFA" w:rsidRPr="003A1029" w:rsidRDefault="005A2BFA" w:rsidP="003A1029">
      <w:pPr>
        <w:pStyle w:val="StandardWeb"/>
        <w:rPr>
          <w:lang w:val="en-GB"/>
        </w:rPr>
      </w:pPr>
      <w:r w:rsidRPr="003A1029">
        <w:rPr>
          <w:lang w:val="en-GB"/>
        </w:rPr>
        <w:t>This section states what you found.</w:t>
      </w:r>
    </w:p>
    <w:p w14:paraId="5FDFAD50" w14:textId="77777777" w:rsidR="005A2BFA" w:rsidRPr="003A1029" w:rsidRDefault="005A2BFA" w:rsidP="003A1029">
      <w:pPr>
        <w:pStyle w:val="StandardWeb"/>
        <w:rPr>
          <w:lang w:val="en-GB"/>
        </w:rPr>
      </w:pPr>
      <w:r w:rsidRPr="003A1029">
        <w:rPr>
          <w:lang w:val="en-GB"/>
        </w:rPr>
        <w:t>The following will be included in your Results:</w:t>
      </w:r>
    </w:p>
    <w:p w14:paraId="2308B91F" w14:textId="77777777" w:rsidR="005A2BFA" w:rsidRDefault="005A2BFA" w:rsidP="003A1029">
      <w:pPr>
        <w:numPr>
          <w:ilvl w:val="0"/>
          <w:numId w:val="16"/>
        </w:numPr>
        <w:spacing w:before="100" w:beforeAutospacing="1" w:after="100" w:afterAutospacing="1" w:line="240" w:lineRule="auto"/>
      </w:pPr>
      <w:r>
        <w:t>Pictures and spectra.</w:t>
      </w:r>
    </w:p>
    <w:p w14:paraId="20B292AF" w14:textId="77777777" w:rsidR="005A2BFA" w:rsidRPr="003A1029" w:rsidRDefault="005A2BFA"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5A2BFA" w:rsidRPr="003A1029" w:rsidRDefault="005A2BFA"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5A2BFA" w:rsidRPr="003A1029" w:rsidRDefault="005A2BFA"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5A2BFA" w:rsidRPr="003A1029" w:rsidRDefault="005A2BFA" w:rsidP="003A1029">
      <w:pPr>
        <w:pStyle w:val="StandardWeb"/>
        <w:rPr>
          <w:lang w:val="en-GB"/>
        </w:rPr>
      </w:pPr>
      <w:r w:rsidRPr="003A1029">
        <w:rPr>
          <w:lang w:val="en-GB"/>
        </w:rPr>
        <w:t>Massive quantities of data or raw data (not refined statistically) can be presented in appendices.</w:t>
      </w:r>
    </w:p>
    <w:p w14:paraId="2CBB7739" w14:textId="77777777" w:rsidR="005A2BFA" w:rsidRPr="003A1029" w:rsidRDefault="005A2BFA" w:rsidP="003A1029">
      <w:pPr>
        <w:pStyle w:val="StandardWeb"/>
        <w:rPr>
          <w:lang w:val="en-GB"/>
        </w:rPr>
      </w:pPr>
      <w:r w:rsidRPr="003A1029">
        <w:rPr>
          <w:lang w:val="en-GB"/>
        </w:rPr>
        <w:t>Include only your own observed results in this section.</w:t>
      </w:r>
    </w:p>
    <w:p w14:paraId="2ED9A2B2" w14:textId="77777777" w:rsidR="005A2BFA" w:rsidRPr="003A1029" w:rsidRDefault="005A2BFA" w:rsidP="003A1029">
      <w:pPr>
        <w:pStyle w:val="StandardWeb"/>
        <w:rPr>
          <w:lang w:val="en-GB"/>
        </w:rPr>
      </w:pPr>
      <w:r w:rsidRPr="003A1029">
        <w:rPr>
          <w:lang w:val="en-GB"/>
        </w:rPr>
        <w:t>The following should not be included in your results:</w:t>
      </w:r>
    </w:p>
    <w:p w14:paraId="6E435599" w14:textId="77777777" w:rsidR="005A2BFA" w:rsidRPr="003A1029" w:rsidRDefault="005A2BFA"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5A2BFA" w:rsidRPr="003A1029" w:rsidRDefault="005A2BFA"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5A2BFA" w:rsidRPr="003A1029" w:rsidRDefault="005A2BFA" w:rsidP="003A1029">
      <w:pPr>
        <w:pStyle w:val="StandardWeb"/>
        <w:rPr>
          <w:lang w:val="en-GB"/>
        </w:rPr>
      </w:pPr>
      <w:r w:rsidRPr="003A1029">
        <w:rPr>
          <w:lang w:val="en-GB"/>
        </w:rPr>
        <w:t>Use the Discussion section of the report for these.</w:t>
      </w:r>
    </w:p>
    <w:p w14:paraId="175AA06D" w14:textId="77777777" w:rsidR="005A2BFA" w:rsidRPr="003A1029" w:rsidRDefault="005A2BFA"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5A2BFA" w:rsidRPr="003A1029" w:rsidRDefault="005A2BFA">
      <w:pPr>
        <w:pStyle w:val="Kommentartext"/>
        <w:rPr>
          <w:lang w:val="en-GB"/>
        </w:rPr>
      </w:pPr>
    </w:p>
  </w:comment>
  <w:comment w:id="30" w:author="Kerstin Wagner" w:date="2019-05-24T21:58:00Z" w:initials="KW">
    <w:p w14:paraId="1CCCB034" w14:textId="77777777" w:rsidR="005A2BFA" w:rsidRDefault="005A2BFA" w:rsidP="00EB29F6">
      <w:pPr>
        <w:rPr>
          <w:lang w:val="en-GB"/>
        </w:rPr>
      </w:pPr>
      <w:r>
        <w:rPr>
          <w:rStyle w:val="Kommentarzeichen"/>
        </w:rPr>
        <w:annotationRef/>
      </w:r>
      <w:hyperlink r:id="rId2" w:history="1">
        <w:r w:rsidRPr="002D1FF3">
          <w:rPr>
            <w:rStyle w:val="Hyperlink"/>
            <w:lang w:val="en-GB"/>
          </w:rPr>
          <w:t>https://greenbookblog.org/2018/03/21/replacing-boxplots-and-histograms-with-rugs-violins-and-bean-plots/</w:t>
        </w:r>
      </w:hyperlink>
    </w:p>
    <w:p w14:paraId="03A90DB2" w14:textId="077F1DDD" w:rsidR="005A2BFA" w:rsidRPr="00EB29F6" w:rsidRDefault="005A2BFA">
      <w:pPr>
        <w:pStyle w:val="Kommentartext"/>
        <w:rPr>
          <w:lang w:val="en-GB"/>
        </w:rPr>
      </w:pPr>
    </w:p>
  </w:comment>
  <w:comment w:id="36" w:author="Kerstin Wagner" w:date="2019-05-13T07:07:00Z" w:initials="KW">
    <w:p w14:paraId="641C79D8" w14:textId="77777777" w:rsidR="005A2BFA" w:rsidRPr="003A1029" w:rsidRDefault="005A2BFA" w:rsidP="003A1029">
      <w:pPr>
        <w:pStyle w:val="berschrift3"/>
        <w:rPr>
          <w:lang w:val="en-GB"/>
        </w:rPr>
      </w:pPr>
      <w:r>
        <w:rPr>
          <w:rStyle w:val="Kommentarzeichen"/>
        </w:rPr>
        <w:annotationRef/>
      </w:r>
      <w:r w:rsidRPr="003A1029">
        <w:rPr>
          <w:lang w:val="en-GB"/>
        </w:rPr>
        <w:t>Discussion</w:t>
      </w:r>
      <w:bookmarkStart w:id="37" w:name="discussion"/>
      <w:bookmarkEnd w:id="37"/>
    </w:p>
    <w:p w14:paraId="337B516D" w14:textId="77777777" w:rsidR="005A2BFA" w:rsidRPr="003A1029" w:rsidRDefault="005A2BFA"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5A2BFA" w:rsidRPr="003A1029" w:rsidRDefault="005A2BFA"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5A2BFA" w:rsidRPr="00E54007" w:rsidRDefault="005A2BFA"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5A2BFA" w:rsidRPr="00E54007" w:rsidRDefault="005A2BFA">
      <w:pPr>
        <w:pStyle w:val="Kommentartext"/>
        <w:rPr>
          <w:lang w:val="en-GB"/>
        </w:rPr>
      </w:pPr>
    </w:p>
  </w:comment>
  <w:comment w:id="41" w:author="Kerstin Wagner" w:date="2019-05-13T07:08:00Z" w:initials="KW">
    <w:p w14:paraId="6B54950C" w14:textId="77777777" w:rsidR="005A2BFA" w:rsidRPr="003A1029" w:rsidRDefault="005A2BFA" w:rsidP="003A1029">
      <w:pPr>
        <w:pStyle w:val="berschrift3"/>
        <w:rPr>
          <w:lang w:val="en-GB"/>
        </w:rPr>
      </w:pPr>
      <w:r>
        <w:rPr>
          <w:rStyle w:val="Kommentarzeichen"/>
        </w:rPr>
        <w:annotationRef/>
      </w:r>
      <w:r w:rsidRPr="003A1029">
        <w:rPr>
          <w:lang w:val="en-GB"/>
        </w:rPr>
        <w:t>Conclusion</w:t>
      </w:r>
      <w:bookmarkStart w:id="42" w:name="conclusion"/>
      <w:bookmarkEnd w:id="42"/>
    </w:p>
    <w:p w14:paraId="26E6E40C" w14:textId="77777777" w:rsidR="005A2BFA" w:rsidRPr="003A1029" w:rsidRDefault="005A2BFA"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5A2BFA" w:rsidRPr="003A1029" w:rsidRDefault="005A2BFA"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5A2BFA" w:rsidRPr="003A1029" w:rsidRDefault="005A2BFA"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5A2BFA" w:rsidRPr="003A1029" w:rsidRDefault="005A2BFA">
      <w:pPr>
        <w:pStyle w:val="Kommentartext"/>
        <w:rPr>
          <w:lang w:val="en-GB"/>
        </w:rPr>
      </w:pPr>
    </w:p>
  </w:comment>
  <w:comment w:id="44" w:author="Kerstin Wagner" w:date="2019-05-13T07:23:00Z" w:initials="KW">
    <w:p w14:paraId="1832EA93" w14:textId="77777777" w:rsidR="005A2BFA" w:rsidRPr="003A1029" w:rsidRDefault="005A2BFA" w:rsidP="00BF04C0">
      <w:pPr>
        <w:pStyle w:val="berschrift2"/>
        <w:rPr>
          <w:lang w:val="en-GB"/>
        </w:rPr>
      </w:pPr>
      <w:r>
        <w:rPr>
          <w:rStyle w:val="Kommentarzeichen"/>
        </w:rPr>
        <w:annotationRef/>
      </w:r>
      <w:r w:rsidRPr="003A1029">
        <w:rPr>
          <w:lang w:val="en-GB"/>
        </w:rPr>
        <w:t>References</w:t>
      </w:r>
    </w:p>
    <w:p w14:paraId="745DC411" w14:textId="77777777" w:rsidR="005A2BFA" w:rsidRPr="003A1029" w:rsidRDefault="005A2BFA"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5A2BFA" w:rsidRPr="00BF04C0" w:rsidRDefault="005A2BFA"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0F7E" w14:textId="77777777" w:rsidR="008E7FF6" w:rsidRDefault="008E7FF6" w:rsidP="00E6002C">
      <w:pPr>
        <w:spacing w:after="0" w:line="240" w:lineRule="auto"/>
      </w:pPr>
      <w:r>
        <w:separator/>
      </w:r>
    </w:p>
  </w:endnote>
  <w:endnote w:type="continuationSeparator" w:id="0">
    <w:p w14:paraId="14173623" w14:textId="77777777" w:rsidR="008E7FF6" w:rsidRDefault="008E7FF6"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703023DF" w:rsidR="005A2BFA" w:rsidRDefault="005A2BFA" w:rsidP="00E6002C">
    <w:pPr>
      <w:pStyle w:val="Fuzeile"/>
      <w:jc w:val="center"/>
    </w:pPr>
    <w:r>
      <w:fldChar w:fldCharType="begin"/>
    </w:r>
    <w:r>
      <w:instrText>PAGE   \* MERGEFORMAT</w:instrText>
    </w:r>
    <w:r>
      <w:fldChar w:fldCharType="separate"/>
    </w:r>
    <w:r>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00FD2" w14:textId="77777777" w:rsidR="008E7FF6" w:rsidRDefault="008E7FF6" w:rsidP="00E6002C">
      <w:pPr>
        <w:spacing w:after="0" w:line="240" w:lineRule="auto"/>
      </w:pPr>
      <w:r>
        <w:separator/>
      </w:r>
    </w:p>
  </w:footnote>
  <w:footnote w:type="continuationSeparator" w:id="0">
    <w:p w14:paraId="56490905" w14:textId="77777777" w:rsidR="008E7FF6" w:rsidRDefault="008E7FF6"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46699AD7" w:rsidR="005A2BFA" w:rsidRPr="000B3449" w:rsidRDefault="005A2BFA" w:rsidP="00CC5850">
    <w:pPr>
      <w:pStyle w:val="Kopfzeile"/>
      <w:jc w:val="right"/>
      <w:rPr>
        <w:lang w:val="en-GB"/>
      </w:rPr>
    </w:pPr>
    <w:r>
      <w:fldChar w:fldCharType="begin"/>
    </w:r>
    <w:r w:rsidRPr="000B3449">
      <w:rPr>
        <w:lang w:val="en-GB"/>
      </w:rPr>
      <w:instrText xml:space="preserve"> STYLEREF  Untertitel  \* MERGEFORMAT </w:instrText>
    </w:r>
    <w:r>
      <w:fldChar w:fldCharType="separate"/>
    </w:r>
    <w:r w:rsidR="006078CD" w:rsidRPr="006078CD">
      <w:rPr>
        <w:b/>
        <w:bCs/>
        <w:noProof/>
        <w:lang w:val="en-US"/>
      </w:rPr>
      <w:t>Project 1 for Data Visualization ST 2019</w:t>
    </w:r>
    <w:r>
      <w:fldChar w:fldCharType="end"/>
    </w:r>
    <w:r w:rsidRPr="000B3449">
      <w:rPr>
        <w:lang w:val="en-GB"/>
      </w:rPr>
      <w:t xml:space="preserve"> </w:t>
    </w:r>
    <w:r>
      <w:rPr>
        <w:lang w:val="en-GB"/>
      </w:rPr>
      <w:t>-</w:t>
    </w:r>
    <w:r w:rsidRPr="000B3449">
      <w:rPr>
        <w:lang w:val="en-GB"/>
      </w:rPr>
      <w:t xml:space="preserve"> </w:t>
    </w:r>
    <w:r>
      <w:fldChar w:fldCharType="begin"/>
    </w:r>
    <w:r w:rsidRPr="000B3449">
      <w:rPr>
        <w:lang w:val="en-GB"/>
      </w:rPr>
      <w:instrText xml:space="preserve"> STYLEREF  "Überschrift 1" \n  \* MERGEFORMAT </w:instrText>
    </w:r>
    <w:r>
      <w:fldChar w:fldCharType="separate"/>
    </w:r>
    <w:r w:rsidR="006078CD" w:rsidRPr="006078CD">
      <w:rPr>
        <w:b/>
        <w:bCs/>
        <w:noProof/>
        <w:lang w:val="en-US"/>
      </w:rPr>
      <w:t>VI</w:t>
    </w:r>
    <w:r>
      <w:fldChar w:fldCharType="end"/>
    </w:r>
    <w:r w:rsidRPr="000B3449">
      <w:rPr>
        <w:lang w:val="en-GB"/>
      </w:rPr>
      <w:t xml:space="preserve"> </w:t>
    </w:r>
    <w:r>
      <w:fldChar w:fldCharType="begin"/>
    </w:r>
    <w:r w:rsidRPr="00AC1A87">
      <w:rPr>
        <w:lang w:val="en-GB"/>
      </w:rPr>
      <w:instrText xml:space="preserve"> STYLEREF  "Überschrift 1" \l  \* MERGEFORMAT </w:instrText>
    </w:r>
    <w:r>
      <w:fldChar w:fldCharType="separate"/>
    </w:r>
    <w:r w:rsidR="006078CD" w:rsidRPr="006078CD">
      <w:rPr>
        <w:b/>
        <w:bCs/>
        <w:noProof/>
        <w:lang w:val="en-US"/>
      </w:rPr>
      <w:t>References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3BF"/>
    <w:multiLevelType w:val="hybridMultilevel"/>
    <w:tmpl w:val="C842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CC0227"/>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1F020A5"/>
    <w:multiLevelType w:val="hybridMultilevel"/>
    <w:tmpl w:val="FF68EE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4"/>
  </w:num>
  <w:num w:numId="12">
    <w:abstractNumId w:val="1"/>
  </w:num>
  <w:num w:numId="13">
    <w:abstractNumId w:val="21"/>
  </w:num>
  <w:num w:numId="14">
    <w:abstractNumId w:val="2"/>
  </w:num>
  <w:num w:numId="15">
    <w:abstractNumId w:val="8"/>
  </w:num>
  <w:num w:numId="16">
    <w:abstractNumId w:val="9"/>
  </w:num>
  <w:num w:numId="17">
    <w:abstractNumId w:val="20"/>
  </w:num>
  <w:num w:numId="18">
    <w:abstractNumId w:val="19"/>
  </w:num>
  <w:num w:numId="19">
    <w:abstractNumId w:val="15"/>
  </w:num>
  <w:num w:numId="20">
    <w:abstractNumId w:val="16"/>
  </w:num>
  <w:num w:numId="21">
    <w:abstractNumId w:val="10"/>
  </w:num>
  <w:num w:numId="22">
    <w:abstractNumId w:val="7"/>
  </w:num>
  <w:num w:numId="23">
    <w:abstractNumId w:val="12"/>
  </w:num>
  <w:num w:numId="24">
    <w:abstractNumId w:val="3"/>
  </w:num>
  <w:num w:numId="25">
    <w:abstractNumId w:val="11"/>
  </w:num>
  <w:num w:numId="26">
    <w:abstractNumId w:val="18"/>
  </w:num>
  <w:num w:numId="27">
    <w:abstractNumId w:val="5"/>
  </w:num>
  <w:num w:numId="28">
    <w:abstractNumId w:val="4"/>
  </w:num>
  <w:num w:numId="29">
    <w:abstractNumId w:val="13"/>
  </w:num>
  <w:num w:numId="30">
    <w:abstractNumId w:val="0"/>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A5D"/>
    <w:rsid w:val="00022A5D"/>
    <w:rsid w:val="00064A78"/>
    <w:rsid w:val="000B3449"/>
    <w:rsid w:val="000D010C"/>
    <w:rsid w:val="00102605"/>
    <w:rsid w:val="00106346"/>
    <w:rsid w:val="00164CD8"/>
    <w:rsid w:val="00187652"/>
    <w:rsid w:val="001B1EA3"/>
    <w:rsid w:val="001E5D34"/>
    <w:rsid w:val="002336D0"/>
    <w:rsid w:val="00236823"/>
    <w:rsid w:val="002A39D1"/>
    <w:rsid w:val="002C5D1E"/>
    <w:rsid w:val="002D069B"/>
    <w:rsid w:val="002F4DD9"/>
    <w:rsid w:val="00344D24"/>
    <w:rsid w:val="0038417C"/>
    <w:rsid w:val="003A1029"/>
    <w:rsid w:val="003A610A"/>
    <w:rsid w:val="003C5E9F"/>
    <w:rsid w:val="0042786F"/>
    <w:rsid w:val="00443D07"/>
    <w:rsid w:val="0044476D"/>
    <w:rsid w:val="00466C53"/>
    <w:rsid w:val="0048612A"/>
    <w:rsid w:val="004B220D"/>
    <w:rsid w:val="004C7DF4"/>
    <w:rsid w:val="00537048"/>
    <w:rsid w:val="00562682"/>
    <w:rsid w:val="005A233E"/>
    <w:rsid w:val="005A2BFA"/>
    <w:rsid w:val="005A4706"/>
    <w:rsid w:val="005A72D4"/>
    <w:rsid w:val="005E2403"/>
    <w:rsid w:val="005E6F30"/>
    <w:rsid w:val="006078CD"/>
    <w:rsid w:val="006264F7"/>
    <w:rsid w:val="00632C59"/>
    <w:rsid w:val="006410B7"/>
    <w:rsid w:val="006E4ACC"/>
    <w:rsid w:val="006E79FB"/>
    <w:rsid w:val="006F0B44"/>
    <w:rsid w:val="006F252E"/>
    <w:rsid w:val="00700C30"/>
    <w:rsid w:val="00721631"/>
    <w:rsid w:val="00730546"/>
    <w:rsid w:val="00764555"/>
    <w:rsid w:val="00775227"/>
    <w:rsid w:val="00782C3E"/>
    <w:rsid w:val="0078600B"/>
    <w:rsid w:val="007A05E5"/>
    <w:rsid w:val="007B0B29"/>
    <w:rsid w:val="007C0D3E"/>
    <w:rsid w:val="0082049A"/>
    <w:rsid w:val="008334DA"/>
    <w:rsid w:val="00835899"/>
    <w:rsid w:val="008808B7"/>
    <w:rsid w:val="008B5AE0"/>
    <w:rsid w:val="008B7AB5"/>
    <w:rsid w:val="008C1979"/>
    <w:rsid w:val="008E7FF6"/>
    <w:rsid w:val="00907EF7"/>
    <w:rsid w:val="009344E3"/>
    <w:rsid w:val="00941E23"/>
    <w:rsid w:val="009658D9"/>
    <w:rsid w:val="009A1EDA"/>
    <w:rsid w:val="009C73E6"/>
    <w:rsid w:val="009D4A09"/>
    <w:rsid w:val="00A628C8"/>
    <w:rsid w:val="00A63BF9"/>
    <w:rsid w:val="00AB40CC"/>
    <w:rsid w:val="00AC1A87"/>
    <w:rsid w:val="00AD18D4"/>
    <w:rsid w:val="00B0311E"/>
    <w:rsid w:val="00B81616"/>
    <w:rsid w:val="00B87516"/>
    <w:rsid w:val="00B97C00"/>
    <w:rsid w:val="00BA72C7"/>
    <w:rsid w:val="00BB5583"/>
    <w:rsid w:val="00BE1BB8"/>
    <w:rsid w:val="00BF04C0"/>
    <w:rsid w:val="00C73B9F"/>
    <w:rsid w:val="00C80564"/>
    <w:rsid w:val="00CA7446"/>
    <w:rsid w:val="00CC5850"/>
    <w:rsid w:val="00CE2631"/>
    <w:rsid w:val="00CF4EE2"/>
    <w:rsid w:val="00D00CA5"/>
    <w:rsid w:val="00D070A9"/>
    <w:rsid w:val="00D2395C"/>
    <w:rsid w:val="00D70D13"/>
    <w:rsid w:val="00D84C55"/>
    <w:rsid w:val="00D956D4"/>
    <w:rsid w:val="00D96D75"/>
    <w:rsid w:val="00DB0B10"/>
    <w:rsid w:val="00DB6AB2"/>
    <w:rsid w:val="00DD3EB9"/>
    <w:rsid w:val="00E0622A"/>
    <w:rsid w:val="00E54007"/>
    <w:rsid w:val="00E553EE"/>
    <w:rsid w:val="00E6002C"/>
    <w:rsid w:val="00E841A2"/>
    <w:rsid w:val="00EB29F6"/>
    <w:rsid w:val="00EB537E"/>
    <w:rsid w:val="00EC4DB6"/>
    <w:rsid w:val="00EE37DF"/>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236823"/>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23682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E4ACC"/>
    <w:pPr>
      <w:spacing w:line="240" w:lineRule="auto"/>
      <w:jc w:val="center"/>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0B3449"/>
    <w:pPr>
      <w:numPr>
        <w:numId w:val="0"/>
      </w:num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941E23"/>
    <w:pPr>
      <w:tabs>
        <w:tab w:val="left" w:pos="440"/>
        <w:tab w:val="right" w:leader="dot" w:pos="9396"/>
      </w:tabs>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customStyle="1" w:styleId="NichtaufgelsteErwhnung1">
    <w:name w:val="Nicht aufgelöste Erwähnung1"/>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 w:type="paragraph" w:styleId="Verzeichnis3">
    <w:name w:val="toc 3"/>
    <w:basedOn w:val="Standard"/>
    <w:next w:val="Standard"/>
    <w:autoRedefine/>
    <w:uiPriority w:val="39"/>
    <w:unhideWhenUsed/>
    <w:rsid w:val="00941E23"/>
    <w:pPr>
      <w:spacing w:after="100"/>
      <w:ind w:left="420"/>
    </w:pPr>
  </w:style>
  <w:style w:type="paragraph" w:styleId="berarbeitung">
    <w:name w:val="Revision"/>
    <w:hidden/>
    <w:uiPriority w:val="99"/>
    <w:semiHidden/>
    <w:rsid w:val="00236823"/>
    <w:pPr>
      <w:spacing w:after="0" w:line="240" w:lineRule="auto"/>
    </w:pPr>
  </w:style>
  <w:style w:type="character" w:styleId="Platzhaltertext">
    <w:name w:val="Placeholder Text"/>
    <w:basedOn w:val="Absatz-Standardschriftart"/>
    <w:uiPriority w:val="99"/>
    <w:semiHidden/>
    <w:rsid w:val="0044476D"/>
    <w:rPr>
      <w:color w:val="808080"/>
    </w:rPr>
  </w:style>
  <w:style w:type="table" w:styleId="Gitternetztabelle1hell">
    <w:name w:val="Grid Table 1 Light"/>
    <w:basedOn w:val="NormaleTabelle"/>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C7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73B9F"/>
    <w:rPr>
      <w:rFonts w:ascii="Courier New" w:eastAsia="Times New Roman" w:hAnsi="Courier New" w:cs="Courier New"/>
      <w:sz w:val="20"/>
      <w:szCs w:val="20"/>
      <w:lang w:eastAsia="de-DE"/>
    </w:rPr>
  </w:style>
  <w:style w:type="character" w:customStyle="1" w:styleId="gnkrckgcgsb">
    <w:name w:val="gnkrckgcgsb"/>
    <w:basedOn w:val="Absatz-Standardschriftart"/>
    <w:rsid w:val="00C7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79246533">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3805019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88606870">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1282841">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23840587">
      <w:bodyDiv w:val="1"/>
      <w:marLeft w:val="0"/>
      <w:marRight w:val="0"/>
      <w:marTop w:val="0"/>
      <w:marBottom w:val="0"/>
      <w:divBdr>
        <w:top w:val="none" w:sz="0" w:space="0" w:color="auto"/>
        <w:left w:val="none" w:sz="0" w:space="0" w:color="auto"/>
        <w:bottom w:val="none" w:sz="0" w:space="0" w:color="auto"/>
        <w:right w:val="none" w:sz="0" w:space="0" w:color="auto"/>
      </w:divBdr>
    </w:div>
    <w:div w:id="2124492968">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
    <b:Tag>Häß17</b:Tag>
    <b:SourceType>InternetSite</b:SourceType>
    <b:Guid>{E8532575-5FAC-47AD-B474-E132CA5DB368}</b:Guid>
    <b:Title>L*a*b* Farben vergleichen und Farbabstand</b:Title>
    <b:Year>2017</b:Year>
    <b:Month>08</b:Month>
    <b:YearAccessed>2019</b:YearAccessed>
    <b:MonthAccessed>05</b:MonthAccessed>
    <b:DayAccessed>25</b:DayAccessed>
    <b:URL>https://wisotop.de/farbabstand-farben-vergleichen.php</b:URL>
    <b:Author>
      <b:Author>
        <b:NameList>
          <b:Person>
            <b:Last>Häßler </b:Last>
            <b:First>U.</b:First>
          </b:Person>
        </b:NameList>
      </b:Author>
    </b:Author>
    <b:RefOrder>2</b:RefOrder>
  </b:Source>
</b:Sources>
</file>

<file path=customXml/itemProps1.xml><?xml version="1.0" encoding="utf-8"?>
<ds:datastoreItem xmlns:ds="http://schemas.openxmlformats.org/officeDocument/2006/customXml" ds:itemID="{0DB754DF-C0DD-4C5F-B9BF-637204E2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1786</Words>
  <Characters>11256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32</cp:revision>
  <dcterms:created xsi:type="dcterms:W3CDTF">2019-05-13T04:53:00Z</dcterms:created>
  <dcterms:modified xsi:type="dcterms:W3CDTF">2019-05-26T18:02:00Z</dcterms:modified>
</cp:coreProperties>
</file>