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F015" w14:textId="4D0A825B" w:rsidR="0039757B" w:rsidRDefault="003C359F" w:rsidP="0039757B">
      <w:pPr>
        <w:jc w:val="center"/>
        <w:rPr>
          <w:b/>
          <w:bCs/>
          <w:sz w:val="36"/>
          <w:szCs w:val="36"/>
        </w:rPr>
      </w:pPr>
      <w:r>
        <w:rPr>
          <w:b/>
          <w:bCs/>
          <w:sz w:val="36"/>
          <w:szCs w:val="36"/>
        </w:rPr>
        <w:t>4</w:t>
      </w:r>
      <w:r w:rsidR="0065326B">
        <w:rPr>
          <w:b/>
          <w:bCs/>
          <w:sz w:val="36"/>
          <w:szCs w:val="36"/>
        </w:rPr>
        <w:t>.2</w:t>
      </w:r>
      <w:r w:rsidR="0039757B">
        <w:rPr>
          <w:b/>
          <w:bCs/>
          <w:sz w:val="36"/>
          <w:szCs w:val="36"/>
        </w:rPr>
        <w:t xml:space="preserve"> </w:t>
      </w:r>
      <w:r w:rsidRPr="003C359F">
        <w:rPr>
          <w:b/>
          <w:bCs/>
          <w:sz w:val="36"/>
          <w:szCs w:val="36"/>
        </w:rPr>
        <w:t>ASSEMBLY LINE SCHEDULING USING DYNAMIC PROGRAMMING</w:t>
      </w:r>
    </w:p>
    <w:p w14:paraId="046A8E8C" w14:textId="7676DA32" w:rsidR="001A548C" w:rsidRDefault="001A548C" w:rsidP="0039757B">
      <w:pPr>
        <w:rPr>
          <w:b/>
          <w:bCs/>
        </w:rPr>
      </w:pPr>
      <w:r>
        <w:rPr>
          <w:b/>
          <w:bCs/>
        </w:rPr>
        <w:t xml:space="preserve">Question: </w:t>
      </w:r>
    </w:p>
    <w:p w14:paraId="3BB8EA0B" w14:textId="77777777" w:rsidR="003C359F" w:rsidRPr="003C359F" w:rsidRDefault="003C359F" w:rsidP="003C359F">
      <w:r w:rsidRPr="003C359F">
        <w:t xml:space="preserve">In a factory, there are two assembly lines, each with </w:t>
      </w:r>
      <w:r w:rsidRPr="003C359F">
        <w:rPr>
          <w:i/>
          <w:iCs/>
        </w:rPr>
        <w:t>n</w:t>
      </w:r>
      <w:r w:rsidRPr="003C359F">
        <w:t xml:space="preserve">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w:t>
      </w:r>
    </w:p>
    <w:p w14:paraId="7233F7F2" w14:textId="3F5EE83F" w:rsidR="0039757B" w:rsidRDefault="0039757B" w:rsidP="0039757B">
      <w:pPr>
        <w:rPr>
          <w:b/>
          <w:bCs/>
        </w:rPr>
      </w:pPr>
      <w:r>
        <w:rPr>
          <w:b/>
          <w:bCs/>
        </w:rPr>
        <w:t>AIM</w:t>
      </w:r>
    </w:p>
    <w:p w14:paraId="033BE8E5" w14:textId="77777777" w:rsidR="00B311E5" w:rsidRDefault="00B311E5" w:rsidP="0039757B">
      <w:r w:rsidRPr="00B311E5">
        <w:t>To implement the Assembly Line Scheduling algorithm in Python and compute the minimum time required to process a product through two assembly lines.</w:t>
      </w:r>
    </w:p>
    <w:p w14:paraId="0CD713C4" w14:textId="63EC81C9" w:rsidR="0039757B" w:rsidRPr="0039757B" w:rsidRDefault="0039757B" w:rsidP="0039757B">
      <w:pPr>
        <w:rPr>
          <w:b/>
          <w:bCs/>
        </w:rPr>
      </w:pPr>
      <w:r w:rsidRPr="0039757B">
        <w:rPr>
          <w:b/>
          <w:bCs/>
        </w:rPr>
        <w:t>ALGORITHM</w:t>
      </w:r>
    </w:p>
    <w:p w14:paraId="4135B0DF" w14:textId="14D1F5F4" w:rsidR="00B311E5" w:rsidRDefault="002C5F7D" w:rsidP="002C5F7D">
      <w:pPr>
        <w:pStyle w:val="ListParagraph"/>
        <w:numPr>
          <w:ilvl w:val="0"/>
          <w:numId w:val="12"/>
        </w:numPr>
        <w:jc w:val="both"/>
      </w:pPr>
      <w:r>
        <w:t>Let and be</w:t>
      </w:r>
      <w:r w:rsidR="00B311E5">
        <w:t xml:space="preserve"> the processing times at station i on line 1 and line 2 respectively.</w:t>
      </w:r>
    </w:p>
    <w:p w14:paraId="43CF3F31" w14:textId="732486A4" w:rsidR="00B311E5" w:rsidRDefault="002C5F7D" w:rsidP="002C5F7D">
      <w:pPr>
        <w:pStyle w:val="ListParagraph"/>
        <w:numPr>
          <w:ilvl w:val="0"/>
          <w:numId w:val="12"/>
        </w:numPr>
        <w:jc w:val="both"/>
      </w:pPr>
      <w:r>
        <w:t>Let and be</w:t>
      </w:r>
      <w:r w:rsidR="00B311E5">
        <w:t xml:space="preserve"> the transfer times from line 1 to line 2 and vice versa after station i.</w:t>
      </w:r>
    </w:p>
    <w:p w14:paraId="00B80F06" w14:textId="4A149479" w:rsidR="00B311E5" w:rsidRDefault="002C5F7D" w:rsidP="002C5F7D">
      <w:pPr>
        <w:pStyle w:val="ListParagraph"/>
        <w:numPr>
          <w:ilvl w:val="0"/>
          <w:numId w:val="12"/>
        </w:numPr>
        <w:jc w:val="both"/>
      </w:pPr>
      <w:r>
        <w:t>Let and be</w:t>
      </w:r>
      <w:r w:rsidR="00B311E5">
        <w:t xml:space="preserve"> the entry times for line 1 and line 2.</w:t>
      </w:r>
    </w:p>
    <w:p w14:paraId="302512F3" w14:textId="08644CC8" w:rsidR="00B311E5" w:rsidRDefault="002C5F7D" w:rsidP="002C5F7D">
      <w:pPr>
        <w:pStyle w:val="ListParagraph"/>
        <w:numPr>
          <w:ilvl w:val="0"/>
          <w:numId w:val="12"/>
        </w:numPr>
        <w:jc w:val="both"/>
      </w:pPr>
      <w:r>
        <w:t>Let and be</w:t>
      </w:r>
      <w:r w:rsidR="00B311E5">
        <w:t xml:space="preserve"> the exit times for line 1 and line 2.</w:t>
      </w:r>
    </w:p>
    <w:p w14:paraId="1954CFD8" w14:textId="3AA518D7" w:rsidR="00B311E5" w:rsidRDefault="00B311E5" w:rsidP="002C5F7D">
      <w:pPr>
        <w:pStyle w:val="ListParagraph"/>
        <w:numPr>
          <w:ilvl w:val="0"/>
          <w:numId w:val="12"/>
        </w:numPr>
        <w:jc w:val="both"/>
      </w:pPr>
      <w:r>
        <w:t>Use dynamic programming to compute the minimum time to reach each station on both lines.</w:t>
      </w:r>
    </w:p>
    <w:p w14:paraId="04161EE4" w14:textId="77D6B52A" w:rsidR="00B311E5" w:rsidRDefault="00B311E5" w:rsidP="002C5F7D">
      <w:pPr>
        <w:pStyle w:val="ListParagraph"/>
        <w:numPr>
          <w:ilvl w:val="0"/>
          <w:numId w:val="12"/>
        </w:numPr>
        <w:jc w:val="both"/>
      </w:pPr>
      <w:r>
        <w:t>Return the minimum of the final station times plus exit times.</w:t>
      </w:r>
    </w:p>
    <w:p w14:paraId="7F04CF49" w14:textId="1E001443" w:rsidR="0039757B" w:rsidRPr="0039757B" w:rsidRDefault="0039757B" w:rsidP="00B311E5">
      <w:pPr>
        <w:jc w:val="both"/>
        <w:rPr>
          <w:b/>
          <w:bCs/>
        </w:rPr>
      </w:pPr>
      <w:r w:rsidRPr="0039757B">
        <w:rPr>
          <w:b/>
          <w:bCs/>
        </w:rPr>
        <w:t>PROGRAM</w:t>
      </w:r>
    </w:p>
    <w:p w14:paraId="26331064" w14:textId="5B6ADED2" w:rsidR="0039757B" w:rsidRDefault="005437CB" w:rsidP="0039757B">
      <w:r>
        <w:rPr>
          <w:noProof/>
        </w:rPr>
        <w:drawing>
          <wp:inline distT="0" distB="0" distL="0" distR="0" wp14:anchorId="4E25CE09" wp14:editId="6E0108D5">
            <wp:extent cx="5943600" cy="2531110"/>
            <wp:effectExtent l="0" t="0" r="0" b="2540"/>
            <wp:docPr id="128746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31110"/>
                    </a:xfrm>
                    <a:prstGeom prst="rect">
                      <a:avLst/>
                    </a:prstGeom>
                    <a:noFill/>
                    <a:ln>
                      <a:noFill/>
                    </a:ln>
                  </pic:spPr>
                </pic:pic>
              </a:graphicData>
            </a:graphic>
          </wp:inline>
        </w:drawing>
      </w:r>
    </w:p>
    <w:p w14:paraId="3FFDF32F" w14:textId="62E7282B" w:rsidR="0039757B" w:rsidRDefault="0039757B" w:rsidP="0039757B">
      <w:r>
        <w:lastRenderedPageBreak/>
        <w:t xml:space="preserve">Input: </w:t>
      </w:r>
    </w:p>
    <w:p w14:paraId="4947A11B" w14:textId="7B1306CC" w:rsidR="00E5472E" w:rsidRDefault="00E5472E" w:rsidP="00E31127">
      <w:pPr>
        <w:ind w:left="720"/>
      </w:pPr>
      <w:r>
        <w:t xml:space="preserve">Enter number of stations: </w:t>
      </w:r>
      <w:r w:rsidR="00E31127">
        <w:t>3</w:t>
      </w:r>
    </w:p>
    <w:p w14:paraId="5BFC6DA9" w14:textId="403ECC58" w:rsidR="00E5472E" w:rsidRDefault="00E5472E" w:rsidP="00E31127">
      <w:pPr>
        <w:ind w:left="720"/>
      </w:pPr>
      <w:r>
        <w:t xml:space="preserve">Enter processing times for Line 1: 4 5 3 </w:t>
      </w:r>
    </w:p>
    <w:p w14:paraId="7E07D8F6" w14:textId="44321DDE" w:rsidR="00E5472E" w:rsidRDefault="00E5472E" w:rsidP="00E31127">
      <w:pPr>
        <w:ind w:left="720"/>
      </w:pPr>
      <w:r>
        <w:t xml:space="preserve">Enter processing times for Line 2: 2 10 1   </w:t>
      </w:r>
    </w:p>
    <w:p w14:paraId="0E1B5D24" w14:textId="51B09594" w:rsidR="00E5472E" w:rsidRDefault="00E5472E" w:rsidP="00E31127">
      <w:pPr>
        <w:ind w:left="720"/>
      </w:pPr>
      <w:r>
        <w:t xml:space="preserve">Enter transfer times from Line 1 to Line 2: 7 4   </w:t>
      </w:r>
    </w:p>
    <w:p w14:paraId="4AD0E6A6" w14:textId="7E6736FD" w:rsidR="00E5472E" w:rsidRDefault="00E5472E" w:rsidP="00E31127">
      <w:pPr>
        <w:ind w:left="720"/>
      </w:pPr>
      <w:r>
        <w:t xml:space="preserve">Enter transfer times from Line 2 to Line 1: 9 2   </w:t>
      </w:r>
    </w:p>
    <w:p w14:paraId="4B2D4D77" w14:textId="77777777" w:rsidR="00E5472E" w:rsidRDefault="00E5472E" w:rsidP="00E31127">
      <w:pPr>
        <w:ind w:left="720"/>
      </w:pPr>
      <w:r>
        <w:t xml:space="preserve">Enter entry time for Line 1: 10  </w:t>
      </w:r>
    </w:p>
    <w:p w14:paraId="24019BEF" w14:textId="77777777" w:rsidR="00E5472E" w:rsidRDefault="00E5472E" w:rsidP="00E31127">
      <w:pPr>
        <w:ind w:left="720"/>
      </w:pPr>
      <w:r>
        <w:t xml:space="preserve">Enter entry time for Line 2: 12  </w:t>
      </w:r>
    </w:p>
    <w:p w14:paraId="6CC7E129" w14:textId="77777777" w:rsidR="00E5472E" w:rsidRDefault="00E5472E" w:rsidP="00E31127">
      <w:pPr>
        <w:ind w:left="720"/>
      </w:pPr>
      <w:r>
        <w:t xml:space="preserve">Enter exit time for Line 1: 18  </w:t>
      </w:r>
    </w:p>
    <w:p w14:paraId="4A8F0655" w14:textId="2506A0F6" w:rsidR="00101837" w:rsidRDefault="00E5472E" w:rsidP="00E31127">
      <w:pPr>
        <w:ind w:left="720"/>
      </w:pPr>
      <w:r>
        <w:t xml:space="preserve">Enter exit time for Line 2: 7  </w:t>
      </w:r>
    </w:p>
    <w:p w14:paraId="737EF4D1" w14:textId="245E23C5" w:rsidR="0039757B" w:rsidRDefault="0039757B" w:rsidP="0039757B">
      <w:r>
        <w:t>Output:</w:t>
      </w:r>
    </w:p>
    <w:p w14:paraId="51EF205B" w14:textId="3C523782" w:rsidR="0039757B" w:rsidRDefault="00195D5B" w:rsidP="0039757B">
      <w:r>
        <w:rPr>
          <w:noProof/>
        </w:rPr>
        <w:drawing>
          <wp:inline distT="0" distB="0" distL="0" distR="0" wp14:anchorId="702C2D82" wp14:editId="39285310">
            <wp:extent cx="3764280" cy="1722120"/>
            <wp:effectExtent l="0" t="0" r="7620" b="0"/>
            <wp:docPr id="145555239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52394"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4280" cy="1722120"/>
                    </a:xfrm>
                    <a:prstGeom prst="rect">
                      <a:avLst/>
                    </a:prstGeom>
                    <a:noFill/>
                    <a:ln>
                      <a:noFill/>
                    </a:ln>
                  </pic:spPr>
                </pic:pic>
              </a:graphicData>
            </a:graphic>
          </wp:inline>
        </w:drawing>
      </w:r>
    </w:p>
    <w:p w14:paraId="6B1CF22B" w14:textId="6DBFD091" w:rsidR="0039757B" w:rsidRDefault="0039757B" w:rsidP="0039757B">
      <w:pPr>
        <w:rPr>
          <w:b/>
          <w:bCs/>
        </w:rPr>
      </w:pPr>
      <w:r w:rsidRPr="0039757B">
        <w:rPr>
          <w:b/>
          <w:bCs/>
        </w:rPr>
        <w:t>RESULT:</w:t>
      </w:r>
    </w:p>
    <w:p w14:paraId="3D7A554C" w14:textId="272A9B43" w:rsidR="00C85B5C" w:rsidRDefault="0039757B" w:rsidP="0039757B">
      <w:r>
        <w:t>Thus the program is successfully executed and the output is verified.</w:t>
      </w:r>
    </w:p>
    <w:p w14:paraId="30E04A3D" w14:textId="43F33BA5" w:rsidR="0039757B" w:rsidRPr="0039757B" w:rsidRDefault="0039757B" w:rsidP="0039757B">
      <w:pPr>
        <w:rPr>
          <w:b/>
          <w:bCs/>
        </w:rPr>
      </w:pPr>
      <w:r w:rsidRPr="0039757B">
        <w:rPr>
          <w:b/>
          <w:bCs/>
        </w:rPr>
        <w:t>PERFORMANCE ANALYSIS</w:t>
      </w:r>
      <w:r>
        <w:rPr>
          <w:b/>
          <w:bCs/>
        </w:rPr>
        <w:t>:</w:t>
      </w:r>
    </w:p>
    <w:p w14:paraId="278CE5FF" w14:textId="77777777" w:rsidR="0039757B" w:rsidRPr="0039757B" w:rsidRDefault="0039757B" w:rsidP="0039757B">
      <w:pPr>
        <w:numPr>
          <w:ilvl w:val="0"/>
          <w:numId w:val="2"/>
        </w:numPr>
      </w:pPr>
      <w:r w:rsidRPr="0039757B">
        <w:t>Time Complexity:</w:t>
      </w:r>
    </w:p>
    <w:p w14:paraId="4C2B6048" w14:textId="525DEBC2" w:rsidR="00661215" w:rsidRDefault="00645E7F" w:rsidP="00645E7F">
      <w:pPr>
        <w:pStyle w:val="ListParagraph"/>
        <w:numPr>
          <w:ilvl w:val="1"/>
          <w:numId w:val="2"/>
        </w:numPr>
      </w:pPr>
      <w:r>
        <w:t>O</w:t>
      </w:r>
      <w:r w:rsidR="00661215">
        <w:t xml:space="preserve">(n) </w:t>
      </w:r>
    </w:p>
    <w:p w14:paraId="41193A1D" w14:textId="5E74C875" w:rsidR="00645E7F" w:rsidRDefault="00645E7F" w:rsidP="00645E7F">
      <w:pPr>
        <w:pStyle w:val="ListParagraph"/>
        <w:numPr>
          <w:ilvl w:val="0"/>
          <w:numId w:val="2"/>
        </w:numPr>
      </w:pPr>
      <w:r>
        <w:t>Space complexity:</w:t>
      </w:r>
    </w:p>
    <w:p w14:paraId="0F21E67E" w14:textId="11F12CDF" w:rsidR="000B0FAC" w:rsidRDefault="00661215" w:rsidP="00531DE5">
      <w:pPr>
        <w:pStyle w:val="ListParagraph"/>
        <w:numPr>
          <w:ilvl w:val="1"/>
          <w:numId w:val="4"/>
        </w:numPr>
      </w:pPr>
      <w:r>
        <w:t>O(</w:t>
      </w:r>
      <w:r w:rsidR="00E31127">
        <w:t>n</w:t>
      </w:r>
      <w:r>
        <w:t xml:space="preserve">) </w:t>
      </w:r>
    </w:p>
    <w:p w14:paraId="27024C78" w14:textId="77777777" w:rsidR="000B0FAC" w:rsidRDefault="000B0FAC" w:rsidP="000B0FAC">
      <w:pPr>
        <w:ind w:left="1440"/>
      </w:pPr>
    </w:p>
    <w:p w14:paraId="0C71882F" w14:textId="77777777" w:rsidR="000B0FAC" w:rsidRDefault="000B0FAC" w:rsidP="000B0FAC">
      <w:pPr>
        <w:ind w:left="1440"/>
      </w:pPr>
    </w:p>
    <w:sectPr w:rsidR="000B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0E2"/>
    <w:multiLevelType w:val="multilevel"/>
    <w:tmpl w:val="7EB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A484A"/>
    <w:multiLevelType w:val="hybridMultilevel"/>
    <w:tmpl w:val="208601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8306CA"/>
    <w:multiLevelType w:val="hybridMultilevel"/>
    <w:tmpl w:val="CA8CE44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D44082"/>
    <w:multiLevelType w:val="hybridMultilevel"/>
    <w:tmpl w:val="D83E6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B8312B"/>
    <w:multiLevelType w:val="multilevel"/>
    <w:tmpl w:val="DE68F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A3B95"/>
    <w:multiLevelType w:val="multilevel"/>
    <w:tmpl w:val="CB7CD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142D7"/>
    <w:multiLevelType w:val="hybridMultilevel"/>
    <w:tmpl w:val="E878D1C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08105EA"/>
    <w:multiLevelType w:val="hybridMultilevel"/>
    <w:tmpl w:val="2760E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6033D"/>
    <w:multiLevelType w:val="hybridMultilevel"/>
    <w:tmpl w:val="C0DC3478"/>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9" w15:restartNumberingAfterBreak="0">
    <w:nsid w:val="671C6592"/>
    <w:multiLevelType w:val="hybridMultilevel"/>
    <w:tmpl w:val="9DD0A88C"/>
    <w:lvl w:ilvl="0" w:tplc="8B884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E64D49"/>
    <w:multiLevelType w:val="hybridMultilevel"/>
    <w:tmpl w:val="88B0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D1240"/>
    <w:multiLevelType w:val="hybridMultilevel"/>
    <w:tmpl w:val="9EBC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13772304">
    <w:abstractNumId w:val="0"/>
  </w:num>
  <w:num w:numId="2" w16cid:durableId="1666081178">
    <w:abstractNumId w:val="5"/>
  </w:num>
  <w:num w:numId="3" w16cid:durableId="172305693">
    <w:abstractNumId w:val="11"/>
  </w:num>
  <w:num w:numId="4" w16cid:durableId="1716614908">
    <w:abstractNumId w:val="10"/>
  </w:num>
  <w:num w:numId="5" w16cid:durableId="1023558604">
    <w:abstractNumId w:val="4"/>
  </w:num>
  <w:num w:numId="6" w16cid:durableId="336543176">
    <w:abstractNumId w:val="8"/>
  </w:num>
  <w:num w:numId="7" w16cid:durableId="1752893432">
    <w:abstractNumId w:val="7"/>
  </w:num>
  <w:num w:numId="8" w16cid:durableId="510488779">
    <w:abstractNumId w:val="2"/>
  </w:num>
  <w:num w:numId="9" w16cid:durableId="1442992431">
    <w:abstractNumId w:val="3"/>
  </w:num>
  <w:num w:numId="10" w16cid:durableId="1655406126">
    <w:abstractNumId w:val="6"/>
  </w:num>
  <w:num w:numId="11" w16cid:durableId="1874616306">
    <w:abstractNumId w:val="1"/>
  </w:num>
  <w:num w:numId="12" w16cid:durableId="1914200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6C"/>
    <w:rsid w:val="000B0FAC"/>
    <w:rsid w:val="00101837"/>
    <w:rsid w:val="00195D5B"/>
    <w:rsid w:val="001A548C"/>
    <w:rsid w:val="002C5F7D"/>
    <w:rsid w:val="003073C7"/>
    <w:rsid w:val="00346D3F"/>
    <w:rsid w:val="00371550"/>
    <w:rsid w:val="0039757B"/>
    <w:rsid w:val="003C359F"/>
    <w:rsid w:val="003E26F0"/>
    <w:rsid w:val="00531DE5"/>
    <w:rsid w:val="00533A58"/>
    <w:rsid w:val="005437CB"/>
    <w:rsid w:val="0058276C"/>
    <w:rsid w:val="00645E7F"/>
    <w:rsid w:val="0065326B"/>
    <w:rsid w:val="00661215"/>
    <w:rsid w:val="006E1850"/>
    <w:rsid w:val="007E0494"/>
    <w:rsid w:val="007E7061"/>
    <w:rsid w:val="00A43D10"/>
    <w:rsid w:val="00B311E5"/>
    <w:rsid w:val="00C85B5C"/>
    <w:rsid w:val="00CA1810"/>
    <w:rsid w:val="00CC6B06"/>
    <w:rsid w:val="00D63541"/>
    <w:rsid w:val="00DB1A0E"/>
    <w:rsid w:val="00E31127"/>
    <w:rsid w:val="00E5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BF80"/>
  <w15:chartTrackingRefBased/>
  <w15:docId w15:val="{D42ABF26-251B-4954-B0FA-6159408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6C"/>
    <w:rPr>
      <w:rFonts w:eastAsiaTheme="majorEastAsia" w:cstheme="majorBidi"/>
      <w:color w:val="272727" w:themeColor="text1" w:themeTint="D8"/>
    </w:rPr>
  </w:style>
  <w:style w:type="paragraph" w:styleId="Title">
    <w:name w:val="Title"/>
    <w:basedOn w:val="Normal"/>
    <w:next w:val="Normal"/>
    <w:link w:val="TitleChar"/>
    <w:uiPriority w:val="10"/>
    <w:qFormat/>
    <w:rsid w:val="0058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6C"/>
    <w:pPr>
      <w:spacing w:before="160"/>
      <w:jc w:val="center"/>
    </w:pPr>
    <w:rPr>
      <w:i/>
      <w:iCs/>
      <w:color w:val="404040" w:themeColor="text1" w:themeTint="BF"/>
    </w:rPr>
  </w:style>
  <w:style w:type="character" w:customStyle="1" w:styleId="QuoteChar">
    <w:name w:val="Quote Char"/>
    <w:basedOn w:val="DefaultParagraphFont"/>
    <w:link w:val="Quote"/>
    <w:uiPriority w:val="29"/>
    <w:rsid w:val="0058276C"/>
    <w:rPr>
      <w:i/>
      <w:iCs/>
      <w:color w:val="404040" w:themeColor="text1" w:themeTint="BF"/>
    </w:rPr>
  </w:style>
  <w:style w:type="paragraph" w:styleId="ListParagraph">
    <w:name w:val="List Paragraph"/>
    <w:basedOn w:val="Normal"/>
    <w:uiPriority w:val="34"/>
    <w:qFormat/>
    <w:rsid w:val="0058276C"/>
    <w:pPr>
      <w:ind w:left="720"/>
      <w:contextualSpacing/>
    </w:pPr>
  </w:style>
  <w:style w:type="character" w:styleId="IntenseEmphasis">
    <w:name w:val="Intense Emphasis"/>
    <w:basedOn w:val="DefaultParagraphFont"/>
    <w:uiPriority w:val="21"/>
    <w:qFormat/>
    <w:rsid w:val="0058276C"/>
    <w:rPr>
      <w:i/>
      <w:iCs/>
      <w:color w:val="0F4761" w:themeColor="accent1" w:themeShade="BF"/>
    </w:rPr>
  </w:style>
  <w:style w:type="paragraph" w:styleId="IntenseQuote">
    <w:name w:val="Intense Quote"/>
    <w:basedOn w:val="Normal"/>
    <w:next w:val="Normal"/>
    <w:link w:val="IntenseQuoteChar"/>
    <w:uiPriority w:val="30"/>
    <w:qFormat/>
    <w:rsid w:val="0058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76C"/>
    <w:rPr>
      <w:i/>
      <w:iCs/>
      <w:color w:val="0F4761" w:themeColor="accent1" w:themeShade="BF"/>
    </w:rPr>
  </w:style>
  <w:style w:type="character" w:styleId="IntenseReference">
    <w:name w:val="Intense Reference"/>
    <w:basedOn w:val="DefaultParagraphFont"/>
    <w:uiPriority w:val="32"/>
    <w:qFormat/>
    <w:rsid w:val="00582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 Sri</dc:creator>
  <cp:keywords/>
  <dc:description/>
  <cp:lastModifiedBy>Nivya Sri</cp:lastModifiedBy>
  <cp:revision>22</cp:revision>
  <dcterms:created xsi:type="dcterms:W3CDTF">2025-08-19T07:05:00Z</dcterms:created>
  <dcterms:modified xsi:type="dcterms:W3CDTF">2025-08-27T10:44:00Z</dcterms:modified>
</cp:coreProperties>
</file>