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5F8CC" w14:textId="77777777" w:rsidR="004B5AE4" w:rsidRPr="004B5AE4" w:rsidRDefault="004B5AE4" w:rsidP="004B5AE4">
      <w:pPr>
        <w:jc w:val="center"/>
        <w:rPr>
          <w:b/>
          <w:bCs/>
          <w:sz w:val="32"/>
          <w:szCs w:val="32"/>
          <w:u w:val="single"/>
          <w:rtl/>
        </w:rPr>
      </w:pPr>
      <w:r w:rsidRPr="004B5AE4">
        <w:rPr>
          <w:b/>
          <w:bCs/>
          <w:sz w:val="32"/>
          <w:szCs w:val="32"/>
          <w:u w:val="single"/>
        </w:rPr>
        <w:t>Object Oriented Programming and Design</w:t>
      </w:r>
    </w:p>
    <w:p w14:paraId="600670B1" w14:textId="77777777" w:rsidR="004B5AE4" w:rsidRPr="004B5AE4" w:rsidRDefault="004B5AE4" w:rsidP="004B5AE4">
      <w:pPr>
        <w:jc w:val="center"/>
        <w:rPr>
          <w:b/>
          <w:bCs/>
          <w:sz w:val="32"/>
          <w:szCs w:val="32"/>
          <w:u w:val="single"/>
        </w:rPr>
      </w:pPr>
    </w:p>
    <w:p w14:paraId="721E142F" w14:textId="64F06706" w:rsidR="004B5AE4" w:rsidRPr="004B5AE4" w:rsidRDefault="004B5AE4" w:rsidP="004B5AE4">
      <w:pPr>
        <w:jc w:val="center"/>
        <w:rPr>
          <w:b/>
          <w:bCs/>
          <w:sz w:val="32"/>
          <w:szCs w:val="32"/>
          <w:u w:val="single"/>
          <w:rtl/>
        </w:rPr>
      </w:pPr>
      <w:r w:rsidRPr="004B5AE4">
        <w:rPr>
          <w:b/>
          <w:bCs/>
          <w:sz w:val="32"/>
          <w:szCs w:val="32"/>
          <w:u w:val="single"/>
        </w:rPr>
        <w:t>HW2</w:t>
      </w:r>
    </w:p>
    <w:p w14:paraId="06F93FC5" w14:textId="77777777" w:rsidR="004B5AE4" w:rsidRPr="004B5AE4" w:rsidRDefault="004B5AE4" w:rsidP="004B5AE4">
      <w:pPr>
        <w:jc w:val="center"/>
        <w:rPr>
          <w:b/>
          <w:bCs/>
          <w:sz w:val="32"/>
          <w:szCs w:val="32"/>
          <w:u w:val="single"/>
        </w:rPr>
      </w:pPr>
    </w:p>
    <w:p w14:paraId="2310233D" w14:textId="77777777" w:rsidR="004B5AE4" w:rsidRPr="004B5AE4" w:rsidRDefault="004B5AE4" w:rsidP="004B5AE4">
      <w:pPr>
        <w:jc w:val="center"/>
        <w:rPr>
          <w:b/>
          <w:bCs/>
          <w:sz w:val="32"/>
          <w:szCs w:val="32"/>
          <w:u w:val="single"/>
        </w:rPr>
      </w:pPr>
      <w:r w:rsidRPr="004B5AE4">
        <w:rPr>
          <w:b/>
          <w:bCs/>
          <w:sz w:val="32"/>
          <w:szCs w:val="32"/>
          <w:u w:val="single"/>
        </w:rPr>
        <w:t>Valeriya Khotuliov 328918966</w:t>
      </w:r>
    </w:p>
    <w:p w14:paraId="3D249741" w14:textId="77777777" w:rsidR="004B5AE4" w:rsidRPr="004B5AE4" w:rsidRDefault="004B5AE4" w:rsidP="004B5AE4">
      <w:pPr>
        <w:jc w:val="center"/>
        <w:rPr>
          <w:b/>
          <w:bCs/>
          <w:sz w:val="32"/>
          <w:szCs w:val="32"/>
          <w:u w:val="single"/>
        </w:rPr>
      </w:pPr>
      <w:r w:rsidRPr="004B5AE4">
        <w:rPr>
          <w:b/>
          <w:bCs/>
          <w:sz w:val="32"/>
          <w:szCs w:val="32"/>
          <w:u w:val="single"/>
        </w:rPr>
        <w:t>Shay Bach 316147016</w:t>
      </w:r>
    </w:p>
    <w:p w14:paraId="2DE34A14" w14:textId="598C2AEA" w:rsidR="004B5AE4" w:rsidRDefault="004B5AE4" w:rsidP="004B5AE4">
      <w:pPr>
        <w:rPr>
          <w:b/>
          <w:bCs/>
          <w:u w:val="single"/>
          <w:rtl/>
        </w:rPr>
      </w:pPr>
    </w:p>
    <w:p w14:paraId="16B2845A" w14:textId="77777777" w:rsidR="002E051E" w:rsidRDefault="002E051E" w:rsidP="004B5AE4">
      <w:pPr>
        <w:rPr>
          <w:b/>
          <w:bCs/>
          <w:u w:val="single"/>
          <w:rtl/>
        </w:rPr>
      </w:pPr>
    </w:p>
    <w:p w14:paraId="1B4482C9" w14:textId="77777777" w:rsidR="004B5AE4" w:rsidRDefault="004B5AE4" w:rsidP="004B5AE4">
      <w:pPr>
        <w:rPr>
          <w:b/>
          <w:bCs/>
          <w:u w:val="single"/>
          <w:rtl/>
        </w:rPr>
      </w:pPr>
    </w:p>
    <w:p w14:paraId="52CBB135" w14:textId="77777777" w:rsidR="004B5AE4" w:rsidRDefault="004B5AE4" w:rsidP="004B5AE4">
      <w:pPr>
        <w:rPr>
          <w:b/>
          <w:bCs/>
          <w:u w:val="single"/>
          <w:rtl/>
        </w:rPr>
      </w:pPr>
    </w:p>
    <w:p w14:paraId="7DBC5B76" w14:textId="77777777" w:rsidR="004B5AE4" w:rsidRDefault="004B5AE4" w:rsidP="004B5AE4">
      <w:pPr>
        <w:rPr>
          <w:b/>
          <w:bCs/>
          <w:u w:val="single"/>
          <w:rtl/>
        </w:rPr>
      </w:pPr>
    </w:p>
    <w:p w14:paraId="2E47A10C" w14:textId="77777777" w:rsidR="004B5AE4" w:rsidRDefault="004B5AE4" w:rsidP="004B5AE4">
      <w:pPr>
        <w:rPr>
          <w:b/>
          <w:bCs/>
          <w:u w:val="single"/>
          <w:rtl/>
        </w:rPr>
      </w:pPr>
    </w:p>
    <w:p w14:paraId="73954827" w14:textId="77777777" w:rsidR="004B5AE4" w:rsidRDefault="004B5AE4" w:rsidP="004B5AE4">
      <w:pPr>
        <w:rPr>
          <w:b/>
          <w:bCs/>
          <w:u w:val="single"/>
          <w:rtl/>
        </w:rPr>
      </w:pPr>
    </w:p>
    <w:p w14:paraId="6A38FB80" w14:textId="77777777" w:rsidR="004B5AE4" w:rsidRDefault="004B5AE4" w:rsidP="004B5AE4">
      <w:pPr>
        <w:rPr>
          <w:b/>
          <w:bCs/>
          <w:u w:val="single"/>
          <w:rtl/>
        </w:rPr>
      </w:pPr>
    </w:p>
    <w:p w14:paraId="7A063091" w14:textId="77777777" w:rsidR="004B5AE4" w:rsidRDefault="004B5AE4" w:rsidP="004B5AE4">
      <w:pPr>
        <w:rPr>
          <w:b/>
          <w:bCs/>
          <w:u w:val="single"/>
          <w:rtl/>
        </w:rPr>
      </w:pPr>
    </w:p>
    <w:p w14:paraId="4F352597" w14:textId="77777777" w:rsidR="004B5AE4" w:rsidRDefault="004B5AE4" w:rsidP="004B5AE4">
      <w:pPr>
        <w:rPr>
          <w:b/>
          <w:bCs/>
          <w:u w:val="single"/>
          <w:rtl/>
        </w:rPr>
      </w:pPr>
    </w:p>
    <w:p w14:paraId="4414F31F" w14:textId="77777777" w:rsidR="004B5AE4" w:rsidRDefault="004B5AE4" w:rsidP="004B5AE4">
      <w:pPr>
        <w:rPr>
          <w:b/>
          <w:bCs/>
          <w:u w:val="single"/>
          <w:rtl/>
        </w:rPr>
      </w:pPr>
    </w:p>
    <w:p w14:paraId="3F42A618" w14:textId="77777777" w:rsidR="004B5AE4" w:rsidRDefault="004B5AE4" w:rsidP="004B5AE4">
      <w:pPr>
        <w:rPr>
          <w:b/>
          <w:bCs/>
          <w:u w:val="single"/>
          <w:rtl/>
        </w:rPr>
      </w:pPr>
    </w:p>
    <w:p w14:paraId="1D1D6647" w14:textId="77777777" w:rsidR="004B5AE4" w:rsidRDefault="004B5AE4" w:rsidP="004B5AE4">
      <w:pPr>
        <w:rPr>
          <w:b/>
          <w:bCs/>
          <w:u w:val="single"/>
          <w:rtl/>
        </w:rPr>
      </w:pPr>
    </w:p>
    <w:p w14:paraId="1382DDE1" w14:textId="77777777" w:rsidR="004B5AE4" w:rsidRDefault="004B5AE4" w:rsidP="004B5AE4">
      <w:pPr>
        <w:rPr>
          <w:b/>
          <w:bCs/>
          <w:u w:val="single"/>
          <w:rtl/>
        </w:rPr>
      </w:pPr>
    </w:p>
    <w:p w14:paraId="332F1776" w14:textId="77777777" w:rsidR="004B5AE4" w:rsidRDefault="004B5AE4" w:rsidP="004B5AE4">
      <w:pPr>
        <w:rPr>
          <w:b/>
          <w:bCs/>
          <w:u w:val="single"/>
          <w:rtl/>
        </w:rPr>
      </w:pPr>
    </w:p>
    <w:p w14:paraId="17EB04E1" w14:textId="77777777" w:rsidR="004B5AE4" w:rsidRDefault="004B5AE4" w:rsidP="004B5AE4">
      <w:pPr>
        <w:rPr>
          <w:b/>
          <w:bCs/>
          <w:u w:val="single"/>
          <w:rtl/>
        </w:rPr>
      </w:pPr>
    </w:p>
    <w:p w14:paraId="27E02987" w14:textId="77777777" w:rsidR="004B5AE4" w:rsidRDefault="004B5AE4" w:rsidP="004B5AE4">
      <w:pPr>
        <w:rPr>
          <w:b/>
          <w:bCs/>
          <w:u w:val="single"/>
          <w:rtl/>
        </w:rPr>
      </w:pPr>
    </w:p>
    <w:p w14:paraId="42733027" w14:textId="77777777" w:rsidR="004B5AE4" w:rsidRDefault="004B5AE4" w:rsidP="004B5AE4">
      <w:pPr>
        <w:rPr>
          <w:b/>
          <w:bCs/>
          <w:u w:val="single"/>
          <w:rtl/>
        </w:rPr>
      </w:pPr>
    </w:p>
    <w:p w14:paraId="40AE1B2C" w14:textId="77777777" w:rsidR="004B5AE4" w:rsidRDefault="004B5AE4" w:rsidP="004B5AE4">
      <w:pPr>
        <w:rPr>
          <w:b/>
          <w:bCs/>
          <w:u w:val="single"/>
          <w:rtl/>
        </w:rPr>
      </w:pPr>
    </w:p>
    <w:p w14:paraId="49FB4377" w14:textId="77777777" w:rsidR="004B5AE4" w:rsidRDefault="004B5AE4" w:rsidP="004B5AE4">
      <w:pPr>
        <w:rPr>
          <w:b/>
          <w:bCs/>
          <w:u w:val="single"/>
          <w:rtl/>
        </w:rPr>
      </w:pPr>
    </w:p>
    <w:p w14:paraId="164CB975" w14:textId="77777777" w:rsidR="004B5AE4" w:rsidRDefault="004B5AE4" w:rsidP="004B5AE4">
      <w:pPr>
        <w:rPr>
          <w:b/>
          <w:bCs/>
          <w:u w:val="single"/>
          <w:rtl/>
        </w:rPr>
      </w:pPr>
    </w:p>
    <w:p w14:paraId="1FC7DE99" w14:textId="77777777" w:rsidR="004B5AE4" w:rsidRDefault="004B5AE4" w:rsidP="004B5AE4">
      <w:pPr>
        <w:rPr>
          <w:b/>
          <w:bCs/>
          <w:u w:val="single"/>
          <w:rtl/>
        </w:rPr>
      </w:pPr>
    </w:p>
    <w:p w14:paraId="6A2C28E8" w14:textId="77777777" w:rsidR="004B5AE4" w:rsidRDefault="004B5AE4" w:rsidP="004B5AE4">
      <w:pPr>
        <w:rPr>
          <w:b/>
          <w:bCs/>
          <w:u w:val="single"/>
          <w:rtl/>
        </w:rPr>
      </w:pPr>
    </w:p>
    <w:p w14:paraId="5D9A6730" w14:textId="77777777" w:rsidR="004B5AE4" w:rsidRDefault="004B5AE4" w:rsidP="004B5AE4">
      <w:pPr>
        <w:rPr>
          <w:b/>
          <w:bCs/>
          <w:u w:val="single"/>
          <w:rtl/>
        </w:rPr>
      </w:pPr>
    </w:p>
    <w:p w14:paraId="41E540D8" w14:textId="77777777" w:rsidR="004B5AE4" w:rsidRDefault="004B5AE4" w:rsidP="004B5AE4">
      <w:pPr>
        <w:rPr>
          <w:b/>
          <w:bCs/>
          <w:u w:val="single"/>
          <w:rtl/>
        </w:rPr>
      </w:pPr>
    </w:p>
    <w:p w14:paraId="6B52202F" w14:textId="31ED7770" w:rsidR="004B5AE4" w:rsidRDefault="00A929F2" w:rsidP="004B5AE4">
      <w:pPr>
        <w:rPr>
          <w:b/>
          <w:bCs/>
          <w:u w:val="single"/>
          <w:rtl/>
        </w:rPr>
      </w:pPr>
      <w:r>
        <w:rPr>
          <w:rFonts w:hint="cs"/>
          <w:b/>
          <w:bCs/>
          <w:u w:val="single"/>
          <w:rtl/>
        </w:rPr>
        <w:t>שאלה 1:</w:t>
      </w:r>
    </w:p>
    <w:p w14:paraId="2904ACCB" w14:textId="4FFCC2A7" w:rsidR="00A929F2" w:rsidRDefault="00A929F2" w:rsidP="00A929F2">
      <w:pPr>
        <w:pStyle w:val="ListParagraph"/>
        <w:numPr>
          <w:ilvl w:val="0"/>
          <w:numId w:val="1"/>
        </w:numPr>
      </w:pPr>
      <w:r>
        <w:rPr>
          <w:rFonts w:hint="cs"/>
          <w:rtl/>
        </w:rPr>
        <w:t xml:space="preserve">קודם כל על ההפשטה להכיל את כל הפקודות המאפשרות ליצור גרף </w:t>
      </w:r>
      <w:r w:rsidR="009E3709">
        <w:rPr>
          <w:rFonts w:hint="cs"/>
          <w:rtl/>
        </w:rPr>
        <w:t>כללי המכיל בתוכו צמתים ומסלולים ביניהם</w:t>
      </w:r>
      <w:r>
        <w:rPr>
          <w:rFonts w:hint="cs"/>
          <w:rtl/>
        </w:rPr>
        <w:t>, לכן יצרנו את הפעולות :</w:t>
      </w:r>
    </w:p>
    <w:p w14:paraId="2BC86977" w14:textId="77777777" w:rsidR="00A929F2" w:rsidRDefault="00A929F2" w:rsidP="00A929F2">
      <w:pPr>
        <w:pStyle w:val="ListParagraph"/>
        <w:rPr>
          <w:rtl/>
        </w:rPr>
      </w:pPr>
    </w:p>
    <w:p w14:paraId="4BD8BE67" w14:textId="434CDA12" w:rsidR="00A929F2" w:rsidRDefault="00EB4324" w:rsidP="00EB4324">
      <w:pPr>
        <w:pStyle w:val="ListParagraph"/>
        <w:rPr>
          <w:rtl/>
        </w:rPr>
      </w:pPr>
      <w:proofErr w:type="gramStart"/>
      <w:r w:rsidRPr="00EB4324">
        <w:t>Graph(</w:t>
      </w:r>
      <w:proofErr w:type="gramEnd"/>
      <w:r w:rsidRPr="00EB4324">
        <w:t xml:space="preserve">String </w:t>
      </w:r>
      <w:proofErr w:type="gramStart"/>
      <w:r w:rsidRPr="00EB4324">
        <w:t xml:space="preserve">name) </w:t>
      </w:r>
      <w:r w:rsidR="00A929F2">
        <w:t xml:space="preserve"> </w:t>
      </w:r>
      <w:r w:rsidR="00A929F2">
        <w:rPr>
          <w:rFonts w:hint="cs"/>
          <w:rtl/>
        </w:rPr>
        <w:t xml:space="preserve"> </w:t>
      </w:r>
      <w:proofErr w:type="gramEnd"/>
      <w:r w:rsidR="00FF3334">
        <w:rPr>
          <w:rFonts w:hint="cs"/>
          <w:rtl/>
        </w:rPr>
        <w:t xml:space="preserve">- </w:t>
      </w:r>
      <w:r w:rsidR="00A929F2">
        <w:rPr>
          <w:rFonts w:hint="cs"/>
          <w:rtl/>
        </w:rPr>
        <w:t>אשר יוצרת גרף חדש</w:t>
      </w:r>
      <w:r>
        <w:rPr>
          <w:rFonts w:hint="cs"/>
          <w:rtl/>
        </w:rPr>
        <w:t xml:space="preserve"> עם שם</w:t>
      </w:r>
    </w:p>
    <w:p w14:paraId="6ADB44F5" w14:textId="12C5F0B7" w:rsidR="00A929F2" w:rsidRDefault="00EB4324" w:rsidP="00EB4324">
      <w:pPr>
        <w:pStyle w:val="ListParagraph"/>
        <w:rPr>
          <w:rtl/>
        </w:rPr>
      </w:pPr>
      <w:proofErr w:type="spellStart"/>
      <w:proofErr w:type="gramStart"/>
      <w:r w:rsidRPr="00EB4324">
        <w:t>addNode</w:t>
      </w:r>
      <w:proofErr w:type="spellEnd"/>
      <w:r w:rsidRPr="00EB4324">
        <w:t>(</w:t>
      </w:r>
      <w:proofErr w:type="gramEnd"/>
      <w:r w:rsidRPr="00EB4324">
        <w:t>T node)</w:t>
      </w:r>
      <w:r w:rsidR="00FF3334">
        <w:rPr>
          <w:rFonts w:hint="cs"/>
          <w:rtl/>
        </w:rPr>
        <w:t xml:space="preserve"> </w:t>
      </w:r>
      <w:r w:rsidR="00FF3334">
        <w:rPr>
          <w:rtl/>
        </w:rPr>
        <w:t>–</w:t>
      </w:r>
      <w:r w:rsidR="00FF3334">
        <w:rPr>
          <w:rFonts w:hint="cs"/>
          <w:rtl/>
        </w:rPr>
        <w:t xml:space="preserve"> מוסיפה </w:t>
      </w:r>
      <w:r w:rsidR="005C60FB">
        <w:rPr>
          <w:rFonts w:hint="cs"/>
          <w:rtl/>
        </w:rPr>
        <w:t>צומת חדש</w:t>
      </w:r>
      <w:r>
        <w:rPr>
          <w:rFonts w:hint="cs"/>
          <w:rtl/>
        </w:rPr>
        <w:t xml:space="preserve"> שקיבלה</w:t>
      </w:r>
      <w:r w:rsidR="005C60FB">
        <w:rPr>
          <w:rFonts w:hint="cs"/>
          <w:rtl/>
        </w:rPr>
        <w:t xml:space="preserve"> לגרף</w:t>
      </w:r>
    </w:p>
    <w:p w14:paraId="7568E59A" w14:textId="551C9599" w:rsidR="005C60FB" w:rsidRDefault="00EB4324" w:rsidP="00EB4324">
      <w:pPr>
        <w:pStyle w:val="ListParagraph"/>
        <w:rPr>
          <w:rtl/>
        </w:rPr>
      </w:pPr>
      <w:proofErr w:type="spellStart"/>
      <w:proofErr w:type="gramStart"/>
      <w:r w:rsidRPr="00EB4324">
        <w:t>addEdge</w:t>
      </w:r>
      <w:proofErr w:type="spellEnd"/>
      <w:r w:rsidRPr="00EB4324">
        <w:t>(</w:t>
      </w:r>
      <w:proofErr w:type="gramEnd"/>
      <w:r w:rsidRPr="00EB4324">
        <w:t>T parent, T child)</w:t>
      </w:r>
      <w:r w:rsidR="005C60FB">
        <w:rPr>
          <w:rFonts w:hint="cs"/>
          <w:rtl/>
        </w:rPr>
        <w:t xml:space="preserve"> </w:t>
      </w:r>
      <w:r w:rsidR="005C60FB">
        <w:rPr>
          <w:rtl/>
        </w:rPr>
        <w:t>–</w:t>
      </w:r>
      <w:r w:rsidR="005C60FB">
        <w:rPr>
          <w:rFonts w:hint="cs"/>
          <w:rtl/>
        </w:rPr>
        <w:t xml:space="preserve"> מוסיפה קשת בין 2 צמתים בגרף</w:t>
      </w:r>
      <w:r>
        <w:rPr>
          <w:rFonts w:hint="cs"/>
          <w:rtl/>
        </w:rPr>
        <w:t xml:space="preserve"> שקיבלה, כאשר הקשר בין האב לבן הוא שהבן יתקיים ברשימת הילדים של האבא</w:t>
      </w:r>
    </w:p>
    <w:p w14:paraId="74E88883" w14:textId="77777777" w:rsidR="005C60FB" w:rsidRDefault="005C60FB" w:rsidP="00A929F2">
      <w:pPr>
        <w:pStyle w:val="ListParagraph"/>
        <w:rPr>
          <w:rtl/>
        </w:rPr>
      </w:pPr>
    </w:p>
    <w:p w14:paraId="6DF02268" w14:textId="77B1B265" w:rsidR="00EB4324" w:rsidRDefault="005C60FB" w:rsidP="00EB4324">
      <w:pPr>
        <w:pStyle w:val="ListParagraph"/>
      </w:pPr>
      <w:r>
        <w:rPr>
          <w:rFonts w:hint="cs"/>
          <w:rtl/>
        </w:rPr>
        <w:t xml:space="preserve">לפתרון הבעיה אנו נצטרך לגשת לצמתים של הגרף על מנת לבדוק </w:t>
      </w:r>
      <w:r w:rsidR="009E3709">
        <w:rPr>
          <w:rFonts w:hint="cs"/>
          <w:rtl/>
        </w:rPr>
        <w:t xml:space="preserve">בהמשך </w:t>
      </w:r>
      <w:r>
        <w:rPr>
          <w:rFonts w:hint="cs"/>
          <w:rtl/>
        </w:rPr>
        <w:t>מה הצומת הזול ביותר</w:t>
      </w:r>
      <w:r w:rsidR="00EB4324">
        <w:rPr>
          <w:rFonts w:hint="cs"/>
          <w:rtl/>
        </w:rPr>
        <w:t xml:space="preserve">, כמו כן נצטרך גישה </w:t>
      </w:r>
      <w:r>
        <w:rPr>
          <w:rFonts w:hint="cs"/>
          <w:rtl/>
        </w:rPr>
        <w:t>לבנים של כל צומת על מנת לבדוק את משקלם וכן להתקדם במסלול</w:t>
      </w:r>
      <w:r w:rsidR="00EB4324">
        <w:rPr>
          <w:rFonts w:hint="cs"/>
          <w:rtl/>
        </w:rPr>
        <w:t>. לכן נוצרו הפעולות הבאות</w:t>
      </w:r>
    </w:p>
    <w:p w14:paraId="4F94555C" w14:textId="6147A399" w:rsidR="00EB4324" w:rsidRPr="00EB4324" w:rsidRDefault="00EB4324" w:rsidP="00EB4324">
      <w:pPr>
        <w:pStyle w:val="ListParagraph"/>
        <w:rPr>
          <w:rtl/>
        </w:rPr>
      </w:pPr>
      <w:proofErr w:type="spellStart"/>
      <w:proofErr w:type="gramStart"/>
      <w:r w:rsidRPr="00EB4324">
        <w:t>listNodes</w:t>
      </w:r>
      <w:proofErr w:type="spellEnd"/>
      <w:r w:rsidRPr="00EB4324">
        <w:t>(</w:t>
      </w:r>
      <w:proofErr w:type="gramEnd"/>
      <w:r w:rsidRPr="00EB4324">
        <w:t>)</w:t>
      </w:r>
      <w:r>
        <w:rPr>
          <w:rFonts w:hint="cs"/>
          <w:rtl/>
        </w:rPr>
        <w:t xml:space="preserve"> </w:t>
      </w:r>
      <w:r>
        <w:rPr>
          <w:rtl/>
        </w:rPr>
        <w:t>–</w:t>
      </w:r>
      <w:r>
        <w:rPr>
          <w:rFonts w:hint="cs"/>
          <w:rtl/>
        </w:rPr>
        <w:t xml:space="preserve"> הפעולה מחזירה </w:t>
      </w:r>
      <w:r w:rsidR="00525488">
        <w:rPr>
          <w:rFonts w:hint="cs"/>
          <w:rtl/>
        </w:rPr>
        <w:t xml:space="preserve">את </w:t>
      </w:r>
      <w:r>
        <w:rPr>
          <w:rFonts w:hint="cs"/>
          <w:rtl/>
        </w:rPr>
        <w:t>רשימת הצמתים</w:t>
      </w:r>
      <w:r w:rsidR="00525488">
        <w:rPr>
          <w:rFonts w:hint="cs"/>
          <w:rtl/>
        </w:rPr>
        <w:t xml:space="preserve"> הממוינת</w:t>
      </w:r>
      <w:r>
        <w:rPr>
          <w:rFonts w:hint="cs"/>
          <w:rtl/>
        </w:rPr>
        <w:t xml:space="preserve"> בגרף </w:t>
      </w:r>
    </w:p>
    <w:p w14:paraId="7C2A526A" w14:textId="695957CD" w:rsidR="00EB4324" w:rsidRDefault="00EB4324" w:rsidP="00EB4324">
      <w:pPr>
        <w:pStyle w:val="ListParagraph"/>
        <w:rPr>
          <w:rtl/>
        </w:rPr>
      </w:pPr>
      <w:proofErr w:type="spellStart"/>
      <w:proofErr w:type="gramStart"/>
      <w:r w:rsidRPr="00EB4324">
        <w:t>listChildren</w:t>
      </w:r>
      <w:proofErr w:type="spellEnd"/>
      <w:r w:rsidRPr="00EB4324">
        <w:t>(</w:t>
      </w:r>
      <w:proofErr w:type="gramEnd"/>
      <w:r w:rsidRPr="00EB4324">
        <w:t xml:space="preserve">T </w:t>
      </w:r>
      <w:proofErr w:type="gramStart"/>
      <w:r w:rsidRPr="00EB4324">
        <w:t xml:space="preserve">node) </w:t>
      </w:r>
      <w:r>
        <w:rPr>
          <w:rFonts w:hint="cs"/>
          <w:rtl/>
        </w:rPr>
        <w:t xml:space="preserve"> -</w:t>
      </w:r>
      <w:proofErr w:type="gramEnd"/>
      <w:r>
        <w:rPr>
          <w:rFonts w:hint="cs"/>
          <w:rtl/>
        </w:rPr>
        <w:t xml:space="preserve"> הפעולה </w:t>
      </w:r>
      <w:r w:rsidR="00525488">
        <w:rPr>
          <w:rFonts w:hint="cs"/>
          <w:rtl/>
        </w:rPr>
        <w:t xml:space="preserve">את </w:t>
      </w:r>
      <w:r>
        <w:rPr>
          <w:rFonts w:hint="cs"/>
          <w:rtl/>
        </w:rPr>
        <w:t xml:space="preserve">רשימת הבנים </w:t>
      </w:r>
      <w:r w:rsidR="00525488">
        <w:rPr>
          <w:rFonts w:hint="cs"/>
          <w:rtl/>
        </w:rPr>
        <w:t xml:space="preserve">הממוינת </w:t>
      </w:r>
      <w:r>
        <w:rPr>
          <w:rFonts w:hint="cs"/>
          <w:rtl/>
        </w:rPr>
        <w:t>של הצומת אותו קיבלה.</w:t>
      </w:r>
    </w:p>
    <w:p w14:paraId="23869FF7" w14:textId="77777777" w:rsidR="00F201B3" w:rsidRDefault="00F201B3" w:rsidP="00EB4324">
      <w:pPr>
        <w:pStyle w:val="ListParagraph"/>
        <w:rPr>
          <w:rtl/>
        </w:rPr>
      </w:pPr>
    </w:p>
    <w:p w14:paraId="49667244" w14:textId="37A94450" w:rsidR="00F201B3" w:rsidRDefault="00CA209E" w:rsidP="00F201B3">
      <w:pPr>
        <w:pStyle w:val="ListParagraph"/>
        <w:numPr>
          <w:ilvl w:val="0"/>
          <w:numId w:val="1"/>
        </w:numPr>
      </w:pPr>
      <w:r>
        <w:rPr>
          <w:rFonts w:hint="cs"/>
          <w:rtl/>
        </w:rPr>
        <w:t xml:space="preserve">בחרנו במימוש פשוט המאפשר ליצור גרף </w:t>
      </w:r>
      <w:r w:rsidR="009E3709">
        <w:rPr>
          <w:rFonts w:hint="cs"/>
          <w:rtl/>
        </w:rPr>
        <w:t xml:space="preserve">גנרי </w:t>
      </w:r>
      <w:r>
        <w:rPr>
          <w:rFonts w:hint="cs"/>
          <w:rtl/>
        </w:rPr>
        <w:t xml:space="preserve"> וכן מימוש המאפשר גישה לכל הצמתים בגרף וגם גישה לצמתים מהם ניתן להגיע מצומת נבחר</w:t>
      </w:r>
      <w:r w:rsidR="009E3709">
        <w:rPr>
          <w:rFonts w:hint="cs"/>
          <w:rtl/>
        </w:rPr>
        <w:t>.</w:t>
      </w:r>
    </w:p>
    <w:p w14:paraId="06AF78A6" w14:textId="6B6A8ACB" w:rsidR="009E3709" w:rsidRDefault="009E3709" w:rsidP="009E3709">
      <w:pPr>
        <w:pStyle w:val="ListParagraph"/>
      </w:pPr>
      <w:r>
        <w:rPr>
          <w:rFonts w:hint="cs"/>
          <w:rtl/>
        </w:rPr>
        <w:t>על מנת להקל על חיפוש הצמתים בגרף, מימשנו את הגרף כ</w:t>
      </w:r>
      <w:r>
        <w:t>HashMap</w:t>
      </w:r>
      <w:r>
        <w:rPr>
          <w:rFonts w:hint="cs"/>
          <w:rtl/>
        </w:rPr>
        <w:t xml:space="preserve"> על מנת לאפשר גישה מהירה לצומת, כמו כן, אין צומת המחובר בקשת כפולה לצומת אחר, לכן על מנת לשמור על חוסר קשתות כפולות, בחרנו להחזיק את רשימת הבנים של </w:t>
      </w:r>
      <w:r w:rsidR="00525488">
        <w:rPr>
          <w:rFonts w:hint="cs"/>
          <w:rtl/>
        </w:rPr>
        <w:t>הצומת כ</w:t>
      </w:r>
      <w:r w:rsidR="00525488">
        <w:t>Set</w:t>
      </w:r>
    </w:p>
    <w:p w14:paraId="5F2DE2C9" w14:textId="2B383BF2" w:rsidR="00525488" w:rsidRDefault="00525488" w:rsidP="009E3709">
      <w:pPr>
        <w:pStyle w:val="ListParagraph"/>
        <w:rPr>
          <w:rtl/>
        </w:rPr>
      </w:pPr>
      <w:r>
        <w:rPr>
          <w:rFonts w:hint="cs"/>
          <w:rtl/>
        </w:rPr>
        <w:t xml:space="preserve">למרות שמדובר במימוש מופשט, בחרנו למיין את רשימות הצמתים אותן אנו מחזירים בפונקציות </w:t>
      </w:r>
      <w:r>
        <w:t>list</w:t>
      </w:r>
      <w:r>
        <w:rPr>
          <w:rFonts w:hint="cs"/>
          <w:rtl/>
        </w:rPr>
        <w:t xml:space="preserve">, בחירה זו לא פוגעת בהפשטה, אך מייעלת את </w:t>
      </w:r>
      <w:r w:rsidR="00210824">
        <w:rPr>
          <w:rFonts w:hint="cs"/>
          <w:rtl/>
        </w:rPr>
        <w:t>פתרון הבעיה המתוארת בתרגיל.</w:t>
      </w:r>
    </w:p>
    <w:p w14:paraId="3DED9AD2" w14:textId="5F429B68" w:rsidR="00210824" w:rsidRDefault="00210824" w:rsidP="009E3709">
      <w:pPr>
        <w:pStyle w:val="ListParagraph"/>
        <w:rPr>
          <w:rtl/>
        </w:rPr>
      </w:pPr>
      <w:r>
        <w:rPr>
          <w:rFonts w:hint="cs"/>
          <w:rtl/>
        </w:rPr>
        <w:t xml:space="preserve">מימוש אחר שניתן היה להציע הוא שמירת צמתי הגרף גם במבנה נתונים של </w:t>
      </w:r>
      <w:r>
        <w:t>Set</w:t>
      </w:r>
      <w:r>
        <w:rPr>
          <w:rFonts w:hint="cs"/>
          <w:rtl/>
        </w:rPr>
        <w:t xml:space="preserve"> , וילדי הצמתים היו נשמרים גם במבנה </w:t>
      </w:r>
      <w:r>
        <w:t>Set</w:t>
      </w:r>
      <w:r>
        <w:rPr>
          <w:rFonts w:hint="cs"/>
          <w:rtl/>
        </w:rPr>
        <w:t xml:space="preserve"> כלומר היינו מקבלים רשימה המכילה רשימות. פתרון זה היה מצריך יותר בדיקות של מקרי קצה ובדיקות נוספות של מופעים שהם לא </w:t>
      </w:r>
      <w:r>
        <w:t>NULL</w:t>
      </w:r>
      <w:r>
        <w:rPr>
          <w:rFonts w:hint="cs"/>
          <w:rtl/>
        </w:rPr>
        <w:t>.</w:t>
      </w:r>
    </w:p>
    <w:p w14:paraId="239ACB82" w14:textId="77777777" w:rsidR="0029459C" w:rsidRDefault="0029459C" w:rsidP="009E3709">
      <w:pPr>
        <w:pStyle w:val="ListParagraph"/>
        <w:rPr>
          <w:rtl/>
        </w:rPr>
      </w:pPr>
    </w:p>
    <w:p w14:paraId="1E7CEE1A" w14:textId="79E726CD" w:rsidR="0029459C" w:rsidRDefault="0029459C" w:rsidP="0029459C">
      <w:pPr>
        <w:pStyle w:val="ListParagraph"/>
        <w:numPr>
          <w:ilvl w:val="0"/>
          <w:numId w:val="1"/>
        </w:numPr>
      </w:pPr>
      <w:r>
        <w:rPr>
          <w:rFonts w:hint="cs"/>
          <w:rtl/>
        </w:rPr>
        <w:t>המימוש אמור לספק למשתמש יכולת ליצור</w:t>
      </w:r>
      <w:r w:rsidR="00E340F3">
        <w:rPr>
          <w:rFonts w:hint="cs"/>
          <w:rtl/>
        </w:rPr>
        <w:t xml:space="preserve"> גרף, כאשר לא ניתן להוסיף את אותו צומת פעמיים או יותר, וכן לא ניתן שיהיו כמה קשתות מצומת לצומת ( קשת בכיוון ההפוך מותרת). כמו כן, על המימוש לספק מסלול בין צומת מקור לצומת מטרה ואם לא קיים להדפיס הודעה בהתאם.</w:t>
      </w:r>
    </w:p>
    <w:p w14:paraId="2C488A99" w14:textId="4E7C5AD4" w:rsidR="00E340F3" w:rsidRDefault="00E340F3" w:rsidP="00204CCF">
      <w:pPr>
        <w:pStyle w:val="ListParagraph"/>
        <w:rPr>
          <w:rtl/>
        </w:rPr>
      </w:pPr>
      <w:r>
        <w:rPr>
          <w:rFonts w:hint="cs"/>
          <w:rtl/>
        </w:rPr>
        <w:t>לכן הבדיקות שכתבנו הן גרף אשר כל הצמתים מצביעים לאותו צומת, וכן מצב בו צומת אחד מצביע על כולם בדיקת הדפסת מסלול כאשר לא קיים</w:t>
      </w:r>
      <w:r w:rsidR="00204CCF">
        <w:rPr>
          <w:rFonts w:hint="cs"/>
          <w:rtl/>
        </w:rPr>
        <w:t xml:space="preserve">, בדיקות מציאת מסלול בין 2 צמתים וכן בדיקות אשר מראות כי לא נוסף צומת שכבר קיים בגרף ובדיקה דומה להוספה חוזרת של קשת. </w:t>
      </w:r>
    </w:p>
    <w:p w14:paraId="31752A7E" w14:textId="3397FCE6" w:rsidR="00204CCF" w:rsidRDefault="00204CCF" w:rsidP="00984882">
      <w:pPr>
        <w:pStyle w:val="ListParagraph"/>
        <w:rPr>
          <w:rFonts w:hint="cs"/>
          <w:rtl/>
        </w:rPr>
      </w:pPr>
      <w:r>
        <w:rPr>
          <w:rFonts w:hint="cs"/>
          <w:rtl/>
        </w:rPr>
        <w:t xml:space="preserve">בדיקות דומות מומשו גם בבדיקות קופסה לבנה, </w:t>
      </w:r>
      <w:r w:rsidR="00984882">
        <w:rPr>
          <w:rFonts w:hint="cs"/>
          <w:rtl/>
        </w:rPr>
        <w:t>ונוספו בדיקות נוספות אשר בודקות את השגיאות המתקבלות בהוספת צומת שכבר קיים לגרף וכן הוספת קשת בין 2 צמתים אשר לא קיימים בגרף</w:t>
      </w:r>
    </w:p>
    <w:p w14:paraId="3BCD9F45" w14:textId="71B6A496" w:rsidR="007B5297" w:rsidRDefault="007B5297" w:rsidP="00204CCF">
      <w:pPr>
        <w:pStyle w:val="ListParagraph"/>
        <w:rPr>
          <w:rtl/>
        </w:rPr>
      </w:pPr>
      <w:r>
        <w:rPr>
          <w:rFonts w:hint="cs"/>
          <w:rtl/>
        </w:rPr>
        <w:t xml:space="preserve">בדיקות אלו מספקות כי הן בודקות את אופן היצירה, הקישור ותכונות הצמתים וכן בודקות את תכונות הגרף </w:t>
      </w:r>
      <w:r>
        <w:rPr>
          <w:rtl/>
        </w:rPr>
        <w:t>–</w:t>
      </w:r>
      <w:r>
        <w:rPr>
          <w:rFonts w:hint="cs"/>
          <w:rtl/>
        </w:rPr>
        <w:t xml:space="preserve"> חוסר שכפולי צמתים/קשתות. הבדיקות גם בודקות מקרי קצה כמו לולאה עצמית וחוסר מסלול בין 2 צמתים בגרף. </w:t>
      </w:r>
    </w:p>
    <w:p w14:paraId="6351FA24" w14:textId="25D2EE8D" w:rsidR="008D3C3B" w:rsidRPr="00984882" w:rsidRDefault="00387CC0" w:rsidP="00387CC0">
      <w:pPr>
        <w:pStyle w:val="ListParagraph"/>
        <w:ind w:left="0"/>
        <w:rPr>
          <w:rFonts w:hint="cs"/>
          <w:rtl/>
        </w:rPr>
      </w:pPr>
      <w:r>
        <w:rPr>
          <w:rFonts w:hint="cs"/>
          <w:rtl/>
        </w:rPr>
        <w:t xml:space="preserve">ד. </w:t>
      </w:r>
      <w:r w:rsidR="008D3C3B">
        <w:rPr>
          <w:rFonts w:hint="cs"/>
          <w:rtl/>
        </w:rPr>
        <w:t xml:space="preserve"> </w:t>
      </w:r>
      <w:r w:rsidR="00984882">
        <w:rPr>
          <w:rFonts w:hint="cs"/>
          <w:rtl/>
        </w:rPr>
        <w:t xml:space="preserve">בשני הקבצים הנ"ל אנו משתמשים גם במחלקה </w:t>
      </w:r>
      <w:proofErr w:type="spellStart"/>
      <w:r w:rsidR="00984882" w:rsidRPr="00984882">
        <w:t>java.nio.file.Paths</w:t>
      </w:r>
      <w:proofErr w:type="spellEnd"/>
      <w:r w:rsidR="00984882">
        <w:rPr>
          <w:rFonts w:hint="cs"/>
          <w:rtl/>
        </w:rPr>
        <w:t xml:space="preserve"> אם היינו מייבאים גם את </w:t>
      </w:r>
      <w:proofErr w:type="spellStart"/>
      <w:r w:rsidR="00984882" w:rsidRPr="00984882">
        <w:t>java.nio.file.Path</w:t>
      </w:r>
      <w:proofErr w:type="spellEnd"/>
      <w:r w:rsidR="00984882">
        <w:t xml:space="preserve"> </w:t>
      </w:r>
      <w:r w:rsidR="00984882">
        <w:rPr>
          <w:rFonts w:hint="cs"/>
          <w:rtl/>
        </w:rPr>
        <w:t xml:space="preserve"> היה נוצר בלבול בין 2 המחלקות</w:t>
      </w:r>
      <w:r>
        <w:rPr>
          <w:rFonts w:hint="cs"/>
          <w:rtl/>
        </w:rPr>
        <w:t xml:space="preserve"> בעת כתיבת הקוד,</w:t>
      </w:r>
      <w:r w:rsidR="00984882">
        <w:rPr>
          <w:rFonts w:hint="cs"/>
          <w:rtl/>
        </w:rPr>
        <w:t xml:space="preserve"> לכן על מנת למנוע בלבול בין 2 השמות יש עדיפות להשתמש בשם המלא של המחלקה</w:t>
      </w:r>
      <w:r>
        <w:rPr>
          <w:rFonts w:hint="cs"/>
          <w:rtl/>
        </w:rPr>
        <w:t xml:space="preserve"> הנ"ל.</w:t>
      </w:r>
    </w:p>
    <w:p w14:paraId="3E489FB3" w14:textId="77777777" w:rsidR="007B5297" w:rsidRDefault="007B5297" w:rsidP="00204CCF">
      <w:pPr>
        <w:pStyle w:val="ListParagraph"/>
        <w:rPr>
          <w:rtl/>
        </w:rPr>
      </w:pPr>
    </w:p>
    <w:p w14:paraId="4C73BAFD" w14:textId="0D0CA8BA" w:rsidR="007B5297" w:rsidRDefault="007B5297" w:rsidP="007B5297">
      <w:pPr>
        <w:rPr>
          <w:b/>
          <w:bCs/>
          <w:u w:val="single"/>
          <w:rtl/>
        </w:rPr>
      </w:pPr>
      <w:r>
        <w:rPr>
          <w:rFonts w:hint="cs"/>
          <w:b/>
          <w:bCs/>
          <w:u w:val="single"/>
          <w:rtl/>
        </w:rPr>
        <w:t xml:space="preserve">שאלה </w:t>
      </w:r>
      <w:r>
        <w:rPr>
          <w:rFonts w:hint="cs"/>
          <w:b/>
          <w:bCs/>
          <w:u w:val="single"/>
          <w:rtl/>
        </w:rPr>
        <w:t>2</w:t>
      </w:r>
      <w:r>
        <w:rPr>
          <w:rFonts w:hint="cs"/>
          <w:b/>
          <w:bCs/>
          <w:u w:val="single"/>
          <w:rtl/>
        </w:rPr>
        <w:t>:</w:t>
      </w:r>
    </w:p>
    <w:p w14:paraId="032F6649" w14:textId="3A13820C" w:rsidR="007B5297" w:rsidRDefault="007B5297" w:rsidP="007B5297">
      <w:pPr>
        <w:rPr>
          <w:rtl/>
        </w:rPr>
      </w:pPr>
      <w:r>
        <w:rPr>
          <w:rFonts w:hint="cs"/>
          <w:rtl/>
        </w:rPr>
        <w:lastRenderedPageBreak/>
        <w:t>ג.</w:t>
      </w:r>
      <w:r>
        <w:rPr>
          <w:rtl/>
        </w:rPr>
        <w:t xml:space="preserve"> </w:t>
      </w:r>
      <w:r>
        <w:rPr>
          <w:rFonts w:hint="cs"/>
          <w:rtl/>
        </w:rPr>
        <w:t xml:space="preserve"> בבדיקות כעת עלינו לבדוק מציאת המסלול הקצר בין 2 צמתים בגרף, וגם מציאת המסלול הקצר בין המסלולים האפשריים בין קבוצות של צמתי מקור וקבוצות של צמתי מטרה.</w:t>
      </w:r>
    </w:p>
    <w:p w14:paraId="1A4496FA" w14:textId="0E74597A" w:rsidR="007B5297" w:rsidRDefault="007B5297" w:rsidP="007B5297">
      <w:pPr>
        <w:rPr>
          <w:rtl/>
        </w:rPr>
      </w:pPr>
      <w:r>
        <w:rPr>
          <w:rFonts w:hint="cs"/>
          <w:rtl/>
        </w:rPr>
        <w:t xml:space="preserve">לכן יצרנו בדיקות אשר בודקות מצב בו יש קבוצה של צמתי מקור וצומת יעד יחידת צומת מקור אחד וקבוצה של צמתי מטרה וכן כאשר יש קבוצה של צמתי מקור וקבוצה של צמתי מטרה. בנוסף לבדיקות אלו נוצרה בדיקה אשר ישנם 2 מסלולים אפשריים בין 2 צמתים, אך אחד מהמסלולים יקר מהאחר והציפייה מהקוד היא למצוא את המסלול הזול ביותר. </w:t>
      </w:r>
    </w:p>
    <w:p w14:paraId="3C12449B" w14:textId="28166DFE" w:rsidR="00984882" w:rsidRDefault="00984882" w:rsidP="007B5297">
      <w:pPr>
        <w:rPr>
          <w:rtl/>
        </w:rPr>
      </w:pPr>
      <w:r>
        <w:rPr>
          <w:rFonts w:hint="cs"/>
          <w:rtl/>
        </w:rPr>
        <w:t xml:space="preserve">בבדיקות קופסה לבנה בדקנו את מקרי הקצה בהן צומת המקור/המטרה הם </w:t>
      </w:r>
      <w:r>
        <w:t>NULL</w:t>
      </w:r>
    </w:p>
    <w:p w14:paraId="342DBA40" w14:textId="3B070139" w:rsidR="007B5297" w:rsidRDefault="007B5297" w:rsidP="007B5297">
      <w:pPr>
        <w:rPr>
          <w:rtl/>
        </w:rPr>
      </w:pPr>
      <w:r>
        <w:rPr>
          <w:rFonts w:hint="cs"/>
          <w:rtl/>
        </w:rPr>
        <w:t>בדיקות אלו מספקות כי הן בודקות את כל המצבים האפשריים מהם</w:t>
      </w:r>
      <w:r w:rsidR="008D3C3B">
        <w:rPr>
          <w:rFonts w:hint="cs"/>
          <w:rtl/>
        </w:rPr>
        <w:t xml:space="preserve"> על הקוד למצוא את המסלול הזול ביותר וגם מקרים בהן יש לבדוק יותר מהתחלה/סוף יחידים.</w:t>
      </w:r>
    </w:p>
    <w:p w14:paraId="32D6170D" w14:textId="77777777" w:rsidR="007B5297" w:rsidRDefault="007B5297" w:rsidP="00204CCF">
      <w:pPr>
        <w:pStyle w:val="ListParagraph"/>
        <w:rPr>
          <w:rtl/>
        </w:rPr>
      </w:pPr>
    </w:p>
    <w:p w14:paraId="4436ACFA" w14:textId="77777777" w:rsidR="007B5297" w:rsidRDefault="007B5297" w:rsidP="00204CCF">
      <w:pPr>
        <w:pStyle w:val="ListParagraph"/>
        <w:rPr>
          <w:rFonts w:hint="cs"/>
          <w:rtl/>
        </w:rPr>
      </w:pPr>
    </w:p>
    <w:p w14:paraId="4AE41D77" w14:textId="77777777" w:rsidR="00210824" w:rsidRDefault="00210824" w:rsidP="009E3709">
      <w:pPr>
        <w:pStyle w:val="ListParagraph"/>
        <w:rPr>
          <w:rtl/>
        </w:rPr>
      </w:pPr>
    </w:p>
    <w:p w14:paraId="5EEC029A" w14:textId="77777777" w:rsidR="00210824" w:rsidRPr="00EB4324" w:rsidRDefault="00210824" w:rsidP="009E3709">
      <w:pPr>
        <w:pStyle w:val="ListParagraph"/>
        <w:rPr>
          <w:rtl/>
        </w:rPr>
      </w:pPr>
    </w:p>
    <w:p w14:paraId="47E69DFF" w14:textId="77777777" w:rsidR="00EB4324" w:rsidRPr="00EB4324" w:rsidRDefault="00EB4324" w:rsidP="00A929F2">
      <w:pPr>
        <w:pStyle w:val="ListParagraph"/>
        <w:rPr>
          <w:rtl/>
        </w:rPr>
      </w:pPr>
    </w:p>
    <w:sectPr w:rsidR="00EB4324" w:rsidRPr="00EB4324" w:rsidSect="007B6AE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873D1"/>
    <w:multiLevelType w:val="hybridMultilevel"/>
    <w:tmpl w:val="D6AC387C"/>
    <w:lvl w:ilvl="0" w:tplc="DCF070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1451B"/>
    <w:multiLevelType w:val="hybridMultilevel"/>
    <w:tmpl w:val="2EE6AE0A"/>
    <w:lvl w:ilvl="0" w:tplc="71B0D7EC">
      <w:start w:val="1"/>
      <w:numFmt w:val="bullet"/>
      <w:lvlText w:val="-"/>
      <w:lvlJc w:val="left"/>
      <w:pPr>
        <w:ind w:left="2185" w:hanging="360"/>
      </w:pPr>
      <w:rPr>
        <w:rFonts w:ascii="Aptos" w:eastAsiaTheme="minorHAnsi" w:hAnsi="Aptos" w:cstheme="minorBidi"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num w:numId="1" w16cid:durableId="757211360">
    <w:abstractNumId w:val="0"/>
  </w:num>
  <w:num w:numId="2" w16cid:durableId="1070034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E4"/>
    <w:rsid w:val="0011122F"/>
    <w:rsid w:val="00204CCF"/>
    <w:rsid w:val="00210824"/>
    <w:rsid w:val="0029459C"/>
    <w:rsid w:val="002E051E"/>
    <w:rsid w:val="00387CC0"/>
    <w:rsid w:val="004B5AE4"/>
    <w:rsid w:val="00525488"/>
    <w:rsid w:val="005C60FB"/>
    <w:rsid w:val="006E3288"/>
    <w:rsid w:val="007B5297"/>
    <w:rsid w:val="007B6AE2"/>
    <w:rsid w:val="008D3C3B"/>
    <w:rsid w:val="00984882"/>
    <w:rsid w:val="009E3709"/>
    <w:rsid w:val="00A929F2"/>
    <w:rsid w:val="00B77596"/>
    <w:rsid w:val="00CA209E"/>
    <w:rsid w:val="00E340F3"/>
    <w:rsid w:val="00EB4324"/>
    <w:rsid w:val="00F201B3"/>
    <w:rsid w:val="00FF33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36CC"/>
  <w15:chartTrackingRefBased/>
  <w15:docId w15:val="{78F5EB05-BDFB-44FA-B357-3494582B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297"/>
    <w:pPr>
      <w:bidi/>
    </w:pPr>
  </w:style>
  <w:style w:type="paragraph" w:styleId="Heading1">
    <w:name w:val="heading 1"/>
    <w:basedOn w:val="Normal"/>
    <w:next w:val="Normal"/>
    <w:link w:val="Heading1Char"/>
    <w:uiPriority w:val="9"/>
    <w:qFormat/>
    <w:rsid w:val="004B5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E4"/>
    <w:rPr>
      <w:rFonts w:eastAsiaTheme="majorEastAsia" w:cstheme="majorBidi"/>
      <w:color w:val="272727" w:themeColor="text1" w:themeTint="D8"/>
    </w:rPr>
  </w:style>
  <w:style w:type="paragraph" w:styleId="Title">
    <w:name w:val="Title"/>
    <w:basedOn w:val="Normal"/>
    <w:next w:val="Normal"/>
    <w:link w:val="TitleChar"/>
    <w:uiPriority w:val="10"/>
    <w:qFormat/>
    <w:rsid w:val="004B5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AE4"/>
    <w:pPr>
      <w:spacing w:before="160"/>
      <w:jc w:val="center"/>
    </w:pPr>
    <w:rPr>
      <w:i/>
      <w:iCs/>
      <w:color w:val="404040" w:themeColor="text1" w:themeTint="BF"/>
    </w:rPr>
  </w:style>
  <w:style w:type="character" w:customStyle="1" w:styleId="QuoteChar">
    <w:name w:val="Quote Char"/>
    <w:basedOn w:val="DefaultParagraphFont"/>
    <w:link w:val="Quote"/>
    <w:uiPriority w:val="29"/>
    <w:rsid w:val="004B5AE4"/>
    <w:rPr>
      <w:i/>
      <w:iCs/>
      <w:color w:val="404040" w:themeColor="text1" w:themeTint="BF"/>
    </w:rPr>
  </w:style>
  <w:style w:type="paragraph" w:styleId="ListParagraph">
    <w:name w:val="List Paragraph"/>
    <w:basedOn w:val="Normal"/>
    <w:uiPriority w:val="34"/>
    <w:qFormat/>
    <w:rsid w:val="004B5AE4"/>
    <w:pPr>
      <w:ind w:left="720"/>
      <w:contextualSpacing/>
    </w:pPr>
  </w:style>
  <w:style w:type="character" w:styleId="IntenseEmphasis">
    <w:name w:val="Intense Emphasis"/>
    <w:basedOn w:val="DefaultParagraphFont"/>
    <w:uiPriority w:val="21"/>
    <w:qFormat/>
    <w:rsid w:val="004B5AE4"/>
    <w:rPr>
      <w:i/>
      <w:iCs/>
      <w:color w:val="0F4761" w:themeColor="accent1" w:themeShade="BF"/>
    </w:rPr>
  </w:style>
  <w:style w:type="paragraph" w:styleId="IntenseQuote">
    <w:name w:val="Intense Quote"/>
    <w:basedOn w:val="Normal"/>
    <w:next w:val="Normal"/>
    <w:link w:val="IntenseQuoteChar"/>
    <w:uiPriority w:val="30"/>
    <w:qFormat/>
    <w:rsid w:val="004B5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AE4"/>
    <w:rPr>
      <w:i/>
      <w:iCs/>
      <w:color w:val="0F4761" w:themeColor="accent1" w:themeShade="BF"/>
    </w:rPr>
  </w:style>
  <w:style w:type="character" w:styleId="IntenseReference">
    <w:name w:val="Intense Reference"/>
    <w:basedOn w:val="DefaultParagraphFont"/>
    <w:uiPriority w:val="32"/>
    <w:qFormat/>
    <w:rsid w:val="004B5AE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848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48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3092">
      <w:bodyDiv w:val="1"/>
      <w:marLeft w:val="0"/>
      <w:marRight w:val="0"/>
      <w:marTop w:val="0"/>
      <w:marBottom w:val="0"/>
      <w:divBdr>
        <w:top w:val="none" w:sz="0" w:space="0" w:color="auto"/>
        <w:left w:val="none" w:sz="0" w:space="0" w:color="auto"/>
        <w:bottom w:val="none" w:sz="0" w:space="0" w:color="auto"/>
        <w:right w:val="none" w:sz="0" w:space="0" w:color="auto"/>
      </w:divBdr>
    </w:div>
    <w:div w:id="170533888">
      <w:bodyDiv w:val="1"/>
      <w:marLeft w:val="0"/>
      <w:marRight w:val="0"/>
      <w:marTop w:val="0"/>
      <w:marBottom w:val="0"/>
      <w:divBdr>
        <w:top w:val="none" w:sz="0" w:space="0" w:color="auto"/>
        <w:left w:val="none" w:sz="0" w:space="0" w:color="auto"/>
        <w:bottom w:val="none" w:sz="0" w:space="0" w:color="auto"/>
        <w:right w:val="none" w:sz="0" w:space="0" w:color="auto"/>
      </w:divBdr>
      <w:divsChild>
        <w:div w:id="1321159796">
          <w:marLeft w:val="0"/>
          <w:marRight w:val="0"/>
          <w:marTop w:val="0"/>
          <w:marBottom w:val="0"/>
          <w:divBdr>
            <w:top w:val="none" w:sz="0" w:space="0" w:color="auto"/>
            <w:left w:val="none" w:sz="0" w:space="0" w:color="auto"/>
            <w:bottom w:val="none" w:sz="0" w:space="0" w:color="auto"/>
            <w:right w:val="none" w:sz="0" w:space="0" w:color="auto"/>
          </w:divBdr>
        </w:div>
      </w:divsChild>
    </w:div>
    <w:div w:id="222101567">
      <w:bodyDiv w:val="1"/>
      <w:marLeft w:val="0"/>
      <w:marRight w:val="0"/>
      <w:marTop w:val="0"/>
      <w:marBottom w:val="0"/>
      <w:divBdr>
        <w:top w:val="none" w:sz="0" w:space="0" w:color="auto"/>
        <w:left w:val="none" w:sz="0" w:space="0" w:color="auto"/>
        <w:bottom w:val="none" w:sz="0" w:space="0" w:color="auto"/>
        <w:right w:val="none" w:sz="0" w:space="0" w:color="auto"/>
      </w:divBdr>
      <w:divsChild>
        <w:div w:id="908615193">
          <w:marLeft w:val="0"/>
          <w:marRight w:val="0"/>
          <w:marTop w:val="0"/>
          <w:marBottom w:val="0"/>
          <w:divBdr>
            <w:top w:val="none" w:sz="0" w:space="0" w:color="auto"/>
            <w:left w:val="none" w:sz="0" w:space="0" w:color="auto"/>
            <w:bottom w:val="none" w:sz="0" w:space="0" w:color="auto"/>
            <w:right w:val="none" w:sz="0" w:space="0" w:color="auto"/>
          </w:divBdr>
        </w:div>
      </w:divsChild>
    </w:div>
    <w:div w:id="240067054">
      <w:bodyDiv w:val="1"/>
      <w:marLeft w:val="0"/>
      <w:marRight w:val="0"/>
      <w:marTop w:val="0"/>
      <w:marBottom w:val="0"/>
      <w:divBdr>
        <w:top w:val="none" w:sz="0" w:space="0" w:color="auto"/>
        <w:left w:val="none" w:sz="0" w:space="0" w:color="auto"/>
        <w:bottom w:val="none" w:sz="0" w:space="0" w:color="auto"/>
        <w:right w:val="none" w:sz="0" w:space="0" w:color="auto"/>
      </w:divBdr>
    </w:div>
    <w:div w:id="344215757">
      <w:bodyDiv w:val="1"/>
      <w:marLeft w:val="0"/>
      <w:marRight w:val="0"/>
      <w:marTop w:val="0"/>
      <w:marBottom w:val="0"/>
      <w:divBdr>
        <w:top w:val="none" w:sz="0" w:space="0" w:color="auto"/>
        <w:left w:val="none" w:sz="0" w:space="0" w:color="auto"/>
        <w:bottom w:val="none" w:sz="0" w:space="0" w:color="auto"/>
        <w:right w:val="none" w:sz="0" w:space="0" w:color="auto"/>
      </w:divBdr>
      <w:divsChild>
        <w:div w:id="1704134193">
          <w:marLeft w:val="0"/>
          <w:marRight w:val="0"/>
          <w:marTop w:val="0"/>
          <w:marBottom w:val="0"/>
          <w:divBdr>
            <w:top w:val="none" w:sz="0" w:space="0" w:color="auto"/>
            <w:left w:val="none" w:sz="0" w:space="0" w:color="auto"/>
            <w:bottom w:val="none" w:sz="0" w:space="0" w:color="auto"/>
            <w:right w:val="none" w:sz="0" w:space="0" w:color="auto"/>
          </w:divBdr>
        </w:div>
      </w:divsChild>
    </w:div>
    <w:div w:id="427770692">
      <w:bodyDiv w:val="1"/>
      <w:marLeft w:val="0"/>
      <w:marRight w:val="0"/>
      <w:marTop w:val="0"/>
      <w:marBottom w:val="0"/>
      <w:divBdr>
        <w:top w:val="none" w:sz="0" w:space="0" w:color="auto"/>
        <w:left w:val="none" w:sz="0" w:space="0" w:color="auto"/>
        <w:bottom w:val="none" w:sz="0" w:space="0" w:color="auto"/>
        <w:right w:val="none" w:sz="0" w:space="0" w:color="auto"/>
      </w:divBdr>
      <w:divsChild>
        <w:div w:id="1465655946">
          <w:marLeft w:val="0"/>
          <w:marRight w:val="0"/>
          <w:marTop w:val="0"/>
          <w:marBottom w:val="0"/>
          <w:divBdr>
            <w:top w:val="none" w:sz="0" w:space="0" w:color="auto"/>
            <w:left w:val="none" w:sz="0" w:space="0" w:color="auto"/>
            <w:bottom w:val="none" w:sz="0" w:space="0" w:color="auto"/>
            <w:right w:val="none" w:sz="0" w:space="0" w:color="auto"/>
          </w:divBdr>
        </w:div>
      </w:divsChild>
    </w:div>
    <w:div w:id="560795628">
      <w:bodyDiv w:val="1"/>
      <w:marLeft w:val="0"/>
      <w:marRight w:val="0"/>
      <w:marTop w:val="0"/>
      <w:marBottom w:val="0"/>
      <w:divBdr>
        <w:top w:val="none" w:sz="0" w:space="0" w:color="auto"/>
        <w:left w:val="none" w:sz="0" w:space="0" w:color="auto"/>
        <w:bottom w:val="none" w:sz="0" w:space="0" w:color="auto"/>
        <w:right w:val="none" w:sz="0" w:space="0" w:color="auto"/>
      </w:divBdr>
      <w:divsChild>
        <w:div w:id="1555002560">
          <w:marLeft w:val="0"/>
          <w:marRight w:val="0"/>
          <w:marTop w:val="0"/>
          <w:marBottom w:val="0"/>
          <w:divBdr>
            <w:top w:val="none" w:sz="0" w:space="0" w:color="auto"/>
            <w:left w:val="none" w:sz="0" w:space="0" w:color="auto"/>
            <w:bottom w:val="none" w:sz="0" w:space="0" w:color="auto"/>
            <w:right w:val="none" w:sz="0" w:space="0" w:color="auto"/>
          </w:divBdr>
        </w:div>
      </w:divsChild>
    </w:div>
    <w:div w:id="576599016">
      <w:bodyDiv w:val="1"/>
      <w:marLeft w:val="0"/>
      <w:marRight w:val="0"/>
      <w:marTop w:val="0"/>
      <w:marBottom w:val="0"/>
      <w:divBdr>
        <w:top w:val="none" w:sz="0" w:space="0" w:color="auto"/>
        <w:left w:val="none" w:sz="0" w:space="0" w:color="auto"/>
        <w:bottom w:val="none" w:sz="0" w:space="0" w:color="auto"/>
        <w:right w:val="none" w:sz="0" w:space="0" w:color="auto"/>
      </w:divBdr>
    </w:div>
    <w:div w:id="597056095">
      <w:bodyDiv w:val="1"/>
      <w:marLeft w:val="0"/>
      <w:marRight w:val="0"/>
      <w:marTop w:val="0"/>
      <w:marBottom w:val="0"/>
      <w:divBdr>
        <w:top w:val="none" w:sz="0" w:space="0" w:color="auto"/>
        <w:left w:val="none" w:sz="0" w:space="0" w:color="auto"/>
        <w:bottom w:val="none" w:sz="0" w:space="0" w:color="auto"/>
        <w:right w:val="none" w:sz="0" w:space="0" w:color="auto"/>
      </w:divBdr>
      <w:divsChild>
        <w:div w:id="1492986503">
          <w:marLeft w:val="0"/>
          <w:marRight w:val="0"/>
          <w:marTop w:val="0"/>
          <w:marBottom w:val="0"/>
          <w:divBdr>
            <w:top w:val="none" w:sz="0" w:space="0" w:color="auto"/>
            <w:left w:val="none" w:sz="0" w:space="0" w:color="auto"/>
            <w:bottom w:val="none" w:sz="0" w:space="0" w:color="auto"/>
            <w:right w:val="none" w:sz="0" w:space="0" w:color="auto"/>
          </w:divBdr>
        </w:div>
      </w:divsChild>
    </w:div>
    <w:div w:id="703555973">
      <w:bodyDiv w:val="1"/>
      <w:marLeft w:val="0"/>
      <w:marRight w:val="0"/>
      <w:marTop w:val="0"/>
      <w:marBottom w:val="0"/>
      <w:divBdr>
        <w:top w:val="none" w:sz="0" w:space="0" w:color="auto"/>
        <w:left w:val="none" w:sz="0" w:space="0" w:color="auto"/>
        <w:bottom w:val="none" w:sz="0" w:space="0" w:color="auto"/>
        <w:right w:val="none" w:sz="0" w:space="0" w:color="auto"/>
      </w:divBdr>
      <w:divsChild>
        <w:div w:id="391588674">
          <w:marLeft w:val="0"/>
          <w:marRight w:val="0"/>
          <w:marTop w:val="0"/>
          <w:marBottom w:val="0"/>
          <w:divBdr>
            <w:top w:val="none" w:sz="0" w:space="0" w:color="auto"/>
            <w:left w:val="none" w:sz="0" w:space="0" w:color="auto"/>
            <w:bottom w:val="none" w:sz="0" w:space="0" w:color="auto"/>
            <w:right w:val="none" w:sz="0" w:space="0" w:color="auto"/>
          </w:divBdr>
        </w:div>
      </w:divsChild>
    </w:div>
    <w:div w:id="716664988">
      <w:bodyDiv w:val="1"/>
      <w:marLeft w:val="0"/>
      <w:marRight w:val="0"/>
      <w:marTop w:val="0"/>
      <w:marBottom w:val="0"/>
      <w:divBdr>
        <w:top w:val="none" w:sz="0" w:space="0" w:color="auto"/>
        <w:left w:val="none" w:sz="0" w:space="0" w:color="auto"/>
        <w:bottom w:val="none" w:sz="0" w:space="0" w:color="auto"/>
        <w:right w:val="none" w:sz="0" w:space="0" w:color="auto"/>
      </w:divBdr>
    </w:div>
    <w:div w:id="966397257">
      <w:bodyDiv w:val="1"/>
      <w:marLeft w:val="0"/>
      <w:marRight w:val="0"/>
      <w:marTop w:val="0"/>
      <w:marBottom w:val="0"/>
      <w:divBdr>
        <w:top w:val="none" w:sz="0" w:space="0" w:color="auto"/>
        <w:left w:val="none" w:sz="0" w:space="0" w:color="auto"/>
        <w:bottom w:val="none" w:sz="0" w:space="0" w:color="auto"/>
        <w:right w:val="none" w:sz="0" w:space="0" w:color="auto"/>
      </w:divBdr>
      <w:divsChild>
        <w:div w:id="1683049345">
          <w:marLeft w:val="0"/>
          <w:marRight w:val="0"/>
          <w:marTop w:val="0"/>
          <w:marBottom w:val="0"/>
          <w:divBdr>
            <w:top w:val="none" w:sz="0" w:space="0" w:color="auto"/>
            <w:left w:val="none" w:sz="0" w:space="0" w:color="auto"/>
            <w:bottom w:val="none" w:sz="0" w:space="0" w:color="auto"/>
            <w:right w:val="none" w:sz="0" w:space="0" w:color="auto"/>
          </w:divBdr>
        </w:div>
      </w:divsChild>
    </w:div>
    <w:div w:id="970355723">
      <w:bodyDiv w:val="1"/>
      <w:marLeft w:val="0"/>
      <w:marRight w:val="0"/>
      <w:marTop w:val="0"/>
      <w:marBottom w:val="0"/>
      <w:divBdr>
        <w:top w:val="none" w:sz="0" w:space="0" w:color="auto"/>
        <w:left w:val="none" w:sz="0" w:space="0" w:color="auto"/>
        <w:bottom w:val="none" w:sz="0" w:space="0" w:color="auto"/>
        <w:right w:val="none" w:sz="0" w:space="0" w:color="auto"/>
      </w:divBdr>
      <w:divsChild>
        <w:div w:id="290019105">
          <w:marLeft w:val="0"/>
          <w:marRight w:val="0"/>
          <w:marTop w:val="0"/>
          <w:marBottom w:val="0"/>
          <w:divBdr>
            <w:top w:val="none" w:sz="0" w:space="0" w:color="auto"/>
            <w:left w:val="none" w:sz="0" w:space="0" w:color="auto"/>
            <w:bottom w:val="none" w:sz="0" w:space="0" w:color="auto"/>
            <w:right w:val="none" w:sz="0" w:space="0" w:color="auto"/>
          </w:divBdr>
        </w:div>
      </w:divsChild>
    </w:div>
    <w:div w:id="987635357">
      <w:bodyDiv w:val="1"/>
      <w:marLeft w:val="0"/>
      <w:marRight w:val="0"/>
      <w:marTop w:val="0"/>
      <w:marBottom w:val="0"/>
      <w:divBdr>
        <w:top w:val="none" w:sz="0" w:space="0" w:color="auto"/>
        <w:left w:val="none" w:sz="0" w:space="0" w:color="auto"/>
        <w:bottom w:val="none" w:sz="0" w:space="0" w:color="auto"/>
        <w:right w:val="none" w:sz="0" w:space="0" w:color="auto"/>
      </w:divBdr>
      <w:divsChild>
        <w:div w:id="1487555147">
          <w:marLeft w:val="0"/>
          <w:marRight w:val="0"/>
          <w:marTop w:val="0"/>
          <w:marBottom w:val="0"/>
          <w:divBdr>
            <w:top w:val="none" w:sz="0" w:space="0" w:color="auto"/>
            <w:left w:val="none" w:sz="0" w:space="0" w:color="auto"/>
            <w:bottom w:val="none" w:sz="0" w:space="0" w:color="auto"/>
            <w:right w:val="none" w:sz="0" w:space="0" w:color="auto"/>
          </w:divBdr>
        </w:div>
      </w:divsChild>
    </w:div>
    <w:div w:id="1063913295">
      <w:bodyDiv w:val="1"/>
      <w:marLeft w:val="0"/>
      <w:marRight w:val="0"/>
      <w:marTop w:val="0"/>
      <w:marBottom w:val="0"/>
      <w:divBdr>
        <w:top w:val="none" w:sz="0" w:space="0" w:color="auto"/>
        <w:left w:val="none" w:sz="0" w:space="0" w:color="auto"/>
        <w:bottom w:val="none" w:sz="0" w:space="0" w:color="auto"/>
        <w:right w:val="none" w:sz="0" w:space="0" w:color="auto"/>
      </w:divBdr>
    </w:div>
    <w:div w:id="1128669825">
      <w:bodyDiv w:val="1"/>
      <w:marLeft w:val="0"/>
      <w:marRight w:val="0"/>
      <w:marTop w:val="0"/>
      <w:marBottom w:val="0"/>
      <w:divBdr>
        <w:top w:val="none" w:sz="0" w:space="0" w:color="auto"/>
        <w:left w:val="none" w:sz="0" w:space="0" w:color="auto"/>
        <w:bottom w:val="none" w:sz="0" w:space="0" w:color="auto"/>
        <w:right w:val="none" w:sz="0" w:space="0" w:color="auto"/>
      </w:divBdr>
      <w:divsChild>
        <w:div w:id="2038776064">
          <w:marLeft w:val="0"/>
          <w:marRight w:val="0"/>
          <w:marTop w:val="0"/>
          <w:marBottom w:val="0"/>
          <w:divBdr>
            <w:top w:val="none" w:sz="0" w:space="0" w:color="auto"/>
            <w:left w:val="none" w:sz="0" w:space="0" w:color="auto"/>
            <w:bottom w:val="none" w:sz="0" w:space="0" w:color="auto"/>
            <w:right w:val="none" w:sz="0" w:space="0" w:color="auto"/>
          </w:divBdr>
        </w:div>
      </w:divsChild>
    </w:div>
    <w:div w:id="1192500571">
      <w:bodyDiv w:val="1"/>
      <w:marLeft w:val="0"/>
      <w:marRight w:val="0"/>
      <w:marTop w:val="0"/>
      <w:marBottom w:val="0"/>
      <w:divBdr>
        <w:top w:val="none" w:sz="0" w:space="0" w:color="auto"/>
        <w:left w:val="none" w:sz="0" w:space="0" w:color="auto"/>
        <w:bottom w:val="none" w:sz="0" w:space="0" w:color="auto"/>
        <w:right w:val="none" w:sz="0" w:space="0" w:color="auto"/>
      </w:divBdr>
    </w:div>
    <w:div w:id="1205946649">
      <w:bodyDiv w:val="1"/>
      <w:marLeft w:val="0"/>
      <w:marRight w:val="0"/>
      <w:marTop w:val="0"/>
      <w:marBottom w:val="0"/>
      <w:divBdr>
        <w:top w:val="none" w:sz="0" w:space="0" w:color="auto"/>
        <w:left w:val="none" w:sz="0" w:space="0" w:color="auto"/>
        <w:bottom w:val="none" w:sz="0" w:space="0" w:color="auto"/>
        <w:right w:val="none" w:sz="0" w:space="0" w:color="auto"/>
      </w:divBdr>
    </w:div>
    <w:div w:id="1259362791">
      <w:bodyDiv w:val="1"/>
      <w:marLeft w:val="0"/>
      <w:marRight w:val="0"/>
      <w:marTop w:val="0"/>
      <w:marBottom w:val="0"/>
      <w:divBdr>
        <w:top w:val="none" w:sz="0" w:space="0" w:color="auto"/>
        <w:left w:val="none" w:sz="0" w:space="0" w:color="auto"/>
        <w:bottom w:val="none" w:sz="0" w:space="0" w:color="auto"/>
        <w:right w:val="none" w:sz="0" w:space="0" w:color="auto"/>
      </w:divBdr>
      <w:divsChild>
        <w:div w:id="229342509">
          <w:marLeft w:val="0"/>
          <w:marRight w:val="0"/>
          <w:marTop w:val="0"/>
          <w:marBottom w:val="0"/>
          <w:divBdr>
            <w:top w:val="none" w:sz="0" w:space="0" w:color="auto"/>
            <w:left w:val="none" w:sz="0" w:space="0" w:color="auto"/>
            <w:bottom w:val="none" w:sz="0" w:space="0" w:color="auto"/>
            <w:right w:val="none" w:sz="0" w:space="0" w:color="auto"/>
          </w:divBdr>
        </w:div>
      </w:divsChild>
    </w:div>
    <w:div w:id="1320693634">
      <w:bodyDiv w:val="1"/>
      <w:marLeft w:val="0"/>
      <w:marRight w:val="0"/>
      <w:marTop w:val="0"/>
      <w:marBottom w:val="0"/>
      <w:divBdr>
        <w:top w:val="none" w:sz="0" w:space="0" w:color="auto"/>
        <w:left w:val="none" w:sz="0" w:space="0" w:color="auto"/>
        <w:bottom w:val="none" w:sz="0" w:space="0" w:color="auto"/>
        <w:right w:val="none" w:sz="0" w:space="0" w:color="auto"/>
      </w:divBdr>
      <w:divsChild>
        <w:div w:id="421881912">
          <w:marLeft w:val="0"/>
          <w:marRight w:val="0"/>
          <w:marTop w:val="0"/>
          <w:marBottom w:val="0"/>
          <w:divBdr>
            <w:top w:val="none" w:sz="0" w:space="0" w:color="auto"/>
            <w:left w:val="none" w:sz="0" w:space="0" w:color="auto"/>
            <w:bottom w:val="none" w:sz="0" w:space="0" w:color="auto"/>
            <w:right w:val="none" w:sz="0" w:space="0" w:color="auto"/>
          </w:divBdr>
        </w:div>
      </w:divsChild>
    </w:div>
    <w:div w:id="1381441683">
      <w:bodyDiv w:val="1"/>
      <w:marLeft w:val="0"/>
      <w:marRight w:val="0"/>
      <w:marTop w:val="0"/>
      <w:marBottom w:val="0"/>
      <w:divBdr>
        <w:top w:val="none" w:sz="0" w:space="0" w:color="auto"/>
        <w:left w:val="none" w:sz="0" w:space="0" w:color="auto"/>
        <w:bottom w:val="none" w:sz="0" w:space="0" w:color="auto"/>
        <w:right w:val="none" w:sz="0" w:space="0" w:color="auto"/>
      </w:divBdr>
    </w:div>
    <w:div w:id="1439325842">
      <w:bodyDiv w:val="1"/>
      <w:marLeft w:val="0"/>
      <w:marRight w:val="0"/>
      <w:marTop w:val="0"/>
      <w:marBottom w:val="0"/>
      <w:divBdr>
        <w:top w:val="none" w:sz="0" w:space="0" w:color="auto"/>
        <w:left w:val="none" w:sz="0" w:space="0" w:color="auto"/>
        <w:bottom w:val="none" w:sz="0" w:space="0" w:color="auto"/>
        <w:right w:val="none" w:sz="0" w:space="0" w:color="auto"/>
      </w:divBdr>
    </w:div>
    <w:div w:id="1929845707">
      <w:bodyDiv w:val="1"/>
      <w:marLeft w:val="0"/>
      <w:marRight w:val="0"/>
      <w:marTop w:val="0"/>
      <w:marBottom w:val="0"/>
      <w:divBdr>
        <w:top w:val="none" w:sz="0" w:space="0" w:color="auto"/>
        <w:left w:val="none" w:sz="0" w:space="0" w:color="auto"/>
        <w:bottom w:val="none" w:sz="0" w:space="0" w:color="auto"/>
        <w:right w:val="none" w:sz="0" w:space="0" w:color="auto"/>
      </w:divBdr>
      <w:divsChild>
        <w:div w:id="2024429821">
          <w:marLeft w:val="0"/>
          <w:marRight w:val="0"/>
          <w:marTop w:val="0"/>
          <w:marBottom w:val="0"/>
          <w:divBdr>
            <w:top w:val="none" w:sz="0" w:space="0" w:color="auto"/>
            <w:left w:val="none" w:sz="0" w:space="0" w:color="auto"/>
            <w:bottom w:val="none" w:sz="0" w:space="0" w:color="auto"/>
            <w:right w:val="none" w:sz="0" w:space="0" w:color="auto"/>
          </w:divBdr>
        </w:div>
      </w:divsChild>
    </w:div>
    <w:div w:id="1939410871">
      <w:bodyDiv w:val="1"/>
      <w:marLeft w:val="0"/>
      <w:marRight w:val="0"/>
      <w:marTop w:val="0"/>
      <w:marBottom w:val="0"/>
      <w:divBdr>
        <w:top w:val="none" w:sz="0" w:space="0" w:color="auto"/>
        <w:left w:val="none" w:sz="0" w:space="0" w:color="auto"/>
        <w:bottom w:val="none" w:sz="0" w:space="0" w:color="auto"/>
        <w:right w:val="none" w:sz="0" w:space="0" w:color="auto"/>
      </w:divBdr>
      <w:divsChild>
        <w:div w:id="694311829">
          <w:marLeft w:val="0"/>
          <w:marRight w:val="0"/>
          <w:marTop w:val="0"/>
          <w:marBottom w:val="0"/>
          <w:divBdr>
            <w:top w:val="none" w:sz="0" w:space="0" w:color="auto"/>
            <w:left w:val="none" w:sz="0" w:space="0" w:color="auto"/>
            <w:bottom w:val="none" w:sz="0" w:space="0" w:color="auto"/>
            <w:right w:val="none" w:sz="0" w:space="0" w:color="auto"/>
          </w:divBdr>
        </w:div>
      </w:divsChild>
    </w:div>
    <w:div w:id="1960263124">
      <w:bodyDiv w:val="1"/>
      <w:marLeft w:val="0"/>
      <w:marRight w:val="0"/>
      <w:marTop w:val="0"/>
      <w:marBottom w:val="0"/>
      <w:divBdr>
        <w:top w:val="none" w:sz="0" w:space="0" w:color="auto"/>
        <w:left w:val="none" w:sz="0" w:space="0" w:color="auto"/>
        <w:bottom w:val="none" w:sz="0" w:space="0" w:color="auto"/>
        <w:right w:val="none" w:sz="0" w:space="0" w:color="auto"/>
      </w:divBdr>
      <w:divsChild>
        <w:div w:id="1319260742">
          <w:marLeft w:val="0"/>
          <w:marRight w:val="0"/>
          <w:marTop w:val="0"/>
          <w:marBottom w:val="0"/>
          <w:divBdr>
            <w:top w:val="none" w:sz="0" w:space="0" w:color="auto"/>
            <w:left w:val="none" w:sz="0" w:space="0" w:color="auto"/>
            <w:bottom w:val="none" w:sz="0" w:space="0" w:color="auto"/>
            <w:right w:val="none" w:sz="0" w:space="0" w:color="auto"/>
          </w:divBdr>
        </w:div>
      </w:divsChild>
    </w:div>
    <w:div w:id="20871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3</Pages>
  <Words>543</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Valeriya Khotuliov</dc:creator>
  <cp:keywords/>
  <dc:description/>
  <cp:lastModifiedBy>Valeriya Khotuliov</cp:lastModifiedBy>
  <cp:revision>2</cp:revision>
  <dcterms:created xsi:type="dcterms:W3CDTF">2025-05-28T13:36:00Z</dcterms:created>
  <dcterms:modified xsi:type="dcterms:W3CDTF">2025-06-02T15:12:00Z</dcterms:modified>
</cp:coreProperties>
</file>