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DE016" w14:textId="77777777" w:rsidR="008422CC" w:rsidRPr="00AD32C8" w:rsidRDefault="00AD32C8">
      <w:pPr>
        <w:rPr>
          <w:rFonts w:asciiTheme="majorHAnsi" w:eastAsia="Roboto" w:hAnsiTheme="majorHAnsi" w:cstheme="majorHAnsi"/>
          <w:sz w:val="23"/>
          <w:szCs w:val="23"/>
          <w:highlight w:val="white"/>
        </w:rPr>
      </w:pPr>
      <w:r w:rsidRPr="00AD32C8">
        <w:rPr>
          <w:rFonts w:asciiTheme="majorHAnsi" w:eastAsia="Roboto" w:hAnsiTheme="majorHAnsi" w:cstheme="majorHAnsi"/>
          <w:sz w:val="23"/>
          <w:szCs w:val="23"/>
          <w:highlight w:val="white"/>
        </w:rPr>
        <w:t>Homework: E1-5,  E1-12, E2-12a, E2-13a</w:t>
      </w:r>
    </w:p>
    <w:p w14:paraId="299A74C0" w14:textId="77777777" w:rsidR="008422CC" w:rsidRPr="00AD32C8" w:rsidRDefault="008422CC">
      <w:pPr>
        <w:rPr>
          <w:rFonts w:asciiTheme="majorHAnsi" w:eastAsia="Roboto" w:hAnsiTheme="majorHAnsi" w:cstheme="majorHAnsi"/>
          <w:sz w:val="23"/>
          <w:szCs w:val="23"/>
          <w:highlight w:val="white"/>
        </w:rPr>
      </w:pPr>
    </w:p>
    <w:p w14:paraId="257DAB8A" w14:textId="2E664C1D"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Gala Company is a manufacturer of laptop computers. Various costs and expenses associated</w:t>
      </w:r>
      <w:r w:rsidRPr="00AD32C8">
        <w:rPr>
          <w:rFonts w:asciiTheme="majorHAnsi" w:eastAsia="Roboto" w:hAnsiTheme="majorHAnsi" w:cstheme="majorHAnsi"/>
          <w:sz w:val="24"/>
          <w:szCs w:val="24"/>
          <w:highlight w:val="white"/>
        </w:rPr>
        <w:t xml:space="preserve"> with its operations are as follows.  </w:t>
      </w:r>
    </w:p>
    <w:p w14:paraId="612A930A"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1.  Property taxes on the factory building. </w:t>
      </w:r>
    </w:p>
    <w:p w14:paraId="3957D288"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 2.  Production superintendents’ salaries.  </w:t>
      </w:r>
    </w:p>
    <w:p w14:paraId="79347475"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3.  Memory boards and chips used in a</w:t>
      </w:r>
      <w:r w:rsidRPr="00AD32C8">
        <w:rPr>
          <w:rFonts w:asciiTheme="majorHAnsi" w:eastAsia="Roboto" w:hAnsiTheme="majorHAnsi" w:cstheme="majorHAnsi"/>
          <w:sz w:val="24"/>
          <w:szCs w:val="24"/>
          <w:highlight w:val="white"/>
        </w:rPr>
        <w:t xml:space="preserve">ssembling computers. </w:t>
      </w:r>
    </w:p>
    <w:p w14:paraId="6C64B086"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 4.  Depreciation on the factory equipment.  </w:t>
      </w:r>
    </w:p>
    <w:p w14:paraId="6DD506FA"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5.  Salaries for assembly-line quality control inspectors. </w:t>
      </w:r>
    </w:p>
    <w:p w14:paraId="2079A03B"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 6.  Sales commissions paid to sell laptop computers.  </w:t>
      </w:r>
    </w:p>
    <w:p w14:paraId="7504B133"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7.  Electrical components used in assembling computers.  </w:t>
      </w:r>
    </w:p>
    <w:p w14:paraId="500EF374"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8.  Wages of w</w:t>
      </w:r>
      <w:r w:rsidRPr="00AD32C8">
        <w:rPr>
          <w:rFonts w:asciiTheme="majorHAnsi" w:eastAsia="Roboto" w:hAnsiTheme="majorHAnsi" w:cstheme="majorHAnsi"/>
          <w:sz w:val="24"/>
          <w:szCs w:val="24"/>
          <w:highlight w:val="white"/>
        </w:rPr>
        <w:t xml:space="preserve">orkers assembling laptop computers.  </w:t>
      </w:r>
    </w:p>
    <w:p w14:paraId="689E81C7"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9.  Soldering materials used on factory assembly lines. </w:t>
      </w:r>
    </w:p>
    <w:p w14:paraId="23E5AAED"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10.  Salaries for the night security guards for the factory building. </w:t>
      </w:r>
    </w:p>
    <w:p w14:paraId="3CDB14B3" w14:textId="77777777" w:rsidR="008422CC" w:rsidRPr="00AD32C8" w:rsidRDefault="008422CC">
      <w:pPr>
        <w:rPr>
          <w:rFonts w:asciiTheme="majorHAnsi" w:eastAsia="Roboto" w:hAnsiTheme="majorHAnsi" w:cstheme="majorHAnsi"/>
          <w:sz w:val="24"/>
          <w:szCs w:val="24"/>
          <w:highlight w:val="white"/>
        </w:rPr>
      </w:pPr>
    </w:p>
    <w:p w14:paraId="3BB5DF42"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The company intends to classify these costs and expenses into the following categories: (</w:t>
      </w:r>
      <w:r w:rsidRPr="00AD32C8">
        <w:rPr>
          <w:rFonts w:asciiTheme="majorHAnsi" w:eastAsia="Roboto" w:hAnsiTheme="majorHAnsi" w:cstheme="majorHAnsi"/>
          <w:sz w:val="24"/>
          <w:szCs w:val="24"/>
          <w:highlight w:val="white"/>
        </w:rPr>
        <w:t>a) direct materials, (b) direct labor, (c) manufacturing overhead, and (d) period costs.</w:t>
      </w:r>
    </w:p>
    <w:p w14:paraId="4B42C4B6" w14:textId="77777777" w:rsidR="008422CC" w:rsidRPr="00AD32C8" w:rsidRDefault="008422CC">
      <w:pPr>
        <w:rPr>
          <w:rFonts w:asciiTheme="majorHAnsi" w:eastAsia="Roboto" w:hAnsiTheme="majorHAnsi" w:cstheme="majorHAnsi"/>
          <w:sz w:val="24"/>
          <w:szCs w:val="24"/>
          <w:highlight w:val="white"/>
        </w:rPr>
      </w:pPr>
    </w:p>
    <w:p w14:paraId="5B815CDF" w14:textId="68AC376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Instructions List</w:t>
      </w:r>
      <w:r w:rsidRPr="00AD32C8">
        <w:rPr>
          <w:rFonts w:asciiTheme="majorHAnsi" w:eastAsia="Roboto" w:hAnsiTheme="majorHAnsi" w:cstheme="majorHAnsi"/>
          <w:sz w:val="24"/>
          <w:szCs w:val="24"/>
          <w:highlight w:val="white"/>
        </w:rPr>
        <w:t xml:space="preserve"> the items (1) through (10). For each item, indicate the cost category to which it belongs.</w:t>
      </w:r>
    </w:p>
    <w:p w14:paraId="0CD4C04A"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w:t>
      </w:r>
    </w:p>
    <w:p w14:paraId="58E1923A"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w:t>
      </w:r>
    </w:p>
    <w:p w14:paraId="60B38F83"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w:t>
      </w:r>
    </w:p>
    <w:p w14:paraId="639589A0"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w:t>
      </w:r>
    </w:p>
    <w:p w14:paraId="7ACDB4AF"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w:t>
      </w:r>
    </w:p>
    <w:p w14:paraId="40999D8D"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D</w:t>
      </w:r>
    </w:p>
    <w:p w14:paraId="603E0D5A"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w:t>
      </w:r>
    </w:p>
    <w:p w14:paraId="47931B73"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B</w:t>
      </w:r>
    </w:p>
    <w:p w14:paraId="7190D7E0"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w:t>
      </w:r>
    </w:p>
    <w:p w14:paraId="5CB6A90E" w14:textId="77777777" w:rsidR="008422CC" w:rsidRPr="00AD32C8" w:rsidRDefault="00AD32C8">
      <w:pPr>
        <w:numPr>
          <w:ilvl w:val="0"/>
          <w:numId w:val="1"/>
        </w:num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w:t>
      </w:r>
    </w:p>
    <w:p w14:paraId="66806184"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Cepeda Corporation has the following c</w:t>
      </w:r>
      <w:r w:rsidRPr="00AD32C8">
        <w:rPr>
          <w:rFonts w:asciiTheme="majorHAnsi" w:eastAsia="Roboto" w:hAnsiTheme="majorHAnsi" w:cstheme="majorHAnsi"/>
          <w:sz w:val="24"/>
          <w:szCs w:val="24"/>
          <w:highlight w:val="white"/>
        </w:rPr>
        <w:t xml:space="preserve">ost records for June 2020. </w:t>
      </w:r>
    </w:p>
    <w:p w14:paraId="6629E037"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Indirect factory labor  $  4,500  </w:t>
      </w:r>
      <w:r w:rsidRPr="00AD32C8">
        <w:rPr>
          <w:rFonts w:asciiTheme="majorHAnsi" w:eastAsia="Roboto" w:hAnsiTheme="majorHAnsi" w:cstheme="majorHAnsi"/>
          <w:sz w:val="24"/>
          <w:szCs w:val="24"/>
          <w:highlight w:val="white"/>
        </w:rPr>
        <w:tab/>
        <w:t>Factory utilities  $     400</w:t>
      </w:r>
    </w:p>
    <w:p w14:paraId="6F8B80F5"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Direct materials used  20,000  </w:t>
      </w:r>
      <w:r w:rsidRPr="00AD32C8">
        <w:rPr>
          <w:rFonts w:asciiTheme="majorHAnsi" w:eastAsia="Roboto" w:hAnsiTheme="majorHAnsi" w:cstheme="majorHAnsi"/>
          <w:sz w:val="24"/>
          <w:szCs w:val="24"/>
          <w:highlight w:val="white"/>
        </w:rPr>
        <w:tab/>
        <w:t xml:space="preserve">Depreciation, factory equipment  </w:t>
      </w:r>
      <w:proofErr w:type="gramStart"/>
      <w:r w:rsidRPr="00AD32C8">
        <w:rPr>
          <w:rFonts w:asciiTheme="majorHAnsi" w:eastAsia="Roboto" w:hAnsiTheme="majorHAnsi" w:cstheme="majorHAnsi"/>
          <w:sz w:val="24"/>
          <w:szCs w:val="24"/>
          <w:highlight w:val="white"/>
        </w:rPr>
        <w:t>1,400</w:t>
      </w:r>
      <w:proofErr w:type="gramEnd"/>
    </w:p>
    <w:p w14:paraId="55DF352F"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Work in process, 6/1/20  3,000  </w:t>
      </w:r>
      <w:r w:rsidRPr="00AD32C8">
        <w:rPr>
          <w:rFonts w:asciiTheme="majorHAnsi" w:eastAsia="Roboto" w:hAnsiTheme="majorHAnsi" w:cstheme="majorHAnsi"/>
          <w:sz w:val="24"/>
          <w:szCs w:val="24"/>
          <w:highlight w:val="white"/>
        </w:rPr>
        <w:tab/>
        <w:t>Direct labor  40,000</w:t>
      </w:r>
    </w:p>
    <w:p w14:paraId="6F08216A"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Work in process, 6/30/20  3,800  </w:t>
      </w:r>
      <w:r w:rsidRPr="00AD32C8">
        <w:rPr>
          <w:rFonts w:asciiTheme="majorHAnsi" w:eastAsia="Roboto" w:hAnsiTheme="majorHAnsi" w:cstheme="majorHAnsi"/>
          <w:sz w:val="24"/>
          <w:szCs w:val="24"/>
          <w:highlight w:val="white"/>
        </w:rPr>
        <w:tab/>
        <w:t>Maintenance, factory equipment  1,800</w:t>
      </w:r>
    </w:p>
    <w:p w14:paraId="25F6DB71"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Finished goods, 6/1/20  5,000  </w:t>
      </w:r>
      <w:r w:rsidRPr="00AD32C8">
        <w:rPr>
          <w:rFonts w:asciiTheme="majorHAnsi" w:eastAsia="Roboto" w:hAnsiTheme="majorHAnsi" w:cstheme="majorHAnsi"/>
          <w:sz w:val="24"/>
          <w:szCs w:val="24"/>
          <w:highlight w:val="white"/>
        </w:rPr>
        <w:tab/>
        <w:t xml:space="preserve">Indirect materials  </w:t>
      </w:r>
      <w:proofErr w:type="gramStart"/>
      <w:r w:rsidRPr="00AD32C8">
        <w:rPr>
          <w:rFonts w:asciiTheme="majorHAnsi" w:eastAsia="Roboto" w:hAnsiTheme="majorHAnsi" w:cstheme="majorHAnsi"/>
          <w:sz w:val="24"/>
          <w:szCs w:val="24"/>
          <w:highlight w:val="white"/>
        </w:rPr>
        <w:t>2,200</w:t>
      </w:r>
      <w:proofErr w:type="gramEnd"/>
    </w:p>
    <w:p w14:paraId="0A4D4250"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Finished goods, 6/30/20  7,500 </w:t>
      </w:r>
      <w:r w:rsidRPr="00AD32C8">
        <w:rPr>
          <w:rFonts w:asciiTheme="majorHAnsi" w:eastAsia="Roboto" w:hAnsiTheme="majorHAnsi" w:cstheme="majorHAnsi"/>
          <w:sz w:val="24"/>
          <w:szCs w:val="24"/>
          <w:highlight w:val="white"/>
        </w:rPr>
        <w:tab/>
        <w:t xml:space="preserve"> Factory manager’s salary  </w:t>
      </w:r>
      <w:proofErr w:type="gramStart"/>
      <w:r w:rsidRPr="00AD32C8">
        <w:rPr>
          <w:rFonts w:asciiTheme="majorHAnsi" w:eastAsia="Roboto" w:hAnsiTheme="majorHAnsi" w:cstheme="majorHAnsi"/>
          <w:sz w:val="24"/>
          <w:szCs w:val="24"/>
          <w:highlight w:val="white"/>
        </w:rPr>
        <w:t>3,000</w:t>
      </w:r>
      <w:proofErr w:type="gramEnd"/>
    </w:p>
    <w:p w14:paraId="50F5BCBF" w14:textId="77777777" w:rsidR="008422CC" w:rsidRPr="00AD32C8" w:rsidRDefault="008422CC">
      <w:pPr>
        <w:rPr>
          <w:rFonts w:asciiTheme="majorHAnsi" w:eastAsia="Roboto" w:hAnsiTheme="majorHAnsi" w:cstheme="majorHAnsi"/>
          <w:sz w:val="24"/>
          <w:szCs w:val="24"/>
          <w:highlight w:val="white"/>
        </w:rPr>
      </w:pPr>
    </w:p>
    <w:p w14:paraId="7E56C260"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lastRenderedPageBreak/>
        <w:t xml:space="preserve">Instructions  </w:t>
      </w:r>
    </w:p>
    <w:p w14:paraId="616BD8A8"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  Prepare a cost of goods manufactured sche</w:t>
      </w:r>
      <w:r w:rsidRPr="00AD32C8">
        <w:rPr>
          <w:rFonts w:asciiTheme="majorHAnsi" w:eastAsia="Roboto" w:hAnsiTheme="majorHAnsi" w:cstheme="majorHAnsi"/>
          <w:sz w:val="24"/>
          <w:szCs w:val="24"/>
          <w:highlight w:val="white"/>
        </w:rPr>
        <w:t xml:space="preserve">dule for June 2020.  </w:t>
      </w:r>
    </w:p>
    <w:p w14:paraId="01638192" w14:textId="77777777" w:rsidR="008422CC" w:rsidRPr="00AD32C8" w:rsidRDefault="008422CC">
      <w:pPr>
        <w:rPr>
          <w:rFonts w:asciiTheme="majorHAnsi" w:eastAsia="Roboto" w:hAnsiTheme="majorHAnsi" w:cstheme="majorHAnsi"/>
          <w:sz w:val="24"/>
          <w:szCs w:val="24"/>
          <w:highlight w:val="white"/>
        </w:rPr>
      </w:pPr>
    </w:p>
    <w:p w14:paraId="616E7E07" w14:textId="77777777" w:rsidR="008422CC" w:rsidRPr="00AD32C8" w:rsidRDefault="008422CC">
      <w:pPr>
        <w:rPr>
          <w:rFonts w:asciiTheme="majorHAnsi" w:eastAsia="Roboto" w:hAnsiTheme="majorHAnsi" w:cstheme="majorHAnsi"/>
          <w:sz w:val="24"/>
          <w:szCs w:val="24"/>
          <w:highlight w:val="whit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22CC" w:rsidRPr="00AD32C8" w14:paraId="6E50B140" w14:textId="77777777">
        <w:tc>
          <w:tcPr>
            <w:tcW w:w="4680" w:type="dxa"/>
            <w:shd w:val="clear" w:color="auto" w:fill="auto"/>
            <w:tcMar>
              <w:top w:w="100" w:type="dxa"/>
              <w:left w:w="100" w:type="dxa"/>
              <w:bottom w:w="100" w:type="dxa"/>
              <w:right w:w="100" w:type="dxa"/>
            </w:tcMar>
          </w:tcPr>
          <w:p w14:paraId="66E5B107"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Direct Materials Used</w:t>
            </w:r>
          </w:p>
        </w:tc>
        <w:tc>
          <w:tcPr>
            <w:tcW w:w="4680" w:type="dxa"/>
            <w:shd w:val="clear" w:color="auto" w:fill="auto"/>
            <w:tcMar>
              <w:top w:w="100" w:type="dxa"/>
              <w:left w:w="100" w:type="dxa"/>
              <w:bottom w:w="100" w:type="dxa"/>
              <w:right w:w="100" w:type="dxa"/>
            </w:tcMar>
          </w:tcPr>
          <w:p w14:paraId="14C540B9"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20,000</w:t>
            </w:r>
          </w:p>
        </w:tc>
      </w:tr>
      <w:tr w:rsidR="008422CC" w:rsidRPr="00AD32C8" w14:paraId="56184F42" w14:textId="77777777">
        <w:tc>
          <w:tcPr>
            <w:tcW w:w="4680" w:type="dxa"/>
            <w:shd w:val="clear" w:color="auto" w:fill="auto"/>
            <w:tcMar>
              <w:top w:w="100" w:type="dxa"/>
              <w:left w:w="100" w:type="dxa"/>
              <w:bottom w:w="100" w:type="dxa"/>
              <w:right w:w="100" w:type="dxa"/>
            </w:tcMar>
          </w:tcPr>
          <w:p w14:paraId="28ACDF5C"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Direct Labor</w:t>
            </w:r>
          </w:p>
        </w:tc>
        <w:tc>
          <w:tcPr>
            <w:tcW w:w="4680" w:type="dxa"/>
            <w:shd w:val="clear" w:color="auto" w:fill="auto"/>
            <w:tcMar>
              <w:top w:w="100" w:type="dxa"/>
              <w:left w:w="100" w:type="dxa"/>
              <w:bottom w:w="100" w:type="dxa"/>
              <w:right w:w="100" w:type="dxa"/>
            </w:tcMar>
          </w:tcPr>
          <w:p w14:paraId="0B0190AF"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40,000</w:t>
            </w:r>
          </w:p>
        </w:tc>
      </w:tr>
      <w:tr w:rsidR="008422CC" w:rsidRPr="00AD32C8" w14:paraId="037FB621" w14:textId="77777777">
        <w:tc>
          <w:tcPr>
            <w:tcW w:w="4680" w:type="dxa"/>
            <w:shd w:val="clear" w:color="auto" w:fill="auto"/>
            <w:tcMar>
              <w:top w:w="100" w:type="dxa"/>
              <w:left w:w="100" w:type="dxa"/>
              <w:bottom w:w="100" w:type="dxa"/>
              <w:right w:w="100" w:type="dxa"/>
            </w:tcMar>
          </w:tcPr>
          <w:p w14:paraId="7DA56DF7"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Manufacturing overhead costs (WNI)</w:t>
            </w:r>
          </w:p>
        </w:tc>
        <w:tc>
          <w:tcPr>
            <w:tcW w:w="4680" w:type="dxa"/>
            <w:shd w:val="clear" w:color="auto" w:fill="auto"/>
            <w:tcMar>
              <w:top w:w="100" w:type="dxa"/>
              <w:left w:w="100" w:type="dxa"/>
              <w:bottom w:w="100" w:type="dxa"/>
              <w:right w:w="100" w:type="dxa"/>
            </w:tcMar>
          </w:tcPr>
          <w:p w14:paraId="4E789883"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13,300</w:t>
            </w:r>
          </w:p>
        </w:tc>
      </w:tr>
      <w:tr w:rsidR="008422CC" w:rsidRPr="00AD32C8" w14:paraId="2E3EF40D" w14:textId="77777777">
        <w:tc>
          <w:tcPr>
            <w:tcW w:w="4680" w:type="dxa"/>
            <w:shd w:val="clear" w:color="auto" w:fill="auto"/>
            <w:tcMar>
              <w:top w:w="100" w:type="dxa"/>
              <w:left w:w="100" w:type="dxa"/>
              <w:bottom w:w="100" w:type="dxa"/>
              <w:right w:w="100" w:type="dxa"/>
            </w:tcMar>
          </w:tcPr>
          <w:p w14:paraId="557ACFFA"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Total Manufacturing costs</w:t>
            </w:r>
          </w:p>
        </w:tc>
        <w:tc>
          <w:tcPr>
            <w:tcW w:w="4680" w:type="dxa"/>
            <w:shd w:val="clear" w:color="auto" w:fill="auto"/>
            <w:tcMar>
              <w:top w:w="100" w:type="dxa"/>
              <w:left w:w="100" w:type="dxa"/>
              <w:bottom w:w="100" w:type="dxa"/>
              <w:right w:w="100" w:type="dxa"/>
            </w:tcMar>
          </w:tcPr>
          <w:p w14:paraId="6389884E"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73,300</w:t>
            </w:r>
          </w:p>
        </w:tc>
      </w:tr>
      <w:tr w:rsidR="008422CC" w:rsidRPr="00AD32C8" w14:paraId="7425F38C" w14:textId="77777777">
        <w:tc>
          <w:tcPr>
            <w:tcW w:w="4680" w:type="dxa"/>
            <w:shd w:val="clear" w:color="auto" w:fill="auto"/>
            <w:tcMar>
              <w:top w:w="100" w:type="dxa"/>
              <w:left w:w="100" w:type="dxa"/>
              <w:bottom w:w="100" w:type="dxa"/>
              <w:right w:w="100" w:type="dxa"/>
            </w:tcMar>
          </w:tcPr>
          <w:p w14:paraId="402556C9"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Add : Beginning WIP Inventory</w:t>
            </w:r>
          </w:p>
        </w:tc>
        <w:tc>
          <w:tcPr>
            <w:tcW w:w="4680" w:type="dxa"/>
            <w:shd w:val="clear" w:color="auto" w:fill="auto"/>
            <w:tcMar>
              <w:top w:w="100" w:type="dxa"/>
              <w:left w:w="100" w:type="dxa"/>
              <w:bottom w:w="100" w:type="dxa"/>
              <w:right w:w="100" w:type="dxa"/>
            </w:tcMar>
          </w:tcPr>
          <w:p w14:paraId="737F4278"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3,000</w:t>
            </w:r>
          </w:p>
        </w:tc>
      </w:tr>
      <w:tr w:rsidR="008422CC" w:rsidRPr="00AD32C8" w14:paraId="756E4C56" w14:textId="77777777">
        <w:tc>
          <w:tcPr>
            <w:tcW w:w="4680" w:type="dxa"/>
            <w:shd w:val="clear" w:color="auto" w:fill="auto"/>
            <w:tcMar>
              <w:top w:w="100" w:type="dxa"/>
              <w:left w:w="100" w:type="dxa"/>
              <w:bottom w:w="100" w:type="dxa"/>
              <w:right w:w="100" w:type="dxa"/>
            </w:tcMar>
          </w:tcPr>
          <w:p w14:paraId="6EFD28BC"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Less: Ending WIP inventory</w:t>
            </w:r>
          </w:p>
        </w:tc>
        <w:tc>
          <w:tcPr>
            <w:tcW w:w="4680" w:type="dxa"/>
            <w:shd w:val="clear" w:color="auto" w:fill="auto"/>
            <w:tcMar>
              <w:top w:w="100" w:type="dxa"/>
              <w:left w:w="100" w:type="dxa"/>
              <w:bottom w:w="100" w:type="dxa"/>
              <w:right w:w="100" w:type="dxa"/>
            </w:tcMar>
          </w:tcPr>
          <w:p w14:paraId="01109D47"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(3,800)</w:t>
            </w:r>
          </w:p>
        </w:tc>
      </w:tr>
      <w:tr w:rsidR="008422CC" w:rsidRPr="00AD32C8" w14:paraId="05D95B1A" w14:textId="77777777">
        <w:tc>
          <w:tcPr>
            <w:tcW w:w="4680" w:type="dxa"/>
            <w:shd w:val="clear" w:color="auto" w:fill="auto"/>
            <w:tcMar>
              <w:top w:w="100" w:type="dxa"/>
              <w:left w:w="100" w:type="dxa"/>
              <w:bottom w:w="100" w:type="dxa"/>
              <w:right w:w="100" w:type="dxa"/>
            </w:tcMar>
          </w:tcPr>
          <w:p w14:paraId="23736B24"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Cost of good Manufactured for June 2020</w:t>
            </w:r>
          </w:p>
        </w:tc>
        <w:tc>
          <w:tcPr>
            <w:tcW w:w="4680" w:type="dxa"/>
            <w:shd w:val="clear" w:color="auto" w:fill="auto"/>
            <w:tcMar>
              <w:top w:w="100" w:type="dxa"/>
              <w:left w:w="100" w:type="dxa"/>
              <w:bottom w:w="100" w:type="dxa"/>
              <w:right w:w="100" w:type="dxa"/>
            </w:tcMar>
          </w:tcPr>
          <w:p w14:paraId="1DE218AD"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72,500</w:t>
            </w:r>
          </w:p>
        </w:tc>
      </w:tr>
    </w:tbl>
    <w:p w14:paraId="7E889509" w14:textId="77777777" w:rsidR="008422CC" w:rsidRPr="00AD32C8" w:rsidRDefault="008422CC">
      <w:pPr>
        <w:rPr>
          <w:rFonts w:asciiTheme="majorHAnsi" w:eastAsia="Roboto" w:hAnsiTheme="majorHAnsi" w:cstheme="majorHAnsi"/>
          <w:sz w:val="24"/>
          <w:szCs w:val="24"/>
          <w:highlight w:val="white"/>
        </w:rPr>
      </w:pPr>
    </w:p>
    <w:p w14:paraId="58CA7AFF"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Calculation of cost of </w:t>
      </w:r>
      <w:proofErr w:type="spellStart"/>
      <w:r w:rsidRPr="00AD32C8">
        <w:rPr>
          <w:rFonts w:asciiTheme="majorHAnsi" w:eastAsia="Roboto" w:hAnsiTheme="majorHAnsi" w:cstheme="majorHAnsi"/>
          <w:sz w:val="24"/>
          <w:szCs w:val="24"/>
          <w:highlight w:val="white"/>
        </w:rPr>
        <w:t>good</w:t>
      </w:r>
      <w:proofErr w:type="spellEnd"/>
      <w:r w:rsidRPr="00AD32C8">
        <w:rPr>
          <w:rFonts w:asciiTheme="majorHAnsi" w:eastAsia="Roboto" w:hAnsiTheme="majorHAnsi" w:cstheme="majorHAnsi"/>
          <w:sz w:val="24"/>
          <w:szCs w:val="24"/>
          <w:highlight w:val="white"/>
        </w:rPr>
        <w:t xml:space="preserve"> </w:t>
      </w:r>
      <w:proofErr w:type="gramStart"/>
      <w:r w:rsidRPr="00AD32C8">
        <w:rPr>
          <w:rFonts w:asciiTheme="majorHAnsi" w:eastAsia="Roboto" w:hAnsiTheme="majorHAnsi" w:cstheme="majorHAnsi"/>
          <w:sz w:val="24"/>
          <w:szCs w:val="24"/>
          <w:highlight w:val="white"/>
        </w:rPr>
        <w:t>sold</w:t>
      </w:r>
      <w:proofErr w:type="gramEnd"/>
    </w:p>
    <w:p w14:paraId="6ADD64DF" w14:textId="77777777" w:rsidR="008422CC" w:rsidRPr="00AD32C8" w:rsidRDefault="008422CC">
      <w:pPr>
        <w:rPr>
          <w:rFonts w:asciiTheme="majorHAnsi" w:eastAsia="Roboto" w:hAnsiTheme="majorHAnsi" w:cstheme="majorHAnsi"/>
          <w:sz w:val="24"/>
          <w:szCs w:val="24"/>
          <w:highlight w:val="whit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22CC" w:rsidRPr="00AD32C8" w14:paraId="2D8D3E37" w14:textId="77777777">
        <w:tc>
          <w:tcPr>
            <w:tcW w:w="4680" w:type="dxa"/>
            <w:shd w:val="clear" w:color="auto" w:fill="auto"/>
            <w:tcMar>
              <w:top w:w="100" w:type="dxa"/>
              <w:left w:w="100" w:type="dxa"/>
              <w:bottom w:w="100" w:type="dxa"/>
              <w:right w:w="100" w:type="dxa"/>
            </w:tcMar>
          </w:tcPr>
          <w:p w14:paraId="4A73AFDA"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COGM</w:t>
            </w:r>
          </w:p>
        </w:tc>
        <w:tc>
          <w:tcPr>
            <w:tcW w:w="4680" w:type="dxa"/>
            <w:shd w:val="clear" w:color="auto" w:fill="auto"/>
            <w:tcMar>
              <w:top w:w="100" w:type="dxa"/>
              <w:left w:w="100" w:type="dxa"/>
              <w:bottom w:w="100" w:type="dxa"/>
              <w:right w:w="100" w:type="dxa"/>
            </w:tcMar>
          </w:tcPr>
          <w:p w14:paraId="532E2D50"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72,500</w:t>
            </w:r>
          </w:p>
        </w:tc>
      </w:tr>
      <w:tr w:rsidR="008422CC" w:rsidRPr="00AD32C8" w14:paraId="4CB079D7" w14:textId="77777777">
        <w:tc>
          <w:tcPr>
            <w:tcW w:w="4680" w:type="dxa"/>
            <w:shd w:val="clear" w:color="auto" w:fill="auto"/>
            <w:tcMar>
              <w:top w:w="100" w:type="dxa"/>
              <w:left w:w="100" w:type="dxa"/>
              <w:bottom w:w="100" w:type="dxa"/>
              <w:right w:w="100" w:type="dxa"/>
            </w:tcMar>
          </w:tcPr>
          <w:p w14:paraId="1E9889E4"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Add: Beginning Finished Goods In.</w:t>
            </w:r>
          </w:p>
        </w:tc>
        <w:tc>
          <w:tcPr>
            <w:tcW w:w="4680" w:type="dxa"/>
            <w:shd w:val="clear" w:color="auto" w:fill="auto"/>
            <w:tcMar>
              <w:top w:w="100" w:type="dxa"/>
              <w:left w:w="100" w:type="dxa"/>
              <w:bottom w:w="100" w:type="dxa"/>
              <w:right w:w="100" w:type="dxa"/>
            </w:tcMar>
          </w:tcPr>
          <w:p w14:paraId="5CEEB55C"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5,000</w:t>
            </w:r>
          </w:p>
        </w:tc>
      </w:tr>
      <w:tr w:rsidR="008422CC" w:rsidRPr="00AD32C8" w14:paraId="2106C34F" w14:textId="77777777">
        <w:tc>
          <w:tcPr>
            <w:tcW w:w="4680" w:type="dxa"/>
            <w:shd w:val="clear" w:color="auto" w:fill="auto"/>
            <w:tcMar>
              <w:top w:w="100" w:type="dxa"/>
              <w:left w:w="100" w:type="dxa"/>
              <w:bottom w:w="100" w:type="dxa"/>
              <w:right w:w="100" w:type="dxa"/>
            </w:tcMar>
          </w:tcPr>
          <w:p w14:paraId="293F0AC4"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Less: Ending Finished Good In.</w:t>
            </w:r>
          </w:p>
        </w:tc>
        <w:tc>
          <w:tcPr>
            <w:tcW w:w="4680" w:type="dxa"/>
            <w:shd w:val="clear" w:color="auto" w:fill="auto"/>
            <w:tcMar>
              <w:top w:w="100" w:type="dxa"/>
              <w:left w:w="100" w:type="dxa"/>
              <w:bottom w:w="100" w:type="dxa"/>
              <w:right w:w="100" w:type="dxa"/>
            </w:tcMar>
          </w:tcPr>
          <w:p w14:paraId="728CDCFD"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(7,500)</w:t>
            </w:r>
          </w:p>
        </w:tc>
      </w:tr>
      <w:tr w:rsidR="008422CC" w:rsidRPr="00AD32C8" w14:paraId="6CAA6F45" w14:textId="77777777">
        <w:tc>
          <w:tcPr>
            <w:tcW w:w="4680" w:type="dxa"/>
            <w:shd w:val="clear" w:color="auto" w:fill="auto"/>
            <w:tcMar>
              <w:top w:w="100" w:type="dxa"/>
              <w:left w:w="100" w:type="dxa"/>
              <w:bottom w:w="100" w:type="dxa"/>
              <w:right w:w="100" w:type="dxa"/>
            </w:tcMar>
          </w:tcPr>
          <w:p w14:paraId="1B7F68AC"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Cost of goods Sold</w:t>
            </w:r>
          </w:p>
        </w:tc>
        <w:tc>
          <w:tcPr>
            <w:tcW w:w="4680" w:type="dxa"/>
            <w:shd w:val="clear" w:color="auto" w:fill="auto"/>
            <w:tcMar>
              <w:top w:w="100" w:type="dxa"/>
              <w:left w:w="100" w:type="dxa"/>
              <w:bottom w:w="100" w:type="dxa"/>
              <w:right w:w="100" w:type="dxa"/>
            </w:tcMar>
          </w:tcPr>
          <w:p w14:paraId="01DF4017"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70,000</w:t>
            </w:r>
          </w:p>
        </w:tc>
      </w:tr>
    </w:tbl>
    <w:p w14:paraId="617B9DC2" w14:textId="77777777" w:rsidR="008422CC" w:rsidRPr="00AD32C8" w:rsidRDefault="008422CC">
      <w:pPr>
        <w:rPr>
          <w:rFonts w:asciiTheme="majorHAnsi" w:eastAsia="Roboto" w:hAnsiTheme="majorHAnsi" w:cstheme="majorHAnsi"/>
          <w:sz w:val="24"/>
          <w:szCs w:val="24"/>
          <w:highlight w:val="white"/>
        </w:rPr>
      </w:pPr>
    </w:p>
    <w:p w14:paraId="5E5FF769"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Calculation of manufacturing Overhead</w:t>
      </w:r>
    </w:p>
    <w:p w14:paraId="22A3727B" w14:textId="77777777" w:rsidR="008422CC" w:rsidRPr="00AD32C8" w:rsidRDefault="008422CC">
      <w:pPr>
        <w:rPr>
          <w:rFonts w:asciiTheme="majorHAnsi" w:eastAsia="Roboto" w:hAnsiTheme="majorHAnsi" w:cstheme="majorHAnsi"/>
          <w:sz w:val="24"/>
          <w:szCs w:val="24"/>
          <w:highlight w:val="whit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22CC" w:rsidRPr="00AD32C8" w14:paraId="6C96BB28" w14:textId="77777777">
        <w:tc>
          <w:tcPr>
            <w:tcW w:w="4680" w:type="dxa"/>
            <w:shd w:val="clear" w:color="auto" w:fill="auto"/>
            <w:tcMar>
              <w:top w:w="100" w:type="dxa"/>
              <w:left w:w="100" w:type="dxa"/>
              <w:bottom w:w="100" w:type="dxa"/>
              <w:right w:w="100" w:type="dxa"/>
            </w:tcMar>
          </w:tcPr>
          <w:p w14:paraId="736B8B68"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ID Materials</w:t>
            </w:r>
          </w:p>
        </w:tc>
        <w:tc>
          <w:tcPr>
            <w:tcW w:w="4680" w:type="dxa"/>
            <w:shd w:val="clear" w:color="auto" w:fill="auto"/>
            <w:tcMar>
              <w:top w:w="100" w:type="dxa"/>
              <w:left w:w="100" w:type="dxa"/>
              <w:bottom w:w="100" w:type="dxa"/>
              <w:right w:w="100" w:type="dxa"/>
            </w:tcMar>
          </w:tcPr>
          <w:p w14:paraId="7FD013DB"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2,200</w:t>
            </w:r>
          </w:p>
        </w:tc>
      </w:tr>
      <w:tr w:rsidR="008422CC" w:rsidRPr="00AD32C8" w14:paraId="7A037FBB" w14:textId="77777777">
        <w:tc>
          <w:tcPr>
            <w:tcW w:w="4680" w:type="dxa"/>
            <w:shd w:val="clear" w:color="auto" w:fill="auto"/>
            <w:tcMar>
              <w:top w:w="100" w:type="dxa"/>
              <w:left w:w="100" w:type="dxa"/>
              <w:bottom w:w="100" w:type="dxa"/>
              <w:right w:w="100" w:type="dxa"/>
            </w:tcMar>
          </w:tcPr>
          <w:p w14:paraId="6D96DE72"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ID Factory Labor</w:t>
            </w:r>
          </w:p>
        </w:tc>
        <w:tc>
          <w:tcPr>
            <w:tcW w:w="4680" w:type="dxa"/>
            <w:shd w:val="clear" w:color="auto" w:fill="auto"/>
            <w:tcMar>
              <w:top w:w="100" w:type="dxa"/>
              <w:left w:w="100" w:type="dxa"/>
              <w:bottom w:w="100" w:type="dxa"/>
              <w:right w:w="100" w:type="dxa"/>
            </w:tcMar>
          </w:tcPr>
          <w:p w14:paraId="4FE0B16D"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4,500</w:t>
            </w:r>
          </w:p>
        </w:tc>
      </w:tr>
      <w:tr w:rsidR="008422CC" w:rsidRPr="00AD32C8" w14:paraId="52E9B286" w14:textId="77777777">
        <w:tc>
          <w:tcPr>
            <w:tcW w:w="4680" w:type="dxa"/>
            <w:shd w:val="clear" w:color="auto" w:fill="auto"/>
            <w:tcMar>
              <w:top w:w="100" w:type="dxa"/>
              <w:left w:w="100" w:type="dxa"/>
              <w:bottom w:w="100" w:type="dxa"/>
              <w:right w:w="100" w:type="dxa"/>
            </w:tcMar>
          </w:tcPr>
          <w:p w14:paraId="734820AB"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Factory Utilities</w:t>
            </w:r>
          </w:p>
        </w:tc>
        <w:tc>
          <w:tcPr>
            <w:tcW w:w="4680" w:type="dxa"/>
            <w:shd w:val="clear" w:color="auto" w:fill="auto"/>
            <w:tcMar>
              <w:top w:w="100" w:type="dxa"/>
              <w:left w:w="100" w:type="dxa"/>
              <w:bottom w:w="100" w:type="dxa"/>
              <w:right w:w="100" w:type="dxa"/>
            </w:tcMar>
          </w:tcPr>
          <w:p w14:paraId="311A2427"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400</w:t>
            </w:r>
          </w:p>
        </w:tc>
      </w:tr>
      <w:tr w:rsidR="008422CC" w:rsidRPr="00AD32C8" w14:paraId="099434EC" w14:textId="77777777">
        <w:tc>
          <w:tcPr>
            <w:tcW w:w="4680" w:type="dxa"/>
            <w:shd w:val="clear" w:color="auto" w:fill="auto"/>
            <w:tcMar>
              <w:top w:w="100" w:type="dxa"/>
              <w:left w:w="100" w:type="dxa"/>
              <w:bottom w:w="100" w:type="dxa"/>
              <w:right w:w="100" w:type="dxa"/>
            </w:tcMar>
          </w:tcPr>
          <w:p w14:paraId="6A72AE05"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Depreciation, Factory Eq.</w:t>
            </w:r>
          </w:p>
        </w:tc>
        <w:tc>
          <w:tcPr>
            <w:tcW w:w="4680" w:type="dxa"/>
            <w:shd w:val="clear" w:color="auto" w:fill="auto"/>
            <w:tcMar>
              <w:top w:w="100" w:type="dxa"/>
              <w:left w:w="100" w:type="dxa"/>
              <w:bottom w:w="100" w:type="dxa"/>
              <w:right w:w="100" w:type="dxa"/>
            </w:tcMar>
          </w:tcPr>
          <w:p w14:paraId="4C8AF2DF"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1,400</w:t>
            </w:r>
          </w:p>
        </w:tc>
      </w:tr>
      <w:tr w:rsidR="008422CC" w:rsidRPr="00AD32C8" w14:paraId="2B7FD649" w14:textId="77777777">
        <w:tc>
          <w:tcPr>
            <w:tcW w:w="4680" w:type="dxa"/>
            <w:shd w:val="clear" w:color="auto" w:fill="auto"/>
            <w:tcMar>
              <w:top w:w="100" w:type="dxa"/>
              <w:left w:w="100" w:type="dxa"/>
              <w:bottom w:w="100" w:type="dxa"/>
              <w:right w:w="100" w:type="dxa"/>
            </w:tcMar>
          </w:tcPr>
          <w:p w14:paraId="15BF0865"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Maintenance, Factory Eq.</w:t>
            </w:r>
          </w:p>
        </w:tc>
        <w:tc>
          <w:tcPr>
            <w:tcW w:w="4680" w:type="dxa"/>
            <w:shd w:val="clear" w:color="auto" w:fill="auto"/>
            <w:tcMar>
              <w:top w:w="100" w:type="dxa"/>
              <w:left w:w="100" w:type="dxa"/>
              <w:bottom w:w="100" w:type="dxa"/>
              <w:right w:w="100" w:type="dxa"/>
            </w:tcMar>
          </w:tcPr>
          <w:p w14:paraId="5CB1C92E"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1,800</w:t>
            </w:r>
          </w:p>
        </w:tc>
      </w:tr>
      <w:tr w:rsidR="008422CC" w:rsidRPr="00AD32C8" w14:paraId="022F880D" w14:textId="77777777">
        <w:tc>
          <w:tcPr>
            <w:tcW w:w="4680" w:type="dxa"/>
            <w:shd w:val="clear" w:color="auto" w:fill="auto"/>
            <w:tcMar>
              <w:top w:w="100" w:type="dxa"/>
              <w:left w:w="100" w:type="dxa"/>
              <w:bottom w:w="100" w:type="dxa"/>
              <w:right w:w="100" w:type="dxa"/>
            </w:tcMar>
          </w:tcPr>
          <w:p w14:paraId="624C6990"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Factory manger’s salary</w:t>
            </w:r>
          </w:p>
        </w:tc>
        <w:tc>
          <w:tcPr>
            <w:tcW w:w="4680" w:type="dxa"/>
            <w:shd w:val="clear" w:color="auto" w:fill="auto"/>
            <w:tcMar>
              <w:top w:w="100" w:type="dxa"/>
              <w:left w:w="100" w:type="dxa"/>
              <w:bottom w:w="100" w:type="dxa"/>
              <w:right w:w="100" w:type="dxa"/>
            </w:tcMar>
          </w:tcPr>
          <w:p w14:paraId="287A9840"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3,000</w:t>
            </w:r>
          </w:p>
        </w:tc>
      </w:tr>
      <w:tr w:rsidR="008422CC" w:rsidRPr="00AD32C8" w14:paraId="60B46EB5" w14:textId="77777777">
        <w:tc>
          <w:tcPr>
            <w:tcW w:w="4680" w:type="dxa"/>
            <w:shd w:val="clear" w:color="auto" w:fill="auto"/>
            <w:tcMar>
              <w:top w:w="100" w:type="dxa"/>
              <w:left w:w="100" w:type="dxa"/>
              <w:bottom w:w="100" w:type="dxa"/>
              <w:right w:w="100" w:type="dxa"/>
            </w:tcMar>
          </w:tcPr>
          <w:p w14:paraId="7483020F"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Total MO</w:t>
            </w:r>
          </w:p>
        </w:tc>
        <w:tc>
          <w:tcPr>
            <w:tcW w:w="4680" w:type="dxa"/>
            <w:shd w:val="clear" w:color="auto" w:fill="auto"/>
            <w:tcMar>
              <w:top w:w="100" w:type="dxa"/>
              <w:left w:w="100" w:type="dxa"/>
              <w:bottom w:w="100" w:type="dxa"/>
              <w:right w:w="100" w:type="dxa"/>
            </w:tcMar>
          </w:tcPr>
          <w:p w14:paraId="60F2E127"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13,300</w:t>
            </w:r>
          </w:p>
        </w:tc>
      </w:tr>
    </w:tbl>
    <w:p w14:paraId="0507F1EB" w14:textId="77777777" w:rsidR="008422CC" w:rsidRPr="00AD32C8" w:rsidRDefault="008422CC">
      <w:pPr>
        <w:rPr>
          <w:rFonts w:asciiTheme="majorHAnsi" w:eastAsia="Roboto" w:hAnsiTheme="majorHAnsi" w:cstheme="majorHAnsi"/>
          <w:sz w:val="24"/>
          <w:szCs w:val="24"/>
          <w:highlight w:val="white"/>
        </w:rPr>
      </w:pPr>
    </w:p>
    <w:p w14:paraId="1CD887E2" w14:textId="77777777" w:rsidR="008422CC" w:rsidRPr="00AD32C8" w:rsidRDefault="008422CC">
      <w:pPr>
        <w:rPr>
          <w:rFonts w:asciiTheme="majorHAnsi" w:eastAsia="Roboto" w:hAnsiTheme="majorHAnsi" w:cstheme="majorHAnsi"/>
          <w:sz w:val="24"/>
          <w:szCs w:val="24"/>
          <w:highlight w:val="white"/>
        </w:rPr>
      </w:pPr>
    </w:p>
    <w:p w14:paraId="39E1B5D4" w14:textId="31D668C0" w:rsidR="008422CC" w:rsidRPr="00AD32C8" w:rsidRDefault="00AD32C8">
      <w:pPr>
        <w:rPr>
          <w:rFonts w:asciiTheme="majorHAnsi" w:eastAsia="Roboto" w:hAnsiTheme="majorHAnsi" w:cstheme="majorHAnsi"/>
          <w:sz w:val="24"/>
          <w:szCs w:val="24"/>
          <w:highlight w:val="white"/>
        </w:rPr>
      </w:pPr>
      <w:r w:rsidRPr="00AD32C8">
        <w:rPr>
          <w:rFonts w:asciiTheme="majorHAnsi" w:eastAsia="Cardo" w:hAnsiTheme="majorHAnsi" w:cstheme="majorHAnsi"/>
          <w:sz w:val="24"/>
          <w:szCs w:val="24"/>
          <w:highlight w:val="white"/>
        </w:rPr>
        <w:t>b. Prepare an income statement through gross proﬁ</w:t>
      </w:r>
      <w:r w:rsidRPr="00AD32C8">
        <w:rPr>
          <w:rFonts w:asciiTheme="majorHAnsi" w:eastAsia="Cardo" w:hAnsiTheme="majorHAnsi" w:cstheme="majorHAnsi"/>
          <w:sz w:val="24"/>
          <w:szCs w:val="24"/>
          <w:highlight w:val="white"/>
        </w:rPr>
        <w:t>t for June 2020 assuming sales revenue is $92,100.</w:t>
      </w:r>
    </w:p>
    <w:p w14:paraId="23095FDB" w14:textId="77777777" w:rsidR="008422CC" w:rsidRPr="00AD32C8" w:rsidRDefault="008422CC">
      <w:pPr>
        <w:rPr>
          <w:rFonts w:asciiTheme="majorHAnsi" w:eastAsia="Roboto" w:hAnsiTheme="majorHAnsi" w:cstheme="majorHAnsi"/>
          <w:sz w:val="24"/>
          <w:szCs w:val="24"/>
          <w:highlight w:val="white"/>
        </w:rPr>
      </w:pPr>
    </w:p>
    <w:p w14:paraId="39AF263B" w14:textId="77777777" w:rsidR="008422CC" w:rsidRPr="00AD32C8" w:rsidRDefault="008422CC">
      <w:pPr>
        <w:rPr>
          <w:rFonts w:asciiTheme="majorHAnsi" w:eastAsia="Roboto" w:hAnsiTheme="majorHAnsi" w:cstheme="majorHAnsi"/>
          <w:sz w:val="24"/>
          <w:szCs w:val="24"/>
          <w:highlight w:val="whit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22CC" w:rsidRPr="00AD32C8" w14:paraId="716CAD7D" w14:textId="77777777">
        <w:tc>
          <w:tcPr>
            <w:tcW w:w="4680" w:type="dxa"/>
            <w:shd w:val="clear" w:color="auto" w:fill="auto"/>
            <w:tcMar>
              <w:top w:w="100" w:type="dxa"/>
              <w:left w:w="100" w:type="dxa"/>
              <w:bottom w:w="100" w:type="dxa"/>
              <w:right w:w="100" w:type="dxa"/>
            </w:tcMar>
          </w:tcPr>
          <w:p w14:paraId="0F5A7ED4"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Sales Revenue</w:t>
            </w:r>
          </w:p>
        </w:tc>
        <w:tc>
          <w:tcPr>
            <w:tcW w:w="4680" w:type="dxa"/>
            <w:shd w:val="clear" w:color="auto" w:fill="auto"/>
            <w:tcMar>
              <w:top w:w="100" w:type="dxa"/>
              <w:left w:w="100" w:type="dxa"/>
              <w:bottom w:w="100" w:type="dxa"/>
              <w:right w:w="100" w:type="dxa"/>
            </w:tcMar>
          </w:tcPr>
          <w:p w14:paraId="1DC032E1"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92,100</w:t>
            </w:r>
          </w:p>
        </w:tc>
      </w:tr>
      <w:tr w:rsidR="008422CC" w:rsidRPr="00AD32C8" w14:paraId="1ECF5F30" w14:textId="77777777">
        <w:tc>
          <w:tcPr>
            <w:tcW w:w="4680" w:type="dxa"/>
            <w:shd w:val="clear" w:color="auto" w:fill="auto"/>
            <w:tcMar>
              <w:top w:w="100" w:type="dxa"/>
              <w:left w:w="100" w:type="dxa"/>
              <w:bottom w:w="100" w:type="dxa"/>
              <w:right w:w="100" w:type="dxa"/>
            </w:tcMar>
          </w:tcPr>
          <w:p w14:paraId="714886C0"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Less: COGS</w:t>
            </w:r>
          </w:p>
        </w:tc>
        <w:tc>
          <w:tcPr>
            <w:tcW w:w="4680" w:type="dxa"/>
            <w:shd w:val="clear" w:color="auto" w:fill="auto"/>
            <w:tcMar>
              <w:top w:w="100" w:type="dxa"/>
              <w:left w:w="100" w:type="dxa"/>
              <w:bottom w:w="100" w:type="dxa"/>
              <w:right w:w="100" w:type="dxa"/>
            </w:tcMar>
          </w:tcPr>
          <w:p w14:paraId="066654C9"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70,000</w:t>
            </w:r>
          </w:p>
        </w:tc>
      </w:tr>
      <w:tr w:rsidR="008422CC" w:rsidRPr="00AD32C8" w14:paraId="290E7B9A" w14:textId="77777777">
        <w:tc>
          <w:tcPr>
            <w:tcW w:w="4680" w:type="dxa"/>
            <w:shd w:val="clear" w:color="auto" w:fill="auto"/>
            <w:tcMar>
              <w:top w:w="100" w:type="dxa"/>
              <w:left w:w="100" w:type="dxa"/>
              <w:bottom w:w="100" w:type="dxa"/>
              <w:right w:w="100" w:type="dxa"/>
            </w:tcMar>
          </w:tcPr>
          <w:p w14:paraId="148388CF"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Gross Profit</w:t>
            </w:r>
          </w:p>
        </w:tc>
        <w:tc>
          <w:tcPr>
            <w:tcW w:w="4680" w:type="dxa"/>
            <w:shd w:val="clear" w:color="auto" w:fill="auto"/>
            <w:tcMar>
              <w:top w:w="100" w:type="dxa"/>
              <w:left w:w="100" w:type="dxa"/>
              <w:bottom w:w="100" w:type="dxa"/>
              <w:right w:w="100" w:type="dxa"/>
            </w:tcMar>
          </w:tcPr>
          <w:p w14:paraId="152434E9" w14:textId="77777777" w:rsidR="008422CC" w:rsidRPr="00AD32C8" w:rsidRDefault="00AD32C8">
            <w:pPr>
              <w:widowControl w:val="0"/>
              <w:pBdr>
                <w:top w:val="nil"/>
                <w:left w:val="nil"/>
                <w:bottom w:val="nil"/>
                <w:right w:val="nil"/>
                <w:between w:val="nil"/>
              </w:pBdr>
              <w:spacing w:line="240" w:lineRule="auto"/>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22,100</w:t>
            </w:r>
          </w:p>
        </w:tc>
      </w:tr>
    </w:tbl>
    <w:p w14:paraId="2BA89C30" w14:textId="77777777" w:rsidR="008422CC" w:rsidRPr="00AD32C8" w:rsidRDefault="008422CC">
      <w:pPr>
        <w:rPr>
          <w:rFonts w:asciiTheme="majorHAnsi" w:eastAsia="Roboto" w:hAnsiTheme="majorHAnsi" w:cstheme="majorHAnsi"/>
          <w:sz w:val="24"/>
          <w:szCs w:val="24"/>
          <w:highlight w:val="white"/>
        </w:rPr>
      </w:pPr>
    </w:p>
    <w:p w14:paraId="7E7C9DB9" w14:textId="77777777" w:rsidR="008422CC" w:rsidRPr="00AD32C8" w:rsidRDefault="008422CC">
      <w:pPr>
        <w:rPr>
          <w:rFonts w:asciiTheme="majorHAnsi" w:eastAsia="Roboto" w:hAnsiTheme="majorHAnsi" w:cstheme="majorHAnsi"/>
          <w:sz w:val="24"/>
          <w:szCs w:val="24"/>
          <w:highlight w:val="white"/>
        </w:rPr>
      </w:pPr>
    </w:p>
    <w:p w14:paraId="0DBBBC91" w14:textId="77777777" w:rsidR="008422CC" w:rsidRPr="00AD32C8" w:rsidRDefault="008422CC">
      <w:pPr>
        <w:rPr>
          <w:rFonts w:asciiTheme="majorHAnsi" w:eastAsia="Roboto" w:hAnsiTheme="majorHAnsi" w:cstheme="majorHAnsi"/>
          <w:sz w:val="24"/>
          <w:szCs w:val="24"/>
          <w:highlight w:val="white"/>
        </w:rPr>
      </w:pPr>
    </w:p>
    <w:p w14:paraId="763DD1FA"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Cardo" w:hAnsiTheme="majorHAnsi" w:cstheme="majorHAnsi"/>
          <w:sz w:val="24"/>
          <w:szCs w:val="24"/>
          <w:highlight w:val="white"/>
        </w:rPr>
        <w:t>Don Lieberman and Associates, a CPA ﬁrm, uses job order costing to capture the costs of its audit jobs. There were no audit jobs in process at the beginning of November. Listed below are data concerning the three audit jobs conducted during November.</w:t>
      </w:r>
    </w:p>
    <w:p w14:paraId="3CAD52B7" w14:textId="77777777" w:rsidR="008422CC" w:rsidRPr="00AD32C8" w:rsidRDefault="008422CC">
      <w:pPr>
        <w:rPr>
          <w:rFonts w:asciiTheme="majorHAnsi" w:eastAsia="Roboto" w:hAnsiTheme="majorHAnsi" w:cstheme="majorHAnsi"/>
          <w:sz w:val="24"/>
          <w:szCs w:val="24"/>
          <w:highlight w:val="white"/>
        </w:rPr>
      </w:pPr>
    </w:p>
    <w:p w14:paraId="604B09B9"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Cardo" w:hAnsiTheme="majorHAnsi" w:cstheme="majorHAnsi"/>
          <w:sz w:val="24"/>
          <w:szCs w:val="24"/>
          <w:highlight w:val="white"/>
        </w:rPr>
        <w:t xml:space="preserve">Determine cost of jobs and ending balance in work in process and over-head accounts.                             Waters Inc.  </w:t>
      </w:r>
      <w:proofErr w:type="spellStart"/>
      <w:r w:rsidRPr="00AD32C8">
        <w:rPr>
          <w:rFonts w:asciiTheme="majorHAnsi" w:eastAsia="Cardo" w:hAnsiTheme="majorHAnsi" w:cstheme="majorHAnsi"/>
          <w:sz w:val="24"/>
          <w:szCs w:val="24"/>
          <w:highlight w:val="white"/>
        </w:rPr>
        <w:t>Renolds</w:t>
      </w:r>
      <w:proofErr w:type="spellEnd"/>
      <w:r w:rsidRPr="00AD32C8">
        <w:rPr>
          <w:rFonts w:asciiTheme="majorHAnsi" w:eastAsia="Cardo" w:hAnsiTheme="majorHAnsi" w:cstheme="majorHAnsi"/>
          <w:sz w:val="24"/>
          <w:szCs w:val="24"/>
          <w:highlight w:val="white"/>
        </w:rPr>
        <w:t xml:space="preserve"> Inc.  Bayﬁeld Inc.</w:t>
      </w:r>
    </w:p>
    <w:p w14:paraId="39C0F6D8"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Direct materials  $600  $400  $200</w:t>
      </w:r>
    </w:p>
    <w:p w14:paraId="3ACA80E1"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Auditor labor costs  $5,400  $6,600  $3,375</w:t>
      </w:r>
    </w:p>
    <w:p w14:paraId="05BF0B5D"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Auditor hours  72  88  4</w:t>
      </w:r>
      <w:r w:rsidRPr="00AD32C8">
        <w:rPr>
          <w:rFonts w:asciiTheme="majorHAnsi" w:eastAsia="Roboto" w:hAnsiTheme="majorHAnsi" w:cstheme="majorHAnsi"/>
          <w:sz w:val="24"/>
          <w:szCs w:val="24"/>
          <w:highlight w:val="white"/>
        </w:rPr>
        <w:t>5</w:t>
      </w:r>
    </w:p>
    <w:p w14:paraId="0D23972D"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Overhead costs are applied to jobs on the basis of auditor hours, and the predetermined overhead rate is $50 per auditor hour. The Waters Inc. job is the only incomplete job at the end of November. The actual overhead for the month was $11,000.</w:t>
      </w:r>
    </w:p>
    <w:p w14:paraId="296B4927" w14:textId="77777777" w:rsidR="008422CC" w:rsidRPr="00AD32C8" w:rsidRDefault="008422CC">
      <w:pPr>
        <w:rPr>
          <w:rFonts w:asciiTheme="majorHAnsi" w:eastAsia="Roboto" w:hAnsiTheme="majorHAnsi" w:cstheme="majorHAnsi"/>
          <w:sz w:val="24"/>
          <w:szCs w:val="24"/>
          <w:highlight w:val="white"/>
        </w:rPr>
      </w:pPr>
    </w:p>
    <w:p w14:paraId="13E232AA"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Instruct</w:t>
      </w:r>
      <w:r w:rsidRPr="00AD32C8">
        <w:rPr>
          <w:rFonts w:asciiTheme="majorHAnsi" w:eastAsia="Roboto" w:hAnsiTheme="majorHAnsi" w:cstheme="majorHAnsi"/>
          <w:sz w:val="24"/>
          <w:szCs w:val="24"/>
          <w:highlight w:val="white"/>
        </w:rPr>
        <w:t xml:space="preserve">ions </w:t>
      </w:r>
    </w:p>
    <w:p w14:paraId="67BE60E6" w14:textId="77777777" w:rsidR="008422CC" w:rsidRPr="00AD32C8" w:rsidRDefault="008422CC">
      <w:pPr>
        <w:rPr>
          <w:rFonts w:asciiTheme="majorHAnsi" w:eastAsia="Roboto" w:hAnsiTheme="majorHAnsi" w:cstheme="majorHAnsi"/>
          <w:sz w:val="24"/>
          <w:szCs w:val="24"/>
          <w:highlight w:val="white"/>
        </w:rPr>
      </w:pPr>
    </w:p>
    <w:p w14:paraId="0D9839CA"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 Determine the cost of each job.</w:t>
      </w:r>
    </w:p>
    <w:p w14:paraId="23EDB2E1"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Waters: 600 + 5,400 + (72*50) = $9,600</w:t>
      </w:r>
    </w:p>
    <w:p w14:paraId="70F439ED"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Reynolds: 400 + 6,600+ (88*50) = $11,400</w:t>
      </w:r>
    </w:p>
    <w:p w14:paraId="645F3148"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Bayfield: 200+3,375+ (45 *50) = $5,825</w:t>
      </w:r>
    </w:p>
    <w:p w14:paraId="32F27E7C" w14:textId="77777777" w:rsidR="008422CC" w:rsidRPr="00AD32C8" w:rsidRDefault="008422CC">
      <w:pPr>
        <w:rPr>
          <w:rFonts w:asciiTheme="majorHAnsi" w:eastAsia="Roboto" w:hAnsiTheme="majorHAnsi" w:cstheme="majorHAnsi"/>
          <w:sz w:val="24"/>
          <w:szCs w:val="24"/>
          <w:highlight w:val="white"/>
        </w:rPr>
      </w:pPr>
    </w:p>
    <w:p w14:paraId="1BEB2108" w14:textId="77777777" w:rsidR="008422CC" w:rsidRPr="00AD32C8" w:rsidRDefault="008422CC">
      <w:pPr>
        <w:rPr>
          <w:rFonts w:asciiTheme="majorHAnsi" w:eastAsia="Roboto" w:hAnsiTheme="majorHAnsi" w:cstheme="majorHAnsi"/>
          <w:sz w:val="24"/>
          <w:szCs w:val="24"/>
          <w:highlight w:val="white"/>
        </w:rPr>
      </w:pPr>
    </w:p>
    <w:p w14:paraId="265EFC69" w14:textId="77777777" w:rsidR="008422CC" w:rsidRPr="00AD32C8" w:rsidRDefault="008422CC">
      <w:pPr>
        <w:rPr>
          <w:rFonts w:asciiTheme="majorHAnsi" w:eastAsia="Roboto" w:hAnsiTheme="majorHAnsi" w:cstheme="majorHAnsi"/>
          <w:sz w:val="24"/>
          <w:szCs w:val="24"/>
          <w:highlight w:val="white"/>
        </w:rPr>
      </w:pPr>
    </w:p>
    <w:p w14:paraId="25060D15" w14:textId="77777777" w:rsidR="008422CC" w:rsidRPr="00AD32C8" w:rsidRDefault="008422CC">
      <w:pPr>
        <w:rPr>
          <w:rFonts w:asciiTheme="majorHAnsi" w:eastAsia="Roboto" w:hAnsiTheme="majorHAnsi" w:cstheme="majorHAnsi"/>
          <w:sz w:val="24"/>
          <w:szCs w:val="24"/>
          <w:highlight w:val="white"/>
        </w:rPr>
      </w:pPr>
    </w:p>
    <w:p w14:paraId="7430964C" w14:textId="77777777" w:rsidR="008422CC" w:rsidRPr="00AD32C8" w:rsidRDefault="008422CC">
      <w:pPr>
        <w:rPr>
          <w:rFonts w:asciiTheme="majorHAnsi" w:eastAsia="Roboto" w:hAnsiTheme="majorHAnsi" w:cstheme="majorHAnsi"/>
          <w:sz w:val="24"/>
          <w:szCs w:val="24"/>
          <w:highlight w:val="white"/>
        </w:rPr>
      </w:pPr>
    </w:p>
    <w:p w14:paraId="0702E03E" w14:textId="77777777" w:rsidR="008422CC" w:rsidRPr="00AD32C8" w:rsidRDefault="00AD32C8">
      <w:pPr>
        <w:rPr>
          <w:rFonts w:asciiTheme="majorHAnsi" w:eastAsia="Roboto" w:hAnsiTheme="majorHAnsi" w:cstheme="majorHAnsi"/>
          <w:sz w:val="24"/>
          <w:szCs w:val="24"/>
          <w:highlight w:val="white"/>
        </w:rPr>
      </w:pPr>
      <w:proofErr w:type="spellStart"/>
      <w:r w:rsidRPr="00AD32C8">
        <w:rPr>
          <w:rFonts w:asciiTheme="majorHAnsi" w:eastAsia="Roboto" w:hAnsiTheme="majorHAnsi" w:cstheme="majorHAnsi"/>
          <w:sz w:val="24"/>
          <w:szCs w:val="24"/>
          <w:highlight w:val="white"/>
        </w:rPr>
        <w:lastRenderedPageBreak/>
        <w:t>Tombert</w:t>
      </w:r>
      <w:proofErr w:type="spellEnd"/>
      <w:r w:rsidRPr="00AD32C8">
        <w:rPr>
          <w:rFonts w:asciiTheme="majorHAnsi" w:eastAsia="Roboto" w:hAnsiTheme="majorHAnsi" w:cstheme="majorHAnsi"/>
          <w:sz w:val="24"/>
          <w:szCs w:val="24"/>
          <w:highlight w:val="white"/>
        </w:rPr>
        <w:t xml:space="preserve"> Decorating uses a job order cost system to collect the costs of its interior decor</w:t>
      </w:r>
      <w:r w:rsidRPr="00AD32C8">
        <w:rPr>
          <w:rFonts w:asciiTheme="majorHAnsi" w:eastAsia="Roboto" w:hAnsiTheme="majorHAnsi" w:cstheme="majorHAnsi"/>
          <w:sz w:val="24"/>
          <w:szCs w:val="24"/>
          <w:highlight w:val="white"/>
        </w:rPr>
        <w:t>ating business. Each client’s consultation is treated as a separate job. Overhead is applied to each job based on the number of decorator hours incurred. Listed below are data for the current year.</w:t>
      </w:r>
    </w:p>
    <w:p w14:paraId="14615D1A"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Estimated overhead  </w:t>
      </w:r>
      <w:proofErr w:type="gramStart"/>
      <w:r w:rsidRPr="00AD32C8">
        <w:rPr>
          <w:rFonts w:asciiTheme="majorHAnsi" w:eastAsia="Roboto" w:hAnsiTheme="majorHAnsi" w:cstheme="majorHAnsi"/>
          <w:sz w:val="24"/>
          <w:szCs w:val="24"/>
          <w:highlight w:val="white"/>
        </w:rPr>
        <w:t>$960,000</w:t>
      </w:r>
      <w:proofErr w:type="gramEnd"/>
    </w:p>
    <w:p w14:paraId="763D7939"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Actual overhead  $982,800</w:t>
      </w:r>
    </w:p>
    <w:p w14:paraId="2F606430"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Est</w:t>
      </w:r>
      <w:r w:rsidRPr="00AD32C8">
        <w:rPr>
          <w:rFonts w:asciiTheme="majorHAnsi" w:eastAsia="Roboto" w:hAnsiTheme="majorHAnsi" w:cstheme="majorHAnsi"/>
          <w:sz w:val="24"/>
          <w:szCs w:val="24"/>
          <w:highlight w:val="white"/>
        </w:rPr>
        <w:t xml:space="preserve">imated decorator hours  </w:t>
      </w:r>
      <w:proofErr w:type="gramStart"/>
      <w:r w:rsidRPr="00AD32C8">
        <w:rPr>
          <w:rFonts w:asciiTheme="majorHAnsi" w:eastAsia="Roboto" w:hAnsiTheme="majorHAnsi" w:cstheme="majorHAnsi"/>
          <w:sz w:val="24"/>
          <w:szCs w:val="24"/>
          <w:highlight w:val="white"/>
        </w:rPr>
        <w:t>40,000</w:t>
      </w:r>
      <w:proofErr w:type="gramEnd"/>
    </w:p>
    <w:p w14:paraId="1FF04F3F"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Actual decorator hours  40,500</w:t>
      </w:r>
    </w:p>
    <w:p w14:paraId="611CD424" w14:textId="77777777" w:rsidR="008422CC" w:rsidRPr="00AD32C8" w:rsidRDefault="008422CC">
      <w:pPr>
        <w:rPr>
          <w:rFonts w:asciiTheme="majorHAnsi" w:eastAsia="Roboto" w:hAnsiTheme="majorHAnsi" w:cstheme="majorHAnsi"/>
          <w:sz w:val="24"/>
          <w:szCs w:val="24"/>
          <w:highlight w:val="white"/>
        </w:rPr>
      </w:pPr>
    </w:p>
    <w:p w14:paraId="2A034205"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The company uses Operating Overhead in place of Manufacturing Overhead.</w:t>
      </w:r>
    </w:p>
    <w:p w14:paraId="5A088498" w14:textId="77777777" w:rsidR="008422CC" w:rsidRPr="00AD32C8" w:rsidRDefault="008422CC">
      <w:pPr>
        <w:rPr>
          <w:rFonts w:asciiTheme="majorHAnsi" w:eastAsia="Roboto" w:hAnsiTheme="majorHAnsi" w:cstheme="majorHAnsi"/>
          <w:sz w:val="24"/>
          <w:szCs w:val="24"/>
          <w:highlight w:val="white"/>
        </w:rPr>
      </w:pPr>
    </w:p>
    <w:p w14:paraId="13D39FB3"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 xml:space="preserve">Instructions </w:t>
      </w:r>
    </w:p>
    <w:p w14:paraId="38A25FC2"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a. Compute the predetermined overhead rate.</w:t>
      </w:r>
    </w:p>
    <w:p w14:paraId="48406520"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Roboto" w:hAnsiTheme="majorHAnsi" w:cstheme="majorHAnsi"/>
          <w:sz w:val="24"/>
          <w:szCs w:val="24"/>
          <w:highlight w:val="white"/>
        </w:rPr>
        <w:t>predetermined overhead rate = Estimated overhead /  Actual dec</w:t>
      </w:r>
      <w:r w:rsidRPr="00AD32C8">
        <w:rPr>
          <w:rFonts w:asciiTheme="majorHAnsi" w:eastAsia="Roboto" w:hAnsiTheme="majorHAnsi" w:cstheme="majorHAnsi"/>
          <w:sz w:val="24"/>
          <w:szCs w:val="24"/>
          <w:highlight w:val="white"/>
        </w:rPr>
        <w:t xml:space="preserve">orator hours </w:t>
      </w:r>
    </w:p>
    <w:p w14:paraId="697459AF" w14:textId="77777777" w:rsidR="008422CC" w:rsidRPr="00AD32C8" w:rsidRDefault="00AD32C8">
      <w:pPr>
        <w:rPr>
          <w:rFonts w:asciiTheme="majorHAnsi" w:eastAsia="Roboto" w:hAnsiTheme="majorHAnsi" w:cstheme="majorHAnsi"/>
          <w:sz w:val="24"/>
          <w:szCs w:val="24"/>
          <w:highlight w:val="white"/>
        </w:rPr>
      </w:pPr>
      <w:r w:rsidRPr="00AD32C8">
        <w:rPr>
          <w:rFonts w:asciiTheme="majorHAnsi" w:eastAsia="Nova Mono" w:hAnsiTheme="majorHAnsi" w:cstheme="majorHAnsi"/>
          <w:sz w:val="24"/>
          <w:szCs w:val="24"/>
          <w:highlight w:val="white"/>
        </w:rPr>
        <w:t xml:space="preserve">POR = $960,000 / 40,500 hours </w:t>
      </w:r>
      <w:r w:rsidRPr="00AD32C8">
        <w:rPr>
          <w:rFonts w:ascii="Cambria Math" w:eastAsia="Nova Mono" w:hAnsi="Cambria Math" w:cs="Cambria Math"/>
          <w:sz w:val="24"/>
          <w:szCs w:val="24"/>
          <w:highlight w:val="white"/>
        </w:rPr>
        <w:t>≃</w:t>
      </w:r>
      <w:r w:rsidRPr="00AD32C8">
        <w:rPr>
          <w:rFonts w:asciiTheme="majorHAnsi" w:eastAsia="Nova Mono" w:hAnsiTheme="majorHAnsi" w:cstheme="majorHAnsi"/>
          <w:sz w:val="24"/>
          <w:szCs w:val="24"/>
          <w:highlight w:val="white"/>
        </w:rPr>
        <w:t xml:space="preserve"> $23.70 per decorator hour</w:t>
      </w:r>
    </w:p>
    <w:sectPr w:rsidR="008422CC" w:rsidRPr="00AD32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default"/>
  </w:font>
  <w:font w:name="Cardo">
    <w:charset w:val="00"/>
    <w:family w:val="auto"/>
    <w:pitch w:val="default"/>
  </w:font>
  <w:font w:name="Nova Mon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B5327E"/>
    <w:multiLevelType w:val="multilevel"/>
    <w:tmpl w:val="80F48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2CC"/>
    <w:rsid w:val="004B29AE"/>
    <w:rsid w:val="008422CC"/>
    <w:rsid w:val="00AD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149B"/>
  <w15:docId w15:val="{5BBD22FD-08A0-4A8A-88C2-D260FDCC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3</cp:revision>
  <dcterms:created xsi:type="dcterms:W3CDTF">2021-03-18T19:20:00Z</dcterms:created>
  <dcterms:modified xsi:type="dcterms:W3CDTF">2021-03-18T19:21:00Z</dcterms:modified>
</cp:coreProperties>
</file>