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2388C" w14:textId="3350B13B" w:rsidR="00D8672C" w:rsidRPr="00D63090" w:rsidRDefault="00C76F7B" w:rsidP="00D8672C">
      <w:pPr>
        <w:pStyle w:val="Heading1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Rainwater</w:t>
      </w:r>
      <w:r w:rsidR="00D8672C" w:rsidRPr="00D63090">
        <w:rPr>
          <w:rFonts w:eastAsia="Times New Roman"/>
          <w:lang w:val="en-US"/>
        </w:rPr>
        <w:t xml:space="preserve"> Ontology Documentation</w:t>
      </w:r>
    </w:p>
    <w:p w14:paraId="1ECFD38B" w14:textId="477D4AF4" w:rsidR="00881785" w:rsidRPr="00D63090" w:rsidRDefault="00881785" w:rsidP="00881785">
      <w:pPr>
        <w:pStyle w:val="Heading1"/>
        <w:rPr>
          <w:lang w:val="en-US"/>
        </w:rPr>
      </w:pPr>
      <w:r w:rsidRPr="00D63090">
        <w:rPr>
          <w:lang w:val="en-US"/>
        </w:rPr>
        <w:t>Ontology</w:t>
      </w:r>
    </w:p>
    <w:p w14:paraId="7BE02DBE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Overview</w:t>
      </w:r>
    </w:p>
    <w:p w14:paraId="6247DEE3" w14:textId="7FBC3B9F" w:rsidR="00D8672C" w:rsidRPr="00D63090" w:rsidRDefault="00D8672C" w:rsidP="00077471">
      <w:r w:rsidRPr="00D63090">
        <w:t xml:space="preserve">The </w:t>
      </w:r>
      <w:r w:rsidR="00553259" w:rsidRPr="00D63090">
        <w:t>Rainwater</w:t>
      </w:r>
      <w:r w:rsidRPr="00D63090">
        <w:t xml:space="preserve"> Ontology models the various components and processes involved in rainwater collection, storage, treatment, distribution, monitoring, and reuse. It provides a structured framework for representing knowledge about rainwater management systems.</w:t>
      </w:r>
    </w:p>
    <w:p w14:paraId="348433B5" w14:textId="16AEDF60" w:rsidR="00DC0C10" w:rsidRPr="00D63090" w:rsidRDefault="009817C2" w:rsidP="00DF0F1F">
      <w:r w:rsidRPr="00D63090">
        <w:t>In the future</w:t>
      </w:r>
      <w:r w:rsidR="005E1AFC" w:rsidRPr="00D63090">
        <w:t>,</w:t>
      </w:r>
      <w:r w:rsidRPr="00D63090">
        <w:t xml:space="preserve"> the model will be extended </w:t>
      </w:r>
      <w:r w:rsidR="005E1AFC" w:rsidRPr="00D63090">
        <w:t xml:space="preserve">to accommodate existing ontologies </w:t>
      </w:r>
      <w:proofErr w:type="gramStart"/>
      <w:r w:rsidR="005E1AFC" w:rsidRPr="00D63090">
        <w:t>in order to</w:t>
      </w:r>
      <w:proofErr w:type="gramEnd"/>
      <w:r w:rsidR="005E1AFC" w:rsidRPr="00D63090">
        <w:t xml:space="preserve"> avoid duplicate work. The star</w:t>
      </w:r>
      <w:r w:rsidR="005C5952" w:rsidRPr="00D63090">
        <w:t>ting</w:t>
      </w:r>
      <w:r w:rsidR="008E7958" w:rsidRPr="00D63090">
        <w:t xml:space="preserve"> point would be integrating “SSN SOSA” with the </w:t>
      </w:r>
      <w:r w:rsidR="001A79BF" w:rsidRPr="00D63090">
        <w:t>“Water Quality Sensor”.</w:t>
      </w:r>
    </w:p>
    <w:p w14:paraId="46F6E2E8" w14:textId="22BC72EB" w:rsidR="00DF0F1F" w:rsidRPr="00D63090" w:rsidRDefault="00DF0F1F" w:rsidP="00982133">
      <w:r w:rsidRPr="00D63090">
        <w:t xml:space="preserve">This document describes the developed rainwater ontology along with its data, shapes and constraints. The ontology file </w:t>
      </w:r>
      <w:r w:rsidR="00403ECE" w:rsidRPr="00D63090">
        <w:t>is written</w:t>
      </w:r>
      <w:r w:rsidRPr="00D63090">
        <w:t xml:space="preserve"> in Turtle (TTL) format, which is a syntax for expressing data in the Resource Description Framework (RDF).</w:t>
      </w:r>
    </w:p>
    <w:p w14:paraId="1471BA3A" w14:textId="32618676" w:rsidR="00881785" w:rsidRPr="00D63090" w:rsidRDefault="00881785" w:rsidP="00077471">
      <w:r w:rsidRPr="00D63090">
        <w:rPr>
          <w:noProof/>
        </w:rPr>
        <w:drawing>
          <wp:inline distT="0" distB="0" distL="0" distR="0" wp14:anchorId="282E80D0" wp14:editId="2CB152A0">
            <wp:extent cx="6476864" cy="3090545"/>
            <wp:effectExtent l="0" t="0" r="0" b="0"/>
            <wp:docPr id="181121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79" cy="30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E96E2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Ontology Metadata</w:t>
      </w:r>
    </w:p>
    <w:p w14:paraId="4E2F55EF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URI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 </w:t>
      </w:r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http://example.org#RainWaterOntology</w:t>
      </w:r>
    </w:p>
    <w:p w14:paraId="09009927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Label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"</w:t>
      </w:r>
      <w:proofErr w:type="gram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 Water</w:t>
      </w:r>
      <w:proofErr w:type="gram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Ontology"</w:t>
      </w:r>
    </w:p>
    <w:p w14:paraId="77003326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Description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: "This ontology models </w:t>
      </w:r>
      <w:proofErr w:type="gram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 water</w:t>
      </w:r>
      <w:proofErr w:type="gram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"</w:t>
      </w:r>
    </w:p>
    <w:p w14:paraId="5DB72BAB" w14:textId="77777777" w:rsidR="00D8672C" w:rsidRPr="00D8672C" w:rsidRDefault="00D8672C" w:rsidP="00881785">
      <w:pPr>
        <w:numPr>
          <w:ilvl w:val="0"/>
          <w:numId w:val="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Version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: "1.0"</w:t>
      </w:r>
    </w:p>
    <w:p w14:paraId="57132A7E" w14:textId="77777777" w:rsidR="00D8672C" w:rsidRPr="00D63090" w:rsidRDefault="00D8672C" w:rsidP="00D8672C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Core Classes</w:t>
      </w:r>
    </w:p>
    <w:p w14:paraId="155208C8" w14:textId="4765B978" w:rsidR="00D8672C" w:rsidRPr="00D63090" w:rsidRDefault="00D8672C" w:rsidP="00D16054">
      <w:pPr>
        <w:pStyle w:val="Heading3"/>
        <w:rPr>
          <w:lang w:val="en-US"/>
        </w:rPr>
      </w:pPr>
      <w:r w:rsidRPr="00D63090">
        <w:rPr>
          <w:lang w:val="en-US"/>
        </w:rPr>
        <w:t>Main Class</w:t>
      </w:r>
    </w:p>
    <w:p w14:paraId="07278E71" w14:textId="77777777" w:rsidR="00D8672C" w:rsidRPr="00D8672C" w:rsidRDefault="00D8672C" w:rsidP="00881785">
      <w:pPr>
        <w:numPr>
          <w:ilvl w:val="0"/>
          <w:numId w:val="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ex:RainWater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39037DB" w14:textId="77777777" w:rsidR="00D8672C" w:rsidRPr="00D8672C" w:rsidRDefault="00D8672C" w:rsidP="00881785">
      <w:pPr>
        <w:numPr>
          <w:ilvl w:val="1"/>
          <w:numId w:val="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 xml:space="preserve">The main class </w:t>
      </w:r>
      <w:proofErr w:type="gram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representing</w:t>
      </w:r>
      <w:proofErr w:type="gram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 rainwater in the system</w:t>
      </w:r>
    </w:p>
    <w:p w14:paraId="1EBB85E2" w14:textId="77777777" w:rsidR="00D8672C" w:rsidRPr="00D8672C" w:rsidRDefault="00D8672C" w:rsidP="00881785">
      <w:pPr>
        <w:numPr>
          <w:ilvl w:val="1"/>
          <w:numId w:val="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Subclass of 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owl:Thing</w:t>
      </w:r>
      <w:proofErr w:type="spellEnd"/>
    </w:p>
    <w:p w14:paraId="1B0BE0DB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Collection System</w:t>
      </w:r>
    </w:p>
    <w:p w14:paraId="31BDFC6A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Collection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ex:Collection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0893397" w14:textId="77777777" w:rsidR="00D8672C" w:rsidRPr="00D8672C" w:rsidRDefault="00D8672C" w:rsidP="00881785">
      <w:pPr>
        <w:numPr>
          <w:ilvl w:val="1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Structures to collect rain</w:t>
      </w:r>
    </w:p>
    <w:p w14:paraId="0A8D13D5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CatchmentArea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ex:CatchmentArea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13E7C0A" w14:textId="77777777" w:rsidR="00D8672C" w:rsidRPr="00D8672C" w:rsidRDefault="00D8672C" w:rsidP="00881785">
      <w:pPr>
        <w:numPr>
          <w:ilvl w:val="1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Surface area where rainwater is collected</w:t>
      </w:r>
    </w:p>
    <w:p w14:paraId="3529652C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RainBarrel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ex:RainBarrel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1B2526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Gutter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ex:Gutter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C6CE650" w14:textId="77777777" w:rsidR="00D8672C" w:rsidRPr="00D8672C" w:rsidRDefault="00D8672C" w:rsidP="00881785">
      <w:pPr>
        <w:numPr>
          <w:ilvl w:val="0"/>
          <w:numId w:val="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Downspout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ex:Downspout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8CC7E26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Storage System</w:t>
      </w:r>
    </w:p>
    <w:p w14:paraId="58107801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Storage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ex:Storage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AD8B67A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StorageTank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ex:StorageTank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6DD2051" w14:textId="77777777" w:rsidR="00D8672C" w:rsidRPr="00D8672C" w:rsidRDefault="00D8672C" w:rsidP="00881785">
      <w:pPr>
        <w:numPr>
          <w:ilvl w:val="1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Containers where collected rainwater is stored</w:t>
      </w:r>
    </w:p>
    <w:p w14:paraId="5C2D8D87" w14:textId="77777777" w:rsidR="00D8672C" w:rsidRPr="00D8672C" w:rsidRDefault="00D8672C" w:rsidP="00881785">
      <w:pPr>
        <w:numPr>
          <w:ilvl w:val="0"/>
          <w:numId w:val="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OverflowMechanism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ex:OverflowMechanism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A9B6688" w14:textId="77777777" w:rsidR="00D8672C" w:rsidRPr="00D8672C" w:rsidRDefault="00D8672C" w:rsidP="00881785">
      <w:pPr>
        <w:numPr>
          <w:ilvl w:val="1"/>
          <w:numId w:val="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Systems to handle excess water when storage tanks are full</w:t>
      </w:r>
    </w:p>
    <w:p w14:paraId="16B95E3A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Treatment System</w:t>
      </w:r>
    </w:p>
    <w:p w14:paraId="6060A358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Treatment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ex:Treatment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66763B9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Sedimentation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ex:Sedimentation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7699A9A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Process where larger particles settle at the bottom of a tank</w:t>
      </w:r>
    </w:p>
    <w:p w14:paraId="295D0374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SedimentationTank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ex:SedimentationTank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05A3634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FiltrationSystem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ex:FiltrationSystem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FDE6A84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or processes to remove particulates</w:t>
      </w:r>
    </w:p>
    <w:p w14:paraId="22A92D16" w14:textId="77777777" w:rsidR="00D8672C" w:rsidRPr="00D8672C" w:rsidRDefault="00D8672C" w:rsidP="00881785">
      <w:pPr>
        <w:numPr>
          <w:ilvl w:val="0"/>
          <w:numId w:val="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DisinfectionSystem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ex:DisinfectionSystem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F336462" w14:textId="77777777" w:rsidR="00D8672C" w:rsidRPr="00D8672C" w:rsidRDefault="00D8672C" w:rsidP="00881785">
      <w:pPr>
        <w:numPr>
          <w:ilvl w:val="1"/>
          <w:numId w:val="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Methods to treat rainwater for potable uses</w:t>
      </w:r>
    </w:p>
    <w:p w14:paraId="019ED0B5" w14:textId="77777777" w:rsidR="00D8672C" w:rsidRPr="00D63090" w:rsidRDefault="00D8672C" w:rsidP="00077471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Distribution System</w:t>
      </w:r>
    </w:p>
    <w:p w14:paraId="44B95FB5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Distribution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ex:Distribution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6998630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DistributionPipe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ex:DistributionPipe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ABD9FCE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Networks that transport rainwater</w:t>
      </w:r>
    </w:p>
    <w:p w14:paraId="77A8566F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PumpSystem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ex:PumpSystem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08CDCC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that facilitate water movement</w:t>
      </w:r>
    </w:p>
    <w:p w14:paraId="3CCBCD1F" w14:textId="77777777" w:rsidR="00D8672C" w:rsidRPr="00D8672C" w:rsidRDefault="00D8672C" w:rsidP="00881785">
      <w:pPr>
        <w:numPr>
          <w:ilvl w:val="0"/>
          <w:numId w:val="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ControlValve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ex:ControlValve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188F912" w14:textId="77777777" w:rsidR="00D8672C" w:rsidRPr="00D8672C" w:rsidRDefault="00D8672C" w:rsidP="00881785">
      <w:pPr>
        <w:numPr>
          <w:ilvl w:val="1"/>
          <w:numId w:val="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Devices that regulate flow</w:t>
      </w:r>
    </w:p>
    <w:p w14:paraId="2EC82D70" w14:textId="77777777" w:rsidR="00D8672C" w:rsidRPr="00D63090" w:rsidRDefault="00D8672C" w:rsidP="00FE39D7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Reuse System</w:t>
      </w:r>
    </w:p>
    <w:p w14:paraId="5083EBF1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Reuse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ex:Reuse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FFF569D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Irrigation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ex:Irrigation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1AAAB9D" w14:textId="77777777" w:rsidR="00D8672C" w:rsidRPr="00D8672C" w:rsidRDefault="00D8672C" w:rsidP="00881785">
      <w:pPr>
        <w:numPr>
          <w:ilvl w:val="0"/>
          <w:numId w:val="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NonPottable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ex:NonPottable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B867322" w14:textId="77777777" w:rsidR="00D8672C" w:rsidRPr="00D63090" w:rsidRDefault="00D8672C" w:rsidP="00FE39D7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Monitoring System</w:t>
      </w:r>
    </w:p>
    <w:p w14:paraId="6FFBDC08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Monitoring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ex:Monitoring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C350256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ex:WaterQualitySensor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8A77895" w14:textId="77777777" w:rsidR="00D8672C" w:rsidRPr="00D8672C" w:rsidRDefault="00D8672C" w:rsidP="00881785">
      <w:pPr>
        <w:numPr>
          <w:ilvl w:val="1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Base class for all water quality sensors</w:t>
      </w:r>
    </w:p>
    <w:p w14:paraId="1BC9AFB7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SensorReading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ex:SensorReading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366D32D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TimeStamp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ex:TimeStamp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AC03B11" w14:textId="77777777" w:rsidR="00D8672C" w:rsidRPr="00D8672C" w:rsidRDefault="00D8672C" w:rsidP="00881785">
      <w:pPr>
        <w:numPr>
          <w:ilvl w:val="0"/>
          <w:numId w:val="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Location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ex:Location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BA6CD38" w14:textId="77777777" w:rsidR="00D8672C" w:rsidRPr="00D63090" w:rsidRDefault="00D8672C" w:rsidP="00F8083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 xml:space="preserve">Specific Sensor Types (all subclass of </w:t>
      </w:r>
      <w:proofErr w:type="spellStart"/>
      <w:r w:rsidRPr="00D63090">
        <w:rPr>
          <w:rFonts w:eastAsia="Times New Roman"/>
          <w:lang w:val="en-US"/>
        </w:rPr>
        <w:t>WaterQualitySensor</w:t>
      </w:r>
      <w:proofErr w:type="spellEnd"/>
      <w:r w:rsidRPr="00D63090">
        <w:rPr>
          <w:rFonts w:eastAsia="Times New Roman"/>
          <w:lang w:val="en-US"/>
        </w:rPr>
        <w:t>)</w:t>
      </w:r>
    </w:p>
    <w:p w14:paraId="491BD993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Salinity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ex:Salinity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C76BC8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Temperature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ex:Temperature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22BAF5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Transparency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ex:Transparency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0F2285E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DissolvedOxygen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ex:DissolvedOxygen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5038BD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Ammonium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ex:Ammonium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418CB51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NitrateNitrite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ex:NitrateNitrite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363CA0D8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TotalNitrogen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ex:TotalNitrogen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EF33DB5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Phosphate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ex:Phosphate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4932E48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TotalPhosphorus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ex:TotalPhosphorus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D635EB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DissolvedSilica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ex:DissolvedSilica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8357529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TotalOrganicCarbon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ex:TotalOrganicCarbon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5DC8846" w14:textId="77777777" w:rsidR="00D8672C" w:rsidRPr="00D8672C" w:rsidRDefault="00D8672C" w:rsidP="00881785">
      <w:pPr>
        <w:numPr>
          <w:ilvl w:val="0"/>
          <w:numId w:val="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ParticulateOrganicCarbon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ex:ParticulateOrganicCarbon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864D239" w14:textId="77777777" w:rsidR="00D8672C" w:rsidRPr="00D63090" w:rsidRDefault="00D8672C" w:rsidP="00D16054">
      <w:pPr>
        <w:pStyle w:val="Heading2"/>
        <w:rPr>
          <w:lang w:val="en-US"/>
        </w:rPr>
      </w:pPr>
      <w:r w:rsidRPr="00D63090">
        <w:rPr>
          <w:lang w:val="en-US"/>
        </w:rPr>
        <w:lastRenderedPageBreak/>
        <w:t>Object Properties</w:t>
      </w:r>
    </w:p>
    <w:p w14:paraId="2EE1CB05" w14:textId="77777777" w:rsidR="00D8672C" w:rsidRPr="00D63090" w:rsidRDefault="00D8672C" w:rsidP="00D16054">
      <w:pPr>
        <w:pStyle w:val="Heading3"/>
        <w:rPr>
          <w:rFonts w:eastAsia="Times New Roman"/>
          <w:lang w:val="en-US"/>
        </w:rPr>
      </w:pPr>
      <w:proofErr w:type="spellStart"/>
      <w:r w:rsidRPr="00D63090">
        <w:rPr>
          <w:rFonts w:eastAsia="Times New Roman"/>
          <w:lang w:val="en-US"/>
        </w:rPr>
        <w:t>RainWater</w:t>
      </w:r>
      <w:proofErr w:type="spellEnd"/>
      <w:r w:rsidRPr="00D63090">
        <w:rPr>
          <w:rFonts w:eastAsia="Times New Roman"/>
          <w:lang w:val="en-US"/>
        </w:rPr>
        <w:t xml:space="preserve"> Relationships</w:t>
      </w:r>
    </w:p>
    <w:p w14:paraId="27365164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hasStorage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ex:hasStorage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9DD233F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639E1162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Storage</w:t>
      </w:r>
    </w:p>
    <w:p w14:paraId="420DD33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hasReuse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ex:hasReuse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76CAD10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0F380E9D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Reuse</w:t>
      </w:r>
    </w:p>
    <w:p w14:paraId="749561AB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hasDistribution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ex:hasDistribution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1D0C5A6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613B33C4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Distribution</w:t>
      </w:r>
    </w:p>
    <w:p w14:paraId="373DC47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hasMonitoring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ex:hasMonitoring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7A6D009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3587DC10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Monitoring</w:t>
      </w:r>
    </w:p>
    <w:p w14:paraId="38120FC7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hasCollection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ex:hasCollection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7F42773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5C9A3EAB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Collection</w:t>
      </w:r>
    </w:p>
    <w:p w14:paraId="2463026F" w14:textId="77777777" w:rsidR="00D8672C" w:rsidRPr="00D8672C" w:rsidRDefault="00D8672C" w:rsidP="00881785">
      <w:pPr>
        <w:numPr>
          <w:ilvl w:val="0"/>
          <w:numId w:val="10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hasTreatment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ex:hasTreatment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612DC6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RainWater</w:t>
      </w:r>
      <w:proofErr w:type="spellEnd"/>
    </w:p>
    <w:p w14:paraId="7C25C969" w14:textId="77777777" w:rsidR="00D8672C" w:rsidRPr="00D8672C" w:rsidRDefault="00D8672C" w:rsidP="00881785">
      <w:pPr>
        <w:numPr>
          <w:ilvl w:val="1"/>
          <w:numId w:val="1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Treatment</w:t>
      </w:r>
    </w:p>
    <w:p w14:paraId="50ACC218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Distribution System Relationships</w:t>
      </w:r>
    </w:p>
    <w:p w14:paraId="0E9F03CA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hasPipe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ex:hasPipe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611389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78371641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DistributionPipe</w:t>
      </w:r>
      <w:proofErr w:type="spellEnd"/>
    </w:p>
    <w:p w14:paraId="745DB13F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hasPump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ex:hasPump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965C4FB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6042BE34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PumpSystem</w:t>
      </w:r>
      <w:proofErr w:type="spellEnd"/>
    </w:p>
    <w:p w14:paraId="7B87B5BE" w14:textId="77777777" w:rsidR="00D8672C" w:rsidRPr="00D8672C" w:rsidRDefault="00D8672C" w:rsidP="00881785">
      <w:pPr>
        <w:numPr>
          <w:ilvl w:val="0"/>
          <w:numId w:val="11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hasValve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ex:hasValve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0542699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Distribution</w:t>
      </w:r>
    </w:p>
    <w:p w14:paraId="575976B3" w14:textId="77777777" w:rsidR="00D8672C" w:rsidRPr="00D8672C" w:rsidRDefault="00D8672C" w:rsidP="00881785">
      <w:pPr>
        <w:numPr>
          <w:ilvl w:val="1"/>
          <w:numId w:val="11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ControlValve</w:t>
      </w:r>
      <w:proofErr w:type="spellEnd"/>
    </w:p>
    <w:p w14:paraId="1E2B96EF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lastRenderedPageBreak/>
        <w:t>Storage System Relationships</w:t>
      </w:r>
    </w:p>
    <w:p w14:paraId="094A0381" w14:textId="77777777" w:rsidR="00D8672C" w:rsidRPr="00D8672C" w:rsidRDefault="00D8672C" w:rsidP="00881785">
      <w:pPr>
        <w:numPr>
          <w:ilvl w:val="0"/>
          <w:numId w:val="1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ex:hasTank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7751392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Storage</w:t>
      </w:r>
    </w:p>
    <w:p w14:paraId="617CD294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StorageTank</w:t>
      </w:r>
      <w:proofErr w:type="spellEnd"/>
    </w:p>
    <w:p w14:paraId="0CA7726D" w14:textId="77777777" w:rsidR="00D8672C" w:rsidRPr="00D8672C" w:rsidRDefault="00D8672C" w:rsidP="00881785">
      <w:pPr>
        <w:numPr>
          <w:ilvl w:val="0"/>
          <w:numId w:val="12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hasmechanism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ex:hasmechanism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EDD8057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StorageTank</w:t>
      </w:r>
      <w:proofErr w:type="spellEnd"/>
    </w:p>
    <w:p w14:paraId="62913AAF" w14:textId="77777777" w:rsidR="00D8672C" w:rsidRPr="00D8672C" w:rsidRDefault="00D8672C" w:rsidP="00881785">
      <w:pPr>
        <w:numPr>
          <w:ilvl w:val="1"/>
          <w:numId w:val="12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OverflowMechanism</w:t>
      </w:r>
      <w:proofErr w:type="spellEnd"/>
    </w:p>
    <w:p w14:paraId="78852470" w14:textId="77777777" w:rsidR="00D8672C" w:rsidRPr="00D63090" w:rsidRDefault="00D8672C" w:rsidP="008E1829">
      <w:pPr>
        <w:pStyle w:val="Heading3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Monitoring System Relationships</w:t>
      </w:r>
    </w:p>
    <w:p w14:paraId="26D3C6DD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hasSensor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ex:hasSensor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580CE99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Monitoring</w:t>
      </w:r>
    </w:p>
    <w:p w14:paraId="598293E7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0170FA56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hasReading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ex:hasReading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6405A8E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4DDEE4F5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SensorReading</w:t>
      </w:r>
      <w:proofErr w:type="spellEnd"/>
    </w:p>
    <w:p w14:paraId="7B027B78" w14:textId="77777777" w:rsidR="00D8672C" w:rsidRPr="00D8672C" w:rsidRDefault="00D8672C" w:rsidP="00881785">
      <w:pPr>
        <w:numPr>
          <w:ilvl w:val="0"/>
          <w:numId w:val="13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hasLocation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ex:hasLocation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9479D16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3B621D73" w14:textId="77777777" w:rsidR="00D8672C" w:rsidRPr="00D8672C" w:rsidRDefault="00D8672C" w:rsidP="00881785">
      <w:pPr>
        <w:numPr>
          <w:ilvl w:val="1"/>
          <w:numId w:val="13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Location</w:t>
      </w:r>
    </w:p>
    <w:p w14:paraId="3E10910E" w14:textId="77777777" w:rsidR="00D8672C" w:rsidRPr="00D63090" w:rsidRDefault="00D8672C" w:rsidP="008E1829">
      <w:pPr>
        <w:pStyle w:val="Heading3"/>
        <w:rPr>
          <w:lang w:val="en-US"/>
        </w:rPr>
      </w:pPr>
      <w:r w:rsidRPr="00D63090">
        <w:rPr>
          <w:lang w:val="en-US"/>
        </w:rPr>
        <w:t>Reuse System Relationships</w:t>
      </w:r>
    </w:p>
    <w:p w14:paraId="1C999C7B" w14:textId="77777777" w:rsidR="00D8672C" w:rsidRPr="00D8672C" w:rsidRDefault="00D8672C" w:rsidP="00881785">
      <w:pPr>
        <w:numPr>
          <w:ilvl w:val="0"/>
          <w:numId w:val="1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DesignatedFor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ex:DesignatedFor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C14DEB8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Reuse</w:t>
      </w:r>
    </w:p>
    <w:p w14:paraId="57B10FFC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NonPottable</w:t>
      </w:r>
      <w:proofErr w:type="spellEnd"/>
    </w:p>
    <w:p w14:paraId="3EBF19E7" w14:textId="77777777" w:rsidR="00D8672C" w:rsidRPr="00D8672C" w:rsidRDefault="00D8672C" w:rsidP="00881785">
      <w:pPr>
        <w:numPr>
          <w:ilvl w:val="0"/>
          <w:numId w:val="14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UsedFor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ex:UsedFor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4518736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Reuse</w:t>
      </w:r>
    </w:p>
    <w:p w14:paraId="06BD09B9" w14:textId="77777777" w:rsidR="00D8672C" w:rsidRPr="00D8672C" w:rsidRDefault="00D8672C" w:rsidP="00881785">
      <w:pPr>
        <w:numPr>
          <w:ilvl w:val="1"/>
          <w:numId w:val="14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Irrigation</w:t>
      </w:r>
    </w:p>
    <w:p w14:paraId="1D2AAF4A" w14:textId="77777777" w:rsidR="00D8672C" w:rsidRPr="001B0BFC" w:rsidRDefault="00D8672C" w:rsidP="001B0BFC">
      <w:pPr>
        <w:pStyle w:val="Heading3"/>
        <w:rPr>
          <w:lang w:val="en-US"/>
        </w:rPr>
      </w:pPr>
      <w:r w:rsidRPr="001B0BFC">
        <w:rPr>
          <w:lang w:val="en-US"/>
        </w:rPr>
        <w:t>Collection System Relationships</w:t>
      </w:r>
    </w:p>
    <w:p w14:paraId="09935C63" w14:textId="77777777" w:rsidR="00D8672C" w:rsidRPr="00D8672C" w:rsidRDefault="00D8672C" w:rsidP="00881785">
      <w:pPr>
        <w:numPr>
          <w:ilvl w:val="0"/>
          <w:numId w:val="1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InstalledOn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ex:InstalledOn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754C05C6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Collection</w:t>
      </w:r>
    </w:p>
    <w:p w14:paraId="00866589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CatchmentArea</w:t>
      </w:r>
      <w:proofErr w:type="spellEnd"/>
    </w:p>
    <w:p w14:paraId="3EF1DBC3" w14:textId="77777777" w:rsidR="00D8672C" w:rsidRPr="00D8672C" w:rsidRDefault="00D8672C" w:rsidP="00881785">
      <w:pPr>
        <w:numPr>
          <w:ilvl w:val="0"/>
          <w:numId w:val="15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CollectedBy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ex:CollectedBy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5F889B03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Collection</w:t>
      </w:r>
    </w:p>
    <w:p w14:paraId="16AF98DC" w14:textId="77777777" w:rsidR="00D8672C" w:rsidRPr="00D8672C" w:rsidRDefault="00D8672C" w:rsidP="00881785">
      <w:pPr>
        <w:numPr>
          <w:ilvl w:val="1"/>
          <w:numId w:val="15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 xml:space="preserve">Range: Union of (Gutter, Downspout,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RainBarrel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987F06F" w14:textId="77777777" w:rsidR="00D8672C" w:rsidRPr="001B0BFC" w:rsidRDefault="00D8672C" w:rsidP="001B0BFC">
      <w:pPr>
        <w:pStyle w:val="Heading3"/>
        <w:rPr>
          <w:lang w:val="en-US"/>
        </w:rPr>
      </w:pPr>
      <w:r w:rsidRPr="001B0BFC">
        <w:rPr>
          <w:lang w:val="en-US"/>
        </w:rPr>
        <w:t>Treatment System Relationships</w:t>
      </w:r>
    </w:p>
    <w:p w14:paraId="1F1FBB3A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includes</w:t>
      </w: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proofErr w:type="gram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</w:t>
      </w:r>
      <w:proofErr w:type="gramEnd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includes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F5E5EF0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026CDFE1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Range: Sedimentation</w:t>
      </w:r>
    </w:p>
    <w:p w14:paraId="25D5612E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OccursIn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ex:OccursIn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05FDDC29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Sedimentation</w:t>
      </w:r>
    </w:p>
    <w:p w14:paraId="76F3CF15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SedimentationTank</w:t>
      </w:r>
      <w:proofErr w:type="spellEnd"/>
    </w:p>
    <w:p w14:paraId="025C4FB2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FilteredBy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ex:FilteredBy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A6A04E8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404AF653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FiltrationSystem</w:t>
      </w:r>
      <w:proofErr w:type="spellEnd"/>
    </w:p>
    <w:p w14:paraId="16D8A7EB" w14:textId="77777777" w:rsidR="00D8672C" w:rsidRPr="00D8672C" w:rsidRDefault="00D8672C" w:rsidP="00881785">
      <w:pPr>
        <w:numPr>
          <w:ilvl w:val="0"/>
          <w:numId w:val="16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DisinfectedBy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ex:DisinfectedBy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0AEAD14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Treatment</w:t>
      </w:r>
    </w:p>
    <w:p w14:paraId="18328F6A" w14:textId="77777777" w:rsidR="00D8672C" w:rsidRPr="00D8672C" w:rsidRDefault="00D8672C" w:rsidP="00881785">
      <w:pPr>
        <w:numPr>
          <w:ilvl w:val="1"/>
          <w:numId w:val="16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DisinfectionSystem</w:t>
      </w:r>
      <w:proofErr w:type="spellEnd"/>
    </w:p>
    <w:p w14:paraId="66B4A35B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1"/>
        <w:rPr>
          <w:rFonts w:eastAsia="Times New Roman" w:cstheme="minorHAnsi"/>
          <w:color w:val="000000" w:themeColor="text1"/>
          <w:kern w:val="0"/>
          <w:sz w:val="34"/>
          <w:szCs w:val="3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34"/>
          <w:szCs w:val="34"/>
          <w14:ligatures w14:val="none"/>
        </w:rPr>
        <w:t>Datatype Properties</w:t>
      </w:r>
    </w:p>
    <w:p w14:paraId="3AEBCFB2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Sensor Properties</w:t>
      </w:r>
    </w:p>
    <w:p w14:paraId="038BC040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hasID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ex:hasID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35B0FE6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777DAA51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xsd:string</w:t>
      </w:r>
      <w:proofErr w:type="spellEnd"/>
    </w:p>
    <w:p w14:paraId="2AFBD55F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hasTime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ex:hasTime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A355F60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0C98B2C1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xsd:dateTime</w:t>
      </w:r>
      <w:proofErr w:type="spellEnd"/>
    </w:p>
    <w:p w14:paraId="590E5786" w14:textId="77777777" w:rsidR="00D8672C" w:rsidRPr="00D8672C" w:rsidRDefault="00D8672C" w:rsidP="00881785">
      <w:pPr>
        <w:numPr>
          <w:ilvl w:val="0"/>
          <w:numId w:val="17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hasModel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ex:hasModel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16409F7A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WaterQualitySensor</w:t>
      </w:r>
      <w:proofErr w:type="spellEnd"/>
    </w:p>
    <w:p w14:paraId="4832BF18" w14:textId="77777777" w:rsidR="00D8672C" w:rsidRPr="00D8672C" w:rsidRDefault="00D8672C" w:rsidP="00881785">
      <w:pPr>
        <w:numPr>
          <w:ilvl w:val="1"/>
          <w:numId w:val="17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xsd:string</w:t>
      </w:r>
      <w:proofErr w:type="spellEnd"/>
    </w:p>
    <w:p w14:paraId="5DD9E943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Reading Properties</w:t>
      </w:r>
    </w:p>
    <w:p w14:paraId="0BD69E9D" w14:textId="77777777" w:rsidR="00D8672C" w:rsidRPr="00D8672C" w:rsidRDefault="00D8672C" w:rsidP="00881785">
      <w:pPr>
        <w:numPr>
          <w:ilvl w:val="0"/>
          <w:numId w:val="18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hasUnit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ex:hasUnit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438F9665" w14:textId="77777777" w:rsidR="00D8672C" w:rsidRPr="00D8672C" w:rsidRDefault="00D8672C" w:rsidP="00881785">
      <w:pPr>
        <w:numPr>
          <w:ilvl w:val="1"/>
          <w:numId w:val="1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Domain: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SensorReading</w:t>
      </w:r>
      <w:proofErr w:type="spellEnd"/>
    </w:p>
    <w:p w14:paraId="768984B8" w14:textId="77777777" w:rsidR="00D8672C" w:rsidRPr="00D8672C" w:rsidRDefault="00D8672C" w:rsidP="00881785">
      <w:pPr>
        <w:numPr>
          <w:ilvl w:val="1"/>
          <w:numId w:val="18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xsd:string</w:t>
      </w:r>
      <w:proofErr w:type="spellEnd"/>
    </w:p>
    <w:p w14:paraId="14B5737E" w14:textId="77777777" w:rsidR="00D8672C" w:rsidRPr="00D8672C" w:rsidRDefault="00D8672C" w:rsidP="00D8672C">
      <w:pPr>
        <w:shd w:val="clear" w:color="auto" w:fill="FFFFFF"/>
        <w:spacing w:before="274" w:after="206" w:line="240" w:lineRule="auto"/>
        <w:jc w:val="left"/>
        <w:outlineLvl w:val="2"/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7"/>
          <w:szCs w:val="27"/>
          <w14:ligatures w14:val="none"/>
        </w:rPr>
        <w:t>Location Properties</w:t>
      </w:r>
    </w:p>
    <w:p w14:paraId="101C6AF0" w14:textId="77777777" w:rsidR="00D8672C" w:rsidRPr="00D8672C" w:rsidRDefault="00D8672C" w:rsidP="00881785">
      <w:pPr>
        <w:numPr>
          <w:ilvl w:val="0"/>
          <w:numId w:val="19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hasLat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ex:hasLat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2D3F3B93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Location</w:t>
      </w:r>
    </w:p>
    <w:p w14:paraId="6DDD4DB1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xsd:float</w:t>
      </w:r>
      <w:proofErr w:type="spellEnd"/>
    </w:p>
    <w:p w14:paraId="5DFA7097" w14:textId="77777777" w:rsidR="00D8672C" w:rsidRPr="00D8672C" w:rsidRDefault="00D8672C" w:rsidP="00881785">
      <w:pPr>
        <w:numPr>
          <w:ilvl w:val="0"/>
          <w:numId w:val="19"/>
        </w:numPr>
        <w:shd w:val="clear" w:color="auto" w:fill="FFFFFF"/>
        <w:spacing w:after="6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D8672C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14:ligatures w14:val="none"/>
        </w:rPr>
        <w:t>hasLang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 (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1"/>
          <w:szCs w:val="21"/>
          <w:shd w:val="clear" w:color="auto" w:fill="ECECEC"/>
          <w14:ligatures w14:val="none"/>
        </w:rPr>
        <w:t>ex:hasLang</w:t>
      </w:r>
      <w:proofErr w:type="spellEnd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)</w:t>
      </w:r>
    </w:p>
    <w:p w14:paraId="6BBE4345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Domain: Location</w:t>
      </w:r>
    </w:p>
    <w:p w14:paraId="7D2795EA" w14:textId="77777777" w:rsidR="00D8672C" w:rsidRPr="00D8672C" w:rsidRDefault="00D8672C" w:rsidP="00881785">
      <w:pPr>
        <w:numPr>
          <w:ilvl w:val="1"/>
          <w:numId w:val="19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Range: </w:t>
      </w:r>
      <w:proofErr w:type="spellStart"/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xsd:float</w:t>
      </w:r>
      <w:proofErr w:type="spellEnd"/>
    </w:p>
    <w:p w14:paraId="72AF28EB" w14:textId="77777777" w:rsidR="00D8672C" w:rsidRPr="00D63090" w:rsidRDefault="00D8672C" w:rsidP="00101BBD">
      <w:pPr>
        <w:pStyle w:val="Heading2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Usage Notes</w:t>
      </w:r>
    </w:p>
    <w:p w14:paraId="44C1A367" w14:textId="77777777" w:rsidR="00D8672C" w:rsidRPr="00D8672C" w:rsidRDefault="00D8672C" w:rsidP="00D8672C">
      <w:pPr>
        <w:shd w:val="clear" w:color="auto" w:fill="FFFFFF"/>
        <w:spacing w:before="206" w:after="206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This ontology provides a comprehensive model for rainwater management systems, with particular emphasis on water quality monitoring through various sensor types. Each sensor type includes documentation about the measurement method used.</w:t>
      </w:r>
    </w:p>
    <w:p w14:paraId="53A66CC6" w14:textId="77777777" w:rsidR="00D8672C" w:rsidRPr="00D8672C" w:rsidRDefault="00D8672C" w:rsidP="00D8672C">
      <w:pPr>
        <w:shd w:val="clear" w:color="auto" w:fill="FFFFFF"/>
        <w:spacing w:before="206" w:after="206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8672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The ontology can be used to:</w:t>
      </w:r>
    </w:p>
    <w:p w14:paraId="32A7D746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Model rainwater collection and distribution systems</w:t>
      </w:r>
    </w:p>
    <w:p w14:paraId="6BFA6F1F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Track water quality measurements over time</w:t>
      </w:r>
    </w:p>
    <w:p w14:paraId="0185D82D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after="0"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Represent relationships between system components</w:t>
      </w:r>
    </w:p>
    <w:p w14:paraId="06C2D6A5" w14:textId="77777777" w:rsidR="00D8672C" w:rsidRPr="00D63090" w:rsidRDefault="00D8672C" w:rsidP="00F13DCC">
      <w:pPr>
        <w:pStyle w:val="ListParagraph"/>
        <w:numPr>
          <w:ilvl w:val="0"/>
          <w:numId w:val="30"/>
        </w:numPr>
        <w:shd w:val="clear" w:color="auto" w:fill="FFFFFF"/>
        <w:spacing w:line="429" w:lineRule="atLeast"/>
        <w:jc w:val="left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D63090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Support decision-making for rainwater reuse applications</w:t>
      </w:r>
    </w:p>
    <w:p w14:paraId="07753716" w14:textId="645F23FE" w:rsidR="003F0035" w:rsidRPr="00D63090" w:rsidRDefault="003F0035" w:rsidP="003F0035">
      <w:pPr>
        <w:pStyle w:val="Heading1"/>
        <w:rPr>
          <w:rFonts w:eastAsia="Times New Roman"/>
          <w:lang w:val="en-US"/>
        </w:rPr>
      </w:pPr>
      <w:r w:rsidRPr="00D63090">
        <w:rPr>
          <w:rFonts w:eastAsia="Times New Roman"/>
          <w:lang w:val="en-US"/>
        </w:rPr>
        <w:t>Data generator</w:t>
      </w:r>
    </w:p>
    <w:p w14:paraId="35E2FB31" w14:textId="5F60DC1A" w:rsidR="008A7479" w:rsidRPr="00D63090" w:rsidRDefault="003F0035" w:rsidP="00617AD1">
      <w:r w:rsidRPr="00D63090">
        <w:t xml:space="preserve">Due to the lack of </w:t>
      </w:r>
      <w:r w:rsidR="00105ABE" w:rsidRPr="00D63090">
        <w:t>real-world</w:t>
      </w:r>
      <w:r w:rsidRPr="00D63090">
        <w:t xml:space="preserve"> data, a data generator was designed to </w:t>
      </w:r>
      <w:r w:rsidR="00105ABE" w:rsidRPr="00D63090">
        <w:t>produce sample</w:t>
      </w:r>
      <w:r w:rsidR="00F70235" w:rsidRPr="00D63090">
        <w:t xml:space="preserve"> rainwater harvesting system with all components defined in the ontology</w:t>
      </w:r>
      <w:r w:rsidR="00105ABE" w:rsidRPr="00D63090">
        <w:t>. The data produced is compared against constraints written in SHACL to ensure data compliance</w:t>
      </w:r>
      <w:r w:rsidR="00004365" w:rsidRPr="00D63090">
        <w:t>.</w:t>
      </w:r>
      <w:r w:rsidR="0051787C" w:rsidRPr="00D63090">
        <w:t xml:space="preserve"> The script saves the generated data in Turtle format. </w:t>
      </w:r>
    </w:p>
    <w:p w14:paraId="6218F5F5" w14:textId="1801DF2E" w:rsidR="00A66FFE" w:rsidRPr="00D63090" w:rsidRDefault="00A66FFE" w:rsidP="00A66FFE">
      <w:pPr>
        <w:jc w:val="center"/>
      </w:pPr>
      <w:r w:rsidRPr="00D63090">
        <w:rPr>
          <w:noProof/>
        </w:rPr>
        <w:drawing>
          <wp:inline distT="0" distB="0" distL="0" distR="0" wp14:anchorId="1ADBB3C4" wp14:editId="3B692C64">
            <wp:extent cx="4709160" cy="1632056"/>
            <wp:effectExtent l="0" t="0" r="0" b="0"/>
            <wp:docPr id="613307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750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407" cy="16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A8A" w14:textId="68E867E0" w:rsidR="00A66FFE" w:rsidRPr="00D63090" w:rsidRDefault="00A66FFE" w:rsidP="00A66FFE">
      <w:pPr>
        <w:jc w:val="center"/>
      </w:pPr>
      <w:r w:rsidRPr="00D63090">
        <w:t>Sample of generated data</w:t>
      </w:r>
    </w:p>
    <w:p w14:paraId="5A86D212" w14:textId="61ED8CE0" w:rsidR="00AD7A78" w:rsidRPr="00D63090" w:rsidRDefault="009153DA" w:rsidP="00AD7A78">
      <w:pPr>
        <w:pStyle w:val="Heading1"/>
        <w:rPr>
          <w:lang w:val="en-US"/>
        </w:rPr>
      </w:pPr>
      <w:r w:rsidRPr="00D63090">
        <w:rPr>
          <w:lang w:val="en-US"/>
        </w:rPr>
        <w:lastRenderedPageBreak/>
        <w:t>Shapes &amp; Constraints</w:t>
      </w:r>
    </w:p>
    <w:p w14:paraId="1396E751" w14:textId="2E806CE9" w:rsidR="00A66FFE" w:rsidRPr="00D63090" w:rsidRDefault="00AF1950" w:rsidP="00A1057B">
      <w:r w:rsidRPr="00D63090">
        <w:t xml:space="preserve">The rules and constraints that the data must adhere to are written in </w:t>
      </w:r>
      <w:r w:rsidR="003F434E" w:rsidRPr="00D63090">
        <w:t xml:space="preserve">SHACL (Shapes Constraint Language). It </w:t>
      </w:r>
      <w:r w:rsidR="00CA3616" w:rsidRPr="00D63090">
        <w:t xml:space="preserve">defines validation rules for </w:t>
      </w:r>
      <w:proofErr w:type="gramStart"/>
      <w:r w:rsidR="00CA3616" w:rsidRPr="00D63090">
        <w:t xml:space="preserve">the </w:t>
      </w:r>
      <w:r w:rsidR="002526D9" w:rsidRPr="00D63090">
        <w:t>rainwater</w:t>
      </w:r>
      <w:proofErr w:type="gramEnd"/>
      <w:r w:rsidR="00CA3616" w:rsidRPr="00D63090">
        <w:t xml:space="preserve"> ontology. It's written in Turtle (TTL) format</w:t>
      </w:r>
      <w:r w:rsidR="002526D9" w:rsidRPr="00D63090">
        <w:t xml:space="preserve">. </w:t>
      </w:r>
    </w:p>
    <w:p w14:paraId="070D8CE7" w14:textId="6B9B7BC5" w:rsidR="002526D9" w:rsidRPr="00D63090" w:rsidRDefault="0089748B" w:rsidP="0089748B">
      <w:pPr>
        <w:pStyle w:val="Heading2"/>
        <w:numPr>
          <w:ilvl w:val="0"/>
          <w:numId w:val="0"/>
        </w:numPr>
        <w:ind w:left="720"/>
        <w:rPr>
          <w:lang w:val="en-US"/>
        </w:rPr>
      </w:pPr>
      <w:r w:rsidRPr="00D63090">
        <w:rPr>
          <w:lang w:val="en-US"/>
        </w:rPr>
        <w:t>2. Key components</w:t>
      </w:r>
    </w:p>
    <w:p w14:paraId="1C3388CD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sh:NodeShape</w:t>
      </w:r>
      <w:proofErr w:type="spellEnd"/>
      <w:r w:rsidRPr="00D63090">
        <w:t>: Defines constraints for a specific class</w:t>
      </w:r>
    </w:p>
    <w:p w14:paraId="0013DAD9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sh:targetClass</w:t>
      </w:r>
      <w:proofErr w:type="spellEnd"/>
      <w:r w:rsidRPr="00D63090">
        <w:t>: Specifies which class the shape applies to</w:t>
      </w:r>
    </w:p>
    <w:p w14:paraId="14BF570E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sh:property</w:t>
      </w:r>
      <w:proofErr w:type="spellEnd"/>
      <w:r w:rsidRPr="00D63090">
        <w:t>: Defines constraints on properties</w:t>
      </w:r>
    </w:p>
    <w:p w14:paraId="0B7B6B9D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sh:path</w:t>
      </w:r>
      <w:proofErr w:type="spellEnd"/>
      <w:r w:rsidRPr="00D63090">
        <w:t>: Indicates which property is being constrained</w:t>
      </w:r>
    </w:p>
    <w:p w14:paraId="18DC17A9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sh:minCount</w:t>
      </w:r>
      <w:proofErr w:type="spellEnd"/>
      <w:r w:rsidRPr="00D63090">
        <w:t>: Requires at least N values for a property</w:t>
      </w:r>
    </w:p>
    <w:p w14:paraId="4E846376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sh:class</w:t>
      </w:r>
      <w:proofErr w:type="spellEnd"/>
      <w:r w:rsidRPr="00D63090">
        <w:t>: Restricts property values to specific classes</w:t>
      </w:r>
    </w:p>
    <w:p w14:paraId="47E88EEF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sh:or</w:t>
      </w:r>
      <w:proofErr w:type="spellEnd"/>
      <w:r w:rsidRPr="00D63090">
        <w:t>: Allows alternative valid classes/properties</w:t>
      </w:r>
    </w:p>
    <w:p w14:paraId="3FC0521F" w14:textId="77777777" w:rsidR="00616C64" w:rsidRPr="00D63090" w:rsidRDefault="00616C64" w:rsidP="00616C64">
      <w:pPr>
        <w:pStyle w:val="ListParagraph"/>
        <w:numPr>
          <w:ilvl w:val="0"/>
          <w:numId w:val="29"/>
        </w:numPr>
      </w:pPr>
      <w:proofErr w:type="spellStart"/>
      <w:r w:rsidRPr="00D63090">
        <w:t>sh:message</w:t>
      </w:r>
      <w:proofErr w:type="spellEnd"/>
      <w:r w:rsidRPr="00D63090">
        <w:t>: Custom error messages for violations</w:t>
      </w:r>
    </w:p>
    <w:p w14:paraId="1CB22745" w14:textId="1509C332" w:rsidR="00616C64" w:rsidRPr="00D63090" w:rsidRDefault="007E2150" w:rsidP="00A275FE">
      <w:pPr>
        <w:pStyle w:val="Heading1"/>
        <w:rPr>
          <w:lang w:val="en-US"/>
        </w:rPr>
      </w:pPr>
      <w:r w:rsidRPr="00D63090">
        <w:rPr>
          <w:lang w:val="en-US"/>
        </w:rPr>
        <w:t>Validator</w:t>
      </w:r>
    </w:p>
    <w:p w14:paraId="58C52588" w14:textId="79978AAA" w:rsidR="00D63090" w:rsidRPr="00D63090" w:rsidRDefault="004A55AB" w:rsidP="00D63090">
      <w:r>
        <w:t>This module is developed to act as a SHACL validator. It is design</w:t>
      </w:r>
      <w:r w:rsidR="00507F22">
        <w:t xml:space="preserve">ed to compare SHACL shapes to RDF-compliant data. It produces a report of errors, if </w:t>
      </w:r>
      <w:r w:rsidR="00BD6EC2">
        <w:t xml:space="preserve">they </w:t>
      </w:r>
      <w:r w:rsidR="00507F22">
        <w:t>exist.</w:t>
      </w:r>
      <w:r w:rsidR="008309DC">
        <w:t xml:space="preserve"> The goal is to automate quality control for </w:t>
      </w:r>
      <w:r w:rsidR="00BD6EC2">
        <w:t>data pipelines or APIs</w:t>
      </w:r>
      <w:r w:rsidR="008309DC">
        <w:t xml:space="preserve">. </w:t>
      </w:r>
      <w:r w:rsidR="00507F22">
        <w:t>The module is generic and can be used on any SHACL</w:t>
      </w:r>
      <w:r w:rsidR="00F02160">
        <w:t xml:space="preserve"> and RDF data. The validator will be published separately as its own repository.</w:t>
      </w:r>
    </w:p>
    <w:sectPr w:rsidR="00D63090" w:rsidRPr="00D63090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0015C" w14:textId="77777777" w:rsidR="00361F9A" w:rsidRDefault="00361F9A" w:rsidP="00773DDD">
      <w:pPr>
        <w:spacing w:after="0" w:line="240" w:lineRule="auto"/>
      </w:pPr>
      <w:r>
        <w:separator/>
      </w:r>
    </w:p>
  </w:endnote>
  <w:endnote w:type="continuationSeparator" w:id="0">
    <w:p w14:paraId="5B146F18" w14:textId="77777777" w:rsidR="00361F9A" w:rsidRDefault="00361F9A" w:rsidP="0077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54F0C" w14:textId="77777777" w:rsidR="00361F9A" w:rsidRDefault="00361F9A" w:rsidP="00773DDD">
      <w:pPr>
        <w:spacing w:after="0" w:line="240" w:lineRule="auto"/>
      </w:pPr>
      <w:r>
        <w:separator/>
      </w:r>
    </w:p>
  </w:footnote>
  <w:footnote w:type="continuationSeparator" w:id="0">
    <w:p w14:paraId="57FFBFC3" w14:textId="77777777" w:rsidR="00361F9A" w:rsidRDefault="00361F9A" w:rsidP="0077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F97"/>
    <w:multiLevelType w:val="multilevel"/>
    <w:tmpl w:val="377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627C"/>
    <w:multiLevelType w:val="multilevel"/>
    <w:tmpl w:val="D84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7D74"/>
    <w:multiLevelType w:val="multilevel"/>
    <w:tmpl w:val="26A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2762B"/>
    <w:multiLevelType w:val="multilevel"/>
    <w:tmpl w:val="22C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64399"/>
    <w:multiLevelType w:val="multilevel"/>
    <w:tmpl w:val="FE60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83DF8"/>
    <w:multiLevelType w:val="multilevel"/>
    <w:tmpl w:val="34D4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C6E17"/>
    <w:multiLevelType w:val="multilevel"/>
    <w:tmpl w:val="5D92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57B26"/>
    <w:multiLevelType w:val="multilevel"/>
    <w:tmpl w:val="42A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528C"/>
    <w:multiLevelType w:val="hybridMultilevel"/>
    <w:tmpl w:val="24D2E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B41561"/>
    <w:multiLevelType w:val="multilevel"/>
    <w:tmpl w:val="A4E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84D3D"/>
    <w:multiLevelType w:val="multilevel"/>
    <w:tmpl w:val="AEB8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BB7"/>
    <w:multiLevelType w:val="multilevel"/>
    <w:tmpl w:val="FFC0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77365"/>
    <w:multiLevelType w:val="multilevel"/>
    <w:tmpl w:val="5C5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77445"/>
    <w:multiLevelType w:val="multilevel"/>
    <w:tmpl w:val="AAA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B7938"/>
    <w:multiLevelType w:val="multilevel"/>
    <w:tmpl w:val="647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B0FAB"/>
    <w:multiLevelType w:val="hybridMultilevel"/>
    <w:tmpl w:val="AE7A0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E36E7B"/>
    <w:multiLevelType w:val="hybridMultilevel"/>
    <w:tmpl w:val="DBEC8F48"/>
    <w:lvl w:ilvl="0" w:tplc="E62A6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C518E"/>
    <w:multiLevelType w:val="multilevel"/>
    <w:tmpl w:val="DE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A3E21"/>
    <w:multiLevelType w:val="multilevel"/>
    <w:tmpl w:val="57DA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E746C"/>
    <w:multiLevelType w:val="multilevel"/>
    <w:tmpl w:val="29D0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F56BB"/>
    <w:multiLevelType w:val="multilevel"/>
    <w:tmpl w:val="19BC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26146"/>
    <w:multiLevelType w:val="multilevel"/>
    <w:tmpl w:val="284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F2083"/>
    <w:multiLevelType w:val="multilevel"/>
    <w:tmpl w:val="021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14571"/>
    <w:multiLevelType w:val="hybridMultilevel"/>
    <w:tmpl w:val="63C8654C"/>
    <w:lvl w:ilvl="0" w:tplc="8BA82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22E9B"/>
    <w:multiLevelType w:val="hybridMultilevel"/>
    <w:tmpl w:val="FCFE274A"/>
    <w:lvl w:ilvl="0" w:tplc="A2CCE7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414D6"/>
    <w:multiLevelType w:val="multilevel"/>
    <w:tmpl w:val="28DA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F3273"/>
    <w:multiLevelType w:val="hybridMultilevel"/>
    <w:tmpl w:val="71624B86"/>
    <w:lvl w:ilvl="0" w:tplc="9990D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93CC3"/>
    <w:multiLevelType w:val="multilevel"/>
    <w:tmpl w:val="AE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44CAF"/>
    <w:multiLevelType w:val="hybridMultilevel"/>
    <w:tmpl w:val="884A2A76"/>
    <w:lvl w:ilvl="0" w:tplc="00088EB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96902">
    <w:abstractNumId w:val="1"/>
  </w:num>
  <w:num w:numId="2" w16cid:durableId="635183413">
    <w:abstractNumId w:val="14"/>
  </w:num>
  <w:num w:numId="3" w16cid:durableId="1757290039">
    <w:abstractNumId w:val="11"/>
  </w:num>
  <w:num w:numId="4" w16cid:durableId="1337540146">
    <w:abstractNumId w:val="21"/>
  </w:num>
  <w:num w:numId="5" w16cid:durableId="1421488654">
    <w:abstractNumId w:val="17"/>
  </w:num>
  <w:num w:numId="6" w16cid:durableId="594636088">
    <w:abstractNumId w:val="3"/>
  </w:num>
  <w:num w:numId="7" w16cid:durableId="596522945">
    <w:abstractNumId w:val="20"/>
  </w:num>
  <w:num w:numId="8" w16cid:durableId="1219053062">
    <w:abstractNumId w:val="5"/>
  </w:num>
  <w:num w:numId="9" w16cid:durableId="1564562212">
    <w:abstractNumId w:val="7"/>
  </w:num>
  <w:num w:numId="10" w16cid:durableId="1393578231">
    <w:abstractNumId w:val="18"/>
  </w:num>
  <w:num w:numId="11" w16cid:durableId="1915312902">
    <w:abstractNumId w:val="22"/>
  </w:num>
  <w:num w:numId="12" w16cid:durableId="1069234119">
    <w:abstractNumId w:val="12"/>
  </w:num>
  <w:num w:numId="13" w16cid:durableId="167984414">
    <w:abstractNumId w:val="2"/>
  </w:num>
  <w:num w:numId="14" w16cid:durableId="136069517">
    <w:abstractNumId w:val="25"/>
  </w:num>
  <w:num w:numId="15" w16cid:durableId="1068109947">
    <w:abstractNumId w:val="4"/>
  </w:num>
  <w:num w:numId="16" w16cid:durableId="362901986">
    <w:abstractNumId w:val="27"/>
  </w:num>
  <w:num w:numId="17" w16cid:durableId="142816967">
    <w:abstractNumId w:val="10"/>
  </w:num>
  <w:num w:numId="18" w16cid:durableId="135607500">
    <w:abstractNumId w:val="6"/>
  </w:num>
  <w:num w:numId="19" w16cid:durableId="373165636">
    <w:abstractNumId w:val="9"/>
  </w:num>
  <w:num w:numId="20" w16cid:durableId="1612124410">
    <w:abstractNumId w:val="0"/>
  </w:num>
  <w:num w:numId="21" w16cid:durableId="4483141">
    <w:abstractNumId w:val="24"/>
  </w:num>
  <w:num w:numId="22" w16cid:durableId="476530131">
    <w:abstractNumId w:val="19"/>
  </w:num>
  <w:num w:numId="23" w16cid:durableId="694579576">
    <w:abstractNumId w:val="16"/>
  </w:num>
  <w:num w:numId="24" w16cid:durableId="499003165">
    <w:abstractNumId w:val="26"/>
  </w:num>
  <w:num w:numId="25" w16cid:durableId="1764184046">
    <w:abstractNumId w:val="26"/>
    <w:lvlOverride w:ilvl="0">
      <w:lvl w:ilvl="0" w:tplc="9990D966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 w16cid:durableId="948243446">
    <w:abstractNumId w:val="23"/>
  </w:num>
  <w:num w:numId="27" w16cid:durableId="748771792">
    <w:abstractNumId w:val="28"/>
  </w:num>
  <w:num w:numId="28" w16cid:durableId="93593730">
    <w:abstractNumId w:val="13"/>
  </w:num>
  <w:num w:numId="29" w16cid:durableId="865949499">
    <w:abstractNumId w:val="15"/>
  </w:num>
  <w:num w:numId="30" w16cid:durableId="437532199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91E"/>
    <w:rsid w:val="00004365"/>
    <w:rsid w:val="00004FFF"/>
    <w:rsid w:val="00047C8A"/>
    <w:rsid w:val="00077471"/>
    <w:rsid w:val="000F246F"/>
    <w:rsid w:val="00101BBD"/>
    <w:rsid w:val="00105ABE"/>
    <w:rsid w:val="00154878"/>
    <w:rsid w:val="001A5007"/>
    <w:rsid w:val="001A79BF"/>
    <w:rsid w:val="001B0728"/>
    <w:rsid w:val="001B0BFC"/>
    <w:rsid w:val="00245826"/>
    <w:rsid w:val="002526D9"/>
    <w:rsid w:val="00313FA2"/>
    <w:rsid w:val="00357DCC"/>
    <w:rsid w:val="00361F9A"/>
    <w:rsid w:val="003D6A02"/>
    <w:rsid w:val="003F0035"/>
    <w:rsid w:val="003F434E"/>
    <w:rsid w:val="00403ECE"/>
    <w:rsid w:val="00420800"/>
    <w:rsid w:val="00431EE2"/>
    <w:rsid w:val="00487E72"/>
    <w:rsid w:val="004A55AB"/>
    <w:rsid w:val="004E74DD"/>
    <w:rsid w:val="00507F22"/>
    <w:rsid w:val="0051787C"/>
    <w:rsid w:val="00553259"/>
    <w:rsid w:val="00562E6A"/>
    <w:rsid w:val="005C5952"/>
    <w:rsid w:val="005E1AFC"/>
    <w:rsid w:val="00616C64"/>
    <w:rsid w:val="00617AD1"/>
    <w:rsid w:val="00653A55"/>
    <w:rsid w:val="00656D79"/>
    <w:rsid w:val="007179E2"/>
    <w:rsid w:val="00736C92"/>
    <w:rsid w:val="007664D4"/>
    <w:rsid w:val="00773DDD"/>
    <w:rsid w:val="007E2150"/>
    <w:rsid w:val="008309DC"/>
    <w:rsid w:val="00836827"/>
    <w:rsid w:val="00881785"/>
    <w:rsid w:val="0089748B"/>
    <w:rsid w:val="008A7479"/>
    <w:rsid w:val="008C5261"/>
    <w:rsid w:val="008E1829"/>
    <w:rsid w:val="008E7958"/>
    <w:rsid w:val="008F6765"/>
    <w:rsid w:val="009153DA"/>
    <w:rsid w:val="009817C2"/>
    <w:rsid w:val="00982133"/>
    <w:rsid w:val="009A78E8"/>
    <w:rsid w:val="00A045B8"/>
    <w:rsid w:val="00A1057B"/>
    <w:rsid w:val="00A13664"/>
    <w:rsid w:val="00A275FE"/>
    <w:rsid w:val="00A66FFE"/>
    <w:rsid w:val="00AD7A78"/>
    <w:rsid w:val="00AE362B"/>
    <w:rsid w:val="00AF1950"/>
    <w:rsid w:val="00B10081"/>
    <w:rsid w:val="00B6781E"/>
    <w:rsid w:val="00BD6EC2"/>
    <w:rsid w:val="00BE38C2"/>
    <w:rsid w:val="00C216CD"/>
    <w:rsid w:val="00C76F7B"/>
    <w:rsid w:val="00C91B21"/>
    <w:rsid w:val="00CA191E"/>
    <w:rsid w:val="00CA269F"/>
    <w:rsid w:val="00CA3616"/>
    <w:rsid w:val="00D133B2"/>
    <w:rsid w:val="00D16054"/>
    <w:rsid w:val="00D63090"/>
    <w:rsid w:val="00D8672C"/>
    <w:rsid w:val="00DC0C10"/>
    <w:rsid w:val="00DF0F1F"/>
    <w:rsid w:val="00DF4A2A"/>
    <w:rsid w:val="00F02160"/>
    <w:rsid w:val="00F13DCC"/>
    <w:rsid w:val="00F3098C"/>
    <w:rsid w:val="00F30A2F"/>
    <w:rsid w:val="00F503E2"/>
    <w:rsid w:val="00F51D4F"/>
    <w:rsid w:val="00F70235"/>
    <w:rsid w:val="00F80839"/>
    <w:rsid w:val="00FB2A73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4BC2AA8B-FC0F-444C-A351-A251B9E3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246F"/>
    <w:pPr>
      <w:keepNext/>
      <w:numPr>
        <w:numId w:val="27"/>
      </w:numPr>
      <w:spacing w:before="240" w:after="60"/>
      <w:outlineLvl w:val="1"/>
    </w:pPr>
    <w:rPr>
      <w:rFonts w:eastAsiaTheme="majorEastAsia" w:cs="Arial"/>
      <w:b/>
      <w:color w:val="002E56" w:themeColor="accent1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0F246F"/>
    <w:pPr>
      <w:keepNext/>
      <w:spacing w:before="240" w:after="60"/>
      <w:outlineLvl w:val="2"/>
    </w:pPr>
    <w:rPr>
      <w:rFonts w:eastAsiaTheme="majorEastAsia" w:cs="Arial"/>
      <w:b/>
      <w:bCs/>
      <w:i/>
      <w:color w:val="002E56" w:themeColor="accent1"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0F246F"/>
    <w:rPr>
      <w:rFonts w:eastAsiaTheme="majorEastAsia" w:cs="Arial"/>
      <w:b/>
      <w:color w:val="002E56" w:themeColor="accent1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0F246F"/>
    <w:rPr>
      <w:rFonts w:eastAsiaTheme="majorEastAsia" w:cs="Arial"/>
      <w:b/>
      <w:bCs/>
      <w:i/>
      <w:color w:val="002E56" w:themeColor="accent1"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A19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DD"/>
  </w:style>
  <w:style w:type="paragraph" w:styleId="Footer">
    <w:name w:val="footer"/>
    <w:basedOn w:val="Normal"/>
    <w:link w:val="FooterChar"/>
    <w:uiPriority w:val="99"/>
    <w:unhideWhenUsed/>
    <w:rsid w:val="0077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11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820</Words>
  <Characters>6016</Characters>
  <Application>Microsoft Office Word</Application>
  <DocSecurity>0</DocSecurity>
  <Lines>207</Lines>
  <Paragraphs>207</Paragraphs>
  <ScaleCrop>false</ScaleCrop>
  <Company>VITO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69</cp:revision>
  <dcterms:created xsi:type="dcterms:W3CDTF">2025-05-16T11:28:00Z</dcterms:created>
  <dcterms:modified xsi:type="dcterms:W3CDTF">2025-05-21T07:24:00Z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59a1ec32-bd03-4973-9c42-b32269f259ec</vt:lpwstr>
  </property>
</Properties>
</file>